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2FB1CE" w14:textId="6EB68778" w:rsidR="009303D9" w:rsidRDefault="00FF4C77" w:rsidP="006347CF">
      <w:pPr>
        <w:pStyle w:val="papertitle"/>
        <w:spacing w:before="100" w:beforeAutospacing="1" w:after="100" w:afterAutospacing="1"/>
      </w:pPr>
      <w:r>
        <w:t xml:space="preserve">CS575: </w:t>
      </w:r>
      <w:r w:rsidR="00545660">
        <w:t xml:space="preserve">Final </w:t>
      </w:r>
      <w:r w:rsidR="00312AA1">
        <w:t>Project Report</w:t>
      </w:r>
    </w:p>
    <w:p w14:paraId="4ABF8CFE" w14:textId="1AF07498" w:rsidR="000079BE" w:rsidRPr="00CB2984" w:rsidRDefault="000079BE" w:rsidP="006347CF">
      <w:pPr>
        <w:pStyle w:val="papertitle"/>
        <w:spacing w:before="100" w:beforeAutospacing="1" w:after="100" w:afterAutospacing="1"/>
        <w:rPr>
          <w:b/>
          <w:sz w:val="24"/>
          <w:szCs w:val="24"/>
        </w:rPr>
      </w:pPr>
      <w:r w:rsidRPr="00CB2984">
        <w:rPr>
          <w:b/>
          <w:sz w:val="24"/>
          <w:szCs w:val="24"/>
        </w:rPr>
        <w:t xml:space="preserve">Project Title: </w:t>
      </w:r>
      <w:r w:rsidR="00A907ED">
        <w:rPr>
          <w:b/>
          <w:sz w:val="24"/>
          <w:szCs w:val="24"/>
        </w:rPr>
        <w:t>KMP and Boyer-Moore String Matching Algorithms and its comparison using DNA sequencing</w:t>
      </w:r>
    </w:p>
    <w:p w14:paraId="2D054757" w14:textId="313DE0CC" w:rsidR="00135716" w:rsidRDefault="00B26277" w:rsidP="00135716">
      <w:pPr>
        <w:pStyle w:val="Author"/>
        <w:spacing w:before="100" w:beforeAutospacing="1" w:after="100" w:afterAutospacing="1"/>
        <w:rPr>
          <w:b/>
        </w:rPr>
      </w:pPr>
      <w:r w:rsidRPr="00B4478A">
        <w:rPr>
          <w:b/>
        </w:rPr>
        <w:t>Team Member(s)</w:t>
      </w:r>
      <w:r w:rsidR="004C1083">
        <w:rPr>
          <w:b/>
        </w:rPr>
        <w:t>:</w:t>
      </w:r>
      <w:r w:rsidR="00111C44">
        <w:rPr>
          <w:b/>
        </w:rPr>
        <w:t xml:space="preserve"> </w:t>
      </w:r>
      <w:r w:rsidR="00A907ED">
        <w:rPr>
          <w:b/>
        </w:rPr>
        <w:t>Kasturi Vartak</w:t>
      </w:r>
    </w:p>
    <w:p w14:paraId="4431EC11" w14:textId="76C9530D" w:rsidR="00545660" w:rsidRDefault="00545660" w:rsidP="00135716">
      <w:pPr>
        <w:pStyle w:val="Author"/>
        <w:spacing w:before="100" w:beforeAutospacing="1" w:after="100" w:afterAutospacing="1"/>
        <w:rPr>
          <w:b/>
        </w:rPr>
      </w:pPr>
      <w:r>
        <w:rPr>
          <w:b/>
        </w:rPr>
        <w:t xml:space="preserve">/* Your project will be graded based on the significance of the project and the </w:t>
      </w:r>
      <w:r w:rsidR="00FF12A5">
        <w:rPr>
          <w:b/>
        </w:rPr>
        <w:t xml:space="preserve">success and </w:t>
      </w:r>
      <w:r>
        <w:rPr>
          <w:b/>
        </w:rPr>
        <w:t xml:space="preserve">clarity of </w:t>
      </w:r>
      <w:r w:rsidR="00FF12A5">
        <w:rPr>
          <w:b/>
        </w:rPr>
        <w:t>your project demo,</w:t>
      </w:r>
      <w:r>
        <w:rPr>
          <w:b/>
        </w:rPr>
        <w:t xml:space="preserve"> </w:t>
      </w:r>
      <w:r w:rsidR="00FF12A5">
        <w:rPr>
          <w:b/>
        </w:rPr>
        <w:t>YouTube</w:t>
      </w:r>
      <w:r>
        <w:rPr>
          <w:b/>
        </w:rPr>
        <w:t xml:space="preserve"> presentation, and </w:t>
      </w:r>
      <w:r w:rsidR="0090705A">
        <w:rPr>
          <w:b/>
        </w:rPr>
        <w:t xml:space="preserve">final </w:t>
      </w:r>
      <w:r>
        <w:rPr>
          <w:b/>
        </w:rPr>
        <w:t>report. Your final report excluding the attachments and references should not exceed 3 pages. */</w:t>
      </w:r>
    </w:p>
    <w:p w14:paraId="2C29B197" w14:textId="43E3D48C" w:rsidR="00FF12A5" w:rsidRPr="0090705A" w:rsidRDefault="00FF12A5" w:rsidP="00FF12A5">
      <w:pPr>
        <w:pStyle w:val="BodyText"/>
        <w:rPr>
          <w:b/>
          <w:bCs/>
          <w:sz w:val="22"/>
          <w:szCs w:val="22"/>
        </w:rPr>
      </w:pPr>
      <w:r w:rsidRPr="0090705A">
        <w:rPr>
          <w:sz w:val="22"/>
          <w:szCs w:val="22"/>
        </w:rPr>
        <w:t xml:space="preserve">/* </w:t>
      </w:r>
      <w:r w:rsidRPr="0090705A">
        <w:rPr>
          <w:b/>
          <w:sz w:val="22"/>
          <w:szCs w:val="22"/>
        </w:rPr>
        <w:t xml:space="preserve">Please organize your </w:t>
      </w:r>
      <w:r w:rsidR="0090705A">
        <w:rPr>
          <w:b/>
          <w:sz w:val="22"/>
          <w:szCs w:val="22"/>
          <w:lang w:val="en-US"/>
        </w:rPr>
        <w:t>report</w:t>
      </w:r>
      <w:r w:rsidRPr="0090705A">
        <w:rPr>
          <w:b/>
          <w:sz w:val="22"/>
          <w:szCs w:val="22"/>
        </w:rPr>
        <w:t xml:space="preserve"> well for clarity, and always check spelling and grammar.</w:t>
      </w:r>
      <w:r w:rsidRPr="0090705A">
        <w:rPr>
          <w:sz w:val="22"/>
          <w:szCs w:val="22"/>
        </w:rPr>
        <w:t xml:space="preserve"> </w:t>
      </w:r>
      <w:r w:rsidRPr="0090705A">
        <w:rPr>
          <w:b/>
          <w:bCs/>
          <w:sz w:val="22"/>
          <w:szCs w:val="22"/>
        </w:rPr>
        <w:t xml:space="preserve">An excellent style manual for </w:t>
      </w:r>
      <w:r w:rsidR="005C7C4F">
        <w:rPr>
          <w:b/>
          <w:bCs/>
          <w:sz w:val="22"/>
          <w:szCs w:val="22"/>
          <w:lang w:val="en-US"/>
        </w:rPr>
        <w:t xml:space="preserve">computer </w:t>
      </w:r>
      <w:r w:rsidRPr="0090705A">
        <w:rPr>
          <w:b/>
          <w:bCs/>
          <w:sz w:val="22"/>
          <w:szCs w:val="22"/>
        </w:rPr>
        <w:t>science writers is [2].</w:t>
      </w:r>
      <w:r w:rsidRPr="0090705A">
        <w:rPr>
          <w:b/>
          <w:bCs/>
          <w:sz w:val="22"/>
          <w:szCs w:val="22"/>
          <w:lang w:val="en-US"/>
        </w:rPr>
        <w:t xml:space="preserve"> </w:t>
      </w:r>
      <w:r w:rsidRPr="0090705A">
        <w:rPr>
          <w:b/>
          <w:bCs/>
          <w:sz w:val="22"/>
          <w:szCs w:val="22"/>
        </w:rPr>
        <w:t>*/</w:t>
      </w:r>
    </w:p>
    <w:p w14:paraId="354571F7" w14:textId="77777777" w:rsidR="00545660" w:rsidRPr="00FF12A5" w:rsidRDefault="00545660" w:rsidP="00135716">
      <w:pPr>
        <w:pStyle w:val="Author"/>
        <w:spacing w:before="100" w:beforeAutospacing="1" w:after="100" w:afterAutospacing="1"/>
        <w:rPr>
          <w:b/>
          <w:bCs/>
        </w:rPr>
        <w:sectPr w:rsidR="00545660" w:rsidRPr="00FF12A5" w:rsidSect="001A3B3D">
          <w:footerReference w:type="first" r:id="rId8"/>
          <w:pgSz w:w="12240" w:h="15840" w:code="1"/>
          <w:pgMar w:top="1080" w:right="893" w:bottom="1440" w:left="893" w:header="720" w:footer="720" w:gutter="0"/>
          <w:cols w:space="720"/>
          <w:titlePg/>
          <w:docGrid w:linePitch="360"/>
        </w:sectPr>
      </w:pPr>
    </w:p>
    <w:p w14:paraId="5F611E70" w14:textId="77777777" w:rsidR="00CA4392" w:rsidRPr="00FF12A5" w:rsidRDefault="00CA4392" w:rsidP="00B17CDD">
      <w:pPr>
        <w:pStyle w:val="Author"/>
        <w:spacing w:before="100" w:beforeAutospacing="1"/>
        <w:jc w:val="both"/>
        <w:rPr>
          <w:b/>
          <w:bCs/>
          <w:sz w:val="16"/>
          <w:szCs w:val="16"/>
        </w:rPr>
        <w:sectPr w:rsidR="00CA4392" w:rsidRPr="00FF12A5" w:rsidSect="00F847A6">
          <w:type w:val="continuous"/>
          <w:pgSz w:w="12240" w:h="15840" w:code="1"/>
          <w:pgMar w:top="1080" w:right="893" w:bottom="1440" w:left="893" w:header="720" w:footer="720" w:gutter="0"/>
          <w:cols w:num="4" w:space="216"/>
          <w:docGrid w:linePitch="360"/>
        </w:sectPr>
      </w:pPr>
    </w:p>
    <w:p w14:paraId="56AD2E4E" w14:textId="77777777" w:rsidR="006347CF" w:rsidRPr="00F847A6" w:rsidRDefault="006347CF" w:rsidP="00CA4392">
      <w:pPr>
        <w:pStyle w:val="Author"/>
        <w:spacing w:before="100" w:beforeAutospacing="1"/>
        <w:jc w:val="both"/>
        <w:rPr>
          <w:sz w:val="16"/>
          <w:szCs w:val="16"/>
        </w:rPr>
        <w:sectPr w:rsidR="006347CF" w:rsidRPr="00F847A6" w:rsidSect="00F847A6">
          <w:type w:val="continuous"/>
          <w:pgSz w:w="12240" w:h="15840" w:code="1"/>
          <w:pgMar w:top="1080" w:right="893" w:bottom="1440" w:left="893" w:header="720" w:footer="720" w:gutter="0"/>
          <w:cols w:num="4" w:space="216"/>
          <w:docGrid w:linePitch="360"/>
        </w:sectPr>
      </w:pPr>
    </w:p>
    <w:p w14:paraId="1FD4F282" w14:textId="06B42F18" w:rsidR="009303D9" w:rsidRPr="00D632BE" w:rsidRDefault="008B6AF0" w:rsidP="006B6B66">
      <w:pPr>
        <w:pStyle w:val="Heading1"/>
      </w:pPr>
      <w:r>
        <w:t>Problem</w:t>
      </w:r>
    </w:p>
    <w:p w14:paraId="3268AE29" w14:textId="730E8527" w:rsidR="00A907ED" w:rsidRPr="00D6371E" w:rsidRDefault="00A907ED" w:rsidP="00A907ED">
      <w:pPr>
        <w:pStyle w:val="BodyText"/>
        <w:rPr>
          <w:lang w:val="en-US"/>
        </w:rPr>
      </w:pPr>
      <w:r>
        <w:rPr>
          <w:lang w:val="en-US"/>
        </w:rPr>
        <w:t xml:space="preserve">KMP(Knuth-Morris-Pratt) Algorithm: KMP is one of the </w:t>
      </w:r>
      <w:r w:rsidR="000409A9">
        <w:rPr>
          <w:lang w:val="en-US"/>
        </w:rPr>
        <w:t>patterns</w:t>
      </w:r>
      <w:r>
        <w:rPr>
          <w:lang w:val="en-US"/>
        </w:rPr>
        <w:t xml:space="preserve"> matching algorithm. This algorithm searches ‘pattern’ in a given ‘text’. It compares character by character from left to right and whenever a mismatch occurs, it uses its preprocessed ‘prefix table (LPS)’ to skip character comparison while matching.</w:t>
      </w:r>
    </w:p>
    <w:p w14:paraId="0034FB4F" w14:textId="0741A67F" w:rsidR="009303D9" w:rsidRDefault="005E3F52" w:rsidP="006B6B66">
      <w:pPr>
        <w:pStyle w:val="Heading1"/>
      </w:pPr>
      <w:r>
        <w:t>Algorithms</w:t>
      </w:r>
    </w:p>
    <w:p w14:paraId="7EAA5AB3" w14:textId="44783948" w:rsidR="00A907ED" w:rsidRDefault="00A907ED" w:rsidP="00D31699">
      <w:pPr>
        <w:jc w:val="both"/>
      </w:pPr>
      <w:r>
        <w:t>In both algorithms, ‘</w:t>
      </w:r>
      <w:r w:rsidRPr="00A907ED">
        <w:rPr>
          <w:rFonts w:ascii="Calibri" w:hAnsi="Calibri" w:cs="Calibri"/>
        </w:rPr>
        <w:t>﻿</w:t>
      </w:r>
      <w:r w:rsidRPr="00A907ED">
        <w:t>chr1_GRCh38</w:t>
      </w:r>
      <w:r>
        <w:t>.txt’ is a human genome sequence and ‘</w:t>
      </w:r>
      <w:r w:rsidRPr="00A907ED">
        <w:rPr>
          <w:rFonts w:ascii="Calibri" w:hAnsi="Calibri" w:cs="Calibri"/>
        </w:rPr>
        <w:t>﻿</w:t>
      </w:r>
      <w:r w:rsidRPr="00A907ED">
        <w:t>defected_chr1_GRCh38</w:t>
      </w:r>
      <w:r>
        <w:t xml:space="preserve">.txt’ is infected human genome sequence. We need to search an occurrence of </w:t>
      </w:r>
      <w:proofErr w:type="spellStart"/>
      <w:r>
        <w:t>lamda</w:t>
      </w:r>
      <w:proofErr w:type="spellEnd"/>
      <w:r>
        <w:t xml:space="preserve"> virus in human genome sequence in ‘</w:t>
      </w:r>
      <w:r w:rsidRPr="00A907ED">
        <w:rPr>
          <w:rFonts w:ascii="Calibri" w:hAnsi="Calibri" w:cs="Calibri"/>
        </w:rPr>
        <w:t>﻿</w:t>
      </w:r>
      <w:r w:rsidRPr="00A907ED">
        <w:t>lamda_virus</w:t>
      </w:r>
      <w:r>
        <w:t>.txt’.</w:t>
      </w:r>
    </w:p>
    <w:p w14:paraId="025ACA75" w14:textId="076622DB" w:rsidR="00A907ED" w:rsidRPr="00B64D39" w:rsidRDefault="00A907ED" w:rsidP="00D31699">
      <w:pPr>
        <w:jc w:val="both"/>
        <w:rPr>
          <w:b/>
          <w:bCs/>
        </w:rPr>
      </w:pPr>
      <w:r w:rsidRPr="00B64D39">
        <w:rPr>
          <w:b/>
          <w:bCs/>
        </w:rPr>
        <w:t>II.A</w:t>
      </w:r>
      <w:r w:rsidRPr="00B64D39">
        <w:rPr>
          <w:b/>
          <w:bCs/>
        </w:rPr>
        <w:t>. KMP</w:t>
      </w:r>
    </w:p>
    <w:p w14:paraId="7453D43E" w14:textId="7AB572C1" w:rsidR="00A907ED" w:rsidRDefault="00A907ED" w:rsidP="00D31699">
      <w:pPr>
        <w:jc w:val="both"/>
      </w:pPr>
      <w:r w:rsidRPr="00B64D39">
        <w:rPr>
          <w:u w:val="single"/>
        </w:rPr>
        <w:t>Preprocessing the pattern</w:t>
      </w:r>
      <w:r>
        <w:t xml:space="preserve">: We need to preprocess a pattern string before searching for it in a main string. Preprocessing involves creating </w:t>
      </w:r>
      <w:proofErr w:type="spellStart"/>
      <w:r>
        <w:t>lps</w:t>
      </w:r>
      <w:proofErr w:type="spellEnd"/>
      <w:r>
        <w:t xml:space="preserve"> array corresponding to the pattern string. Length of </w:t>
      </w:r>
      <w:proofErr w:type="spellStart"/>
      <w:r>
        <w:t>lps</w:t>
      </w:r>
      <w:proofErr w:type="spellEnd"/>
      <w:r>
        <w:t xml:space="preserve"> array is always equal to length of pattern string. </w:t>
      </w:r>
      <w:proofErr w:type="spellStart"/>
      <w:r>
        <w:t>Lps</w:t>
      </w:r>
      <w:proofErr w:type="spellEnd"/>
      <w:r>
        <w:t xml:space="preserve"> stands for longest proper prefix which is also a suffix. For example, proper suffixes of “ATG” are “A” and “AT” but not “ATG”.</w:t>
      </w:r>
    </w:p>
    <w:p w14:paraId="7CA700E8" w14:textId="63BB4297" w:rsidR="00A907ED" w:rsidRDefault="00A907ED" w:rsidP="00D31699">
      <w:pPr>
        <w:jc w:val="both"/>
      </w:pPr>
      <w:r w:rsidRPr="00B64D39">
        <w:rPr>
          <w:u w:val="single"/>
        </w:rPr>
        <w:t>Searching pattern</w:t>
      </w:r>
      <w:r>
        <w:t xml:space="preserve">: The algorithm uses </w:t>
      </w:r>
      <w:proofErr w:type="spellStart"/>
      <w:r>
        <w:t>lps</w:t>
      </w:r>
      <w:proofErr w:type="spellEnd"/>
      <w:r>
        <w:t xml:space="preserve"> array created to search pattern in text and uses the value in </w:t>
      </w:r>
      <w:proofErr w:type="spellStart"/>
      <w:r>
        <w:t>lps</w:t>
      </w:r>
      <w:proofErr w:type="spellEnd"/>
      <w:r>
        <w:t xml:space="preserve"> to decide the next characters to be matched. Basic idea behind KMP is that when we detect a mismatch after some matches in the ‘text’, we know some of the characters in the text for the next window. We take advantage of this information </w:t>
      </w:r>
      <w:r w:rsidR="000077C8">
        <w:t>and avoid matching these characters that we know will definitely match unlike brute-force approach.</w:t>
      </w:r>
    </w:p>
    <w:p w14:paraId="26723296" w14:textId="3D778793" w:rsidR="00A907ED" w:rsidRDefault="00A907ED" w:rsidP="00D31699">
      <w:pPr>
        <w:jc w:val="both"/>
      </w:pPr>
    </w:p>
    <w:p w14:paraId="2D98E653" w14:textId="4CB88227" w:rsidR="00B64D39" w:rsidRDefault="00F514DD" w:rsidP="00D31699">
      <w:pPr>
        <w:jc w:val="both"/>
        <w:rPr>
          <w:b/>
          <w:bCs/>
        </w:rPr>
      </w:pPr>
      <w:r w:rsidRPr="00B64D39">
        <w:rPr>
          <w:b/>
          <w:bCs/>
        </w:rPr>
        <w:t>II.</w:t>
      </w:r>
      <w:r>
        <w:rPr>
          <w:b/>
          <w:bCs/>
        </w:rPr>
        <w:t>B</w:t>
      </w:r>
      <w:r w:rsidRPr="00B64D39">
        <w:rPr>
          <w:b/>
          <w:bCs/>
        </w:rPr>
        <w:t>.</w:t>
      </w:r>
      <w:r>
        <w:rPr>
          <w:b/>
          <w:bCs/>
        </w:rPr>
        <w:t xml:space="preserve"> Boyer-Moore</w:t>
      </w:r>
    </w:p>
    <w:p w14:paraId="5D65E530" w14:textId="314E6639" w:rsidR="00F510D7" w:rsidRDefault="00F510D7" w:rsidP="00D31699">
      <w:pPr>
        <w:jc w:val="both"/>
      </w:pPr>
      <w:r>
        <w:t>Similar to KMP, this algorithm also preprocesses the ‘pattern’ to be searched in a “text”</w:t>
      </w:r>
      <w:r w:rsidR="00C97C16">
        <w:t xml:space="preserve">. </w:t>
      </w:r>
      <w:r w:rsidR="00072792">
        <w:t xml:space="preserve">Unlike KMP, it scans matching of the 2 sequences from right to left. This algorithm takes backward approach. It searches from right to left until a mismatch occurs. If there is no mismatch, a pattern has been </w:t>
      </w:r>
      <w:r w:rsidR="00072792">
        <w:t>found in text. Otherwise it calculates the shift, meaning, the number of characters by which pattern is moved to the right</w:t>
      </w:r>
      <w:r w:rsidR="005369ED">
        <w:t xml:space="preserve">. </w:t>
      </w:r>
    </w:p>
    <w:p w14:paraId="589B4ACC" w14:textId="6181F000" w:rsidR="005369ED" w:rsidRDefault="007B4FBE" w:rsidP="00D31699">
      <w:pPr>
        <w:jc w:val="both"/>
      </w:pPr>
      <w:r>
        <w:t>Whenever</w:t>
      </w:r>
      <w:r w:rsidR="005369ED">
        <w:t xml:space="preserve"> mismatch occurs, this means the current location in the text is not the suitable starting place for target pattern.</w:t>
      </w:r>
    </w:p>
    <w:p w14:paraId="27B45AF2" w14:textId="1436BFA2" w:rsidR="005369ED" w:rsidRDefault="005369ED" w:rsidP="00D31699">
      <w:pPr>
        <w:jc w:val="both"/>
      </w:pPr>
      <w:r>
        <w:t>Good suffix rule for Boyer-Moore algorithm has 2 use cases:</w:t>
      </w:r>
    </w:p>
    <w:p w14:paraId="13626A11" w14:textId="529686BB" w:rsidR="005369ED" w:rsidRDefault="005369ED" w:rsidP="005369ED">
      <w:pPr>
        <w:pStyle w:val="ListParagraph"/>
        <w:numPr>
          <w:ilvl w:val="0"/>
          <w:numId w:val="26"/>
        </w:numPr>
        <w:jc w:val="both"/>
      </w:pPr>
      <w:r>
        <w:t xml:space="preserve">Good suffix </w:t>
      </w:r>
      <w:r w:rsidR="000409A9">
        <w:t>exists</w:t>
      </w:r>
      <w:r>
        <w:t xml:space="preserve"> somewhere in the pattern:</w:t>
      </w:r>
    </w:p>
    <w:p w14:paraId="198C0FAD" w14:textId="4BFD7B13" w:rsidR="005369ED" w:rsidRDefault="005369ED" w:rsidP="005369ED">
      <w:pPr>
        <w:ind w:left="360"/>
        <w:jc w:val="both"/>
      </w:pPr>
      <w:r>
        <w:t xml:space="preserve">Pattern may contain more than one occurrence of </w:t>
      </w:r>
      <w:r w:rsidR="007B4FBE">
        <w:t>sub-pattern</w:t>
      </w:r>
      <w:r>
        <w:t>, say ‘t’. in this case, we need to shift the pattern to align that occurrence with ‘t’ in ‘text’. But here, we do not need to shift with the same character as new good suffix</w:t>
      </w:r>
      <w:r w:rsidR="004C711B">
        <w:t>. Because its already known that there is mismatch left of it.</w:t>
      </w:r>
    </w:p>
    <w:p w14:paraId="70966536" w14:textId="16E5EF7F" w:rsidR="005369ED" w:rsidRDefault="004C711B" w:rsidP="005369ED">
      <w:pPr>
        <w:pStyle w:val="ListParagraph"/>
        <w:numPr>
          <w:ilvl w:val="0"/>
          <w:numId w:val="26"/>
        </w:numPr>
        <w:jc w:val="both"/>
      </w:pPr>
      <w:r>
        <w:t xml:space="preserve">Partial good suffix </w:t>
      </w:r>
      <w:r w:rsidR="000409A9">
        <w:t>exists</w:t>
      </w:r>
      <w:r>
        <w:t xml:space="preserve"> as a prefix of pattern </w:t>
      </w:r>
    </w:p>
    <w:p w14:paraId="2FFA0983" w14:textId="0772676B" w:rsidR="004C711B" w:rsidRDefault="004C711B" w:rsidP="004C711B">
      <w:pPr>
        <w:pStyle w:val="ListParagraph"/>
        <w:ind w:left="360"/>
        <w:jc w:val="both"/>
      </w:pPr>
      <w:r>
        <w:t xml:space="preserve">We cannot find the matched good suffix in the pattern somewhere else. But ‘suffix of </w:t>
      </w:r>
      <w:r>
        <w:t>suffix’</w:t>
      </w:r>
      <w:r>
        <w:t xml:space="preserve"> can be found as prefix of the pattern. In this case, the algorithm shifts the pattern so that the partial suffix </w:t>
      </w:r>
      <w:r w:rsidR="000409A9">
        <w:t>aligns</w:t>
      </w:r>
      <w:r>
        <w:t xml:space="preserve"> with the prefix of the pattern. </w:t>
      </w:r>
    </w:p>
    <w:p w14:paraId="4F61A0E9" w14:textId="77777777" w:rsidR="00BC3B57" w:rsidRPr="00F510D7" w:rsidRDefault="00BC3B57" w:rsidP="004C711B">
      <w:pPr>
        <w:pStyle w:val="ListParagraph"/>
        <w:ind w:left="360"/>
        <w:jc w:val="both"/>
      </w:pPr>
    </w:p>
    <w:p w14:paraId="4A0E2A7A" w14:textId="1B8960C2" w:rsidR="009303D9" w:rsidRPr="005B520E" w:rsidRDefault="00125376" w:rsidP="00585B73">
      <w:pPr>
        <w:pStyle w:val="Heading1"/>
      </w:pPr>
      <w:r>
        <w:t>Software Design and Implementation</w:t>
      </w:r>
    </w:p>
    <w:p w14:paraId="42C8CC38" w14:textId="77777777" w:rsidR="007B4FBE" w:rsidRDefault="00125376" w:rsidP="00C654CE">
      <w:pPr>
        <w:pStyle w:val="Heading2"/>
      </w:pPr>
      <w:r>
        <w:t>Implementation and Tools Used</w:t>
      </w:r>
      <w:r w:rsidR="00AD1E12">
        <w:t xml:space="preserve"> : </w:t>
      </w:r>
    </w:p>
    <w:p w14:paraId="3AB46E26" w14:textId="36F28BE9" w:rsidR="007B4FBE" w:rsidRPr="00585B73" w:rsidRDefault="007B4FBE" w:rsidP="007B4FBE">
      <w:pPr>
        <w:pStyle w:val="Heading2"/>
        <w:numPr>
          <w:ilvl w:val="0"/>
          <w:numId w:val="0"/>
        </w:numPr>
        <w:ind w:left="288"/>
        <w:rPr>
          <w:i w:val="0"/>
          <w:iCs w:val="0"/>
        </w:rPr>
      </w:pPr>
      <w:r w:rsidRPr="00585B73">
        <w:rPr>
          <w:i w:val="0"/>
          <w:iCs w:val="0"/>
        </w:rPr>
        <w:t>Programming language – Python</w:t>
      </w:r>
    </w:p>
    <w:p w14:paraId="7ABCD371" w14:textId="43EF8038" w:rsidR="007B4FBE" w:rsidRPr="00585B73" w:rsidRDefault="007B4FBE" w:rsidP="007B4FBE">
      <w:pPr>
        <w:pStyle w:val="Heading2"/>
        <w:numPr>
          <w:ilvl w:val="0"/>
          <w:numId w:val="0"/>
        </w:numPr>
        <w:ind w:left="288"/>
        <w:rPr>
          <w:i w:val="0"/>
          <w:iCs w:val="0"/>
        </w:rPr>
      </w:pPr>
      <w:r w:rsidRPr="00585B73">
        <w:rPr>
          <w:i w:val="0"/>
          <w:iCs w:val="0"/>
        </w:rPr>
        <w:t>defected_chr1_GRCh38</w:t>
      </w:r>
      <w:r w:rsidRPr="00585B73">
        <w:rPr>
          <w:i w:val="0"/>
          <w:iCs w:val="0"/>
        </w:rPr>
        <w:t>.txt : Human genome (Homo sapians)</w:t>
      </w:r>
    </w:p>
    <w:p w14:paraId="31EABAB6" w14:textId="2075447F" w:rsidR="007B4FBE" w:rsidRPr="00585B73" w:rsidRDefault="007B4FBE" w:rsidP="007B4FBE">
      <w:hyperlink r:id="rId9" w:history="1">
        <w:r w:rsidRPr="00585B73">
          <w:rPr>
            <w:rStyle w:val="Hyperlink"/>
          </w:rPr>
          <w:t>http://useast.ensembl.org/Homo_sapiens/Info/Index</w:t>
        </w:r>
      </w:hyperlink>
    </w:p>
    <w:p w14:paraId="2E8602AB" w14:textId="77777777" w:rsidR="007B4FBE" w:rsidRPr="00585B73" w:rsidRDefault="007B4FBE" w:rsidP="007B4FBE"/>
    <w:p w14:paraId="6DDDE53E" w14:textId="4CC9CAF6" w:rsidR="007B4FBE" w:rsidRPr="00585B73" w:rsidRDefault="007B4FBE" w:rsidP="007B4FBE">
      <w:pPr>
        <w:pStyle w:val="Heading2"/>
        <w:numPr>
          <w:ilvl w:val="0"/>
          <w:numId w:val="0"/>
        </w:numPr>
        <w:ind w:left="288"/>
        <w:rPr>
          <w:i w:val="0"/>
          <w:iCs w:val="0"/>
        </w:rPr>
      </w:pPr>
      <w:r w:rsidRPr="00585B73">
        <w:rPr>
          <w:i w:val="0"/>
          <w:iCs w:val="0"/>
        </w:rPr>
        <w:t>lamda_virus</w:t>
      </w:r>
      <w:r w:rsidRPr="00585B73">
        <w:rPr>
          <w:i w:val="0"/>
          <w:iCs w:val="0"/>
        </w:rPr>
        <w:t xml:space="preserve">.txt – diaease DNA </w:t>
      </w:r>
      <w:hyperlink r:id="rId10" w:history="1">
        <w:r w:rsidRPr="00585B73">
          <w:rPr>
            <w:rStyle w:val="Hyperlink"/>
            <w:i w:val="0"/>
            <w:iCs w:val="0"/>
          </w:rPr>
          <w:t>https://d28rh4a8wq0iu5.cloudfront.net/ads1/data/lambda_virus.fa</w:t>
        </w:r>
      </w:hyperlink>
    </w:p>
    <w:p w14:paraId="211A9C25" w14:textId="577DB3AF" w:rsidR="00C654CE" w:rsidRPr="00C654CE" w:rsidRDefault="007B4FBE" w:rsidP="007B4FBE">
      <w:pPr>
        <w:pStyle w:val="Heading2"/>
        <w:numPr>
          <w:ilvl w:val="0"/>
          <w:numId w:val="0"/>
        </w:numPr>
        <w:ind w:left="288"/>
      </w:pPr>
      <w:r w:rsidRPr="00585B73">
        <w:rPr>
          <w:i w:val="0"/>
          <w:iCs w:val="0"/>
        </w:rPr>
        <w:t>we search for diseased DNA in Human genome sequence and find the indices at which diseased DNA is present.</w:t>
      </w:r>
      <w:r>
        <w:t xml:space="preserve"> </w:t>
      </w:r>
    </w:p>
    <w:p w14:paraId="54EE32BE" w14:textId="63769484" w:rsidR="009303D9" w:rsidRPr="005B520E" w:rsidRDefault="009303D9" w:rsidP="00125376">
      <w:pPr>
        <w:pStyle w:val="bulletlist"/>
        <w:numPr>
          <w:ilvl w:val="0"/>
          <w:numId w:val="0"/>
        </w:numPr>
        <w:ind w:left="576"/>
      </w:pPr>
    </w:p>
    <w:p w14:paraId="73042D93" w14:textId="2C63B23B" w:rsidR="009303D9" w:rsidRDefault="00125376" w:rsidP="00ED0149">
      <w:pPr>
        <w:pStyle w:val="Heading2"/>
      </w:pPr>
      <w:r>
        <w:t>Performance Evaluation</w:t>
      </w:r>
      <w:r w:rsidR="00FF12A5">
        <w:t xml:space="preserve"> (Optional)</w:t>
      </w:r>
    </w:p>
    <w:p w14:paraId="2B5AD9C0" w14:textId="44E02453" w:rsidR="00162CD8" w:rsidRDefault="00162CD8" w:rsidP="00162CD8">
      <w:pPr>
        <w:ind w:left="288"/>
        <w:jc w:val="both"/>
      </w:pPr>
      <w:r>
        <w:t>The results proposed are described in this section:</w:t>
      </w:r>
    </w:p>
    <w:p w14:paraId="65DE4B7B" w14:textId="600E35FA" w:rsidR="00162CD8" w:rsidRDefault="00162CD8" w:rsidP="00162CD8">
      <w:pPr>
        <w:ind w:left="288"/>
        <w:jc w:val="both"/>
      </w:pPr>
      <w:r>
        <w:lastRenderedPageBreak/>
        <w:t xml:space="preserve">We have calculated time required to find the affected by the disease in the human genome with respect to number of occurrences. Following figure shows that KMP algorithm takes longer time </w:t>
      </w:r>
      <w:r w:rsidR="000409A9">
        <w:t>than</w:t>
      </w:r>
      <w:r>
        <w:t xml:space="preserve"> Boyer-Moore algorithm for searching the pattern. Also, time required increases as the number of occurrences of diseased DNA in Human DNA genome increases.</w:t>
      </w:r>
    </w:p>
    <w:p w14:paraId="53DC2B6B" w14:textId="3EB11A1E" w:rsidR="00162CD8" w:rsidRPr="00162CD8" w:rsidRDefault="00162CD8" w:rsidP="00162CD8">
      <w:pPr>
        <w:ind w:left="288"/>
        <w:jc w:val="both"/>
      </w:pPr>
      <w:r w:rsidRPr="00162CD8">
        <w:drawing>
          <wp:inline distT="0" distB="0" distL="0" distR="0" wp14:anchorId="2B43C352" wp14:editId="79513DD4">
            <wp:extent cx="2791393" cy="1881265"/>
            <wp:effectExtent l="0" t="0" r="3175" b="0"/>
            <wp:docPr id="1" name="Picture 1"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08901" cy="1893064"/>
                    </a:xfrm>
                    <a:prstGeom prst="rect">
                      <a:avLst/>
                    </a:prstGeom>
                  </pic:spPr>
                </pic:pic>
              </a:graphicData>
            </a:graphic>
          </wp:inline>
        </w:drawing>
      </w:r>
    </w:p>
    <w:p w14:paraId="08DB5660" w14:textId="0357B874" w:rsidR="00125376" w:rsidRDefault="00125376" w:rsidP="00E7596C">
      <w:pPr>
        <w:pStyle w:val="BodyText"/>
      </w:pPr>
    </w:p>
    <w:p w14:paraId="014BA548" w14:textId="3BE6C0D8" w:rsidR="00C654CE" w:rsidRPr="004517AF" w:rsidRDefault="00C654CE" w:rsidP="00C654CE">
      <w:pPr>
        <w:pStyle w:val="Heading2"/>
        <w:rPr>
          <w:i w:val="0"/>
          <w:iCs w:val="0"/>
        </w:rPr>
      </w:pPr>
      <w:r w:rsidRPr="004517AF">
        <w:rPr>
          <w:i w:val="0"/>
          <w:iCs w:val="0"/>
        </w:rPr>
        <w:t>For KMP algorithm, theory part was referred from this document and programming is done from scratch.</w:t>
      </w:r>
    </w:p>
    <w:p w14:paraId="1E80E308" w14:textId="6EC845B1" w:rsidR="00C654CE" w:rsidRPr="00C654CE" w:rsidRDefault="00C654CE" w:rsidP="00C654CE">
      <w:pPr>
        <w:ind w:left="288"/>
        <w:jc w:val="both"/>
      </w:pPr>
      <w:r>
        <w:t>For Boyer-Moore algorithm referred from</w:t>
      </w:r>
      <w:r w:rsidR="0098394D">
        <w:t xml:space="preserve"> </w:t>
      </w:r>
      <w:r>
        <w:t>[</w:t>
      </w:r>
      <w:r w:rsidR="0098394D">
        <w:t>2</w:t>
      </w:r>
      <w:r>
        <w:t>] document.</w:t>
      </w:r>
    </w:p>
    <w:p w14:paraId="1E41A340" w14:textId="1C1F2AC5" w:rsidR="00F941F6" w:rsidRDefault="001A42EA" w:rsidP="00F941F6">
      <w:pPr>
        <w:pStyle w:val="BodyText"/>
      </w:pPr>
      <w:r>
        <w:t xml:space="preserve"> </w:t>
      </w:r>
    </w:p>
    <w:p w14:paraId="4658B71E" w14:textId="04F9565D" w:rsidR="00973F48" w:rsidRPr="008021F1" w:rsidRDefault="00973F48" w:rsidP="008021F1">
      <w:pPr>
        <w:rPr>
          <w:smallCaps/>
          <w:noProof/>
        </w:rPr>
      </w:pPr>
      <w:r>
        <w:rPr>
          <w:smallCaps/>
          <w:noProof/>
        </w:rPr>
        <w:t>Attachments</w:t>
      </w:r>
    </w:p>
    <w:p w14:paraId="01A25E08" w14:textId="78087804" w:rsidR="00D07198" w:rsidRPr="00DC55A7" w:rsidRDefault="00DC55A7" w:rsidP="00DC55A7">
      <w:pPr>
        <w:pStyle w:val="ListParagraph"/>
        <w:numPr>
          <w:ilvl w:val="0"/>
          <w:numId w:val="25"/>
        </w:numPr>
        <w:jc w:val="left"/>
        <w:rPr>
          <w:color w:val="000000" w:themeColor="text1"/>
        </w:rPr>
      </w:pPr>
      <w:hyperlink r:id="rId12" w:history="1">
        <w:r w:rsidRPr="00DC55A7">
          <w:rPr>
            <w:rStyle w:val="Hyperlink"/>
          </w:rPr>
          <w:t>https://github.com/kvartak2/pattern_matching</w:t>
        </w:r>
      </w:hyperlink>
    </w:p>
    <w:p w14:paraId="5475E6B2" w14:textId="574950F4" w:rsidR="00973F48" w:rsidRPr="00DC55A7" w:rsidRDefault="008021F1" w:rsidP="00D07198">
      <w:pPr>
        <w:pStyle w:val="ListParagraph"/>
        <w:numPr>
          <w:ilvl w:val="0"/>
          <w:numId w:val="25"/>
        </w:numPr>
        <w:jc w:val="left"/>
        <w:rPr>
          <w:color w:val="000000" w:themeColor="text1"/>
        </w:rPr>
      </w:pPr>
      <w:r w:rsidRPr="00DC55A7">
        <w:rPr>
          <w:color w:val="000000" w:themeColor="text1"/>
        </w:rPr>
        <w:t xml:space="preserve">Provide the link (URL) to </w:t>
      </w:r>
      <w:r w:rsidR="00FF12A5" w:rsidRPr="00DC55A7">
        <w:rPr>
          <w:color w:val="000000" w:themeColor="text1"/>
        </w:rPr>
        <w:t>YouTube video here</w:t>
      </w:r>
    </w:p>
    <w:p w14:paraId="32B39574" w14:textId="4BDBF9C3" w:rsidR="00FF12A5" w:rsidRPr="00DC55A7" w:rsidRDefault="00FF12A5" w:rsidP="00D07198">
      <w:pPr>
        <w:pStyle w:val="ListParagraph"/>
        <w:numPr>
          <w:ilvl w:val="0"/>
          <w:numId w:val="25"/>
        </w:numPr>
        <w:jc w:val="left"/>
        <w:rPr>
          <w:color w:val="000000" w:themeColor="text1"/>
        </w:rPr>
      </w:pPr>
      <w:r w:rsidRPr="00DC55A7">
        <w:rPr>
          <w:color w:val="000000" w:themeColor="text1"/>
        </w:rPr>
        <w:t>Provide the link to your presentation slides here</w:t>
      </w:r>
    </w:p>
    <w:p w14:paraId="65DFABE0" w14:textId="77777777" w:rsidR="00F941F6" w:rsidRDefault="00F941F6" w:rsidP="00F941F6">
      <w:pPr>
        <w:pStyle w:val="BodyText"/>
      </w:pPr>
    </w:p>
    <w:p w14:paraId="4691636E" w14:textId="6CFFFEB8" w:rsidR="009303D9" w:rsidRPr="005B520E" w:rsidRDefault="009303D9" w:rsidP="00F941F6">
      <w:pPr>
        <w:pStyle w:val="Heading5"/>
      </w:pPr>
      <w:r w:rsidRPr="005B520E">
        <w:t>References</w:t>
      </w:r>
    </w:p>
    <w:p w14:paraId="52A04023" w14:textId="77777777" w:rsidR="009303D9" w:rsidRPr="005B520E" w:rsidRDefault="009303D9"/>
    <w:p w14:paraId="47E7BDF8" w14:textId="5816E682" w:rsidR="00137ED6" w:rsidRDefault="00137ED6" w:rsidP="00137ED6">
      <w:pPr>
        <w:pStyle w:val="references"/>
        <w:numPr>
          <w:ilvl w:val="0"/>
          <w:numId w:val="0"/>
        </w:numPr>
        <w:ind w:left="360" w:hanging="360"/>
        <w:rPr>
          <w:shd w:val="clear" w:color="auto" w:fill="FFFFFF"/>
          <w:lang w:eastAsia="ko-KR"/>
        </w:rPr>
      </w:pPr>
      <w:r>
        <w:rPr>
          <w:shd w:val="clear" w:color="auto" w:fill="FFFFFF"/>
          <w:lang w:eastAsia="ko-KR"/>
        </w:rPr>
        <w:t>[1]</w:t>
      </w:r>
      <w:r>
        <w:rPr>
          <w:shd w:val="clear" w:color="auto" w:fill="FFFFFF"/>
          <w:lang w:eastAsia="ko-KR"/>
        </w:rPr>
        <w:tab/>
      </w:r>
      <w:hyperlink r:id="rId13" w:history="1">
        <w:r w:rsidRPr="00AC3E44">
          <w:rPr>
            <w:rStyle w:val="Hyperlink"/>
            <w:shd w:val="clear" w:color="auto" w:fill="FFFFFF"/>
            <w:lang w:eastAsia="ko-KR"/>
          </w:rPr>
          <w:t>http://www.btechsmartclass.com/data_structures/knuth-morris-pratt-algorithm.html</w:t>
        </w:r>
      </w:hyperlink>
    </w:p>
    <w:p w14:paraId="7C76AE36" w14:textId="354CB98E" w:rsidR="007B4FBE" w:rsidRPr="007B4FBE" w:rsidRDefault="0098394D" w:rsidP="005C7F2F">
      <w:pPr>
        <w:pStyle w:val="references"/>
        <w:numPr>
          <w:ilvl w:val="0"/>
          <w:numId w:val="0"/>
        </w:numPr>
        <w:ind w:left="360" w:hanging="360"/>
      </w:pPr>
      <w:r>
        <w:rPr>
          <w:lang w:eastAsia="ko-KR"/>
        </w:rPr>
        <w:t xml:space="preserve">[2] </w:t>
      </w:r>
      <w:r>
        <w:rPr>
          <w:lang w:eastAsia="ko-KR"/>
        </w:rPr>
        <w:tab/>
      </w:r>
      <w:hyperlink r:id="rId14" w:history="1">
        <w:r w:rsidRPr="00AC3E44">
          <w:rPr>
            <w:rStyle w:val="Hyperlink"/>
            <w:lang w:eastAsia="ko-KR"/>
          </w:rPr>
          <w:t>https://www.inf.hs-flensburg.de/lang/algorithmen/pattern/bmen.htm</w:t>
        </w:r>
      </w:hyperlink>
      <w:r w:rsidR="005C7F2F" w:rsidRPr="007B4FBE">
        <w:t xml:space="preserve"> </w:t>
      </w:r>
    </w:p>
    <w:p w14:paraId="4DFE8B19" w14:textId="610F643C" w:rsidR="007B4FBE" w:rsidRDefault="005C7F2F" w:rsidP="007B4FBE">
      <w:pPr>
        <w:pStyle w:val="references"/>
        <w:numPr>
          <w:ilvl w:val="0"/>
          <w:numId w:val="0"/>
        </w:numPr>
        <w:ind w:left="360" w:hanging="360"/>
      </w:pPr>
      <w:r>
        <w:rPr>
          <w:lang w:eastAsia="ko-KR"/>
        </w:rPr>
        <w:t>[3]</w:t>
      </w:r>
      <w:r>
        <w:rPr>
          <w:lang w:eastAsia="ko-KR"/>
        </w:rPr>
        <w:tab/>
      </w:r>
      <w:hyperlink r:id="rId15" w:history="1">
        <w:r w:rsidRPr="005C7F2F">
          <w:rPr>
            <w:rStyle w:val="Hyperlink"/>
          </w:rPr>
          <w:t>https://d28rh4a8wq0iu5.cloudfront.net/ads1/data/lambda_virus.fa</w:t>
        </w:r>
      </w:hyperlink>
    </w:p>
    <w:p w14:paraId="265BA2C3" w14:textId="5F7D2BA6" w:rsidR="005C7F2F" w:rsidRDefault="005C7F2F" w:rsidP="007B4FBE">
      <w:pPr>
        <w:pStyle w:val="references"/>
        <w:numPr>
          <w:ilvl w:val="0"/>
          <w:numId w:val="0"/>
        </w:numPr>
        <w:ind w:left="360" w:hanging="360"/>
      </w:pPr>
      <w:r>
        <w:t>[4]</w:t>
      </w:r>
      <w:r>
        <w:tab/>
      </w:r>
      <w:hyperlink r:id="rId16" w:history="1">
        <w:r w:rsidRPr="00AC3E44">
          <w:rPr>
            <w:rStyle w:val="Hyperlink"/>
          </w:rPr>
          <w:t>http://useast.ensembl.org/Homo_sapiens/Info/Index</w:t>
        </w:r>
      </w:hyperlink>
    </w:p>
    <w:p w14:paraId="53952B89" w14:textId="77777777" w:rsidR="005C7F2F" w:rsidRDefault="005C7F2F" w:rsidP="007B4FBE">
      <w:pPr>
        <w:pStyle w:val="references"/>
        <w:numPr>
          <w:ilvl w:val="0"/>
          <w:numId w:val="0"/>
        </w:numPr>
        <w:ind w:left="360" w:hanging="360"/>
        <w:rPr>
          <w:lang w:eastAsia="ko-KR"/>
        </w:rPr>
      </w:pPr>
    </w:p>
    <w:p w14:paraId="65053180" w14:textId="392B20D7" w:rsidR="007B4FBE" w:rsidRPr="00137ED6" w:rsidRDefault="007B4FBE" w:rsidP="00137ED6">
      <w:pPr>
        <w:pStyle w:val="references"/>
        <w:numPr>
          <w:ilvl w:val="0"/>
          <w:numId w:val="0"/>
        </w:numPr>
        <w:ind w:left="360" w:hanging="360"/>
        <w:rPr>
          <w:shd w:val="clear" w:color="auto" w:fill="FFFFFF"/>
          <w:lang w:eastAsia="ko-KR"/>
        </w:rPr>
      </w:pPr>
    </w:p>
    <w:p w14:paraId="60216460" w14:textId="77777777" w:rsidR="0098394D" w:rsidRDefault="0098394D" w:rsidP="0098394D">
      <w:pPr>
        <w:pStyle w:val="references"/>
        <w:numPr>
          <w:ilvl w:val="0"/>
          <w:numId w:val="0"/>
        </w:numPr>
        <w:ind w:left="360" w:hanging="360"/>
        <w:rPr>
          <w:color w:val="FF0000"/>
        </w:rPr>
      </w:pPr>
    </w:p>
    <w:p w14:paraId="0B785FF7" w14:textId="4F63CF3A" w:rsidR="009303D9" w:rsidRDefault="009303D9" w:rsidP="00AB0DFB">
      <w:pPr>
        <w:pStyle w:val="references"/>
        <w:numPr>
          <w:ilvl w:val="0"/>
          <w:numId w:val="0"/>
        </w:numPr>
        <w:rPr>
          <w:rFonts w:eastAsia="SimSun"/>
          <w:b/>
          <w:noProof w:val="0"/>
          <w:color w:val="FF0000"/>
          <w:spacing w:val="-1"/>
          <w:sz w:val="20"/>
          <w:szCs w:val="20"/>
          <w:lang w:val="x-none" w:eastAsia="x-none"/>
        </w:rPr>
      </w:pPr>
    </w:p>
    <w:p w14:paraId="4311BD3C" w14:textId="77777777" w:rsidR="008021F1" w:rsidRPr="00F96569" w:rsidRDefault="008021F1" w:rsidP="00F96569">
      <w:pPr>
        <w:pStyle w:val="references"/>
        <w:numPr>
          <w:ilvl w:val="0"/>
          <w:numId w:val="0"/>
        </w:numPr>
        <w:ind w:left="360" w:hanging="360"/>
        <w:jc w:val="center"/>
        <w:rPr>
          <w:rFonts w:eastAsia="SimSun"/>
          <w:b/>
          <w:noProof w:val="0"/>
          <w:color w:val="FF0000"/>
          <w:spacing w:val="-1"/>
          <w:sz w:val="20"/>
          <w:szCs w:val="20"/>
          <w:lang w:val="x-none" w:eastAsia="x-none"/>
        </w:rPr>
        <w:sectPr w:rsidR="008021F1" w:rsidRPr="00F96569" w:rsidSect="00C919A4">
          <w:type w:val="continuous"/>
          <w:pgSz w:w="12240" w:h="15840" w:code="1"/>
          <w:pgMar w:top="1080" w:right="907" w:bottom="1440" w:left="907" w:header="720" w:footer="720" w:gutter="0"/>
          <w:cols w:num="2" w:space="360"/>
          <w:docGrid w:linePitch="360"/>
        </w:sectPr>
      </w:pPr>
    </w:p>
    <w:p w14:paraId="24064F1D" w14:textId="77777777" w:rsidR="009303D9" w:rsidRDefault="009303D9" w:rsidP="00F96569">
      <w:pPr>
        <w:rPr>
          <w:color w:val="FF0000"/>
        </w:rPr>
      </w:pPr>
    </w:p>
    <w:sectPr w:rsidR="009303D9">
      <w:type w:val="continuous"/>
      <w:pgSz w:w="12240" w:h="15840" w:code="1"/>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FE2898" w14:textId="77777777" w:rsidR="0034255D" w:rsidRDefault="0034255D" w:rsidP="001A3B3D">
      <w:r>
        <w:separator/>
      </w:r>
    </w:p>
  </w:endnote>
  <w:endnote w:type="continuationSeparator" w:id="0">
    <w:p w14:paraId="439F4C38" w14:textId="77777777" w:rsidR="0034255D" w:rsidRDefault="0034255D"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0EEB23" w14:textId="4BCCCED5" w:rsidR="001A3B3D" w:rsidRPr="006F6D3D" w:rsidRDefault="00111C44" w:rsidP="0056610F">
    <w:pPr>
      <w:pStyle w:val="Footer"/>
      <w:jc w:val="left"/>
      <w:rPr>
        <w:sz w:val="16"/>
        <w:szCs w:val="16"/>
      </w:rPr>
    </w:pPr>
    <w:r>
      <w:rPr>
        <w:sz w:val="16"/>
        <w:szCs w:val="16"/>
      </w:rPr>
      <w:t xml:space="preserve">CS575 (based on the </w:t>
    </w:r>
    <w:r w:rsidR="001A3B3D" w:rsidRPr="006F6D3D">
      <w:rPr>
        <w:sz w:val="16"/>
        <w:szCs w:val="16"/>
      </w:rPr>
      <w:t>IEEE</w:t>
    </w:r>
    <w:r>
      <w:rPr>
        <w:sz w:val="16"/>
        <w:szCs w:val="16"/>
      </w:rPr>
      <w:t xml:space="preserve"> conference template)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8A4F60D" w14:textId="77777777" w:rsidR="0034255D" w:rsidRDefault="0034255D" w:rsidP="001A3B3D">
      <w:r>
        <w:separator/>
      </w:r>
    </w:p>
  </w:footnote>
  <w:footnote w:type="continuationSeparator" w:id="0">
    <w:p w14:paraId="392DEA33" w14:textId="77777777" w:rsidR="0034255D" w:rsidRDefault="0034255D"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9" w15:restartNumberingAfterBreak="0">
    <w:nsid w:val="62F524AD"/>
    <w:multiLevelType w:val="hybridMultilevel"/>
    <w:tmpl w:val="2442591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1"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22" w15:restartNumberingAfterBreak="0">
    <w:nsid w:val="78856AA0"/>
    <w:multiLevelType w:val="hybridMultilevel"/>
    <w:tmpl w:val="7B9CB3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20"/>
  </w:num>
  <w:num w:numId="3">
    <w:abstractNumId w:val="13"/>
  </w:num>
  <w:num w:numId="4">
    <w:abstractNumId w:val="16"/>
  </w:num>
  <w:num w:numId="5">
    <w:abstractNumId w:val="16"/>
  </w:num>
  <w:num w:numId="6">
    <w:abstractNumId w:val="16"/>
  </w:num>
  <w:num w:numId="7">
    <w:abstractNumId w:val="16"/>
  </w:num>
  <w:num w:numId="8">
    <w:abstractNumId w:val="18"/>
  </w:num>
  <w:num w:numId="9">
    <w:abstractNumId w:val="21"/>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 w:numId="25">
    <w:abstractNumId w:val="22"/>
  </w:num>
  <w:num w:numId="26">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9"/>
  <w:embedSystemFonts/>
  <w:proofState w:spelling="clean" w:grammar="clean"/>
  <w:defaultTabStop w:val="720"/>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77C8"/>
    <w:rsid w:val="000079BE"/>
    <w:rsid w:val="00032E8E"/>
    <w:rsid w:val="000409A9"/>
    <w:rsid w:val="0004781E"/>
    <w:rsid w:val="00072792"/>
    <w:rsid w:val="0008758A"/>
    <w:rsid w:val="000C1E68"/>
    <w:rsid w:val="000C6D23"/>
    <w:rsid w:val="00111C44"/>
    <w:rsid w:val="00125376"/>
    <w:rsid w:val="00135716"/>
    <w:rsid w:val="00137ED6"/>
    <w:rsid w:val="0015079E"/>
    <w:rsid w:val="00156307"/>
    <w:rsid w:val="00162CD8"/>
    <w:rsid w:val="001A2EFD"/>
    <w:rsid w:val="001A3B3D"/>
    <w:rsid w:val="001A42EA"/>
    <w:rsid w:val="001B67DC"/>
    <w:rsid w:val="001D7BCF"/>
    <w:rsid w:val="00205313"/>
    <w:rsid w:val="002254A9"/>
    <w:rsid w:val="00233D97"/>
    <w:rsid w:val="002850E3"/>
    <w:rsid w:val="00312AA1"/>
    <w:rsid w:val="0034255D"/>
    <w:rsid w:val="00354FCF"/>
    <w:rsid w:val="003A19E2"/>
    <w:rsid w:val="003B74AB"/>
    <w:rsid w:val="00421EC6"/>
    <w:rsid w:val="004325FB"/>
    <w:rsid w:val="004432BA"/>
    <w:rsid w:val="0044407E"/>
    <w:rsid w:val="004517AF"/>
    <w:rsid w:val="00476FBD"/>
    <w:rsid w:val="0049052E"/>
    <w:rsid w:val="00493760"/>
    <w:rsid w:val="004C1083"/>
    <w:rsid w:val="004C3CE0"/>
    <w:rsid w:val="004C711B"/>
    <w:rsid w:val="004D72B5"/>
    <w:rsid w:val="004F4A45"/>
    <w:rsid w:val="005369ED"/>
    <w:rsid w:val="00545660"/>
    <w:rsid w:val="00547E73"/>
    <w:rsid w:val="00551B7F"/>
    <w:rsid w:val="0056610F"/>
    <w:rsid w:val="00575BCA"/>
    <w:rsid w:val="00585B73"/>
    <w:rsid w:val="005B0344"/>
    <w:rsid w:val="005B520E"/>
    <w:rsid w:val="005C7C4F"/>
    <w:rsid w:val="005C7F2F"/>
    <w:rsid w:val="005E2800"/>
    <w:rsid w:val="005E3F52"/>
    <w:rsid w:val="00617790"/>
    <w:rsid w:val="006347CF"/>
    <w:rsid w:val="00645D22"/>
    <w:rsid w:val="00651A08"/>
    <w:rsid w:val="00654204"/>
    <w:rsid w:val="00670434"/>
    <w:rsid w:val="006B6B66"/>
    <w:rsid w:val="006F6D3D"/>
    <w:rsid w:val="00704134"/>
    <w:rsid w:val="00715BEA"/>
    <w:rsid w:val="00731287"/>
    <w:rsid w:val="00740EEA"/>
    <w:rsid w:val="00794804"/>
    <w:rsid w:val="007B22E6"/>
    <w:rsid w:val="007B33F1"/>
    <w:rsid w:val="007B4FBE"/>
    <w:rsid w:val="007C0308"/>
    <w:rsid w:val="007C1A41"/>
    <w:rsid w:val="007C2FF2"/>
    <w:rsid w:val="007D6232"/>
    <w:rsid w:val="007F1F99"/>
    <w:rsid w:val="007F768F"/>
    <w:rsid w:val="008021F1"/>
    <w:rsid w:val="0080791D"/>
    <w:rsid w:val="00873603"/>
    <w:rsid w:val="0089758B"/>
    <w:rsid w:val="008A2C7D"/>
    <w:rsid w:val="008B6AF0"/>
    <w:rsid w:val="008B6F16"/>
    <w:rsid w:val="008C4B23"/>
    <w:rsid w:val="008F6E2C"/>
    <w:rsid w:val="0090705A"/>
    <w:rsid w:val="009303D9"/>
    <w:rsid w:val="00933C64"/>
    <w:rsid w:val="00972203"/>
    <w:rsid w:val="00973F48"/>
    <w:rsid w:val="0098394D"/>
    <w:rsid w:val="00A059B3"/>
    <w:rsid w:val="00A139DB"/>
    <w:rsid w:val="00A57268"/>
    <w:rsid w:val="00A61167"/>
    <w:rsid w:val="00A67999"/>
    <w:rsid w:val="00A83751"/>
    <w:rsid w:val="00A907ED"/>
    <w:rsid w:val="00AB0DFB"/>
    <w:rsid w:val="00AC2BA3"/>
    <w:rsid w:val="00AD1E12"/>
    <w:rsid w:val="00AE3409"/>
    <w:rsid w:val="00B10C86"/>
    <w:rsid w:val="00B11A60"/>
    <w:rsid w:val="00B17CDD"/>
    <w:rsid w:val="00B22613"/>
    <w:rsid w:val="00B26277"/>
    <w:rsid w:val="00B4478A"/>
    <w:rsid w:val="00B64D39"/>
    <w:rsid w:val="00BA1025"/>
    <w:rsid w:val="00BC3420"/>
    <w:rsid w:val="00BC3B57"/>
    <w:rsid w:val="00BE7D3C"/>
    <w:rsid w:val="00BF5FF6"/>
    <w:rsid w:val="00C0207F"/>
    <w:rsid w:val="00C16117"/>
    <w:rsid w:val="00C3075A"/>
    <w:rsid w:val="00C654CE"/>
    <w:rsid w:val="00C76FFC"/>
    <w:rsid w:val="00C919A4"/>
    <w:rsid w:val="00C97C16"/>
    <w:rsid w:val="00CA4392"/>
    <w:rsid w:val="00CB2984"/>
    <w:rsid w:val="00CC393F"/>
    <w:rsid w:val="00CD670A"/>
    <w:rsid w:val="00D07198"/>
    <w:rsid w:val="00D13749"/>
    <w:rsid w:val="00D2176E"/>
    <w:rsid w:val="00D31699"/>
    <w:rsid w:val="00D632BE"/>
    <w:rsid w:val="00D72D06"/>
    <w:rsid w:val="00D7522C"/>
    <w:rsid w:val="00D7536F"/>
    <w:rsid w:val="00D76668"/>
    <w:rsid w:val="00DC22EB"/>
    <w:rsid w:val="00DC55A7"/>
    <w:rsid w:val="00E61E12"/>
    <w:rsid w:val="00E65521"/>
    <w:rsid w:val="00E7596C"/>
    <w:rsid w:val="00E878F2"/>
    <w:rsid w:val="00E97C8A"/>
    <w:rsid w:val="00EA34A9"/>
    <w:rsid w:val="00ED0149"/>
    <w:rsid w:val="00EF7DE3"/>
    <w:rsid w:val="00F03103"/>
    <w:rsid w:val="00F166B8"/>
    <w:rsid w:val="00F271DE"/>
    <w:rsid w:val="00F312BC"/>
    <w:rsid w:val="00F34DDF"/>
    <w:rsid w:val="00F510D7"/>
    <w:rsid w:val="00F514DD"/>
    <w:rsid w:val="00F5533E"/>
    <w:rsid w:val="00F627DA"/>
    <w:rsid w:val="00F7288F"/>
    <w:rsid w:val="00F847A6"/>
    <w:rsid w:val="00F941F6"/>
    <w:rsid w:val="00F9441B"/>
    <w:rsid w:val="00F96569"/>
    <w:rsid w:val="00FA4C32"/>
    <w:rsid w:val="00FA7DBC"/>
    <w:rsid w:val="00FE7114"/>
    <w:rsid w:val="00FF12A5"/>
    <w:rsid w:val="00FF4C77"/>
    <w:rsid w:val="00FF55E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7025C457"/>
  <w15:chartTrackingRefBased/>
  <w15:docId w15:val="{F70393F7-BE71-4745-A4B2-AE3F69CD35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uiPriority="20" w:qFormat="1"/>
    <w:lsdException w:name="HTML Typewriter" w:semiHidden="1" w:unhideWhenUsed="1"/>
    <w:lsdException w:name="Normal Table"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character" w:styleId="Emphasis">
    <w:name w:val="Emphasis"/>
    <w:basedOn w:val="DefaultParagraphFont"/>
    <w:uiPriority w:val="20"/>
    <w:qFormat/>
    <w:rsid w:val="00CD670A"/>
    <w:rPr>
      <w:i/>
      <w:iCs/>
    </w:rPr>
  </w:style>
  <w:style w:type="paragraph" w:styleId="ListParagraph">
    <w:name w:val="List Paragraph"/>
    <w:basedOn w:val="Normal"/>
    <w:uiPriority w:val="34"/>
    <w:qFormat/>
    <w:rsid w:val="00973F48"/>
    <w:pPr>
      <w:ind w:left="720"/>
      <w:contextualSpacing/>
    </w:pPr>
  </w:style>
  <w:style w:type="character" w:styleId="Hyperlink">
    <w:name w:val="Hyperlink"/>
    <w:basedOn w:val="DefaultParagraphFont"/>
    <w:uiPriority w:val="99"/>
    <w:unhideWhenUsed/>
    <w:rsid w:val="005C7C4F"/>
    <w:rPr>
      <w:color w:val="0000FF"/>
      <w:u w:val="single"/>
    </w:rPr>
  </w:style>
  <w:style w:type="character" w:styleId="UnresolvedMention">
    <w:name w:val="Unresolved Mention"/>
    <w:basedOn w:val="DefaultParagraphFont"/>
    <w:rsid w:val="005C7C4F"/>
    <w:rPr>
      <w:color w:val="605E5C"/>
      <w:shd w:val="clear" w:color="auto" w:fill="E1DFDD"/>
    </w:rPr>
  </w:style>
  <w:style w:type="character" w:styleId="FollowedHyperlink">
    <w:name w:val="FollowedHyperlink"/>
    <w:basedOn w:val="DefaultParagraphFont"/>
    <w:rsid w:val="00162CD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9745638">
      <w:bodyDiv w:val="1"/>
      <w:marLeft w:val="0"/>
      <w:marRight w:val="0"/>
      <w:marTop w:val="0"/>
      <w:marBottom w:val="0"/>
      <w:divBdr>
        <w:top w:val="none" w:sz="0" w:space="0" w:color="auto"/>
        <w:left w:val="none" w:sz="0" w:space="0" w:color="auto"/>
        <w:bottom w:val="none" w:sz="0" w:space="0" w:color="auto"/>
        <w:right w:val="none" w:sz="0" w:space="0" w:color="auto"/>
      </w:divBdr>
    </w:div>
    <w:div w:id="1502626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www.btechsmartclass.com/data_structures/knuth-morris-pratt-algorithm.html"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kvartak2/pattern_matching"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useast.ensembl.org/Homo_sapiens/Info/Inde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hyperlink" Target="https://d28rh4a8wq0iu5.cloudfront.net/ads1/data/lambda_virus.fa" TargetMode="External"/><Relationship Id="rId10" Type="http://schemas.openxmlformats.org/officeDocument/2006/relationships/hyperlink" Target="https://d28rh4a8wq0iu5.cloudfront.net/ads1/data/lambda_virus.fa" TargetMode="External"/><Relationship Id="rId4" Type="http://schemas.openxmlformats.org/officeDocument/2006/relationships/settings" Target="settings.xml"/><Relationship Id="rId9" Type="http://schemas.openxmlformats.org/officeDocument/2006/relationships/hyperlink" Target="http://useast.ensembl.org/Homo_sapiens/Info/Index" TargetMode="External"/><Relationship Id="rId14" Type="http://schemas.openxmlformats.org/officeDocument/2006/relationships/hyperlink" Target="https://www.inf.hs-flensburg.de/lang/algorithmen/pattern/bmen.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50BB3E-1104-E148-B85F-8DBFCF2234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TotalTime>
  <Pages>2</Pages>
  <Words>778</Words>
  <Characters>4440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5208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Kasturishirish Vartak</cp:lastModifiedBy>
  <cp:revision>57</cp:revision>
  <cp:lastPrinted>2019-05-06T00:42:00Z</cp:lastPrinted>
  <dcterms:created xsi:type="dcterms:W3CDTF">2019-04-14T22:25:00Z</dcterms:created>
  <dcterms:modified xsi:type="dcterms:W3CDTF">2020-04-23T10:50:00Z</dcterms:modified>
</cp:coreProperties>
</file>