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C5057" w14:textId="76D02E0D" w:rsidR="00CE1646" w:rsidRDefault="00CE1646">
      <w:pPr>
        <w:rPr>
          <w:rFonts w:ascii="Times New Roman" w:hAnsi="Times New Roman" w:cs="Times New Roman"/>
          <w:b/>
          <w:sz w:val="28"/>
          <w:u w:val="single"/>
        </w:rPr>
      </w:pPr>
      <w:r w:rsidRPr="00CE1646">
        <w:rPr>
          <w:rFonts w:ascii="Times New Roman" w:hAnsi="Times New Roman" w:cs="Times New Roman"/>
          <w:b/>
          <w:sz w:val="28"/>
          <w:u w:val="single"/>
        </w:rPr>
        <w:t>Art Document</w:t>
      </w:r>
    </w:p>
    <w:p w14:paraId="2B839FEF" w14:textId="705953ED" w:rsidR="00734512" w:rsidRDefault="00734512">
      <w:pPr>
        <w:rPr>
          <w:rFonts w:ascii="Times New Roman" w:hAnsi="Times New Roman" w:cs="Times New Roman"/>
          <w:sz w:val="24"/>
          <w:u w:val="single"/>
        </w:rPr>
      </w:pPr>
      <w:r>
        <w:rPr>
          <w:rFonts w:ascii="Times New Roman" w:hAnsi="Times New Roman" w:cs="Times New Roman"/>
          <w:sz w:val="24"/>
          <w:u w:val="single"/>
        </w:rPr>
        <w:t>Colour Palette</w:t>
      </w:r>
    </w:p>
    <w:p w14:paraId="09C813A9" w14:textId="3C1AA6CA" w:rsidR="00734512" w:rsidRPr="00734512" w:rsidRDefault="00734512" w:rsidP="00734512">
      <w:pPr>
        <w:spacing w:after="0" w:line="240" w:lineRule="auto"/>
        <w:rPr>
          <w:rFonts w:ascii="Times New Roman" w:eastAsia="Times New Roman" w:hAnsi="Times New Roman" w:cs="Times New Roman"/>
          <w:sz w:val="24"/>
          <w:szCs w:val="24"/>
        </w:rPr>
      </w:pPr>
      <w:r w:rsidRPr="00734512">
        <w:rPr>
          <w:rFonts w:ascii="Times New Roman" w:eastAsia="Times New Roman" w:hAnsi="Times New Roman" w:cs="Times New Roman"/>
          <w:color w:val="000000"/>
          <w:sz w:val="24"/>
          <w:szCs w:val="24"/>
        </w:rPr>
        <w:t>Greens, Browns, Black, Blues, Yellows, White</w:t>
      </w:r>
    </w:p>
    <w:tbl>
      <w:tblPr>
        <w:tblW w:w="9026" w:type="dxa"/>
        <w:tblCellMar>
          <w:top w:w="15" w:type="dxa"/>
          <w:left w:w="15" w:type="dxa"/>
          <w:bottom w:w="15" w:type="dxa"/>
          <w:right w:w="15" w:type="dxa"/>
        </w:tblCellMar>
        <w:tblLook w:val="04A0" w:firstRow="1" w:lastRow="0" w:firstColumn="1" w:lastColumn="0" w:noHBand="0" w:noVBand="1"/>
      </w:tblPr>
      <w:tblGrid>
        <w:gridCol w:w="1290"/>
        <w:gridCol w:w="1290"/>
        <w:gridCol w:w="1290"/>
        <w:gridCol w:w="1289"/>
        <w:gridCol w:w="1289"/>
        <w:gridCol w:w="1289"/>
        <w:gridCol w:w="1289"/>
      </w:tblGrid>
      <w:tr w:rsidR="00734512" w:rsidRPr="00734512" w14:paraId="73FCAB06" w14:textId="77777777" w:rsidTr="00734512">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5BA6FEE1"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08CD854"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hideMark/>
          </w:tcPr>
          <w:p w14:paraId="2653D925"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34A035"/>
            <w:tcMar>
              <w:top w:w="100" w:type="dxa"/>
              <w:left w:w="100" w:type="dxa"/>
              <w:bottom w:w="100" w:type="dxa"/>
              <w:right w:w="100" w:type="dxa"/>
            </w:tcMar>
            <w:hideMark/>
          </w:tcPr>
          <w:p w14:paraId="79BE36FB"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2BB33F"/>
            <w:tcMar>
              <w:top w:w="100" w:type="dxa"/>
              <w:left w:w="100" w:type="dxa"/>
              <w:bottom w:w="100" w:type="dxa"/>
              <w:right w:w="100" w:type="dxa"/>
            </w:tcMar>
            <w:hideMark/>
          </w:tcPr>
          <w:p w14:paraId="11503386"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4CD5445E"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hideMark/>
          </w:tcPr>
          <w:p w14:paraId="2CAC95D4" w14:textId="77777777" w:rsidR="00734512" w:rsidRPr="00734512" w:rsidRDefault="00734512" w:rsidP="00734512">
            <w:pPr>
              <w:spacing w:after="0" w:line="240" w:lineRule="auto"/>
              <w:rPr>
                <w:rFonts w:ascii="Times New Roman" w:eastAsia="Times New Roman" w:hAnsi="Times New Roman" w:cs="Times New Roman"/>
                <w:sz w:val="24"/>
                <w:szCs w:val="24"/>
              </w:rPr>
            </w:pPr>
          </w:p>
        </w:tc>
      </w:tr>
      <w:tr w:rsidR="00734512" w:rsidRPr="00734512" w14:paraId="6521A95B" w14:textId="77777777" w:rsidTr="00734512">
        <w:tc>
          <w:tcPr>
            <w:tcW w:w="0" w:type="auto"/>
            <w:tcBorders>
              <w:top w:val="single" w:sz="8" w:space="0" w:color="000000"/>
              <w:left w:val="single" w:sz="8" w:space="0" w:color="000000"/>
              <w:bottom w:val="single" w:sz="8" w:space="0" w:color="000000"/>
              <w:right w:val="single" w:sz="8" w:space="0" w:color="000000"/>
            </w:tcBorders>
            <w:shd w:val="clear" w:color="auto" w:fill="ECF000"/>
            <w:tcMar>
              <w:top w:w="100" w:type="dxa"/>
              <w:left w:w="100" w:type="dxa"/>
              <w:bottom w:w="100" w:type="dxa"/>
              <w:right w:w="100" w:type="dxa"/>
            </w:tcMar>
            <w:hideMark/>
          </w:tcPr>
          <w:p w14:paraId="3F39EA2F"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2BD9E138"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60A1FA82"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9E6E2D"/>
            <w:tcMar>
              <w:top w:w="100" w:type="dxa"/>
              <w:left w:w="100" w:type="dxa"/>
              <w:bottom w:w="100" w:type="dxa"/>
              <w:right w:w="100" w:type="dxa"/>
            </w:tcMar>
            <w:hideMark/>
          </w:tcPr>
          <w:p w14:paraId="41142CE9"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8A5A1A"/>
            <w:tcMar>
              <w:top w:w="100" w:type="dxa"/>
              <w:left w:w="100" w:type="dxa"/>
              <w:bottom w:w="100" w:type="dxa"/>
              <w:right w:w="100" w:type="dxa"/>
            </w:tcMar>
            <w:hideMark/>
          </w:tcPr>
          <w:p w14:paraId="3E0BBEC3"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209B1"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AB6BF" w14:textId="77777777" w:rsidR="00734512" w:rsidRPr="00734512" w:rsidRDefault="00734512" w:rsidP="00734512">
            <w:pPr>
              <w:spacing w:after="0" w:line="240" w:lineRule="auto"/>
              <w:rPr>
                <w:rFonts w:ascii="Times New Roman" w:eastAsia="Times New Roman" w:hAnsi="Times New Roman" w:cs="Times New Roman"/>
                <w:sz w:val="24"/>
                <w:szCs w:val="24"/>
              </w:rPr>
            </w:pPr>
          </w:p>
        </w:tc>
      </w:tr>
      <w:tr w:rsidR="00734512" w:rsidRPr="00734512" w14:paraId="00BF0B21" w14:textId="77777777" w:rsidTr="00734512">
        <w:tc>
          <w:tcPr>
            <w:tcW w:w="0" w:type="auto"/>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576AFE72"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3EB034F4"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08EC50CE"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14:paraId="6CE4B258"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A61C00"/>
            <w:tcMar>
              <w:top w:w="100" w:type="dxa"/>
              <w:left w:w="100" w:type="dxa"/>
              <w:bottom w:w="100" w:type="dxa"/>
              <w:right w:w="100" w:type="dxa"/>
            </w:tcMar>
            <w:hideMark/>
          </w:tcPr>
          <w:p w14:paraId="1C9ACD10"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99249" w14:textId="77777777" w:rsidR="00734512" w:rsidRPr="00734512" w:rsidRDefault="00734512" w:rsidP="0073451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DF28E" w14:textId="77777777" w:rsidR="00734512" w:rsidRPr="00734512" w:rsidRDefault="00734512" w:rsidP="00734512">
            <w:pPr>
              <w:spacing w:after="0" w:line="240" w:lineRule="auto"/>
              <w:rPr>
                <w:rFonts w:ascii="Times New Roman" w:eastAsia="Times New Roman" w:hAnsi="Times New Roman" w:cs="Times New Roman"/>
                <w:sz w:val="24"/>
                <w:szCs w:val="24"/>
              </w:rPr>
            </w:pPr>
          </w:p>
        </w:tc>
      </w:tr>
    </w:tbl>
    <w:p w14:paraId="5ED0F45A" w14:textId="113AFE95" w:rsidR="003375C9" w:rsidRDefault="003375C9">
      <w:pPr>
        <w:rPr>
          <w:rFonts w:ascii="Times New Roman" w:hAnsi="Times New Roman" w:cs="Times New Roman"/>
          <w:sz w:val="24"/>
        </w:rPr>
      </w:pPr>
    </w:p>
    <w:p w14:paraId="1F456476" w14:textId="4B3D06D3" w:rsidR="003375C9" w:rsidRPr="003375C9" w:rsidRDefault="003375C9">
      <w:pPr>
        <w:rPr>
          <w:rFonts w:ascii="Times New Roman" w:hAnsi="Times New Roman" w:cs="Times New Roman"/>
          <w:sz w:val="24"/>
        </w:rPr>
      </w:pPr>
      <w:r>
        <w:rPr>
          <w:rFonts w:ascii="Times New Roman" w:hAnsi="Times New Roman" w:cs="Times New Roman"/>
          <w:sz w:val="24"/>
        </w:rPr>
        <w:t xml:space="preserve">The colours chosen are greens for nature, black, brown and yellows for dawn effect and also soil, </w:t>
      </w:r>
      <w:r w:rsidR="00F650C8">
        <w:rPr>
          <w:rFonts w:ascii="Times New Roman" w:hAnsi="Times New Roman" w:cs="Times New Roman"/>
          <w:sz w:val="24"/>
        </w:rPr>
        <w:t>b</w:t>
      </w:r>
      <w:bookmarkStart w:id="0" w:name="_GoBack"/>
      <w:bookmarkEnd w:id="0"/>
      <w:r>
        <w:rPr>
          <w:rFonts w:ascii="Times New Roman" w:hAnsi="Times New Roman" w:cs="Times New Roman"/>
          <w:sz w:val="24"/>
        </w:rPr>
        <w:t>lue and white for water. This colour palette mostly applies to our environment.</w:t>
      </w:r>
    </w:p>
    <w:p w14:paraId="5863941B" w14:textId="0D5474D1" w:rsidR="008600DE" w:rsidRDefault="008600DE">
      <w:pPr>
        <w:rPr>
          <w:rFonts w:ascii="Times New Roman" w:hAnsi="Times New Roman" w:cs="Times New Roman"/>
          <w:sz w:val="24"/>
          <w:u w:val="single"/>
        </w:rPr>
      </w:pPr>
      <w:r>
        <w:rPr>
          <w:rFonts w:ascii="Times New Roman" w:hAnsi="Times New Roman" w:cs="Times New Roman"/>
          <w:sz w:val="24"/>
          <w:u w:val="single"/>
        </w:rPr>
        <w:t>Character</w:t>
      </w:r>
    </w:p>
    <w:p w14:paraId="4BF031FD" w14:textId="0922A765" w:rsidR="008600DE" w:rsidRDefault="008600DE" w:rsidP="003375C9">
      <w:pPr>
        <w:tabs>
          <w:tab w:val="center" w:pos="4513"/>
        </w:tabs>
        <w:rPr>
          <w:rFonts w:ascii="Times New Roman" w:hAnsi="Times New Roman" w:cs="Times New Roman"/>
          <w:sz w:val="24"/>
        </w:rPr>
      </w:pPr>
      <w:r>
        <w:rPr>
          <w:rFonts w:ascii="Times New Roman" w:hAnsi="Times New Roman" w:cs="Times New Roman"/>
          <w:sz w:val="24"/>
        </w:rPr>
        <w:t>Art Style: Anime art style</w:t>
      </w:r>
      <w:r w:rsidR="003375C9">
        <w:rPr>
          <w:rFonts w:ascii="Times New Roman" w:hAnsi="Times New Roman" w:cs="Times New Roman"/>
          <w:sz w:val="24"/>
        </w:rPr>
        <w:tab/>
      </w:r>
    </w:p>
    <w:p w14:paraId="117C8CA2" w14:textId="2C357CD3" w:rsidR="003375C9" w:rsidRDefault="003375C9" w:rsidP="003375C9">
      <w:pPr>
        <w:tabs>
          <w:tab w:val="center" w:pos="4513"/>
        </w:tabs>
        <w:rPr>
          <w:rFonts w:ascii="Times New Roman" w:hAnsi="Times New Roman" w:cs="Times New Roman"/>
          <w:sz w:val="24"/>
        </w:rPr>
      </w:pPr>
      <w:r>
        <w:rPr>
          <w:rFonts w:ascii="Times New Roman" w:hAnsi="Times New Roman" w:cs="Times New Roman"/>
          <w:sz w:val="24"/>
        </w:rPr>
        <w:t>We wanted to use the anime art style as we wanted to venture into the target market of anime lovers, and our goal was to give fresh new experience with this art style for games.</w:t>
      </w:r>
    </w:p>
    <w:p w14:paraId="08E625A6" w14:textId="0B1F1BC7" w:rsidR="008600DE" w:rsidRPr="008600DE" w:rsidRDefault="008600DE">
      <w:pPr>
        <w:rPr>
          <w:rFonts w:ascii="Times New Roman" w:hAnsi="Times New Roman" w:cs="Times New Roman"/>
          <w:sz w:val="24"/>
        </w:rPr>
      </w:pPr>
      <w:r w:rsidRPr="008600DE">
        <w:rPr>
          <w:noProof/>
        </w:rPr>
        <w:drawing>
          <wp:anchor distT="0" distB="0" distL="114300" distR="114300" simplePos="0" relativeHeight="251659264" behindDoc="0" locked="0" layoutInCell="1" allowOverlap="1" wp14:anchorId="60AE0230" wp14:editId="459AE934">
            <wp:simplePos x="0" y="0"/>
            <wp:positionH relativeFrom="margin">
              <wp:posOffset>3962400</wp:posOffset>
            </wp:positionH>
            <wp:positionV relativeFrom="paragraph">
              <wp:posOffset>10796</wp:posOffset>
            </wp:positionV>
            <wp:extent cx="2248978" cy="1695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251899" cy="169765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1ECAAF2" wp14:editId="452FB05F">
            <wp:simplePos x="0" y="0"/>
            <wp:positionH relativeFrom="margin">
              <wp:posOffset>1714501</wp:posOffset>
            </wp:positionH>
            <wp:positionV relativeFrom="paragraph">
              <wp:posOffset>10795</wp:posOffset>
            </wp:positionV>
            <wp:extent cx="2266950" cy="1708999"/>
            <wp:effectExtent l="0" t="0" r="0" b="5715"/>
            <wp:wrapNone/>
            <wp:docPr id="5" name="Picture 5" descr="&quot;Unity-chan!&quo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ot;Unity-chan!&quot; Mode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8970" cy="17105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03C863" wp14:editId="53F7BD7C">
            <wp:extent cx="1714500" cy="1714500"/>
            <wp:effectExtent l="0" t="0" r="0" b="0"/>
            <wp:docPr id="2" name="Picture 2" descr="https://d2ujflorbtfzji.cloudfront.net/package-screenshot/a89a2046-de69-4b11-bdd8-449af6604712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ujflorbtfzji.cloudfront.net/package-screenshot/a89a2046-de69-4b11-bdd8-449af6604712_scale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A84042" w14:textId="19400F65" w:rsidR="003F1587" w:rsidRDefault="003F1587">
      <w:pPr>
        <w:rPr>
          <w:rFonts w:ascii="Times New Roman" w:hAnsi="Times New Roman" w:cs="Times New Roman"/>
          <w:sz w:val="24"/>
          <w:u w:val="single"/>
        </w:rPr>
      </w:pPr>
      <w:r w:rsidRPr="003F1587">
        <w:rPr>
          <w:rFonts w:ascii="Times New Roman" w:hAnsi="Times New Roman" w:cs="Times New Roman"/>
          <w:sz w:val="24"/>
          <w:u w:val="single"/>
        </w:rPr>
        <w:t>Environment</w:t>
      </w:r>
    </w:p>
    <w:p w14:paraId="5E52D4D8" w14:textId="7260C0BD" w:rsidR="008600DE" w:rsidRDefault="008600DE">
      <w:pPr>
        <w:rPr>
          <w:rFonts w:ascii="Times New Roman" w:hAnsi="Times New Roman" w:cs="Times New Roman"/>
          <w:sz w:val="24"/>
        </w:rPr>
      </w:pPr>
      <w:r>
        <w:rPr>
          <w:rFonts w:ascii="Times New Roman" w:hAnsi="Times New Roman" w:cs="Times New Roman"/>
          <w:sz w:val="24"/>
        </w:rPr>
        <w:t>Theme: Magic Fantasy</w:t>
      </w:r>
    </w:p>
    <w:p w14:paraId="596D3080" w14:textId="195AEBE3" w:rsidR="003F1587" w:rsidRDefault="003F1587">
      <w:pPr>
        <w:rPr>
          <w:rFonts w:ascii="Times New Roman" w:hAnsi="Times New Roman" w:cs="Times New Roman"/>
          <w:sz w:val="24"/>
        </w:rPr>
      </w:pPr>
      <w:r>
        <w:rPr>
          <w:rFonts w:ascii="Times New Roman" w:hAnsi="Times New Roman" w:cs="Times New Roman"/>
          <w:sz w:val="24"/>
        </w:rPr>
        <w:t>Magical Forest with glowing magical creatures around the forest.</w:t>
      </w:r>
    </w:p>
    <w:p w14:paraId="50181D3C" w14:textId="698FD87A" w:rsidR="003375C9" w:rsidRPr="003F1587" w:rsidRDefault="003375C9">
      <w:pPr>
        <w:rPr>
          <w:rFonts w:ascii="Times New Roman" w:hAnsi="Times New Roman" w:cs="Times New Roman"/>
          <w:sz w:val="24"/>
        </w:rPr>
      </w:pPr>
      <w:r>
        <w:rPr>
          <w:rFonts w:ascii="Times New Roman" w:hAnsi="Times New Roman" w:cs="Times New Roman"/>
          <w:sz w:val="24"/>
        </w:rPr>
        <w:t xml:space="preserve">The forest is going to be based on where </w:t>
      </w:r>
      <w:proofErr w:type="spellStart"/>
      <w:r>
        <w:rPr>
          <w:rFonts w:ascii="Times New Roman" w:hAnsi="Times New Roman" w:cs="Times New Roman"/>
          <w:sz w:val="24"/>
        </w:rPr>
        <w:t>Erina</w:t>
      </w:r>
      <w:proofErr w:type="spellEnd"/>
      <w:r>
        <w:rPr>
          <w:rFonts w:ascii="Times New Roman" w:hAnsi="Times New Roman" w:cs="Times New Roman"/>
          <w:sz w:val="24"/>
        </w:rPr>
        <w:t xml:space="preserve"> is from, it is a magical forest of mages, and it is where they live in. Few elements in the forest are like glowing trees, glowing water, wooden structures, fireflies, glowing spirits and many more.</w:t>
      </w:r>
    </w:p>
    <w:p w14:paraId="410C2793" w14:textId="7E0597FF" w:rsidR="003F1587" w:rsidRPr="003F1587" w:rsidRDefault="003F1587" w:rsidP="003F1587">
      <w:pPr>
        <w:pStyle w:val="NormalWeb"/>
        <w:spacing w:before="0" w:beforeAutospacing="0" w:after="0" w:afterAutospacing="0"/>
      </w:pPr>
      <w:r>
        <w:rPr>
          <w:rFonts w:ascii="Arial" w:hAnsi="Arial" w:cs="Arial"/>
          <w:noProof/>
          <w:color w:val="000000"/>
          <w:sz w:val="22"/>
          <w:szCs w:val="22"/>
        </w:rPr>
        <w:drawing>
          <wp:inline distT="0" distB="0" distL="0" distR="0" wp14:anchorId="419718E4" wp14:editId="6D6B3C75">
            <wp:extent cx="4295775" cy="2140752"/>
            <wp:effectExtent l="0" t="0" r="0" b="0"/>
            <wp:docPr id="1" name="Picture 1" descr="https://lh4.googleusercontent.com/bGzYuES2ZkBZsnEOROXVt6RZ9pP6eio0MfeZO-wMBqApnTRlN4HsrrX7dZfdjGTvEJAqy264gjE5-0RrCRLp1Nce7J3p9kxWcWQ4pA6dZlvIBMDPOQE1ioj7fPB_QiNHtyzDrK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GzYuES2ZkBZsnEOROXVt6RZ9pP6eio0MfeZO-wMBqApnTRlN4HsrrX7dZfdjGTvEJAqy264gjE5-0RrCRLp1Nce7J3p9kxWcWQ4pA6dZlvIBMDPOQE1ioj7fPB_QiNHtyzDrK0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02076" cy="2143892"/>
                    </a:xfrm>
                    <a:prstGeom prst="rect">
                      <a:avLst/>
                    </a:prstGeom>
                    <a:noFill/>
                    <a:ln>
                      <a:noFill/>
                    </a:ln>
                  </pic:spPr>
                </pic:pic>
              </a:graphicData>
            </a:graphic>
          </wp:inline>
        </w:drawing>
      </w:r>
    </w:p>
    <w:p w14:paraId="01C0F59F" w14:textId="04CF06E1" w:rsidR="00754E30" w:rsidRDefault="003F1587">
      <w:pPr>
        <w:rPr>
          <w:rFonts w:ascii="Times New Roman" w:hAnsi="Times New Roman" w:cs="Times New Roman"/>
          <w:sz w:val="24"/>
        </w:rPr>
      </w:pPr>
      <w:r>
        <w:rPr>
          <w:rFonts w:ascii="Times New Roman" w:hAnsi="Times New Roman" w:cs="Times New Roman"/>
          <w:sz w:val="24"/>
        </w:rPr>
        <w:t>Reference of a magical forest.</w:t>
      </w:r>
    </w:p>
    <w:p w14:paraId="1676BC61" w14:textId="7519B5D9" w:rsidR="003375C9" w:rsidRDefault="007902C5">
      <w:pPr>
        <w:rPr>
          <w:rFonts w:ascii="Times New Roman" w:hAnsi="Times New Roman" w:cs="Times New Roman"/>
          <w:sz w:val="24"/>
          <w:u w:val="single"/>
        </w:rPr>
      </w:pPr>
      <w:r>
        <w:rPr>
          <w:noProof/>
        </w:rPr>
        <w:lastRenderedPageBreak/>
        <w:drawing>
          <wp:anchor distT="0" distB="0" distL="114300" distR="114300" simplePos="0" relativeHeight="251660288" behindDoc="0" locked="0" layoutInCell="1" allowOverlap="1" wp14:anchorId="514C5C18" wp14:editId="3362E967">
            <wp:simplePos x="0" y="0"/>
            <wp:positionH relativeFrom="column">
              <wp:posOffset>1428750</wp:posOffset>
            </wp:positionH>
            <wp:positionV relativeFrom="paragraph">
              <wp:posOffset>0</wp:posOffset>
            </wp:positionV>
            <wp:extent cx="3124200" cy="10953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63" t="54089" r="43828" b="10147"/>
                    <a:stretch/>
                  </pic:blipFill>
                  <pic:spPr bwMode="auto">
                    <a:xfrm>
                      <a:off x="0" y="0"/>
                      <a:ext cx="3124200" cy="1095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375C9">
        <w:rPr>
          <w:noProof/>
        </w:rPr>
        <w:drawing>
          <wp:inline distT="0" distB="0" distL="0" distR="0" wp14:anchorId="5FCCD5F8" wp14:editId="36476C88">
            <wp:extent cx="14287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449" t="55271" r="57622" b="10444"/>
                    <a:stretch/>
                  </pic:blipFill>
                  <pic:spPr bwMode="auto">
                    <a:xfrm>
                      <a:off x="0" y="0"/>
                      <a:ext cx="1428750" cy="1104900"/>
                    </a:xfrm>
                    <a:prstGeom prst="rect">
                      <a:avLst/>
                    </a:prstGeom>
                    <a:ln>
                      <a:noFill/>
                    </a:ln>
                    <a:extLst>
                      <a:ext uri="{53640926-AAD7-44D8-BBD7-CCE9431645EC}">
                        <a14:shadowObscured xmlns:a14="http://schemas.microsoft.com/office/drawing/2010/main"/>
                      </a:ext>
                    </a:extLst>
                  </pic:spPr>
                </pic:pic>
              </a:graphicData>
            </a:graphic>
          </wp:inline>
        </w:drawing>
      </w:r>
    </w:p>
    <w:p w14:paraId="5D572884" w14:textId="306DC035" w:rsidR="007902C5" w:rsidRPr="003375C9" w:rsidRDefault="003375C9">
      <w:pPr>
        <w:rPr>
          <w:rFonts w:ascii="Times New Roman" w:hAnsi="Times New Roman" w:cs="Times New Roman"/>
          <w:sz w:val="24"/>
        </w:rPr>
      </w:pPr>
      <w:r>
        <w:rPr>
          <w:rFonts w:ascii="Times New Roman" w:hAnsi="Times New Roman" w:cs="Times New Roman"/>
          <w:sz w:val="24"/>
        </w:rPr>
        <w:t xml:space="preserve">Glowing </w:t>
      </w:r>
      <w:r w:rsidR="007902C5">
        <w:rPr>
          <w:rFonts w:ascii="Times New Roman" w:hAnsi="Times New Roman" w:cs="Times New Roman"/>
          <w:sz w:val="24"/>
        </w:rPr>
        <w:t>Spirit and fireflies made using particle effects by Lim Kheng Wei</w:t>
      </w:r>
    </w:p>
    <w:p w14:paraId="393281C6" w14:textId="503F5C58" w:rsidR="008600DE" w:rsidRPr="007902C5" w:rsidRDefault="008600DE">
      <w:pPr>
        <w:rPr>
          <w:rFonts w:ascii="Times New Roman" w:hAnsi="Times New Roman" w:cs="Times New Roman"/>
          <w:sz w:val="24"/>
          <w:u w:val="single"/>
        </w:rPr>
      </w:pPr>
      <w:r w:rsidRPr="00734512">
        <w:rPr>
          <w:rFonts w:ascii="Times New Roman" w:hAnsi="Times New Roman" w:cs="Times New Roman"/>
          <w:sz w:val="24"/>
          <w:u w:val="single"/>
        </w:rPr>
        <w:t>Terrain Tiles: 3D Tillable Ground Blocks</w:t>
      </w:r>
    </w:p>
    <w:p w14:paraId="587F04AE" w14:textId="6CC864B3" w:rsidR="003375C9" w:rsidRDefault="003375C9">
      <w:pPr>
        <w:rPr>
          <w:rFonts w:ascii="Times New Roman" w:hAnsi="Times New Roman" w:cs="Times New Roman"/>
          <w:sz w:val="24"/>
        </w:rPr>
      </w:pPr>
      <w:r>
        <w:rPr>
          <w:rFonts w:ascii="Times New Roman" w:hAnsi="Times New Roman" w:cs="Times New Roman"/>
          <w:sz w:val="24"/>
        </w:rPr>
        <w:t>The tiles are made to be tillable to create any kind of terrain paths.</w:t>
      </w:r>
    </w:p>
    <w:p w14:paraId="050E9C4F" w14:textId="391E3FB6" w:rsidR="008600DE" w:rsidRDefault="00734512">
      <w:pPr>
        <w:rPr>
          <w:rFonts w:ascii="Times New Roman" w:hAnsi="Times New Roman" w:cs="Times New Roman"/>
          <w:sz w:val="24"/>
        </w:rPr>
      </w:pPr>
      <w:r>
        <w:rPr>
          <w:rFonts w:ascii="Times New Roman" w:hAnsi="Times New Roman" w:cs="Times New Roman"/>
          <w:sz w:val="24"/>
        </w:rPr>
        <w:t>Modelled</w:t>
      </w:r>
      <w:r w:rsidR="008600DE">
        <w:rPr>
          <w:rFonts w:ascii="Times New Roman" w:hAnsi="Times New Roman" w:cs="Times New Roman"/>
          <w:sz w:val="24"/>
        </w:rPr>
        <w:t xml:space="preserve"> by </w:t>
      </w:r>
      <w:proofErr w:type="spellStart"/>
      <w:r w:rsidR="008600DE">
        <w:rPr>
          <w:rFonts w:ascii="Times New Roman" w:hAnsi="Times New Roman" w:cs="Times New Roman"/>
          <w:sz w:val="24"/>
        </w:rPr>
        <w:t>Thianchai</w:t>
      </w:r>
      <w:proofErr w:type="spellEnd"/>
      <w:r w:rsidR="008600DE">
        <w:rPr>
          <w:rFonts w:ascii="Times New Roman" w:hAnsi="Times New Roman" w:cs="Times New Roman"/>
          <w:sz w:val="24"/>
        </w:rPr>
        <w:t xml:space="preserve"> </w:t>
      </w:r>
      <w:proofErr w:type="spellStart"/>
      <w:r w:rsidR="008600DE">
        <w:rPr>
          <w:rFonts w:ascii="Times New Roman" w:hAnsi="Times New Roman" w:cs="Times New Roman"/>
          <w:sz w:val="24"/>
        </w:rPr>
        <w:t>Phromsuwan</w:t>
      </w:r>
      <w:proofErr w:type="spellEnd"/>
    </w:p>
    <w:p w14:paraId="13ADD347" w14:textId="132A5D2E" w:rsidR="00F01401" w:rsidRDefault="00F01401">
      <w:pPr>
        <w:rPr>
          <w:rFonts w:ascii="Times New Roman" w:hAnsi="Times New Roman" w:cs="Times New Roman"/>
          <w:sz w:val="24"/>
        </w:rPr>
      </w:pPr>
      <w:r>
        <w:rPr>
          <w:noProof/>
        </w:rPr>
        <w:drawing>
          <wp:inline distT="0" distB="0" distL="0" distR="0" wp14:anchorId="3384AA43" wp14:editId="696C07D0">
            <wp:extent cx="3709940" cy="13430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91" t="59408" r="50644" b="10740"/>
                    <a:stretch/>
                  </pic:blipFill>
                  <pic:spPr bwMode="auto">
                    <a:xfrm>
                      <a:off x="0" y="0"/>
                      <a:ext cx="3719290" cy="1346410"/>
                    </a:xfrm>
                    <a:prstGeom prst="rect">
                      <a:avLst/>
                    </a:prstGeom>
                    <a:ln>
                      <a:noFill/>
                    </a:ln>
                    <a:extLst>
                      <a:ext uri="{53640926-AAD7-44D8-BBD7-CCE9431645EC}">
                        <a14:shadowObscured xmlns:a14="http://schemas.microsoft.com/office/drawing/2010/main"/>
                      </a:ext>
                    </a:extLst>
                  </pic:spPr>
                </pic:pic>
              </a:graphicData>
            </a:graphic>
          </wp:inline>
        </w:drawing>
      </w:r>
    </w:p>
    <w:p w14:paraId="5B4563E2" w14:textId="63464031" w:rsidR="003375C9" w:rsidRPr="00754E30" w:rsidRDefault="003375C9">
      <w:pPr>
        <w:rPr>
          <w:rFonts w:ascii="Times New Roman" w:hAnsi="Times New Roman" w:cs="Times New Roman"/>
          <w:sz w:val="24"/>
        </w:rPr>
      </w:pPr>
      <w:r>
        <w:rPr>
          <w:rFonts w:ascii="Times New Roman" w:hAnsi="Times New Roman" w:cs="Times New Roman"/>
          <w:sz w:val="24"/>
        </w:rPr>
        <w:t>^ Some of the terrain tile modes as shown above</w:t>
      </w:r>
    </w:p>
    <w:p w14:paraId="3F6E432E" w14:textId="77777777" w:rsidR="007902C5" w:rsidRDefault="007902C5">
      <w:pPr>
        <w:rPr>
          <w:rFonts w:ascii="Times New Roman" w:hAnsi="Times New Roman" w:cs="Times New Roman"/>
          <w:sz w:val="24"/>
          <w:u w:val="single"/>
        </w:rPr>
      </w:pPr>
      <w:r>
        <w:rPr>
          <w:rFonts w:ascii="Times New Roman" w:hAnsi="Times New Roman" w:cs="Times New Roman"/>
          <w:sz w:val="24"/>
          <w:u w:val="single"/>
        </w:rPr>
        <w:br w:type="page"/>
      </w:r>
    </w:p>
    <w:p w14:paraId="6B456F60" w14:textId="29C681CC" w:rsidR="00CE1646" w:rsidRDefault="00CE1646" w:rsidP="00CE1646">
      <w:pPr>
        <w:spacing w:after="0"/>
        <w:rPr>
          <w:rFonts w:ascii="Times New Roman" w:hAnsi="Times New Roman" w:cs="Times New Roman"/>
          <w:sz w:val="24"/>
          <w:u w:val="single"/>
        </w:rPr>
      </w:pPr>
      <w:r w:rsidRPr="00CE1646">
        <w:rPr>
          <w:rFonts w:ascii="Times New Roman" w:hAnsi="Times New Roman" w:cs="Times New Roman"/>
          <w:sz w:val="24"/>
          <w:u w:val="single"/>
        </w:rPr>
        <w:lastRenderedPageBreak/>
        <w:t>3</w:t>
      </w:r>
      <w:r w:rsidRPr="00CE1646">
        <w:rPr>
          <w:rFonts w:ascii="Times New Roman" w:hAnsi="Times New Roman" w:cs="Times New Roman"/>
          <w:sz w:val="24"/>
          <w:u w:val="single"/>
          <w:vertAlign w:val="superscript"/>
        </w:rPr>
        <w:t>rd</w:t>
      </w:r>
      <w:r w:rsidRPr="00CE1646">
        <w:rPr>
          <w:rFonts w:ascii="Times New Roman" w:hAnsi="Times New Roman" w:cs="Times New Roman"/>
          <w:sz w:val="24"/>
          <w:u w:val="single"/>
        </w:rPr>
        <w:t xml:space="preserve"> party art sources</w:t>
      </w:r>
    </w:p>
    <w:p w14:paraId="61CEB879" w14:textId="77777777" w:rsidR="00CE1646" w:rsidRDefault="00CE1646" w:rsidP="00CE1646">
      <w:pPr>
        <w:spacing w:after="0"/>
        <w:rPr>
          <w:rFonts w:ascii="Times New Roman" w:hAnsi="Times New Roman" w:cs="Times New Roman"/>
          <w:sz w:val="24"/>
          <w:u w:val="single"/>
        </w:rPr>
      </w:pPr>
    </w:p>
    <w:p w14:paraId="5287EAE0" w14:textId="77777777" w:rsidR="00CE1646" w:rsidRPr="00CE1646" w:rsidRDefault="00CE1646" w:rsidP="00CE1646">
      <w:pPr>
        <w:spacing w:after="0"/>
        <w:rPr>
          <w:rFonts w:ascii="Times New Roman" w:hAnsi="Times New Roman" w:cs="Times New Roman"/>
          <w:sz w:val="24"/>
          <w:u w:val="single"/>
        </w:rPr>
      </w:pPr>
      <w:r>
        <w:rPr>
          <w:rFonts w:ascii="Times New Roman" w:hAnsi="Times New Roman" w:cs="Times New Roman"/>
          <w:sz w:val="24"/>
          <w:u w:val="single"/>
        </w:rPr>
        <w:t>Characters:</w:t>
      </w:r>
    </w:p>
    <w:p w14:paraId="434A62F3" w14:textId="77777777" w:rsidR="00CE1646" w:rsidRDefault="00CE1646" w:rsidP="00CE1646">
      <w:pPr>
        <w:spacing w:after="0"/>
        <w:rPr>
          <w:rFonts w:ascii="Times New Roman" w:hAnsi="Times New Roman" w:cs="Times New Roman"/>
          <w:sz w:val="24"/>
        </w:rPr>
      </w:pPr>
      <w:r>
        <w:rPr>
          <w:rFonts w:ascii="Times New Roman" w:hAnsi="Times New Roman" w:cs="Times New Roman"/>
          <w:sz w:val="24"/>
        </w:rPr>
        <w:t>Yamashita Kaizen (</w:t>
      </w:r>
      <w:proofErr w:type="spellStart"/>
      <w:r w:rsidRPr="00CE1646">
        <w:rPr>
          <w:rFonts w:ascii="Times New Roman" w:hAnsi="Times New Roman" w:cs="Times New Roman"/>
          <w:sz w:val="24"/>
        </w:rPr>
        <w:t>Taichi</w:t>
      </w:r>
      <w:proofErr w:type="spellEnd"/>
      <w:r w:rsidRPr="00CE1646">
        <w:rPr>
          <w:rFonts w:ascii="Times New Roman" w:hAnsi="Times New Roman" w:cs="Times New Roman"/>
          <w:sz w:val="24"/>
        </w:rPr>
        <w:t xml:space="preserve"> Hayami</w:t>
      </w:r>
      <w:r>
        <w:rPr>
          <w:rFonts w:ascii="Times New Roman" w:hAnsi="Times New Roman" w:cs="Times New Roman"/>
          <w:sz w:val="24"/>
        </w:rPr>
        <w:t>):</w:t>
      </w:r>
    </w:p>
    <w:p w14:paraId="17C2DA5F" w14:textId="77777777" w:rsidR="00CE1646" w:rsidRDefault="00F650C8" w:rsidP="00CE1646">
      <w:pPr>
        <w:spacing w:after="0"/>
        <w:rPr>
          <w:rFonts w:ascii="Times New Roman" w:hAnsi="Times New Roman" w:cs="Times New Roman"/>
          <w:sz w:val="24"/>
        </w:rPr>
      </w:pPr>
      <w:hyperlink r:id="rId11" w:history="1">
        <w:r w:rsidR="00CE1646" w:rsidRPr="00857B10">
          <w:rPr>
            <w:rStyle w:val="Hyperlink"/>
            <w:rFonts w:ascii="Times New Roman" w:hAnsi="Times New Roman" w:cs="Times New Roman"/>
            <w:sz w:val="24"/>
          </w:rPr>
          <w:t>https://assetstore.unity.com/packages/3d/characters/taichi-character-pack-15667</w:t>
        </w:r>
      </w:hyperlink>
    </w:p>
    <w:p w14:paraId="29403D0A" w14:textId="77777777" w:rsidR="00CE1646" w:rsidRDefault="00CE1646" w:rsidP="00CE1646">
      <w:pPr>
        <w:spacing w:after="0"/>
        <w:rPr>
          <w:rFonts w:ascii="Times New Roman" w:hAnsi="Times New Roman" w:cs="Times New Roman"/>
          <w:sz w:val="24"/>
        </w:rPr>
      </w:pPr>
    </w:p>
    <w:p w14:paraId="207269E6" w14:textId="77777777" w:rsidR="00CE1646" w:rsidRDefault="00CE1646" w:rsidP="00CE1646">
      <w:pPr>
        <w:spacing w:after="0"/>
      </w:pPr>
      <w:r>
        <w:rPr>
          <w:rFonts w:ascii="Times New Roman" w:hAnsi="Times New Roman" w:cs="Times New Roman"/>
          <w:sz w:val="24"/>
        </w:rPr>
        <w:t xml:space="preserve">Yamashita Mikasa (Unity </w:t>
      </w:r>
      <w:proofErr w:type="spellStart"/>
      <w:r>
        <w:rPr>
          <w:rFonts w:ascii="Times New Roman" w:hAnsi="Times New Roman" w:cs="Times New Roman"/>
          <w:sz w:val="24"/>
        </w:rPr>
        <w:t>chan</w:t>
      </w:r>
      <w:proofErr w:type="spellEnd"/>
      <w:r>
        <w:rPr>
          <w:rFonts w:ascii="Times New Roman" w:hAnsi="Times New Roman" w:cs="Times New Roman"/>
          <w:sz w:val="24"/>
        </w:rPr>
        <w:t>):</w:t>
      </w:r>
    </w:p>
    <w:p w14:paraId="6055580C" w14:textId="77777777" w:rsidR="00CE1646" w:rsidRDefault="00F650C8" w:rsidP="00CE1646">
      <w:pPr>
        <w:spacing w:after="0"/>
        <w:rPr>
          <w:rFonts w:ascii="Times New Roman" w:hAnsi="Times New Roman" w:cs="Times New Roman"/>
          <w:sz w:val="24"/>
        </w:rPr>
      </w:pPr>
      <w:hyperlink r:id="rId12" w:history="1">
        <w:r w:rsidR="00CE1646" w:rsidRPr="00857B10">
          <w:rPr>
            <w:rStyle w:val="Hyperlink"/>
            <w:rFonts w:ascii="Times New Roman" w:hAnsi="Times New Roman" w:cs="Times New Roman"/>
            <w:sz w:val="24"/>
          </w:rPr>
          <w:t>https://assetstore.unity.com/packages/3d/characters/unity-chan-model-18705</w:t>
        </w:r>
      </w:hyperlink>
    </w:p>
    <w:p w14:paraId="451FA6BE" w14:textId="77777777" w:rsidR="00CE1646" w:rsidRDefault="00CE1646" w:rsidP="00CE1646">
      <w:pPr>
        <w:spacing w:after="0"/>
        <w:rPr>
          <w:rFonts w:ascii="Times New Roman" w:hAnsi="Times New Roman" w:cs="Times New Roman"/>
          <w:sz w:val="24"/>
        </w:rPr>
      </w:pPr>
    </w:p>
    <w:p w14:paraId="6A4C8D74" w14:textId="77777777" w:rsidR="00CE1646" w:rsidRDefault="00CE1646" w:rsidP="00CE1646">
      <w:pPr>
        <w:spacing w:after="0"/>
        <w:rPr>
          <w:rFonts w:ascii="Times New Roman" w:hAnsi="Times New Roman" w:cs="Times New Roman"/>
          <w:sz w:val="24"/>
        </w:rPr>
      </w:pPr>
      <w:r>
        <w:rPr>
          <w:rFonts w:ascii="Times New Roman" w:hAnsi="Times New Roman" w:cs="Times New Roman"/>
          <w:sz w:val="24"/>
        </w:rPr>
        <w:t xml:space="preserve">Yamashita </w:t>
      </w:r>
      <w:proofErr w:type="spellStart"/>
      <w:r>
        <w:rPr>
          <w:rFonts w:ascii="Times New Roman" w:hAnsi="Times New Roman" w:cs="Times New Roman"/>
          <w:sz w:val="24"/>
        </w:rPr>
        <w:t>Hifumi</w:t>
      </w:r>
      <w:proofErr w:type="spellEnd"/>
      <w:r>
        <w:rPr>
          <w:rFonts w:ascii="Times New Roman" w:hAnsi="Times New Roman" w:cs="Times New Roman"/>
          <w:sz w:val="24"/>
        </w:rPr>
        <w:t xml:space="preserve"> (</w:t>
      </w:r>
      <w:proofErr w:type="spellStart"/>
      <w:r>
        <w:rPr>
          <w:rFonts w:ascii="Times New Roman" w:hAnsi="Times New Roman" w:cs="Times New Roman"/>
          <w:sz w:val="24"/>
        </w:rPr>
        <w:t>Yui</w:t>
      </w:r>
      <w:proofErr w:type="spellEnd"/>
      <w:r>
        <w:rPr>
          <w:rFonts w:ascii="Times New Roman" w:hAnsi="Times New Roman" w:cs="Times New Roman"/>
          <w:sz w:val="24"/>
        </w:rPr>
        <w:t xml:space="preserve">, Sword Art Online, </w:t>
      </w:r>
      <w:proofErr w:type="spellStart"/>
      <w:r>
        <w:rPr>
          <w:rFonts w:ascii="Times New Roman" w:hAnsi="Times New Roman" w:cs="Times New Roman"/>
          <w:sz w:val="24"/>
        </w:rPr>
        <w:t>FanArt</w:t>
      </w:r>
      <w:proofErr w:type="spellEnd"/>
      <w:r>
        <w:rPr>
          <w:rFonts w:ascii="Times New Roman" w:hAnsi="Times New Roman" w:cs="Times New Roman"/>
          <w:sz w:val="24"/>
        </w:rPr>
        <w:t>):</w:t>
      </w:r>
    </w:p>
    <w:p w14:paraId="15DB9175" w14:textId="77777777" w:rsidR="00CE1646" w:rsidRDefault="00F650C8" w:rsidP="00CE1646">
      <w:pPr>
        <w:spacing w:after="0"/>
        <w:rPr>
          <w:rFonts w:ascii="Times New Roman" w:hAnsi="Times New Roman" w:cs="Times New Roman"/>
          <w:sz w:val="24"/>
        </w:rPr>
      </w:pPr>
      <w:hyperlink r:id="rId13" w:history="1">
        <w:r w:rsidR="00CE1646" w:rsidRPr="00857B10">
          <w:rPr>
            <w:rStyle w:val="Hyperlink"/>
            <w:rFonts w:ascii="Times New Roman" w:hAnsi="Times New Roman" w:cs="Times New Roman"/>
            <w:sz w:val="24"/>
          </w:rPr>
          <w:t>https://sketchfab.com/models/b0c7d4d888bf4e99abc457f7e536e19a</w:t>
        </w:r>
      </w:hyperlink>
    </w:p>
    <w:p w14:paraId="2367E1B7" w14:textId="77777777" w:rsidR="00CE1646" w:rsidRDefault="00CE1646" w:rsidP="00CE1646">
      <w:pPr>
        <w:spacing w:after="0"/>
        <w:rPr>
          <w:rFonts w:ascii="Times New Roman" w:hAnsi="Times New Roman" w:cs="Times New Roman"/>
          <w:sz w:val="24"/>
        </w:rPr>
      </w:pPr>
    </w:p>
    <w:p w14:paraId="634AE366" w14:textId="77777777" w:rsidR="00CE1646" w:rsidRDefault="00CE1646" w:rsidP="00CE1646">
      <w:pPr>
        <w:spacing w:after="0"/>
        <w:rPr>
          <w:rFonts w:ascii="Times New Roman" w:hAnsi="Times New Roman" w:cs="Times New Roman"/>
          <w:sz w:val="24"/>
        </w:rPr>
      </w:pPr>
      <w:proofErr w:type="spellStart"/>
      <w:r>
        <w:rPr>
          <w:rFonts w:ascii="Times New Roman" w:hAnsi="Times New Roman" w:cs="Times New Roman"/>
          <w:sz w:val="24"/>
        </w:rPr>
        <w:t>Erina</w:t>
      </w:r>
      <w:proofErr w:type="spellEnd"/>
      <w:r>
        <w:rPr>
          <w:rFonts w:ascii="Times New Roman" w:hAnsi="Times New Roman" w:cs="Times New Roman"/>
          <w:sz w:val="24"/>
        </w:rPr>
        <w:t xml:space="preserve"> (</w:t>
      </w:r>
      <w:proofErr w:type="spellStart"/>
      <w:r w:rsidRPr="00CE1646">
        <w:rPr>
          <w:rFonts w:ascii="Times New Roman" w:hAnsi="Times New Roman" w:cs="Times New Roman"/>
          <w:sz w:val="24"/>
        </w:rPr>
        <w:t>Amane</w:t>
      </w:r>
      <w:proofErr w:type="spellEnd"/>
      <w:r w:rsidRPr="00CE1646">
        <w:rPr>
          <w:rFonts w:ascii="Times New Roman" w:hAnsi="Times New Roman" w:cs="Times New Roman"/>
          <w:sz w:val="24"/>
        </w:rPr>
        <w:t xml:space="preserve"> </w:t>
      </w:r>
      <w:proofErr w:type="spellStart"/>
      <w:r w:rsidRPr="00CE1646">
        <w:rPr>
          <w:rFonts w:ascii="Times New Roman" w:hAnsi="Times New Roman" w:cs="Times New Roman"/>
          <w:sz w:val="24"/>
        </w:rPr>
        <w:t>Kisora-chan</w:t>
      </w:r>
      <w:proofErr w:type="spellEnd"/>
      <w:r>
        <w:rPr>
          <w:rFonts w:ascii="Times New Roman" w:hAnsi="Times New Roman" w:cs="Times New Roman"/>
          <w:sz w:val="24"/>
        </w:rPr>
        <w:t>):</w:t>
      </w:r>
    </w:p>
    <w:p w14:paraId="4B02A98E" w14:textId="77777777" w:rsidR="00CE1646" w:rsidRDefault="00F650C8" w:rsidP="00CE1646">
      <w:pPr>
        <w:spacing w:after="0"/>
        <w:rPr>
          <w:rFonts w:ascii="Times New Roman" w:hAnsi="Times New Roman" w:cs="Times New Roman"/>
          <w:sz w:val="24"/>
        </w:rPr>
      </w:pPr>
      <w:hyperlink r:id="rId14" w:history="1">
        <w:r w:rsidR="00CE1646" w:rsidRPr="00857B10">
          <w:rPr>
            <w:rStyle w:val="Hyperlink"/>
            <w:rFonts w:ascii="Times New Roman" w:hAnsi="Times New Roman" w:cs="Times New Roman"/>
            <w:sz w:val="24"/>
          </w:rPr>
          <w:t>https://assetstore.unity.com/packages/3d/characters/amane-kisora-chan-free-ver-70581</w:t>
        </w:r>
      </w:hyperlink>
    </w:p>
    <w:p w14:paraId="402F7CD6" w14:textId="77777777" w:rsidR="00CE1646" w:rsidRDefault="00CE1646" w:rsidP="00CE1646">
      <w:pPr>
        <w:spacing w:after="0"/>
        <w:rPr>
          <w:rFonts w:ascii="Times New Roman" w:hAnsi="Times New Roman" w:cs="Times New Roman"/>
          <w:sz w:val="24"/>
        </w:rPr>
      </w:pPr>
    </w:p>
    <w:p w14:paraId="78D4E5D2" w14:textId="77777777" w:rsidR="00CE1646" w:rsidRDefault="00CE1646" w:rsidP="00CE1646">
      <w:pPr>
        <w:spacing w:after="0"/>
        <w:rPr>
          <w:rFonts w:ascii="Times New Roman" w:hAnsi="Times New Roman" w:cs="Times New Roman"/>
          <w:sz w:val="24"/>
        </w:rPr>
      </w:pPr>
      <w:r>
        <w:rPr>
          <w:rFonts w:ascii="Times New Roman" w:hAnsi="Times New Roman" w:cs="Times New Roman"/>
          <w:sz w:val="24"/>
        </w:rPr>
        <w:t>Unrigged characters rigged and additional animations from:</w:t>
      </w:r>
    </w:p>
    <w:p w14:paraId="1A819F74" w14:textId="77777777" w:rsidR="00CE1646" w:rsidRDefault="00F650C8" w:rsidP="00CE1646">
      <w:pPr>
        <w:spacing w:after="0"/>
        <w:rPr>
          <w:rFonts w:ascii="Times New Roman" w:hAnsi="Times New Roman" w:cs="Times New Roman"/>
          <w:sz w:val="24"/>
        </w:rPr>
      </w:pPr>
      <w:hyperlink r:id="rId15" w:history="1">
        <w:r w:rsidR="00CE1646" w:rsidRPr="00857B10">
          <w:rPr>
            <w:rStyle w:val="Hyperlink"/>
            <w:rFonts w:ascii="Times New Roman" w:hAnsi="Times New Roman" w:cs="Times New Roman"/>
            <w:sz w:val="24"/>
          </w:rPr>
          <w:t>https://www.mixamo.com</w:t>
        </w:r>
      </w:hyperlink>
    </w:p>
    <w:p w14:paraId="79CEE9D9" w14:textId="77777777" w:rsidR="00CE1646" w:rsidRDefault="00CE1646" w:rsidP="00CE1646">
      <w:pPr>
        <w:spacing w:after="0"/>
        <w:rPr>
          <w:rFonts w:ascii="Times New Roman" w:hAnsi="Times New Roman" w:cs="Times New Roman"/>
          <w:sz w:val="24"/>
        </w:rPr>
      </w:pPr>
    </w:p>
    <w:p w14:paraId="11EE1954" w14:textId="77777777" w:rsidR="00CE1646" w:rsidRPr="00B955E7" w:rsidRDefault="00B955E7" w:rsidP="00CE1646">
      <w:pPr>
        <w:spacing w:after="0"/>
        <w:rPr>
          <w:rFonts w:ascii="Times New Roman" w:hAnsi="Times New Roman" w:cs="Times New Roman"/>
          <w:sz w:val="24"/>
          <w:u w:val="single"/>
        </w:rPr>
      </w:pPr>
      <w:r w:rsidRPr="00B955E7">
        <w:rPr>
          <w:rFonts w:ascii="Times New Roman" w:hAnsi="Times New Roman" w:cs="Times New Roman"/>
          <w:sz w:val="24"/>
          <w:u w:val="single"/>
        </w:rPr>
        <w:t>Terrain and Props:</w:t>
      </w:r>
    </w:p>
    <w:p w14:paraId="764E69C7" w14:textId="77777777" w:rsidR="00B955E7" w:rsidRDefault="00B955E7" w:rsidP="00CE1646">
      <w:pPr>
        <w:spacing w:after="0"/>
        <w:rPr>
          <w:rFonts w:ascii="Times New Roman" w:hAnsi="Times New Roman" w:cs="Times New Roman"/>
          <w:sz w:val="24"/>
        </w:rPr>
      </w:pPr>
    </w:p>
    <w:p w14:paraId="393CF553" w14:textId="77777777" w:rsidR="00B955E7" w:rsidRDefault="00F650C8" w:rsidP="00CE1646">
      <w:pPr>
        <w:spacing w:after="0"/>
        <w:rPr>
          <w:rFonts w:ascii="Times New Roman" w:hAnsi="Times New Roman" w:cs="Times New Roman"/>
          <w:sz w:val="24"/>
        </w:rPr>
      </w:pPr>
      <w:hyperlink r:id="rId16" w:history="1">
        <w:r w:rsidR="00B955E7" w:rsidRPr="00857B10">
          <w:rPr>
            <w:rStyle w:val="Hyperlink"/>
            <w:rFonts w:ascii="Times New Roman" w:hAnsi="Times New Roman" w:cs="Times New Roman"/>
            <w:sz w:val="24"/>
          </w:rPr>
          <w:t>https://assetstore.unity.com/packages/3d/props/exterior/bench-75025</w:t>
        </w:r>
      </w:hyperlink>
    </w:p>
    <w:p w14:paraId="729C38B5" w14:textId="77777777" w:rsidR="00B955E7" w:rsidRDefault="00F650C8" w:rsidP="00CE1646">
      <w:pPr>
        <w:spacing w:after="0"/>
        <w:rPr>
          <w:rFonts w:ascii="Times New Roman" w:hAnsi="Times New Roman" w:cs="Times New Roman"/>
          <w:sz w:val="24"/>
        </w:rPr>
      </w:pPr>
      <w:hyperlink r:id="rId17" w:history="1">
        <w:r w:rsidR="00B955E7" w:rsidRPr="00857B10">
          <w:rPr>
            <w:rStyle w:val="Hyperlink"/>
            <w:rFonts w:ascii="Times New Roman" w:hAnsi="Times New Roman" w:cs="Times New Roman"/>
            <w:sz w:val="24"/>
          </w:rPr>
          <w:t>https://assetstore.unity.com/packages/3d/props/furniture/big-furniture-pack-7717</w:t>
        </w:r>
      </w:hyperlink>
    </w:p>
    <w:p w14:paraId="6E386380" w14:textId="77777777" w:rsidR="00B955E7" w:rsidRDefault="00F650C8" w:rsidP="00CE1646">
      <w:pPr>
        <w:spacing w:after="0"/>
        <w:rPr>
          <w:rFonts w:ascii="Times New Roman" w:hAnsi="Times New Roman" w:cs="Times New Roman"/>
          <w:sz w:val="24"/>
        </w:rPr>
      </w:pPr>
      <w:hyperlink r:id="rId18" w:history="1">
        <w:r w:rsidR="00B955E7" w:rsidRPr="00857B10">
          <w:rPr>
            <w:rStyle w:val="Hyperlink"/>
            <w:rFonts w:ascii="Times New Roman" w:hAnsi="Times New Roman" w:cs="Times New Roman"/>
            <w:sz w:val="24"/>
          </w:rPr>
          <w:t>https://assetstore.unity.com/packages/3d/props/interior/props-for-the-classroom-5977</w:t>
        </w:r>
      </w:hyperlink>
    </w:p>
    <w:p w14:paraId="044E0723" w14:textId="77777777" w:rsidR="00B955E7" w:rsidRDefault="00F650C8" w:rsidP="00CE1646">
      <w:pPr>
        <w:spacing w:after="0"/>
        <w:rPr>
          <w:rFonts w:ascii="Times New Roman" w:hAnsi="Times New Roman" w:cs="Times New Roman"/>
          <w:sz w:val="24"/>
        </w:rPr>
      </w:pPr>
      <w:hyperlink r:id="rId19" w:history="1">
        <w:r w:rsidR="00B955E7" w:rsidRPr="00857B10">
          <w:rPr>
            <w:rStyle w:val="Hyperlink"/>
            <w:rFonts w:ascii="Times New Roman" w:hAnsi="Times New Roman" w:cs="Times New Roman"/>
            <w:sz w:val="24"/>
          </w:rPr>
          <w:t>https://assetstore.unity.com/packages/3d/environments/fantasy-nature-57841</w:t>
        </w:r>
      </w:hyperlink>
    </w:p>
    <w:p w14:paraId="407470E7" w14:textId="77777777" w:rsidR="00B955E7" w:rsidRDefault="00F650C8" w:rsidP="00CE1646">
      <w:pPr>
        <w:spacing w:after="0"/>
        <w:rPr>
          <w:rFonts w:ascii="Times New Roman" w:hAnsi="Times New Roman" w:cs="Times New Roman"/>
          <w:sz w:val="24"/>
        </w:rPr>
      </w:pPr>
      <w:hyperlink r:id="rId20" w:history="1">
        <w:r w:rsidR="00B955E7" w:rsidRPr="00857B10">
          <w:rPr>
            <w:rStyle w:val="Hyperlink"/>
            <w:rFonts w:ascii="Times New Roman" w:hAnsi="Times New Roman" w:cs="Times New Roman"/>
            <w:sz w:val="24"/>
          </w:rPr>
          <w:t>https://assetstore.unity.com/packages/3d/props/electronics/flatscreen-tv-9721</w:t>
        </w:r>
      </w:hyperlink>
    </w:p>
    <w:p w14:paraId="4E1C27AE" w14:textId="77777777" w:rsidR="00B955E7" w:rsidRDefault="00F650C8" w:rsidP="00CE1646">
      <w:pPr>
        <w:spacing w:after="0"/>
        <w:rPr>
          <w:rFonts w:ascii="Times New Roman" w:hAnsi="Times New Roman" w:cs="Times New Roman"/>
          <w:sz w:val="24"/>
        </w:rPr>
      </w:pPr>
      <w:hyperlink r:id="rId21" w:history="1">
        <w:r w:rsidR="00B955E7" w:rsidRPr="00857B10">
          <w:rPr>
            <w:rStyle w:val="Hyperlink"/>
            <w:rFonts w:ascii="Times New Roman" w:hAnsi="Times New Roman" w:cs="Times New Roman"/>
            <w:sz w:val="24"/>
          </w:rPr>
          <w:t>https://assetstore.unity.com/packages/3d/environments/fantasy/glowing-forest-79686</w:t>
        </w:r>
      </w:hyperlink>
    </w:p>
    <w:p w14:paraId="292B2F48" w14:textId="77777777" w:rsidR="00B955E7" w:rsidRDefault="00F650C8" w:rsidP="00CE1646">
      <w:pPr>
        <w:spacing w:after="0"/>
        <w:rPr>
          <w:rFonts w:ascii="Times New Roman" w:hAnsi="Times New Roman" w:cs="Times New Roman"/>
          <w:sz w:val="24"/>
        </w:rPr>
      </w:pPr>
      <w:hyperlink r:id="rId22" w:history="1">
        <w:r w:rsidR="00B955E7" w:rsidRPr="00857B10">
          <w:rPr>
            <w:rStyle w:val="Hyperlink"/>
            <w:rFonts w:ascii="Times New Roman" w:hAnsi="Times New Roman" w:cs="Times New Roman"/>
            <w:sz w:val="24"/>
          </w:rPr>
          <w:t>https://assetstore.unity.com/packages/3d/environments/landscapes/trp-ruin-pack-33397</w:t>
        </w:r>
      </w:hyperlink>
    </w:p>
    <w:p w14:paraId="78C1944D" w14:textId="77777777" w:rsidR="00B955E7" w:rsidRDefault="00F650C8" w:rsidP="00CE1646">
      <w:pPr>
        <w:spacing w:after="0"/>
        <w:rPr>
          <w:rFonts w:ascii="Times New Roman" w:hAnsi="Times New Roman" w:cs="Times New Roman"/>
          <w:sz w:val="24"/>
        </w:rPr>
      </w:pPr>
      <w:hyperlink r:id="rId23" w:history="1">
        <w:r w:rsidR="00B955E7" w:rsidRPr="00857B10">
          <w:rPr>
            <w:rStyle w:val="Hyperlink"/>
            <w:rFonts w:ascii="Times New Roman" w:hAnsi="Times New Roman" w:cs="Times New Roman"/>
            <w:sz w:val="24"/>
          </w:rPr>
          <w:t>https://assetstore.unity.com/packages/3d/props/electronics/tv-furniture-60122</w:t>
        </w:r>
      </w:hyperlink>
    </w:p>
    <w:p w14:paraId="35634230" w14:textId="77777777" w:rsidR="00B955E7" w:rsidRPr="00CE1646" w:rsidRDefault="00B955E7" w:rsidP="00CE1646">
      <w:pPr>
        <w:spacing w:after="0"/>
        <w:rPr>
          <w:rFonts w:ascii="Times New Roman" w:hAnsi="Times New Roman" w:cs="Times New Roman"/>
          <w:sz w:val="24"/>
        </w:rPr>
      </w:pPr>
    </w:p>
    <w:sectPr w:rsidR="00B955E7" w:rsidRPr="00CE16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46"/>
    <w:rsid w:val="003375C9"/>
    <w:rsid w:val="003F1587"/>
    <w:rsid w:val="00734512"/>
    <w:rsid w:val="00754E30"/>
    <w:rsid w:val="007902C5"/>
    <w:rsid w:val="008600DE"/>
    <w:rsid w:val="00B955E7"/>
    <w:rsid w:val="00CE1646"/>
    <w:rsid w:val="00F01401"/>
    <w:rsid w:val="00F650C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7D892"/>
  <w15:chartTrackingRefBased/>
  <w15:docId w15:val="{B71540F7-3997-46BB-A8C0-DD292C4AE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646"/>
    <w:rPr>
      <w:color w:val="0563C1" w:themeColor="hyperlink"/>
      <w:u w:val="single"/>
    </w:rPr>
  </w:style>
  <w:style w:type="character" w:styleId="UnresolvedMention">
    <w:name w:val="Unresolved Mention"/>
    <w:basedOn w:val="DefaultParagraphFont"/>
    <w:uiPriority w:val="99"/>
    <w:semiHidden/>
    <w:unhideWhenUsed/>
    <w:rsid w:val="00CE1646"/>
    <w:rPr>
      <w:color w:val="605E5C"/>
      <w:shd w:val="clear" w:color="auto" w:fill="E1DFDD"/>
    </w:rPr>
  </w:style>
  <w:style w:type="paragraph" w:styleId="NormalWeb">
    <w:name w:val="Normal (Web)"/>
    <w:basedOn w:val="Normal"/>
    <w:uiPriority w:val="99"/>
    <w:unhideWhenUsed/>
    <w:rsid w:val="003F15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339947">
      <w:bodyDiv w:val="1"/>
      <w:marLeft w:val="0"/>
      <w:marRight w:val="0"/>
      <w:marTop w:val="0"/>
      <w:marBottom w:val="0"/>
      <w:divBdr>
        <w:top w:val="none" w:sz="0" w:space="0" w:color="auto"/>
        <w:left w:val="none" w:sz="0" w:space="0" w:color="auto"/>
        <w:bottom w:val="none" w:sz="0" w:space="0" w:color="auto"/>
        <w:right w:val="none" w:sz="0" w:space="0" w:color="auto"/>
      </w:divBdr>
      <w:divsChild>
        <w:div w:id="552930624">
          <w:marLeft w:val="0"/>
          <w:marRight w:val="0"/>
          <w:marTop w:val="0"/>
          <w:marBottom w:val="0"/>
          <w:divBdr>
            <w:top w:val="none" w:sz="0" w:space="0" w:color="auto"/>
            <w:left w:val="none" w:sz="0" w:space="0" w:color="auto"/>
            <w:bottom w:val="none" w:sz="0" w:space="0" w:color="auto"/>
            <w:right w:val="none" w:sz="0" w:space="0" w:color="auto"/>
          </w:divBdr>
        </w:div>
      </w:divsChild>
    </w:div>
    <w:div w:id="167564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sketchfab.com/models/b0c7d4d888bf4e99abc457f7e536e19a" TargetMode="External"/><Relationship Id="rId18" Type="http://schemas.openxmlformats.org/officeDocument/2006/relationships/hyperlink" Target="https://assetstore.unity.com/packages/3d/props/interior/props-for-the-classroom-5977" TargetMode="External"/><Relationship Id="rId3" Type="http://schemas.openxmlformats.org/officeDocument/2006/relationships/webSettings" Target="webSettings.xml"/><Relationship Id="rId21" Type="http://schemas.openxmlformats.org/officeDocument/2006/relationships/hyperlink" Target="https://assetstore.unity.com/packages/3d/environments/fantasy/glowing-forest-79686" TargetMode="External"/><Relationship Id="rId7" Type="http://schemas.openxmlformats.org/officeDocument/2006/relationships/image" Target="media/image4.png"/><Relationship Id="rId12" Type="http://schemas.openxmlformats.org/officeDocument/2006/relationships/hyperlink" Target="https://assetstore.unity.com/packages/3d/characters/unity-chan-model-18705" TargetMode="External"/><Relationship Id="rId17" Type="http://schemas.openxmlformats.org/officeDocument/2006/relationships/hyperlink" Target="https://assetstore.unity.com/packages/3d/props/furniture/big-furniture-pack-7717"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assetstore.unity.com/packages/3d/props/exterior/bench-75025" TargetMode="External"/><Relationship Id="rId20" Type="http://schemas.openxmlformats.org/officeDocument/2006/relationships/hyperlink" Target="https://assetstore.unity.com/packages/3d/props/electronics/flatscreen-tv-9721"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assetstore.unity.com/packages/3d/characters/taichi-character-pack-15667" TargetMode="External"/><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hyperlink" Target="https://www.mixamo.com" TargetMode="External"/><Relationship Id="rId23" Type="http://schemas.openxmlformats.org/officeDocument/2006/relationships/hyperlink" Target="https://assetstore.unity.com/packages/3d/props/electronics/tv-furniture-60122" TargetMode="External"/><Relationship Id="rId10" Type="http://schemas.openxmlformats.org/officeDocument/2006/relationships/image" Target="media/image7.png"/><Relationship Id="rId19" Type="http://schemas.openxmlformats.org/officeDocument/2006/relationships/hyperlink" Target="https://assetstore.unity.com/packages/3d/environments/fantasy-nature-57841"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assetstore.unity.com/packages/3d/characters/amane-kisora-chan-free-ver-70581" TargetMode="External"/><Relationship Id="rId22" Type="http://schemas.openxmlformats.org/officeDocument/2006/relationships/hyperlink" Target="https://assetstore.unity.com/packages/3d/environments/landscapes/trp-ruin-pack-333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3</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Ken</cp:lastModifiedBy>
  <cp:revision>5</cp:revision>
  <dcterms:created xsi:type="dcterms:W3CDTF">2018-08-02T10:25:00Z</dcterms:created>
  <dcterms:modified xsi:type="dcterms:W3CDTF">2018-08-02T17:26:00Z</dcterms:modified>
</cp:coreProperties>
</file>