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C633" w14:textId="7E0896B2" w:rsidR="00727713" w:rsidRDefault="00E52595">
      <w:r>
        <w:rPr>
          <w:noProof/>
        </w:rPr>
        <w:drawing>
          <wp:inline distT="0" distB="0" distL="0" distR="0" wp14:anchorId="2A8A22A0" wp14:editId="5F6DF934">
            <wp:extent cx="5943600" cy="3343275"/>
            <wp:effectExtent l="0" t="0" r="0" b="0"/>
            <wp:docPr id="211518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8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1C53" w14:textId="77777777" w:rsidR="00E52595" w:rsidRDefault="00E52595"/>
    <w:p w14:paraId="5CCDD70C" w14:textId="28F2B25A" w:rsidR="00E52595" w:rsidRDefault="00E52595">
      <w:r w:rsidRPr="00E52595">
        <w:t>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</w:t>
      </w:r>
    </w:p>
    <w:p w14:paraId="793B7551" w14:textId="77777777" w:rsidR="00E52595" w:rsidRDefault="00E52595"/>
    <w:p w14:paraId="0CF34F7A" w14:textId="77777777" w:rsidR="00E52595" w:rsidRDefault="00E52595"/>
    <w:sectPr w:rsidR="00E525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95"/>
    <w:rsid w:val="00142C32"/>
    <w:rsid w:val="00416C39"/>
    <w:rsid w:val="004260AF"/>
    <w:rsid w:val="007118E2"/>
    <w:rsid w:val="00727713"/>
    <w:rsid w:val="008D7F62"/>
    <w:rsid w:val="00AD7ECC"/>
    <w:rsid w:val="00E5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5575A"/>
  <w15:chartTrackingRefBased/>
  <w15:docId w15:val="{23F9D326-2A01-41E1-9BC7-60CA2DE45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2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2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2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2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2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2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2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2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2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2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2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25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25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25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25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25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5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2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2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2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2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2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25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25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25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2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25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2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Gonzalez</dc:creator>
  <cp:keywords/>
  <dc:description/>
  <cp:lastModifiedBy>Alfonso Gonzalez</cp:lastModifiedBy>
  <cp:revision>1</cp:revision>
  <dcterms:created xsi:type="dcterms:W3CDTF">2026-03-21T20:41:00Z</dcterms:created>
  <dcterms:modified xsi:type="dcterms:W3CDTF">2026-03-22T17:30:00Z</dcterms:modified>
</cp:coreProperties>
</file>