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95802" w14:textId="77777777" w:rsidR="000000E7" w:rsidRPr="00DE162F" w:rsidRDefault="000000E7" w:rsidP="000000E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>
        <w:rPr>
          <w:b/>
          <w:sz w:val="40"/>
          <w:szCs w:val="40"/>
        </w:rPr>
        <w:t>Т</w:t>
      </w:r>
    </w:p>
    <w:p w14:paraId="75320ED4" w14:textId="77777777" w:rsidR="000000E7" w:rsidRPr="00CB3BE9" w:rsidRDefault="000000E7" w:rsidP="000000E7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>
        <w:rPr>
          <w:b/>
          <w:sz w:val="40"/>
          <w:szCs w:val="40"/>
        </w:rPr>
        <w:t xml:space="preserve"> № 10</w:t>
      </w:r>
    </w:p>
    <w:p w14:paraId="1C6FE483" w14:textId="77777777" w:rsidR="000000E7" w:rsidRDefault="000000E7" w:rsidP="000000E7">
      <w:pPr>
        <w:jc w:val="center"/>
        <w:rPr>
          <w:b/>
          <w:sz w:val="40"/>
          <w:szCs w:val="40"/>
        </w:rPr>
      </w:pPr>
      <w:r w:rsidRPr="00B75210">
        <w:rPr>
          <w:b/>
          <w:sz w:val="40"/>
          <w:szCs w:val="40"/>
        </w:rPr>
        <w:t xml:space="preserve">УРАВНЕНИЯ </w:t>
      </w:r>
      <w:r>
        <w:rPr>
          <w:b/>
          <w:sz w:val="40"/>
          <w:szCs w:val="40"/>
        </w:rPr>
        <w:t>ЭЛЛИПТ</w:t>
      </w:r>
      <w:r w:rsidRPr="00B75210">
        <w:rPr>
          <w:b/>
          <w:sz w:val="40"/>
          <w:szCs w:val="40"/>
        </w:rPr>
        <w:t>ИЧЕСКОГО ТИПА</w:t>
      </w:r>
    </w:p>
    <w:p w14:paraId="0B9E350F" w14:textId="77777777" w:rsidR="000000E7" w:rsidRPr="00DE162F" w:rsidRDefault="000000E7" w:rsidP="000000E7">
      <w:pPr>
        <w:jc w:val="center"/>
        <w:rPr>
          <w:b/>
          <w:sz w:val="40"/>
          <w:szCs w:val="40"/>
        </w:rPr>
      </w:pPr>
    </w:p>
    <w:p w14:paraId="4F662E28" w14:textId="77777777" w:rsidR="000000E7" w:rsidRPr="00DE162F" w:rsidRDefault="000000E7" w:rsidP="000000E7">
      <w:pPr>
        <w:jc w:val="center"/>
        <w:rPr>
          <w:b/>
          <w:sz w:val="40"/>
          <w:szCs w:val="40"/>
        </w:rPr>
      </w:pPr>
    </w:p>
    <w:p w14:paraId="1E0586BB" w14:textId="77777777" w:rsidR="000000E7" w:rsidRPr="00DE162F" w:rsidRDefault="000000E7" w:rsidP="000000E7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 xml:space="preserve">(Вариант </w:t>
      </w:r>
      <w:r w:rsidRPr="00CB3BE9">
        <w:rPr>
          <w:b/>
          <w:sz w:val="40"/>
          <w:szCs w:val="40"/>
        </w:rPr>
        <w:t>11</w:t>
      </w:r>
      <w:r w:rsidRPr="00DE162F">
        <w:rPr>
          <w:b/>
          <w:sz w:val="40"/>
          <w:szCs w:val="40"/>
        </w:rPr>
        <w:t>)</w:t>
      </w:r>
    </w:p>
    <w:p w14:paraId="550E7160" w14:textId="77777777" w:rsidR="000000E7" w:rsidRPr="00DE162F" w:rsidRDefault="000000E7" w:rsidP="000000E7">
      <w:pPr>
        <w:jc w:val="center"/>
        <w:rPr>
          <w:sz w:val="28"/>
          <w:szCs w:val="28"/>
        </w:rPr>
      </w:pPr>
    </w:p>
    <w:p w14:paraId="2620479E" w14:textId="77777777" w:rsidR="000000E7" w:rsidRPr="00DE162F" w:rsidRDefault="000000E7" w:rsidP="000000E7">
      <w:pPr>
        <w:jc w:val="center"/>
        <w:rPr>
          <w:sz w:val="28"/>
          <w:szCs w:val="28"/>
        </w:rPr>
      </w:pPr>
    </w:p>
    <w:p w14:paraId="3F6846C6" w14:textId="77777777" w:rsidR="000000E7" w:rsidRPr="00DE162F" w:rsidRDefault="000000E7" w:rsidP="000000E7">
      <w:pPr>
        <w:jc w:val="center"/>
        <w:rPr>
          <w:sz w:val="28"/>
          <w:szCs w:val="28"/>
        </w:rPr>
      </w:pPr>
      <w:bookmarkStart w:id="0" w:name="_GoBack"/>
      <w:bookmarkEnd w:id="0"/>
    </w:p>
    <w:p w14:paraId="1E6FF39F" w14:textId="77777777" w:rsidR="000000E7" w:rsidRPr="00DE162F" w:rsidRDefault="000000E7" w:rsidP="000000E7">
      <w:pPr>
        <w:jc w:val="center"/>
        <w:rPr>
          <w:sz w:val="28"/>
          <w:szCs w:val="28"/>
        </w:rPr>
      </w:pPr>
    </w:p>
    <w:p w14:paraId="47E1DE7F" w14:textId="77777777" w:rsidR="000000E7" w:rsidRPr="00DE162F" w:rsidRDefault="000000E7" w:rsidP="000000E7">
      <w:pPr>
        <w:jc w:val="center"/>
        <w:rPr>
          <w:sz w:val="28"/>
          <w:szCs w:val="28"/>
        </w:rPr>
      </w:pPr>
    </w:p>
    <w:p w14:paraId="3F218FC5" w14:textId="77777777" w:rsidR="000000E7" w:rsidRDefault="000000E7" w:rsidP="000000E7">
      <w:pPr>
        <w:jc w:val="center"/>
        <w:rPr>
          <w:sz w:val="28"/>
          <w:szCs w:val="28"/>
        </w:rPr>
      </w:pPr>
    </w:p>
    <w:p w14:paraId="0595460C" w14:textId="77777777" w:rsidR="000000E7" w:rsidRDefault="000000E7" w:rsidP="000000E7">
      <w:pPr>
        <w:jc w:val="center"/>
        <w:rPr>
          <w:sz w:val="28"/>
          <w:szCs w:val="28"/>
        </w:rPr>
      </w:pPr>
    </w:p>
    <w:p w14:paraId="4AACE6CB" w14:textId="77777777" w:rsidR="000000E7" w:rsidRDefault="000000E7" w:rsidP="000000E7">
      <w:pPr>
        <w:jc w:val="center"/>
        <w:rPr>
          <w:sz w:val="28"/>
          <w:szCs w:val="28"/>
        </w:rPr>
      </w:pPr>
    </w:p>
    <w:p w14:paraId="661EC892" w14:textId="77777777" w:rsidR="000000E7" w:rsidRPr="00DE162F" w:rsidRDefault="000000E7" w:rsidP="000000E7">
      <w:pPr>
        <w:jc w:val="center"/>
        <w:rPr>
          <w:sz w:val="28"/>
          <w:szCs w:val="28"/>
        </w:rPr>
      </w:pPr>
    </w:p>
    <w:p w14:paraId="4601662D" w14:textId="77777777" w:rsidR="000000E7" w:rsidRPr="00DE162F" w:rsidRDefault="000000E7" w:rsidP="000000E7">
      <w:pPr>
        <w:jc w:val="center"/>
        <w:rPr>
          <w:sz w:val="28"/>
          <w:szCs w:val="28"/>
        </w:rPr>
      </w:pPr>
    </w:p>
    <w:p w14:paraId="3EB99DB8" w14:textId="77777777" w:rsidR="000000E7" w:rsidRPr="00DE162F" w:rsidRDefault="000000E7" w:rsidP="000000E7">
      <w:pPr>
        <w:jc w:val="center"/>
        <w:rPr>
          <w:sz w:val="28"/>
          <w:szCs w:val="28"/>
        </w:rPr>
      </w:pPr>
    </w:p>
    <w:p w14:paraId="71E47FB8" w14:textId="77777777" w:rsidR="000000E7" w:rsidRPr="00393A96" w:rsidRDefault="000000E7" w:rsidP="000000E7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 xml:space="preserve">Выполнил студент 3 курса </w:t>
      </w:r>
      <w:proofErr w:type="spellStart"/>
      <w:r w:rsidRPr="00393A96">
        <w:rPr>
          <w:i/>
          <w:sz w:val="32"/>
          <w:szCs w:val="32"/>
        </w:rPr>
        <w:t>МОиАИС</w:t>
      </w:r>
      <w:proofErr w:type="spellEnd"/>
    </w:p>
    <w:p w14:paraId="6604BAEA" w14:textId="77777777" w:rsidR="000000E7" w:rsidRDefault="000000E7" w:rsidP="000000E7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Щёголев Алексей</w:t>
      </w:r>
    </w:p>
    <w:p w14:paraId="5E8393A0" w14:textId="77777777" w:rsidR="000000E7" w:rsidRDefault="000000E7" w:rsidP="000000E7"/>
    <w:p w14:paraId="78C33B30" w14:textId="77777777" w:rsidR="00DF730D" w:rsidRDefault="00DF730D"/>
    <w:p w14:paraId="74C28703" w14:textId="77777777" w:rsidR="000000E7" w:rsidRDefault="000000E7"/>
    <w:p w14:paraId="65C2718D" w14:textId="77777777" w:rsidR="000000E7" w:rsidRDefault="000000E7"/>
    <w:p w14:paraId="6F8B2AFA" w14:textId="77777777" w:rsidR="000000E7" w:rsidRDefault="000000E7"/>
    <w:p w14:paraId="48FCA338" w14:textId="77777777" w:rsidR="000000E7" w:rsidRDefault="000000E7"/>
    <w:p w14:paraId="1F0E727D" w14:textId="77777777" w:rsidR="000000E7" w:rsidRDefault="000000E7"/>
    <w:p w14:paraId="084AE268" w14:textId="77777777" w:rsidR="000000E7" w:rsidRDefault="000000E7"/>
    <w:p w14:paraId="3BDC5DB6" w14:textId="77777777" w:rsidR="000000E7" w:rsidRPr="00215A5D" w:rsidRDefault="000000E7" w:rsidP="000000E7">
      <w:pPr>
        <w:jc w:val="both"/>
      </w:pPr>
      <w:r>
        <w:rPr>
          <w:b/>
          <w:bCs/>
          <w:i/>
          <w:iCs/>
          <w:sz w:val="28"/>
          <w:szCs w:val="28"/>
        </w:rPr>
        <w:lastRenderedPageBreak/>
        <w:t>Постановка задачи:</w:t>
      </w:r>
      <w:r>
        <w:rPr>
          <w:sz w:val="28"/>
          <w:szCs w:val="28"/>
        </w:rPr>
        <w:t xml:space="preserve"> </w:t>
      </w:r>
      <w:r w:rsidRPr="00215A5D">
        <w:t xml:space="preserve">усвоить методы решения </w:t>
      </w:r>
      <w:r w:rsidRPr="00215A5D">
        <w:rPr>
          <w:b/>
          <w:i/>
        </w:rPr>
        <w:t xml:space="preserve">линейного дифференциального уравнения </w:t>
      </w:r>
      <w:r>
        <w:rPr>
          <w:b/>
          <w:i/>
        </w:rPr>
        <w:t>2</w:t>
      </w:r>
      <w:r w:rsidRPr="00215A5D">
        <w:rPr>
          <w:b/>
          <w:i/>
        </w:rPr>
        <w:t xml:space="preserve">-го порядка </w:t>
      </w:r>
      <w:r>
        <w:rPr>
          <w:b/>
          <w:i/>
        </w:rPr>
        <w:t>эллиптического типа</w:t>
      </w:r>
      <w:r w:rsidRPr="00215A5D">
        <w:t>.</w:t>
      </w:r>
    </w:p>
    <w:p w14:paraId="1003F639" w14:textId="77777777" w:rsidR="000000E7" w:rsidRPr="00A536BC" w:rsidRDefault="000000E7" w:rsidP="000000E7">
      <w:pPr>
        <w:ind w:firstLine="708"/>
        <w:jc w:val="both"/>
      </w:pPr>
      <w:r w:rsidRPr="00215A5D"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215A5D">
        <w:rPr>
          <w:i/>
          <w:iCs/>
          <w:lang w:val="en-US"/>
        </w:rPr>
        <w:t>U</w:t>
      </w:r>
      <w:r w:rsidRPr="00215A5D">
        <w:rPr>
          <w:i/>
          <w:iCs/>
          <w:vertAlign w:val="subscript"/>
        </w:rPr>
        <w:t>i</w:t>
      </w:r>
      <w:r w:rsidRPr="00215A5D">
        <w:rPr>
          <w:i/>
          <w:iCs/>
          <w:vertAlign w:val="subscript"/>
          <w:lang w:val="en-US"/>
        </w:rPr>
        <w:t>j</w:t>
      </w:r>
      <w:r w:rsidRPr="00215A5D">
        <w:rPr>
          <w:i/>
          <w:iCs/>
        </w:rPr>
        <w:t xml:space="preserve"> </w:t>
      </w:r>
      <w:r w:rsidRPr="00215A5D">
        <w:t xml:space="preserve">искомой функции </w:t>
      </w:r>
      <w:r w:rsidRPr="00215A5D">
        <w:rPr>
          <w:i/>
          <w:iCs/>
          <w:lang w:val="en-US"/>
        </w:rPr>
        <w:t>U</w:t>
      </w:r>
      <w:r w:rsidRPr="00215A5D">
        <w:t>(</w:t>
      </w:r>
      <w:proofErr w:type="gramStart"/>
      <w:r w:rsidRPr="00A536BC">
        <w:rPr>
          <w:i/>
          <w:lang w:val="en-US"/>
        </w:rPr>
        <w:t>x</w:t>
      </w:r>
      <w:r w:rsidRPr="00215A5D">
        <w:rPr>
          <w:i/>
        </w:rPr>
        <w:t>,</w:t>
      </w:r>
      <w:r>
        <w:rPr>
          <w:i/>
          <w:lang w:val="en-US"/>
        </w:rPr>
        <w:t>y</w:t>
      </w:r>
      <w:proofErr w:type="gramEnd"/>
      <w:r w:rsidRPr="00215A5D">
        <w:rPr>
          <w:i/>
          <w:iCs/>
        </w:rPr>
        <w:t>)</w:t>
      </w:r>
      <w:r w:rsidRPr="00215A5D">
        <w:rPr>
          <w:iCs/>
        </w:rPr>
        <w:t xml:space="preserve"> с заданной точностью </w:t>
      </w:r>
      <w:r w:rsidRPr="00215A5D">
        <w:t>для некоторых значений аргументов</w:t>
      </w:r>
    </w:p>
    <w:p w14:paraId="030999CA" w14:textId="77777777" w:rsidR="000000E7" w:rsidRPr="00215A5D" w:rsidRDefault="000000E7" w:rsidP="000000E7">
      <w:pPr>
        <w:ind w:firstLine="708"/>
        <w:jc w:val="both"/>
      </w:pPr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i</w:t>
      </w:r>
      <w:r w:rsidRPr="00215A5D">
        <w:rPr>
          <w:i/>
          <w:iCs/>
        </w:rPr>
        <w:t xml:space="preserve"> </w:t>
      </w:r>
      <w:r w:rsidRPr="00215A5D">
        <w:rPr>
          <w:i/>
          <w:iCs/>
        </w:rPr>
        <w:sym w:font="Symbol" w:char="F0CE"/>
      </w:r>
      <w:r w:rsidRPr="00215A5D">
        <w:rPr>
          <w:i/>
          <w:iCs/>
        </w:rPr>
        <w:t xml:space="preserve"> </w:t>
      </w:r>
      <w:r w:rsidRPr="00215A5D">
        <w:t>[</w:t>
      </w:r>
      <w:r w:rsidRPr="00215A5D">
        <w:rPr>
          <w:i/>
          <w:lang w:val="en-US"/>
        </w:rPr>
        <w:t>a</w:t>
      </w:r>
      <w:r w:rsidRPr="00215A5D">
        <w:t xml:space="preserve">, </w:t>
      </w:r>
      <w:r w:rsidRPr="00215A5D">
        <w:rPr>
          <w:i/>
          <w:iCs/>
        </w:rPr>
        <w:t>b</w:t>
      </w:r>
      <w:r w:rsidRPr="00215A5D">
        <w:t>],</w:t>
      </w:r>
      <w:r w:rsidRPr="00215A5D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j</w:t>
      </w:r>
      <w:proofErr w:type="spellEnd"/>
      <w:r w:rsidRPr="00215A5D">
        <w:rPr>
          <w:i/>
          <w:iCs/>
        </w:rPr>
        <w:t xml:space="preserve"> </w:t>
      </w:r>
      <w:r w:rsidRPr="00215A5D">
        <w:rPr>
          <w:i/>
          <w:iCs/>
        </w:rPr>
        <w:sym w:font="Symbol" w:char="F0CE"/>
      </w:r>
      <w:r w:rsidRPr="00215A5D">
        <w:rPr>
          <w:i/>
          <w:iCs/>
        </w:rPr>
        <w:t xml:space="preserve"> </w:t>
      </w:r>
      <w:r w:rsidRPr="00215A5D">
        <w:t>[</w:t>
      </w:r>
      <w:r w:rsidRPr="00215A5D">
        <w:rPr>
          <w:i/>
          <w:lang w:val="en-US"/>
        </w:rPr>
        <w:t>c</w:t>
      </w:r>
      <w:r w:rsidRPr="00215A5D">
        <w:t>,</w:t>
      </w:r>
      <w:r w:rsidRPr="00215A5D">
        <w:rPr>
          <w:i/>
        </w:rPr>
        <w:t xml:space="preserve"> </w:t>
      </w:r>
      <w:r w:rsidRPr="00215A5D">
        <w:rPr>
          <w:i/>
          <w:lang w:val="en-US"/>
        </w:rPr>
        <w:t>d</w:t>
      </w:r>
      <w:r w:rsidRPr="00215A5D">
        <w:t>]</w:t>
      </w:r>
    </w:p>
    <w:p w14:paraId="225D8CE3" w14:textId="77777777" w:rsidR="000000E7" w:rsidRPr="00215A5D" w:rsidRDefault="000000E7" w:rsidP="000000E7">
      <w:pPr>
        <w:ind w:firstLine="400"/>
        <w:jc w:val="both"/>
        <w:rPr>
          <w:b/>
          <w:i/>
          <w:color w:val="333333"/>
        </w:rPr>
      </w:pPr>
      <w:r w:rsidRPr="00215A5D">
        <w:rPr>
          <w:b/>
          <w:i/>
          <w:color w:val="333333"/>
        </w:rPr>
        <w:t>Задание.</w:t>
      </w:r>
    </w:p>
    <w:p w14:paraId="79F2A446" w14:textId="77777777" w:rsidR="000000E7" w:rsidRPr="00215A5D" w:rsidRDefault="000000E7" w:rsidP="000000E7">
      <w:pPr>
        <w:jc w:val="both"/>
        <w:rPr>
          <w:color w:val="333333"/>
        </w:rPr>
      </w:pPr>
      <w:r w:rsidRPr="00215A5D">
        <w:rPr>
          <w:color w:val="333333"/>
        </w:rPr>
        <w:t xml:space="preserve">Решить </w:t>
      </w:r>
      <w:r>
        <w:rPr>
          <w:color w:val="333333"/>
        </w:rPr>
        <w:t xml:space="preserve">эллиптическое </w:t>
      </w:r>
      <w:r w:rsidRPr="00215A5D">
        <w:rPr>
          <w:color w:val="333333"/>
        </w:rPr>
        <w:t>уравнение</w:t>
      </w:r>
    </w:p>
    <w:p w14:paraId="6C951108" w14:textId="77777777" w:rsidR="000000E7" w:rsidRPr="00215A5D" w:rsidRDefault="000000E7" w:rsidP="000000E7">
      <w:pPr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/>
                  <w:sz w:val="26"/>
                  <w:szCs w:val="26"/>
                </w:rPr>
                <m:t>U</m:t>
              </m:r>
            </m:num>
            <m:den>
              <m:r>
                <w:rPr>
                  <w:rFonts w:ascii="Cambria Math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/>
                  <w:sz w:val="26"/>
                  <w:szCs w:val="26"/>
                </w:rPr>
                <m:t>U</m:t>
              </m:r>
            </m:num>
            <m:den>
              <m:r>
                <w:rPr>
                  <w:rFonts w:ascii="Cambria Math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6"/>
              <w:szCs w:val="26"/>
            </w:rPr>
            <m:t>=f(x,y)</m:t>
          </m:r>
        </m:oMath>
      </m:oMathPara>
    </w:p>
    <w:p w14:paraId="2DBB46A2" w14:textId="77777777" w:rsidR="000000E7" w:rsidRDefault="000000E7" w:rsidP="000000E7">
      <w:pPr>
        <w:jc w:val="both"/>
        <w:rPr>
          <w:color w:val="333333"/>
        </w:rPr>
      </w:pPr>
      <w:r>
        <w:rPr>
          <w:color w:val="333333"/>
        </w:rPr>
        <w:t>м</w:t>
      </w:r>
      <w:r w:rsidRPr="00215A5D">
        <w:rPr>
          <w:color w:val="333333"/>
        </w:rPr>
        <w:t>етод</w:t>
      </w:r>
      <w:r>
        <w:rPr>
          <w:color w:val="333333"/>
        </w:rPr>
        <w:t>ами</w:t>
      </w:r>
      <w:r w:rsidRPr="00215A5D">
        <w:rPr>
          <w:color w:val="333333"/>
        </w:rPr>
        <w:t xml:space="preserve"> </w:t>
      </w:r>
      <w:r>
        <w:rPr>
          <w:color w:val="333333"/>
        </w:rPr>
        <w:t>2-го порядка точности.</w:t>
      </w:r>
    </w:p>
    <w:p w14:paraId="04918FE5" w14:textId="77777777" w:rsidR="000000E7" w:rsidRPr="00727941" w:rsidRDefault="000000E7" w:rsidP="000000E7">
      <w:pPr>
        <w:jc w:val="both"/>
        <w:rPr>
          <w:color w:val="333333"/>
        </w:rPr>
      </w:pPr>
      <w:r>
        <w:rPr>
          <w:color w:val="333333"/>
        </w:rPr>
        <w:t xml:space="preserve">Сетки по </w:t>
      </w:r>
      <w:r>
        <w:rPr>
          <w:color w:val="333333"/>
          <w:lang w:val="en-US"/>
        </w:rPr>
        <w:t>x</w:t>
      </w:r>
      <w:r w:rsidRPr="00727941">
        <w:rPr>
          <w:color w:val="333333"/>
        </w:rPr>
        <w:t xml:space="preserve"> </w:t>
      </w:r>
      <w:r>
        <w:rPr>
          <w:color w:val="333333"/>
        </w:rPr>
        <w:t xml:space="preserve">и по </w:t>
      </w:r>
      <w:r>
        <w:rPr>
          <w:color w:val="333333"/>
          <w:lang w:val="en-US"/>
        </w:rPr>
        <w:t>y</w:t>
      </w:r>
      <w:r w:rsidRPr="00727941">
        <w:rPr>
          <w:color w:val="333333"/>
        </w:rPr>
        <w:t xml:space="preserve"> </w:t>
      </w:r>
      <w:r>
        <w:rPr>
          <w:color w:val="333333"/>
        </w:rPr>
        <w:t>взять равномерные.</w:t>
      </w:r>
    </w:p>
    <w:p w14:paraId="5F49EBE7" w14:textId="77777777" w:rsidR="000000E7" w:rsidRDefault="000000E7" w:rsidP="000000E7">
      <w:pPr>
        <w:jc w:val="both"/>
        <w:rPr>
          <w:color w:val="333333"/>
        </w:rPr>
      </w:pPr>
      <w:r>
        <w:rPr>
          <w:color w:val="333333"/>
        </w:rPr>
        <w:t>Шаблон для разностной схемы:</w:t>
      </w:r>
    </w:p>
    <w:p w14:paraId="31EBE119" w14:textId="77777777" w:rsidR="000000E7" w:rsidRDefault="000000E7" w:rsidP="000000E7">
      <w:pPr>
        <w:jc w:val="both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1EDF809C" wp14:editId="7F559D6F">
            <wp:extent cx="777240" cy="73914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7504D" w14:textId="77777777" w:rsidR="000000E7" w:rsidRPr="00A536BC" w:rsidRDefault="000000E7" w:rsidP="000000E7">
      <w:pPr>
        <w:jc w:val="both"/>
      </w:pPr>
      <w:r w:rsidRPr="00A536BC">
        <w:t>Для решения разностных уравнений применить:</w:t>
      </w:r>
    </w:p>
    <w:p w14:paraId="1C407A1C" w14:textId="77777777" w:rsidR="000000E7" w:rsidRPr="00A536BC" w:rsidRDefault="000000E7" w:rsidP="000000E7">
      <w:pPr>
        <w:jc w:val="both"/>
      </w:pPr>
      <w:r w:rsidRPr="00A536BC">
        <w:t>А) метод простой итерации</w:t>
      </w:r>
    </w:p>
    <w:p w14:paraId="7099395E" w14:textId="77777777" w:rsidR="000000E7" w:rsidRPr="00A536BC" w:rsidRDefault="000000E7" w:rsidP="000000E7">
      <w:pPr>
        <w:jc w:val="both"/>
      </w:pPr>
      <w:r w:rsidRPr="00A536BC">
        <w:t>Б) метод Зейделя</w:t>
      </w:r>
    </w:p>
    <w:p w14:paraId="413ACA01" w14:textId="77777777" w:rsidR="000000E7" w:rsidRPr="005210AA" w:rsidRDefault="000000E7" w:rsidP="000000E7">
      <w:pPr>
        <w:jc w:val="both"/>
        <w:rPr>
          <w:sz w:val="26"/>
          <w:szCs w:val="26"/>
        </w:rPr>
      </w:pPr>
      <w:r w:rsidRPr="00EC57F5">
        <w:rPr>
          <w:sz w:val="26"/>
          <w:szCs w:val="26"/>
        </w:rPr>
        <w:t>Для всех вариантов [</w:t>
      </w:r>
      <w:r w:rsidRPr="00EC57F5">
        <w:rPr>
          <w:i/>
          <w:iCs/>
          <w:sz w:val="26"/>
          <w:szCs w:val="26"/>
        </w:rPr>
        <w:t>a</w:t>
      </w:r>
      <w:r w:rsidRPr="00EC57F5">
        <w:rPr>
          <w:sz w:val="26"/>
          <w:szCs w:val="26"/>
        </w:rPr>
        <w:t xml:space="preserve">, </w:t>
      </w:r>
      <w:r w:rsidRPr="00EC57F5">
        <w:rPr>
          <w:i/>
          <w:iCs/>
          <w:sz w:val="26"/>
          <w:szCs w:val="26"/>
        </w:rPr>
        <w:t>b</w:t>
      </w:r>
      <w:r w:rsidRPr="00EC57F5">
        <w:rPr>
          <w:sz w:val="26"/>
          <w:szCs w:val="26"/>
        </w:rPr>
        <w:t xml:space="preserve">] </w:t>
      </w:r>
      <w:r>
        <w:rPr>
          <w:sz w:val="26"/>
          <w:szCs w:val="26"/>
        </w:rPr>
        <w:t xml:space="preserve">= [0; </w:t>
      </w:r>
      <w:r w:rsidRPr="00306A77">
        <w:rPr>
          <w:sz w:val="26"/>
          <w:szCs w:val="26"/>
        </w:rPr>
        <w:t>1</w:t>
      </w:r>
      <w:r>
        <w:rPr>
          <w:sz w:val="26"/>
          <w:szCs w:val="26"/>
        </w:rPr>
        <w:t>0]</w:t>
      </w:r>
      <w:r w:rsidRPr="00F813A6">
        <w:rPr>
          <w:sz w:val="26"/>
          <w:szCs w:val="26"/>
        </w:rPr>
        <w:t xml:space="preserve">, </w:t>
      </w:r>
      <w:r w:rsidRPr="00EC57F5">
        <w:rPr>
          <w:sz w:val="26"/>
          <w:szCs w:val="26"/>
        </w:rPr>
        <w:t>[</w:t>
      </w:r>
      <w:r>
        <w:rPr>
          <w:i/>
          <w:iCs/>
          <w:sz w:val="26"/>
          <w:szCs w:val="26"/>
          <w:lang w:val="en-US"/>
        </w:rPr>
        <w:t>c</w:t>
      </w:r>
      <w:r w:rsidRPr="00EC57F5"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  <w:lang w:val="en-US"/>
        </w:rPr>
        <w:t>d</w:t>
      </w:r>
      <w:r w:rsidRPr="00EC57F5">
        <w:rPr>
          <w:sz w:val="26"/>
          <w:szCs w:val="26"/>
        </w:rPr>
        <w:t xml:space="preserve">] </w:t>
      </w:r>
      <w:r>
        <w:rPr>
          <w:sz w:val="26"/>
          <w:szCs w:val="26"/>
        </w:rPr>
        <w:t xml:space="preserve">= [0; </w:t>
      </w:r>
      <w:r w:rsidRPr="00306A77">
        <w:rPr>
          <w:sz w:val="26"/>
          <w:szCs w:val="26"/>
        </w:rPr>
        <w:t>10</w:t>
      </w:r>
      <w:r>
        <w:rPr>
          <w:sz w:val="26"/>
          <w:szCs w:val="26"/>
        </w:rPr>
        <w:t>]</w:t>
      </w:r>
      <w:r w:rsidRPr="00F813A6">
        <w:rPr>
          <w:sz w:val="26"/>
          <w:szCs w:val="26"/>
        </w:rPr>
        <w:t>.</w:t>
      </w:r>
      <w:r>
        <w:rPr>
          <w:sz w:val="26"/>
          <w:szCs w:val="26"/>
        </w:rPr>
        <w:t xml:space="preserve"> Погрешность решения 0,0</w:t>
      </w:r>
      <w:r w:rsidRPr="00727941">
        <w:rPr>
          <w:sz w:val="26"/>
          <w:szCs w:val="26"/>
        </w:rPr>
        <w:t>1</w:t>
      </w:r>
      <w:r>
        <w:rPr>
          <w:sz w:val="26"/>
          <w:szCs w:val="26"/>
        </w:rPr>
        <w:t>.</w:t>
      </w:r>
    </w:p>
    <w:p w14:paraId="07644FC6" w14:textId="77777777" w:rsidR="000000E7" w:rsidRPr="000B5BFE" w:rsidRDefault="000000E7" w:rsidP="000000E7">
      <w:pPr>
        <w:jc w:val="both"/>
        <w:rPr>
          <w:sz w:val="26"/>
          <w:szCs w:val="26"/>
        </w:rPr>
      </w:pPr>
      <w:r>
        <w:rPr>
          <w:sz w:val="26"/>
          <w:szCs w:val="26"/>
        </w:rPr>
        <w:t>Для всех вариантов</w:t>
      </w:r>
      <w:r w:rsidRPr="00CC75A3">
        <w:rPr>
          <w:sz w:val="26"/>
          <w:szCs w:val="26"/>
        </w:rPr>
        <w:t xml:space="preserve"> </w:t>
      </w:r>
      <w:r>
        <w:rPr>
          <w:sz w:val="26"/>
          <w:szCs w:val="26"/>
        </w:rPr>
        <w:t>граничные условия</w:t>
      </w:r>
      <w:r w:rsidRPr="00CC75A3">
        <w:rPr>
          <w:sz w:val="26"/>
          <w:szCs w:val="26"/>
        </w:rPr>
        <w:t xml:space="preserve">       </w:t>
      </w:r>
      <m:oMath>
        <m:r>
          <w:rPr>
            <w:rFonts w:ascii="Cambria Math"/>
            <w:sz w:val="26"/>
            <w:szCs w:val="26"/>
          </w:rPr>
          <m:t>U(x,c)=x+c,</m:t>
        </m:r>
        <m:r>
          <w:rPr>
            <w:rFonts w:ascii="Cambria Math"/>
            <w:i/>
            <w:sz w:val="26"/>
            <w:szCs w:val="26"/>
          </w:rPr>
          <m:t> </m:t>
        </m:r>
        <m:r>
          <w:rPr>
            <w:rFonts w:ascii="Cambria Math"/>
            <w:sz w:val="26"/>
            <w:szCs w:val="26"/>
          </w:rPr>
          <m:t>U(x,d)=x+d,</m:t>
        </m:r>
        <m:r>
          <m:rPr>
            <m:sty m:val="p"/>
          </m:rPr>
          <w:rPr>
            <w:rFonts w:ascii="Cambria Math"/>
            <w:sz w:val="26"/>
            <w:szCs w:val="26"/>
          </w:rPr>
          <w:br/>
        </m:r>
      </m:oMath>
      <m:oMathPara>
        <m:oMath>
          <m:r>
            <w:rPr>
              <w:rFonts w:ascii="Cambria Math"/>
              <w:sz w:val="26"/>
              <w:szCs w:val="26"/>
            </w:rPr>
            <m:t>U(a,y)=a+y,</m:t>
          </m:r>
          <m:r>
            <w:rPr>
              <w:rFonts w:ascii="Cambria Math"/>
              <w:i/>
              <w:sz w:val="26"/>
              <w:szCs w:val="26"/>
            </w:rPr>
            <m:t> </m:t>
          </m:r>
          <m:r>
            <w:rPr>
              <w:rFonts w:ascii="Cambria Math"/>
              <w:sz w:val="26"/>
              <w:szCs w:val="26"/>
            </w:rPr>
            <m:t>U(b,y)=b+y</m:t>
          </m:r>
        </m:oMath>
      </m:oMathPara>
    </w:p>
    <w:tbl>
      <w:tblPr>
        <w:tblW w:w="0" w:type="auto"/>
        <w:tblCellSpacing w:w="0" w:type="dxa"/>
        <w:tblInd w:w="1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972"/>
      </w:tblGrid>
      <w:tr w:rsidR="000000E7" w:rsidRPr="00A90CD1" w14:paraId="1D62B4BD" w14:textId="77777777" w:rsidTr="00575892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2E551661" w14:textId="77777777" w:rsidR="000000E7" w:rsidRPr="00F813A6" w:rsidRDefault="000000E7" w:rsidP="00575892">
            <w:pPr>
              <w:jc w:val="center"/>
              <w:rPr>
                <w:sz w:val="26"/>
                <w:szCs w:val="26"/>
              </w:rPr>
            </w:pPr>
            <w:r w:rsidRPr="00F813A6">
              <w:rPr>
                <w:bCs/>
                <w:sz w:val="26"/>
                <w:szCs w:val="26"/>
              </w:rPr>
              <w:t>№ вар.</w:t>
            </w:r>
          </w:p>
        </w:tc>
        <w:tc>
          <w:tcPr>
            <w:tcW w:w="2972" w:type="dxa"/>
            <w:vAlign w:val="center"/>
            <w:hideMark/>
          </w:tcPr>
          <w:p w14:paraId="11484A9A" w14:textId="77777777" w:rsidR="000000E7" w:rsidRPr="00A90CD1" w:rsidRDefault="000000E7" w:rsidP="00575892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bCs/>
                <w:sz w:val="26"/>
                <w:szCs w:val="26"/>
                <w:u w:val="single"/>
              </w:rPr>
              <w:t>Правая часть</w:t>
            </w:r>
          </w:p>
        </w:tc>
      </w:tr>
      <w:tr w:rsidR="000000E7" w:rsidRPr="00EC57F5" w14:paraId="237E3954" w14:textId="77777777" w:rsidTr="00575892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6EBC7260" w14:textId="77777777" w:rsidR="000000E7" w:rsidRPr="00231F8E" w:rsidRDefault="000000E7" w:rsidP="00575892">
            <w:pPr>
              <w:jc w:val="center"/>
            </w:pPr>
            <w:r>
              <w:t>11</w:t>
            </w:r>
          </w:p>
        </w:tc>
        <w:tc>
          <w:tcPr>
            <w:tcW w:w="2972" w:type="dxa"/>
            <w:vAlign w:val="center"/>
            <w:hideMark/>
          </w:tcPr>
          <w:p w14:paraId="4E7CC429" w14:textId="77777777" w:rsidR="000000E7" w:rsidRPr="000000E7" w:rsidRDefault="000000E7" w:rsidP="000000E7">
            <w:pPr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/>
                      <w:sz w:val="26"/>
                      <w:szCs w:val="26"/>
                    </w:rPr>
                    <m:t>x,y</m:t>
                  </m:r>
                </m:e>
              </m:d>
              <m:r>
                <w:rPr>
                  <w:rFonts w:ascii="Cambria Math"/>
                  <w:sz w:val="26"/>
                  <w:szCs w:val="26"/>
                </w:rPr>
                <m:t>=</m:t>
              </m:r>
              <m:r>
                <w:rPr>
                  <w:rFonts w:ascii="Cambria Math"/>
                  <w:sz w:val="26"/>
                  <w:szCs w:val="26"/>
                </w:rPr>
                <m:t>y</m:t>
              </m:r>
              <m:sSup>
                <m:sSupPr>
                  <m:ctrlPr>
                    <w:rPr>
                      <w:rFonts w:asci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</m:oMath>
          </w:p>
        </w:tc>
      </w:tr>
    </w:tbl>
    <w:p w14:paraId="3C6A1C97" w14:textId="77777777" w:rsidR="000000E7" w:rsidRDefault="000000E7" w:rsidP="000000E7"/>
    <w:p w14:paraId="4DD794DC" w14:textId="77777777" w:rsidR="00B167D2" w:rsidRDefault="00B167D2" w:rsidP="000000E7"/>
    <w:p w14:paraId="6276AB1D" w14:textId="77777777" w:rsidR="00B167D2" w:rsidRDefault="00B167D2" w:rsidP="000000E7"/>
    <w:p w14:paraId="7D8F66A6" w14:textId="77777777" w:rsidR="00B167D2" w:rsidRDefault="00B167D2" w:rsidP="000000E7"/>
    <w:p w14:paraId="0161FCD3" w14:textId="77777777" w:rsidR="00B167D2" w:rsidRDefault="00B167D2" w:rsidP="000000E7"/>
    <w:p w14:paraId="272CCA59" w14:textId="77777777" w:rsidR="00B167D2" w:rsidRDefault="00B167D2" w:rsidP="000000E7"/>
    <w:p w14:paraId="7C5B8BCD" w14:textId="77777777" w:rsidR="00B167D2" w:rsidRDefault="00B167D2" w:rsidP="000000E7"/>
    <w:p w14:paraId="5F0F2A26" w14:textId="77777777" w:rsidR="00B167D2" w:rsidRDefault="00B167D2" w:rsidP="000000E7"/>
    <w:p w14:paraId="63D0E0F9" w14:textId="77777777" w:rsidR="00B167D2" w:rsidRDefault="00B167D2" w:rsidP="000000E7"/>
    <w:p w14:paraId="5F53A33F" w14:textId="77777777" w:rsidR="00B167D2" w:rsidRPr="00B167D2" w:rsidRDefault="00B167D2" w:rsidP="00B167D2">
      <w:pPr>
        <w:spacing w:after="200" w:line="276" w:lineRule="auto"/>
        <w:rPr>
          <w:color w:val="000000"/>
          <w:sz w:val="28"/>
          <w:szCs w:val="28"/>
        </w:rPr>
      </w:pPr>
      <w:r w:rsidRPr="00B167D2">
        <w:rPr>
          <w:color w:val="000000"/>
          <w:sz w:val="28"/>
          <w:szCs w:val="28"/>
        </w:rPr>
        <w:lastRenderedPageBreak/>
        <w:t>Метод простой итерации</w:t>
      </w:r>
    </w:p>
    <w:p w14:paraId="26AA8C38" w14:textId="77777777" w:rsidR="00B167D2" w:rsidRPr="00B167D2" w:rsidRDefault="00B167D2" w:rsidP="00B167D2">
      <w:pPr>
        <w:rPr>
          <w:sz w:val="28"/>
          <w:szCs w:val="28"/>
        </w:rPr>
      </w:pPr>
      <w:r>
        <w:rPr>
          <w:sz w:val="28"/>
          <w:szCs w:val="28"/>
        </w:rPr>
        <w:t>Разностное уравнение</w:t>
      </w:r>
      <w:r w:rsidRPr="00B167D2">
        <w:rPr>
          <w:sz w:val="28"/>
          <w:szCs w:val="28"/>
        </w:rPr>
        <w:t>:</w:t>
      </w:r>
    </w:p>
    <w:p w14:paraId="77D1FC22" w14:textId="77777777" w:rsidR="00B167D2" w:rsidRPr="0028192C" w:rsidRDefault="00B167D2" w:rsidP="00B167D2">
      <w:pPr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</m:oMath>
      </m:oMathPara>
    </w:p>
    <w:p w14:paraId="4DC2A29B" w14:textId="77777777" w:rsidR="00B167D2" w:rsidRDefault="00B167D2" w:rsidP="00B167D2">
      <w:pPr>
        <w:rPr>
          <w:b/>
          <w:color w:val="000000"/>
          <w:sz w:val="28"/>
          <w:szCs w:val="27"/>
        </w:rPr>
      </w:pPr>
    </w:p>
    <w:p w14:paraId="3EE4F0B2" w14:textId="77777777" w:rsidR="00B167D2" w:rsidRPr="00905D50" w:rsidRDefault="00B167D2" w:rsidP="00B167D2">
      <w:pPr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6FF2B514" w14:textId="77777777" w:rsidR="00B167D2" w:rsidRDefault="00B167D2" w:rsidP="00000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(см. программа 1 в Приложении)</w:t>
      </w:r>
    </w:p>
    <w:p w14:paraId="4D19A6FE" w14:textId="77777777" w:rsidR="00B167D2" w:rsidRDefault="00B167D2" w:rsidP="000000E7">
      <w:pPr>
        <w:rPr>
          <w:rFonts w:ascii="Times New Roman" w:hAnsi="Times New Roman" w:cs="Times New Roman"/>
          <w:sz w:val="28"/>
          <w:szCs w:val="28"/>
        </w:rPr>
      </w:pPr>
      <w:r w:rsidRPr="00B167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BA878" wp14:editId="124ABF04">
            <wp:extent cx="5940425" cy="2579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394F" w14:textId="77777777" w:rsidR="00B167D2" w:rsidRDefault="00B167D2" w:rsidP="00B167D2">
      <w:pPr>
        <w:spacing w:after="200" w:line="276" w:lineRule="auto"/>
        <w:jc w:val="center"/>
        <w:rPr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Зейделя</w:t>
      </w:r>
    </w:p>
    <w:p w14:paraId="5E2B8023" w14:textId="77777777" w:rsidR="00B167D2" w:rsidRPr="00B167D2" w:rsidRDefault="00B167D2" w:rsidP="00B167D2">
      <w:pPr>
        <w:pStyle w:val="21"/>
        <w:ind w:left="0"/>
        <w:rPr>
          <w:color w:val="000000"/>
          <w:szCs w:val="27"/>
        </w:rPr>
      </w:pPr>
      <w:r w:rsidRPr="00B167D2">
        <w:rPr>
          <w:color w:val="000000"/>
          <w:szCs w:val="27"/>
        </w:rPr>
        <w:t>Формула</w:t>
      </w:r>
      <w:r w:rsidRPr="00B167D2">
        <w:rPr>
          <w:color w:val="000000"/>
          <w:szCs w:val="27"/>
        </w:rPr>
        <w:t>:</w:t>
      </w:r>
    </w:p>
    <w:p w14:paraId="45DFA30B" w14:textId="77777777" w:rsidR="00B167D2" w:rsidRPr="00B167D2" w:rsidRDefault="00B167D2" w:rsidP="00B167D2">
      <w:pPr>
        <w:pStyle w:val="21"/>
        <w:ind w:left="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(k+1)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(k+1)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i,j-1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F7EBF27" w14:textId="77777777" w:rsidR="00B167D2" w:rsidRDefault="00B167D2" w:rsidP="00B16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(см. программа 2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Приложении)</w:t>
      </w:r>
    </w:p>
    <w:p w14:paraId="2C78130F" w14:textId="77777777" w:rsidR="00B167D2" w:rsidRPr="00EE4D88" w:rsidRDefault="00B167D2" w:rsidP="00B167D2">
      <w:pPr>
        <w:pStyle w:val="21"/>
        <w:ind w:left="0"/>
        <w:rPr>
          <w:rFonts w:eastAsiaTheme="minorEastAsia"/>
        </w:rPr>
      </w:pPr>
    </w:p>
    <w:p w14:paraId="158002C4" w14:textId="77777777" w:rsidR="00B167D2" w:rsidRDefault="00B167D2" w:rsidP="000000E7">
      <w:pPr>
        <w:rPr>
          <w:rFonts w:ascii="Times New Roman" w:hAnsi="Times New Roman" w:cs="Times New Roman"/>
          <w:sz w:val="28"/>
          <w:szCs w:val="28"/>
        </w:rPr>
      </w:pPr>
      <w:r w:rsidRPr="00B167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EB180" wp14:editId="753C6C6A">
            <wp:extent cx="5242560" cy="227859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826" cy="228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C449" w14:textId="77777777" w:rsidR="00B167D2" w:rsidRDefault="00B167D2" w:rsidP="00B167D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167D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17D50F5F" w14:textId="77777777" w:rsidR="00B167D2" w:rsidRDefault="00B167D2" w:rsidP="00B167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1</w:t>
      </w:r>
    </w:p>
    <w:p w14:paraId="63BB63E2" w14:textId="77777777" w:rsidR="00B167D2" w:rsidRDefault="00B167D2" w:rsidP="00B167D2">
      <w:pPr>
        <w:rPr>
          <w:rFonts w:ascii="Times New Roman" w:hAnsi="Times New Roman" w:cs="Times New Roman"/>
          <w:b/>
          <w:sz w:val="28"/>
          <w:szCs w:val="28"/>
        </w:rPr>
      </w:pPr>
      <w:r w:rsidRPr="00B167D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181472" wp14:editId="78D52FA7">
            <wp:extent cx="5940425" cy="5567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D408" w14:textId="77777777" w:rsidR="00B167D2" w:rsidRDefault="00B167D2" w:rsidP="00B167D2">
      <w:pPr>
        <w:rPr>
          <w:rFonts w:ascii="Times New Roman" w:hAnsi="Times New Roman" w:cs="Times New Roman"/>
          <w:b/>
          <w:sz w:val="28"/>
          <w:szCs w:val="28"/>
        </w:rPr>
      </w:pPr>
      <w:r w:rsidRPr="00B167D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921C7F" wp14:editId="715BED4E">
            <wp:extent cx="5940425" cy="2694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0534" w14:textId="77777777" w:rsidR="00B167D2" w:rsidRDefault="00B167D2" w:rsidP="00B167D2">
      <w:pPr>
        <w:rPr>
          <w:rFonts w:ascii="Times New Roman" w:hAnsi="Times New Roman" w:cs="Times New Roman"/>
          <w:b/>
          <w:sz w:val="28"/>
          <w:szCs w:val="28"/>
        </w:rPr>
      </w:pPr>
      <w:r w:rsidRPr="00B167D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EABB9E0" wp14:editId="4D06BFFC">
            <wp:extent cx="5940425" cy="3093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94F9" w14:textId="77777777" w:rsidR="00B167D2" w:rsidRDefault="00B167D2" w:rsidP="00B167D2">
      <w:pPr>
        <w:rPr>
          <w:rFonts w:ascii="Times New Roman" w:hAnsi="Times New Roman" w:cs="Times New Roman"/>
          <w:b/>
          <w:sz w:val="28"/>
          <w:szCs w:val="28"/>
        </w:rPr>
      </w:pPr>
      <w:r w:rsidRPr="00B167D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FFF8E5" wp14:editId="74FC3491">
            <wp:extent cx="4518660" cy="182823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625" cy="18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02AD" w14:textId="77777777" w:rsidR="00B167D2" w:rsidRDefault="00B167D2" w:rsidP="00B167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849881B" w14:textId="77777777" w:rsidR="00B167D2" w:rsidRDefault="00B167D2" w:rsidP="00B167D2">
      <w:pPr>
        <w:rPr>
          <w:rFonts w:ascii="Times New Roman" w:hAnsi="Times New Roman" w:cs="Times New Roman"/>
          <w:b/>
          <w:sz w:val="28"/>
          <w:szCs w:val="28"/>
        </w:rPr>
      </w:pPr>
      <w:r w:rsidRPr="00B167D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A79948B" wp14:editId="75444154">
            <wp:extent cx="5940425" cy="38608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44CE" w14:textId="77777777" w:rsidR="00B167D2" w:rsidRDefault="00B167D2" w:rsidP="00B167D2">
      <w:pPr>
        <w:rPr>
          <w:rFonts w:ascii="Times New Roman" w:hAnsi="Times New Roman" w:cs="Times New Roman"/>
          <w:b/>
          <w:sz w:val="28"/>
          <w:szCs w:val="28"/>
        </w:rPr>
      </w:pPr>
      <w:r w:rsidRPr="00B167D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8B337E" wp14:editId="35434BE8">
            <wp:extent cx="5940425" cy="29559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7A3C" w14:textId="77777777" w:rsidR="00B167D2" w:rsidRDefault="00B167D2" w:rsidP="00B167D2">
      <w:pPr>
        <w:rPr>
          <w:rFonts w:ascii="Times New Roman" w:hAnsi="Times New Roman" w:cs="Times New Roman"/>
          <w:b/>
          <w:sz w:val="28"/>
          <w:szCs w:val="28"/>
        </w:rPr>
      </w:pPr>
      <w:r w:rsidRPr="00B167D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1C3C2AB" wp14:editId="7E100D95">
            <wp:extent cx="5940425" cy="25749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431C" w14:textId="77777777" w:rsidR="00B167D2" w:rsidRPr="00B167D2" w:rsidRDefault="00B167D2" w:rsidP="00B167D2">
      <w:pPr>
        <w:rPr>
          <w:rFonts w:ascii="Times New Roman" w:hAnsi="Times New Roman" w:cs="Times New Roman"/>
          <w:b/>
          <w:sz w:val="28"/>
          <w:szCs w:val="28"/>
        </w:rPr>
      </w:pPr>
      <w:r w:rsidRPr="00B167D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E609E2" wp14:editId="3C160D93">
            <wp:extent cx="5940425" cy="2921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7D2" w:rsidRPr="00B16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21"/>
    <w:rsid w:val="000000E7"/>
    <w:rsid w:val="0065675A"/>
    <w:rsid w:val="00B167D2"/>
    <w:rsid w:val="00DC4621"/>
    <w:rsid w:val="00D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374E"/>
  <w15:chartTrackingRefBased/>
  <w15:docId w15:val="{1C633DC2-512F-4FEE-8EA1-4C2ECC52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0E7"/>
    <w:rPr>
      <w:color w:val="808080"/>
    </w:rPr>
  </w:style>
  <w:style w:type="paragraph" w:customStyle="1" w:styleId="21">
    <w:name w:val="Заголовок 21"/>
    <w:basedOn w:val="a"/>
    <w:uiPriority w:val="1"/>
    <w:qFormat/>
    <w:rsid w:val="00B167D2"/>
    <w:pPr>
      <w:widowControl w:val="0"/>
      <w:autoSpaceDE w:val="0"/>
      <w:autoSpaceDN w:val="0"/>
      <w:spacing w:after="0" w:line="240" w:lineRule="auto"/>
      <w:ind w:left="680"/>
      <w:outlineLvl w:val="2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Usatii_</dc:creator>
  <cp:keywords/>
  <dc:description/>
  <cp:lastModifiedBy>Usatii_</cp:lastModifiedBy>
  <cp:revision>2</cp:revision>
  <dcterms:created xsi:type="dcterms:W3CDTF">2024-12-15T16:16:00Z</dcterms:created>
  <dcterms:modified xsi:type="dcterms:W3CDTF">2024-12-15T17:01:00Z</dcterms:modified>
</cp:coreProperties>
</file>