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3F52D673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17D57358">
                          <wp:extent cx="6697389" cy="1104900"/>
                          <wp:effectExtent l="0" t="0" r="0" b="0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110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D2CE1BB" w14:textId="39C62D07" w:rsidR="003C2982" w:rsidRPr="008A25CD" w:rsidRDefault="003C2982" w:rsidP="003C298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Spécifications fonctionnelles et techniques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" filled="f" stroked="f">
                          <v:textbox>
                            <w:txbxContent>
                              <w:p w14:paraId="4D2CE1BB" w14:textId="39C62D07" w:rsidR="003C2982" w:rsidRPr="008A25CD" w:rsidRDefault="003C2982" w:rsidP="003C298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Spécifications fonctionnelles et techniques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69DBA728" w:rsidR="005D120C" w:rsidRDefault="003C298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19DB653B">
                          <wp:simplePos x="0" y="0"/>
                          <wp:positionH relativeFrom="column">
                            <wp:posOffset>1162050</wp:posOffset>
                          </wp:positionH>
                          <wp:positionV relativeFrom="paragraph">
                            <wp:posOffset>-34925</wp:posOffset>
                          </wp:positionV>
                          <wp:extent cx="5334000" cy="45085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334000" cy="45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2C2E6B50" id="Rectangle 18" o:spid="_x0000_s1026" alt="Titre : Ligne" style="position:absolute;margin-left:91.5pt;margin-top:-2.75pt;width:420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" fillcolor="#f3642c [3215]" stroked="f" strokeweight="2.25pt"/>
                      </w:pict>
                    </mc:Fallback>
                  </mc:AlternateContent>
                </w:r>
              </w:p>
              <w:p w14:paraId="2A487BC3" w14:textId="36C5C0BB" w:rsidR="005D120C" w:rsidRPr="005D120C" w:rsidRDefault="003C298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5B7F9535" wp14:editId="488BF2D6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6DAE55" w14:textId="77777777" w:rsidR="003C2982" w:rsidRPr="005B3361" w:rsidRDefault="003C2982" w:rsidP="003C2982">
                                      <w:pPr>
                                        <w:pStyle w:val="Sous-titre"/>
                                        <w:jc w:val="center"/>
                                        <w:rPr>
                                          <w:sz w:val="48"/>
                                          <w:szCs w:val="44"/>
                                          <w:lang w:bidi="fr-FR"/>
                                        </w:rPr>
                                      </w:pPr>
                                      <w:r w:rsidRPr="005B3361">
                                        <w:rPr>
                                          <w:sz w:val="48"/>
                                          <w:szCs w:val="44"/>
                                          <w:lang w:bidi="fr-FR"/>
                                        </w:rPr>
                                        <w:t>Hubert Hits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5B7F9535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1C6DAE55" w14:textId="77777777" w:rsidR="003C2982" w:rsidRPr="005B3361" w:rsidRDefault="003C2982" w:rsidP="003C2982">
                                <w:pPr>
                                  <w:pStyle w:val="Sous-titre"/>
                                  <w:jc w:val="center"/>
                                  <w:rPr>
                                    <w:sz w:val="48"/>
                                    <w:szCs w:val="44"/>
                                    <w:lang w:bidi="fr-FR"/>
                                  </w:rPr>
                                </w:pPr>
                                <w:r w:rsidRPr="005B3361">
                                  <w:rPr>
                                    <w:sz w:val="48"/>
                                    <w:szCs w:val="44"/>
                                    <w:lang w:bidi="fr-FR"/>
                                  </w:rPr>
                                  <w:t>Hubert Hits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21181BA3" w:rsidR="003F316D" w:rsidRPr="005D120C" w:rsidRDefault="003F316D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Entreprise commande et de livraison de plats à domicile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21181BA3" w:rsidR="003F316D" w:rsidRPr="005D120C" w:rsidRDefault="003F316D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Entreprise commande et de livraison de plats à domicile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6AF9BEB5" w14:textId="33124FBD" w:rsidR="003C2982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3149" w:history="1">
            <w:r w:rsidR="003C2982" w:rsidRPr="00F64A18">
              <w:rPr>
                <w:rStyle w:val="Lienhypertexte"/>
                <w:noProof/>
              </w:rPr>
              <w:t>CADRE DU PROJET</w:t>
            </w:r>
            <w:r w:rsidR="003C2982">
              <w:rPr>
                <w:noProof/>
                <w:webHidden/>
              </w:rPr>
              <w:tab/>
            </w:r>
            <w:r w:rsidR="003C2982">
              <w:rPr>
                <w:noProof/>
                <w:webHidden/>
              </w:rPr>
              <w:fldChar w:fldCharType="begin"/>
            </w:r>
            <w:r w:rsidR="003C2982">
              <w:rPr>
                <w:noProof/>
                <w:webHidden/>
              </w:rPr>
              <w:instrText xml:space="preserve"> PAGEREF _Toc51053149 \h </w:instrText>
            </w:r>
            <w:r w:rsidR="003C2982">
              <w:rPr>
                <w:noProof/>
                <w:webHidden/>
              </w:rPr>
            </w:r>
            <w:r w:rsidR="003C2982"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 w:rsidR="003C2982">
              <w:rPr>
                <w:noProof/>
                <w:webHidden/>
              </w:rPr>
              <w:fldChar w:fldCharType="end"/>
            </w:r>
          </w:hyperlink>
        </w:p>
        <w:p w14:paraId="0A1612C7" w14:textId="68F6049C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0" w:history="1">
            <w:r w:rsidRPr="00F64A18">
              <w:rPr>
                <w:rStyle w:val="Lienhypertexte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1ADD" w14:textId="638609C3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1" w:history="1">
            <w:r w:rsidRPr="00F64A18">
              <w:rPr>
                <w:rStyle w:val="Lienhypertexte"/>
                <w:noProof/>
              </w:rPr>
              <w:t>Contexte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3718" w14:textId="0964CFB8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2" w:history="1">
            <w:r w:rsidRPr="00F64A18">
              <w:rPr>
                <w:rStyle w:val="Lienhypertexte"/>
                <w:noProof/>
              </w:rPr>
              <w:t>Enjeux et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975E" w14:textId="34510B58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3" w:history="1">
            <w:r w:rsidRPr="00F64A18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D088" w14:textId="6FA37444" w:rsidR="003C2982" w:rsidRDefault="003C2982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4" w:history="1">
            <w:r w:rsidRPr="00F64A18">
              <w:rPr>
                <w:rStyle w:val="Lienhypertexte"/>
                <w:noProof/>
              </w:rPr>
              <w:t>SPECIFICATIONS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D404" w14:textId="3EFED058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5" w:history="1">
            <w:r w:rsidRPr="00F64A18">
              <w:rPr>
                <w:rStyle w:val="Lienhypertexte"/>
                <w:noProof/>
              </w:rPr>
              <w:t>Périmètre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526E" w14:textId="1841D8BC" w:rsidR="003C2982" w:rsidRDefault="003C2982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6" w:history="1">
            <w:r w:rsidRPr="00F64A18">
              <w:rPr>
                <w:rStyle w:val="Lienhypertexte"/>
                <w:b/>
                <w:noProof/>
              </w:rPr>
              <w:t>Front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098C" w14:textId="5ACC52A7" w:rsidR="003C2982" w:rsidRDefault="003C2982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7" w:history="1">
            <w:r w:rsidRPr="00F64A18">
              <w:rPr>
                <w:rStyle w:val="Lienhypertexte"/>
                <w:b/>
                <w:noProof/>
              </w:rPr>
              <w:t>Back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138E" w14:textId="685E0BCB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8" w:history="1">
            <w:r w:rsidRPr="00F64A18">
              <w:rPr>
                <w:rStyle w:val="Lienhypertexte"/>
                <w:noProof/>
              </w:rPr>
              <w:t>Arborescence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044D" w14:textId="7D7064BE" w:rsidR="003C2982" w:rsidRDefault="003C2982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51053159" w:history="1">
            <w:r w:rsidRPr="00F64A18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4E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1DCFF663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5A1EB397" w14:textId="2C2BF539" w:rsidR="006F4706" w:rsidRDefault="003C2982" w:rsidP="00147E0D">
      <w:pPr>
        <w:pStyle w:val="Titre1"/>
        <w:rPr>
          <w:noProof/>
        </w:rPr>
      </w:pPr>
      <w:bookmarkStart w:id="0" w:name="_Toc51053149"/>
      <w:r>
        <w:rPr>
          <w:noProof/>
        </w:rPr>
        <w:lastRenderedPageBreak/>
        <w:t>CADRE DU PROJET</w:t>
      </w:r>
      <w:bookmarkEnd w:id="0"/>
    </w:p>
    <w:p w14:paraId="2D6B65B3" w14:textId="699837BD" w:rsidR="003C2982" w:rsidRDefault="003C2982" w:rsidP="003C2982"/>
    <w:p w14:paraId="0F9F38BC" w14:textId="4546B552" w:rsidR="003C2982" w:rsidRDefault="003C2982" w:rsidP="003C2982">
      <w:pPr>
        <w:pStyle w:val="Titre2"/>
      </w:pPr>
      <w:bookmarkStart w:id="1" w:name="_Toc51053150"/>
      <w:r>
        <w:t>Résumé</w:t>
      </w:r>
      <w:bookmarkEnd w:id="1"/>
    </w:p>
    <w:p w14:paraId="5618C119" w14:textId="2EAED059" w:rsidR="003C2982" w:rsidRDefault="003C2982" w:rsidP="003C2982"/>
    <w:p w14:paraId="037BC20C" w14:textId="5FBC480D" w:rsidR="003C2982" w:rsidRDefault="003C2982" w:rsidP="003C2982">
      <w:pPr>
        <w:pStyle w:val="Titre2"/>
      </w:pPr>
      <w:bookmarkStart w:id="2" w:name="_Toc51053151"/>
      <w:r>
        <w:t>Contexte de l’entreprise</w:t>
      </w:r>
      <w:bookmarkEnd w:id="2"/>
    </w:p>
    <w:p w14:paraId="552507D1" w14:textId="08A9C8C0" w:rsidR="003C2982" w:rsidRDefault="003C2982" w:rsidP="003C2982"/>
    <w:p w14:paraId="74872FD5" w14:textId="73C0A3ED" w:rsidR="003C2982" w:rsidRDefault="003C2982" w:rsidP="003C2982">
      <w:pPr>
        <w:pStyle w:val="Titre2"/>
      </w:pPr>
      <w:bookmarkStart w:id="3" w:name="_Toc51053152"/>
      <w:r>
        <w:t>Enjeux et objectifs</w:t>
      </w:r>
      <w:bookmarkEnd w:id="3"/>
    </w:p>
    <w:p w14:paraId="405DA0ED" w14:textId="62F3783E" w:rsidR="003C2982" w:rsidRDefault="003C2982" w:rsidP="003C2982"/>
    <w:p w14:paraId="6E6307EF" w14:textId="683453DB" w:rsidR="003C2982" w:rsidRDefault="003C2982" w:rsidP="003C2982">
      <w:pPr>
        <w:pStyle w:val="Titre2"/>
      </w:pPr>
      <w:bookmarkStart w:id="4" w:name="_Toc51053153"/>
      <w:r>
        <w:t>Livrables</w:t>
      </w:r>
      <w:bookmarkEnd w:id="4"/>
    </w:p>
    <w:p w14:paraId="52054181" w14:textId="77777777" w:rsidR="003C2982" w:rsidRPr="003C2982" w:rsidRDefault="003C2982" w:rsidP="003C2982"/>
    <w:p w14:paraId="25207794" w14:textId="5FD1830C" w:rsidR="003C2982" w:rsidRPr="003C2982" w:rsidRDefault="003C2982" w:rsidP="003C2982">
      <w:pPr>
        <w:pStyle w:val="Titre1"/>
      </w:pPr>
      <w:bookmarkStart w:id="5" w:name="_Toc51053154"/>
      <w:r>
        <w:t>SPECIFICATIONS FONCTIONNELLES</w:t>
      </w:r>
      <w:bookmarkEnd w:id="5"/>
    </w:p>
    <w:p w14:paraId="5904B4C6" w14:textId="1FDF6B2B" w:rsidR="00A4633B" w:rsidRDefault="00A4633B" w:rsidP="005B3361"/>
    <w:p w14:paraId="591F1F72" w14:textId="7E6A603D" w:rsidR="003C2982" w:rsidRDefault="003C2982" w:rsidP="003C2982">
      <w:pPr>
        <w:pStyle w:val="Titre2"/>
      </w:pPr>
      <w:bookmarkStart w:id="6" w:name="_Toc51053155"/>
      <w:r>
        <w:t>Périmètre fonctionnel</w:t>
      </w:r>
      <w:bookmarkEnd w:id="6"/>
    </w:p>
    <w:p w14:paraId="12D4D693" w14:textId="63F874FE" w:rsidR="003C2982" w:rsidRPr="003C2982" w:rsidRDefault="003C2982" w:rsidP="003C2982">
      <w:pPr>
        <w:pStyle w:val="Titre3"/>
        <w:rPr>
          <w:b/>
          <w:bCs w:val="0"/>
        </w:rPr>
      </w:pPr>
      <w:bookmarkStart w:id="7" w:name="_Toc51053156"/>
      <w:r w:rsidRPr="003C2982">
        <w:rPr>
          <w:b/>
          <w:bCs w:val="0"/>
        </w:rPr>
        <w:t>Front Office</w:t>
      </w:r>
      <w:bookmarkEnd w:id="7"/>
    </w:p>
    <w:p w14:paraId="4DAD2A49" w14:textId="073C0F96" w:rsidR="003C2982" w:rsidRDefault="003C2982" w:rsidP="005B3361"/>
    <w:p w14:paraId="262E9189" w14:textId="6E2CEB35" w:rsidR="003C2982" w:rsidRPr="003C2982" w:rsidRDefault="003C2982" w:rsidP="003C2982">
      <w:pPr>
        <w:pStyle w:val="Titre3"/>
        <w:rPr>
          <w:b/>
          <w:bCs w:val="0"/>
        </w:rPr>
      </w:pPr>
      <w:bookmarkStart w:id="8" w:name="_Toc51053157"/>
      <w:r w:rsidRPr="003C2982">
        <w:rPr>
          <w:b/>
          <w:bCs w:val="0"/>
        </w:rPr>
        <w:t>Back Office</w:t>
      </w:r>
      <w:bookmarkEnd w:id="8"/>
    </w:p>
    <w:p w14:paraId="4C484A9D" w14:textId="0C633457" w:rsidR="003C2982" w:rsidRDefault="003C2982" w:rsidP="005B3361"/>
    <w:p w14:paraId="550C55AA" w14:textId="0D063B2B" w:rsidR="003C2982" w:rsidRDefault="003C2982" w:rsidP="003C2982">
      <w:pPr>
        <w:pStyle w:val="Titre2"/>
      </w:pPr>
      <w:bookmarkStart w:id="9" w:name="_Toc51053158"/>
      <w:r>
        <w:t>Arborescence des fonctionnalités</w:t>
      </w:r>
      <w:bookmarkEnd w:id="9"/>
    </w:p>
    <w:p w14:paraId="431893B9" w14:textId="20E7F567" w:rsidR="003C2982" w:rsidRDefault="003C2982" w:rsidP="003C2982"/>
    <w:p w14:paraId="7DBE380C" w14:textId="6B284B49" w:rsidR="003C2982" w:rsidRDefault="003C2982" w:rsidP="003C2982">
      <w:pPr>
        <w:pStyle w:val="Titre2"/>
      </w:pPr>
      <w:bookmarkStart w:id="10" w:name="_Toc51053159"/>
      <w:r>
        <w:t>Arborescence du site</w:t>
      </w:r>
      <w:bookmarkEnd w:id="10"/>
    </w:p>
    <w:p w14:paraId="03DD23AA" w14:textId="55ADD2D9" w:rsidR="003C2982" w:rsidRDefault="003C2982" w:rsidP="003C2982"/>
    <w:p w14:paraId="087EC17A" w14:textId="77777777" w:rsidR="003C2982" w:rsidRPr="003C2982" w:rsidRDefault="003C2982" w:rsidP="003C2982"/>
    <w:sectPr w:rsidR="003C2982" w:rsidRPr="003C2982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542CB" w14:textId="77777777" w:rsidR="005D4FCB" w:rsidRDefault="005D4FCB">
      <w:pPr>
        <w:spacing w:after="0" w:line="240" w:lineRule="auto"/>
      </w:pPr>
      <w:r>
        <w:separator/>
      </w:r>
    </w:p>
  </w:endnote>
  <w:endnote w:type="continuationSeparator" w:id="0">
    <w:p w14:paraId="7EC9B4BD" w14:textId="77777777" w:rsidR="005D4FCB" w:rsidRDefault="005D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3F316D" w:rsidRDefault="003F316D">
    <w:pPr>
      <w:jc w:val="right"/>
    </w:pPr>
  </w:p>
  <w:p w14:paraId="06884AD3" w14:textId="77777777" w:rsidR="003F316D" w:rsidRDefault="003F316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3F316D" w:rsidRDefault="003F31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3F316D" w:rsidRPr="006C2F3E" w:rsidRDefault="003F316D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3F316D" w:rsidRDefault="003F31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F871D" w14:textId="77777777" w:rsidR="005D4FCB" w:rsidRDefault="005D4FCB">
      <w:pPr>
        <w:spacing w:after="0" w:line="240" w:lineRule="auto"/>
      </w:pPr>
      <w:r>
        <w:separator/>
      </w:r>
    </w:p>
  </w:footnote>
  <w:footnote w:type="continuationSeparator" w:id="0">
    <w:p w14:paraId="6787FC2E" w14:textId="77777777" w:rsidR="005D4FCB" w:rsidRDefault="005D4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54235A78" w:rsidR="003F316D" w:rsidRDefault="00656A22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Cahier des charges Hubert Hits</w:t>
        </w:r>
      </w:p>
    </w:sdtContent>
  </w:sdt>
  <w:p w14:paraId="6FE1CEFD" w14:textId="77777777" w:rsidR="003F316D" w:rsidRPr="005D120C" w:rsidRDefault="003F316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48"/>
    <w:multiLevelType w:val="hybridMultilevel"/>
    <w:tmpl w:val="6116F446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940"/>
    <w:multiLevelType w:val="hybridMultilevel"/>
    <w:tmpl w:val="25FA3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AD4"/>
    <w:multiLevelType w:val="hybridMultilevel"/>
    <w:tmpl w:val="F258A654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A38"/>
    <w:multiLevelType w:val="hybridMultilevel"/>
    <w:tmpl w:val="CBE0FB2A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262C"/>
    <w:multiLevelType w:val="hybridMultilevel"/>
    <w:tmpl w:val="635C4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E5579"/>
    <w:multiLevelType w:val="hybridMultilevel"/>
    <w:tmpl w:val="B89243E0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6"/>
  </w:num>
  <w:num w:numId="4">
    <w:abstractNumId w:val="8"/>
  </w:num>
  <w:num w:numId="5">
    <w:abstractNumId w:val="19"/>
  </w:num>
  <w:num w:numId="6">
    <w:abstractNumId w:val="17"/>
  </w:num>
  <w:num w:numId="7">
    <w:abstractNumId w:val="10"/>
  </w:num>
  <w:num w:numId="8">
    <w:abstractNumId w:val="4"/>
  </w:num>
  <w:num w:numId="9">
    <w:abstractNumId w:val="18"/>
  </w:num>
  <w:num w:numId="10">
    <w:abstractNumId w:val="14"/>
  </w:num>
  <w:num w:numId="11">
    <w:abstractNumId w:val="12"/>
  </w:num>
  <w:num w:numId="12">
    <w:abstractNumId w:val="11"/>
  </w:num>
  <w:num w:numId="13">
    <w:abstractNumId w:val="24"/>
  </w:num>
  <w:num w:numId="14">
    <w:abstractNumId w:val="25"/>
  </w:num>
  <w:num w:numId="15">
    <w:abstractNumId w:val="16"/>
  </w:num>
  <w:num w:numId="16">
    <w:abstractNumId w:val="20"/>
  </w:num>
  <w:num w:numId="17">
    <w:abstractNumId w:val="15"/>
  </w:num>
  <w:num w:numId="18">
    <w:abstractNumId w:val="5"/>
  </w:num>
  <w:num w:numId="19">
    <w:abstractNumId w:val="23"/>
  </w:num>
  <w:num w:numId="20">
    <w:abstractNumId w:val="7"/>
  </w:num>
  <w:num w:numId="21">
    <w:abstractNumId w:val="1"/>
  </w:num>
  <w:num w:numId="22">
    <w:abstractNumId w:val="2"/>
  </w:num>
  <w:num w:numId="23">
    <w:abstractNumId w:val="0"/>
  </w:num>
  <w:num w:numId="24">
    <w:abstractNumId w:val="3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045A"/>
    <w:rsid w:val="00002BD3"/>
    <w:rsid w:val="000103A9"/>
    <w:rsid w:val="00022BDB"/>
    <w:rsid w:val="000268B5"/>
    <w:rsid w:val="00031276"/>
    <w:rsid w:val="00047BF9"/>
    <w:rsid w:val="00066315"/>
    <w:rsid w:val="00090065"/>
    <w:rsid w:val="000C37E8"/>
    <w:rsid w:val="000C59FC"/>
    <w:rsid w:val="00103C46"/>
    <w:rsid w:val="00107FEE"/>
    <w:rsid w:val="00120CE2"/>
    <w:rsid w:val="001239D8"/>
    <w:rsid w:val="00123FEC"/>
    <w:rsid w:val="00147E0D"/>
    <w:rsid w:val="0015558F"/>
    <w:rsid w:val="001716A4"/>
    <w:rsid w:val="00172D10"/>
    <w:rsid w:val="001749F1"/>
    <w:rsid w:val="001A0F0A"/>
    <w:rsid w:val="001A2155"/>
    <w:rsid w:val="001C3B18"/>
    <w:rsid w:val="001C62C8"/>
    <w:rsid w:val="001E55D7"/>
    <w:rsid w:val="001F6426"/>
    <w:rsid w:val="00211AE7"/>
    <w:rsid w:val="002161C9"/>
    <w:rsid w:val="002228DE"/>
    <w:rsid w:val="00243126"/>
    <w:rsid w:val="002541A1"/>
    <w:rsid w:val="00256832"/>
    <w:rsid w:val="00260E5B"/>
    <w:rsid w:val="00261635"/>
    <w:rsid w:val="002A2E02"/>
    <w:rsid w:val="002A30C6"/>
    <w:rsid w:val="002B1A0D"/>
    <w:rsid w:val="002B2BF3"/>
    <w:rsid w:val="002D0AA1"/>
    <w:rsid w:val="002E30BC"/>
    <w:rsid w:val="002E7C7C"/>
    <w:rsid w:val="0031656C"/>
    <w:rsid w:val="00324306"/>
    <w:rsid w:val="00326A99"/>
    <w:rsid w:val="0033758D"/>
    <w:rsid w:val="00340F9C"/>
    <w:rsid w:val="00346A1D"/>
    <w:rsid w:val="00346D44"/>
    <w:rsid w:val="00351482"/>
    <w:rsid w:val="00362F24"/>
    <w:rsid w:val="00374C02"/>
    <w:rsid w:val="003C2982"/>
    <w:rsid w:val="003D6273"/>
    <w:rsid w:val="003F316D"/>
    <w:rsid w:val="0042405B"/>
    <w:rsid w:val="00426F60"/>
    <w:rsid w:val="004358B2"/>
    <w:rsid w:val="00442C79"/>
    <w:rsid w:val="0044520C"/>
    <w:rsid w:val="004579C6"/>
    <w:rsid w:val="004914FC"/>
    <w:rsid w:val="00493284"/>
    <w:rsid w:val="004E0E64"/>
    <w:rsid w:val="004F53E9"/>
    <w:rsid w:val="0050724E"/>
    <w:rsid w:val="005135F5"/>
    <w:rsid w:val="00514EF0"/>
    <w:rsid w:val="005262A4"/>
    <w:rsid w:val="005343DF"/>
    <w:rsid w:val="005425BE"/>
    <w:rsid w:val="00545B1B"/>
    <w:rsid w:val="00545F1D"/>
    <w:rsid w:val="00566796"/>
    <w:rsid w:val="00573A32"/>
    <w:rsid w:val="0058525B"/>
    <w:rsid w:val="005A0CCB"/>
    <w:rsid w:val="005B3361"/>
    <w:rsid w:val="005C358C"/>
    <w:rsid w:val="005D120C"/>
    <w:rsid w:val="005D4FCB"/>
    <w:rsid w:val="00615201"/>
    <w:rsid w:val="00654261"/>
    <w:rsid w:val="00656A22"/>
    <w:rsid w:val="00656AAF"/>
    <w:rsid w:val="006719D5"/>
    <w:rsid w:val="00677EF9"/>
    <w:rsid w:val="006827FF"/>
    <w:rsid w:val="00685B78"/>
    <w:rsid w:val="006A3990"/>
    <w:rsid w:val="006A77BB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43A78"/>
    <w:rsid w:val="0076578A"/>
    <w:rsid w:val="007708F5"/>
    <w:rsid w:val="00790DE0"/>
    <w:rsid w:val="00790E43"/>
    <w:rsid w:val="00793171"/>
    <w:rsid w:val="007956BA"/>
    <w:rsid w:val="007C3667"/>
    <w:rsid w:val="007C3E31"/>
    <w:rsid w:val="00815A79"/>
    <w:rsid w:val="008204FC"/>
    <w:rsid w:val="00834DD2"/>
    <w:rsid w:val="00843168"/>
    <w:rsid w:val="00855104"/>
    <w:rsid w:val="0085671C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E42E0"/>
    <w:rsid w:val="008F2C25"/>
    <w:rsid w:val="00901939"/>
    <w:rsid w:val="00944E6D"/>
    <w:rsid w:val="0096164A"/>
    <w:rsid w:val="009645FD"/>
    <w:rsid w:val="00973BF4"/>
    <w:rsid w:val="00973FD9"/>
    <w:rsid w:val="00974F76"/>
    <w:rsid w:val="009823B0"/>
    <w:rsid w:val="009910F9"/>
    <w:rsid w:val="009A11DD"/>
    <w:rsid w:val="009A4450"/>
    <w:rsid w:val="009B289B"/>
    <w:rsid w:val="009B3C0F"/>
    <w:rsid w:val="009D7470"/>
    <w:rsid w:val="009E254D"/>
    <w:rsid w:val="009E3BE9"/>
    <w:rsid w:val="00A272E4"/>
    <w:rsid w:val="00A4633B"/>
    <w:rsid w:val="00A62976"/>
    <w:rsid w:val="00A660A9"/>
    <w:rsid w:val="00A66E57"/>
    <w:rsid w:val="00A75B45"/>
    <w:rsid w:val="00A80D25"/>
    <w:rsid w:val="00A83327"/>
    <w:rsid w:val="00A83633"/>
    <w:rsid w:val="00A96ADC"/>
    <w:rsid w:val="00AB1D26"/>
    <w:rsid w:val="00AB2425"/>
    <w:rsid w:val="00AC47F8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BB4D6F"/>
    <w:rsid w:val="00BE7EE3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4CA5"/>
    <w:rsid w:val="00C96417"/>
    <w:rsid w:val="00CC79E3"/>
    <w:rsid w:val="00CE25BD"/>
    <w:rsid w:val="00CE3CD6"/>
    <w:rsid w:val="00CE7C72"/>
    <w:rsid w:val="00CF3908"/>
    <w:rsid w:val="00D048C8"/>
    <w:rsid w:val="00D124E5"/>
    <w:rsid w:val="00D16A14"/>
    <w:rsid w:val="00D71BCE"/>
    <w:rsid w:val="00DA3A0B"/>
    <w:rsid w:val="00DD2D6E"/>
    <w:rsid w:val="00DF496E"/>
    <w:rsid w:val="00E016B5"/>
    <w:rsid w:val="00E0371F"/>
    <w:rsid w:val="00E4246F"/>
    <w:rsid w:val="00E47085"/>
    <w:rsid w:val="00E94098"/>
    <w:rsid w:val="00EA0D03"/>
    <w:rsid w:val="00EA2BD8"/>
    <w:rsid w:val="00EA757D"/>
    <w:rsid w:val="00EB2EB1"/>
    <w:rsid w:val="00ED015E"/>
    <w:rsid w:val="00ED4230"/>
    <w:rsid w:val="00F062BF"/>
    <w:rsid w:val="00F40C35"/>
    <w:rsid w:val="00F436E3"/>
    <w:rsid w:val="00F5461E"/>
    <w:rsid w:val="00F60039"/>
    <w:rsid w:val="00F650A6"/>
    <w:rsid w:val="00F75DEA"/>
    <w:rsid w:val="00F7705C"/>
    <w:rsid w:val="00F9597B"/>
    <w:rsid w:val="00F95B39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5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Hubert Hits</dc:title>
  <dc:creator>Kyweez</dc:creator>
  <cp:lastModifiedBy>Aurélien Boudier</cp:lastModifiedBy>
  <cp:revision>4</cp:revision>
  <cp:lastPrinted>2020-09-15T07:07:00Z</cp:lastPrinted>
  <dcterms:created xsi:type="dcterms:W3CDTF">2020-09-15T07:07:00Z</dcterms:created>
  <dcterms:modified xsi:type="dcterms:W3CDTF">2020-09-15T07:07:00Z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