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1F1E" w14:textId="77777777" w:rsidR="00FE1F28" w:rsidRDefault="00FE1F28">
      <w:r>
        <w:t xml:space="preserve">無量壽經科註第四回學習班　　開敬法師　　（第一八Ｏ集）　　</w:t>
      </w:r>
      <w:r>
        <w:t>2015/10/27</w:t>
      </w:r>
      <w:r>
        <w:t xml:space="preserve">　　香港佛陀教育協會　　檔名：</w:t>
      </w:r>
      <w:r>
        <w:t xml:space="preserve">02-042-0180 </w:t>
      </w:r>
    </w:p>
    <w:p w14:paraId="079F735B" w14:textId="77777777" w:rsidR="00FE1F28" w:rsidRDefault="00FE1F28">
      <w:pPr>
        <w:pStyle w:val="a3"/>
      </w:pPr>
      <w:r>
        <w:t xml:space="preserve">　　學生：歲次乙未年冬至祭祖。天地君親師</w:t>
      </w:r>
      <w:r>
        <w:t>—</w:t>
      </w:r>
      <w:r>
        <w:t>《群書治要》的為君之道，恭錄自蔡禮旭老師演講集。</w:t>
      </w:r>
      <w:r>
        <w:t xml:space="preserve"> </w:t>
      </w:r>
    </w:p>
    <w:p w14:paraId="0B19190B" w14:textId="77777777" w:rsidR="00FE1F28" w:rsidRDefault="00FE1F28">
      <w:pPr>
        <w:pStyle w:val="a3"/>
      </w:pPr>
      <w:r>
        <w:t xml:space="preserve">　　在中國古聖先賢所講述的五倫關係中，「君」是重要的一倫，也是三綱中不可或缺的一綱。「君」是指國君，延伸開來，所有的領導者都稱為君，包括家庭亦是如此。《易經．家人卦》說：「家人有嚴君焉，父母之謂也。」家庭之中最威嚴的「君」是父母，一個家庭的帶頭人要很有威嚴，可以威攝整個家庭的後代，恩威並施，這就是父嚴母慈，其中「父嚴」之「父」，就是君。從前是大家族，有一、二百人住在一起，輩分最高、公認最有德行、有地位的族長就是君。所以一個人尊重領導者的態度，在家庭中就培養起來了。</w:t>
      </w:r>
      <w:r>
        <w:t xml:space="preserve"> </w:t>
      </w:r>
    </w:p>
    <w:p w14:paraId="5CE26A33" w14:textId="77777777" w:rsidR="00FE1F28" w:rsidRDefault="00FE1F28">
      <w:pPr>
        <w:pStyle w:val="a3"/>
      </w:pPr>
      <w:r>
        <w:t xml:space="preserve">　　在二次大戰前夕，歐洲的學者研究，為什麼四大古文明中，唯有中國獨存？經過深入研究後發現，這可能是中華民族重視家庭教育的緣故。重視家庭教育才能培養出孝子賢孫，才能培養出國家的忠臣，所以教育最重要。</w:t>
      </w:r>
      <w:r>
        <w:t xml:space="preserve"> </w:t>
      </w:r>
    </w:p>
    <w:p w14:paraId="751110FF" w14:textId="77777777" w:rsidR="00FE1F28" w:rsidRDefault="00FE1F28">
      <w:pPr>
        <w:pStyle w:val="a3"/>
      </w:pPr>
      <w:r>
        <w:t xml:space="preserve">　　壹、天地君親師</w:t>
      </w:r>
      <w:r>
        <w:t xml:space="preserve"> </w:t>
      </w:r>
    </w:p>
    <w:p w14:paraId="2AC60B1D" w14:textId="77777777" w:rsidR="00FE1F28" w:rsidRDefault="00FE1F28">
      <w:pPr>
        <w:pStyle w:val="a3"/>
      </w:pPr>
      <w:r>
        <w:t xml:space="preserve">　　中國的老祖宗非常推崇「君親師」這三個角色，這對家庭、社會、國家的影響特別大。所以從前，人們在祖先牌位旁，還會供一個「天地君親師」的牌位。當然，君親師也是效法天地的無私、天地的德行來扮演好他的角色。社會動亂，一定是從君親師方面出問題開始，居上位者沒有做好君、親、師，在下位者不尊敬君、親、師，國家就會動亂。</w:t>
      </w:r>
      <w:r>
        <w:t xml:space="preserve"> </w:t>
      </w:r>
    </w:p>
    <w:p w14:paraId="0AA51069" w14:textId="77777777" w:rsidR="00FE1F28" w:rsidRDefault="00FE1F28">
      <w:pPr>
        <w:pStyle w:val="a3"/>
      </w:pPr>
      <w:r>
        <w:t xml:space="preserve">　　《孝經》言：「要君者無上，非聖人者無法，非孝者無親，此大亂之道也。」這是說不尊重君，不尊重至聖先師、古聖先賢，不尊重父母，這就是大亂之道。現在社會、家庭的現況是：二、三代人沒有學習傳統文化。所以，我們不能要求任何人，先要求自己，「正己而不求於人，則無怨」，正己化人，學習的人、居上位的人自己先做好，德行自然能感動他人，進而喚醒人們的善根。</w:t>
      </w:r>
      <w:r>
        <w:t xml:space="preserve"> </w:t>
      </w:r>
    </w:p>
    <w:p w14:paraId="79733A72" w14:textId="77777777" w:rsidR="00FE1F28" w:rsidRDefault="00FE1F28">
      <w:pPr>
        <w:pStyle w:val="a3"/>
      </w:pPr>
      <w:r>
        <w:t xml:space="preserve">　　「君親師」這三個角色，只要能夠貫徹三個精神，就能把它們扮演好。第一，「君」以身作則，身先士卒，懂得知人善任、反求諸己，這是君道。第二，領導者懂得落實「親」的精神，如同對待家人一般的愛護下屬，這是親的精神，這樣就能君仁臣忠。第三，懂得「師」的精神。師是引導、教導、指導，抓住機會點給他講明做人、做事的道理。所以，要不斷充實自己的道德學問、善巧方便的智慧，才能扮演好師的精神。可見，君道並不是政治人物才需要學，無論是家長、單位領導或者是學校老師，都要持守君道，才能把我們的角色做圓滿。</w:t>
      </w:r>
      <w:r>
        <w:t xml:space="preserve"> </w:t>
      </w:r>
    </w:p>
    <w:p w14:paraId="5496315B" w14:textId="77777777" w:rsidR="00FE1F28" w:rsidRDefault="00FE1F28">
      <w:pPr>
        <w:pStyle w:val="a3"/>
      </w:pPr>
      <w:r>
        <w:t xml:space="preserve">　　貳、人民是國家的根本</w:t>
      </w:r>
      <w:r>
        <w:t xml:space="preserve"> </w:t>
      </w:r>
    </w:p>
    <w:p w14:paraId="20F05956" w14:textId="77777777" w:rsidR="00FE1F28" w:rsidRDefault="00FE1F28">
      <w:pPr>
        <w:pStyle w:val="a3"/>
      </w:pPr>
      <w:r>
        <w:t xml:space="preserve">　　在中國的歷史上，太康失國，他的弟弟很無奈，想起大禹的教誨，寫成「五子之歌」（見《夏書》），收錄在《群書治要》卷二《尚書》中。經文云：「其一曰，民惟邦本，本固邦寧」，「言人君當固民以安國」。為人君者要安定民心，然後國家才</w:t>
      </w:r>
      <w:r>
        <w:lastRenderedPageBreak/>
        <w:t>能發展。「本」是基礎，人民百姓是國家的基礎（民惟邦本）；基礎穩固了國家才能興盛，國家才能安寧（本固邦寧）。這是大禹的教誨，他的心境是念念重視人民、尊重人民。</w:t>
      </w:r>
      <w:r>
        <w:t xml:space="preserve"> </w:t>
      </w:r>
    </w:p>
    <w:p w14:paraId="3F9FF396" w14:textId="77777777" w:rsidR="00FE1F28" w:rsidRDefault="00FE1F28">
      <w:pPr>
        <w:pStyle w:val="a3"/>
      </w:pPr>
      <w:r>
        <w:t xml:space="preserve">　　大禹說：「予視天下，愚夫愚婦，一能勝予。」在大禹的眼中，天下每一位男女都勝過自己。這體現出他敬畏、尊敬、重視每個人；他不會輕視人民，更不會去糟蹋、奴役人民。由於大禹尊重人民，所以才得民心。「愛人者，人恆愛之；敬人者，人恆敬之」。</w:t>
      </w:r>
      <w:r>
        <w:t xml:space="preserve"> </w:t>
      </w:r>
    </w:p>
    <w:p w14:paraId="765095EF" w14:textId="77777777" w:rsidR="00FE1F28" w:rsidRDefault="00FE1F28">
      <w:pPr>
        <w:pStyle w:val="a3"/>
      </w:pPr>
      <w:r>
        <w:t xml:space="preserve">　　接著這一句話也很精闢，「怨豈在明，不見是圖」，註解說這是「不見是謀，備其微也」，意思是說：埋怨、怨恨不能等到很明顯、很嚴重的時候再處理，而是要在不明顯、還看不見的時候就能感覺得到。「圖」就是趕緊修正自己、施行好的措施贏回民心。領導者如是，我們在經營人生時亦如是。</w:t>
      </w:r>
      <w:r>
        <w:t xml:space="preserve"> </w:t>
      </w:r>
    </w:p>
    <w:p w14:paraId="0C94E6DE" w14:textId="77777777" w:rsidR="00FE1F28" w:rsidRDefault="00FE1F28">
      <w:pPr>
        <w:pStyle w:val="a3"/>
      </w:pPr>
      <w:r>
        <w:t xml:space="preserve">　　大禹又說，「予臨兆民」，我帶領、面對著億萬的子民，君臨天下，「廩乎若朽索之馭六馬」。「廩」是戒慎恐懼，以非常慎重、誠惶誠恐的心情來治理天下。「若朽索之馭六馬」，就好比用一條腐爛的繩索駕著六匹馬拉的車，車速度很快，而繩索就快斷了，如此駕車，心情如何？一定是「戰戰兢兢，如臨深淵，如履薄冰」，如此慎重就不會出大狀況。最後結論說，「為人上者，奈何弗敬」。當天子、當領導者的人，怎麼可以不尊重臣民？所以，領導者最重要是有德，要把愛敬帶頭做出來。對這一句的註解，引用了《孝經》的經文說：「能敬則不驕」，能恭敬就不會傲慢，就不會對人民無禮，所以「在上不驕，則高而不危也」。</w:t>
      </w:r>
      <w:r>
        <w:t xml:space="preserve"> </w:t>
      </w:r>
    </w:p>
    <w:p w14:paraId="47697BA2" w14:textId="77777777" w:rsidR="00FE1F28" w:rsidRDefault="00FE1F28">
      <w:pPr>
        <w:pStyle w:val="a3"/>
      </w:pPr>
      <w:r>
        <w:t xml:space="preserve">　　這一段很精彩，是大禹傳給後代的教誨，這是珍寶，大家要捧好，真捧回去，家就會興旺，團體就會興盛。</w:t>
      </w:r>
      <w:r>
        <w:t xml:space="preserve"> </w:t>
      </w:r>
    </w:p>
    <w:p w14:paraId="34B8DD67" w14:textId="77777777" w:rsidR="00FE1F28" w:rsidRDefault="00FE1F28">
      <w:pPr>
        <w:pStyle w:val="a3"/>
      </w:pPr>
      <w:r>
        <w:t xml:space="preserve">　　「其二曰：訓有之，內作色荒，外作禽荒，甘酒嗜音，峻宇雕牆，有一于此，未或弗亡。」這是指大禹皇祖的教訓：如果都迷亂、迷戀在欲望裡面，只要犯了六種之中的一種欲望、嗜好，就一定會亡國。</w:t>
      </w:r>
      <w:r>
        <w:t xml:space="preserve"> </w:t>
      </w:r>
    </w:p>
    <w:p w14:paraId="3312934F" w14:textId="77777777" w:rsidR="00FE1F28" w:rsidRDefault="00FE1F28">
      <w:pPr>
        <w:pStyle w:val="a3"/>
      </w:pPr>
      <w:r>
        <w:t xml:space="preserve">　　「其三曰：惟彼陶唐，有此冀方，今失厥道，亂其紀綱，乃底滅亡」。中華民族特別重視歷史，這是夏朝的典章，講述的是堯帝的治國之道，所以不只是孔子祖述堯舜。大禹傳給後代的教誨，都是以古聖先王為榜樣，這是道統，一直傳承後世沒有中斷。唐堯建都冀州，行的是大道，所有諸侯和老百姓都以他為天子。「今失厥道」，指太康失道，亂其紀綱，沒有遵循堯帝、祖先的規矩、綱紀，以及治國的原理原則。「底」是招致，「乃底滅亡」指最後感來的就是滅亡。</w:t>
      </w:r>
      <w:r>
        <w:t xml:space="preserve"> </w:t>
      </w:r>
    </w:p>
    <w:p w14:paraId="6AA9FDD6" w14:textId="77777777" w:rsidR="00FE1F28" w:rsidRDefault="00FE1F28">
      <w:pPr>
        <w:pStyle w:val="a3"/>
      </w:pPr>
      <w:r>
        <w:t xml:space="preserve">　　「其四曰：明明我祖，萬邦之君，有典有則，貽厥子孫，荒墮厥緒，覆宗絕祀。」「明明」是形容祖先大禹非常聖明，他是萬邦的國君天子，有典有則；「貽」就是留，他將治國的規則、典籍都留給我們。而太康卻沒有遵守，荒廢、違背了這些規則、典籍，造成祖宗的太廟都毀棄，後代不能傳承下去（覆宗絕祀），因為國家被后羿奪走了。</w:t>
      </w:r>
      <w:r>
        <w:t xml:space="preserve"> </w:t>
      </w:r>
    </w:p>
    <w:p w14:paraId="167BE72B" w14:textId="77777777" w:rsidR="00FE1F28" w:rsidRDefault="00FE1F28">
      <w:pPr>
        <w:pStyle w:val="a3"/>
      </w:pPr>
      <w:r>
        <w:t xml:space="preserve">　　「其五曰，烏虖曷歸，予懷之悲，萬世仇予，予將疇依。鬱陶乎予心，顏厚有忸怩，弗慎厥德，雖悔可追。」「烏虖」這兩個字跟「嗚呼」相通，我們要歸向哪裡？</w:t>
      </w:r>
      <w:r>
        <w:lastRenderedPageBreak/>
        <w:t>我心裡一想到此就非常悲哀。萬世的老百姓都會埋怨我們。「依」是依靠，現在國家覆亡了，我們要依靠誰？以後如何復國？「鬱」是心裡非常憂愁、鬱悶；「忸怩」就是心裡很慚愧，「顏厚有忸怩」指愧對仁人賢士，現在國家變成這樣，遇到仁人賢士都覺得抬不起頭。「弗慎厥德」，因為不謹慎，敗壞了自己的德行，「雖悔可追」，現在想後悔也來不及了。</w:t>
      </w:r>
      <w:r>
        <w:t xml:space="preserve"> </w:t>
      </w:r>
    </w:p>
    <w:p w14:paraId="2A6009BB" w14:textId="77777777" w:rsidR="00FE1F28" w:rsidRDefault="00FE1F28">
      <w:pPr>
        <w:pStyle w:val="a3"/>
      </w:pPr>
      <w:r>
        <w:t xml:space="preserve">　　參、周公教子與尊賢</w:t>
      </w:r>
      <w:r>
        <w:t xml:space="preserve"> </w:t>
      </w:r>
    </w:p>
    <w:p w14:paraId="41620BBF" w14:textId="77777777" w:rsidR="00FE1F28" w:rsidRDefault="00FE1F28">
      <w:pPr>
        <w:pStyle w:val="a3"/>
      </w:pPr>
      <w:r>
        <w:t xml:space="preserve">　　在中國的歷史上，周公是落實「君親師」的好榜樣，他的教子與尊賢之道令人敬佩。</w:t>
      </w:r>
      <w:r>
        <w:t xml:space="preserve"> </w:t>
      </w:r>
    </w:p>
    <w:p w14:paraId="69697CCB" w14:textId="77777777" w:rsidR="00FE1F28" w:rsidRDefault="00FE1F28">
      <w:pPr>
        <w:pStyle w:val="a3"/>
      </w:pPr>
      <w:r>
        <w:t xml:space="preserve">　　在《群書治要》卷十一引用《史記》說：「周公戒伯禽曰：我文王之子，武王之弟，成王之叔父，我於天下亦不賤矣。然我一沐三捉髮，一飯三吐哺，起以待士，猶恐失天下之賢人，子之魯，慎無以國驕人。」「戒」是勸誡、告誡，周公教兒子伯禽相當嚴格。因為他們是貴族，假如不嚴格教導，孩子容易驕縱、放逸。在《德育故事》中提到，伯禽三次去見父親，都被父親處罰，他不知道原因何在，就去請教賢人商子。商子讓伯禽去看南山的喬木和北山的梓木。他才了解到，喬木很高代表父道，梓木比較矮代表子道，所以，為人子對待父親，要有為人子之禮，要懂得禮敬父親，要懂得卑下。後來伯禽再去見父親，就趕緊給父親行跪拜禮，父親很欣慰，說他得到了賢者的教導。從這個故事我們也看到周公愛子，並不是寵愛，確實是恩威並施，悲智雙運，用智慧來教導孩子，而且是慎於始，從小就要教導。以至於在他的孩子將去魯國就任國君時，就先教導他當國君應有的態度，這是周公教子的智慧。</w:t>
      </w:r>
      <w:r>
        <w:t xml:space="preserve"> </w:t>
      </w:r>
    </w:p>
    <w:p w14:paraId="0EE572DB" w14:textId="77777777" w:rsidR="00FE1F28" w:rsidRDefault="00FE1F28">
      <w:pPr>
        <w:pStyle w:val="a3"/>
      </w:pPr>
      <w:r>
        <w:t xml:space="preserve">　　周公說：「我是文王的兒子，是武王的弟弟，而且是周成王的叔叔。」他的地位在整個天下是僅次於周成王，連成王也要非常禮敬叔叔。周公說：「我跟天下人相比，應該不是低賤之人（不賤矣）。周公很謙虛，說他是不低賤的，其實他的地位是非常崇高。然而有如此高的地位卻是非常的謙卑，不會因地位高而產生驕傲、奢侈。如同《孝經》所言：「在上不驕，高而不危；制節謹度，滿而不溢。」不驕傲、不奢侈才能長保富貴，而保有富貴更重要的是「和其民人」，就是照顧好老百姓。周朝分封諸侯，而分封諸侯最重要的是讓這些諸侯代表周天子真正去愛護人民，他是受天子之命，他要忠於天子的信任，要好好愛民，而不是去作威作福。</w:t>
      </w:r>
      <w:r>
        <w:t xml:space="preserve"> </w:t>
      </w:r>
    </w:p>
    <w:p w14:paraId="1373FFBF" w14:textId="77777777" w:rsidR="00FE1F28" w:rsidRDefault="00FE1F28">
      <w:pPr>
        <w:pStyle w:val="a3"/>
      </w:pPr>
      <w:r>
        <w:t xml:space="preserve">　　周公輔佐成王，要為國家做出很多重大決策，需要很多賢德之人來出謀劃策，集思廣益。所以只要有賢德之人來拜見，周公馬上恭謙的去迎接，聽取他們的意見。「一沐三捉髮」是指周公接見的賢士太多，有時候賢士到來時，他剛好在洗頭髮，因為他對人恭敬，不敢怠慢，所以就趕緊把頭髮抓起來整理一下，還沒洗完就去見這些賢士，往往洗一次頭都要中斷好幾次。「一飯三吐哺」，吃一頓飯，可能賢士又來了，他就把剛剛放到口中的飯吐出來，趕緊先去見，所以吃一頓飯吐好幾次，從這裡看出他尊賢恭敬的態度。「起以待士」，是趕緊去接見這些賢士。「猶恐失天下之賢人」，心裡很擔憂怠慢了賢士，讓國家失去任用賢人的機會，都是存大公無私、為國舉才的心。</w:t>
      </w:r>
      <w:r>
        <w:t xml:space="preserve"> </w:t>
      </w:r>
    </w:p>
    <w:p w14:paraId="6427011A" w14:textId="77777777" w:rsidR="00FE1F28" w:rsidRDefault="00FE1F28">
      <w:pPr>
        <w:pStyle w:val="a3"/>
      </w:pPr>
      <w:r>
        <w:t xml:space="preserve">　　周公以自己的身教來期勉兒子，告訴他，「子之魯，慎無以國驕人」，你到了魯國，要戒慎恐懼，千萬不要以國君的身分怠慢了讀書人，看不起讀書人，這就是嚴重的錯誤。所以愈在上位者，愈要謙卑。唐代魏徵勸諫唐太宗皇帝，有一篇文章《諫太宗十思疏》，在這十條中有提到，「念高危」，「則思虛心以納下」。處在高位，要虛懷若谷，以謙虛的態度來接納屬下的意見，絕對不能剛愎自用。所以謙卦六爻皆吉，六十四卦中唯一一個六爻都是吉祥的卦。</w:t>
      </w:r>
      <w:r>
        <w:t xml:space="preserve"> </w:t>
      </w:r>
    </w:p>
    <w:p w14:paraId="47621D8F" w14:textId="77777777" w:rsidR="00FE1F28" w:rsidRDefault="00FE1F28">
      <w:pPr>
        <w:pStyle w:val="a3"/>
      </w:pPr>
      <w:r>
        <w:t xml:space="preserve">　　《說苑》中有一段文章說，孔子帶著學生去參觀太廟，看到一個攲器，它沒有裝水的時候是傾斜的，裝了水以後它中正，可是水太滿了，它就會傾覆倒掉。所以，自滿沒有不失敗的，都是要循著中道。子路這時候就問夫子，有沒有能持滿然後不傾覆的方法，也就是說，有沒有長保富貴不衰敗的方法？夫子接著說，「高而能下」，地位很高常常能屈下來；「滿而能虛」，有很多的財富，有很高的學識，但是能夠虛心，不志得意滿，滿而能虛；「富而能儉」，很有錢但是能夠節儉。現在很多企業家確實很有錢，他藏富不奢侈，藏富教孩子，節儉才能長保富貴。「貴而能卑」，身分高貴卻能自卑尊人；「智而能愚」，有智慧但是不驕傲，不自以為是，覺得天外有天，人外有人，覺得自己不足，自己還是愚昧；「勇而能怯」，很勇猛，但是懂得戒慎恐懼來對待事情，尤其是出國征戰，雖然勇猛，但是畢竟打仗都有可能傷亡，不可不謹慎，誠惶誠恐的去做。能夠時時戒慎恐懼才是大勇，才能成就事情，匹夫之勇會壞事。「辯而能訥」，辯才無礙但是韜光養晦不張揚，「訥」就是不去賣弄言辭，懂得收斂；「博而能淺」，學問廣博，卻自覺還很淺薄；「明而能闇」，很多事情看得明白但是不苛刻，有時候懂得裝糊塗給人台階下，叫難得糊塗。能夠做到這</w:t>
      </w:r>
      <w:r>
        <w:t>些才能夠長保富貴而不衰敗。</w:t>
      </w:r>
      <w:r>
        <w:t xml:space="preserve"> </w:t>
      </w:r>
    </w:p>
    <w:p w14:paraId="1A14CBFF" w14:textId="77777777" w:rsidR="00FE1F28" w:rsidRDefault="00FE1F28">
      <w:pPr>
        <w:pStyle w:val="a3"/>
      </w:pPr>
      <w:r>
        <w:t xml:space="preserve">　　肆、天下興亡匹夫有責</w:t>
      </w:r>
      <w:r>
        <w:t xml:space="preserve"> </w:t>
      </w:r>
    </w:p>
    <w:p w14:paraId="2AE2AF55" w14:textId="77777777" w:rsidR="00FE1F28" w:rsidRDefault="00FE1F28">
      <w:pPr>
        <w:pStyle w:val="a3"/>
      </w:pPr>
      <w:r>
        <w:t xml:space="preserve">　　「反身」是在《群書治要．君道》中強調的重點。假如我不是一國之君，也不是團體的領導者，這些教誨我也能奉行嗎？現在天下亂了也是我的責任嗎？天下亂了跟我有關係，是我的責任。我們堅信「人之初，性本善」，社會各行各業、各個角色有好的榜樣，都能把人的善心喚醒。我們對民族、對人類有責任，應該帶個好頭，扮演好每個角色，給他們好的影響，這也是對天下最大的貢獻。</w:t>
      </w:r>
      <w:r>
        <w:t xml:space="preserve"> </w:t>
      </w:r>
    </w:p>
    <w:p w14:paraId="556D2479" w14:textId="77777777" w:rsidR="00FE1F28" w:rsidRDefault="00FE1F28">
      <w:pPr>
        <w:pStyle w:val="a3"/>
      </w:pPr>
      <w:r>
        <w:t xml:space="preserve">　　胡小林董事長是一個企業家，做了很好的示範，現在帶動了無數的企業家來扭轉整個商道。每個人都可以對天下有極大的利益，怎麼可以說天下安危跟我們沒有關係？所謂是「天下興亡，匹夫有責」。武俠片也說，國家存亡之際豈可言兒女私情！民族、天下危亡的時候，不能只想著兒女私情，夫妻要同心傳家道，為社會做榜樣。</w:t>
      </w:r>
      <w:r>
        <w:t xml:space="preserve"> </w:t>
      </w:r>
    </w:p>
    <w:p w14:paraId="571D1291" w14:textId="77777777" w:rsidR="00FE1F28" w:rsidRDefault="00FE1F28">
      <w:pPr>
        <w:pStyle w:val="a3"/>
      </w:pPr>
      <w:r>
        <w:t xml:space="preserve">　　台灣有一位女士陳樹菊，當選為「時代雜誌」百大影響力人物，也當選了「富比士」慈善英雄，得了兩個世界性的大獎。她從事哪個行業？賣菜的。她從小學畢業上初中沒多久，母親就去世了，家庭的重擔就壓在她這名十三歲孩子的身上。她體會到沒有錢給親人治病，是她人生的遺憾，就把遺憾變成動力，盡心盡力去資助特別困難的人。以她這樣一位賣菜的女士，竟然能捐出一千多萬元台幣！她做慈善的心是盡心竭力，是完全奉獻，沒有絲毫為自己。</w:t>
      </w:r>
      <w:r>
        <w:t xml:space="preserve"> </w:t>
      </w:r>
    </w:p>
    <w:p w14:paraId="115E3200" w14:textId="77777777" w:rsidR="00FE1F28" w:rsidRDefault="00FE1F28">
      <w:pPr>
        <w:pStyle w:val="a3"/>
      </w:pPr>
      <w:r>
        <w:t xml:space="preserve">　　她有一句話很有哲理：錢在不需要的人手上只是數字而已，沒有發揮價值；可是，錢在非常危難的人手上，它就可以產生很大的價值。她三百六十五天都歡歡喜喜的在賣菜，她說自己最喜歡賺錢，因為賺愈多幫助的人愈多（重點在後半句）。她非常樸實，決定不是賺很多錢然後去揮霍。她的事跡在台灣報導之後，整個社會出現一個現象，小額捐款的人快速增加。因為受到她的感召，覺得我們的經濟都比她還好，她竭盡全力為社會奉獻，我們跟她比差多了。所以一個女子帶動整個社會行善風氣，怎麼可以說一個人的力量小？</w:t>
      </w:r>
      <w:r>
        <w:t xml:space="preserve"> </w:t>
      </w:r>
    </w:p>
    <w:p w14:paraId="65B0DE00" w14:textId="77777777" w:rsidR="00FE1F28" w:rsidRDefault="00FE1F28">
      <w:pPr>
        <w:pStyle w:val="a3"/>
      </w:pPr>
      <w:r>
        <w:t xml:space="preserve">　　中國的白方禮老先生，論經濟、體力和能力，幾乎所有的人都比他高，可是他卻成為行善最好的榜樣。為了下一代能夠讀書，老人家繞赤道十八圈，捐了三十多萬人民幣，感動了無數人。後來還被拍成電影，把他的精神傳承下去。如果各行各業都有人力行仁義忠恕，就可以帶動一方的風氣。告訴大家有一點很重要，陳樹菊女士之所以能夠變成台灣的精神，是因為她每天必看師長講經，這是重點！</w:t>
      </w:r>
      <w:r>
        <w:t xml:space="preserve"> </w:t>
      </w:r>
    </w:p>
    <w:p w14:paraId="4D418216" w14:textId="77777777" w:rsidR="00FE1F28" w:rsidRDefault="00FE1F28">
      <w:pPr>
        <w:pStyle w:val="a3"/>
      </w:pPr>
      <w:r>
        <w:t xml:space="preserve">　　所以，我們覺得師長老人家的教學太有價值了，他的學生在各行各業當中，依照他的教誨去落實，都可以成為各行業的榜樣。陳女士可以，胡小林老師可以，我們也「勿自暴，勿自棄，聖與賢，可馴致」。只要把天下的安危放在心上，這些經句我們就可以用上。我們這一生的目標是成聖賢，從哪裡跟聖賢效法？是他的身高、體重？是他的動作？不是。「慕賢當慕其心」，要效法他的心境。</w:t>
      </w:r>
      <w:r>
        <w:t xml:space="preserve"> </w:t>
      </w:r>
    </w:p>
    <w:p w14:paraId="652868E5" w14:textId="77777777" w:rsidR="00FE1F28" w:rsidRDefault="00FE1F28">
      <w:pPr>
        <w:pStyle w:val="a3"/>
      </w:pPr>
      <w:r>
        <w:t xml:space="preserve">　　孔子為什麼成為聖人？因為他覺得天下的安危是他的責任。所以夫子說，「詩書之不講，禮樂之不習，是丘之過也」，他覺得這是他的責任。他不怪天下人破壞這些文化，他只提醒自己，我有沒有盡心盡力把詩書禮樂弘揚開來。所以夫子他能講出「躬自厚，而薄責於人」（《群書治要》卷九《論語》），這是他老人家的心境。我們看到老人家「躬自厚」，就會想到當五倫關係中發生狀況時，會完全不指責對方，只反省自己，因為至誠就能感通對方。</w:t>
      </w:r>
      <w:r>
        <w:t xml:space="preserve"> </w:t>
      </w:r>
    </w:p>
    <w:p w14:paraId="5A4D1067" w14:textId="77777777" w:rsidR="00FE1F28" w:rsidRDefault="00FE1F28">
      <w:pPr>
        <w:pStyle w:val="a3"/>
      </w:pPr>
      <w:r>
        <w:t xml:space="preserve">　　例如在君臣關係當中，春秋時代的史鰌勸衛靈公要任用蘧伯玉，不能用彌子瑕，彌子瑕是佞臣。他勸了很久，衛靈公都沒有聽。結果直到他斷氣的那一刻，史鰌也沒有責怪他的君王，而只是責怪自己。他斷氣前還在為國家著想，交代他的兒子說：我沒有盡到忠，我死後沒有資格放在正廳，你把我放在窗戶底下就好。兒子很孝順，就照辦了。</w:t>
      </w:r>
      <w:r>
        <w:t xml:space="preserve"> </w:t>
      </w:r>
    </w:p>
    <w:p w14:paraId="597B18E2" w14:textId="77777777" w:rsidR="00FE1F28" w:rsidRDefault="00FE1F28">
      <w:pPr>
        <w:pStyle w:val="a3"/>
      </w:pPr>
      <w:r>
        <w:t xml:space="preserve">　　衛靈公來弔唁，一進來看到棺木擺在旁邊，非常震怒，對他兒子講：「你這不孝子，怎麼把父親的棺木亂放？」兒子說：「這是我父親生前最後一口氣時交代的，說他沒有盡到忠，不能勸君王任用蘧伯玉，這是他的過失，所以他沒有資格放在正廳。」他到死亡的那一刻都不指責別人，而是在反省自己，這是至誠的忠心。衛靈公一聽，當下非常震動，回去之後就罷黜了彌子瑕，任用了蘧伯玉。我們要了解，任用忠臣而不是奸臣，這對國家、人民的影響是非常非常大的。</w:t>
      </w:r>
      <w:r>
        <w:t xml:space="preserve"> </w:t>
      </w:r>
    </w:p>
    <w:p w14:paraId="62766B4B" w14:textId="77777777" w:rsidR="00FE1F28" w:rsidRDefault="00FE1F28">
      <w:pPr>
        <w:pStyle w:val="a3"/>
      </w:pPr>
      <w:r>
        <w:t xml:space="preserve">　　綜上所述，誠如《群書治要》所言，「為君難，為臣不易」，為人君者真正是不容易，要處處給天下人做榜樣，國家才能夠真正長治久安。師長上淨下空老教授曾經說過，中國歷史上二十五個朝代，每一個朝代的崛起，都是認真學習古聖先賢的文化，並且將其發揚光大，國家才能傳世久遠。只要一疏忽，不聽老祖宗的教誨，社會就出問題，政權就被別人奪取。</w:t>
      </w:r>
      <w:r>
        <w:t xml:space="preserve"> </w:t>
      </w:r>
    </w:p>
    <w:p w14:paraId="73FF0A3D" w14:textId="77777777" w:rsidR="00FE1F28" w:rsidRDefault="00FE1F28">
      <w:pPr>
        <w:pStyle w:val="a3"/>
      </w:pPr>
      <w:r>
        <w:t xml:space="preserve">　　古聖先賢教導後人，「建國君民，教學為先」。教什麼？就是教五倫、五常、四維、八德，社會安定，國泰民安，才能傳之久遠。要尊重文化，尊重聖賢，教育是以「孝親尊師」為根本，這是中國文化。在全世界四大古文明中，只中國還存在，就是靠「孝養父母、奉事師長」這種文化的承傳，方能永遠不衰、永遠不變。</w:t>
      </w:r>
      <w:r>
        <w:t xml:space="preserve"> </w:t>
      </w:r>
    </w:p>
    <w:p w14:paraId="1A38B8E1" w14:textId="77777777" w:rsidR="00FE1F28" w:rsidRDefault="00FE1F28">
      <w:pPr>
        <w:pStyle w:val="a3"/>
      </w:pPr>
      <w:r>
        <w:t xml:space="preserve">　　誠願天下為人君者都能夠真正落實古聖先賢「君親師」的教誨，反身躬己，尊賢遠佞，懲忿戒貪，真正為天下百姓作之君，作之親，作之師，真正締造國家的長治久安，社會的永續和諧以及天下的太平盛世！</w:t>
      </w:r>
      <w:r>
        <w:t xml:space="preserve"> </w:t>
      </w:r>
    </w:p>
    <w:p w14:paraId="0D1946D0" w14:textId="77777777" w:rsidR="00FE1F28" w:rsidRDefault="00FE1F28">
      <w:pPr>
        <w:pStyle w:val="a3"/>
      </w:pPr>
      <w:r>
        <w:t xml:space="preserve">　　老法師：這一篇要放在冬至祭祖，主要是節錄《群書治要》。《群書治要》這本書，我們用了很長的時間，終於找到了。找到之後，我們第一個發心，把它印一萬套，希望以後不至於失傳。</w:t>
      </w:r>
      <w:r>
        <w:t xml:space="preserve"> </w:t>
      </w:r>
    </w:p>
    <w:p w14:paraId="1DBE6072" w14:textId="77777777" w:rsidR="00FE1F28" w:rsidRDefault="00FE1F28">
      <w:pPr>
        <w:pStyle w:val="a3"/>
      </w:pPr>
      <w:r>
        <w:t xml:space="preserve">　　這本書是唐太宗治國的寶典，唐能成為歷史上的盛世，一直影響到今天，大家都沒有把大唐盛世忘掉，連外國人也常常提到。他是怎麼治的？完全回歸文化。他能做成功，第一個原因是什麼？我們要知道，孝親尊師這第一個原因。現在我們做為什麼做不好？我們沒有孝親的心，沒有尊師的心，我們怎麼學也學不像。這是中國傳統文化，必須要在中國傳統文化下面扎根，這個根就是孝道。我們要怎樣做法？把孝親尊師，也就是《弟子規》，孝親尊師落實在《弟子規》這一本小冊子上。能把這個小冊子上一千零八十個字，一百一十三樁事情，真正做到了，中國傳統文化的根你才扎穩。往後我相信，你這一生無論從事哪個行業，一帆風順，每一個行業都能榮宗耀祖，都能報效國家，都能服務人民。每個人忠於自己的行業，歡喜自己的行業，把自己這個行業做好，跟其他的行業合作，社會就安定，世界就和平。每個行業都是第一，沒有第二的。為什麼？日常生活當中不能缺少，缺少就不圓滿，無論哪個行業都值得人尊敬。這個道理要懂！</w:t>
      </w:r>
      <w:r>
        <w:t xml:space="preserve"> </w:t>
      </w:r>
    </w:p>
    <w:p w14:paraId="2B86C8D0" w14:textId="77777777" w:rsidR="00FE1F28" w:rsidRDefault="00FE1F28">
      <w:pPr>
        <w:pStyle w:val="a3"/>
      </w:pPr>
      <w:r>
        <w:t xml:space="preserve">　　人的一生真正幸福是什麼？不是高名厚利，而是能夠吃飽穿暖，身體健康，能為社會大眾服務。無論哪個行業都是服務，這就是圓滿，這就是幸福，這就是快樂，全心全力付出，為社會付出，為別人付出。有人問我，我們處在今天的社會裡，在今天這個社會，哪一個行業最重要？我告訴人幾十年了，應該至少有六十年了，六十年前我就告訴別人，到今天我還沒有改變，從事哪一個行業最重要？小學教員最重要。為什麼？人是從小教好的，長大養成習氣，不好教了，從孩子教。誰能夠真正發心，一生從事於這個行業，犧牲自己這一代，把下一代培養好，這個人是偉人，這是了不起的人。</w:t>
      </w:r>
      <w:r>
        <w:t xml:space="preserve"> </w:t>
      </w:r>
    </w:p>
    <w:p w14:paraId="6CD28D68" w14:textId="77777777" w:rsidR="00FE1F28" w:rsidRDefault="00FE1F28">
      <w:pPr>
        <w:pStyle w:val="a3"/>
      </w:pPr>
      <w:r>
        <w:t xml:space="preserve">　　教學是中國人最偉大的智慧、願望。誰能夠在這個行業上盡忠、敬業？母親，扎根教育完全是母親的責任。所以古時候，教女比教兒子重要，為什麼？下一代是什麼樣子全靠母親。</w:t>
      </w:r>
      <w:r>
        <w:t xml:space="preserve"> </w:t>
      </w:r>
    </w:p>
    <w:p w14:paraId="6487B14F" w14:textId="77777777" w:rsidR="00FE1F28" w:rsidRDefault="00FE1F28">
      <w:pPr>
        <w:pStyle w:val="a3"/>
      </w:pPr>
      <w:r>
        <w:t xml:space="preserve">　　現在環境完全變了，中國自古以來大家庭。我在抗戰期間離開故鄉，那一年我十歲。我們住在鄉下，鄉下還有家，傳統的大家庭。我自己的家是家敗了，在我上一代，祖父這一代衰了，父親這一代敗了，家沒有了。我住在姑媽家裡。我姑媽家裡家還在，所以我的印象還很深刻，我記得很清楚。她們家裡上上下下有一百多人，不到兩百人，大家庭，兄弟十個沒有分家，在一起生活。那一個大院子就是一家人，現在講像村莊一樣，這一個大村莊就一家人。我見過。這種大家族，如果沒有家道，沒有家規，那家就亡了，所以家道、家規非常嚴格，人人都要遵守。</w:t>
      </w:r>
      <w:r>
        <w:t xml:space="preserve"> </w:t>
      </w:r>
    </w:p>
    <w:p w14:paraId="44AA1E82" w14:textId="77777777" w:rsidR="00FE1F28" w:rsidRDefault="00FE1F28">
      <w:pPr>
        <w:pStyle w:val="a3"/>
      </w:pPr>
      <w:r>
        <w:t xml:space="preserve">　　高祖父年歲太大，不問事了，大家長曾祖父，祖父的父親。重視教育子女，所以家有家學，一般稱作私塾，是家學。教育是家管的，中國在歷史上不是國家，國家不管這個事情，這是你家的事情。國家只管考試，你家裡教，參加考試。所以考取功名，考取了，這有等級的，縣考，秀才；省考，舉人；國家考試是進士。這些名稱，也就像現代的學位一樣，進士是博士學位，最高的；舉人是第二個學位，比進士次一等，像碩士；縣考的秀才好像本科學士。考取有資格從政，優秀的是官員，次一等以下的是幕僚。完全遵從老祖宗的教誨。</w:t>
      </w:r>
      <w:r>
        <w:t xml:space="preserve"> </w:t>
      </w:r>
    </w:p>
    <w:p w14:paraId="4D612FE7" w14:textId="77777777" w:rsidR="00FE1F28" w:rsidRDefault="00FE1F28">
      <w:pPr>
        <w:pStyle w:val="a3"/>
      </w:pPr>
      <w:r>
        <w:t xml:space="preserve">　　我們對老祖宗要尊敬。現在人沒這個觀念，認為老祖宗迷信，老祖宗落伍。老祖宗那些制度都應該是過去了，永遠過去了，那個生活長治久安，人民真正一生過幸福美滿的生活。雖然他沒有成就，他一生過得快樂。</w:t>
      </w:r>
      <w:r>
        <w:t xml:space="preserve"> </w:t>
      </w:r>
    </w:p>
    <w:p w14:paraId="2477801F" w14:textId="77777777" w:rsidR="00FE1F28" w:rsidRDefault="00FE1F28">
      <w:pPr>
        <w:pStyle w:val="a3"/>
      </w:pPr>
      <w:r>
        <w:t xml:space="preserve">　　養老是大家庭的事業，育幼、養老是家庭最重要的大事，家庭承當。現在養老院只養你的身，不能養你的心，物質生活你不缺乏，精神上苦不堪言，活在那幹什麼？我到養老院去訪問過，老人告訴我，我們沒用了，社會不要我們，坐吃等死。你說那種心情，讓人感到非常悲哀，人生走到這個地步，是多麼淒慘。但中國古時候不是的，老人在家裡頭，跟小孩玩在一起，子孫後代膝下承歡，他快樂，看到底下一代一代長成，多麼歡喜。</w:t>
      </w:r>
      <w:r>
        <w:t xml:space="preserve"> </w:t>
      </w:r>
    </w:p>
    <w:p w14:paraId="177AD884" w14:textId="77777777" w:rsidR="00FE1F28" w:rsidRDefault="00FE1F28">
      <w:pPr>
        <w:pStyle w:val="a3"/>
      </w:pPr>
      <w:r>
        <w:t xml:space="preserve">　　所以人人都懂得重視教育，人人都懂得孝敬長輩，人人都懂得給晚輩做榜樣，讓晚輩從小就看到好樣子，自自然然養成一個習慣，少成若天性，習慣成自然。所以連外國許多學者專家研究中國歷史，佩服中國人的教育，那是西方人望塵莫及的。但是我們今天把它丟掉，我們不要了，希望找到更好的。找了將近一百年，沒有能找到好東西，自己的好東西丟掉了，信心失掉了。這個問題嚴重，我們今天怎麼辦？盡自己一分綿薄的力量，做好樣子給世人看，在這個世間做孝親尊師。</w:t>
      </w:r>
      <w:r>
        <w:t xml:space="preserve"> </w:t>
      </w:r>
    </w:p>
    <w:p w14:paraId="5ED0FCB8" w14:textId="77777777" w:rsidR="00FE1F28" w:rsidRDefault="00FE1F28">
      <w:pPr>
        <w:pStyle w:val="a3"/>
      </w:pPr>
      <w:r>
        <w:t xml:space="preserve">　　在這個社會上，我們今天從事的行業是佛陀教育。這個要懂得，不是迷信，迷信就錯誤了。我學佛，也跟同學們說過不少次，我二十六歲跟方東美先生學哲學，跟佛法這個緣分是方老師介紹的，在哲學概論裡頭最後的一個單元，佛經哲學。我們那個時候年輕，從來沒有接觸過，也沒有聽人說過，總以為佛教是迷信，宗教都是迷信的，所以對於宗教都有反感。接受老師這堂課，首先我提出質疑，我說老師，佛教是宗教，是迷信，它怎麼會有哲學？老師笑著告訴我，你年輕，你不懂。釋迦牟尼，他沒有說釋迦牟尼佛，只說釋迦牟尼，是世界上最偉大的哲學家。這我頭一次聽說。他說佛經哲學是世界上哲學的最高峰，學佛是人生最高的享受。一點不假，我們從個人，最高的享受，個人的身心健康，法喜充滿，常生歡喜心，真的，不是假的。所以我感謝老師，我每堂課都向他行鞠躬禮，要不是他，我這一生生活非常痛苦，苦難，一定牢騷滿腹，怎麼會有這麼快樂！怎麼會有這麼幸福！這就是老師教的。我們認真兌現。</w:t>
      </w:r>
      <w:r>
        <w:t xml:space="preserve"> </w:t>
      </w:r>
    </w:p>
    <w:p w14:paraId="127C0499" w14:textId="77777777" w:rsidR="00FE1F28" w:rsidRDefault="00FE1F28">
      <w:pPr>
        <w:pStyle w:val="a3"/>
      </w:pPr>
      <w:r>
        <w:t xml:space="preserve">　　學了六十四年，六十四年又提升，明白了，不但大乘佛教是高等哲學，它還是高等科學。現在這個世界上量子力學家，所研究出來的這些發現，我們講發明，宇宙的奧祕，我們看了他們的報告，全在佛經裡頭，三千年前佛常說。宇宙的奧祕，物質是什麼，念頭是什麼，大自然的現象是什麼，宇宙從哪裡來的，這些問題只有大乘經典講得清楚、講得明白。讓現在科學家、物理學家、心理學家，讓他們來作證，他們研究到最後，拿佛經來對照，證明佛三千年前所說的，他們現在才發現。所以我們有一個感觸，我覺得頂多二十年，二十年之後，這個世界上人肯定了，佛法不是宗教，佛法不是迷信，佛法是高等科學，是真的不是假的。我們就知道這個東西這麼好，所以才對它有嚮往，對它才有興趣，愈學愈歡喜，六十四年真的是學不厭，行不倦，我們依教奉行。在這個世間，它給我們講倫理、講道德、講因果，讓我們在這一生不造罪業，知道怎樣與大眾相處，特別是佛經上所謂的冤親債主，我們跟他和睦相處，我們沒有對立。這心多自在，多坦然，覺而不迷。</w:t>
      </w:r>
      <w:r>
        <w:t xml:space="preserve"> </w:t>
      </w:r>
    </w:p>
    <w:p w14:paraId="3AC92EAF" w14:textId="77777777" w:rsidR="00FE1F28" w:rsidRDefault="00FE1F28">
      <w:pPr>
        <w:pStyle w:val="a3"/>
      </w:pPr>
      <w:r>
        <w:t xml:space="preserve">　　提升一層，告訴我們整個宇宙狀況，宇宙真的是天上還有天，六道輪迴講清楚了，十法界講清楚了，諸佛剎土講清楚了。這些東西從哪來的？念頭產生的，不是哪個製造的，是眾生念頭產生的。善念所產生的現象是天堂、是極樂世界；惡念、惡行所產生的是餓鬼、地獄。一切法從心想生，看你想什麼。我天天想佛，怎麼不快樂？天天想菩薩，所想的盡善盡美，沒有惡念，沒有惡言，沒有惡行。別人對待我，那是另一樁事情，有認識我的，有誤會我的，這很自然的現象，那我們怎麼對待？平等對待。</w:t>
      </w:r>
      <w:r>
        <w:t xml:space="preserve"> </w:t>
      </w:r>
    </w:p>
    <w:p w14:paraId="5310C5E4" w14:textId="77777777" w:rsidR="00FE1F28" w:rsidRDefault="00FE1F28">
      <w:pPr>
        <w:pStyle w:val="a3"/>
      </w:pPr>
      <w:r>
        <w:t xml:space="preserve">　　一個人最重要的，身心快樂，健康長壽，這是大家都想祈求的，心裡頭沒有煩惱，沒有憂慮，沒有對不起人的地方。縱然有行，事情應該做，我能力有限，我已經盡心盡力付出了，這就叫圓滿。我沒有做好，他不會怪我，我真在做；我要沒有這個認知，不肯做，那我對不起祖宗，對不起芸芸眾生，我們真做了，所以從哪裡做起？我提供給諸位，就是孝親尊師，這是根之根。</w:t>
      </w:r>
      <w:r>
        <w:t xml:space="preserve"> </w:t>
      </w:r>
    </w:p>
    <w:p w14:paraId="45849F42" w14:textId="77777777" w:rsidR="00FE1F28" w:rsidRDefault="00FE1F28">
      <w:pPr>
        <w:pStyle w:val="a3"/>
      </w:pPr>
      <w:r>
        <w:t xml:space="preserve">　　今天我們要把傳統文化再復興起來，也要抓這個根，沒有這個根，傳統文化興不起來，一定要從這做起。從這做起，我們要著眼點在哪裡？著眼點在下一代，兒童。所以我勉勵年輕的同學，我們發心當老師。教什麼？教童蒙，扎根教育。捨棄我們一生，我們來當小學教員，把自己一生奉獻給下一代，希望下一代能夠把傳統文化復興起來。不從這樣做起，我們不行，我們是半路出家，二、三十歲才知道，遲了。一定要小孩五、六歲他就懂得，當然最好父母能夠在家裡協助，做好樣子，到學校，老師、同學做好樣子。我們把這個根培養起來，然後用一條龍的學校，用這個辦法把人才造就出來。真正有幾個聖人出現，世界就有救了，我們這個教育，聖賢教育，儒家，聖人、賢人、君子，在佛法裡面，佛、菩薩、阿羅漢，佛是聖人，菩薩是賢人，君子是阿羅漢。印度跟中國人叫的名稱不一樣，事是一樣。</w:t>
      </w:r>
      <w:r>
        <w:t xml:space="preserve"> </w:t>
      </w:r>
    </w:p>
    <w:p w14:paraId="0BDE823E" w14:textId="77777777" w:rsidR="00FE1F28" w:rsidRDefault="00FE1F28">
      <w:pPr>
        <w:pStyle w:val="a3"/>
      </w:pPr>
      <w:r>
        <w:t xml:space="preserve">　　文化要互相學習，要互相包容，要去除障礙，它才能造福社會，造福人群，這比什麼都重要。好，我們再看下面一篇。</w:t>
      </w:r>
      <w:r>
        <w:t xml:space="preserve"> </w:t>
      </w:r>
    </w:p>
    <w:p w14:paraId="72374123" w14:textId="77777777" w:rsidR="00FE1F28" w:rsidRDefault="00FE1F28">
      <w:pPr>
        <w:pStyle w:val="a3"/>
      </w:pPr>
      <w:r>
        <w:t xml:space="preserve">　　學生：尊敬的師父上人慈悲，尊敬的諸位法師、老師：大家好，阿彌陀佛！甘肅省驪靬古城金山寺佛學班開敬，今天向大家恭敬匯報的題目是：好好念佛，成佛是大事。</w:t>
      </w:r>
      <w:r>
        <w:t xml:space="preserve"> </w:t>
      </w:r>
    </w:p>
    <w:p w14:paraId="4CCAD9E5" w14:textId="77777777" w:rsidR="00FE1F28" w:rsidRDefault="00FE1F28">
      <w:pPr>
        <w:pStyle w:val="a3"/>
      </w:pPr>
      <w:r>
        <w:t xml:space="preserve">　　釋迦本師於此五濁惡世，示現八相成道。講經三百餘會，說法四十九年。因眾生根機千差萬別，故佛說八萬四千法門以應群機。而其出世正說，即此淨土法門。淨土妙法，乃釋迦本師所說一切法門之外的教外別傳，十方如來同讚，千經萬論指歸。《大集經》云：「正法時期戒律成就，像法時期禪定成就，末法時期淨土成就。」當今時值末法，眾生根器愈來愈劣，其餘法門皆難成就。因其他法門皆是豎出，如爬樓梯，必須一階一階向上攀登，漸次修學，方能成就。然而眾生無始以來，業深障重，多是進少退多，所以縱是多劫修行，亦難成功。唯有淨土持名念佛法門，最為簡易直捷、方便究竟。一句阿彌陀佛，無論男女老少，貧富貴賤，上中下根，各行各業，人人能行，處處能念。只要具備真信切願，一向專念阿彌陀佛，皆能於此五濁惡世，橫出三界而往生極樂。</w:t>
      </w:r>
      <w:r>
        <w:t xml:space="preserve"> </w:t>
      </w:r>
    </w:p>
    <w:p w14:paraId="1D15FB8A" w14:textId="77777777" w:rsidR="00FE1F28" w:rsidRDefault="00FE1F28">
      <w:pPr>
        <w:pStyle w:val="a3"/>
      </w:pPr>
      <w:r>
        <w:t xml:space="preserve">　　淨宗大德上海下賢老和尚，為我們末法眾生住世表法九十二年。賢公老和尚二十歲出家，出家時，師父只傳他一句阿彌陀佛，囑其一直念去，並囑明白了不要亂說。賢公老和尚老實、聽話、真幹，依教奉行，就這一句阿彌陀佛念了九十二年。一直念到明心見性、大徹大悟。明白了，但從不多說。只是遇到有緣人，方才應機施教，指點迷津。在賢公老和尚住世表法的九十二年中，就是為眾生示現將一句佛號落實在生活當中，工作當中，行住坐臥、待人處世當中。心中只有阿彌陀佛，沒有煩惱，見啥都說好，見啥都高興。順境不起貪戀，逆境不起瞋恚。在一切境緣中，安住實相（念佛），修忍辱波羅蜜，成就一切德行。賢公老和尚一生身教多於言教。其不多的言教，皆字字珠璣，自性流現，義理甚深甚廣，不可思議。其中三句對弟子稍有啟發，今略作淺述：</w:t>
      </w:r>
      <w:r>
        <w:t xml:space="preserve"> </w:t>
      </w:r>
    </w:p>
    <w:p w14:paraId="6F5F8C56" w14:textId="77777777" w:rsidR="00FE1F28" w:rsidRDefault="00FE1F28">
      <w:pPr>
        <w:pStyle w:val="a3"/>
      </w:pPr>
      <w:r>
        <w:t xml:space="preserve">　　一、好好念佛，成佛是大事，其他啥都是假的；二、世上無難事，只怕心不專；三、阿彌陀佛是我老和尚的根。</w:t>
      </w:r>
      <w:r>
        <w:t xml:space="preserve"> </w:t>
      </w:r>
    </w:p>
    <w:p w14:paraId="3F97A9B7" w14:textId="77777777" w:rsidR="00FE1F28" w:rsidRDefault="00FE1F28">
      <w:pPr>
        <w:pStyle w:val="a3"/>
      </w:pPr>
      <w:r>
        <w:t xml:space="preserve">　　一、好好念佛，成佛是大事，其他啥都是假的。</w:t>
      </w:r>
      <w:r>
        <w:t xml:space="preserve"> </w:t>
      </w:r>
    </w:p>
    <w:p w14:paraId="3856AFAB" w14:textId="77777777" w:rsidR="00FE1F28" w:rsidRDefault="00FE1F28">
      <w:pPr>
        <w:pStyle w:val="a3"/>
      </w:pPr>
      <w:r>
        <w:t xml:space="preserve">　　（一）好好念佛</w:t>
      </w:r>
      <w:r>
        <w:t xml:space="preserve"> </w:t>
      </w:r>
    </w:p>
    <w:p w14:paraId="709DF2F5" w14:textId="77777777" w:rsidR="00FE1F28" w:rsidRDefault="00FE1F28">
      <w:pPr>
        <w:pStyle w:val="a3"/>
      </w:pPr>
      <w:r>
        <w:t xml:space="preserve">　　「好好念佛」，即淨土持名念佛法門之宗要「信願持名」。信願持名，乃往生正因。</w:t>
      </w:r>
      <w:r>
        <w:t xml:space="preserve"> </w:t>
      </w:r>
    </w:p>
    <w:p w14:paraId="767E97EA" w14:textId="77777777" w:rsidR="00FE1F28" w:rsidRDefault="00FE1F28">
      <w:pPr>
        <w:pStyle w:val="a3"/>
      </w:pPr>
      <w:r>
        <w:t xml:space="preserve">　　我們雖自稱淨業學人，然而並沒真正做到信願持名，好好念佛。是何原因？有疑。因為心中有疑惑，故不能生起真信切願、持名念佛、求生淨土之心。《彌陀要解》云：「非信不足啟願，非願不足導行。」可見生信乃啟願導行之根本，故應從信入手。所謂信者，蕅益大師於《要解》中示六信：信自，信他，信因，信果，信事，信理。「信自者，信我現前一念之心，本非肉團，亦非緣影；豎無初後，橫絕邊涯；終日隨緣，終日不變。十方虛空微塵國土，元我一念心中所現物。我雖昏迷倒惑，苟一念回心，決定得生，自心本具極樂，更無疑慮。是名信自。信他者，信釋迦如來決無誑語，彌陀世尊決無虛願，六方諸佛廣長舌決無二言。隨順諸佛真實教誨，決志求生，更無疑惑。是名信他。信因者，深信散亂稱名，猶為成佛種子，況一心不亂，安得不生淨土。是名信因。信果者，深信淨土，諸善聚會，皆從念佛三昧得生，如種瓜得瓜，種豆得豆，亦如影必隨形，響必應聲，決無虛棄。是名信果。信事者，深信只今現前一念不可盡故，依心所現十方世界亦不可盡。實有極樂國在十萬億土外，最極清淨莊嚴，不同莊生寓言。是名信事。信理者，深信十萬億土，實不出我今現前介爾一念心外，以吾現前一念心性實無外故。又深信西方依正主伴，皆吾現前一</w:t>
      </w:r>
      <w:r>
        <w:t>念心中所現影。全事即理，全妄即真，全修即性，全他即自。我心遍故，佛心亦遍，一切眾生心性亦遍。譬如一室千燈，光光互遍，重重交攝，不相妨礙。是名信理。」</w:t>
      </w:r>
      <w:r>
        <w:t xml:space="preserve"> </w:t>
      </w:r>
    </w:p>
    <w:p w14:paraId="7196D009" w14:textId="77777777" w:rsidR="00FE1F28" w:rsidRDefault="00FE1F28">
      <w:pPr>
        <w:pStyle w:val="a3"/>
      </w:pPr>
      <w:r>
        <w:t xml:space="preserve">　　又印祖云：「所言信者，須信娑婆實實是苦，極樂實實是樂。娑婆之苦，無量無邊。總而言之，不出八苦。所謂生、老、病、死、愛別離、怨憎會、求不得、五陰熾盛。此八種苦，貴極一時，賤至乞丐，各皆有之。」「故須專修淨業，求生極樂。仗佛慈力，往生西方。既得往生，則蓮花化生，無有生苦。純童男相，壽等虛空，身無災變。老病死等，名尚不聞，況有其實。追隨聖眾，親侍彌陀。水鳥樹林，皆演法音。隨己根性，由聞而證。親尚了不可得，何況有怨。思衣得衣，思食得食。樓閣堂舍，皆是七寶所成，不假人力，唯是化作。則翻娑婆之七苦，以成七樂。至於身則有大神通，有大威力。不離當處，便能於一念中，普於十方諸佛世界，作諸佛事，上求下化。心則有大智慧，有大辯才，於一法中，遍知諸法實相，隨機說法，無有錯謬。雖說世諦語言，皆契實相妙理。無五陰熾盛之苦，享身心寂滅之樂。故經云，無有眾苦，但受諸樂，故名極樂也。娑婆之苦，苦不可言。極樂之樂，樂莫能喻。深信佛言，了無疑惑，方名真信。」</w:t>
      </w:r>
      <w:r>
        <w:t xml:space="preserve"> </w:t>
      </w:r>
    </w:p>
    <w:p w14:paraId="41B7D5FE" w14:textId="77777777" w:rsidR="00FE1F28" w:rsidRDefault="00FE1F28">
      <w:pPr>
        <w:pStyle w:val="a3"/>
      </w:pPr>
      <w:r>
        <w:t xml:space="preserve">　　如此信已，則應發起厭離娑婆，欣求極樂之大願。印祖云：「既知娑婆是苦，極樂是樂。應發切實誓願，願離娑婆苦，願得極樂樂。其願之切，當如墮廁坑之急求出離，又如繫牢獄之切念家鄉。己力不能自出，必求有大勢力者提拔令出。娑婆世界，一切眾生，於逆順境，起貪瞋痴，造殺盜淫，穢污本有妙覺明心，乃無底之廁坑。既造惡業，必受惡報。久經長劫，輪迴六道，乃不赦之牢獄。阿彌陀佛於往劫中發四十八願，度脫眾生。有一願云，若有眾生聞我名號，求生我國，乃至十念，若不生者，不取正覺。阿彌陀佛誓願度生。若眾生不求接引，佛亦無可奈何。倘志心稱名，誓求出離娑婆者，無一不蒙垂慈攝受也。阿彌陀佛有大勢力，能拔娑婆無底廁坑、不赦牢獄之人直下出離其中，悉皆安置於極樂本有家鄉，令其入佛境界，同佛受用也。」又：「欲生西方，最初須有真信切願，若無真信切願，縱有修行，不能與佛感應道交，只得人天福報，及作未來得度之因而已。若信願具足，則萬不漏一。永明所謂萬修萬人去者，指信願具足者言也。」</w:t>
      </w:r>
      <w:r>
        <w:t xml:space="preserve"> </w:t>
      </w:r>
    </w:p>
    <w:p w14:paraId="44993A54" w14:textId="77777777" w:rsidR="00FE1F28" w:rsidRDefault="00FE1F28">
      <w:pPr>
        <w:pStyle w:val="a3"/>
      </w:pPr>
      <w:r>
        <w:t xml:space="preserve">　　如是信願具足，即當提起一句佛號。印祖開示到：「既有真信切願，當修念佛正行。以信願為先導，念佛為正行。信願行三，乃念佛法門宗要。有行無信願，不能往生。有信願無行，亦不能往生。信願行三，具足無缺，決定往生。」故知，信願行三，乃往生資糧，資糧欠缺，便難往生。是故信願行三，缺一不可。</w:t>
      </w:r>
      <w:r>
        <w:t xml:space="preserve"> </w:t>
      </w:r>
    </w:p>
    <w:p w14:paraId="455F862D" w14:textId="77777777" w:rsidR="00FE1F28" w:rsidRDefault="00FE1F28">
      <w:pPr>
        <w:pStyle w:val="a3"/>
      </w:pPr>
      <w:r>
        <w:t xml:space="preserve">　　由上可知，欲好好念佛，需從信願下手。信願具足，必能做到老實聽話，好好念佛。</w:t>
      </w:r>
      <w:r>
        <w:t xml:space="preserve"> </w:t>
      </w:r>
    </w:p>
    <w:p w14:paraId="7CAB4822" w14:textId="77777777" w:rsidR="00FE1F28" w:rsidRDefault="00FE1F28">
      <w:pPr>
        <w:pStyle w:val="a3"/>
      </w:pPr>
      <w:r>
        <w:t xml:space="preserve">　　（二）成佛是大事</w:t>
      </w:r>
      <w:r>
        <w:t xml:space="preserve"> </w:t>
      </w:r>
    </w:p>
    <w:p w14:paraId="51FB2DBF" w14:textId="77777777" w:rsidR="00FE1F28" w:rsidRDefault="00FE1F28">
      <w:pPr>
        <w:pStyle w:val="a3"/>
      </w:pPr>
      <w:r>
        <w:t xml:space="preserve">　　「成佛是大事」，即師父上人於《來佛三聖永思集》中所云：「輪迴路險，死生事大。」《科註》云：「世人皆共爭無關緊要之俗務，不重本身急迫之大事。不知無常迅速，生死事大。但貪名利，故憂苦萬端，無有出期。如《會疏》曰：夫物有本末，事有緩急。以辦了一大事為急先務。譬如人入大城中，必先覓安下處，而後卻出幹事。抵暮昏黑，則有投宿之地。先覓安下處者，修淨土之謂也。抵暮昏黑者，大限到來之謂也。有投宿之地者，生蓮花中，不落惡趣之謂也。然諸人緩於火急之事，走不急之經營。大命將盡，雖悔何益。」蓋三界猶如火宅，片刻難待，實應速求出離，永脫輪迴。</w:t>
      </w:r>
      <w:r>
        <w:t xml:space="preserve"> </w:t>
      </w:r>
    </w:p>
    <w:p w14:paraId="2C16D9B8" w14:textId="77777777" w:rsidR="00FE1F28" w:rsidRDefault="00FE1F28">
      <w:pPr>
        <w:pStyle w:val="a3"/>
      </w:pPr>
      <w:r>
        <w:t xml:space="preserve">　　學佛之人應明瞭自己學佛之目的。為什麼學佛？不為求人天福報，不為求名聞利養，只為成佛。如何成佛？念佛成佛。念佛往生極樂世界就等於成佛。</w:t>
      </w:r>
      <w:r>
        <w:t xml:space="preserve"> </w:t>
      </w:r>
    </w:p>
    <w:p w14:paraId="03AB3FD0" w14:textId="77777777" w:rsidR="00FE1F28" w:rsidRDefault="00FE1F28">
      <w:pPr>
        <w:pStyle w:val="a3"/>
      </w:pPr>
      <w:r>
        <w:t xml:space="preserve">　　往生極樂世界，皆作阿惟越致菩薩。阿惟越致，即是明心見性之大菩薩，即法身大士。《科註》云：「阿惟越致，此翻不退。又不退有三義：</w:t>
      </w:r>
      <w:r>
        <w:t>⑴</w:t>
      </w:r>
      <w:r>
        <w:t>位不退。入聖流，不墮凡地。</w:t>
      </w:r>
      <w:r>
        <w:t>⑵</w:t>
      </w:r>
      <w:r>
        <w:t>行不退。除見思惑，伏斷塵沙，恆度眾生，不墮小乘地。</w:t>
      </w:r>
      <w:r>
        <w:t>⑶</w:t>
      </w:r>
      <w:r>
        <w:t>念不退。破無明，顯佛性，念念流入如來果海。」以上三種不退，若在此土修持，須先斷見思惑。見惑即身見、邊見、見取見、戒取見，邪見，思惑即貪、瞋、痴、慢、疑。見思惑斷盡，即位不退，相當於小乘阿羅漢。然後再斷塵沙惑，指微細的念頭如塵沙一樣多，故以塵沙為喻。塵沙惑斷盡，即行不退，相當於菩薩位。最後破無明，四十一品無明，破一品無明，證一分法身，直至破盡最後一品生相無明，法身全顯，圓證涅槃三德，證入常寂光土。如此漸次修學，如爬樓梯，須一階一階攀登。然而此土障緣眾多，修行艱難，故多是進少退多，久經長劫，亦難成就。</w:t>
      </w:r>
      <w:r>
        <w:t xml:space="preserve"> </w:t>
      </w:r>
    </w:p>
    <w:p w14:paraId="5BBBCB7A" w14:textId="77777777" w:rsidR="00FE1F28" w:rsidRDefault="00FE1F28">
      <w:pPr>
        <w:pStyle w:val="a3"/>
      </w:pPr>
      <w:r>
        <w:t xml:space="preserve">　　但此淨土法門，凡夫可帶業往生，橫生圓超，不可思議。《科註》云：「凡往生者，不再墮凡地，是證位不退。極樂國土，唯一佛乘，故不墮於小乘，是行不退。既生同居，即同生上三土，圓修圓證，於此土中，必破無明，顯佛性，而證念不退。於念不退中，超盡四十一因位，一生成佛。」極樂世界依正主伴，一一皆是真實智慧，無為法身。雖有四土之名，實無四土之實。只要往生極樂世界，便得彌陀本願威神加持，皆得三不退。智慧神通不可思議，一切受用無不自在。觀音勢至諸大菩薩同為伴侶，手拉手肩並肩，同聞彌陀廣宣妙法。「不起於座，能成一切佛事。」圓修圓證，一生成佛。</w:t>
      </w:r>
      <w:r>
        <w:t xml:space="preserve"> </w:t>
      </w:r>
    </w:p>
    <w:p w14:paraId="4E79FB02" w14:textId="77777777" w:rsidR="00FE1F28" w:rsidRDefault="00FE1F28">
      <w:pPr>
        <w:pStyle w:val="a3"/>
      </w:pPr>
      <w:r>
        <w:t xml:space="preserve">　　故，念佛往生極樂世界，則大事辦矣。</w:t>
      </w:r>
      <w:r>
        <w:t xml:space="preserve"> </w:t>
      </w:r>
    </w:p>
    <w:p w14:paraId="389F66F3" w14:textId="77777777" w:rsidR="00FE1F28" w:rsidRDefault="00FE1F28">
      <w:pPr>
        <w:pStyle w:val="a3"/>
      </w:pPr>
      <w:r>
        <w:t xml:space="preserve">　　（三）其他啥都是假的</w:t>
      </w:r>
      <w:r>
        <w:t xml:space="preserve"> </w:t>
      </w:r>
    </w:p>
    <w:p w14:paraId="563D4F58" w14:textId="77777777" w:rsidR="00FE1F28" w:rsidRDefault="00FE1F28">
      <w:pPr>
        <w:pStyle w:val="a3"/>
      </w:pPr>
      <w:r>
        <w:t xml:space="preserve">　　「啥都是假的」，即「一切法無所有，畢竟空，不可得」。亦即《金剛經》中：「凡所有相，皆是虛妄」、「一切有為法，如夢幻泡影，如露亦如電」。印祖云：「須知世間萬法，悉皆虛假，了無真實。如夢如幻，如泡如影，如露如電，如水中月，如空中花，如熱時焰，如乾闥婆城（梵語乾闥婆，此云尋香，乃天帝樂神。其城乃幻現非實，世俗所謂蜃樓海市即此也）。唯自己一念心性，亙古亙今，不變不壞。雖不變壞，而常隨緣。」</w:t>
      </w:r>
      <w:r>
        <w:t xml:space="preserve"> </w:t>
      </w:r>
    </w:p>
    <w:p w14:paraId="0919BF5C" w14:textId="77777777" w:rsidR="00FE1F28" w:rsidRDefault="00FE1F28">
      <w:pPr>
        <w:pStyle w:val="a3"/>
      </w:pPr>
      <w:r>
        <w:t xml:space="preserve">　　師父上人云：現代的量子力學家告訴我們，這個世間物質是假的，沒有一樣是真的。物質從哪來的？是從念頭在高頻率波動產生的幻相，不是真的。甚至於科學家說，世間根本就沒有物質這個東西。彌勒菩薩告訴我們，一彈指有三十二億百千念，這一彈指有這麼多念頭。我們把它換算，現在我們用秒做單位，一秒鐘有多少個微細念頭？一秒鐘可以彈指七次，三十二億百千念再乘七，可以換算出來二千二百四十兆次，一秒鐘。一秒鐘裡頭有二千二百四十兆個念頃，這是微細的念頭，這種微細的念頭頻率太高了，我們沒有概念。它在哪裡？就在現前，所有物質現象、精神現象都是在這個高頻率之下產生的。這個頻率，佛經上的名詞叫業相。業就是動，不動就沒有業了。我們心一動是意業，意在造業；口動是言語，口在造業；身動是身體在造業，身語意三業。我們的造業從來沒有停過，一念頃都沒有停過，念念都在造業，三業統統有。我們迷失了自性之後就墮落在輪迴，輪迴住多久了？住了無量劫，沒出去過。出去之後，他再不會回來，這是假的不是真的，像作夢一樣，夢醒過來，夢中境界痕跡都沒有。所以佛在《金剛經》上給我們說真話，「一切有為法，如夢幻泡影」，有為就是有生有滅，念念不住，這就是十法界依正莊嚴，真相。</w:t>
      </w:r>
      <w:r>
        <w:t xml:space="preserve"> </w:t>
      </w:r>
    </w:p>
    <w:p w14:paraId="3BCEDE79" w14:textId="77777777" w:rsidR="00FE1F28" w:rsidRDefault="00FE1F28">
      <w:pPr>
        <w:pStyle w:val="a3"/>
      </w:pPr>
      <w:r>
        <w:t xml:space="preserve">　　聽師父上人講經我們明瞭，六道輪迴，十法界依正莊嚴，皆從我們一秒鐘二千二百四十兆個念頭變現出來。無論善念、惡念，皆在製造六道輪迴。只要有念，就不能出離。怎麼辦？念佛。念佛即是直接從念頭下手。師父上人云：「不怕念起，只怕覺遲。第一念是妄念，第二念馬上阿彌陀佛。」因念佛是淨念，所感果報即往生極樂世界，故用阿彌陀佛取代妄念。如是念念相續，妄念不入，久久自得一心。不但當下即得利益，不被凡塵所繫縛。臨命終時，亦感佛接引，往生極樂。</w:t>
      </w:r>
      <w:r>
        <w:t xml:space="preserve"> </w:t>
      </w:r>
    </w:p>
    <w:p w14:paraId="0A39AEB0" w14:textId="77777777" w:rsidR="00FE1F28" w:rsidRDefault="00FE1F28">
      <w:pPr>
        <w:pStyle w:val="a3"/>
      </w:pPr>
      <w:r>
        <w:t xml:space="preserve">　　（四）好好念佛，成佛是大事，其他啥都是假的。</w:t>
      </w:r>
      <w:r>
        <w:t xml:space="preserve"> </w:t>
      </w:r>
    </w:p>
    <w:p w14:paraId="61EF4A89" w14:textId="77777777" w:rsidR="00FE1F28" w:rsidRDefault="00FE1F28">
      <w:pPr>
        <w:pStyle w:val="a3"/>
      </w:pPr>
      <w:r>
        <w:t xml:space="preserve">　　賢公老和尚此句「好好念佛，成佛是大事，其他啥都是假的」，不僅盡括釋迦如來及十方三世一切諸佛如來所說一切經法，更一語道盡諸佛如來出世之真因，「唯說彌陀本願海」。又此句具足《無量壽經》中之三個真實。「好好念佛」即住真實之慧，「成佛是大事」即得真實之利，「其他啥都是假的」即示真實之際。此三真實，又圓具涅槃三德。真實之慧即般若德，真實之利即解脫德，真實之際即法身德。故知此句「好好念佛，成佛是大事，其他啥都是假的」亦圓具涅槃三德。其義弘深，不可思議。然而此句之歸宗，即是一句阿彌陀佛。</w:t>
      </w:r>
      <w:r>
        <w:t xml:space="preserve"> </w:t>
      </w:r>
    </w:p>
    <w:p w14:paraId="340B573E" w14:textId="77777777" w:rsidR="00FE1F28" w:rsidRDefault="00FE1F28">
      <w:pPr>
        <w:pStyle w:val="a3"/>
      </w:pPr>
      <w:r>
        <w:t xml:space="preserve">　　又「好好念佛，成佛是大事，其他啥都是假的」，此句亦成為賢公老和尚九十二年住世表法之總結。老和尚不僅自己一生將此表演得淋漓盡致，更將此句箴言勸導一切有緣眾生。我等亦應向賢公老和尚學習，牢記此句，依教奉行，自利利他。</w:t>
      </w:r>
      <w:r>
        <w:t xml:space="preserve"> </w:t>
      </w:r>
    </w:p>
    <w:p w14:paraId="321EA776" w14:textId="77777777" w:rsidR="00FE1F28" w:rsidRDefault="00FE1F28">
      <w:pPr>
        <w:pStyle w:val="a3"/>
      </w:pPr>
      <w:r>
        <w:t xml:space="preserve">　　二、世上無難事，只怕心不專。</w:t>
      </w:r>
      <w:r>
        <w:t xml:space="preserve"> </w:t>
      </w:r>
    </w:p>
    <w:p w14:paraId="5D0B2DB6" w14:textId="77777777" w:rsidR="00FE1F28" w:rsidRDefault="00FE1F28">
      <w:pPr>
        <w:pStyle w:val="a3"/>
      </w:pPr>
      <w:r>
        <w:t xml:space="preserve">　　此句之重點，即「心」、「專」。心專，即經中「制心一處」，即大勢至菩薩所云：「都攝六根，淨念相繼」，亦即師父上人常勸導學人之修學方法，「一門深入，長時薰修」。賢公老和尚大慈大悲，用九十二年時間，為我們表演一句阿彌陀佛念到底。就此一句佛號，念至大徹大悟，明心見性。此正「一門深入、長時薰修」，「讀書千遍、其義自見」，亦即經中「制心一處，無事不辦」之證明。故賢公老和尚說：「世上無難事，只怕心不專。」只要心專，無事不辦。</w:t>
      </w:r>
      <w:r>
        <w:t xml:space="preserve"> </w:t>
      </w:r>
    </w:p>
    <w:p w14:paraId="10E582C6" w14:textId="77777777" w:rsidR="00FE1F28" w:rsidRDefault="00FE1F28">
      <w:pPr>
        <w:pStyle w:val="a3"/>
      </w:pPr>
      <w:r>
        <w:t xml:space="preserve">　　師父上人云：海賢老和尚就是把心放在阿彌陀佛這一處，他能夠得功夫成片、事一心不亂、理一心不亂，沒有別的巧妙，就是制心一處。佛經裡頭有故事，世尊曾經叫國王做實驗，在這個很熱鬧的活動當中，找一個死囚來做實驗，叫這個死囚頭上頂一盆水，告訴他：從這個街頭走到街尾，能夠一滴沒有灑出來就赦你無罪，就放你了；如果滴了一滴下來，馬上執行砍頭。這個囚犯聽了之後，確實這一盆水從街頭走到街尾一滴沒漏。國王問他：那些唱歌跳舞的，你有沒有看到？沒看到；有沒有聽到？沒聽到。為什麼沒有聽到？我的心只想到水一滴不能滴下來。他的心就在水上，外面境界視而不見、聽而不聞。所以海賢老和尚常說，「天下無難事，只怕心不專」，這心要專一，專注。我們功夫不得力，原因在哪裡？沒有專注，我們是用散亂心在念佛、散亂心在聞法，心不能凝聚成為一心。</w:t>
      </w:r>
      <w:r>
        <w:t xml:space="preserve"> </w:t>
      </w:r>
    </w:p>
    <w:p w14:paraId="4FD6AFBC" w14:textId="77777777" w:rsidR="00FE1F28" w:rsidRDefault="00FE1F28">
      <w:pPr>
        <w:pStyle w:val="a3"/>
      </w:pPr>
      <w:r>
        <w:t xml:space="preserve">　　印祖云：「至於念佛，心難歸一。當攝心切念，自能歸一。」又「念佛用功最妙的方法，是都攝六根，淨念相繼。都攝六根者，即是念佛之心，專注於佛名號，即攝意根。口須念得清清楚楚，即攝舌根。耳須聽得清清楚楚，即攝耳根。此三根攝於佛號，則眼決不會亂視。念佛時眼宜垂簾，即放下眼皮，不可睜大。眼既攝矣，鼻也不會亂嗅，則鼻亦攝矣。身須恭敬，則身亦攝矣。六根既攝而不散，則心無妄念，唯佛是念，方為淨念。六根不攝，雖則念佛，心中仍然妄想紛飛，難得實益。若能常都攝六根而念，是名淨念相繼。能常常淨念相繼，則一心不亂，與念佛三昧，均可漸得矣。」</w:t>
      </w:r>
      <w:r>
        <w:t xml:space="preserve"> </w:t>
      </w:r>
    </w:p>
    <w:p w14:paraId="7A2095E9" w14:textId="77777777" w:rsidR="00FE1F28" w:rsidRDefault="00FE1F28">
      <w:pPr>
        <w:pStyle w:val="a3"/>
      </w:pPr>
      <w:r>
        <w:t xml:space="preserve">　　又師父上人詳細開示云：都攝六根，淨念相繼，落實在十念，印光大師的十念法，印光大師念到一心不亂就用這方法。它的特點，一個是計數，一個是反聞，就是聽自己念這句佛號，自己聽這個佛號，聽自己念的佛號，字字句句聽得清楚，記得清楚。計，就是從一到十，然後再從一到十，不要十一、十二，二十一、二十二，這樣不好，這樣搞亂了，就計十句，十句這是第幾句，清清楚楚。你一天念一萬聲，也是從一到十、從一到十這樣計法，不要用念珠，心裡頭記。十句記不下來，記五句，第一二三四五、六七八九十，這樣計法；再記不住的時候就用三三四，一二三、四五六、七八九十。記得很清楚，聽得很清楚，這就對了。而且特別主張默念，不要念出聲音。不要念出聲音有沒有聲音？有，別人不知道，自己知道。自己耳朵把這個能量集中向裡面聽，聽我自己念佛的聲音，不要聽外面的。意念集中之後，外面聲音聽不見，為什麼？你那沒有注意力。我們常講注意，注意什麼意思？眼見色，注意看，意是意識，意識是分別，第六是分別，第七是執著，注意就是把第六意識注進去分別它，把末那識放進去執著它。執著生煩惱，貪瞋痴慢疑是執著。通過分別，這個我喜歡它，那個我討厭它，喜歡的我想擁有，喜歡擁有就是執著，不喜歡的我把它</w:t>
      </w:r>
      <w:r>
        <w:t>丟掉，那也叫執著。能不分別、不執著是功夫，用什麼方法修這個功夫？用念佛的方法，就是要計數、要聽。意識心活動範圍非常大，頻率非常高，很不容易控制，這句佛號把它管好，叫它集中起來專門聽自己念佛號的聲音。默念，沒有念出聲，沒有念出聲還是有聲音，外頭人不知道，自己很清楚。聽得清楚，記得清楚，容易得一心不亂，容易得念佛三昧，這叫會念佛。印光大師用這個方法，而且給我們說，用這個方法念熟了，沒有一個不往生。</w:t>
      </w:r>
      <w:r>
        <w:t xml:space="preserve"> </w:t>
      </w:r>
    </w:p>
    <w:p w14:paraId="4F240AF2" w14:textId="77777777" w:rsidR="00FE1F28" w:rsidRDefault="00FE1F28">
      <w:pPr>
        <w:pStyle w:val="a3"/>
      </w:pPr>
      <w:r>
        <w:t xml:space="preserve">　　三、阿彌陀佛是我老和尚的根</w:t>
      </w:r>
      <w:r>
        <w:t xml:space="preserve"> </w:t>
      </w:r>
    </w:p>
    <w:p w14:paraId="34C4D722" w14:textId="77777777" w:rsidR="00FE1F28" w:rsidRDefault="00FE1F28">
      <w:pPr>
        <w:pStyle w:val="a3"/>
      </w:pPr>
      <w:r>
        <w:t xml:space="preserve">　　（一）是心是佛，是心作佛，是心即佛。</w:t>
      </w:r>
      <w:r>
        <w:t xml:space="preserve"> </w:t>
      </w:r>
    </w:p>
    <w:p w14:paraId="7E7DF86F" w14:textId="77777777" w:rsidR="00FE1F28" w:rsidRDefault="00FE1F28">
      <w:pPr>
        <w:pStyle w:val="a3"/>
      </w:pPr>
      <w:r>
        <w:t xml:space="preserve">　　「阿彌陀佛是我老和尚的根」。根者，根本、本源，即法界、本體、真如、自性。「阿彌陀佛是根」，指阿彌陀佛即是法界本體，真如自性。又根者，生發義。《無量壽經易解》云：「根是譬喻，可以生長善法的意思。」故一切善法皆從此根（即阿彌陀佛）流出。《科註》云：「故知一切法，無不從此法界流出，復又會歸此法界也。」實顯阿彌陀佛，名具萬德。阿彌陀佛，名召萬德。</w:t>
      </w:r>
      <w:r>
        <w:t xml:space="preserve"> </w:t>
      </w:r>
    </w:p>
    <w:p w14:paraId="41B0A64C" w14:textId="77777777" w:rsidR="00FE1F28" w:rsidRDefault="00FE1F28">
      <w:pPr>
        <w:pStyle w:val="a3"/>
      </w:pPr>
      <w:r>
        <w:t xml:space="preserve">　　「阿彌陀佛」者，梵語，「阿」翻作無，「彌陀」翻作量，「佛」翻作覺，具云無量覺。又《無量壽經》中，阿彌陀佛有十二別號，亦號無量壽佛、無量光佛、無邊光佛、無礙光佛等等。阿彌陀佛常以無量壽、無量光做代表，無量壽表時間，無量光表空間。《彌陀要解》云：「光則橫遍十方，壽則豎窮三際。橫豎交徹，即法界體。舉此體作彌陀身土，亦即舉此體作彌陀名號。是故彌陀名號即眾生本覺理性。」故知阿彌陀佛即是法界本體，即一切眾生之本覺理性，本妙明心。又《要解》續云：「持名即始覺合本。始本不二，生佛不二。故一念相應一念佛，念念相應念念佛也。」《科註》謂：「由上可見，彌陀名號即法界體，故名號功德不可思議。又名號即眾生之本覺理性，起心念佛，是為始覺。今所念之佛，正我本覺。故云持名即是始覺合本。是故念念相應，而念念即佛。」彰顯淨土法門念佛成佛之無上妙諦。</w:t>
      </w:r>
      <w:r>
        <w:t xml:space="preserve"> </w:t>
      </w:r>
    </w:p>
    <w:p w14:paraId="30E881B5" w14:textId="77777777" w:rsidR="00FE1F28" w:rsidRDefault="00FE1F28">
      <w:pPr>
        <w:pStyle w:val="a3"/>
      </w:pPr>
      <w:r>
        <w:t xml:space="preserve">　　師父上人云：阿彌陀佛是我老和尚的根。這句話意思很深很深，真正把根找到了。根不能一時一刻離開，把這個根照顧好。故知，阿彌陀佛是我老和尚的根，即是心是佛。把這個根照顧好，即是心作佛。是心是佛，是心作佛，是故是心即佛。</w:t>
      </w:r>
      <w:r>
        <w:t xml:space="preserve"> </w:t>
      </w:r>
    </w:p>
    <w:p w14:paraId="62C4DD42" w14:textId="77777777" w:rsidR="00FE1F28" w:rsidRDefault="00FE1F28">
      <w:pPr>
        <w:pStyle w:val="a3"/>
      </w:pPr>
      <w:r>
        <w:t xml:space="preserve">　　（二）他力妙法，托彼顯此，自他不二。</w:t>
      </w:r>
      <w:r>
        <w:t xml:space="preserve"> </w:t>
      </w:r>
    </w:p>
    <w:p w14:paraId="35692B62" w14:textId="77777777" w:rsidR="00FE1F28" w:rsidRDefault="00FE1F28">
      <w:pPr>
        <w:pStyle w:val="a3"/>
      </w:pPr>
      <w:r>
        <w:t xml:space="preserve">　　又，賢公老和尚說：「阿彌陀佛是我老和尚的根。」此正妙顯他力法門，即經中「斯義弘深，非我境界」。即「拋卻己分，專歸佛力」。深顯賢公老和尚全仗佛力，仰靠阿彌陀佛，靠倒阿彌陀佛之心。</w:t>
      </w:r>
      <w:r>
        <w:t xml:space="preserve"> </w:t>
      </w:r>
    </w:p>
    <w:p w14:paraId="1EB2127D" w14:textId="77777777" w:rsidR="00FE1F28" w:rsidRDefault="00FE1F28">
      <w:pPr>
        <w:pStyle w:val="a3"/>
      </w:pPr>
      <w:r>
        <w:t xml:space="preserve">　　印祖云：「念佛一法，乃仗佛力出三界，生淨土耳。」「仗佛誓願攝受之力，自己信願念佛之誠，無論證悟與否，乃至煩惑絲毫未斷者，均可仗佛慈力，即於現生，往生西方。」《科註》云：「世稱淨宗為他力法門。淨宗所以能三根普被，一生成辦，凡夫二乘例登不退，皆仗彌陀一乘願海、六字洪名之力，此即仗他力。淨宗之所以究竟方便者，即以彌陀無上果覺，作為眾生因地初心，因達果海，果徹因源，因果同時，感應難思，此又是他力之妙用。」「是以具縛凡夫但能信有世界名曰極樂，其土有佛，號阿彌陀。深信此兩個有字，切願往生，一向持名，即可如願，逕登不退。」</w:t>
      </w:r>
      <w:r>
        <w:t xml:space="preserve"> </w:t>
      </w:r>
    </w:p>
    <w:p w14:paraId="307C0E9E" w14:textId="77777777" w:rsidR="00FE1F28" w:rsidRDefault="00FE1F28">
      <w:pPr>
        <w:pStyle w:val="a3"/>
      </w:pPr>
      <w:r>
        <w:t xml:space="preserve">　　又此淨土法門，雖是全仗佛力，但非離本心，乃是以他力而顯自心。《科註》云：「應知他力，亦是自心。自他不二，自他宛然。因他力而顯自心，從有念以入無念，正是本法深妙處。是故《彌陀要解》云：此之法門，全在了他即自。若諱言他佛，則是他見未忘；若偏重自佛，卻成我見顛倒。」「《起信論》云：自佛他佛，總成戲論。人我兩忘，自他不異。諸佛法身，湛然常寂。以本願故，感應道交，即自即他，無虛無實，唯一真如，周遍法界。眾生依於業緣，幻有分段。如居屋下，不見天日。念力誠堅，幻緣斯淨。如撤屋蔀，天日豁然。任運往生，還同本得。」淨宗之妙，全顯於此。</w:t>
      </w:r>
      <w:r>
        <w:t xml:space="preserve"> </w:t>
      </w:r>
    </w:p>
    <w:p w14:paraId="224988A2" w14:textId="77777777" w:rsidR="00FE1F28" w:rsidRDefault="00FE1F28">
      <w:pPr>
        <w:pStyle w:val="a3"/>
      </w:pPr>
      <w:r>
        <w:t xml:space="preserve">　　由是深感，淨土法門不可思議，名號功德不可思議，阿彌陀佛大悲慈父之深恩厚德不可思議。縱是粉身碎骨，亦難報答。</w:t>
      </w:r>
      <w:r>
        <w:t xml:space="preserve"> </w:t>
      </w:r>
    </w:p>
    <w:p w14:paraId="7A0B8265" w14:textId="77777777" w:rsidR="00FE1F28" w:rsidRDefault="00FE1F28">
      <w:pPr>
        <w:pStyle w:val="a3"/>
      </w:pPr>
      <w:r>
        <w:t xml:space="preserve">　　我等實應深知牢記，阿彌陀佛不僅是賢公老和尚的根，亦是我們一切眾生之根。我們應像賢公老和尚一樣，仰靠阿彌陀佛、靠倒阿彌陀佛、賴定阿彌陀佛，一切時、一切處心中念念不捨阿彌陀佛，把根抓牢，早歸自性極樂老家。</w:t>
      </w:r>
      <w:r>
        <w:t xml:space="preserve"> </w:t>
      </w:r>
    </w:p>
    <w:p w14:paraId="26964AD6" w14:textId="77777777" w:rsidR="00FE1F28" w:rsidRDefault="00FE1F28">
      <w:pPr>
        <w:pStyle w:val="a3"/>
      </w:pPr>
      <w:r>
        <w:t xml:space="preserve">　　四、結語</w:t>
      </w:r>
      <w:r>
        <w:t xml:space="preserve"> </w:t>
      </w:r>
    </w:p>
    <w:p w14:paraId="6EC1CE2E" w14:textId="77777777" w:rsidR="00FE1F28" w:rsidRDefault="00FE1F28">
      <w:pPr>
        <w:pStyle w:val="a3"/>
      </w:pPr>
      <w:r>
        <w:t xml:space="preserve">　　大慈念老於《科註》中云：「世人多慕玄妙，而不知最極玄妙祇在平常中，故云平常心是道。」大慈念老一句「平常心是道」，一語道破淨宗玄微。師父上人云：平是平等，就是相續相，前念跟後念完全相同，沒有夾雜，沒有妄念，是我們經題上平等，就是平等心；常是不間斷，念念是平等心；這平等心的內容是什麼？是阿彌陀佛，這是道。阿彌陀佛含無量義，不止前面《彌勒發問經》所說的十念，不止！一念具足一切念，一念具足一切法，無論世出世間法都不出這一念，真妙，玄妙到極處。所以念老說世人多羨慕玄妙，而不知道最極玄妙的在平常當中。海賢老和尚表演給我們看了，我們從他身上看到、從生活上看到，從他工作上看到，從他待人接物，你細心去品味，真的，一點都不假。所以平常心是道。</w:t>
      </w:r>
      <w:r>
        <w:t xml:space="preserve"> </w:t>
      </w:r>
    </w:p>
    <w:p w14:paraId="1C0F9DC5" w14:textId="77777777" w:rsidR="00FE1F28" w:rsidRDefault="00FE1F28">
      <w:pPr>
        <w:pStyle w:val="a3"/>
      </w:pPr>
      <w:r>
        <w:t xml:space="preserve">　　人身難得今已得，佛法難聞今已聞，淨土難信今已信，又幸遇夏蓮老的《無量壽經》會集本，黃念老的《無量壽經解》，恩師師父上人的慈悲宣講，賢公老和尚的現身表法，及恩師齊老師的悲心護持，真是無比難喻之幸運。弟子實應生起稀有難遭之心，珍惜每天、每分、每秒，秉持平常心是道，抓住一句佛號，落實在生活、待人、做事之中。唯有真正往生極樂世界，方不負此生難逢之勝緣，方能真正上報四重恩，下濟三途苦。</w:t>
      </w:r>
      <w:r>
        <w:t xml:space="preserve"> </w:t>
      </w:r>
    </w:p>
    <w:p w14:paraId="1E244724" w14:textId="77777777" w:rsidR="00FE1F28" w:rsidRDefault="00FE1F28">
      <w:pPr>
        <w:pStyle w:val="a3"/>
      </w:pPr>
      <w:r>
        <w:t xml:space="preserve">　　以上是慚愧弟子開敬的心得報告。借用賢公老和尚之三句箴言，淺述淨土法門之宗要（信願持名），持名方法（都攝六根，淨念相繼），及念佛成佛之理論根據（是心是佛，是心作佛）。然而其義深廣無邊，難思難議。開敬根性愚鈍，習文不多，復是初初學習，所學淺薄，又缺乏真誠、恭敬、清淨之心，故不能深解義理，所述淺顯片面，深感慚愧，無地自容。文中定有諸多錯誤與不足，恭敬叩呈尊敬的恩師師父上人，諸位法師、老師批評指正，開敬歡喜接受，阿彌陀佛。</w:t>
      </w:r>
      <w:r>
        <w:t xml:space="preserve"> </w:t>
      </w:r>
    </w:p>
    <w:p w14:paraId="70C9E8DF" w14:textId="77777777" w:rsidR="00FE1F28" w:rsidRDefault="00FE1F28">
      <w:pPr>
        <w:pStyle w:val="a3"/>
      </w:pPr>
      <w:r>
        <w:t xml:space="preserve">　　最後以徹悟大師法語，結束此篇報告。並以此自勉，及供養一切有緣菩薩！</w:t>
      </w:r>
      <w:r>
        <w:t xml:space="preserve"> </w:t>
      </w:r>
    </w:p>
    <w:p w14:paraId="0CF7A714" w14:textId="77777777" w:rsidR="00FE1F28" w:rsidRDefault="00FE1F28">
      <w:pPr>
        <w:pStyle w:val="a3"/>
      </w:pPr>
      <w:r>
        <w:t xml:space="preserve">　　修淨業者須知：</w:t>
      </w:r>
      <w:r>
        <w:t xml:space="preserve"> </w:t>
      </w:r>
    </w:p>
    <w:p w14:paraId="13D16BAE" w14:textId="77777777" w:rsidR="00FE1F28" w:rsidRDefault="00FE1F28">
      <w:pPr>
        <w:pStyle w:val="a3"/>
      </w:pPr>
      <w:r>
        <w:t xml:space="preserve">　　一、真為生死，發菩提心，是學道通途。</w:t>
      </w:r>
      <w:r>
        <w:t xml:space="preserve"> </w:t>
      </w:r>
    </w:p>
    <w:p w14:paraId="641CBBA4" w14:textId="77777777" w:rsidR="00FE1F28" w:rsidRDefault="00FE1F28">
      <w:pPr>
        <w:pStyle w:val="a3"/>
      </w:pPr>
      <w:r>
        <w:t xml:space="preserve">　　二、以深信願，持佛名號，為淨土正宗。</w:t>
      </w:r>
      <w:r>
        <w:t xml:space="preserve"> </w:t>
      </w:r>
    </w:p>
    <w:p w14:paraId="3D575CB8" w14:textId="77777777" w:rsidR="00FE1F28" w:rsidRDefault="00FE1F28">
      <w:pPr>
        <w:pStyle w:val="a3"/>
      </w:pPr>
      <w:r>
        <w:t xml:space="preserve">　　三、以攝心專注而念，為下手方便。</w:t>
      </w:r>
      <w:r>
        <w:t xml:space="preserve"> </w:t>
      </w:r>
    </w:p>
    <w:p w14:paraId="5B8CC606" w14:textId="77777777" w:rsidR="00FE1F28" w:rsidRDefault="00FE1F28">
      <w:pPr>
        <w:pStyle w:val="a3"/>
      </w:pPr>
      <w:r>
        <w:t xml:space="preserve">　　四、以折伏現行煩惱，為修心要務。</w:t>
      </w:r>
      <w:r>
        <w:t xml:space="preserve"> </w:t>
      </w:r>
    </w:p>
    <w:p w14:paraId="4295C373" w14:textId="77777777" w:rsidR="00FE1F28" w:rsidRDefault="00FE1F28">
      <w:pPr>
        <w:pStyle w:val="a3"/>
      </w:pPr>
      <w:r>
        <w:t xml:space="preserve">　　五、以堅持四重戒法，為入道根本。</w:t>
      </w:r>
      <w:r>
        <w:t xml:space="preserve"> </w:t>
      </w:r>
    </w:p>
    <w:p w14:paraId="0677E281" w14:textId="77777777" w:rsidR="00FE1F28" w:rsidRDefault="00FE1F28">
      <w:pPr>
        <w:pStyle w:val="a3"/>
      </w:pPr>
      <w:r>
        <w:t xml:space="preserve">　　六、以種種苦行，為修道助緣。</w:t>
      </w:r>
      <w:r>
        <w:t xml:space="preserve"> </w:t>
      </w:r>
    </w:p>
    <w:p w14:paraId="40392C88" w14:textId="77777777" w:rsidR="00FE1F28" w:rsidRDefault="00FE1F28">
      <w:pPr>
        <w:pStyle w:val="a3"/>
      </w:pPr>
      <w:r>
        <w:t xml:space="preserve">　　七、以一心不亂，為淨行歸宿。</w:t>
      </w:r>
      <w:r>
        <w:t xml:space="preserve"> </w:t>
      </w:r>
    </w:p>
    <w:p w14:paraId="6C6E23B0" w14:textId="77777777" w:rsidR="00FE1F28" w:rsidRDefault="00FE1F28">
      <w:pPr>
        <w:pStyle w:val="a3"/>
      </w:pPr>
      <w:r>
        <w:t xml:space="preserve">　　八、以種種靈瑞，為往生證驗。</w:t>
      </w:r>
      <w:r>
        <w:t xml:space="preserve"> </w:t>
      </w:r>
    </w:p>
    <w:p w14:paraId="585BFF50" w14:textId="77777777" w:rsidR="00FE1F28" w:rsidRDefault="00FE1F28">
      <w:pPr>
        <w:pStyle w:val="a3"/>
      </w:pPr>
      <w:r>
        <w:t xml:space="preserve">　　此八種事，各宜痛講。修淨業者，不可不知矣！</w:t>
      </w:r>
      <w:r>
        <w:t xml:space="preserve"> </w:t>
      </w:r>
    </w:p>
    <w:p w14:paraId="5C5E7AF3" w14:textId="77777777" w:rsidR="00FE1F28" w:rsidRDefault="00FE1F28">
      <w:pPr>
        <w:pStyle w:val="a3"/>
      </w:pPr>
      <w:r>
        <w:t xml:space="preserve">　　慚愧弟子開敬頂禮叩呈。</w:t>
      </w:r>
      <w:r>
        <w:t xml:space="preserve"> </w:t>
      </w:r>
    </w:p>
    <w:p w14:paraId="2F9FA2C8" w14:textId="77777777" w:rsidR="00FE1F28" w:rsidRDefault="00FE1F28">
      <w:pPr>
        <w:pStyle w:val="a3"/>
      </w:pPr>
      <w:r>
        <w:t xml:space="preserve">　　老法師：開敬這一篇報告，我們讀了很歡喜，是一篇很好對於念佛同修的開示。我們深深的期望她，說到了真正能做到，給一切大眾做個好榜樣，像海賢老和尚一樣，妳的功德就圓滿了。有解有行，盡形壽做這樣的表法，就是海賢第二。</w:t>
      </w:r>
      <w:r>
        <w:t xml:space="preserve"> </w:t>
      </w:r>
    </w:p>
    <w:p w14:paraId="1A3498B8" w14:textId="77777777" w:rsidR="00FE1F28" w:rsidRDefault="00FE1F28">
      <w:pPr>
        <w:pStyle w:val="a3"/>
      </w:pPr>
      <w:r>
        <w:t xml:space="preserve">　　下面還有一篇，現在我看只剩下四分鐘了，大概這個時間不夠，下一篇要留在下一次。</w:t>
      </w:r>
      <w:r>
        <w:t xml:space="preserve"> </w:t>
      </w:r>
    </w:p>
    <w:p w14:paraId="6ED377F3" w14:textId="77777777" w:rsidR="00FE1F28" w:rsidRDefault="00FE1F28">
      <w:pPr>
        <w:pStyle w:val="a3"/>
      </w:pPr>
      <w:r>
        <w:t xml:space="preserve">　　後面，她舉出徹悟法師修行的法語，八句話，希望我們都要把它記住，常常放在心上勉勵自己，做真實的反省。徹悟大師說得很清楚很明白，我們應該要把它做到。這個裡面的根本就是前兩句，真正把前兩句做到了，後面都沒有問題，後面就是表法，道道地地的表法。「真為生死，發菩提心」。我們學佛的同學，第一樁大事，要知道生死事大。真的，佛說得沒錯，自從無量劫來，我們在六道輪迴裡頭團團轉，從來沒有出離過，由三善道轉到三惡道，由三惡道再轉到三善道，反覆來回，沒完沒了，真的，這是事實真相。你有沒有做過上帝？忉利天主有沒有做過？你有沒有做過大梵天王？你有沒有做過摩醯首羅天王？肯定做過，不稀奇。你有沒有墮過無間地獄？哪裡都去過。</w:t>
      </w:r>
      <w:r>
        <w:t xml:space="preserve"> </w:t>
      </w:r>
    </w:p>
    <w:p w14:paraId="41AD8C74" w14:textId="77777777" w:rsidR="00FE1F28" w:rsidRDefault="00FE1F28">
      <w:pPr>
        <w:pStyle w:val="a3"/>
      </w:pPr>
      <w:r>
        <w:t xml:space="preserve">　　這一生算是很僥倖，非常幸運。為什麼？你遇到佛法了，你能信佛法，你能依教奉行，換句話說，你要是搞真的，你有超越六道輪迴的緣分，這一生可以超越，這才是生死第一樁大事。如果我們疏忽了，這一生就白來了，遇到這個緣還繼續搞輪迴，真可惜！開經偈說，「百千萬劫難遭遇」，這話是真的，遇到淨土法門不容易，彭際清說，「無量劫來希有難逢的一天」，我們遇到了，這個稀有難逢，你遇到淨宗，遇到念佛法門，實在值得慶幸，值得歡喜。你要把它抓住，你可不能放鬆。抓住什麼？抓住阿彌陀佛，念念不捨離，我們能出六道輪迴，能往生到極樂世界。這比中頭獎都難，我們真中了。可是，有這個緣分而沒有掌握住，對這個世間還有留戀，還捨不得放下，這種人多，很多很多。什麼原因？無始無明習氣太重，無量劫的習氣，哪有那麼容易放下！</w:t>
      </w:r>
      <w:r>
        <w:t xml:space="preserve"> </w:t>
      </w:r>
    </w:p>
    <w:p w14:paraId="39F21CA0" w14:textId="77777777" w:rsidR="00FE1F28" w:rsidRDefault="00FE1F28">
      <w:pPr>
        <w:pStyle w:val="a3"/>
      </w:pPr>
      <w:r>
        <w:t xml:space="preserve">　　我初學佛的時候，第一次見章嘉大師，向老人家請教修行的祕訣。老人告訴我四個字，看破放下，放下看破，從初發心到如來地，就是看破幫助放下，放下幫助看破，像爬樓梯一樣，相輔相成，初發心到如來地，就這麼個方法。因為我們那個時候初學，對佛法一竅不通，他用這個方法來說，我們懂，能體會。就是佛法裡面講的止觀，止就是放下，幫助你觀，觀幫助你放下，幫助你止，像樓梯一樣，一層一層向上爬。</w:t>
      </w:r>
      <w:r>
        <w:t xml:space="preserve"> </w:t>
      </w:r>
    </w:p>
    <w:p w14:paraId="184101D7" w14:textId="77777777" w:rsidR="00FE1F28" w:rsidRDefault="00FE1F28">
      <w:pPr>
        <w:pStyle w:val="a3"/>
      </w:pPr>
      <w:r>
        <w:t xml:space="preserve">　　淨宗法門殊勝，只要爬到極樂世界就圓滿了，後面就不必這麼麻煩。為什麼？往生即使是凡聖同居土下下品往生，我們現在用的經本第二十願，四十八願第二十願，皆作阿惟越致菩薩。佛沒有妄語，是真話。那問題就解決了，阿惟越致菩薩是什麼等級？法身菩薩，明心見性，大徹大悟的菩薩，一生到極樂世界就得到。不是自己修的，是阿彌陀佛本願威神加持你，讓你得到的。那加持行嗎？行，為什麼？因為你本來是佛，所以才加得上，你要不是本來是佛，加不上，本來是佛。這個緣多殊勝！所以要把這樁事情當作這一生第一樁大事，其他的都是雞毛蒜皮小事，別放在心上，把這一句佛號，信願持名，時時刻刻放在心上，不能丟失，我們就穩穩當當的成功了，這是圓滿的成功。</w:t>
      </w:r>
      <w:r>
        <w:t xml:space="preserve"> </w:t>
      </w:r>
    </w:p>
    <w:p w14:paraId="10F0552C" w14:textId="77777777" w:rsidR="00FE1F28" w:rsidRDefault="00FE1F28">
      <w:pPr>
        <w:pStyle w:val="a3"/>
      </w:pPr>
      <w:r>
        <w:t xml:space="preserve">　　所以這篇報告，對於修學淨土的是很好的開示，我們可以把它放在網上。好，下課。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02D7" w14:textId="77777777" w:rsidR="00FE1F28" w:rsidRDefault="00FE1F28" w:rsidP="00FE1F28">
      <w:r>
        <w:separator/>
      </w:r>
    </w:p>
  </w:endnote>
  <w:endnote w:type="continuationSeparator" w:id="0">
    <w:p w14:paraId="65310A71" w14:textId="77777777" w:rsidR="00FE1F28" w:rsidRDefault="00FE1F28" w:rsidP="00FE1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4087E" w14:textId="77777777" w:rsidR="00FE1F28" w:rsidRDefault="00FE1F28" w:rsidP="00FE1F28">
      <w:r>
        <w:separator/>
      </w:r>
    </w:p>
  </w:footnote>
  <w:footnote w:type="continuationSeparator" w:id="0">
    <w:p w14:paraId="5063B947" w14:textId="77777777" w:rsidR="00FE1F28" w:rsidRDefault="00FE1F28" w:rsidP="00FE1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28"/>
    <w:rsid w:val="00F20C87"/>
    <w:rsid w:val="00FE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251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2995</Words>
  <Characters>17073</Characters>
  <Application>Microsoft Office Word</Application>
  <DocSecurity>0</DocSecurity>
  <Lines>142</Lines>
  <Paragraphs>40</Paragraphs>
  <ScaleCrop>false</ScaleCrop>
  <Company/>
  <LinksUpToDate>false</LinksUpToDate>
  <CharactersWithSpaces>20028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