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2F948" w14:textId="77777777" w:rsidR="008F3ACA" w:rsidRDefault="008F3ACA">
      <w:r>
        <w:t xml:space="preserve">淨空老法師對新加坡淨宗學會同修的開示　　（共一集）　　</w:t>
      </w:r>
      <w:r>
        <w:t>2006/5/11</w:t>
      </w:r>
      <w:r>
        <w:t xml:space="preserve">　　新加坡淨宗學會　　檔名：</w:t>
      </w:r>
      <w:r>
        <w:t xml:space="preserve">21-314-0001 </w:t>
      </w:r>
    </w:p>
    <w:p w14:paraId="5681F0C2" w14:textId="77777777" w:rsidR="008F3ACA" w:rsidRDefault="008F3ACA">
      <w:pPr>
        <w:pStyle w:val="a3"/>
      </w:pPr>
      <w:r>
        <w:t xml:space="preserve">　　尊敬的李總務、諸位法師、諸位同學，大家好。這次我從香港過來，參加印尼舉辦的衛塞節，昨天聽說爪哇的火山爆發，我這個行程臨時取消了，讓鍾茂森居士跟悟行法師代表我去參加。所以有機會應李總務的邀請，跟大家在此地做一次聚會。我沒有想到今天來這麼多人，我們看到非常歡喜。</w:t>
      </w:r>
      <w:r>
        <w:t xml:space="preserve"> </w:t>
      </w:r>
    </w:p>
    <w:p w14:paraId="51FE25C1" w14:textId="77777777" w:rsidR="008F3ACA" w:rsidRDefault="008F3ACA">
      <w:pPr>
        <w:pStyle w:val="a3"/>
      </w:pPr>
      <w:r>
        <w:t xml:space="preserve">　　這幾年，世界愈來愈不安定，災難確實到處都有，而且都非常嚴重。有些靈媒不斷的透一些訊息告訴我，只有我們認真努力的修行，不但可以救自己，也可以能夠把災難減輕，把災難的時間縮短。這些訊息可以相信，在我們學佛這麼多年的經驗當中，因為災難是眾生共業所感，太平盛世也是一切眾生善心善業所感。所以我們在講經常常提到，極樂世界跟我們這個世界沒有兩樣，完全相同。為什麼苦樂有這麼大的差別？極樂世界的人心善、言行善，沒有一樣不善，所以他感得的世界就美好，沒有一點欠缺。回過頭來看看我們這個世界，人心不善、言行不善，所以就變成了這麼多災難。</w:t>
      </w:r>
      <w:r>
        <w:t xml:space="preserve"> </w:t>
      </w:r>
    </w:p>
    <w:p w14:paraId="1DFB50CE" w14:textId="77777777" w:rsidR="008F3ACA" w:rsidRDefault="008F3ACA">
      <w:pPr>
        <w:pStyle w:val="a3"/>
      </w:pPr>
      <w:r>
        <w:t xml:space="preserve">　　這個道理跟日本江本勝博士的水實驗是一個道理。你看一杯水，水沒有善惡，平等的，以善心對待它，水的結晶在顯微鏡下看到就非常美好。他做的實驗最明顯的，用愛心，「我愛你，喜歡你」，對待這個水，水的結晶就非常之美；反過來，「我討厭你，我恨你」對這個水，同樣是一杯水，那個水的結晶就非常難看。那個非常難看的，就像我們娑婆世界，非常美的，就是極樂世界，同樣是一杯水。它不好看，我們換個念頭，把惡的念頭斷掉，以善念對待它，它又變好看了。這就是相，在佛家講法相，十法界依正不同，法性是一樣。</w:t>
      </w:r>
      <w:r>
        <w:t xml:space="preserve"> </w:t>
      </w:r>
    </w:p>
    <w:p w14:paraId="4D57B3B2" w14:textId="77777777" w:rsidR="008F3ACA" w:rsidRDefault="008F3ACA">
      <w:pPr>
        <w:pStyle w:val="a3"/>
      </w:pPr>
      <w:r>
        <w:t xml:space="preserve">　　水好比是法性，它現的那些相是法相，法相千變萬化。它為什麼會變化？大乘教裡佛講得好，「一切法從心想生」，我們的心善、我們的言善、我們的行為善，沒有一樣不善；我們的念頭不善、言語不善、行為不善，就沒有一樣是善的，就這麼個道理。從一瓶水，我們看出這個事實真相，然後回過頭來看我們的身體，我們身體就跟一瓶水一樣。你看命相家常講「相隨心轉」，你的心慈悲，相貌就很慈悲，一看到，這個人是好人，這個人很慈悲，這個人很清淨，這個人很善良；你念頭不善，言行不善，這個人很凶惡，這個人看到很害怕。所以相隨心轉，一個道理！</w:t>
      </w:r>
      <w:r>
        <w:t xml:space="preserve"> </w:t>
      </w:r>
    </w:p>
    <w:p w14:paraId="38958ABB" w14:textId="77777777" w:rsidR="008F3ACA" w:rsidRDefault="008F3ACA">
      <w:pPr>
        <w:pStyle w:val="a3"/>
      </w:pPr>
      <w:r>
        <w:t xml:space="preserve">　　不但相隨心轉，體質隨心轉，你念頭善、行為善，你身體健康，百病不生；念頭不善、行為不善，就一身的毛病。這樁事情是大家最關心的，哪個人不關心自己身體健康？如何能叫自己身體恢復健康？最近這幾個月，北京有個同學，我跟他不認識，他送我一套光碟，叫「山西小院」。我也不知道是什麼東西，他只介紹說山西大同那邊有四十位得癌症的人，醫生宣布生命只有三個月，交代他家裡回去辦後事，到這麼嚴重的地步。所以他們自己也絕望了，遇到一些念佛同修勸導他萬緣放下，一心一意念佛求生淨土。這些人也是得到許多善心的同學們幫他助念，念了二個月、三個月，狀況愈來愈好。頭一、二個星期，沒有痛苦了，二、三個月之後，再到醫院檢查，癌症沒有了，恢復健康，二、三年當中沒有復發過。所以就把這些報導，四十個人來做證明。</w:t>
      </w:r>
      <w:r>
        <w:t xml:space="preserve"> </w:t>
      </w:r>
    </w:p>
    <w:p w14:paraId="5BF80452" w14:textId="77777777" w:rsidR="008F3ACA" w:rsidRDefault="008F3ACA">
      <w:pPr>
        <w:pStyle w:val="a3"/>
      </w:pPr>
      <w:r>
        <w:lastRenderedPageBreak/>
        <w:t xml:space="preserve">　　我一口氣把這六片光碟全部看完，一天之內全部看完。看完之後，我說這個問題要解釋，不解釋大家認為這是迷信，傳說在外面不好聽，這邊搞迷信，什麼佛菩薩保佑！所以我就用一個小時的時間，把這個道理講出來。為什麼？就是佛經上講的「一切法從心想生」，這一句太重要了！《華嚴經》上給我們講，宇宙從哪裡來的？生命從哪來的？十法界依正莊嚴從哪裡來的？「唯心所現，唯識所變」。這個心就是大乘教上講的法性，法性能現；識心能變，識心是什麼？就是八識五十一心所。在《華嚴經》上講得更容易了解，《華嚴經》上講的是妄想、分別、執著。你看經上講得多好，「一切眾生皆有如來智慧德相」；換句話說，你本來是佛，你本來成佛，你為什麼會變成這個樣子？就是因為你有妄想分別執著，你不能證得。</w:t>
      </w:r>
      <w:r>
        <w:t xml:space="preserve"> </w:t>
      </w:r>
    </w:p>
    <w:p w14:paraId="54CA9634" w14:textId="77777777" w:rsidR="008F3ACA" w:rsidRDefault="008F3ACA">
      <w:pPr>
        <w:pStyle w:val="a3"/>
      </w:pPr>
      <w:r>
        <w:t xml:space="preserve">　　我在中國訪問的時候，這次參加中國杭州的會議就有人問我，不是直接問我，是問我旁邊的人；問了之後，他們答不出來。有人問他什麼問題？你們學佛的人，真有佛嗎？真有菩薩嗎？在哪裡？你見過嗎？他答不出來，然後把這個話傳給我。我說你跟我學佛，聽經聽這麼多年，連這麼幾句話都答不出來，你白聽了，白學了！很簡單的告訴他，佛在哪裡？佛就在現前，我看到了。在哪裡？你就是！菩薩在哪裡？你就是菩薩！一點都沒錯，你看佛在經上講，但以妄想分別執著不能放下，你要把妄想分別執著統統放下，你就是佛！一切眾生本來成佛，難道這是假的嗎？一點都不假。</w:t>
      </w:r>
      <w:r>
        <w:t xml:space="preserve"> </w:t>
      </w:r>
    </w:p>
    <w:p w14:paraId="7AF12F9D" w14:textId="77777777" w:rsidR="008F3ACA" w:rsidRDefault="008F3ACA">
      <w:pPr>
        <w:pStyle w:val="a3"/>
      </w:pPr>
      <w:r>
        <w:t xml:space="preserve">　　妄想放不下，你能把分別、執著放下，你就是菩薩；妄想、分別放不下，你能放下執著，就是阿羅漢；三個都放不下，你是六道凡夫，你就是現在這個樣子。所以，於世出世間一切法不再執著，統統放下，不再執著，阿羅漢；再進一步，不但不執著，分別也沒有了，你就是菩薩；再往上一層，妄想放下，什麼叫妄想？不起心、不動念，六根接觸六塵境界，清清楚楚，明明瞭瞭，那就是照見，這就成佛了，佛決定沒有起心動念。所以，不起心不動念、不分別不執著，這個人就是佛。佛在經上這麼樣清楚、這麼樣明白告訴我們，人家來問的時候居然答不出來，你說可憐不可憐！</w:t>
      </w:r>
      <w:r>
        <w:t xml:space="preserve"> </w:t>
      </w:r>
    </w:p>
    <w:p w14:paraId="11BC9B5D" w14:textId="77777777" w:rsidR="008F3ACA" w:rsidRDefault="008F3ACA">
      <w:pPr>
        <w:pStyle w:val="a3"/>
      </w:pPr>
      <w:r>
        <w:t xml:space="preserve">　　你什麼時候放下什麼時候成佛，你放不下，永遠搞六道輪迴。搞六道輪迴很可憐，六道是個泥坑，愈陷愈深，愈陷愈苦，為什麼不放下？我離開新加坡的時候寫了兩句話勉勵我們的同學，第一句說「處逆境」，環境不好，處逆境，「隨惡緣」，緣是人事環境，物質環境、人事環境都不好，「無瞋恚」，一點瞋恚心不起，「業障盡消」。這好事情，怎麼說是好事情？你不生瞋恚心，沒有報復的念頭，甘心情願接受，業障消了。第二句，「處順境」，環境統統好，「隨善緣」，人事環境也好、物質環境也好，這個時候要小心，「無貪痴」，因為在順境裡面最容易起貪心、貪愛，這個念頭起就糟糕，無貪痴，「福慧全現」，你才真正叫有福有慧。</w:t>
      </w:r>
      <w:r>
        <w:t xml:space="preserve"> </w:t>
      </w:r>
    </w:p>
    <w:p w14:paraId="0BA1060C" w14:textId="77777777" w:rsidR="008F3ACA" w:rsidRDefault="008F3ACA">
      <w:pPr>
        <w:pStyle w:val="a3"/>
      </w:pPr>
      <w:r>
        <w:t xml:space="preserve">　　所以，佛在經上說了兩句話，「日日是好日，時時是好時」，我續了兩句話，「人人是好人，事事是好事」。《楞嚴經》上講得好，「若能轉物，則同如來」，問題就是你會不會轉，你會轉，沒有一樣不好，你要不會轉，麻煩可就大了。那是什麼？天下本無事，庸人自擾之，是你自己害你自己，所以你要懂得轉。佛法學了之後要能用在生活上、用在工作上、用在處事待人接物，你一生的生活無比的幸福、快樂、美滿。所以從前，這是五十五年前，方東美先生把佛法介紹給我，告訴我「學佛是人生最高的享受」！我能得到你們為什麼得不到？得不到的原因不外乎兩個，一個就是沒有真正理解，沒真懂；第二個，懂得之後沒有落實。沒有真正懂，這是愚痴；沒有能夠落實，那是你沒有福報。</w:t>
      </w:r>
      <w:r>
        <w:t xml:space="preserve"> </w:t>
      </w:r>
    </w:p>
    <w:p w14:paraId="3B71A3DF" w14:textId="77777777" w:rsidR="008F3ACA" w:rsidRDefault="008F3ACA">
      <w:pPr>
        <w:pStyle w:val="a3"/>
      </w:pPr>
      <w:r>
        <w:lastRenderedPageBreak/>
        <w:t xml:space="preserve">　　所以佛法確實是教每個人超凡入聖，無上的妙法，在我們面前，怎麼能夠把它捨棄掉！你真正得到它的時候，你在宇宙之間，就是在十法界裡，真的是無處無時不得利益，所以要緊的是認真學。怎麼個學法？我們在新加坡講了多少年，「一門深入，長時薰修」，成敗關鍵在此地。可不能學雜了，不能學多了，一定要曉得，佛法裡常講「一經通一切經通」。我要想通一切經，你只要學一部經；你要學一切經，那你決定通不了，永遠沒法子通。</w:t>
      </w:r>
      <w:r>
        <w:t xml:space="preserve"> </w:t>
      </w:r>
    </w:p>
    <w:p w14:paraId="11A86D9E" w14:textId="77777777" w:rsidR="008F3ACA" w:rsidRDefault="008F3ACA">
      <w:pPr>
        <w:pStyle w:val="a3"/>
      </w:pPr>
      <w:r>
        <w:t xml:space="preserve">　　譬如說我們用手指來做比喻，這一二三四五部經，或者是五十部經、五百部經，可是你要學你只能學一部，你可不能都學，都學永遠在這裡打轉，永遠不能通達。你就學一部，一部到這個地方還不通，但是到這個地方就通了，不就全都通了嗎？就這麼個道理。所以一部經通了一切都通，一個法門得到了，一切法門都得到。這是祕訣，佛祖幾千年來相傳，傳給我們，我們要能相信。你要不相信的話，你就是學三百年，你一部經都不通。這是方法錯誤，佛沒有過失，佛菩薩講得很清楚，是你自己不相信佛菩薩，你要相信自己，那就沒法子了。</w:t>
      </w:r>
      <w:r>
        <w:t xml:space="preserve"> </w:t>
      </w:r>
    </w:p>
    <w:p w14:paraId="05820471" w14:textId="77777777" w:rsidR="008F3ACA" w:rsidRDefault="008F3ACA">
      <w:pPr>
        <w:pStyle w:val="a3"/>
      </w:pPr>
      <w:r>
        <w:t xml:space="preserve">　　再給諸位說，不但在佛法裡面是一切經能通達，全世界所有宗教經典都通了。為什麼？它不離法性，它是一個自性。佛給我們講的是「唯心所現，唯識所變」，其他宗教都是唯識所變的，所以自性是一個。在宗教裡面講唯一的真神，我們佛教不稱作真神，佛教稱作法性，法性就是他們講的唯一的真神，到那個地方沒有一樣不通。我跟世界上許多宗教往來，跟他們討論他們的經典，我也講他們的經典，他們也很服氣。我有沒有學過？我看看就行了，道理是一樣的，所以一通一切通。不但通宗教的，世間法也一切通，你說這個多自在，得大自在！就是要有耐心、有恆心，一門深入。決定不能搞多，不能搞雜。</w:t>
      </w:r>
      <w:r>
        <w:t xml:space="preserve"> </w:t>
      </w:r>
    </w:p>
    <w:p w14:paraId="67F125CF" w14:textId="77777777" w:rsidR="008F3ACA" w:rsidRDefault="008F3ACA">
      <w:pPr>
        <w:pStyle w:val="a3"/>
      </w:pPr>
      <w:r>
        <w:t xml:space="preserve">　　在你沒有通達之前，通達在我們佛門講是大徹大悟，明心見性，沒有到這個程度之前，決定不許可學二樣東西。學一個能通，你同時學二個你就沒辦法通，學三個就更糟糕。所以一定還是要學古人，古人幾千年傳下來的教誨，一定有他的道理在。我們從前，我這些話講太多次了，我學哲學是一個老師，我學佛法也是一個老師。最早的時候章嘉大師指導我，我跟他三年，他圓寂了，我才找第二個老師李老師，跟他十年。而老師教導我，只可以學一門，決定不能學二門，學二門他不教，而且老師教導的時候，我只能聽他的，不能聽別人講東西。</w:t>
      </w:r>
      <w:r>
        <w:t xml:space="preserve"> </w:t>
      </w:r>
    </w:p>
    <w:p w14:paraId="29447056" w14:textId="77777777" w:rsidR="008F3ACA" w:rsidRDefault="008F3ACA">
      <w:pPr>
        <w:pStyle w:val="a3"/>
      </w:pPr>
      <w:r>
        <w:t xml:space="preserve">　　我最初去台中見他的時候，表達我的意願，希望能跟他學習，他就提出三個條件。第一個條件，就是你跟我學只能聽我的，任何法師、居士大德東西不准聽，這是第一個條件。第二個條件，你過去所學的（我過去就二個老師，跟方老師學哲學，跟章嘉大師學佛法）我不承認，到我這裡來從頭學起。不能說他講的東西我會提出來，「從前章嘉大師怎麼講的，跟你不一樣」，這些囉唆話沒有，不承認，那些取消，我們連說話的餘地都沒有。第三個條件，你所看的文字，無論是經典、無論是世間所有文字，沒有經過他同意不准看。三個條件。</w:t>
      </w:r>
      <w:r>
        <w:t xml:space="preserve"> </w:t>
      </w:r>
    </w:p>
    <w:p w14:paraId="41964991" w14:textId="77777777" w:rsidR="008F3ACA" w:rsidRDefault="008F3ACA">
      <w:pPr>
        <w:pStyle w:val="a3"/>
      </w:pPr>
      <w:r>
        <w:t xml:space="preserve">　　當時我聽了，這個老師怎麼這麼樣跋扈，怎麼這麼專制！好像不講理，天下只有他一個人，沒有第二個人。到以後慢慢才真正了解，這叫師承，老師對你負責任，學生不成就，老師有責任；你要是不能接受，那就是一般聽眾，老師不負這個責任，所以師生關係就建立了。我到最後想了五分鐘，還是接受，接受之後大概三個月就感覺效果出來了。為什麼？很多東西不能看，也不能聽，也不能夠接觸，心定下來了。這就是《金剛經》上講的「信心清淨，則生實相」，心只要一定，智慧就有了。從前聽不明白的，現在聽起來很容易明瞭，從前理解得不夠透徹，現在好像比從前理解得多一點、理解得深一點。然後隨著時間增加，半年、一年，信心足了。老師這個方法好，不曉得他從哪裡想來的，怎麼會想出這種方法！我到什麼時候才搞明白？到新加坡來的時候。</w:t>
      </w:r>
      <w:r>
        <w:t xml:space="preserve"> </w:t>
      </w:r>
    </w:p>
    <w:p w14:paraId="3D910D9A" w14:textId="77777777" w:rsidR="008F3ACA" w:rsidRDefault="008F3ACA">
      <w:pPr>
        <w:pStyle w:val="a3"/>
      </w:pPr>
      <w:r>
        <w:t xml:space="preserve">　　第一次到新加坡好像是八０年代的時候，演培法師在這邊講經，我們是老朋友。他聽說我來了，他到機場去接我，然後請我吃飯。有一天我們就聊起來，他就講他從前在觀宗寺跟諦閑老和尚，他是很小，十幾歲出家的，當小沙彌。諦閑法師很喜歡他，也是給他這三個條件。我這才恍然大悟，這個東西不是李老師的專利，原來是祖祖相傳。在從前古時候，無論是儒釋道三家收學生都是這三個條件，我們才明瞭這叫師承。</w:t>
      </w:r>
      <w:r>
        <w:t xml:space="preserve"> </w:t>
      </w:r>
    </w:p>
    <w:p w14:paraId="00C3A331" w14:textId="77777777" w:rsidR="008F3ACA" w:rsidRDefault="008F3ACA">
      <w:pPr>
        <w:pStyle w:val="a3"/>
      </w:pPr>
      <w:r>
        <w:t xml:space="preserve">　　那個時候老師並沒有告訴我們這種方法的來源，沒告訴我們，但是我們也接受，真正得到利益。我在台中十年，我也跟大家講過，李老師在那邊建蓮社、建慈光圖書館，在那個地方三十八年，三十八年如一日。我在台中，那個時候的蓮友，名冊登記有二十多萬人，我離開的時候大概差不多有五十萬人。我在那裡十年，這十年當中看到老師的言行，我們學到很多東西，他就是專，專精，一門深入。經過台中有許多高僧大德，李老師非常謙恭，這是我們從他那裡學來的，沒有絲毫傲慢。接待這些法師大德，供養，請吃飯、送禮，但是從來不請他們講開示，當然更不可能請他們講經。</w:t>
      </w:r>
      <w:r>
        <w:t xml:space="preserve"> </w:t>
      </w:r>
    </w:p>
    <w:p w14:paraId="6C5844E6" w14:textId="77777777" w:rsidR="008F3ACA" w:rsidRDefault="008F3ACA">
      <w:pPr>
        <w:pStyle w:val="a3"/>
      </w:pPr>
      <w:r>
        <w:t xml:space="preserve">　　我就很奇怪，有一天我就問他老人家，那個法師聽說經講得不錯，為什麼不請他來講？他看我一眼，看了很久，告訴我「你不懂事！」他說我要請他來講一堂開示，我至少要花三、四十個小時，才能把聽眾頭腦恢復正常。為什麼？被染污了。他修的法門跟我不一樣，縱然是一樣的，思想路子不一樣。你跟一個老師你是走一條路，二個老師就是二條路，三個老師是三叉路口，四個老師是十字街頭，準把你教糊塗了。以後我才明白這個道理。所以他對人那麼樣的謙虛，他不敢請講開示，請一次，有的時候搞好幾個月才能把人恢復正常，苦不堪言！所以他說這個你不知道，護持道場不是個簡單事情，護持道場是護持道場大眾的清淨心、真誠心、道心，古人講「寧動千江水，不動道人心」。</w:t>
      </w:r>
      <w:r>
        <w:t xml:space="preserve"> </w:t>
      </w:r>
    </w:p>
    <w:p w14:paraId="11580AF1" w14:textId="77777777" w:rsidR="008F3ACA" w:rsidRDefault="008F3ACA">
      <w:pPr>
        <w:pStyle w:val="a3"/>
      </w:pPr>
      <w:r>
        <w:t xml:space="preserve">　　他辦大專講座，大專講座開六門課，當然請六個老師，六個老師全是他的學生，我也是其中一個。都是老師的學生，講的東西就一鼻孔出氣，這個沒有問題，他絕對不會在外面找，在外面找就把你搞亂了。我們六門功課統統指歸淨土，都是老師傳的，都是老師教的，這個講座就很有利益。其他外面的佛學講座就不可能有這個樣子，開幾門課請幾個法師、居士大德，各講各的，甚至於還有衝突，你說學生聽了怎麼辦？在現在這個時代，善知識是愈來愈少了，我們想學到哪裡學？真學一樣有成就，學一部經，沒有老師，找古人，古人不會拒絕，找古註解。</w:t>
      </w:r>
      <w:r>
        <w:t xml:space="preserve"> </w:t>
      </w:r>
    </w:p>
    <w:p w14:paraId="79A88767" w14:textId="77777777" w:rsidR="008F3ACA" w:rsidRDefault="008F3ACA">
      <w:pPr>
        <w:pStyle w:val="a3"/>
      </w:pPr>
      <w:r>
        <w:t xml:space="preserve">　　我們在台中，李老師非常謙虛，雖然給我那麼嚴格的限制，有時間性，五年。以後我們才明瞭，佛門在從前，無論是在家出家，學佛入佛門，五年學戒，就是五年一定要遵守老師的約法三章。五年你的心定下來了，定能開智慧；五年之後，你有能力辨別是非、有能力辨別真妄、有能力辨別邪正，你可以參學了，門可以開放了，什麼人的東西都可以聽，什麼都可以看，這叫參學。但是你沒有這個能力的時候不可以。當然老師在台中教那麼多年，難道不能請外面法師？他跟我說，能辨別的有，初來學的，不能辨別的還是很多，你要顧慮到那些人。想想還是有道理。</w:t>
      </w:r>
      <w:r>
        <w:t xml:space="preserve"> </w:t>
      </w:r>
    </w:p>
    <w:p w14:paraId="515F820A" w14:textId="77777777" w:rsidR="008F3ACA" w:rsidRDefault="008F3ACA">
      <w:pPr>
        <w:pStyle w:val="a3"/>
      </w:pPr>
      <w:r>
        <w:t xml:space="preserve">　　他的年歲比我大，他大我三十九歲，他年歲比我大，經驗比我豐富，還是他有道理，愈想他的話愈對。你看他要我依印光法師為老師，印光法師是他的老師，這是謙虛，他說我的能力只能教你五年，你要跟印祖學。印祖不在，《文鈔》在，天天讀《文鈔》，天天學《文鈔》，這樣真正是印祖的學生。所以我懂得這個道理，我在世界各地介紹《無量壽經》，我說你們依無量壽佛、依阿彌陀佛做老師，這還能錯得了嗎？學《無量壽經》，學《彌陀經》。經教有困難，黃念祖居士有《無量壽經》註解，隋朝小慧遠大師也有《無量壽經義疏》；《彌陀經》可以學蓮池大師的《疏鈔》，可以學蕅益大師的《要解》。如果《要解》深，近代有圓瑛法師的《要解講義》，寶靜法師的《要解親聞記》，註得非常之好。能夠一生依止這幾位大師，哪有不成就的道理？所以不怕沒有老師，老師太多了。</w:t>
      </w:r>
      <w:r>
        <w:t xml:space="preserve"> </w:t>
      </w:r>
    </w:p>
    <w:p w14:paraId="580C8AC7" w14:textId="77777777" w:rsidR="008F3ACA" w:rsidRDefault="008F3ACA">
      <w:pPr>
        <w:pStyle w:val="a3"/>
      </w:pPr>
      <w:r>
        <w:t xml:space="preserve">　　現前找不到老師，古人太多了，找個一個、二個，一生依靠他就成功了。古時候有這個例子，蕅益大師，我們淨土宗第九代的祖師，他老人家修淨土就是依蓮池大師，蓮池是第八代的祖師。那時候蓮池大師往生了，他依什麼？蓮池大師的著作在，專門學蓮池大師，所以他也成為祖師，成為第九代的祖師，非常有成就。這就是私淑古人，這是決定沒有錯誤的。古人的私淑弟子，在中國第一個是孟子。我們知道孟子在中國學術地位上非常高，孔子稱為至聖，孟子是亞聖。你看看孔夫子，真正能傳夫子之道的是孟子，不是孔子當年在世的那些學生，他的三千弟子、七十二賢人沒有一個傳他的法，傳他法的是孟子。孟子跟孔子大概是孫子輩，孟子學會了，孟子怎麼學的？孔子的著作在，他讀孔子的書，學孔子學得很像，學得很成功。有不懂的地方就問孔子的學生，在當時孔子學生很多，他是這麼學成的。你看到最後，繼承儒家的是孟子，了不起！怎麼成就的？沒有別的，就這兩句話，「一門深入，長時薰修」，你就會成功。決定不能雜，決定不能亂。</w:t>
      </w:r>
      <w:r>
        <w:t xml:space="preserve"> </w:t>
      </w:r>
    </w:p>
    <w:p w14:paraId="7434E9A1" w14:textId="77777777" w:rsidR="008F3ACA" w:rsidRDefault="008F3ACA">
      <w:pPr>
        <w:pStyle w:val="a3"/>
      </w:pPr>
      <w:r>
        <w:t xml:space="preserve">　　我們學佛學什麼，我這幾十年當中，把我自己修學的心得跟諸位報告，做了一副對聯二十個字。我們所學的，是「真誠、清淨、平等、正覺、慈悲」，起心動念你一定要想想相不相應；處世、工作、待人接物，不要忘記「看破、放下、自在、隨緣、念佛」，這個多麼幸福、多麼快樂！這次好像台灣也傳來有一片光碟，有個醫生姓李，叫李豐，是個女的醫生。她自己在三十多歲時得了癌症，她是西醫，本身是醫生。在癌症做化療的時候，化療的第三天非常痛苦，她就想我到底是被化療副作用治死，還是我被癌症治死？她就認真的反省，反省到最後她就放棄，不治了。也不吃藥，也不要去治療，不治了，回過頭來反省為什麼會得這個病。</w:t>
      </w:r>
      <w:r>
        <w:t xml:space="preserve"> </w:t>
      </w:r>
    </w:p>
    <w:p w14:paraId="2CF3B090" w14:textId="77777777" w:rsidR="008F3ACA" w:rsidRDefault="008F3ACA">
      <w:pPr>
        <w:pStyle w:val="a3"/>
      </w:pPr>
      <w:r>
        <w:t xml:space="preserve">　　結果每天睡覺、打坐，心地清淨，居然把癌細胞（現在還在）控制了，不擴散。醫生說她只有三個月壽命，她現在多活了三十多年，她現在六十多歲，癌細胞還在，跟「山西小院」比還差一截，但是她有能力把它控制住。她說了一句很重要的話，人可不能生氣，她說別人做錯事情，自己發脾氣，別人做錯事情，何必懲罰自己？這個話很有味道。我從前也常跟大家講，看到別人的過錯，你把它放在心上，你本來這個心是良心，你的良心當作別人的垃圾桶，這不是聰明人。把別人的垃圾、別人的骯髒、別人的壞東西，統統放在自己心裡；自己的良心是別人的垃圾桶，你還會有好日子過嗎？我說這個話跟李豐醫生的話意思是相同的，千萬不要懲罰自己，把別人的垃圾裝在自己良心裡是懲罰自己，這是決定錯誤。</w:t>
      </w:r>
      <w:r>
        <w:t xml:space="preserve"> </w:t>
      </w:r>
    </w:p>
    <w:p w14:paraId="1BC94D85" w14:textId="77777777" w:rsidR="008F3ACA" w:rsidRDefault="008F3ACA">
      <w:pPr>
        <w:pStyle w:val="a3"/>
      </w:pPr>
      <w:r>
        <w:t xml:space="preserve">　　所以她講她的病為什麼能控制這麼好，她說有三個條件。第一個就是以正面對待一切人事物，就是專門看人的好處，不要看人的缺點，這正面，決定不能用負面的去看人、去看事，這是最重要的一個。第二個素食，決定不吃眾生肉，所以她吃素吃了三十多年。第三個是運動。她說這是她的三個祕訣，能夠跟癌細胞抵抗，抗拒住，一直到現在不發作。她每天要做四個小時的運動，所以運動量很足，她用這個方法。我現在是想方法去找她，把「山西小院」這些光碟送給她看看，希望她能從意念當中把病毒的細胞把它轉恢復正常，那她癌細胞就沒了。</w:t>
      </w:r>
      <w:r>
        <w:t xml:space="preserve"> </w:t>
      </w:r>
    </w:p>
    <w:p w14:paraId="14AFAC8E" w14:textId="77777777" w:rsidR="008F3ACA" w:rsidRDefault="008F3ACA">
      <w:pPr>
        <w:pStyle w:val="a3"/>
      </w:pPr>
      <w:r>
        <w:t xml:space="preserve">　　「山西小院」做的試驗做得非常成功，我們的細胞本來都是正常的，本來都是很健康。就是因為你有貪瞋痴，你有妄想分別執著，讓細胞病變，變成不健康，嚴重的就變成癌細胞，就像對水一樣。你再生起純淨純善的心，對一切人、對一切事、一切物，純淨純善。佛告訴我們「人人是好人，事事是好事」，沒有一樁事情不是好事，沒有一個人不是好人。你用這種心態，你那個病變的細胞會恢復正常，恢復正常，癌細胞就沒有了，你再去檢查就沒有了。這是有道理的，是有科學根據的，這不是迷信，決定能做得到，這是講我們眼前身心健康，這很幸福。</w:t>
      </w:r>
      <w:r>
        <w:t xml:space="preserve"> </w:t>
      </w:r>
    </w:p>
    <w:p w14:paraId="327B70C5" w14:textId="77777777" w:rsidR="008F3ACA" w:rsidRDefault="008F3ACA">
      <w:pPr>
        <w:pStyle w:val="a3"/>
      </w:pPr>
      <w:r>
        <w:t xml:space="preserve">　　我們在這個世間，除了念佛求往生，這是我們一生第一樁大事；第二樁事情，今天苦難眾生太多了，有緣我們全心全力幫助，沒有緣不攀緣，沒有緣決定不要去找，找就錯了，不找事。所以我當年如果說不離開新加坡，我好！我念佛會很精進，為什麼？沒有這個緣。離開新加坡，我想這都是佛的意思，不是人的意思，佛要我去幹這個事情。到澳洲去之後，澳洲學校來找我、澳洲政府找我，要我代表學校、代表國家去參加聯合國的和平會議。所以我在澳洲就走向學校的教育，走向聯合國、走向世界。參加很多次聯合國教科文組織的國際會議，我才了解，現在這個世界社會這些狀況是很不容易來化解的，方法是有，但是很艱難。有這個緣當然我們要去做，沒有緣我絕對不會去攀緣。</w:t>
      </w:r>
      <w:r>
        <w:t xml:space="preserve"> </w:t>
      </w:r>
    </w:p>
    <w:p w14:paraId="44A1FD59" w14:textId="77777777" w:rsidR="008F3ACA" w:rsidRDefault="008F3ACA">
      <w:pPr>
        <w:pStyle w:val="a3"/>
      </w:pPr>
      <w:r>
        <w:t xml:space="preserve">　　解決這個問題，在西方確實是有不少的專家學者，他們主張用武力鎮壓、用報復，這個不能解決問題。九一一之後很多人在反省，這個只有把事情愈搞愈糟，仇恨愈結愈深，所以這個不能化解。聯合國是用和平會議，和平會議開了三十多年，我去參加的時候才知道，聯合國提倡和平會議是七０年代開始。一九七０到現在是三十五、六年了，世界衝突的頻率年年上升，而且災害是一次比一次嚴重，所以開會不能解決。我才想到我們中國五千年來，這麼大的國家，這麼多的人口，為什麼能和睦相處？教育，所以中國自古以來提出「建國君民，教學為先」。中國人最懂得教育，對教育最有經驗，有方法、有效果，所以我就想到還是要用中國傳統教育的辦法才會收到效果。</w:t>
      </w:r>
      <w:r>
        <w:t xml:space="preserve"> </w:t>
      </w:r>
    </w:p>
    <w:p w14:paraId="158119A0" w14:textId="77777777" w:rsidR="008F3ACA" w:rsidRDefault="008F3ACA">
      <w:pPr>
        <w:pStyle w:val="a3"/>
      </w:pPr>
      <w:r>
        <w:t xml:space="preserve">　　但是，中國傳統教育在這個時代中斷了至少有八十年，八十年不算是很長，但是也不短。現在恢復還行，還來得及，再過十年之後，神仙都恢復不了，那就沒有法子了。所以我們現在拼命在做，希望能恢復，這個對整個世界有利益。怎麼做？要從自己內心做起，別人跟我不合，我要跟他合，別人毀謗我，我讚歎他，我決定不毀謗，別人陷害我，我幫助他，反其道而行之。我們是不是吃虧？一點虧不吃，成就自己的德行。在這個世間看起來好像是吃虧上當，但是你從長遠來看，性德提升了，我們在十法界裡頭步步高升，我們向上走。現在不肯吃虧、不肯上當的人，他走下坡，他的前途是三途，是餓鬼、地獄、畜生，他走下坡，我們走上坡，不一樣！所以你愈做愈快樂，雖然很辛苦、很累，但是非常安慰、非常快樂。</w:t>
      </w:r>
      <w:r>
        <w:t xml:space="preserve"> </w:t>
      </w:r>
    </w:p>
    <w:p w14:paraId="14C0BDE2" w14:textId="77777777" w:rsidR="008F3ACA" w:rsidRDefault="008F3ACA">
      <w:pPr>
        <w:pStyle w:val="a3"/>
      </w:pPr>
      <w:r>
        <w:t xml:space="preserve">　　我們不需要人知道，人家障礙愈多、毀謗愈多、找麻煩的愈多，這是什麼？這是自然現象，眾生造的惡業太重！與我們自己不相干，我們自己沒有得失的念頭在裡頭，我並不想在這裡得到一點什麼好處。所以對我一絲毫損失沒有，也一絲毫增加沒有，不增不減，我只好好去做，有機會就做，這是使命，這是應該要做的。也不傷害自己的清淨平等覺，如果對自己清淨平等覺有傷害就不能做，那就是什麼？你自己都保不住自己，你還能幫助別人嗎？所以，我們能幫助別人，條件就是不傷害自己的清淨平等覺，那就應該做。</w:t>
      </w:r>
      <w:r>
        <w:t xml:space="preserve"> </w:t>
      </w:r>
    </w:p>
    <w:p w14:paraId="414147C4" w14:textId="77777777" w:rsidR="008F3ACA" w:rsidRDefault="008F3ACA">
      <w:pPr>
        <w:pStyle w:val="a3"/>
      </w:pPr>
      <w:r>
        <w:t xml:space="preserve">　　這次在中國我們就已經開始試驗了，去年十一月開始，到今年五月剛好半年，有很好的效果。我們用鄉下的一個小鎮做個實驗點，我們在那裡培養三十個老師，讓三十個老師去教這個鎮裡面的居民。這個鎮總共有四萬八千人，住在那個地方的，四萬八千人，每個人都要受《弟子規》的教育。從這兒開始，這是儒家的教育，儒家的根，沒有《弟子規》，儒就沒有了。然後道教的根，《太上感應篇》是道教的根，沒有《感應篇》，道教就沒有了。再來就是佛家的根，《十善業道》，沒有《十善業道》，佛的根就沒有了。所以我們今天要救的、要抓的是儒釋道的根，儒釋道的根就這三樣東西。</w:t>
      </w:r>
      <w:r>
        <w:t xml:space="preserve"> </w:t>
      </w:r>
    </w:p>
    <w:p w14:paraId="006AFAAE" w14:textId="77777777" w:rsidR="008F3ACA" w:rsidRDefault="008F3ACA">
      <w:pPr>
        <w:pStyle w:val="a3"/>
      </w:pPr>
      <w:r>
        <w:t xml:space="preserve">　　這三樣東西不是叫你背的，不是叫你念的，也不是叫你講的，是叫你做到。百分之百的做到，你儒釋道的根紮進去了，以後無論修學哪個宗派、哪部經典，沒有不成就的。你要是沒有這個根，你就是用苦功用三百年都沒用處，你沒有根，是死的。花瓶裡面的花，是很漂亮，幾天就謝掉、就枯了，所以要有根。今天我們做的是救根的工作。我自己的本分是講《華嚴經》，明天我回到香港，後天就開始恢復講《華嚴經》。每個宗教都能夠好好的講他的經典，好好的依教修行，哪有不成就的？所以宗教可以團結，人民是可以教得好的，問題就是看你怎麼個教法。</w:t>
      </w:r>
      <w:r>
        <w:t xml:space="preserve"> </w:t>
      </w:r>
    </w:p>
    <w:p w14:paraId="231F9BD6" w14:textId="77777777" w:rsidR="008F3ACA" w:rsidRDefault="008F3ACA">
      <w:pPr>
        <w:pStyle w:val="a3"/>
      </w:pPr>
      <w:r>
        <w:t xml:space="preserve">　　我們在那裡教了半年，有很好的成就。在中國很多省的主管教育的領導人，他們省的教育廳長、主管教育官員去看過；很多學校，大概現在有一、二百個學校的校長跟他們老師都去參觀過。參觀之後，還有人帶了很多參考資料準備送給我們，結果看了之後，那個資料都收回去了。他說我們這個東西沒有用，你那一套好。他說只要一部《弟子規》就能救中國、就能救世界，他說我們回去之後全校都推行。所以，現在影響愈來愈好。在印尼、馬來西亞也有同修到那邊去參觀，丹斯里李金友代表馬哈迪長老去看，看了之後非常歡喜，他太太聽課都流眼淚，都受感動。</w:t>
      </w:r>
      <w:r>
        <w:t xml:space="preserve"> </w:t>
      </w:r>
    </w:p>
    <w:p w14:paraId="0EAA242F" w14:textId="77777777" w:rsidR="008F3ACA" w:rsidRDefault="008F3ACA">
      <w:pPr>
        <w:pStyle w:val="a3"/>
      </w:pPr>
      <w:r>
        <w:t xml:space="preserve">　　這是慢慢的推向到國際，讓從事於和平工作的這些執事人員恢復信心，用教學的方法可以化解衝突，真正化解衝突，可以促進社會的安定和平。去年我在美國訪問，我也把這些事情當面給布希總統談到，他也能接受。所以我離開之後，聽說他在白宮裡面有好幾次談到美國青少年的道德教育。這會有好的效果、會有好的信心，一定要我們大家共同努力，一定是把儒釋道的根抓住，我們才能夠救自己，才能夠幫助別人。在佛法講度化眾生就是幫助別人，自行化他，自利利他。我今天的說話就到此地，祝福同學們，我們認真努力為正法、為苦難眾生盡一分責任。祝福大家身體健康，法緣殊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CB5B2" w14:textId="77777777" w:rsidR="008F3ACA" w:rsidRDefault="008F3ACA" w:rsidP="008F3ACA">
      <w:r>
        <w:separator/>
      </w:r>
    </w:p>
  </w:endnote>
  <w:endnote w:type="continuationSeparator" w:id="0">
    <w:p w14:paraId="020A8A0A" w14:textId="77777777" w:rsidR="008F3ACA" w:rsidRDefault="008F3ACA" w:rsidP="008F3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31BB3" w14:textId="77777777" w:rsidR="008F3ACA" w:rsidRDefault="008F3ACA" w:rsidP="008F3ACA">
      <w:r>
        <w:separator/>
      </w:r>
    </w:p>
  </w:footnote>
  <w:footnote w:type="continuationSeparator" w:id="0">
    <w:p w14:paraId="2866A12D" w14:textId="77777777" w:rsidR="008F3ACA" w:rsidRDefault="008F3ACA" w:rsidP="008F3A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CA"/>
    <w:rsid w:val="008F3A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A52C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3A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3A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3A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3A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1433</Words>
  <Characters>8173</Characters>
  <Application>Microsoft Office Word</Application>
  <DocSecurity>0</DocSecurity>
  <Lines>68</Lines>
  <Paragraphs>19</Paragraphs>
  <ScaleCrop>false</ScaleCrop>
  <Company/>
  <LinksUpToDate>false</LinksUpToDate>
  <CharactersWithSpaces>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