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A4FB" w14:textId="77777777" w:rsidR="00821765" w:rsidRDefault="00821765">
      <w:r>
        <w:t xml:space="preserve">八八水災暨南山公墓祖靈報恩三時繫念法事老法師開示　　（共一集）　　</w:t>
      </w:r>
      <w:r>
        <w:t>2009/9/15</w:t>
      </w:r>
      <w:r>
        <w:t xml:space="preserve">　　台灣台南市南山公墓　　檔名：</w:t>
      </w:r>
      <w:r>
        <w:t xml:space="preserve">21-551-0001 </w:t>
      </w:r>
    </w:p>
    <w:p w14:paraId="763EFF8E" w14:textId="77777777" w:rsidR="00821765" w:rsidRDefault="00821765">
      <w:pPr>
        <w:pStyle w:val="a3"/>
      </w:pPr>
      <w:r>
        <w:t xml:space="preserve">　　我們敬愛的市長，我想他現在可能在火車上。我們的洪副市長，諸位政府的長官，我們佛教會的理事長，諸位大德，諸位同學，大家下午好。這個繫念法事是中峰禪師他老人家制定的，這是出自於禪宗的大德，偏讚淨土。這個法本，早年我看到之後，非常歡喜，它裡面的開示，這個法事是以念佛為主，而開示非常之精彩，可以說是顯密宗教的精華全在裡面。所以我們淨宗學會就採取，做為我們做冥陽法會的一個依據。現在也很難得，幾乎遍及全世界大家也都認同，這是使我們非常安慰的一樁事情。消災免難的法會會有效嗎？這許許多多人都有這個疑問，不但在國內，在國際上也不例外。真有效果，這個效果，我們可以從歷代記載裡面能夠看到，這是歷史的見證。現在人講科學，科學比歷史分量還要重，科學也給我們證明。首先佛在經教裡面告訴我們，災難怎麼來的？為什麼會有災難？在大乘佛教裡頭，佛講得很清楚。宇宙是怎麼來的？生命是從哪來的？我從哪裡來的？這是根本的問題。</w:t>
      </w:r>
      <w:r>
        <w:t xml:space="preserve"> </w:t>
      </w:r>
    </w:p>
    <w:p w14:paraId="69DEEAA3" w14:textId="77777777" w:rsidR="00821765" w:rsidRDefault="00821765">
      <w:pPr>
        <w:pStyle w:val="a3"/>
      </w:pPr>
      <w:r>
        <w:t xml:space="preserve">　　我學佛是五十八年前，我跟方東美先生學哲學，他老人家告訴我佛經哲學。當時我很懷疑，我說佛教是宗教，尤其是個多神教、泛神教，這在宗教裡面屬於低級宗教。高級宗教只有一個真神，佛教什麼都拜，那個時候我們起很大的反感，根本就不願意接觸。方老師告訴我，他說「你年輕你不知道，釋迦牟尼佛是世界上最偉大的哲學家。」我們學哲學，他說「佛經哲學（這他的話，我用他的話說）全世界哲學的最高峰。」他這麼說法的，我在外面講我不用他這話，我說佛法是高等哲學。沒有講到他老人家講得這麼徹底，全世界哲學的最高峰。他說「學佛是人生最高的享受。」我學佛是受他的影響，這樣子把我對於佛法、對於宗教，這個看法扭轉過來。現在我學了五十八年，這半個世紀的薰修，我發現不但是高等哲學，哲學是在全世界登峰造極，同時它是高等科學。也就是說現在這個世界，哲學裡面解決不了的問題，科學解決不了的問題，全在佛法裡面，這個太了不起！</w:t>
      </w:r>
      <w:r>
        <w:t xml:space="preserve"> </w:t>
      </w:r>
    </w:p>
    <w:p w14:paraId="27DC5964" w14:textId="77777777" w:rsidR="00821765" w:rsidRDefault="00821765">
      <w:pPr>
        <w:pStyle w:val="a3"/>
      </w:pPr>
      <w:r>
        <w:t xml:space="preserve">　　佛法怎麼消災？這就說明災難從哪來的、宇宙從哪來的。宇宙的起源沒有災難，我們看到經典裡面，釋迦牟尼佛為我們介紹的，極樂世界沒有災難，華藏世界沒有災難，一切諸佛的實報莊嚴土統統沒有災難。不但實報土沒災難，我們把這個標準再降低一下，我們淨宗講四土，常寂光土是自性的本體；實報土這才有形相，沒有災難；方便土，就是我們通常講十法界的四聖法界，佛法界、菩薩法界、緣覺法界、聲聞法界這是淨土，這四土是淨土也沒有災難。有災難的是六道，六道為什麼有災難？六道裡頭有善惡，善帶來的是福、帶來是吉利。但是惡就會帶來災難，於是我們就明白，災難的形成，是居住在這一個地區的眾生，念頭不善、行為不善，這才感召的災難。世尊在楞嚴會上告訴我們，貪婪會感來水災，瞋恚會帶來火災。現在大家都知道，這個地球的溫度不斷的上升，什麼原因？大家喜歡發脾氣，這一發脾氣溫度就上升，就這麼個原因，佛告訴我們的。如果大家都不發脾氣，都沒有瞋恨心，給諸位說地球的溫度會降溫、會下降，也不會有火山爆發，也不會有海嘯，所以這很有道理的。風災是從愚痴來的，這貪瞋痴叫三毒煩惱，感來的水災、火災、風災，傲慢、嫉妒它帶來的是地震，不平，不平它就發生地震，所以佛在經上給我們分析得很清</w:t>
      </w:r>
      <w:r>
        <w:t>楚。一切災難是我們的煩惱習氣帶來的，我們的法會有沒有效果？有效果，法會是治標，是提醒大家。</w:t>
      </w:r>
      <w:r>
        <w:t xml:space="preserve"> </w:t>
      </w:r>
    </w:p>
    <w:p w14:paraId="4B5E1390" w14:textId="77777777" w:rsidR="00821765" w:rsidRDefault="00821765">
      <w:pPr>
        <w:pStyle w:val="a3"/>
      </w:pPr>
      <w:r>
        <w:lastRenderedPageBreak/>
        <w:t xml:space="preserve">　　你看看《繫念法事全集》裡面，三時裡面你讀經文，你看中峰禪師的開示。如果我們能體會，能依教奉行，真能夠產生我們無法想像的效果，大災難變成小災難，小災難就化為沒有！所以這是它有理論根據的。佛法確確實實它有哲學跟科學在支持著，我們這些年來在海外，與宗教界、與學術界常常交流。治本，法事是治標，治本，那就是經典上常常教導我們的，「信受奉行」。《金剛經》是中國人最喜歡念的，《金剛經》裡面佛常說「為人演說」，你看看演是表演，是什麼？我們把佛陀的教誨做到，落實到我們的生活，落實到我們的工作，落實到處事待人接物，真正做到，表演出來。釋迦牟尼佛一生在世就是給我們做表演，這個我們一定要知道。我們要依教奉行，把十善做到，把三皈五戒做到，不是受了就算，一定要做到。</w:t>
      </w:r>
      <w:r>
        <w:t xml:space="preserve"> </w:t>
      </w:r>
    </w:p>
    <w:p w14:paraId="73216B07" w14:textId="77777777" w:rsidR="00821765" w:rsidRDefault="00821765">
      <w:pPr>
        <w:pStyle w:val="a3"/>
      </w:pPr>
      <w:r>
        <w:t xml:space="preserve">　　中國過去歷代，無論在家、出家高僧高士輩出，出家是高僧，在家是高士，都是大徹大悟，明心見性。到現在這一代少了，印光大師講的民國以後這些高人逐漸少了，到我們現在這一代就很難見到，為什麼？我們都知道社會上嚴重的污染。從前人都受過很好的基礎教育，中國古時候叫家教，現在家沒有了。以前是大家庭，人口少的也有兩百多人，這一個家五代同堂；如果人丁興旺的七、八百人，這麼大的一個家庭。所以它有家道、有家規、有家學、有家業，那個時候人心安定；現在家沒有了，沒有的時候就沒有依靠。年輕人你在社會上奮鬥，誰支持你？在從前家支持你。特別是年歲大，年歲大誰來養你？從前家有養老的功能。所以不怕年歲大，家族會照顧你，這大家庭，所以「家齊而後國治，國治而後天下平」。不是現在，現在這個家起不了作用，那種大家起了作用。但是我們中國傳統的家，是在第二次世界大戰之後消失，再找不到，抗戰之前還有，抗戰之後就沒有。所以我常常感到很遺憾，中日戰爭，我們最大的、最悽慘的損失，就是傳統的家沒有！完全打掉，解散。</w:t>
      </w:r>
      <w:r>
        <w:t xml:space="preserve"> </w:t>
      </w:r>
    </w:p>
    <w:p w14:paraId="6413E513" w14:textId="77777777" w:rsidR="00821765" w:rsidRDefault="00821765">
      <w:pPr>
        <w:pStyle w:val="a3"/>
      </w:pPr>
      <w:r>
        <w:t xml:space="preserve">　　可是家對中國五千年來長治久安，可以說它是決定性的功能，它做出了最大的貢獻，這中國家道這種精神太好！要是不恢復，世界和平就很難實現。我也曾經接觸過許多國家的領導人，大家都關心現代的社會問題，頭一個就是衝突，衝突能化解嗎？世界還會有和平嗎？這些話我都聽多！能不能？像馬來西亞的前首相馬哈迪他就問我，我們頭一次見面，第一個提出問題就問我，「法師，你看看這個世界還會有和平嗎？」這個問問得很嚴肅。我告訴他「如果你能把四樁事情做好，天下就太平。」他說「哪四樁？」我說「第一個，國家與國家要做到平等對待，和睦相處，第二個是政黨與政黨，第三個是族群與族群，第四個是宗教與宗教，都能做到平等對待，和睦相處，這世界和平就來了。」他聽了我的話很久，皺著眉頭不說話，接著我就告訴他，我說「難，確實是難，這四樣非常棘手，不容易做到。可是如果能從宗教下手，宗教要是能夠團結，能夠和睦相處，肯定會影響政治、影響族群，世界會有和平的。」這個話沒有想到他聽懂，他第二天就給我寫信邀請我參加二００五年十二月的，他老人家主持的一個世界和平論壇，我們有四天的時間常聚在一起。</w:t>
      </w:r>
      <w:r>
        <w:t xml:space="preserve"> </w:t>
      </w:r>
    </w:p>
    <w:p w14:paraId="6A47FBB7" w14:textId="77777777" w:rsidR="00821765" w:rsidRDefault="00821765">
      <w:pPr>
        <w:pStyle w:val="a3"/>
      </w:pPr>
      <w:r>
        <w:t xml:space="preserve">　　我們團結宗教，一九九九年我在新加坡做成功，這大家都看到。二００六年我們把宗教團結帶到聯合國，聯合國也有個組織，叫「世界宗教和平組織」，這個祕書長跟我的關係都非常好，我們總希望宗教做出對整個人類真實的貢獻，團結起來。宗教最重要的是宗教教學，諸位要知道，釋迦牟尼佛是什麼樣的人？佛教實在講它不是宗教。你看看釋迦牟尼佛的傳記，唐朝人寫的，收在《大藏經》裡面，《釋迦譜》、《釋迦方志》。我學佛的時候親近出家人章嘉大師，剛剛學佛他老人家教我，他說「你學佛，你得要認識釋迦牟尼佛，你才不至於走錯路。」教我讀這兩本書，我很感激他，看了之後才曉得，釋迦牟尼佛要用我們現在人的角度來看他，他是什麼身分？</w:t>
      </w:r>
      <w:r>
        <w:lastRenderedPageBreak/>
        <w:t>他是職業老師。孔老夫子說他「十五有志於學，三十而立」。釋迦牟尼佛十九歲離開王宮，他是太子出身，貴族，出去參學，學了十二年也是三十歲，三十歲他覺悟，所謂大徹大悟，明心見性，三十歲。覺悟之後，就開始教學，一直到他老人家圓寂七十九歲，所以整整四十九年！</w:t>
      </w:r>
      <w:r>
        <w:t xml:space="preserve"> </w:t>
      </w:r>
    </w:p>
    <w:p w14:paraId="6690984F" w14:textId="77777777" w:rsidR="00821765" w:rsidRDefault="00821765">
      <w:pPr>
        <w:pStyle w:val="a3"/>
      </w:pPr>
      <w:r>
        <w:t xml:space="preserve">　　這個諸位同學都曉得，世尊當年在世講經三百餘會，那個會就是法會，就像辦班的活動，他一生辦了三百多次大大小小的班，教學四十九年。他是職業老師，要用我們現在的話來說，他是一位多元文化社會教育家，他自己身分是多元文化社會教育的義務工作者，因為他教學不收學費。多元文化是什麼？他不分國籍，不分宗教，也不分族群，有教無類，只要肯學，他沒有一個不樂意教的，所以他是個教育家。佛教始終是教育，傳到中國來的時候還是教育！佛教變成宗教到底怎麼回事情？以前我的老師告訴我，「佛教變成宗教的歷史不長，不超過三百年。」為什麼？在乾隆、嘉慶的時候佛教還是教育。所以諸位曉得，中國佛教有叢林制度，叢林就是大學，你看看叢林的主席就是校長，首座是教務長，維那是訓導長，監院是總務長，跟現在學校的分工完全相同。方東美先生多次告訴我，中國佛教要復興一定要恢復叢林制度，就是要恢復大學，所以它是教育。教育是長善救失，教你什麼？教你斷惡修善，改過自新。人人都能夠朝這個方向去精進、去學習，人人都是善人，人人都是善人，我們這個地球就變成極樂世界。</w:t>
      </w:r>
      <w:r>
        <w:t xml:space="preserve"> </w:t>
      </w:r>
    </w:p>
    <w:p w14:paraId="54300011" w14:textId="77777777" w:rsidR="00821765" w:rsidRDefault="00821765">
      <w:pPr>
        <w:pStyle w:val="a3"/>
      </w:pPr>
      <w:r>
        <w:t xml:space="preserve">　　你看世尊給我們介紹極樂世界，極樂世界那麼好，什麼原因？那個世界都是「上善之人俱會一處」。換句話說，極樂世界居民裡面沒有惡念，沒有惡的思惟，沒有惡言，沒有惡行，所以他感得的世界是沒有災難的。我們明白這個道理，所以宗教教育可以徹底化解災難，可以能夠把這個世界變成像極樂世界、華藏世界一樣的美好，這才叫治本。所以法會是治標、是宣傳，要推動教育，我們這個世界才會得到真正的究竟圓滿。這是在今天法會開始，我這一點貢獻給諸位同修。我非常讚賞這個活動，民國以來這是第一次，政府來推動是第一次。過去在帝王的時代，國家有災難，國家都主動來辦；民國之後，國家就沒有，疏忽了這一點。所以這一次許市長能提倡，我非常歡喜，非常讚歎。謝謝大家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8E3A" w14:textId="77777777" w:rsidR="00821765" w:rsidRDefault="00821765" w:rsidP="00821765">
      <w:r>
        <w:separator/>
      </w:r>
    </w:p>
  </w:endnote>
  <w:endnote w:type="continuationSeparator" w:id="0">
    <w:p w14:paraId="3C4C4FBB" w14:textId="77777777" w:rsidR="00821765" w:rsidRDefault="00821765" w:rsidP="00821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E4E5" w14:textId="77777777" w:rsidR="00821765" w:rsidRDefault="00821765" w:rsidP="00821765">
      <w:r>
        <w:separator/>
      </w:r>
    </w:p>
  </w:footnote>
  <w:footnote w:type="continuationSeparator" w:id="0">
    <w:p w14:paraId="0988D73B" w14:textId="77777777" w:rsidR="00821765" w:rsidRDefault="00821765" w:rsidP="00821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65"/>
    <w:rsid w:val="008217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846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17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7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17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17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