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486A" w14:textId="77777777" w:rsidR="00041C7C" w:rsidRDefault="00041C7C">
      <w:r>
        <w:t>九九年早餐開示</w:t>
      </w:r>
      <w:r>
        <w:t>—</w:t>
      </w:r>
      <w:r>
        <w:t xml:space="preserve">如何管理道場　　（共一集）　　</w:t>
      </w:r>
      <w:r>
        <w:t>1999/2/23</w:t>
      </w:r>
      <w:r>
        <w:t xml:space="preserve">　　澳洲布里斯本　　檔名：</w:t>
      </w:r>
      <w:r>
        <w:t xml:space="preserve">20-014-0028 </w:t>
      </w:r>
    </w:p>
    <w:p w14:paraId="4937D2BD" w14:textId="77777777" w:rsidR="00041C7C" w:rsidRDefault="00041C7C">
      <w:pPr>
        <w:pStyle w:val="a3"/>
      </w:pPr>
      <w:r>
        <w:t xml:space="preserve">　　諸位同修，大家好！孔夫子在《論語》裡面教導我們，「禮之用，和為貴」。禮是什麼？就是我們日常生活的規範。在日常生活當中，處事待人接物，最可貴的是和。諺語常講：「家和萬事興。」中國自古以來，這一些帝王統治國家、教化百姓，實在講就是這麼一個字，和。和的基礎是孝；換句話說，孝表現在外面就是和；由此可知，不和就是不孝。我們到中國北京去旅遊，一定會去看看故宮，故宮是元、明、清三代的皇宮。這三代四百多年，將近五百年，最早是元朝時候建築，以後不斷擴充成現代這個局面。皇宮裡面最主要的有三個建築物，我們一般人稱作「金鑾殿」。其實它的匾額不是金鑾殿，我們到裡面去看，最大的大殿是太和殿，它用和，太和；太和殿後面一個大殿，叫中和殿；中和殿後面，第三個大殿是保和殿。你看看人家用什麼來治天下？太和、中和、保和，所以它能享國兩百六十多年，末代他家不和，所以亡國。它如果一直都能保持和睦，今天還是大清帝國。</w:t>
      </w:r>
      <w:r>
        <w:t xml:space="preserve"> </w:t>
      </w:r>
    </w:p>
    <w:p w14:paraId="7D9C7A64" w14:textId="77777777" w:rsidR="00041C7C" w:rsidRDefault="00041C7C">
      <w:pPr>
        <w:pStyle w:val="a3"/>
      </w:pPr>
      <w:r>
        <w:t xml:space="preserve">　　諸位從中國歷史上去看，哪一個開國帝王不是提倡孝道、不是提倡和睦？他的子孫如果能夠遵守祖宗的成法，守住祖宗的規矩，他就永遠不衰。如果不守祖宗的規矩，自己家庭裡面兄弟姐妹、親戚朋友不和，他就快要亡國。只要有不和的局面，他的政權，你們從歷史上去看，決定不會維持五十年，五十年他就亡國；如果爭執得很厲害的，大概十年、五年就亡國。家庭是如此，國家是如此，世出世間團體也是如此。</w:t>
      </w:r>
      <w:r>
        <w:t xml:space="preserve"> </w:t>
      </w:r>
    </w:p>
    <w:p w14:paraId="77105772" w14:textId="77777777" w:rsidR="00041C7C" w:rsidRDefault="00041C7C">
      <w:pPr>
        <w:pStyle w:val="a3"/>
      </w:pPr>
      <w:r>
        <w:t xml:space="preserve">　　所以什麼叫真正修道人？和就是修道，不和就沒有道可言。佛給我們制訂的規矩，佛家的成法，四眾弟子如果遵守，佛法就久住世間，法緣殊勝，眾生有福。不和，如果還參加在僧團裡面，還穿上出家人的衣服，這是來破壞僧團的，果報都在阿鼻地獄。我相信很多同修們聽過這麼一句話，這是世間人常講，「地獄門前僧道多」，這就說明這是一個事實。哪個人墮地獄？出家人墮地獄，出家人最容易墮地獄。出家人修行好，你成佛、成菩薩，成就是最高的；修得不好，墮落是最底下的，他不是在中間。你不是去作佛、作菩薩，你就到阿鼻地獄去了，只有兩條路。出家人做個好人，老好人，能不能成就？不能成就，老好人是鄉愿，把佛法形象破壞了。你不能維持佛法的形象，你在糟蹋佛法形象，破壞佛法形象，你這個罪業就無量無邊，你怎麼對得起佛菩薩？穿上這個衣服，做個冒牌的佛弟子，天天幹的是破壞佛教的事情，他怎麼不墮地獄？</w:t>
      </w:r>
      <w:r>
        <w:t xml:space="preserve"> </w:t>
      </w:r>
    </w:p>
    <w:p w14:paraId="48F799D7" w14:textId="77777777" w:rsidR="00041C7C" w:rsidRDefault="00041C7C">
      <w:pPr>
        <w:pStyle w:val="a3"/>
      </w:pPr>
      <w:r>
        <w:t xml:space="preserve">　　所以現在出家人比不上從前，從前出家談何容易！你穿上出家人的衣服，帝王看到你，都要給你合掌問訊，為什麼？尊敬你。帝王尊敬你什麼？尊敬你的道德，尊敬你的學問，尊敬你的德行，你是「人天師範」，天上、人間你是老師。你的一舉一動、你的言語，是天上、人間的榜樣，你有沒有做到？所以古時候出家要經過考試，什麼人考試？皇帝考試。為什麼皇帝考試？因為你是皇帝的老師，所以他要考一考，你夠不夠資格做他的老師，不夠資格做他老師，你就不能出家。所以從前考試，考試及格，他給你一個文憑，這個文憑叫「度牒」。你考取度牒，你到哪裡出家，他不問你。你跟哪個道場、跟哪個法師有緣，你想跟他出家，那個法師先要問你：「有沒有度牒？」你沒有度牒，他給你剃度，犯法，他要受國家法律處分。</w:t>
      </w:r>
      <w:r>
        <w:t xml:space="preserve"> </w:t>
      </w:r>
    </w:p>
    <w:p w14:paraId="5DD59675" w14:textId="77777777" w:rsidR="00041C7C" w:rsidRDefault="00041C7C">
      <w:pPr>
        <w:pStyle w:val="a3"/>
      </w:pPr>
      <w:r>
        <w:lastRenderedPageBreak/>
        <w:t xml:space="preserve">　　考試，普通的學術標準是進士，是國家對於一般考試，進士是最高的等級，相當於我們現在學校裡面的博士學位。出家人在普通學術上要拿到這個學位，然後再考佛法，再要考你德行，統統及格，這才發度牒給你。這個制度，非常可惜，被清朝順治皇帝廢棄了。你們諸位看《印光法師文鈔》，《文鈔》裡面有好多篇，印光法師提到這個問題，非常感慨！非常痛惜！順治皇帝這個作法錯了，使我們佛法到今天衰敗，一落千丈。所以如果在過去那個制度底下，我們有沒有資格出家？可能都沒有資格，考不取。順治皇帝他認為出家是個好事情，值得尊敬、值得提倡，何必這麼嚴格的限制？所以在當時確實是一樁好事，使程度稍微低一點的人也能出家。但是他沒有想到，三百年之後佛教就毀滅在他手上，這是他要負責任的。所以你有沒有想到，順治皇帝現在在哪裡？一定在阿鼻地獄。雖然他本身也出家，本身出家也不行，這個功補不了這個過，過失太大了，把整個佛教的規矩破壞掉了。</w:t>
      </w:r>
      <w:r>
        <w:t xml:space="preserve"> </w:t>
      </w:r>
    </w:p>
    <w:p w14:paraId="65FA0009" w14:textId="77777777" w:rsidR="00041C7C" w:rsidRDefault="00041C7C">
      <w:pPr>
        <w:pStyle w:val="a3"/>
      </w:pPr>
      <w:r>
        <w:t xml:space="preserve">　　佛教導我們修行，基礎是「淨業三福」跟「六和敬」。淨業三福是自己修行，六和敬是跟大眾相處，我們有沒有做到？如果這一點做不到，其他什麼都不要談了。像蓋房子一樣，這是地基、基礎，你基礎都沒有，你還談什麼？所以大家一定要懂這個道理。我們修行修什麼？淨業三福裡頭一條：「孝養父母，奉事師長，慈心不殺，修十善業」，你做到了沒有？這個話不是念念的，要做，要認真的去做。從這個基礎上，這第一福，這是人天福報。你要學佛，先要把人做好，人都做不好，怎麼能成佛、怎麼能作祖？第一個要把人做好。所以我們今天在外面勸人，高深的東西不要說，沒有用處，做不到。勸人修什麼？三皈、五戒、十善就夠了。今天你能把三皈、五戒、十善真正做到，你就是現代的聖人。</w:t>
      </w:r>
      <w:r>
        <w:t xml:space="preserve"> </w:t>
      </w:r>
    </w:p>
    <w:p w14:paraId="42E04AF0" w14:textId="77777777" w:rsidR="00041C7C" w:rsidRDefault="00041C7C">
      <w:pPr>
        <w:pStyle w:val="a3"/>
      </w:pPr>
      <w:r>
        <w:t xml:space="preserve">　　「三皈」，大家都曉得，第一個是覺而不迷，第二個是正而不邪，第三個是淨而不染。我們起心動念，所作所為，與覺正淨相不相應？相應，你是真正皈依，不相應，你沒有皈依；皈是回頭，依是依靠；你沒有回頭，你還是迷，你還是邪，你還是染污。生活行為，處事待人接物，依五戒、依十善；要把五戒、十善落實到自己生活上，變成自己具體的生活行為，這叫學佛。從這個基礎上建立佛法，三福是從第一福的基礎上建立佛法；所以佛法這才「受持三皈，具足眾戒，不犯威儀」；再往上提升，「發菩提心，深信因果，讀誦大乘，勸進行者」，這是佛法。</w:t>
      </w:r>
      <w:r>
        <w:t xml:space="preserve"> </w:t>
      </w:r>
    </w:p>
    <w:p w14:paraId="31A7A1B8" w14:textId="77777777" w:rsidR="00041C7C" w:rsidRDefault="00041C7C">
      <w:pPr>
        <w:pStyle w:val="a3"/>
      </w:pPr>
      <w:r>
        <w:t xml:space="preserve">　　佛教給我們處眾，兩個人在一起，我怎樣對待那個人，這是佛教給我們六個守則，就是六和敬。六和敬裡面第一條，這是根本，「見和同解」。這一條是什麼意思？用我們現在的話來說，就是建立共識，我們大家的想法、看法一致，問題就沒有了。想法、看法怎麼能夠統一？到底是依誰的看法正確？各人有各人的看法，佛了不起，佛偉大，佛有真實、究竟、圓滿的智慧。佛教給我們「見和同解」，怎麼講法？我們把自己的成見統統捨棄掉，就和了，這個高明。佛不是說，「我的知見正，你們都錯誤，都要跟我的」，佛不是這個說的。佛說我們把自己知見統統放下，大家都沒有意見了，不就和合了嗎？這個高明，叫人五體投地。所以佛不牽著人鼻子走，佛不是叫你聽我的，不是！佛教我們把一切妄想分別執著統統放下，這叫正知正見。只要你有知見，都是邪知邪見。</w:t>
      </w:r>
      <w:r>
        <w:t xml:space="preserve"> </w:t>
      </w:r>
    </w:p>
    <w:p w14:paraId="06F3E318" w14:textId="77777777" w:rsidR="00041C7C" w:rsidRDefault="00041C7C">
      <w:pPr>
        <w:pStyle w:val="a3"/>
      </w:pPr>
      <w:r>
        <w:t xml:space="preserve">　　佛跟我們講經說法四十九年，佛有沒有知見？沒有，你們看看《金剛經》，佛自己說，他沒有說一句法。沒有說一句法，為什麼說了四十九年？他說的是事實真相，絕對沒有夾雜一句自己的意思在裡頭，他講的是事實真相。告訴你「這是蓮花，這是紅色的，這是綠葉」，說的事實真相，沒有自己意思加在裡頭。你們看看全部《大藏</w:t>
      </w:r>
      <w:r>
        <w:lastRenderedPageBreak/>
        <w:t>經》，有沒有一句是佛的意思？所以佛說，「無說而說，說而無說」，這個話我們聽很難懂。無說而說，說而無說，就決定沒有自己一點意思在裡頭，自己沒有意思，這叫無說，說的是事實真相。看眾生很多地方做錯了，告訴你「你這個錯了，將來有什麼果報」，跟你講事實，佛沒有加一點意思在裡頭。所以佛講四十九年，他沒有說一句法，誰要說佛說法就謗佛；這話是真的，從來沒有自己一點意思在裡頭。大家都沒有妄想、沒有分別、沒有執著，天下太平。</w:t>
      </w:r>
      <w:r>
        <w:t xml:space="preserve"> </w:t>
      </w:r>
    </w:p>
    <w:p w14:paraId="555BBBA0" w14:textId="77777777" w:rsidR="00041C7C" w:rsidRDefault="00041C7C">
      <w:pPr>
        <w:pStyle w:val="a3"/>
      </w:pPr>
      <w:r>
        <w:t xml:space="preserve">　　所以在唐朝時候，馬祖道一和尚跟百丈大師，他們兩個人都是禪宗第八代，也就是六祖惠能大師的徒孫；發起建叢林，提倡共修。建叢林，用現在的話來說，發起辦佛教大學，使佛教的修學制度化，這是他們兩個人提倡的。這是中國佛教的特色，叢林是中國佛教特色。《百丈清規》裡面第一條，你看看它所講的，「叢林以無事為興旺」。道場什麼是興旺？沒有事才是興旺，有事就不是興旺。我們今天的麻煩在哪裡？兩個眼睛專門看別人過失，「這個不對，那個不對」，他不曉得回光返照，不知道看自己。蕅益大師告訴我們：「境緣無好醜，好醜在於心。」這兩句話是說，外面的境界；境是物質環境，緣是人事環境；外面所有的人，所有一切物，沒有善惡，沒有好壞。好壞在哪裡？好壞在你自己的心。你用惡心看外面的人都是惡人，你用惡心看外面的事都是壞事，所以壞在哪裡？自己壞，不是外面壞。</w:t>
      </w:r>
      <w:r>
        <w:t xml:space="preserve"> </w:t>
      </w:r>
    </w:p>
    <w:p w14:paraId="3B39D3E6" w14:textId="77777777" w:rsidR="00041C7C" w:rsidRDefault="00041C7C">
      <w:pPr>
        <w:pStyle w:val="a3"/>
      </w:pPr>
      <w:r>
        <w:t xml:space="preserve">　　佛看外面一切人都是佛，菩薩看一切眾生都是菩薩，善人看一切眾生都是善人，惡人看一切眾生都是惡人，你們大家好好自己去反省，自己到底是善是惡、是凡是聖、是迷是悟，你就清楚了，你就明白了。自己無量無邊的罪業、無量無邊的過失不知道，都反應在外面；你看到外面的是，實際上是你自己心態的反應，外面確實是中立的。蕅益大師這個說法，佛在經裡面講得很多，佛給我們說，一切法、十法界依正莊嚴，「唯心所現，唯識所變」，哪有善惡？所以佛看一切眾生都是佛，看地獄眾生也是佛，佛對地獄眾生也恭敬，也不敢輕視。普賢菩薩十願教我們「禮敬諸佛」，地獄眾生、妖魔鬼怪我們都合掌恭敬，都念「南無」，南無是皈依、禮敬的意思，這是事實真相。</w:t>
      </w:r>
      <w:r>
        <w:t xml:space="preserve"> </w:t>
      </w:r>
    </w:p>
    <w:p w14:paraId="3482F22D" w14:textId="77777777" w:rsidR="00041C7C" w:rsidRDefault="00041C7C">
      <w:pPr>
        <w:pStyle w:val="a3"/>
      </w:pPr>
      <w:r>
        <w:t xml:space="preserve">　　現在許多道場，哪個道場沒有問題？問題究竟出在什麼地方？這是往年，我有一次到高雄，天乙法師跟我提出一個問題：為什麼我們現在的道場這樣難管理？我好心好意對待這些大眾，大眾為什麼忘恩負義？我只告訴她一句話：你的道場沒有道。她聽了的時候，她就吃了一驚，她說：為什麼沒有道？道是天天講經，從前讀書人天天要念書，三天不念書，面目全非，為什麼？無始劫的毛病習氣統統出來，天天聽經，天天在壓自己的煩惱習氣，一天不聽經毛病都出來了。所以釋迦牟尼佛，你們查《大藏經》，釋迦牟尼佛幾時帶我們做過早課？沒有。釋迦牟尼佛有沒有帶我們念一天佛，有沒有帶我們去參一天禪？都沒有。釋迦牟尼佛天天講經說法，修行在個人，你的事情，他不管。從前道場每天八個小時講經，你們看看經典上記載，經典上講的是「二時講經」，二時是印度的二時。印度把一晝夜分做六時，晝三時，夜三時，所以印度二時是我們現在的八小時。每一天這樣密集在聽佛講經說法，逐漸逐漸自己明白了，開悟了。我們現在道場不講經了，你的道場不講經、不念書，每一個人都胡思亂想，你這個道場怎麼能和睦？我說明這個話，天乙法師漸漸明白了。明白了也沒有辦法，沒有人講經。</w:t>
      </w:r>
      <w:r>
        <w:t xml:space="preserve"> </w:t>
      </w:r>
    </w:p>
    <w:p w14:paraId="1E91771A" w14:textId="77777777" w:rsidR="00041C7C" w:rsidRDefault="00041C7C">
      <w:pPr>
        <w:pStyle w:val="a3"/>
      </w:pPr>
      <w:r>
        <w:t xml:space="preserve">　　現在我們補助的方法，有電視機、有錄音帶，這是不得已的救急方法。每一天，我們同修，四眾同修們，每一天決定不能間斷，像學校學生上課一樣，每一天來聽兩個小時，你要不斷聽上兩、三年，完全變樣子，變化氣質。你要不聽經、不研教，你就搞上三十年、五十年，你還是凡夫，還是天天打架，還是搞是非人我，還是造三途罪業。我是一個凡夫，我年輕的時候，也是看到人家都不是。現在我看到個個都是佛菩薩，我的境界怎麼轉過來的？四十年講經、讀經沒有中斷，這是我的經驗談。我的境界轉過來，靠讀經、靠講經，我不講經，我天天讀經。你們看到我在房間裡，我現在還在讀《華嚴》，我讀得很仔細。我用的鋼筆六種顏色，我在經典上圈點做記號，我一天都沒有放鬆。這是可以值得給諸位同修做參考的，我怎麼轉變過來的。</w:t>
      </w:r>
      <w:r>
        <w:t xml:space="preserve"> </w:t>
      </w:r>
    </w:p>
    <w:p w14:paraId="4D92D040" w14:textId="77777777" w:rsidR="00041C7C" w:rsidRDefault="00041C7C">
      <w:pPr>
        <w:pStyle w:val="a3"/>
      </w:pPr>
      <w:r>
        <w:t xml:space="preserve">　　所以一定要讀經，一定要認真去做，從哪裡做起？從三福、從六和。禪宗惠能大師有一句很重要的話，幫助我們修行成就，「若真修道人，不見世間過」。你要是真正修道的人，你眼睛看不出世間人的過失，看誰的過失？自己的過失。只見自己過，不見世間過，你是個真正修道人。你不見自己過，只見世間過，你決定墮三途，你的前途是餓鬼、畜生、地獄，這個可以肯定的，百分之百的肯定。今天時間到了，我們就講到此地。</w:t>
      </w:r>
      <w:r>
        <w:t xml:space="preserve"> </w:t>
      </w:r>
    </w:p>
    <w:p w14:paraId="144BFCBF" w14:textId="77777777" w:rsidR="00041C7C" w:rsidRDefault="00041C7C">
      <w:pPr>
        <w:pStyle w:val="a3"/>
      </w:pPr>
      <w:r>
        <w:t xml:space="preserve">　　你問我的問題，受了菩薩戒可以搭縵衣，任何場合當中可以搭縵衣，不受菩薩戒不可以搭縵衣，受了菩薩戒可以。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14A88" w14:textId="77777777" w:rsidR="00041C7C" w:rsidRDefault="00041C7C" w:rsidP="00041C7C">
      <w:r>
        <w:separator/>
      </w:r>
    </w:p>
  </w:endnote>
  <w:endnote w:type="continuationSeparator" w:id="0">
    <w:p w14:paraId="77B5CB9D" w14:textId="77777777" w:rsidR="00041C7C" w:rsidRDefault="00041C7C" w:rsidP="00041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46547" w14:textId="77777777" w:rsidR="00041C7C" w:rsidRDefault="00041C7C" w:rsidP="00041C7C">
      <w:r>
        <w:separator/>
      </w:r>
    </w:p>
  </w:footnote>
  <w:footnote w:type="continuationSeparator" w:id="0">
    <w:p w14:paraId="1CC0A813" w14:textId="77777777" w:rsidR="00041C7C" w:rsidRDefault="00041C7C" w:rsidP="00041C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7C"/>
    <w:rsid w:val="00041C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EDA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C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C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C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C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