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7EBB" w14:textId="77777777" w:rsidR="00D57B57" w:rsidRDefault="00D57B57">
      <w:r>
        <w:t>兩分鐘開示</w:t>
      </w:r>
      <w:r>
        <w:t>—</w:t>
      </w:r>
      <w:r>
        <w:t>一生不長，一百歲就像一彈指。　　（第五九九集）　　檔名：</w:t>
      </w:r>
      <w:r>
        <w:t xml:space="preserve">29-517-0599 </w:t>
      </w:r>
    </w:p>
    <w:p w14:paraId="13C3954B" w14:textId="77777777" w:rsidR="00D57B57" w:rsidRDefault="00D57B57">
      <w:pPr>
        <w:pStyle w:val="a3"/>
      </w:pPr>
      <w:r>
        <w:t xml:space="preserve">　　我們要掌握住，不能讓它空過，方方面面多看、多想想，極樂世界真有，六道輪迴真有，餓鬼、地獄、畜生真有，決定不是假的。我們在這個世間時間不長，活一百歲也就像一彈指。我今年八十八歲，回想過去八十年前，就像在昨天一樣。八十年前我七、八歲，記事了。那個時候農村，我生活在農村，生長在農村，農村裡面的狀況都還記得很清楚。那個時候社會也動亂，但是我們那個小區、那個小鄉鎮裡面是太平的，算是盛世，人民安居樂業。八年抗戰，戰爭，日本人沒到我們那個地方，大概距離我們那個地方，將近一百里的樣子，中國華里，大概有五十公里的樣子，我們那一塊日本人沒到過。時間過得太快，一定要把機會掌握住。我們決定有指望往生，我們雖然做很多不善，五逆十惡還沒有到這個地步，現在懺悔還來得及。　　節錄自：</w:t>
      </w:r>
      <w:r>
        <w:t>02-041-0009</w:t>
      </w:r>
      <w:r>
        <w:t xml:space="preserve">二零一四淨土大經科註　　</w:t>
      </w:r>
    </w:p>
    <w:sectPr w:rsidR="00D57B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CD1DC" w14:textId="77777777" w:rsidR="00D57B57" w:rsidRDefault="00D57B57" w:rsidP="008779EF">
      <w:r>
        <w:separator/>
      </w:r>
    </w:p>
  </w:endnote>
  <w:endnote w:type="continuationSeparator" w:id="0">
    <w:p w14:paraId="54356883" w14:textId="77777777" w:rsidR="00D57B57" w:rsidRDefault="00D57B57" w:rsidP="00877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93CB7" w14:textId="77777777" w:rsidR="00D57B57" w:rsidRDefault="00D57B57" w:rsidP="008779EF">
      <w:r>
        <w:separator/>
      </w:r>
    </w:p>
  </w:footnote>
  <w:footnote w:type="continuationSeparator" w:id="0">
    <w:p w14:paraId="76635BC6" w14:textId="77777777" w:rsidR="00D57B57" w:rsidRDefault="00D57B57" w:rsidP="008779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EF"/>
    <w:rsid w:val="008779EF"/>
    <w:rsid w:val="00B519F4"/>
    <w:rsid w:val="00D5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B843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79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79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79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79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