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0E9E7" w14:textId="77777777" w:rsidR="002561C6" w:rsidRDefault="002561C6">
      <w:r>
        <w:t>《群書治要３６Ｏ》第一冊</w:t>
      </w:r>
      <w:r>
        <w:t>—</w:t>
      </w:r>
      <w:r>
        <w:t xml:space="preserve">何謂孝之始、孝之終、孝之中？　　悟道法師主講　　（第八十四集）　　</w:t>
      </w:r>
      <w:r>
        <w:t>2020/12/10</w:t>
      </w:r>
      <w:r>
        <w:t xml:space="preserve">　　華藏淨宗學會　　檔名：</w:t>
      </w:r>
      <w:r>
        <w:t xml:space="preserve">WD20-050-0084 </w:t>
      </w:r>
    </w:p>
    <w:p w14:paraId="113A0C93" w14:textId="77777777" w:rsidR="002561C6" w:rsidRDefault="002561C6">
      <w:pPr>
        <w:pStyle w:val="a3"/>
      </w:pPr>
      <w:r>
        <w:t xml:space="preserve">　　諸位同學，大家好！我們繼續來學習《群書治要３６Ｏ》第一冊，第三單元、「貴德．孝悌」。</w:t>
      </w:r>
      <w:r>
        <w:t xml:space="preserve"> </w:t>
      </w:r>
    </w:p>
    <w:p w14:paraId="7B012C14" w14:textId="77777777" w:rsidR="002561C6" w:rsidRDefault="002561C6">
      <w:pPr>
        <w:pStyle w:val="a3"/>
      </w:pPr>
      <w:r>
        <w:t xml:space="preserve">　　【八十四、身體髮膚，受之父母，不敢毀傷，孝之始也。立身行道，揚名於後世，以顯父母，孝之終也。夫孝，始於事親，中於事君，終於立身。】</w:t>
      </w:r>
      <w:r>
        <w:t xml:space="preserve"> </w:t>
      </w:r>
    </w:p>
    <w:p w14:paraId="770502CF" w14:textId="77777777" w:rsidR="002561C6" w:rsidRDefault="002561C6">
      <w:pPr>
        <w:pStyle w:val="a3"/>
      </w:pPr>
      <w:r>
        <w:t xml:space="preserve">　　這一條出自於卷九，《孝經》。</w:t>
      </w:r>
      <w:r>
        <w:t xml:space="preserve"> </w:t>
      </w:r>
    </w:p>
    <w:p w14:paraId="1649AFAB" w14:textId="77777777" w:rsidR="002561C6" w:rsidRDefault="002561C6">
      <w:pPr>
        <w:pStyle w:val="a3"/>
      </w:pPr>
      <w:r>
        <w:t xml:space="preserve">　　『身體髮膚，受之父母』，這一條第一句是講「人的身軀、四肢」，我們整個身體，「毛髮、皮膚都是父母給予的」，是「受之父母」，有父母才有我們這個身體，『不敢毀傷』，身體等於是父母的遺體，我們父母給我們的，我們身體從父母那裡來的，「應當謹慎愛護」，不敢輕易去毀損傷害，也就是不敢隨便做傷害身體的事情，『孝之始也』，「這是實行孝道的開始」，所以孝從這裡開始。就是照顧好自己的身體，不要任意去毀損傷害自己的身體，這是孝道的開始。如果不知道去愛護自己的身體、好好的使用這個身體，就不孝了。像生活不正常，酗酒（酒喝太多）、抽煙，甚至於種種的，特別現代這個時代，很多年輕人不懂得節制，生活不正常，去冒險、飆車，這是很危險的一些事情，這是會損傷自己身體的，這些事情都要避免。所以危險的事情也不能去做。現在年輕人飆車、冒險種種的，有危險性的一些事情應該都不能去做。過激烈的運動傷害身體的也不行，所以應該學習好的運動，如果在激烈運動也是會傷身體，這個都要避免。所以這個舉一反三，凡是會損害到我們身體的事情都要避免，這才是孝的開始。</w:t>
      </w:r>
      <w:r>
        <w:t xml:space="preserve"> </w:t>
      </w:r>
    </w:p>
    <w:p w14:paraId="23E4FF53" w14:textId="77777777" w:rsidR="002561C6" w:rsidRDefault="002561C6">
      <w:pPr>
        <w:pStyle w:val="a3"/>
      </w:pPr>
      <w:r>
        <w:t xml:space="preserve">　　『立身行道，揚名於後世，以顯父母，孝之終也。』「立身行道」，立是建立，自身在道業、事業、學業有所建樹，「實行正道」，不管從事哪個行業都是以正道（正當）的道路來做，各行各業都能出人頭地，所謂行行出狀元。你看我們中國，老祖宗教我們要行正道，每個行業都要行正道。比如說做商人要有商道（商業道德），工人也要有道德，農人也要有道德，醫生有醫道。每一行每一個事業都要行正道，所以這樣做就能夠把名聲顯揚於後世，「使父母獲得榮耀」，這個是「孝之終也」，就是實行孝道最終的一個目標。在世間法教學，成聖成賢，你在各行各業都以聖賢之道來實行，到最終成聖成賢，就使父母得到榮耀了，父母也沾光了，「則是實行孝道最終的目標」。「所以實行孝道，開始於侍奉雙親，推廣於侍奉君王」，就是對領導，「最終的目的則是立身行道」，這是最終的目的。所以孝的始終，從保護自己的身體，不敢隨便損傷，立身行道，揚名於後世，以顯父母，這個孝的最終目標。所以開始是事親，當中是事君，終（最後）是立身，這個孝道就圓滿了。</w:t>
      </w:r>
      <w:r>
        <w:t xml:space="preserve"> </w:t>
      </w:r>
    </w:p>
    <w:p w14:paraId="2323E294" w14:textId="77777777" w:rsidR="002561C6" w:rsidRDefault="002561C6">
      <w:pPr>
        <w:pStyle w:val="a3"/>
      </w:pPr>
      <w:r>
        <w:t xml:space="preserve">　　這一條我們就學習到這裡。祝大家福慧增長，法喜充滿。阿彌陀佛！　　</w:t>
      </w:r>
    </w:p>
    <w:sectPr w:rsidR="002561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1B265" w14:textId="77777777" w:rsidR="002561C6" w:rsidRDefault="002561C6" w:rsidP="00956B78">
      <w:r>
        <w:separator/>
      </w:r>
    </w:p>
  </w:endnote>
  <w:endnote w:type="continuationSeparator" w:id="0">
    <w:p w14:paraId="294E4707" w14:textId="77777777" w:rsidR="002561C6" w:rsidRDefault="002561C6" w:rsidP="00956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7CD9D" w14:textId="77777777" w:rsidR="002561C6" w:rsidRDefault="002561C6" w:rsidP="00956B78">
      <w:r>
        <w:separator/>
      </w:r>
    </w:p>
  </w:footnote>
  <w:footnote w:type="continuationSeparator" w:id="0">
    <w:p w14:paraId="33329335" w14:textId="77777777" w:rsidR="002561C6" w:rsidRDefault="002561C6" w:rsidP="00956B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B78"/>
    <w:rsid w:val="002561C6"/>
    <w:rsid w:val="007931EE"/>
    <w:rsid w:val="00956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A160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6B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6B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6B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6B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