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155B" w14:textId="77777777" w:rsidR="00CB3EF2" w:rsidRDefault="00CB3EF2">
      <w:r>
        <w:t xml:space="preserve">幸福人生講座（第三梯次）　　蔡禮旭老師主講　　（第四集）　　</w:t>
      </w:r>
      <w:r>
        <w:t>2005/8/2</w:t>
      </w:r>
      <w:r>
        <w:t xml:space="preserve">　　台灣中壢善果林　　檔名：</w:t>
      </w:r>
      <w:r>
        <w:t xml:space="preserve">52-137-0004 </w:t>
      </w:r>
    </w:p>
    <w:p w14:paraId="35862218" w14:textId="77777777" w:rsidR="00CB3EF2" w:rsidRDefault="00CB3EF2">
      <w:pPr>
        <w:pStyle w:val="a3"/>
      </w:pPr>
      <w:r>
        <w:t xml:space="preserve">　　諸位朋友，大家早上好！我們昨天提到修行要從最難的地方下手，提到「八風吹不動」，利、衰、毀、譽、稱、譏、苦、樂。這八種境界我們能否突破？能否超越？一個人一生「萬般將不去，唯有業隨身」，世間所有的追逐，到頭來一樣也帶不走。唯一一個帶得走的東西，是智慧；生命有限，慧命無窮。既然智慧是唯一真實的東西，那人生就要追求真實，而不要追求虛幻完全帶不走的。往往這些帶不走的東西在人的一生當中無盡的索求、追逐，在這個過程又幹了太多損人利己的事情，得罪了很多人，有愧於很多人，到頭來冤冤相報沒完沒了。</w:t>
      </w:r>
      <w:r>
        <w:t xml:space="preserve"> </w:t>
      </w:r>
    </w:p>
    <w:p w14:paraId="75D6CAFB" w14:textId="77777777" w:rsidR="00CB3EF2" w:rsidRDefault="00CB3EF2">
      <w:pPr>
        <w:pStyle w:val="a3"/>
      </w:pPr>
      <w:r>
        <w:t xml:space="preserve">　　而「損人利己」這句話是錯誤的，損人絕對不利己。我們在損人方面，不管用行為或者用言語，甚至用念頭，想要損害別人，這個念頭、這個言語還沒有到對方的耳中，首先已經先污染了、已經先傷害了我們自己的身心。諸位朋友，我們看一個人發怒的時候表情好不好看？不好看。他那個憤怒的念頭首先傷害了他八十兆的細胞，他那貪心的念頭首先也是損害了他八十兆的細胞，這樣怎麼會利益自己？</w:t>
      </w:r>
      <w:r>
        <w:t xml:space="preserve"> </w:t>
      </w:r>
    </w:p>
    <w:p w14:paraId="4C35FE56" w14:textId="77777777" w:rsidR="00CB3EF2" w:rsidRDefault="00CB3EF2">
      <w:pPr>
        <w:pStyle w:val="a3"/>
      </w:pPr>
      <w:r>
        <w:t xml:space="preserve">　　再來，假如他因為欺騙他人而得到了金錢，好像是利己了，其實那個金錢是「命裡有時終須有」，那是他該有的，可是他假如用損人的方法，以至於用犯法的方法，把他的福分折掉了，那是很冤枉的，俗話所說「小人冤枉做小人」。本來命中應有五千萬的財富，做了損人的事情，折損成可能只有五百萬，甚至更少；但是當他拿到那五百萬，他還沾沾自喜，「你看我用權謀得了這些錢」，明眼人看了替他惋惜，替他喊冤。</w:t>
      </w:r>
      <w:r>
        <w:t xml:space="preserve"> </w:t>
      </w:r>
    </w:p>
    <w:p w14:paraId="4E6B0C86" w14:textId="77777777" w:rsidR="00CB3EF2" w:rsidRDefault="00CB3EF2">
      <w:pPr>
        <w:pStyle w:val="a3"/>
      </w:pPr>
      <w:r>
        <w:t xml:space="preserve">　　人生好比一盤棋，我們不要急著拿起棋子來下，因為人生踏出的腳步大小不是最重要，方向先抓對；方向抓錯了，縱使你下得很快，走得很快，可能是一生枉然，背道而馳。不要急著要下棋，首先要思考到這盤棋我將走成什麼樣的格局，因為當我們下棋的時候，能看到五十步以後的局面、五百步以後的局面，那你的人生會走得從容不迫，應對自如。但是假如我們的眼光無法看得這麼深遠，都是走一步看一步，那將會走得舉棋不定，走得患得患失，每天在那裡煩惱這步有沒有下錯，那步有沒有下錯。要有智慧可以看得深遠。</w:t>
      </w:r>
      <w:r>
        <w:t xml:space="preserve"> </w:t>
      </w:r>
    </w:p>
    <w:p w14:paraId="7BCC3E01" w14:textId="77777777" w:rsidR="00CB3EF2" w:rsidRDefault="00CB3EF2">
      <w:pPr>
        <w:pStyle w:val="a3"/>
      </w:pPr>
      <w:r>
        <w:t xml:space="preserve">　　而這盤棋的遊戲規則，如何讓棋下得愈來愈好，下得愈來愈圓滿，最核心的一個方法是斷惡修善。只要人修善積了福分，走到哪裡福報都會現前。我們也不要又陷入比較之中，他比較有錢，我比較沒錢，陷入這樣的比較之中只會讓自己生很多的煩惱；真正的人生之樂不在比較當中，人生的快樂不是擁有的多，而是計較的少。俗話又說「知足常樂」，我們這個知足常樂是掛在嘴上還是融入自己的心境？</w:t>
      </w:r>
      <w:r>
        <w:t xml:space="preserve"> </w:t>
      </w:r>
    </w:p>
    <w:p w14:paraId="65739795" w14:textId="77777777" w:rsidR="00CB3EF2" w:rsidRDefault="00CB3EF2">
      <w:pPr>
        <w:pStyle w:val="a3"/>
      </w:pPr>
      <w:r>
        <w:t xml:space="preserve">　　在這一年多來我幾乎沒什麼休閒時間，到一個地方一個禮拜又要轉戰到另外一個地方，這一年多來走過的地方已經差不多二十個地方，沒什麼休閒的時間；當然這個休閒，中國人沒有休閒娛樂這個名詞。休閒娛樂是因為工作很苦要放鬆放鬆，所以叫休閒娛樂，這樣的邏輯好不好？對不對？這個都值得你思考。因為覺得工作苦，所以要放鬆叫樂，有苦才會求樂，但是假如這個樂求不到，又生新的苦，這個禮拜工作忙，又沒有得出去玩，煩死了。假如你是樂在工作，所謂休閒娛樂也沒有那個必要。</w:t>
      </w:r>
      <w:r>
        <w:t xml:space="preserve"> </w:t>
      </w:r>
    </w:p>
    <w:p w14:paraId="1E8B2CA3" w14:textId="77777777" w:rsidR="00CB3EF2" w:rsidRDefault="00CB3EF2">
      <w:pPr>
        <w:pStyle w:val="a3"/>
      </w:pPr>
      <w:r>
        <w:lastRenderedPageBreak/>
        <w:t xml:space="preserve">　　很多朋友見到我就會跟我說：蔡老師，你太辛苦了，一天講那麼多課。剛好有一天老和尚也在現場，又有朋友、同修在那裡講：蔡老師，你一天講五、六個小時，太辛苦了。老和尚在旁邊就說：你不懂，苦什麼苦，愈講愈有精神。然後老和尚就說，我當初到美國去講課，美國跟台灣、跟在東方的時差差多少？幾乎是反過來，十二個小時的時差，老人家飛到美國以後，沒有休息直接上講台站著講。諸位朋友，你留心一下，十多年前老和尚講經都是站著講。這麼一說，我坐著都有點慚愧了。站著講，一站九個小時，早上三個小時，下午三個小時，晚上三個小時，上九個小時。諸位朋友，按照年齡來講我算是孫子輩，老人家都站九個小時，我們還喊累，那不是太慚愧了！而且你看老人家九個小時講下來，您在錄相帶裡面有看到老和尚很累的表情嗎？愈講愈歡喜，會愈法喜，這叫樂在工作之中。</w:t>
      </w:r>
      <w:r>
        <w:t xml:space="preserve"> </w:t>
      </w:r>
    </w:p>
    <w:p w14:paraId="5C3C2635" w14:textId="77777777" w:rsidR="00CB3EF2" w:rsidRDefault="00CB3EF2">
      <w:pPr>
        <w:pStyle w:val="a3"/>
      </w:pPr>
      <w:r>
        <w:t xml:space="preserve">　　古代的讀書人，各行各業亦如是。他當中醫，他不是為了錢；人就是為了錢、為了自己，得不到真正快樂，因為真正的樂，施比受更有福，只為自己求，求不到就痛苦了。我們曾經都背過十二條「青年守則」，都有背過吧？事隔十年、二十年過了，我們再重新來看看這十二條守則，您會有截然不同的感受。以前是為了考試，這十二條非常精闢的人生哲理起不了作用；現在我們有了家庭、有了事業，有了人生的經營，你再重新看這十二條，會有很大的收穫、利益。</w:t>
      </w:r>
      <w:r>
        <w:t xml:space="preserve"> </w:t>
      </w:r>
    </w:p>
    <w:p w14:paraId="0A92938D" w14:textId="77777777" w:rsidR="00CB3EF2" w:rsidRDefault="00CB3EF2">
      <w:pPr>
        <w:pStyle w:val="a3"/>
      </w:pPr>
      <w:r>
        <w:t xml:space="preserve">　　想得起來嗎？學問不在吸收一大堆，重在能活用、能實踐，你就得無窮的利益。這十二條你做到了，事業、家業保證無後顧之憂，相不相信？不大有信心，「信為道元功德母」，沒有信心那就不得受用了。我們來看看，復習一下，看我們高中聯考、大學聯考的東西都還回去了？「助人為快樂之本」，那不是把人生的樂點出來了嗎？「助人為快樂之本」。古代當中醫的，他的念頭就是要濟世救人，他內心最快樂的就是看著病人從身體痛苦到最後身體安康，那是他最快樂的事。現在的醫生是不是這樣？現在醫生想：他怎麼那麼久沒來看我了？醫生的態度那是背道而馳，這個時代顛倒！哪些地方顛倒了？真是所有的是非顛倒了。有一句話講，你假如有了孫子，你就真的變「孫子」；你假如有兒媳婦，你就真的變「兒媳婦」。這句話很有味道！你假如有了兒子你就變孝子，孝順兒子，倒過來；這種顛倒要趕快制止，再下去真是人都不像人。</w:t>
      </w:r>
      <w:r>
        <w:t xml:space="preserve"> </w:t>
      </w:r>
    </w:p>
    <w:p w14:paraId="343348F6" w14:textId="77777777" w:rsidR="00CB3EF2" w:rsidRDefault="00CB3EF2">
      <w:pPr>
        <w:pStyle w:val="a3"/>
      </w:pPr>
      <w:r>
        <w:t xml:space="preserve">　　我有一位長輩就說到，他很感慨，他四十多歲快五十歲：我們這一代是孝順父母的最後一代，是被子女遺棄的第一代。放眼看過去，好像有不少人在這樣的年齡。為什麼？孝順父母的最後一代是因為父母還有身教給孩子；但是為什麼會變成被子女遺棄的第一代？因為身教只傳到我們身上，我們沒有再傳下去。太多的觀念錯誤，上一代很窮，這一代絕對不能讓孩子再窮、再吃苦，啥都給他最好的享受，「寵子不孝，寵豬舉灶」。你看我們小時候，吃飯了，趕快跑到最熟悉的幾個地方找爺爺、找奶奶，爺爺還可能在跟人家下棋，我們跑大老遠「爺爺，吃飯了」，都是我們去叫長輩吃飯；現在爺爺跑去找孫子吃飯，你看倒過來了。以前是爺爺先上座吃飯，現在是連開動都沒有，孩子就跳上桌去大吃一番，那不是顛倒不然是什麼？</w:t>
      </w:r>
      <w:r>
        <w:t xml:space="preserve"> </w:t>
      </w:r>
    </w:p>
    <w:p w14:paraId="2E82DCCF" w14:textId="77777777" w:rsidR="00CB3EF2" w:rsidRDefault="00CB3EF2">
      <w:pPr>
        <w:pStyle w:val="a3"/>
      </w:pPr>
      <w:r>
        <w:t xml:space="preserve">　　在我還沒任教以前對這個顛倒的狀況也是頗有感受，我師範院校的老師，有一天從學校走出來，剛好有點下雨。師範院校旁邊都有一個附屬小學，附屬小學的學生素質都挺高的，大半都是大學院校教職員工的小孩。剛好有一台高級的轎車開了過來，從車子裡走出來一位母親，她一出車門趕快把傘撐開來，正要接她在門口等待的女兒，突然這個女兒嚷嚷道：你白痴！現在才來。我們老師本來在走路，聽一個小孩講</w:t>
      </w:r>
      <w:r>
        <w:lastRenderedPageBreak/>
        <w:t>這樣的話都愣住了，走不下去了。突然這個母親接了一句話，母親說：對不起，對不起，我來晚了。後面這句比前面那句更吃驚。雖然現在沒有奴婢、沒有僕人，諸位朋友，我們不要只看到表面的東西，好像沒有僕人，新時代的僕人出來了，誰是僕人？爸爸、媽媽。什麼父母而已，爺爺、奶奶、外公、外婆，很多的長輩都伺候他一個人。你看現在：奶奶，我口渴了。奶奶高興得半死，孫子終於想到我了，趕快畢恭畢敬去端一杯水來，說：孫子，慢慢喝。還雙手奉上，邊喝還給他拍拍肩膀：慢慢喝，不要噎著了。閩南話說「天地顛倒了」，下一代怎麼可能會不出問題？家庭的互動關係顛倒了，社會的價值觀顛倒了，以前是重義輕利，現在的社會是重利輕義，沒有道義可言。</w:t>
      </w:r>
      <w:r>
        <w:t xml:space="preserve"> </w:t>
      </w:r>
    </w:p>
    <w:p w14:paraId="6D5DCA10" w14:textId="77777777" w:rsidR="00CB3EF2" w:rsidRDefault="00CB3EF2">
      <w:pPr>
        <w:pStyle w:val="a3"/>
      </w:pPr>
      <w:r>
        <w:t xml:space="preserve">　　醫院的經營，醫院是救死扶傷，醫院是要能讓人離開病苦的折磨；結果現在醫院還要立營業額；我們這一年的營業額是三十億、是五十億。諸位朋友，醫院立營業額是什麼意思？讓更多人來生病，更多人來看病；醫院醫生的天職、醫院的使命不是倒過來了嗎？而各行各業的意義在哪裡沒人教。我記得不知道是國中還是高中背過一句話，諸位朋友，我現在念出來你們一定耳熟能詳，但是這句話沒有在我們的心上，「生活的目的」在哪？你看以前考試都寫得出來，現在不會了吧？「在增進人類全體之生活」，有沒有？下一句？「生命的意義，在創造宇宙繼起之生命」。您是建中的還是北一女的？這兩句話多有味道，它把一個人這一生的責任點出來了。在當下的責任，以至於在未來的責任，一句話點破了，很好的教誨。</w:t>
      </w:r>
      <w:r>
        <w:t xml:space="preserve"> </w:t>
      </w:r>
    </w:p>
    <w:p w14:paraId="421DB1FC" w14:textId="77777777" w:rsidR="00CB3EF2" w:rsidRDefault="00CB3EF2">
      <w:pPr>
        <w:pStyle w:val="a3"/>
      </w:pPr>
      <w:r>
        <w:t xml:space="preserve">　　「生活的目的在增進人類全體之生活」，點出了社會的本質，人類以群居、以服務為目的，各行各業各盡所能，互相幫忙，所以人類以服務為目的。物種以競爭為目的，什麼叫物種？就是畜生，弱肉強食，這叫物種競爭。結果現在人不教服務為目的，教什麼？教競爭，繼續教下去會有一個結果，人比不上畜生。我不是罵人，我是客觀講。畜生之間同類不會相殘，你有看過獅子跟獅子打架，然後一隻獅子死掉嗎？絕對沒有；你有看過獅子父親殺兒子嗎？兄弟相殘嗎？都沒有，任何一個物種沒看到。請問現在這些現象在哪裡看到？人，在號稱為萬物之靈的人類裡看到了。</w:t>
      </w:r>
      <w:r>
        <w:t xml:space="preserve"> </w:t>
      </w:r>
    </w:p>
    <w:p w14:paraId="0841F93A" w14:textId="77777777" w:rsidR="00CB3EF2" w:rsidRDefault="00CB3EF2">
      <w:pPr>
        <w:pStyle w:val="a3"/>
      </w:pPr>
      <w:r>
        <w:t xml:space="preserve">　　顛倒的行為根源於顛倒的思想，人要活得明白，我們現在的思想是往畜生不如的路上走還是往萬物之靈的路上走？你要冷靜，你要思考，不能怪大環境。一個明白人不會被環境所轉；會被環境所轉是因為自己迷惑，人云亦云，一窩蜂跟著走。我們看到飛蛾撲火是一窩蜂，但是牠卻不知道它是死路一條；走上競爭的人生是死路一條。</w:t>
      </w:r>
      <w:r>
        <w:t xml:space="preserve"> </w:t>
      </w:r>
    </w:p>
    <w:p w14:paraId="6602D007" w14:textId="77777777" w:rsidR="00CB3EF2" w:rsidRDefault="00CB3EF2">
      <w:pPr>
        <w:pStyle w:val="a3"/>
      </w:pPr>
      <w:r>
        <w:t xml:space="preserve">　　我們來客觀分析一下，我還沒有學聖賢教誨以前也讀了不少翻譯書；翻譯書說要注重人權，很尊重每一個人。聽起來都很有味道，什麼叫人權？什麼叫尊重？在這個時代當中，講一段話聽起來很有道理，但是這段話裡面有太多的道理根本人就不清楚。很多人念現在的哲學，講了一堆話講到最後他的心都虛掉，你相不相信？因為我遇過很多哲學系的，他都搞不清楚自己在說什麼。</w:t>
      </w:r>
      <w:r>
        <w:t xml:space="preserve"> </w:t>
      </w:r>
    </w:p>
    <w:p w14:paraId="14F391F5" w14:textId="77777777" w:rsidR="00CB3EF2" w:rsidRDefault="00CB3EF2">
      <w:pPr>
        <w:pStyle w:val="a3"/>
      </w:pPr>
      <w:r>
        <w:t xml:space="preserve">　　人權，什麼是人權？什麼是尊重？平等對待他叫尊重，而不是寵壞他。能夠讓每個人人性的善良保持住，那個叫尊重他的人權；你用很多的方法保護他，讓他肆無忌憚的幹壞事，那不叫人權，那叫姑息養奸。尊重孩子，他是跟我平等，所以直接叫我的名字，多少人看了一些新的教育書籍，不錯！新的東西拿來用；用沒有半年，來不及了，女兒小小年紀見到他直呼名諱，叫了半年下來傲慢都起來，對他不尊重。真正的平等、真正的人權在保護住他的本善之心，保護住他的恭敬心。聖賢人看得透徹，看到這個真相，面對一個人壞的習慣要從小嚴格教育，不然他一生很自由，自由是什麼？變成他壞習慣的奴隸一輩子。自由很快樂，那都是假的，盡幹一些戕害自己身體，甚至於盡幹一些讓父母蒙羞，以至於讓社會付出慘痛代價的行為，他自己會快樂嗎？</w:t>
      </w:r>
      <w:r>
        <w:t xml:space="preserve"> </w:t>
      </w:r>
    </w:p>
    <w:p w14:paraId="5F332FAE" w14:textId="77777777" w:rsidR="00CB3EF2" w:rsidRDefault="00CB3EF2">
      <w:pPr>
        <w:pStyle w:val="a3"/>
      </w:pPr>
      <w:r>
        <w:t xml:space="preserve">　　在這個思想爆炸的時代，人確確實實需要冷靜下來，而我們中國人在這個時代特別不冷靜，根源還在喪失民族自信心，外國的月亮比較圓。在現在四十歲人的心中外國的月亮比較圓，有沒有？四十歲的人尚且如此，請問現在十多歲的孩子這種現象更怎麼樣？更嚴重！所以你看追星族，追外國的，追韓國、追日本，追外國，外國的都比中國好，活得多麼的空虛！</w:t>
      </w:r>
      <w:r>
        <w:t xml:space="preserve"> </w:t>
      </w:r>
    </w:p>
    <w:p w14:paraId="49B91195" w14:textId="77777777" w:rsidR="00CB3EF2" w:rsidRDefault="00CB3EF2">
      <w:pPr>
        <w:pStyle w:val="a3"/>
      </w:pPr>
      <w:r>
        <w:t xml:space="preserve">　　諸位朋友，你去看醫生你要看一個二十歲的醫生還是要看一個七十歲的醫生？要看有醫德的。這位朋友抓到根本，來，掌聲鼓勵一下。七十歲有醫德還是二十歲的？現在二十歲的都是父母跟他講：你要考醫生，醫生一個月可以賺多少你知不知道？一個月可以二十萬。太少了，我比較不知道行情。對！但是七十歲的是什麼？七十歲的是他父母告訴他：你不要沒有醫德，不要給人家收紅包，收了之後歷代祖宗都被你羞辱了。你看那個態度不一樣。再來，七十歲所積累的經驗跟二十歲那差很多。中國的醫術五千年你不信，偏偏要去問那個幾百年的，甚至於只有幾十年的印證，趨之若鶩，一堆人都去，然後五千年的乏人問津，顛不顛倒？承傳幾千年的智慧，《學庸論語》擺在書局沒什麼人買，然後那本《如何讓你兩年之內賺進五百萬、一千萬》一堆人在買。沒辦法，「人不學，不知道」，怪不了他們。我們主事者也好，我們為人長者也好，都在影響下一代的思想，重要！</w:t>
      </w:r>
      <w:r>
        <w:t xml:space="preserve"> </w:t>
      </w:r>
    </w:p>
    <w:p w14:paraId="5BE46622" w14:textId="77777777" w:rsidR="00CB3EF2" w:rsidRDefault="00CB3EF2">
      <w:pPr>
        <w:pStyle w:val="a3"/>
      </w:pPr>
      <w:r>
        <w:t xml:space="preserve">　　人生最難的不是奮鬥，是抉擇，你的抉擇將影響你的世代子孫。諸位朋友，你在思考、在下決定的時候有想過會影響你後代子孫的舉手？好，請放下，你會想到五百年之後的子孫的舉手？我們剛剛說到，一個人下棋可以看五百步、看一千步，他的格局是迥然不同。范仲淹在治理他的家庭的時候請問他看多遠？他能看到哪他的力就能夠出到哪，相信他所看的是千秋萬代。</w:t>
      </w:r>
      <w:r>
        <w:t xml:space="preserve"> </w:t>
      </w:r>
    </w:p>
    <w:p w14:paraId="642EFA7F" w14:textId="77777777" w:rsidR="00CB3EF2" w:rsidRDefault="00CB3EF2">
      <w:pPr>
        <w:pStyle w:val="a3"/>
      </w:pPr>
      <w:r>
        <w:t xml:space="preserve">　　一個人的抉擇所形成的影響我個人的體會也很深。我的爺爺，我住在高雄縣海邊，我是沿海居民，在海邊離大海差不多一、二百公尺就到我家。記得我母親要去上課，學校就在我們家旁邊，可是要繞過去，繞著沿岸。我小時候二、三歲跟我媽媽去上課都是這樣走路，底下是什麼？底下是茫茫的大海，是這樣走過去。中國人說「靠山吃山，靠海吃海」，我爺爺還有他們那一輩都是捕魚的。我爺爺不識字，後來我父親那一輩讀到初中，我爺爺的這些兄弟，這些同輩的人，就開始叫他的兒子一起來捕魚，這樣好不好？我兒子來捕魚馬上輕鬆多了，好不好？馬上變輕鬆。但是我爺爺他很遺憾自己沒有識字、沒有求學問，他不願意自己的孩子依然有著他人生的遺憾，再怎麼苦也要讓孩子讀書，你看咬緊牙關撐過去了。</w:t>
      </w:r>
      <w:r>
        <w:t xml:space="preserve"> </w:t>
      </w:r>
    </w:p>
    <w:p w14:paraId="794CB34C" w14:textId="77777777" w:rsidR="00CB3EF2" w:rsidRDefault="00CB3EF2">
      <w:pPr>
        <w:pStyle w:val="a3"/>
      </w:pPr>
      <w:r>
        <w:t xml:space="preserve">　　人生最好的滋味是什麼滋味？苦盡甘來。你看酸甜苦辣這幾個味道哪個味道最持久？甘來的時候特別持久。堅持讓我父親那一輩讀書求學，省吃儉用，再怎麼辛勞這個意念不退。家庭裡的親人話不用講太多，同在一個屋簷下，每個人的存心都感受得到。我爺爺有沒有告訴我父親這些兄弟姐妹說，我很辛苦，你以後要孝順我，你看有沒有說過？爺爺那一輩的人很老實，這種話我看也講不出口。今天你去跟你兒子說，爸爸很辛苦，你以後要孝順我，你講得出口嗎？應該也講不大出口。</w:t>
      </w:r>
      <w:r>
        <w:t xml:space="preserve"> </w:t>
      </w:r>
    </w:p>
    <w:p w14:paraId="0E8770A9" w14:textId="77777777" w:rsidR="00CB3EF2" w:rsidRDefault="00CB3EF2">
      <w:pPr>
        <w:pStyle w:val="a3"/>
      </w:pPr>
      <w:r>
        <w:t xml:space="preserve">　　但是因為看到父母這樣辛苦維持這個家，這一份辛勞換來感恩的心。我爸爸那一輩讀書還要人家催？都是父親下命令「統統去睡覺」，睡了以後，爺爺上床了，看到自己的父親睡著了，我爸爸這些兄弟姐妹又爬起來看書；五個孩子，一個博士畢業、三個大學畢業、一個高中畢業。我父親已經六十三歲了，在那個時代能夠大學畢業都算是很不錯了，也算是我們那個家鄉很特別的家庭。其他很多親戚，在我父親那一輩，還在捕魚，還在討海，還在靠海為生。我父親那一輩，就因為爺爺的堅持，整個家族提起來了；到了我們這一代，已經有兩個博士、兩個碩士；我是學歷最低的，而且是身高最矮的，長得最不帥的。</w:t>
      </w:r>
      <w:r>
        <w:t xml:space="preserve"> </w:t>
      </w:r>
    </w:p>
    <w:p w14:paraId="7CF9B538" w14:textId="77777777" w:rsidR="00CB3EF2" w:rsidRDefault="00CB3EF2">
      <w:pPr>
        <w:pStyle w:val="a3"/>
      </w:pPr>
      <w:r>
        <w:t xml:space="preserve">　　後代子孫能有今天的發展，根源在哪？人要念恩，要慎終追遠，要「吃果子拜樹頭，吃米飯敬鋤頭」。諸位朋友，您希望在您往後子孫的心目當中你是什麼樣的人？希不希望他感念你的恩德？感念你的智慧？我常常說在五千年的歷史當中，將有一個時代的人會被後代子孫罵得最慘，幾千年來從來沒有出現，現在快出現了，哪一代人？你們認不認識？你們認識是不是？那我們很有先見之明。就是我們這一代！下一代會破口大罵：留給我們的是什麼水？留給我們的是什麼空氣？留給我們的是什麼土壤？留給我們的是什麼陽光？聽說現在大氣層的臭氧層破洞，皮膚癌愈來愈多。</w:t>
      </w:r>
      <w:r>
        <w:t xml:space="preserve"> </w:t>
      </w:r>
    </w:p>
    <w:p w14:paraId="12AA1D88" w14:textId="77777777" w:rsidR="00CB3EF2" w:rsidRDefault="00CB3EF2">
      <w:pPr>
        <w:pStyle w:val="a3"/>
      </w:pPr>
      <w:r>
        <w:t xml:space="preserve">　　更嚴重的，留給我們的是什麼思想？是留給我們走向萬物之靈的思想，還是留給我們走向禽獸不如的思想？現在這個時代很多的話本來是罵人，現在不是罵人，是事實，有沒有？比方「不見棺材不掉淚」，我們看到現在的人幾個人不犯這個錯？父母的話不肯聽，摔得鼻青臉腫回來，幸好父母肚量很大，「來來來，回來就好。」都摔得鼻青臉腫還不屑父母的接納，以前的勸告不聽，自己也不認錯，還繃著一張臉坐在家裡吃飯，糟蹋父母，不見棺材不掉淚，連見了棺材還不掉淚。這個「棺材」我們要活學活用，就是真正栽了筋斗了還死不認錯。</w:t>
      </w:r>
      <w:r>
        <w:t xml:space="preserve"> </w:t>
      </w:r>
    </w:p>
    <w:p w14:paraId="233BAB5F" w14:textId="77777777" w:rsidR="00CB3EF2" w:rsidRDefault="00CB3EF2">
      <w:pPr>
        <w:pStyle w:val="a3"/>
      </w:pPr>
      <w:r>
        <w:t xml:space="preserve">　　再來，以前罵人「不得好死」，現在這句話是不是罵人？記得我們小時候常常會聽到某某人的爺爺昨天睡覺走了、某某人的奶奶昨天睡覺往生了，死得沒什麼痛苦。我們現在聽到某一個人死了，睡著死掉的，你最近有聽過的舉手？很少了。才事隔二十多年，為什麼差那麼多？諸位有沒有觀察到？我看很少人在觀察這個，可能就是我在觀察這個，我可能吃飽太閒了！真的，我從小就在那裡觀察，人又活得不快樂，怎麼一直拼命往那個方向衝，我很納悶。在念初中，升學主義逼得那麼嚴重，老師也很苦，學生也很苦，為什麼大家都苦，結果還是一直走？難道沒有樂的路可以走嗎？我們看到現在人身體都搞壞了，但是相由心生，癌症的根源都從情緒、從心態開始。我們可以從這裡感受到現在人心很苦，心有很多的煩惱、鬱悶；以前人知足常樂，樂天知命，現在沒有！</w:t>
      </w:r>
      <w:r>
        <w:t xml:space="preserve"> </w:t>
      </w:r>
    </w:p>
    <w:p w14:paraId="432A217F" w14:textId="77777777" w:rsidR="00CB3EF2" w:rsidRDefault="00CB3EF2">
      <w:pPr>
        <w:pStyle w:val="a3"/>
      </w:pPr>
      <w:r>
        <w:t xml:space="preserve">　　現在為什麼人會有這麼多煩惱？因為不瞭解人生的意義所在，不瞭解人生唯一帶得走的是智慧。他忽略了成長、忽略了智慧，去追求物質，而欲望是一個無底洞，老祖宗早就告訴我們「欲是深淵」，俗話又說人比人氣死人，盡往那裡去走。而且人，有很多的成語還是用閩南話講比較傳神，「死鴨子嘴硬」，明明心裡很苦，又好面子不承認，又跟你辯：可是現在很進步，最起碼生活物質享受進步了。諸位朋友，物質的目的在哪？你生產糧食、生產一些食衣住行的物品目的在哪？在讓人健康、讓人的生活品質愈好，對不對？這是你的本質；而不是說本來吃的東西只有十樣，現在我變成一千樣，這個就是進步，這只看到虛浮的外表，沒看到本質。</w:t>
      </w:r>
      <w:r>
        <w:t xml:space="preserve"> </w:t>
      </w:r>
    </w:p>
    <w:p w14:paraId="4253D1A4" w14:textId="77777777" w:rsidR="00CB3EF2" w:rsidRDefault="00CB3EF2">
      <w:pPr>
        <w:pStyle w:val="a3"/>
      </w:pPr>
      <w:r>
        <w:t xml:space="preserve">　　我們看結果，三十年前的人壯還是三十年後的人壯？那你物質進步有什麼意義？物質的進步只是讓人的身體愈來愈多文明病，這哪門子的進步！所以人很可憐，活得不明不白。我在好多年前就跟我爸爸講，我說：爸，你比較好命。我爸爸聽了莫名其妙：我上大學四年，沒吃過牛肉麵，只吃過牛肉湯麵，你們現在要吃什麼有得吃，還說我好命。「禍福相倚」，老子的話太有哲學了，禍中有福，因為困苦的環境成就了人的體格，從小幹活血脈通暢，身體很壯；因為貧苦，人一苦就能感受到別人的付出、別人的辛勞，所以對父母非常的孝敬，因為從小對父母孝敬，福田心耕，這一輩的人後福無窮。</w:t>
      </w:r>
      <w:r>
        <w:t xml:space="preserve"> </w:t>
      </w:r>
    </w:p>
    <w:p w14:paraId="249E4584" w14:textId="77777777" w:rsidR="00CB3EF2" w:rsidRDefault="00CB3EF2">
      <w:pPr>
        <w:pStyle w:val="a3"/>
      </w:pPr>
      <w:r>
        <w:t xml:space="preserve">　　我們現在三十出頭的人，能推斷到三十年後我們的晚年是什麼情景嗎？你看我爸爸念大學回來家裡還要幫忙做農事，要挑肥、挑大便，要扛著大便去施肥。諸位朋友，有做過的舉手？你看，請放下，每位舉手的人神采奕奕。你看人生覺得有付出有收穫。人都看不到真實，在做的時候我們會想我爸爸很苦，錯了，這一段人生的歲月現在想起來，甘甜的不得了！你看看那一輩的人，兄弟姐妹圍起來，那時候一碗飯多少人一起吃，那種天倫之樂一生不忘！請問你，小時候去吃最貴的三百、五百塊的你記得幾餐？早就忘記了；不只忘記了，吃了好的又想更好，常常都在那裡欲望膨脹，哪來的樂？</w:t>
      </w:r>
      <w:r>
        <w:t xml:space="preserve"> </w:t>
      </w:r>
    </w:p>
    <w:p w14:paraId="66DD909F" w14:textId="77777777" w:rsidR="00CB3EF2" w:rsidRDefault="00CB3EF2">
      <w:pPr>
        <w:pStyle w:val="a3"/>
      </w:pPr>
      <w:r>
        <w:t xml:space="preserve">　　我跟我父親、母親在我還沒到澳洲以前都住在一起，我的朋友說你都照顧你的父母，我聽了都覺得很慚愧，我說不是我照顧父母，而是父母照顧我，因為我身體比他們差。出去到台東走走，到比較遠的地方，開車去，一開始，當然我也比較好面子：來，我來開。開了兩個小時，我爸爸說：累了沒有，要不要換手？不用。我爸爸非常善解人意，他就不再問了，等四個小時以後：我們到休息站休息一下。在休息站一休息，他就比我先走出來，自己先坐到駕駛座去了，不要再問我，因為會傷我的心。我爸爸一坐就開到底。有時候我在中途又說：來來，我換一下。我媽媽說：讓你爸開就好了，你爸體力比你還好。你看什麼是福、什麼是禍？人到底看不看得清楚？真看清楚你的心平靜下來了，不會在那裡跟人家比較半天，痛苦半天。</w:t>
      </w:r>
      <w:r>
        <w:t xml:space="preserve"> </w:t>
      </w:r>
    </w:p>
    <w:p w14:paraId="5D022264" w14:textId="77777777" w:rsidR="00CB3EF2" w:rsidRDefault="00CB3EF2">
      <w:pPr>
        <w:pStyle w:val="a3"/>
      </w:pPr>
      <w:r>
        <w:t xml:space="preserve">　　你看小時候去給人家請客，菜還沒有上來我就吃飽了，為什麼？喝汽水。你怎麼知道？你小時候有偷看我。喝汽水喝飽了，好命嗎？汽水最傷胃，我初中就得胃炎，哪有好命。「萬病歸脾肚」，萬病的根源在消化系統，你消化系統不好，你看害我長得這麼苗條。對！你沒有智慧不行。因</w:t>
      </w:r>
      <w:r>
        <w:t>為汽水都喝飽了，其他的營養就沒有辦法吸收，害我那個汽水的氣排到現在都還沒有排完，你看胃裡面的氣有多少我都算不準。要冷靜！物質的追求都沒追求到本質。</w:t>
      </w:r>
      <w:r>
        <w:t xml:space="preserve"> </w:t>
      </w:r>
    </w:p>
    <w:p w14:paraId="35EE2F1E" w14:textId="77777777" w:rsidR="00CB3EF2" w:rsidRDefault="00CB3EF2">
      <w:pPr>
        <w:pStyle w:val="a3"/>
      </w:pPr>
      <w:r>
        <w:t xml:space="preserve">　　現在人覺得拿個大哥大好神氣，請問大哥大的目的在哪？人與人心靈的溝通；現在溝通太便利了，結果都是講謊話、講搪塞的話、講欺騙的話。看起來是溝通愈來愈方便，事實上人與人心的距離怎麼樣？那有求到實質嗎？都與實質背道而馳，還拍著胸脯說進步了！好，我們這一堂課先上到這邊，謝謝大家。</w:t>
      </w:r>
    </w:p>
    <w:sectPr w:rsidR="00CB3E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7787C" w14:textId="77777777" w:rsidR="00CB3EF2" w:rsidRDefault="00CB3EF2" w:rsidP="00E92066">
      <w:r>
        <w:separator/>
      </w:r>
    </w:p>
  </w:endnote>
  <w:endnote w:type="continuationSeparator" w:id="0">
    <w:p w14:paraId="4158BDBA" w14:textId="77777777" w:rsidR="00CB3EF2" w:rsidRDefault="00CB3EF2" w:rsidP="00E92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2B7E9" w14:textId="77777777" w:rsidR="00CB3EF2" w:rsidRDefault="00CB3EF2" w:rsidP="00E92066">
      <w:r>
        <w:separator/>
      </w:r>
    </w:p>
  </w:footnote>
  <w:footnote w:type="continuationSeparator" w:id="0">
    <w:p w14:paraId="2F82F17F" w14:textId="77777777" w:rsidR="00CB3EF2" w:rsidRDefault="00CB3EF2" w:rsidP="00E920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066"/>
    <w:rsid w:val="007931EE"/>
    <w:rsid w:val="00CB3EF2"/>
    <w:rsid w:val="00E9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6400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20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20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20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20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1219</Words>
  <Characters>6950</Characters>
  <Application>Microsoft Office Word</Application>
  <DocSecurity>0</DocSecurity>
  <Lines>57</Lines>
  <Paragraphs>16</Paragraphs>
  <ScaleCrop>false</ScaleCrop>
  <Company/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