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9479B" w14:textId="77777777" w:rsidR="002233A5" w:rsidRDefault="002233A5">
      <w:r>
        <w:t>弟子規學習系列演講一</w:t>
      </w:r>
      <w:r>
        <w:t xml:space="preserve"> </w:t>
      </w:r>
      <w:r>
        <w:t>承先啟後</w:t>
      </w:r>
      <w:r>
        <w:t xml:space="preserve"> </w:t>
      </w:r>
      <w:r>
        <w:t xml:space="preserve">繼往開來　　蔡禮旭老師主講　　（第三十四集）　　</w:t>
      </w:r>
      <w:r>
        <w:t>2007/7/7</w:t>
      </w:r>
      <w:r>
        <w:t xml:space="preserve">　　台灣桃園孔廟　　檔名：</w:t>
      </w:r>
      <w:r>
        <w:t xml:space="preserve">52-180-0034 </w:t>
      </w:r>
    </w:p>
    <w:p w14:paraId="3A0CED4F" w14:textId="77777777" w:rsidR="002233A5" w:rsidRDefault="002233A5">
      <w:pPr>
        <w:pStyle w:val="a3"/>
      </w:pPr>
      <w:r>
        <w:t xml:space="preserve">　　尊敬的諸位朋友，大家好。我們剛剛說到，其實一個人只要很真誠的去力行《弟子規》，力行聖賢教誨，他一定能夠在他的家庭，以至於在他所處的地區產生很好的影響力。有個孩子小學一年級，他曾經到過廬江湯池文化中心去學習，他也非常認真。我們的老師們就告訴他，你只要好好的回去家裡，回到你的學校，都是去做弟子規，主動的去做表率、去付出，不要要求別人，先要求自己。這個孩子聽完以後，回到學校一直堅持到現在，每天都是很早到學校，不只把自己班級的紙屑撿乾淨，他還會把學校的紙屑都撿乾淨。撿到學校的員工都很感動，守門的叔叔都對他很尊重，說這麼小的孩子這麼有毅力，這麼肯付出。因為這個孩子好的表現，讓學校感受到德行教育非常重要，他的父母也有學習，常跟學校溝通。後來他們學校已經決定，下個學期要對家長上《弟子規》的課。一個孩子好的表現讓一個學校感動，他現在的社區，都有很多小孩也都跟著加入他的行列，去付出，去愛護這個社區。</w:t>
      </w:r>
      <w:r>
        <w:t xml:space="preserve"> </w:t>
      </w:r>
    </w:p>
    <w:p w14:paraId="1CF8CE09" w14:textId="77777777" w:rsidR="002233A5" w:rsidRDefault="002233A5">
      <w:pPr>
        <w:pStyle w:val="a3"/>
      </w:pPr>
      <w:r>
        <w:t xml:space="preserve">　　在六、七月份考高考、考大學的時候，有些學校、一些地區當作考場，會派警察去維持秩序。這個孩子看到這些警察站在馬路上，站在陽光下，就覺得這個叔叔很辛苦。他就跟他媽媽講，說可不可以給這些叔叔送雨傘？假如一個警察撐著一把傘，看起來怪怪的。後來這個孩子就說，那我可不可以給這些叔叔們送瓶水？他媽媽聽了也很感動，說好，就帶著孩子去買水，去送給這些警察。這些警察叔叔一開始，看到一個小孩拿水要給他，都愣了一下。後來還有警察看了很感動得流淚，他說現在還有這樣的孩子，令他非常感動。我們只要把古聖先賢的這些德行，真正從我們自身把它做出來，那一定可以感動、影響，很自然的影響身旁周遭的人。</w:t>
      </w:r>
      <w:r>
        <w:t xml:space="preserve"> </w:t>
      </w:r>
    </w:p>
    <w:p w14:paraId="1004FD0C" w14:textId="77777777" w:rsidR="002233A5" w:rsidRDefault="002233A5">
      <w:pPr>
        <w:pStyle w:val="a3"/>
      </w:pPr>
      <w:r>
        <w:t xml:space="preserve">　　我們學習中國傳統文化，要抓住綱領，哪些做人的態度是中國文化最重要的綱領所在，這個我們要掌握住，而且都要先學。我們之前有提到，「孝悌為傳家之本，謹慎為保家之本，勤儉為持家之本，和順為齊家之本，詩書為起家之本」。而我們看到這些很寶貴的教誨，我們要有個悟處，有個舉一反三這樣的觀照。孝悌為傳家之本，我們一看到這個家，就要聯想到身修才能夠家齊，家齊以後才能夠什麼？國治。大家不要一聽到國治，我又不是國家領導人，不干我的事。我們要了解到《大學》裡面所講的國治，在那個時代叫八百諸侯，其實一個國家裡面可能只有幾千個人而已。這個時代沒有八百諸侯，這個時代商業時代，很多大企業它就相當於周朝那個時候的一個小國。我們延伸開來，治家，再來是治團體，如何把它治理好，再來還有社會，以至於整個天下，治國平天下其實都不離孝悌的精神。這個時候我們從舉一可以反三，反一切情況。</w:t>
      </w:r>
      <w:r>
        <w:t xml:space="preserve"> </w:t>
      </w:r>
    </w:p>
    <w:p w14:paraId="2A6C7DAB" w14:textId="77777777" w:rsidR="002233A5" w:rsidRDefault="002233A5">
      <w:pPr>
        <w:pStyle w:val="a3"/>
      </w:pPr>
      <w:r>
        <w:t xml:space="preserve">　　看到這句，不是急著要把孝悌傳下去，而是我們自己具備孝悌了沒有？假如我們自己沒有具備孝悌，那個傳是用什麼傳？嘴巴。嘴巴傳有用嗎？沒有用。這個要很謹慎。「言教者訟，身教者從」，我們是身教，孩子潛移默化，他看了很歡喜、很感動，自自然然就效法；但是只有講，自己沒有做，孩子不服，到最後會吵架。你叫我要聽話，你自己都不聽爺爺的話，到時候就不知道怎麼回答了。我們從事教育以後，對身教就常常去揣摩，突然感受到，奇怪，在我們記憶當中，父母並沒有當面坐下來：來，今天爸爸好好跟你講一講，你可要知道做人要孝順，兄弟要友愛。我們長記性，差不多五歲左右就長記性了，從長記性到現在已經三十年左右了。把我的年齡給透露了。三十年的記憶當中，沒有聽過父母告訴我們要孝順，兄弟要友愛，都沒有</w:t>
      </w:r>
      <w:r>
        <w:lastRenderedPageBreak/>
        <w:t>講。但是這樣的人生態度，為什麼深深印在我們的心目當中？這真的是身教的力量。現在很多的家長都說，孩子都講不聽！真的講不聽，為什麼？只有言教，當然適得其反。</w:t>
      </w:r>
      <w:r>
        <w:t xml:space="preserve"> </w:t>
      </w:r>
    </w:p>
    <w:p w14:paraId="1F1DC777" w14:textId="77777777" w:rsidR="002233A5" w:rsidRDefault="002233A5">
      <w:pPr>
        <w:pStyle w:val="a3"/>
      </w:pPr>
      <w:r>
        <w:t xml:space="preserve">　　我有兩個姊姊，這個悌，真的是兄弟姊妹之間都有默契，絕對不可能談利害的。大部分都是姊姊照顧弟弟多，只要是弟弟有什麼需要，那一定是馬上全心全意去幫忙。就是一想到兄弟姊妹，絕對不會考慮還要談什麼條件，就完全的信任彼此，完全的付出，沒有一個念頭是要求兄弟有任何的回饋，沒有這個意念。但是我們就會回想，我們今天有孝悌的態度是結果，原因是父母的身教。突然回想到家裡面一些事情，很可能爺爺奶奶、這個家族的事情，父親他是長子，他一定去把它扛起來。他不會說，來，你們都應該做，他不會去叫弟弟妹妹都過來做。他會覺得我是長子，我有責任，就是自己扛起來，不是開始在那裡分。但是因為父親這個動作做起來，做下去了，我的叔叔跟姑姑們他們就會很感動，說：不行，大哥，我們都應該做。你看兄弟之間都把孝擺第一位，彼此都不計較，那整個家道就上來。整個長成的過程，沒有看到我們自己家族裡面，有任何因為言語起過衝突，我這三十多年來沒有看過，也沒有看過因為錢產生任何的計較。</w:t>
      </w:r>
      <w:r>
        <w:t xml:space="preserve"> </w:t>
      </w:r>
    </w:p>
    <w:p w14:paraId="5479D880" w14:textId="77777777" w:rsidR="002233A5" w:rsidRDefault="002233A5">
      <w:pPr>
        <w:pStyle w:val="a3"/>
      </w:pPr>
      <w:r>
        <w:t xml:space="preserve">　　所以，我們愈深入教育，愈覺得父母恩難報！我們整個健康、健全的人格，都是父母用他們的身教紮在我們的心田當中。對父母的感恩那真的是會隨著對人生的體會，愈加的深刻。所以，這是孝悌為傳家之本。剛剛跟大家在溝通一個觀念，就是我們到底教給孩子一生最關鍵的這些觀念了沒有？我們冷靜來看看，孩子的家業、孩子的事業跟孝悌有沒有關係？我比較沒膽，謝謝這位朋友，但是我們也可以感受出來，這位朋友對孝悌感受也非常深刻。我們剛剛也講到健康很重要，怎麼吃出健康來，教了沒有？學了沒有？以至於「言語忍，忿自泯」，整個家庭、事業，假如言語的分寸不懂，那不知道會起多少衝突，憑添多少煩惱，如何講話要學。</w:t>
      </w:r>
      <w:r>
        <w:t xml:space="preserve"> </w:t>
      </w:r>
    </w:p>
    <w:p w14:paraId="61739026" w14:textId="77777777" w:rsidR="002233A5" w:rsidRDefault="002233A5">
      <w:pPr>
        <w:pStyle w:val="a3"/>
      </w:pPr>
      <w:r>
        <w:t xml:space="preserve">　　孔夫子教學四科，德行，第二科就是言語，再來是政事，再來是文學。其實政事當中就延伸到勤儉為持家之本，持一個家，其實有勤儉的態度，當踏出家庭為社會服務的時候，他也才能夠是個好官。所以我們十二條青年守則，大家好像很迷惘的看著我，我們以前都背過吧！我們現在來看看能背出幾條，假如背不出來，就代表我們學的東西，只在哪裡用？考試用。你們都很老實，來給自己鼓勵一下。但是這個態度對不對？不對。要從我們不能再傳錯的，不是在考試卷用，而要在我們人生生活當中要用出來，這才能得利；在考試卷上用，那很難得一生的利益。</w:t>
      </w:r>
      <w:r>
        <w:t xml:space="preserve"> </w:t>
      </w:r>
    </w:p>
    <w:p w14:paraId="296DDFFE" w14:textId="77777777" w:rsidR="002233A5" w:rsidRDefault="002233A5">
      <w:pPr>
        <w:pStyle w:val="a3"/>
      </w:pPr>
      <w:r>
        <w:t xml:space="preserve">　　青年守則當中說，「勤儉為服務之本」，這個服務就是踏出家庭，面對國家社會，沒有勤儉你怎麼去服務人群？而且這個儉是關鍵，儉以養廉，你沒有廉潔的話，那不禍害人民就很難說，所以儉可以養廉。我們以前在選出國家最重要的官員、棟梁，都是依什麼條件？舉孝廉。大家很冷靜去看《八德故事》，孝道裡面出最多孝子的是哪些朝代？漢朝，因為他的領導人明白忠臣出於孝子之門。漢朝每個皇帝都在自己的號當中再加個孝字，漢孝文帝、漢孝景帝、漢孝武帝，結果二十四孝就好幾個都是漢朝。當然文帝也自己當榜樣，他是「親有疾，藥先嘗」，他侍候他母親的病常年在旁，後來母親病也治好了。所以上行下效，像黃香，那個時候就出了好幾個孝子。</w:t>
      </w:r>
      <w:r>
        <w:t xml:space="preserve"> </w:t>
      </w:r>
    </w:p>
    <w:p w14:paraId="7736D31C" w14:textId="77777777" w:rsidR="002233A5" w:rsidRDefault="002233A5">
      <w:pPr>
        <w:pStyle w:val="a3"/>
      </w:pPr>
      <w:r>
        <w:t xml:space="preserve">　　像晉朝，晉朝也出了好幾個孝子。晉朝有個大臣叫李密，他寫了一篇文章叫《陳情表》，大家聽過《陳情表》沒有？我記得曾經有考試考過這題，題目是「讀陳情表</w:t>
      </w:r>
      <w:r>
        <w:lastRenderedPageBreak/>
        <w:t>不哭者不孝，讀出師表不哭者不忠，讀祭十二郎文不哭者不悌」。諸位老師，我們讀這三篇文章有沒有哭？吃力了，不忠、不孝、不悌。我們這個不忠、不孝、不悌，這三篇文章是拿來考試的，我們體會到李密的心境嗎？體會到孔明，體會到了韓愈對於自己姪子的這種悌的精神、悌的關愛了嗎？</w:t>
      </w:r>
      <w:r>
        <w:t xml:space="preserve"> </w:t>
      </w:r>
    </w:p>
    <w:p w14:paraId="0D4DD016" w14:textId="77777777" w:rsidR="002233A5" w:rsidRDefault="002233A5">
      <w:pPr>
        <w:pStyle w:val="a3"/>
      </w:pPr>
      <w:r>
        <w:t xml:space="preserve">　　以前真的在讀這個都是背，也沒想到自己都沒哭。後來現在對於古聖先賢教誨我們提起了一種感恩、恭敬的心，心境不同，讀起來有相應處。當我們讀到李密他要被調出來當官的時候，奶奶已經八十幾歲，而他很小父母都不在身旁，變成孤兒了，都是老奶奶這樣很困苦的把他拉拔上來。這個時候要調他去當官他很為難，他就不能奉養他的奶奶安享天年。所以就寫了一篇文章給皇帝，寫到「臣無祖母，無以至今日」，那個念念不忘，擺在他人生第一件事情，就是報他祖母的恩。無以至今日，我假如這一生不好好奉養我的奶奶，那我終生都覺得良心不安。「而祖母無臣，無以終餘年」，我的奶奶都八十多歲了，假如她沒有我的照顧，很可能晚年就不可能得到真正的天倫，真正的快樂。所以晉朝的皇帝看到這篇也很感動，不只不強他所難，還馬上派了婢女去侍候他們家。皇帝這麼做就帶動整個朝代的孝道，我們可以感受到，領導者對於一個地區人民的風氣，影響甚大。</w:t>
      </w:r>
      <w:r>
        <w:t xml:space="preserve"> </w:t>
      </w:r>
    </w:p>
    <w:p w14:paraId="7D3499A8" w14:textId="77777777" w:rsidR="002233A5" w:rsidRDefault="002233A5">
      <w:pPr>
        <w:pStyle w:val="a3"/>
      </w:pPr>
      <w:r>
        <w:t xml:space="preserve">　　我們現在很冷靜來看看，我們現在的社會風氣不好，是不是我們的政治人物，我們的團體領導，以至於我們為人師表，或者是父母（父母是家庭的領導），是不是應該反思到這些社會風氣跟我們有沒有關聯性？比方現在欺騙的風氣很盛，常常拐騙集團一大堆，有時候接到電話都要很小心。大家有沒有這個經驗？所以要很冷靜，接到這種電話，有一次我爸爸接起來：爸，我在醫院。我剛好坐在我爸爸旁邊。我兒子就在這裡！但是我們面對這些社會風氣，抱怨沒有用，我們應該反思，這種撒謊的風氣我們自己有沒有帶動？我們當領導的人有沒有在帶動這樣的風氣？我們在企業裡面有沒有奉公守法？有沒有納稅都是非常守法的？這會影響一個公司的氛圍。</w:t>
      </w:r>
      <w:r>
        <w:t xml:space="preserve"> </w:t>
      </w:r>
    </w:p>
    <w:p w14:paraId="65F7AEAD" w14:textId="77777777" w:rsidR="002233A5" w:rsidRDefault="002233A5">
      <w:pPr>
        <w:pStyle w:val="a3"/>
      </w:pPr>
      <w:r>
        <w:t xml:space="preserve">　　我們當初剛到廬江的時候，跟很多商家買東西他們都不開發票，我們說一定要開。他說假如要開要多加五塊，多加幾塊，我們都很堅持說好。然後就開始跟他講，你逃這個稅，等於是欠十幾億人的錢，良心也不安；而且你假如非常守法的繳稅，你是拿著這個錢去布施給十幾億的人口。你這麼好的心量，財布施才得財富，愈施會愈多，把這些道理跟他溝通。一年過後，絕大部分的商家都開始開發票。整個社會風氣跟我們都是息息相關，我們當下就說你沒開發票，應該開，這就是讓整個社會誠信，不逃漏稅。</w:t>
      </w:r>
      <w:r>
        <w:t xml:space="preserve"> </w:t>
      </w:r>
    </w:p>
    <w:p w14:paraId="69F50B5F" w14:textId="77777777" w:rsidR="002233A5" w:rsidRDefault="002233A5">
      <w:pPr>
        <w:pStyle w:val="a3"/>
      </w:pPr>
      <w:r>
        <w:t xml:space="preserve">　　那我們當老師的人，也是不能做表面功夫，撒謊。甚至於我們還聽有學校，明明在學校裡面考試考一大堆，然後督學、教育官員來視察，都要告訴孩子說，都沒什麼考試。教一個小學生撒謊，誰教的？校長、老師教的。假如是這樣下去，那我們現在這麼多小偷，這麼多這些所謂的詐騙集團，也不是偶然的。我們的政治人物那影響的面就更大，假如他說一套、做一套，選舉以前講得非常好，選舉以後一樣都不肯做，這就會造成整個社會很不好的風氣，甚至會危害社會。但是我們很冷靜，民主時代，其實說實在的，什麼是民主時代？大家很冷靜的來面對這個問題。民主難道就是那些制度叫民主嗎？我們現在往往有個迷思，覺得新出來的制度就是進步，這都很值得我們冷靜的來觀察。法律愈健全代表這個國家愈好嗎？我們很冷靜看，法律愈複雜，所謂愈多的地區，它的犯罪率跟著也愈高。</w:t>
      </w:r>
      <w:r>
        <w:t xml:space="preserve"> </w:t>
      </w:r>
    </w:p>
    <w:p w14:paraId="78C22442" w14:textId="77777777" w:rsidR="002233A5" w:rsidRDefault="002233A5">
      <w:pPr>
        <w:pStyle w:val="a3"/>
      </w:pPr>
      <w:r>
        <w:t xml:space="preserve">　　老子早就說過，「法令滋章，盜賊多有」，閩南語也說「嚴官府，出厚賊」，為什麼？因為他的腦子不是增長他心性的厚道，你沒有教育他。法律一大堆，你上有政策，他怎麼樣？他就把他的聰明都在鑽法律漏洞。所以「道之以政，齊之以刑」，你都是用刑罰來治理班級、治理社會，「民免而無恥」。他是免於讓你看到，免於讓你處罰，但他沒有羞恥心，他會鑽洞，「好險，我躲過了」，那你就抓不勝抓。什麼是真正的進步，要冷靜，真正的進步是法律不用用到，監獄也不用蓋，那是真的社會的進步。</w:t>
      </w:r>
      <w:r>
        <w:t xml:space="preserve"> </w:t>
      </w:r>
    </w:p>
    <w:p w14:paraId="4AF5F5A2" w14:textId="77777777" w:rsidR="002233A5" w:rsidRDefault="002233A5">
      <w:pPr>
        <w:pStyle w:val="a3"/>
      </w:pPr>
      <w:r>
        <w:t xml:space="preserve">　　在周成王那個時候，因為他們已經經過幾個聖主，文王、武王、周公到成王治理，成王那個時代，連續四十年，沒有任何一個人犯罪。人心善，連整個生活環境都善，那個時候稻穗的長度比現在長很多。所以人心惡了，連稻穗都會縮短。甚至你看人心惡了，溫度上升，溫度一上升，糧食就麻煩了。晚間的溫度只要上升一度，稻米的產量那都是幾百萬噸在減少。所以今年很多地方旱災，都會有糧食危機，但是我們往往不知道根源在心上。康熙皇帝那時候很明白這個道理，只要有天災出現，他自我反省，齋戒沐浴，到天壇祭祀天地。然後用節儉的態度帶動全民都懂得節儉，懂得修善，慢慢的災難就化解開來。</w:t>
      </w:r>
      <w:r>
        <w:t xml:space="preserve"> </w:t>
      </w:r>
    </w:p>
    <w:p w14:paraId="58DD12DB" w14:textId="77777777" w:rsidR="002233A5" w:rsidRDefault="002233A5">
      <w:pPr>
        <w:pStyle w:val="a3"/>
      </w:pPr>
      <w:r>
        <w:t xml:space="preserve">　　我們現在有這個判斷，不會被一些說法給迷惑，覺得訂了很多法案就代表我們的進步。諸位老師，當訂出了兒童保護法，是要值得高興，還是值得我們反思？當訂了一個零體罰的時候，我們是要在那裡標榜，你看我們這個法律是全世界前幾名訂的，還是值得反思？當師生、當父子這種天性都得要法律來限制，那已經不是一個好的社會狀況。當法律已經規定兒子一定要贍養父母，這個法律好不好？也已經不好了，因為那個天倫已經退掉了。那個時候我們不在教育當中啟發他的善，還只是在法律當中訂規定，反而無法挽回更加下墮的社會風氣。</w:t>
      </w:r>
      <w:r>
        <w:t xml:space="preserve"> </w:t>
      </w:r>
    </w:p>
    <w:p w14:paraId="34292E95" w14:textId="77777777" w:rsidR="002233A5" w:rsidRDefault="002233A5">
      <w:pPr>
        <w:pStyle w:val="a3"/>
      </w:pPr>
      <w:r>
        <w:t xml:space="preserve">　　我們冷靜來看看，當零體罰出現的時候，這個社會會更好，還是更差，值得我們思考。當孩子們聽到了零體罰，他面對老師是什麼態度？你不要碰我，你碰我，你的老師的工作就沒有了。你看老師敢教他嗎？現在體罰不只是不能動手，不能動棍子，連什麼？不能動嘴。你講的話太重了一點，不好意思，我承受力不夠。這種用法律來讓這些最重要的倫常，統統都沒有辦法走到正常的軌道上去，所以重要的不是法律的建立，而是教育。父慈子孝，父親要學會如何當父親，請問誰結婚的時候有去上過一天如何當慈父？有上過這樣的課的舉手。這都是我們社會最重要的關鍵，我們現在到底在忙什麼？都把人生幸不幸福的關鍵問題疏忽掉！</w:t>
      </w:r>
      <w:r>
        <w:t xml:space="preserve"> </w:t>
      </w:r>
    </w:p>
    <w:p w14:paraId="2AECC77F" w14:textId="77777777" w:rsidR="002233A5" w:rsidRDefault="002233A5">
      <w:pPr>
        <w:pStyle w:val="a3"/>
      </w:pPr>
      <w:r>
        <w:t xml:space="preserve">　　所以現在有酒店覺得教育大眾很重要，我們打算在酒店當中推教育，怎麼推？比方男女結婚，不要六點半入席，三點就可以入席，從三點講到吃飯。怎麼當先生，怎麼當太太，怎麼當公公，怎麼當婆婆，怎麼當泰山，怎麼當泰水，怎麼當小姑，妯娌怎麼相處，這個重不重要？諸位朋友們，這樣的提醒，結婚前提醒，跟婚後衝突以後再提醒，效果一不一樣？那個差很多！不是小孩教育要慎於開始，任何人面對一件事情，他的心態一開始就正確，好的開始是成功的一半。這個工作很重要，沒有人在做。所以企業不能只想著要賺錢，企業要針對社會最需要的事來經營事業，跟整個社會有個非常良性的互動。</w:t>
      </w:r>
      <w:r>
        <w:t xml:space="preserve"> </w:t>
      </w:r>
    </w:p>
    <w:p w14:paraId="58AE23E9" w14:textId="77777777" w:rsidR="002233A5" w:rsidRDefault="002233A5">
      <w:pPr>
        <w:pStyle w:val="a3"/>
      </w:pPr>
      <w:r>
        <w:t xml:space="preserve">　　酒店不只結婚的時候可以辦婚禮，寒暑假的時候可以辦中國文化研習。現在多少國中生、高中生、甚至大學生，一到寒暑假，那是他快速墮落的時候，多少家長像熱鍋上的螞蟻，不知道怎麼樣過這兩個月。我們在報章媒體當中看到，很多人在反應，寒暑假過後，青少年墮胎的高峰，這是我們整個社會要正視的問題。因為這些青少年他在那個年紀男女關係都混亂，他以後怎麼組家庭？家庭是社會的細胞，這些問題不去處理好，我們以後的社會有可能會安定嗎？而我們有沒有正視德行的教育？我們是不是還執著只是在分數上面？這些現象都在敲醒我們所有從事教育的人，還有教育的官員，有比分數更重要的要教。不然孩子很可能還沒踏出社會，他已經幹了多少損害自己身體，損害自己家庭，以至於把他人生福分都折損完的事情來。</w:t>
      </w:r>
      <w:r>
        <w:t xml:space="preserve"> </w:t>
      </w:r>
    </w:p>
    <w:p w14:paraId="2BA47424" w14:textId="77777777" w:rsidR="002233A5" w:rsidRDefault="002233A5">
      <w:pPr>
        <w:pStyle w:val="a3"/>
      </w:pPr>
      <w:r>
        <w:t xml:space="preserve">　　結果專家分析這個現象的時候，他們重視什麼？他們重視不是教好這些孩子德行，而是說這個問題是出在於避孕的問題。我們看到這樣的報導，搖頭！這些都是在解症狀，難道我們就是在教這些中學的孩子們如何避孕嗎？這是教育嗎？當我們教會他了，他那個年齡過的是什麼日子？那可能是引導孩子縱欲，走上的是畜生的生活。一個在位者，對這些問題的思惟不正確，他的教育策略方向錯了，是把一群人統統帶到迷路去了，迷途去了。我們希望有酒店專門在寒暑假，就辦青少年德行中國文化培訓班。到時候唱的都是孝道的歌曲，寫書法，陶冶性情，聽《弟子規》的課程。帶他們去耕作，去做有機耕作，愛護大地，然後他們吃著自己種出來的菜，那個味道一定不一樣。這個時候他才能知道什麼叫鋤禾日當午，什麼叫一粥一飯，那個用嘴巴教的教不來，讓他真正去體驗。</w:t>
      </w:r>
      <w:r>
        <w:t xml:space="preserve"> </w:t>
      </w:r>
    </w:p>
    <w:p w14:paraId="5F086264" w14:textId="77777777" w:rsidR="002233A5" w:rsidRDefault="002233A5">
      <w:pPr>
        <w:pStyle w:val="a3"/>
      </w:pPr>
      <w:r>
        <w:t xml:space="preserve">　　這些青少年中輟生，我們在這一年左右的時間也已經做了實驗。兩三個月的薰習，都能把一個要跟父母斷絕父子關係的孩子能夠拉回來，能夠懂得盡孝。所以人之初，性本善，但重點是我們要趕快教，「玉不琢，不成器，人不學，不知道，是故古之王者」，古之王者就是領導人，「建國君民，教學為先」。諸位老師們，諸位朋友們，一個社會、國家不是拼經濟第一，而是教育第一。多少家庭因為只發展經濟，下一代的教育忽略掉了，現在有沒有好日子？現在雖然空有地位，空有金錢，都不知道孩子下一步會搞出什麼事情來。佛陀說「財為五家共有」，當人心不善，當下一代沒教育好了，水災逼近了。諸位老師，水災逼近我們沒有？台灣的溫室效應全世界最高，這個時候不能比大拇指，全世界最高。溫室效應造成南北極冰融化，海平面會上升五十米到七十米。我們現在的人為了金錢的追逐，名利的追逐，居然忘了可能我們都快沒有明天了，欲望真的讓一個人都迷失了智慧。</w:t>
      </w:r>
      <w:r>
        <w:t xml:space="preserve"> </w:t>
      </w:r>
    </w:p>
    <w:p w14:paraId="5FB383F2" w14:textId="77777777" w:rsidR="002233A5" w:rsidRDefault="002233A5">
      <w:pPr>
        <w:pStyle w:val="a3"/>
      </w:pPr>
      <w:r>
        <w:t xml:space="preserve">　　現在是我們要全體的人民，一起來愛護台護這片土地的時候，我們的溫室效應才能減退。不然你看五十米到七十米，整個台灣人口集中地區都在這些地方。到時候可能逃命都來不及，誰能把自己的別墅扛著走？這個時候我們可能絕大部分的財富都會付諸東流水。為什麼水災那麼多？為什麼火災那麼多？人心惡了，沒有再有風調雨順。解決這些根本問題在教育，貪官污吏要我們的錢，小偷強盜要我們的錢，沒有一樣不是教育問題。貪官污吏從哪裡來的？因為我們教育只重視成績而沒重視德行教出來的。連計程車司機都覺悟了。我上次回高雄去，計程車司機說到，這麼多政治人物帶壞了下一代，有那麼高的學歷沒有用，我看到這一點趕快到書局去給我孩子買一本德行的書。這位爸爸這種教育兒子的愛心，他就買到了《弟子規》。所以人生都不是偶然，不是巧合，那種真誠就能夠感到最好的一本家訓。那天我就跟他交流了，還送他一些光碟。諸位老師，現在教育刻不容緩，大家的皮包裡面都要放《弟子規》，在一遇到緣分成熟，趕快把經典介紹給大家，讓家庭都能從德行開始扎根。</w:t>
      </w:r>
      <w:r>
        <w:t xml:space="preserve"> </w:t>
      </w:r>
    </w:p>
    <w:p w14:paraId="04D9D128" w14:textId="77777777" w:rsidR="002233A5" w:rsidRDefault="002233A5">
      <w:pPr>
        <w:pStyle w:val="a3"/>
      </w:pPr>
      <w:r>
        <w:t xml:space="preserve">　　剛剛跟大家提到，財為五家共有，剛剛是講到貪官污吏，還有小偷強盜，這都是出在教育問題，跟社會風氣。最後一個是不肖子孫，不肖子孫要我們的錢可快了，「成家猶如針挑土」，一個家業成就起來，就好像拿個針挑土，一點一滴積累上來。但「敗家好似水推沙」，一個積累了幾代的家族的財富，很可能一代就敗掉，就好像那個水、海浪一拍上來，整個土一下就捲掉了。</w:t>
      </w:r>
      <w:r>
        <w:t xml:space="preserve"> </w:t>
      </w:r>
    </w:p>
    <w:p w14:paraId="333990C6" w14:textId="77777777" w:rsidR="002233A5" w:rsidRDefault="002233A5">
      <w:pPr>
        <w:pStyle w:val="a3"/>
      </w:pPr>
      <w:r>
        <w:t xml:space="preserve">　　剛剛跟大家提到，民主絕對不在制度上面，我們要很冷靜，重實質不重形式，制度是形式。而是政治人物有沒有真正以人民為最主要的信念在施政？把人民看作最重要、最主要，甚至看作自己的家人，這叫真正的民主。假如這個制度看起來是人民投票，是民主，但是所有從政者他看到的是我下一屆能不能選上？他假如只是看到他下一屆能不能選上，他能不能做人民最需要的事情？他可能很會辦活動，但是影響人民最深的這些民生問題、教育問題，這是最難看到的，它可能就是被政治人物最忽略掉。所以推展孝道、推展教育，對整個社會那是根本的影響。諸位老師們，我們看過哪個政治人物在推展德行、推展孝道？所以這個年底還是明年，我們都要投出神聖的一票，我們都要選出真正能造福我們國家社會的人來。</w:t>
      </w:r>
      <w:r>
        <w:t xml:space="preserve"> </w:t>
      </w:r>
    </w:p>
    <w:p w14:paraId="4273B9F8" w14:textId="77777777" w:rsidR="002233A5" w:rsidRDefault="002233A5">
      <w:pPr>
        <w:pStyle w:val="a3"/>
      </w:pPr>
      <w:r>
        <w:t xml:space="preserve">　　這個時候讀歷史就重要了，歷史告訴我們要舉孝廉，不能只看到這些競選的人口若懸河，諸位朋友們要記得，孔老夫子說「巧言令色鮮矣仁」。我們現在居然覺得，口才很好，很了不起，錯了！我到大學去講課下台來，很多大學生衝過來，很激動對我講第一句：蔡老師，你的口才很好。其實他們都誤會我了，我是很木訥的人，我言語其實很少，我只有在坐上講台的時候話比較多一點。因為感覺到老祖宗這些教誨太好了，不分享出來，對不起大眾。</w:t>
      </w:r>
      <w:r>
        <w:t xml:space="preserve"> </w:t>
      </w:r>
    </w:p>
    <w:p w14:paraId="6CB24837" w14:textId="77777777" w:rsidR="002233A5" w:rsidRDefault="002233A5">
      <w:pPr>
        <w:pStyle w:val="a3"/>
      </w:pPr>
      <w:r>
        <w:t xml:space="preserve">　　可是一般的時候，我們要效法古聖先賢，古聖先賢的態度心境是什麼？君子言之不出，他話很少講，怕什麼？怕自己講了做不到，這個才是君子的風範。我們現在是講一堆都不做，然後也沒有人覺得不對，這整個社會的判斷力快速在下降。「古者言之不出」，古代的人比較少話，他為什麼少講？他羞恥自己講出去做不到，「君子恥其言而過其行」，君子很羞恥自己的言語超過了自己的德行。這些《論語》當中的經句，都值得我們自我反省，都值得我們來判斷什麼樣的人是有德行，什麼樣子的人值得信任。所以，舉孝廉才能真正把好的領導選出來。</w:t>
      </w:r>
      <w:r>
        <w:t xml:space="preserve"> </w:t>
      </w:r>
    </w:p>
    <w:p w14:paraId="0E89601E" w14:textId="77777777" w:rsidR="002233A5" w:rsidRDefault="002233A5">
      <w:pPr>
        <w:pStyle w:val="a3"/>
      </w:pPr>
      <w:r>
        <w:t xml:space="preserve">　　我們這次選舉，要看看他孝不孝順？他家庭和不和樂？這點大家有沒有看過？好多政治人物離婚，家裡搞得亂！這樣的人能不能選？你們這個時候都不夠冷靜，到時候投票我看是凶多吉少，這是判斷力。《大學》講的，「其家不可教，而能教人者，無之」，絕對不可能。他連自己的孩子都管教不好，他有什麼智慧能夠去治理人民？所以治理團體、治理家庭息息相關，一個人連家務事都處理不好，怎麼去處理公事？一個人連父母都不孝，然後你說他會去愛護人民，這是不可能發生的事情。要看他孝不孝順，要看他廉不廉潔，假如他生活都非常奢侈，那要很冷靜。假如他在選舉的時候，大把大把鈔票在撒；還是我們去看到那些真正幹實事的，不去搞活動，不搞噱頭的，不去講大話的，老實幹事的人，往往都不容易被察覺。一個國家真的能選出以人民為第一位的政治人物，最重要是我們的判斷力要提升。</w:t>
      </w:r>
      <w:r>
        <w:t xml:space="preserve"> </w:t>
      </w:r>
    </w:p>
    <w:p w14:paraId="4739155F" w14:textId="77777777" w:rsidR="002233A5" w:rsidRDefault="002233A5">
      <w:pPr>
        <w:pStyle w:val="a3"/>
      </w:pPr>
      <w:r>
        <w:t xml:space="preserve">　　所以，「孝悌為傳家之本」，這就給我們很大的啟示，還有「勤儉為持家之本」，「謹慎為保家之本」，我們來看看現在政治人物有沒有常常出狀況？他對於自己的行為都掌控不了，他還能夠去利益大眾嗎？有沒有謹慎的態度？有些先進國家，可能總統、可能很高的官員搞外遇，結果還是坐在位子上好好的。假如在我們整個傳統的道統當中，他都搞外遇了，他還能坐在那個位子，他每天不被雞蛋丟才怪，這都是很重要認知。</w:t>
      </w:r>
      <w:r>
        <w:t xml:space="preserve"> </w:t>
      </w:r>
    </w:p>
    <w:p w14:paraId="73F5B95F" w14:textId="77777777" w:rsidR="002233A5" w:rsidRDefault="002233A5">
      <w:pPr>
        <w:pStyle w:val="a3"/>
      </w:pPr>
      <w:r>
        <w:t xml:space="preserve">　　我們剛剛講到孝悌，不只是從自己先落實，進一步家庭、還有學校也要落實。六月第三個禮拜在大陸是父親節，我們在台灣是八月八日是父親節。我們的子弟學校員工的孩子，我們辦了個感恩父母的一個儀式。我們看到這些孩子，給父母行三跪九叩首的禮，行完這個禮之後，孩子就走到父母的膝下，聽著父母給他的教誨。當下那個氣氛我們看了都非常感動，這一幕在我們孩子的成長過程當中曾經出現嗎？而這一幕太重要了。我們都知道一個人要心中有愛，他的人生才能走得好，而愛的原點就是父子有親。當父母子女都沒有親愛的時候，他一生要有健全的人格處世待人都很困難。一定要把他愛的原點給啟發起來，我們看到這些孩子，在那裡敬聽父母教誨，依偎在膝下，我們感覺非常的歡喜、欣慰。</w:t>
      </w:r>
      <w:r>
        <w:t xml:space="preserve"> </w:t>
      </w:r>
    </w:p>
    <w:p w14:paraId="34D565E0" w14:textId="77777777" w:rsidR="002233A5" w:rsidRDefault="002233A5">
      <w:pPr>
        <w:pStyle w:val="a3"/>
      </w:pPr>
      <w:r>
        <w:t xml:space="preserve">　　有個父親當孩子在給他三跪九叩的時候，他當下也很感動，一個大男人也忍不住淚掉下來。他兩個孩子看到他的淚水掉下來，突然孩子也同時，幾乎一個時間也跟著掉淚。然後說爸，你怎麼哭了？你看孩子那種心性、天性，一下子就能感覺到父親的心情。當這個孩子，連父親都沒有言語都能感受到父親的心，他會忍心做出讓父母傷心難過的事嗎？所以父子有親，是我們中國傳統文化教育最重要的核心，大根大本。所以教孝是所有教育同仁，最應該先重視的第一個重點。還有這個悌，不只是在家庭是一個悌，整個學校、班級也是一個悌。好，這節課我們先談到這裡，明天我們再從這幾個重要的德行綱領，來深入討論我們傳統文化。謝謝大家。</w:t>
      </w:r>
    </w:p>
    <w:sectPr w:rsidR="002233A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7252BE" w14:textId="77777777" w:rsidR="002233A5" w:rsidRDefault="002233A5" w:rsidP="00B60872">
      <w:r>
        <w:separator/>
      </w:r>
    </w:p>
  </w:endnote>
  <w:endnote w:type="continuationSeparator" w:id="0">
    <w:p w14:paraId="5666D37F" w14:textId="77777777" w:rsidR="002233A5" w:rsidRDefault="002233A5" w:rsidP="00B608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266169" w14:textId="77777777" w:rsidR="002233A5" w:rsidRDefault="002233A5" w:rsidP="00B60872">
      <w:r>
        <w:separator/>
      </w:r>
    </w:p>
  </w:footnote>
  <w:footnote w:type="continuationSeparator" w:id="0">
    <w:p w14:paraId="5B784D00" w14:textId="77777777" w:rsidR="002233A5" w:rsidRDefault="002233A5" w:rsidP="00B608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872"/>
    <w:rsid w:val="002233A5"/>
    <w:rsid w:val="007931EE"/>
    <w:rsid w:val="00B60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3C804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6087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6087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6087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6087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1368</Words>
  <Characters>7802</Characters>
  <Application>Microsoft Office Word</Application>
  <DocSecurity>0</DocSecurity>
  <Lines>65</Lines>
  <Paragraphs>18</Paragraphs>
  <ScaleCrop>false</ScaleCrop>
  <Company/>
  <LinksUpToDate>false</LinksUpToDate>
  <CharactersWithSpaces>9152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2026-08-12T23:21:00Z</dcterms:created>
  <dcterms:modified xsi:type="dcterms:W3CDTF">2026-08-12T23:21:00Z</dcterms:modified>
</cp:coreProperties>
</file>