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BD71" w14:textId="77777777" w:rsidR="00A71475" w:rsidRDefault="00A71475">
      <w:r>
        <w:t xml:space="preserve">《群書治要３６Ｏ》之教化篇　　蔡禮旭老師主講　　（第一集）　　</w:t>
      </w:r>
      <w:r>
        <w:t>2013/4/12</w:t>
      </w:r>
      <w:r>
        <w:t xml:space="preserve">　　馬來西亞中華文化教育中心　　檔名：</w:t>
      </w:r>
      <w:r>
        <w:t xml:space="preserve">55-091-0001 </w:t>
      </w:r>
    </w:p>
    <w:p w14:paraId="648561B4" w14:textId="77777777" w:rsidR="00A71475" w:rsidRDefault="00A71475">
      <w:pPr>
        <w:pStyle w:val="a3"/>
      </w:pPr>
      <w:r>
        <w:t xml:space="preserve">　　諸位校長同道，諸位前輩，大家早上好。剛剛我們中心很細心安排這五分鐘靜坐，讓大家身心放鬆放鬆。我看有校長功夫了得，睡著了。一來，可以了解到校長真不容易幹；二來，可以了解到校長他假如能夠馬上就睡著，能吃能睡，這是很有福報的人。您看現在很多人很有錢，靠安眠藥睡覺，那是沒有福報的了。所以能吃能睡是福。而且還具備了一個非常好的人生態度，他才能這麼好睡，叫「豈能盡如人意，但求無愧我心」，盡力就好。要有動力，不要有壓力，壓力壓到最後自己的身心受損，家裡人也很有壓力，包含可能這個壓力還會延續到學校，延續到我們所接觸的人。所以這個壓力要把它轉化掉，變成動力，不要是壓力。</w:t>
      </w:r>
      <w:r>
        <w:t xml:space="preserve"> </w:t>
      </w:r>
    </w:p>
    <w:p w14:paraId="6C02256F" w14:textId="77777777" w:rsidR="00A71475" w:rsidRDefault="00A71475">
      <w:pPr>
        <w:pStyle w:val="a3"/>
      </w:pPr>
      <w:r>
        <w:t xml:space="preserve">　　我自己是一個非常容易緊張的人，大家看得出來嗎？我以前特別容易緊張，所以只要遇到重要的考試就會緊張得睡不著。我要考大學聯考的時候，我的姑姑拿了兩顆鎮定劑給我，因為我的姑丈在醫學院教書，她知道我特別容易緊張，怕我睡不著，拿了兩顆鎮定劑來。結果十一點多真的睡不著，吃了第一顆；又翻來覆去到一點多還是睡不著，吃了第二顆，最後還是一夜未眠。然後隔天考中文，一出門全家總動員，因為我太容易緊張，所以搞得全家人都很緊張。所以人要把不好的個性改掉，不然身邊人都有壓力。剛好坐滿一輛車，我有兩個姐姐，父母一起。結果還沒進考場，遇到我一個同學的媽媽，她跟我也很熟，她從沒看過我兩個姐姐，看到我們全家都來了，她說：「禮旭，你真有福氣，兩個妹妹陪你來考試。」兩個姐姐變妹妹了，還沒進考場，心情很鬱悶，弟弟都變哥哥了。但是不要鬱悶，當時候我又不懂道理，現在懂了，為什麼看起來這麼老氣橫秋？因為憂能使人老，你一擔憂之後老得很快。假如每天都做自己歡喜的事情，都讀這些聖賢書，神交古人，這叫人逢喜事精神就爽。所以容易緊張的性格讓自己身心受損之外，也讓身邊的人都受累。</w:t>
      </w:r>
      <w:r>
        <w:t xml:space="preserve"> </w:t>
      </w:r>
    </w:p>
    <w:p w14:paraId="2962F482" w14:textId="77777777" w:rsidR="00A71475" w:rsidRDefault="00A71475">
      <w:pPr>
        <w:pStyle w:val="a3"/>
      </w:pPr>
      <w:r>
        <w:t xml:space="preserve">　　但後來，我是遇到傳統文化以後就不那麼緊張了。只要自己用一顆真誠的心，跟所有有緣的人互相交流，用平常心就沒有壓力。甚至於我剛要講課的時候，長輩們都鼓勵我，說反正你就講，有一個你就講一個，沒有任何人，你就對著桌椅板凳講。那就沒有壓力了，反正沒人也講。最好是能夠講到桌椅板凳都跳起來說，「還過得去」，這個就是功夫了。古代有「生公說法，頑石點頭」，真誠的心萬物都能夠感覺得到。這個真相，近代物理學家有證實了，近代量子力學家他們做實驗，其實所有的萬物都是活的，都是隨時在變化。像日本江本勝博士他做的水實驗，他給水講愛它、感恩它，它結晶得很漂亮，這是物質；假如說恨它、討厭它，它結晶就很醜陋。水如此，其實一切萬物都如此。所以人的意念可以改變物質，人的意念可以讓身邊的人感到溫暖，讓身邊的人感到鼓舞，有信心。</w:t>
      </w:r>
      <w:r>
        <w:t xml:space="preserve"> </w:t>
      </w:r>
    </w:p>
    <w:p w14:paraId="544AE954" w14:textId="77777777" w:rsidR="00A71475" w:rsidRDefault="00A71475">
      <w:pPr>
        <w:pStyle w:val="a3"/>
      </w:pPr>
      <w:r>
        <w:t xml:space="preserve">　　比方我們校長常常笑口常開，時時拍拍我們老師的肩膀，「加油，沒問題的」，這個對他們的身心都是很大的幫助。甚至於可能她剛好生產，或者懷孕期間種種，我們都給予適時的關懷，她每次走進校園就好像走回自己的家一樣的溫暖，她會很有動力。老師如此，學生亦如此。有好的校長、好的老師，學生都是催著爸爸媽媽，「我要上學了，趕快趕快！」假如老師很凶，每次要上學好像要他命一樣，拉都拉不動。而整個學校的氛圍對孩子的學習效果，那是有直接的影響。我自己從事教育工作那幾年，我們深刻感覺到，學生對老師、對校長非常的佩服、愛護，他的成績會進步得很快；假如對老師害怕、恐懼，那他的成績會落得很快。</w:t>
      </w:r>
      <w:r>
        <w:t xml:space="preserve"> </w:t>
      </w:r>
    </w:p>
    <w:p w14:paraId="58E62E01" w14:textId="77777777" w:rsidR="00A71475" w:rsidRDefault="00A71475">
      <w:pPr>
        <w:pStyle w:val="a3"/>
      </w:pPr>
      <w:r>
        <w:lastRenderedPageBreak/>
        <w:t xml:space="preserve">　　我曾經遇到一個胖嘟嘟的孩子，他當時候成績沒有一科及格，都是六十分以下。我第一次見到他，對他有印象，是他媽媽載他來學校上課。我們老師都是輪流到校園接孩子進來，其實我很喜歡到校園門口接孩子，叫廣結善緣。而且我有一些同仁他們也住校，他們的小孩有的二歲、三歲，有時候還有兩個帶在身邊，很辛苦，還要當導護站在門口，她真是分身乏術。那我們是同仁，應該像兄弟姐妹一樣，我們就主動跟她說：「這個禮拜我幫妳，幫妳站這個禮拜，妳就不用這樣跑來跑去。」所以跟同仁相處起來感情就非常融洽，你去愛護別人，人家自然就愛護你。多站，我就跟更多的學生有這個結善緣的機會。比方說他車子開來了，我主動的把門打開，那孩子下來，摸摸他的頭，「乖，進去」，他的爸爸媽媽看了就很歡喜，下次見到我就會對我笑了。</w:t>
      </w:r>
      <w:r>
        <w:t xml:space="preserve"> </w:t>
      </w:r>
    </w:p>
    <w:p w14:paraId="117FCB2F" w14:textId="77777777" w:rsidR="00A71475" w:rsidRDefault="00A71475">
      <w:pPr>
        <w:pStyle w:val="a3"/>
      </w:pPr>
      <w:r>
        <w:t xml:space="preserve">　　那這個胖小孩，他媽媽載著她，他媽媽一點表情都沒有，沒有任何笑容，好像人家欠她不少錢。結果更讓我吃驚的是，她的兒子在後面的表情跟她一模一樣。所以父母、老師教育小孩，不是在台上的時候教育，不是在跟他訓話的時候教育，是隨時隨地都給孩子潛移默化的影響。所以看到這個表情，我們只是覺得父母需要受到提醒。因為這個時代的父母，他們結婚以前，國家又沒有給他們辦課程，怎麼當好爸爸、當好媽媽、好丈夫、好妻子，其實這個是最需要上課的，因為這會影響他一輩子的幸福。我們現在這個時代的人，學的東西好像都是考試用，而且用完就差不多快忘一半。然後對一輩子最重要的做人做事的態度、智慧好像沒學，都要等到人生有點喘不過氣來，他才覺得好像應該上上課。您看，一個人想說我要去學學夫妻相處之道，什麼時候他想要學了？可能有點危險的時候。</w:t>
      </w:r>
      <w:r>
        <w:t xml:space="preserve"> </w:t>
      </w:r>
    </w:p>
    <w:p w14:paraId="6EA29659" w14:textId="77777777" w:rsidR="00A71475" w:rsidRDefault="00A71475">
      <w:pPr>
        <w:pStyle w:val="a3"/>
      </w:pPr>
      <w:r>
        <w:t xml:space="preserve">　　大家再冷靜看，這不是在夫妻相處的現象，它在一切處。比方說健康，一個人非常重視健康的時候，什麼情況？醫生告訴他：「這位先生，非常抱歉的告訴你，你的生命只剩半年。」晴天霹靂，他才開始重視，買好幾本書開始看。可是到那個時候，要再挽回都不容易。包含現在的家長，往往在孩子十三、四歲，他已經完全沒有辦法教導的時候，他開始重視如何教育孩子。反應都比較慢，變成什麼？頭痛才要醫頭，腳痛才要醫腳。但是我們整個聖賢的教育，它強調的核心是什麼？防微杜漸。所以這個才是教育的智慧，不能等問題嚴重了，不能等到現在殺父害母那麼多了再來教，很難。教育如此，健康不也是如此嗎？夫妻相處不也是如此嗎？以至於經營一個團體、經營一個事業，統統都要深謀遠慮、防微杜漸才好。</w:t>
      </w:r>
      <w:r>
        <w:t xml:space="preserve"> </w:t>
      </w:r>
    </w:p>
    <w:p w14:paraId="6E6ED116" w14:textId="77777777" w:rsidR="00A71475" w:rsidRDefault="00A71475">
      <w:pPr>
        <w:pStyle w:val="a3"/>
      </w:pPr>
      <w:r>
        <w:t xml:space="preserve">　　我們《群書治要３６Ｏ》兩百九十四句，一百七十四頁，大家看，這是談養生之道，而事實上，養生跟教育的原理原則完全相同。所以「上醫治未病」，高明的醫生是還沒有病就懂得把他體質調整好。這裡提到春秋戰國時代，龐煖對著他的國君講：</w:t>
      </w:r>
      <w:r>
        <w:t xml:space="preserve"> </w:t>
      </w:r>
    </w:p>
    <w:p w14:paraId="2C582378" w14:textId="77777777" w:rsidR="00A71475" w:rsidRDefault="00A71475">
      <w:pPr>
        <w:pStyle w:val="a3"/>
      </w:pPr>
      <w:r>
        <w:t xml:space="preserve">　　【王獨不聞魏文侯之問扁鵲耶。】</w:t>
      </w:r>
      <w:r>
        <w:t xml:space="preserve"> </w:t>
      </w:r>
    </w:p>
    <w:p w14:paraId="4C556A6A" w14:textId="77777777" w:rsidR="00A71475" w:rsidRDefault="00A71475">
      <w:pPr>
        <w:pStyle w:val="a3"/>
      </w:pPr>
      <w:r>
        <w:t xml:space="preserve">　　大王，你沒有聽聞過魏文侯問扁鵲的對話嗎？魏文侯問扁鵲說：</w:t>
      </w:r>
      <w:r>
        <w:t xml:space="preserve"> </w:t>
      </w:r>
    </w:p>
    <w:p w14:paraId="03E04AB7" w14:textId="77777777" w:rsidR="00A71475" w:rsidRDefault="00A71475">
      <w:pPr>
        <w:pStyle w:val="a3"/>
      </w:pPr>
      <w:r>
        <w:t xml:space="preserve">　　【子昆弟三人。其孰最善為醫。】</w:t>
      </w:r>
      <w:r>
        <w:t xml:space="preserve"> </w:t>
      </w:r>
    </w:p>
    <w:p w14:paraId="4E9EF8AA" w14:textId="77777777" w:rsidR="00A71475" w:rsidRDefault="00A71475">
      <w:pPr>
        <w:pStyle w:val="a3"/>
      </w:pPr>
      <w:r>
        <w:t xml:space="preserve">　　你們三個兄弟都是當中醫的，哪個人醫術最好？當時候誰都知道扁鵲可以起死回生。結果扁鵲就講：</w:t>
      </w:r>
      <w:r>
        <w:t xml:space="preserve"> </w:t>
      </w:r>
    </w:p>
    <w:p w14:paraId="43B675B6" w14:textId="77777777" w:rsidR="00A71475" w:rsidRDefault="00A71475">
      <w:pPr>
        <w:pStyle w:val="a3"/>
      </w:pPr>
      <w:r>
        <w:lastRenderedPageBreak/>
        <w:t xml:space="preserve">　　【扁鵲曰。長兄最善。中兄次之。扁鵲最為下也。】</w:t>
      </w:r>
      <w:r>
        <w:t xml:space="preserve"> </w:t>
      </w:r>
    </w:p>
    <w:p w14:paraId="49CEACCB" w14:textId="77777777" w:rsidR="00A71475" w:rsidRDefault="00A71475">
      <w:pPr>
        <w:pStyle w:val="a3"/>
      </w:pPr>
      <w:r>
        <w:t xml:space="preserve">　　文侯說，我可以聽聽嗎？可以了解一下嗎？</w:t>
      </w:r>
      <w:r>
        <w:t xml:space="preserve"> </w:t>
      </w:r>
    </w:p>
    <w:p w14:paraId="18C7D43F" w14:textId="77777777" w:rsidR="00A71475" w:rsidRDefault="00A71475">
      <w:pPr>
        <w:pStyle w:val="a3"/>
      </w:pPr>
      <w:r>
        <w:t xml:space="preserve">　　【文侯曰。可得聞耶。扁鵲曰。長兄於病視神。未有形而除之。故名不出於家。】</w:t>
      </w:r>
      <w:r>
        <w:t xml:space="preserve"> </w:t>
      </w:r>
    </w:p>
    <w:p w14:paraId="452628F6" w14:textId="77777777" w:rsidR="00A71475" w:rsidRDefault="00A71475">
      <w:pPr>
        <w:pStyle w:val="a3"/>
      </w:pPr>
      <w:r>
        <w:t xml:space="preserve">　　我的大哥，他的功夫是到能看這個人的神色就知道他可能哪裡需要調養。所以病根本沒有形成就已經把它調節掉了。所以他的名氣不會出這個病人的家，因為病人也覺得他沒病。但是事實上，他是已經把那些症狀就調整好了。</w:t>
      </w:r>
      <w:r>
        <w:t xml:space="preserve"> </w:t>
      </w:r>
    </w:p>
    <w:p w14:paraId="63FE486C" w14:textId="77777777" w:rsidR="00A71475" w:rsidRDefault="00A71475">
      <w:pPr>
        <w:pStyle w:val="a3"/>
      </w:pPr>
      <w:r>
        <w:t xml:space="preserve">　　【中兄治病。其在毫毛。故名不出於閭。】</w:t>
      </w:r>
      <w:r>
        <w:t xml:space="preserve"> </w:t>
      </w:r>
    </w:p>
    <w:p w14:paraId="2D2D3605" w14:textId="77777777" w:rsidR="00A71475" w:rsidRDefault="00A71475">
      <w:pPr>
        <w:pStyle w:val="a3"/>
      </w:pPr>
      <w:r>
        <w:t xml:space="preserve">　　我的二哥治病，病情剛剛發作而已，才有一點病症，就能把病治好。所以他的名氣不會出這個病人的巷子。</w:t>
      </w:r>
      <w:r>
        <w:t xml:space="preserve"> </w:t>
      </w:r>
    </w:p>
    <w:p w14:paraId="3A7E2F0A" w14:textId="77777777" w:rsidR="00A71475" w:rsidRDefault="00A71475">
      <w:pPr>
        <w:pStyle w:val="a3"/>
      </w:pPr>
      <w:r>
        <w:t xml:space="preserve">　　【若扁鵲者。鑱血脈。投毒藥。割肌膚。而名出聞於諸侯。】</w:t>
      </w:r>
      <w:r>
        <w:t xml:space="preserve"> </w:t>
      </w:r>
    </w:p>
    <w:p w14:paraId="15DF6894" w14:textId="77777777" w:rsidR="00A71475" w:rsidRDefault="00A71475">
      <w:pPr>
        <w:pStyle w:val="a3"/>
      </w:pPr>
      <w:r>
        <w:t xml:space="preserve">　　輪到我治病，我要疏通他的血脈，還要用針灸刺他，還要開一些可能會有副作用的湯藥，因為藥都有帶三分毒，它要調節。然後甚至於是『割肌膚』，那是做手術來治病，那都是病情很嚴重了，然後把他治，慢慢恢復健康。所以他的名氣最大。所以真正高明的醫生是治未病。真正高明的教育者，這個孩子有說謊第一次就洞察出來，馬上藉由這個機會讓他終身都不犯，這高明的教育家，這是非常高的教育敏感度。</w:t>
      </w:r>
      <w:r>
        <w:t xml:space="preserve"> </w:t>
      </w:r>
    </w:p>
    <w:p w14:paraId="36BBB65B" w14:textId="77777777" w:rsidR="00A71475" w:rsidRDefault="00A71475">
      <w:pPr>
        <w:pStyle w:val="a3"/>
      </w:pPr>
      <w:r>
        <w:t xml:space="preserve">　　司馬光先生，他也是歷史當中一個德行的完人，他講了一句話，「平生所為之事，無有不可語人者」，他這一生所做的事情，沒有一件事是不可告人，不能給人家講的，他德行非常好。他小的時候，有一次跟他的姐姐在剝胡桃皮（核桃皮），結果很難剝下來。他姐姐剛好離開一會，他們家裡的婢女就跟他講，你用熱水燙一下就很好剝。他就試了以後，真的很好剝。沒有一會他的姐姐回來了，說你怎麼這麼會剝？司馬光說，「我自己發現的」。剛好被他爸爸聽到，非常嚴厲的呵斥他。他深深記在心上，從此以後不敢再講一句謊言。我們現在冷靜想想，現在的成年人會不會說謊？聽說有一個片子叫「手機」，不知道大家看過沒有？那個「手機」說，平均成人一天講二十幾個謊言。請問大家，這個是七、八年前片子的話，請問現在應該是一天講幾個謊言？好像很多不好的現象是一直在增加，為什麼？這個我們得找出病根才能對症下藥。</w:t>
      </w:r>
      <w:r>
        <w:t xml:space="preserve"> </w:t>
      </w:r>
    </w:p>
    <w:p w14:paraId="5A4F8A90" w14:textId="77777777" w:rsidR="00A71475" w:rsidRDefault="00A71475">
      <w:pPr>
        <w:pStyle w:val="a3"/>
      </w:pPr>
      <w:r>
        <w:t xml:space="preserve">　　剛剛看到我們中心的簡介，最後那一幕，您看那個小女孩，她說要播種太陽，太陽就是光明，就是智慧。現在的人，俗話講「家家有本難念的經」，人人都有很多的苦悶，怎麼來化解？要有智慧、光明才行。所以這個孩子要播種太陽。「一個給老爺爺，一個給老奶奶」，這個小女孩跟孔子他的志願是一樣的。你們現在的小朋友有沒有說我長大要做孔子？沒有。這個很重要，總在他接觸的緣分不一樣。所以為什麼孟母要三遷？因為一開始剛好他們家住在墳墓旁邊，常常都聽到「鏘鏘鏘」，孟子也學人家在那裡送葬，所以他媽媽要搬家。接著搬到賣豬肉的旁邊，在那裡學著殺豬、賣豬肉，又轉，趕快再轉，第三次轉到一個學校旁邊，孟子每天都去聽人家講經典，就成為聖人了。現在像我們很多學校都把孔子像塑起來，都把孔子的教誨搬入校園。我曾經到我們興華華小去學習參觀，看到很多孔子的教誨都貼在牆壁上，「三人行，必有我師焉」。每個人都能跟孔子學習，他就能站在孔子高度聖人的智慧來經營他的人生。</w:t>
      </w:r>
      <w:r>
        <w:t xml:space="preserve"> </w:t>
      </w:r>
    </w:p>
    <w:p w14:paraId="3883976C" w14:textId="77777777" w:rsidR="00A71475" w:rsidRDefault="00A71475">
      <w:pPr>
        <w:pStyle w:val="a3"/>
      </w:pPr>
      <w:r>
        <w:t xml:space="preserve">　　這一點我是非常有感觸。因為我念初中的時候還沒有接觸到聖賢經典，所以我的書桌前面貼著一張席維斯．史特龍。你們不認識他嗎？你們還是屬於比較清淨的年代，他不是演「第一滴血」嗎？還有那個「</w:t>
      </w:r>
      <w:r>
        <w:t>Rocky</w:t>
      </w:r>
      <w:r>
        <w:t>」有沒有？你們都沒看過，你們都沒有受污染，難怪可以當到校長，這不是偶然的。我看那些拳擊片、戰爭片看很多，影響自己的性格，逞強鬥勝，大家看得出來嗎？你們現在有點看不出來，是因為我這十幾年接受孔老夫子的教誨，沒有再誤入歧途，不然那時候真的很逞強。每天練肌肉，練一隻手要拿十公斤的啞鈴，這樣子練，練到（其實都是逞強）都傷了身體。所以現在都有運動傷害，人家還不知道要下雨，我都先知道，氣象播報台。</w:t>
      </w:r>
      <w:r>
        <w:t xml:space="preserve"> </w:t>
      </w:r>
    </w:p>
    <w:p w14:paraId="2B54CD4C" w14:textId="77777777" w:rsidR="00A71475" w:rsidRDefault="00A71475">
      <w:pPr>
        <w:pStyle w:val="a3"/>
      </w:pPr>
      <w:r>
        <w:t xml:space="preserve">　　我逞強到什麼程度？有一次不小心把左手給摔斷了，因為我練啞鈴，練到臂力很強，全班第一名，看得出來嗎？瘦瘦的，全班第一名。結果因為很多人輸給我，他很不服氣，敢怒不敢言，結果那次我把手摔斷了，很多同學抓到機會報仇，「來呀，來呀，來呀」，他看我背著一隻手，我這裡摔斷了。結果我到什麼程度？忍不過他的挑釁，來就來，怕什麼？就真的跟他比。結果，那個比賽是什麼結果？我就這樣跟他，「啊」，因為我一出力，開悟了，原來右手跟左手是連在一起不能分開，所以右手一出力，我左手就痛得快昏過去了。可是不能輸給他，又把他拉回來，還是我贏了。你就看逞強到這個程度，真痛，但不能輸給他。而且回到家繼續練單手伏地挺身。所以性格會害死自己，後來左手就常常痛，運動傷害也很多。以前都打羽毛球，要跳得很高，打下來，這個都太激烈，要溫和一點，不要這麼激烈。受到好萊塢電影的影響，所以逞強鬥狠，包含男女那些錯誤的觀念、欲望，都被污染。</w:t>
      </w:r>
      <w:r>
        <w:t xml:space="preserve"> </w:t>
      </w:r>
    </w:p>
    <w:p w14:paraId="6F54A5E3" w14:textId="77777777" w:rsidR="00A71475" w:rsidRDefault="00A71475">
      <w:pPr>
        <w:pStyle w:val="a3"/>
      </w:pPr>
      <w:r>
        <w:t xml:space="preserve">　　後來遇到孔老夫子，慢慢才察覺這些人生態度不對。您看好萊塢常常很多都是很有錢，過那個生活很奢侈，我們都受影響。以前上高中了，都要買</w:t>
      </w:r>
      <w:r>
        <w:t>Reebok</w:t>
      </w:r>
      <w:r>
        <w:t>，不然就要</w:t>
      </w:r>
      <w:r>
        <w:t>Nike</w:t>
      </w:r>
      <w:r>
        <w:t>的。我還有同學買六、七雙，那一雙台幣就要兩千多塊錢，馬幣要兩百多塊錢。所以我們無形當中都受到錯誤的染污。但沒有經典我們真的不清楚。</w:t>
      </w:r>
      <w:r>
        <w:t xml:space="preserve"> </w:t>
      </w:r>
    </w:p>
    <w:p w14:paraId="1D6CE808" w14:textId="77777777" w:rsidR="00A71475" w:rsidRDefault="00A71475">
      <w:pPr>
        <w:pStyle w:val="a3"/>
      </w:pPr>
      <w:r>
        <w:t xml:space="preserve">　　看到剛剛這個孩子，她從小接受傳統文化，她說送給老爺爺、送給老奶奶。孔子說，「老者安之」，我們的下一代沒有敬老愛老的心，請問我們老了還有未來嗎？人要會往遠處看、遠處想。而這個孩子後面又講到，「一個掛在馬來西亞」，另外一個呢？「掛在世界」。您看我們老祖先在經典裡面，一開口不是我的國家，是天下。你看《大學》裡面講，「古之欲明明德於天下者」。「天下興亡，匹夫有責」，不是國家興亡而已，天下興亡。因為我們的祖先非常清楚，整個世界它是息息相關的，一個國家錯誤的思想觀念它會影響整個世界。我們這個世界跟著美國的價值觀走，非常慘。下一代非常奢侈，大學還沒畢業，信用卡好幾張，這個都不符合勤儉的美德，變成懶惰又奢侈，不勤儉。人一懶惰，腦子都胡思亂想。然後懶惰的人不會感恩，都會覺得所有人給我的都是應該的，這是懶惰的人；勤勞的人不一樣，勤勞的人他付出過，他知道辛苦，所以他會感謝每個人的付出。</w:t>
      </w:r>
      <w:r>
        <w:t xml:space="preserve"> </w:t>
      </w:r>
    </w:p>
    <w:p w14:paraId="760E4A67" w14:textId="77777777" w:rsidR="00A71475" w:rsidRDefault="00A71475">
      <w:pPr>
        <w:pStyle w:val="a3"/>
      </w:pPr>
      <w:r>
        <w:t xml:space="preserve">　　所以我們老祖先通達人性，他每一個德目，對一個人心性的影響太深太廣了。就拿一個「勤」這個字就好，勤勞。第一，勤勞的人身體健康。我父親小時候他是長子，都幫爺爺奶奶種田，小時候他扛大便施肥，連讀大學回來還是扛大便，結果我爸爸體格非常壯碩。您看勤勞的人反而獲得了一輩子健康的身體。我是從來沒有種過田，所以就這麼瘦弱，兩歲的時候就在高雄市了，沒幹過什麼活，從小就是比較有福。所以禍福相依，一個人年輕享太多福，中晚年就沒有福報了；一個人肯先苦後甘，晚年就很有福報。我看諸位校長的面相都很有後福，因為你們年輕的時候都很勤奮，都是如此。但現在大家冷靜想想，去看現在年輕人的相貌，都比較沒有後福，因為他們從小就安逸，就非常享受福報，這些都是整個西方功利的價值觀對於我們全世界的影響。現在全世界對小孩就是，他是天堂，讓他盡情的玩。可是問題來了，他已經放逸習慣了，你要叫他專注容易嗎？所以現在大學生，聽說只能專心十五分鐘，接著你就要講笑話給他聽，不然他就沒有辦法聽課了，那這樣的大學生以後出去怎麼扛事業、怎麼扛責任？</w:t>
      </w:r>
      <w:r>
        <w:t xml:space="preserve"> </w:t>
      </w:r>
    </w:p>
    <w:p w14:paraId="1D4946E8" w14:textId="77777777" w:rsidR="00A71475" w:rsidRDefault="00A71475">
      <w:pPr>
        <w:pStyle w:val="a3"/>
      </w:pPr>
      <w:r>
        <w:t xml:space="preserve">　　所以我們站在教育的角度上，眼光應該是看著怎麼讓這個孩子一生幸福，這是教育的目標。教育的目標不應該是放在這個月月考他能不能考得好。假如是這樣，老師跟父母的眼光只能看到下一次考試，請問孩子的眼光能看到哪裡？他就是什麼態度？應付考試，他不會往遠處去想。所以現在的孩子不成熟、不會想，不能怪他。我們父母、老師、教育工作者會不會想？尤其諸位校長是一校之長，整個全校的老師都要接受你們的領導，你們的教育理念、教育使命、教育這些敏感度，對他們都有很直接跟深遠的影響。尤其新進的老師，他遇到一個肯教他的校長、領導，可能對他一輩子都很有影響。我們中心陳真老師，她教學四十五年，她有非常多教育的理念、態度就是她剛畢業二十歲左右遇到非常好的校長，影響她的一輩子。諸位校長，假如您這分教育的理念跟教育愛影響了一個老師，請問會影響幾個學生？可能是幾百，甚至上千。所以您影響了一個老師，讓他成為一位有德的老師，您功德無量。一個老師就功德無量了，更何況諸位校長你們會遇到、你們會帶的老師，可能也有成百，甚至有可能上千。</w:t>
      </w:r>
      <w:r>
        <w:t xml:space="preserve"> </w:t>
      </w:r>
    </w:p>
    <w:p w14:paraId="1F3204EE" w14:textId="77777777" w:rsidR="00A71475" w:rsidRDefault="00A71475">
      <w:pPr>
        <w:pStyle w:val="a3"/>
      </w:pPr>
      <w:r>
        <w:t xml:space="preserve">　　我們看《群書治要３６Ｏ》三百一十八句，一九Ｏ頁，「應事」。應事就是我們人生面對每件事，甚至於面對我們事業的態度，非常重要。比方一個孩子要去讀大學，需不需要給他建立觀念，這四年的意義是什麼？假如沒有，可能他這四年就揮霍了。我以前也揮霍過。因為我遇到的那個學長告訴我，大學叫</w:t>
      </w:r>
      <w:r>
        <w:t>university</w:t>
      </w:r>
      <w:r>
        <w:t>，叫「由你玩四年」，我就這麼被誤導了。所以當人家的長輩不能亂講話。就覺得玩很正常，被誤導。但是假如這個大學生，他有長輩告訴他：「孩子，你的父母栽培了你十多年，這個國家社會，你從學校這樣念了十幾年書，整個社會國家栽培你這麼多，你現在要進大學了，利用這四年學到做人做事的本事，你就可以孝順父母，你就可以回報這個國家社會。」這個孩子一聽完，他也很單純，他就擁有了一個好學的動力，這四年他不會揮霍。而且大學生的學習能力都很強，四年不揮霍，有方向、有目標，努力提升自己的做人做事，跟四年沒有目標揮霍，那是天壤之別。而且一揮霍、一沉溺在玩樂當中，有的染上色欲、有的染上賭博、有的染上電玩，種種這些玩物喪德、玩人喪志的事，就在一個孩子一、二十歲當中，他的人生就陷了非常大的障難。</w:t>
      </w:r>
      <w:r>
        <w:t xml:space="preserve"> </w:t>
      </w:r>
    </w:p>
    <w:p w14:paraId="5CF3DF59" w14:textId="77777777" w:rsidR="00A71475" w:rsidRDefault="00A71475">
      <w:pPr>
        <w:pStyle w:val="a3"/>
      </w:pPr>
      <w:r>
        <w:t xml:space="preserve">　　我那天遇到一個學員，一個學長，他在大學教書，他印象當中，他有一個女學生，大一進來的時候體格壯壯的，因為是體育系的，所以體格壯壯的。她大四出校門瘦得只剩這樣而已，完全就好像都快要病倒的樣子。為什麼四年會變成這樣？他說他所了解這個女同學，他知道的就有墮胎四次，不知道的就不清楚了。你說這樣的孩子，她的人生還有福報嗎？墮一個自己的骨肉，這個罪業就很重了，更何況是四個！虎毒都不食子，為什麼人類為萬物之靈，現在卻出現這麼嚴重的悖倫現象？而這些觀念假如在孩子小時候，小學、初中，就有老師非常有愛心懇切的提醒孩子，孩子可能就不會走這麼嚴重的錯誤了。</w:t>
      </w:r>
      <w:r>
        <w:t xml:space="preserve"> </w:t>
      </w:r>
    </w:p>
    <w:p w14:paraId="12CC3EB7" w14:textId="77777777" w:rsidR="00A71475" w:rsidRDefault="00A71475">
      <w:pPr>
        <w:pStyle w:val="a3"/>
      </w:pPr>
      <w:r>
        <w:t xml:space="preserve">　　在廣東有一個女校長，當時候她派出教務主任到深圳參與傳統文化的課程五天。這個教務主任他五天上完，他給我們分享什麼？他說，「我上師範學院上了四年的筆記，都少於我這五天記的筆記」。當時我聽了很心痛，為什麼？這位教務主任，他為什麼選師範學院？他有教育的使命。可是為什麼上了四年，居然沒抄什麼筆記？因為所教的東西並沒有震動他的心靈，啟發他的教育愛。但是當他遇到老祖宗這五天的課程，他感動了，他真想把孩子教好，他看到原來教育的根本在孝道，孝心開，百善皆開。他了解到孔子講的，「夫孝，德之本也」，孝是德行的大根大本，「教之所由生也」，教育就要從孝道開始，他彷彿找到了非常正確的方向目標。</w:t>
      </w:r>
      <w:r>
        <w:t xml:space="preserve"> </w:t>
      </w:r>
    </w:p>
    <w:p w14:paraId="408E9CBE" w14:textId="77777777" w:rsidR="00A71475" w:rsidRDefault="00A71475">
      <w:pPr>
        <w:pStyle w:val="a3"/>
      </w:pPr>
      <w:r>
        <w:t xml:space="preserve">　　結果他一回去，找了幾個志同道合的同仁，他也很有智慧，他也不是一下子去要求別人，他找了三個同仁，讓這三個同仁又到上海去上課，也是上五天。他們四個人建立共識，每個禮拜四個人一起學習，學傳統文化。然後另外三個老師在他們的班開始自己落實《弟子規》，教導孩子孝悌、教導孩子做人，教《弟子規》。結果這三班的孩子整個禮貌、德行轉變很大。校長注意到了，這個女校長就開始觀察，最後請問他們，原來是教老祖宗的倫理道德。結果這個校長她就非常重視這件事，就對著全校的老師講，英文可以慢一點學，德行要先學，孝道要先學。她就在全校推展《弟子規》的教育。</w:t>
      </w:r>
      <w:r>
        <w:t xml:space="preserve"> </w:t>
      </w:r>
    </w:p>
    <w:p w14:paraId="3A1FE995" w14:textId="77777777" w:rsidR="00A71475" w:rsidRDefault="00A71475">
      <w:pPr>
        <w:pStyle w:val="a3"/>
      </w:pPr>
      <w:r>
        <w:t xml:space="preserve">　　結果這個校長她這麼做，她的先生知道了，剛好她的丈夫在報紙上看到一個教授說《弟子規》不能學，有愚孝。他就拿著報紙給他太太看，說「妳要注意，人家教授說《弟子規》不能教，妳要注意，妳不能犯路線錯誤，到時候上面怪下來，妳烏紗帽就沒有了」。這個校長很有修養，她也沒有說那個教授錯。其實那個教授錯了，《弟子規》裡面講，「親有過，諫使更」，哪有愚孝？所以現在人很狂妄，他學歷一高什麼都敢講，他也不秤一秤，他自己是物理學還是化學博士，他怎麼會懂教育？他是知識的專家，他不見得是懂教育。教育是要深入經典，向孔老夫子學習，甚至於是聖人他才能制禮作樂，那不是一般人的智慧能夠達得到的。</w:t>
      </w:r>
      <w:r>
        <w:t xml:space="preserve"> </w:t>
      </w:r>
    </w:p>
    <w:p w14:paraId="7550DAAF" w14:textId="77777777" w:rsidR="00A71475" w:rsidRDefault="00A71475">
      <w:pPr>
        <w:pStyle w:val="a3"/>
      </w:pPr>
      <w:r>
        <w:t xml:space="preserve">　　我們看近代的教育都跟著近代的這些理論走，很多還是拿狗做實驗、拿貓做實驗、拿老鼠做實驗，最後的結果拿來教誰？結果把人教成什麼？狗，你們說的，我沒說。告訴大家，你拿狗的成果來教人，能教成狗算不錯了，你一不小心會比狗還不如，因為你的目標是狗。你的目標是考第一名，你再怎麼差也不會十名之外吧！可是目標就是畜生，很多情況會不如畜生。可是大家冷靜看看現在發生的社會事件，真的很多現在的行為都不如畜生。所以現在的人沒有受過倫理道德教育，一有點地位跟學歷，狂妄得不得了。</w:t>
      </w:r>
      <w:r>
        <w:t xml:space="preserve"> </w:t>
      </w:r>
    </w:p>
    <w:p w14:paraId="39E25872" w14:textId="77777777" w:rsidR="00A71475" w:rsidRDefault="00A71475">
      <w:pPr>
        <w:pStyle w:val="a3"/>
      </w:pPr>
      <w:r>
        <w:t xml:space="preserve">　　大家看，西醫瞧不起中醫。中醫多少歲了？最少也有五千歲了，可是西醫多少歲？兩百歲、幾百歲。西醫假如不是當時候發明抗生素，西醫很可能就不受重視了，因為他就束手無策了。而西醫看人，眼睛是眼睛、鼻子是鼻子、嘴巴是嘴巴。所以你要看醫生也挺麻煩的，你說我要看哪科？我也不知道，就是不舒服。你還沒看醫生以前要檢查很多，可能要檢查好幾次，到最後判斷可能是哪裡有問題，你才能去看那個醫生。中醫給你把脈，對你全身的臟腑他可以了解，然後幫你診斷。我們先不比較西醫跟中醫，但是您冷靜看，態度不同。</w:t>
      </w:r>
      <w:r>
        <w:t xml:space="preserve"> </w:t>
      </w:r>
    </w:p>
    <w:p w14:paraId="3B67E468" w14:textId="77777777" w:rsidR="00A71475" w:rsidRDefault="00A71475">
      <w:pPr>
        <w:pStyle w:val="a3"/>
      </w:pPr>
      <w:r>
        <w:t xml:space="preserve">　　大家有沒有發現，現在的年輕老師比較傲慢？你們點頭。這都跟接受的教育有關，因為這個時代有一個非常錯誤的認知，就是新的東西就是好、就是進步，其實不然。真正的真理不會因為時空而改變，而人他落到枝末。新的東西一般都是方法，核心是什麼？教育的愛心。你有教育的愛心，很可能你的誠心，你會想出非常好的方法，叫「運用之妙，存乎一心」。而且你有教育的愛，你在聽很多有經驗的老師，你會觸類旁通，而且你會主動去跟有經驗的前輩請教。可是現在，這個教育愛的根本沒有激發出來，學的都是新的理論，然後看到一些教育的前輩，說我學的理論比你新，反而產生傲慢，這個對他們從事教育工作都是一種障礙。所以這些正確的心態要建立起來，真的都要靠校長提醒、引導學校裡面的老師。校長也是扮演君、親、師的角色，是老師的領導、是老師的父母，也是學校老師的老師，教導他們。你們是前輩，要引導他們，不然老師的心態一不對，這條路要走好，要不造罪業也很困難。</w:t>
      </w:r>
      <w:r>
        <w:t xml:space="preserve"> </w:t>
      </w:r>
    </w:p>
    <w:p w14:paraId="1BB23F34" w14:textId="77777777" w:rsidR="00A71475" w:rsidRDefault="00A71475">
      <w:pPr>
        <w:pStyle w:val="a3"/>
      </w:pPr>
      <w:r>
        <w:t xml:space="preserve">　　這位女校長她並沒有指責這個教授，她只說，「他有他的看法，我有我的責任。」接著她跟她先生講，「我們學校旁邊就有一個初中，每次寒暑假長假過後，都會有不少初中的女孩去墮胎。我不希望我學校畢業的孩子以後走的是那樣的路，我要對她們的一生負責。」結果她講完了，她先生看著她肅然起敬，對她講，「我覺得妳很適合做國家領導人」。國家領導人就要有這個心境，為後世著想。以前古代有一句話，一個人不能看一百年不能做宰相。現在民主政治他當官當多久？四年、五年。他想什麼？下次怎麼選上。那他怎麼看一百年？那他怎麼辦教育？「十年樹木，百年樹人」。待會我們在「教化」裡面都會提到這些句子。所以以後你們投票要投給學過中華文化，學過《群書治要》的人，他才有治國的智慧。不然都是人云亦云、隨波逐流。所以這個時代遭這些難，「不聽老人言，吃虧在眼前」。</w:t>
      </w:r>
      <w:r>
        <w:t xml:space="preserve"> </w:t>
      </w:r>
    </w:p>
    <w:p w14:paraId="202F6411" w14:textId="77777777" w:rsidR="00A71475" w:rsidRDefault="00A71475">
      <w:pPr>
        <w:pStyle w:val="a3"/>
      </w:pPr>
      <w:r>
        <w:t xml:space="preserve">　　我感覺我們遭這麼大的難，對我們中華民族的兒女，坦白講我們不該遭難的，其他民族遭難情有可原，因為我們是全世界唯一一個古文明還延續下來的，他們沒得學還情有可原，我們五千年唯一存下來全世界的瑰寶，結果我們沒學。跟誰學？歐美的功利主義，尤其我們跟美國學。請問大家，美國教好下一代了嗎？美國的下一代現在不高興，拿著槍，「噠、噠、噠」，殺那麼多人，結果到警察局問他，你怎麼這麼做？他說我今天心情不好，今天是十三號星期五。嚴不嚴重？殺了這麼多人毫無悔意，統統沒有感覺到對方跟他家人的苦痛。只有想到誰？我心情不好。教育假如教出來的下一代自我、自私到這個程度，這個國家還有未來嗎？這個世界還有未來嗎？所以有句俗話講，「不孝有三，無後為大」，這個對一個家族來講很重要，你沒有好的下一代，這個家就完了。但是對整個國家民族呢？「不孝有三，無後為大」，是對我們教育界的人講的。</w:t>
      </w:r>
      <w:r>
        <w:t xml:space="preserve"> </w:t>
      </w:r>
    </w:p>
    <w:p w14:paraId="551EA02A" w14:textId="77777777" w:rsidR="00A71475" w:rsidRDefault="00A71475">
      <w:pPr>
        <w:pStyle w:val="a3"/>
      </w:pPr>
      <w:r>
        <w:t xml:space="preserve">　　我記得我要去學校教書，當時候因為已經受到我師父（我師長）釋淨空老教授的教導，老師是救人的慧命，這是非常神聖的工作。老人家又給我們講了一個故事，印象深刻，他說到，有一個人當醫生不認真當，草菅人命，死了以後墮到十八層地獄去了。他墮到十八層地獄，還在那很生氣找藉口，在那跺腳，「氣死我了，我又不是故意的，判那麼重」，在那跺腳。很麻煩，墮到十八層地獄了還不肯認錯，還不肯反求諸己，還把責任往外推，這個就嚴重了。結果當他在那裡跺腳，突然聽到下面有人說，「老兄，你別跺腳了，灰塵都落在我的身上了」。這個醫生嚇了一大跳，「我聽說地獄只有十八層，怎麼底下還有人？你到底是幹哪一行的？」底下的人說，我是做老師的。這雖是個故事，但是細細想想，不無道理。這個醫生害人的命，是害那個人的一條命；老師把一個人的價值觀教錯了，他以後當人家的爸爸媽媽，那不就誤了他下一代，他以後的子孫都被誤了。假如他是當醫生，那可能誤了更多人；假如他是當首相，他是當官員，他價值觀又錯，整個國家毀掉。</w:t>
      </w:r>
      <w:r>
        <w:t xml:space="preserve"> </w:t>
      </w:r>
    </w:p>
    <w:p w14:paraId="12F349BF" w14:textId="77777777" w:rsidR="00A71475" w:rsidRDefault="00A71475">
      <w:pPr>
        <w:pStyle w:val="a3"/>
      </w:pPr>
      <w:r>
        <w:t xml:space="preserve">　　有一個官員，當很高的官，他晚年痛哭流涕。我們在電視上看到他哭什麼？他掌權的時候忽略了教育，拼命發展經濟，結果二十多年之後，整個社會犯罪率非常高，他流眼淚，「對不起，我那時候沒有把教育擺在第一位」。可是哭也沒用了，社會已經亂了。所以他當愈大的官，假如沒有智慧，他造的罪業愈大。而諸位校長，假如我們教出來的孩子有一個是范仲淹，功德無量！你教出一個現代孔子，您看孔子他的後代，超過一百萬，沒出一個敗家子，您看那個德有多厚！所以當校長最重要的，讓你的後代千年不衰的家道就在你的手上建立起來。</w:t>
      </w:r>
      <w:r>
        <w:t xml:space="preserve"> </w:t>
      </w:r>
    </w:p>
    <w:p w14:paraId="1A60D9BD" w14:textId="77777777" w:rsidR="00A71475" w:rsidRDefault="00A71475">
      <w:pPr>
        <w:pStyle w:val="a3"/>
      </w:pPr>
      <w:r>
        <w:t xml:space="preserve">　　我請問大家，孔子那個時候辦教育比較難還是現在比較難？你們不要客氣了，現在比較難，是吧？剛剛我們彭校長很感嘆，談了一段話，我們可以感覺到我們彭校長那段話是忠臣之淚，他雖然沒有哭出來，可是我們可以感覺他對教育那種忠誠，盡其一生，我們一定要把他迎請到我們中心來。因為孔子教誨他的學生，經由曾子傳給我們，「士不可以不弘毅，任重而道遠，仁以為己任，不亦重乎？」為什麼？教育者、讀書人就是要弘揚仁愛大道。這個世界的劫難都是人心引起的，人心自私自利才會有這麼多的衝突，才會感來那麼多的天災。而人心都有孝心，對人都有愛心，天下就安定了。所以讀書人明理，要把弘揚聖教、弘揚仁愛大道當作自己的責任。所以不亦重乎這個「重」是非常重要、影響深遠，不是重量的重。應該是「我能承擔起來，這一生沒有白來」，所以不會覺得有壓力，反而是動力。</w:t>
      </w:r>
      <w:r>
        <w:t xml:space="preserve"> </w:t>
      </w:r>
    </w:p>
    <w:p w14:paraId="108DE7BA" w14:textId="77777777" w:rsidR="00A71475" w:rsidRDefault="00A71475">
      <w:pPr>
        <w:pStyle w:val="a3"/>
      </w:pPr>
      <w:r>
        <w:t xml:space="preserve">　　我的師長常常勉勵我們，人生短短數十寒暑，總不能白白來人間一遭，應該幹有意義的事情。就像文天祥講的，「人生自古誰無死，留取丹心照汗青」。我們離開這個學校，老師、學生懷念我們的愛，懷念我們的精神；當我們離開這個世間，我們的家人，生命中跟我們有緣的一切親戚朋友，都懷念我們給他人生的智慧跟啟示，這樣的人生有意義。</w:t>
      </w:r>
      <w:r>
        <w:t xml:space="preserve"> </w:t>
      </w:r>
    </w:p>
    <w:p w14:paraId="2EFF89A9" w14:textId="77777777" w:rsidR="00A71475" w:rsidRDefault="00A71475">
      <w:pPr>
        <w:pStyle w:val="a3"/>
      </w:pPr>
      <w:r>
        <w:t xml:space="preserve">　　我們剛剛看到三百一十八句，了解到：</w:t>
      </w:r>
      <w:r>
        <w:t xml:space="preserve"> </w:t>
      </w:r>
    </w:p>
    <w:p w14:paraId="1C50EFFD" w14:textId="77777777" w:rsidR="00A71475" w:rsidRDefault="00A71475">
      <w:pPr>
        <w:pStyle w:val="a3"/>
      </w:pPr>
      <w:r>
        <w:t xml:space="preserve">　　【位也者。】</w:t>
      </w:r>
      <w:r>
        <w:t xml:space="preserve"> </w:t>
      </w:r>
    </w:p>
    <w:p w14:paraId="68137D59" w14:textId="77777777" w:rsidR="00A71475" w:rsidRDefault="00A71475">
      <w:pPr>
        <w:pStyle w:val="a3"/>
      </w:pPr>
      <w:r>
        <w:t xml:space="preserve">　　職位。</w:t>
      </w:r>
      <w:r>
        <w:t xml:space="preserve"> </w:t>
      </w:r>
    </w:p>
    <w:p w14:paraId="4EBCA143" w14:textId="77777777" w:rsidR="00A71475" w:rsidRDefault="00A71475">
      <w:pPr>
        <w:pStyle w:val="a3"/>
      </w:pPr>
      <w:r>
        <w:t xml:space="preserve">　　【立德之機也。】</w:t>
      </w:r>
      <w:r>
        <w:t xml:space="preserve"> </w:t>
      </w:r>
    </w:p>
    <w:p w14:paraId="358370B1" w14:textId="77777777" w:rsidR="00A71475" w:rsidRDefault="00A71475">
      <w:pPr>
        <w:pStyle w:val="a3"/>
      </w:pPr>
      <w:r>
        <w:t xml:space="preserve">　　一個人有一個官位、職位，那都是福報，祖先，還有自己修福得來的。而有了這個職位，它是一個因緣，這個因緣讓我們做什麼呢？讓我們能夠建功立業。諸位校長，一般的人要像你們影響這麼多孩子他也不可能，他跟其他的人沒有那麼多緣。你說一個在餐館裡面煮飯的人，怎麼可能像校長你們可以影響那麼多老師跟學生？所以在一個因緣當中，第一個最重要的，提升自己的智慧跟靈性，這樣我們在校長這個位置愈活愈自在、愈活愈充實、愈活智慧愈高。諸位校長，大家要了解，現在的人愈活愈笑不出來。科學家統計的數字，一個孩子一、二歲，平均一天笑一百八十次；成年以後，平均一天笑七次。這個數字是好多年前，我看現在這個七不知道有沒有下降，變成六還是五而已。這個是需要很冷靜來思考。請問你們有沒有遇過有一個人說，我活著就是要愈活愈笑不出來？有沒有人活著的目的是我就要活得笑不出來我才罷休？那這個人精神有問題了。每個人活著的目的，要讓自己更幸福快樂，也要讓身邊的人更幸福快樂，但是這個時代愈活愈笑不出來，鐵定是方向目標走錯了。我們笑不出來也就罷了，別再讓下一代、下下一代都笑不出來了。</w:t>
      </w:r>
      <w:r>
        <w:t xml:space="preserve"> </w:t>
      </w:r>
    </w:p>
    <w:p w14:paraId="0E86F89E" w14:textId="77777777" w:rsidR="00A71475" w:rsidRDefault="00A71475">
      <w:pPr>
        <w:pStyle w:val="a3"/>
      </w:pPr>
      <w:r>
        <w:t xml:space="preserve">　　就像剛剛跟大家講到那個孩子，他媽媽這麼苦的臉，他也那麼苦。可是不能被她影響，人還是要有定力才轉得了緣分。我不受他媽媽影響，我笑臉對著他媽媽，「辛苦了」。結果她的孩子一下來，那個摩托車前面放著書包，我主動把書包拿起來，幫她的孩子套上，然後送她的孩子進校門。一次、二次、三次，到第四天，他的媽媽看到我，先笑了，不一樣了。所以坦白講，一個人對你很凶，那也是假的，他也不願意，因為昨天股票掉了，他遇到不高興的事，但是你真的很誠心對他，這個緣就轉過來了。結果這個孩子第一次考試不及格，我教他們自然科，我就讓他重考。用紅字寫孩子的成績有點不忍心，再給他一次機會。後來發現什麼？他其實不是不會做題目，是連字很多都讀不懂，語文程度太差了，影響他其他的科目。我就念給他作答，後來及格了。第二次考試進步了三十幾分，考九十幾。我離開那個學校，他從那次以後，沒有掉到八十幾分，都是九十分以上。你說他差嗎？差，他怎麼可以考那麼好？所以他只要信任這個老師、信任這個學校，他會很認真努力去學習，提升自己，人有很大的潛能。</w:t>
      </w:r>
      <w:r>
        <w:t xml:space="preserve"> </w:t>
      </w:r>
    </w:p>
    <w:p w14:paraId="6AFC6F5B" w14:textId="77777777" w:rsidR="00A71475" w:rsidRDefault="00A71475">
      <w:pPr>
        <w:pStyle w:val="a3"/>
      </w:pPr>
      <w:r>
        <w:t xml:space="preserve">　　所以正確的人生價值觀、態度非常重要。我以前也沒這個人生態度，讀了《大學》，真是振聾發聵。我以前都是活在攀比當中，人家都追到女朋友，我都沒有，就很傷心；人家長得這麼帥，我也不帥，都是在這些比較當中痛苦，沒有信心。還要問別人，你覺得我這個人怎樣？朋友說，你要聽真的還是假的？聽人家評論自己，心臟跳得很快，沒有信心。還做心理測驗，心理測驗做出來，你的個性很像無尾熊型的，很像老虎。做完實驗還跑去告訴人家，「我很像老虎」，「我很像無尾熊」。人怎麼活得像畜生還可以高興半天？你看可不可悲？假如是我們老祖宗做的心理測驗，是怎麼測驗？測驗出來的結果告訴你，你有大舜的孝心、你有周公的深謀遠慮、你有唐太宗的恢宏大度，所以他才做天下的「天可汗」，你有范仲淹的「先天下之憂而憂，後天下之樂而樂」。不去像聖賢，幹嘛去像畜生？</w:t>
      </w:r>
      <w:r>
        <w:t xml:space="preserve"> </w:t>
      </w:r>
    </w:p>
    <w:p w14:paraId="7148EB78" w14:textId="77777777" w:rsidR="00A71475" w:rsidRDefault="00A71475">
      <w:pPr>
        <w:pStyle w:val="a3"/>
      </w:pPr>
      <w:r>
        <w:t xml:space="preserve">　　所以我們這個時代中華民族遭難了，喪失民族自信心，外國的月亮比較圓，整個社會價值觀都被他拉過去了，甚至整個政治制度都跟他學。現在他們下一代完蛋了，美國教育部長自己承認他們的教育失敗，然後他們花錢太凶，都花到第二代、第三代的錢了。大家不要看法國福利很好，誰的錢？國家發公債都不知道花到第幾代的錢了。我們中華民族五千年，從來不花後代子孫的錢，都是為後代子孫著想，哪有債留給後代子孫，說「反正我享受，管你的，管你的」，哪有這種祖先？所以很麻煩。我們老祖先都是量入為出，勤儉是美德、儲蓄是美德，這個不能變，一變，金融風暴瞬息萬變。</w:t>
      </w:r>
      <w:r>
        <w:t xml:space="preserve"> </w:t>
      </w:r>
    </w:p>
    <w:p w14:paraId="157E4CB6" w14:textId="77777777" w:rsidR="00A71475" w:rsidRDefault="00A71475">
      <w:pPr>
        <w:pStyle w:val="a3"/>
      </w:pPr>
      <w:r>
        <w:t xml:space="preserve">　　剛剛跟大家講，一個人勤勞，身體好。一個人勤勞，他的內心有什麼轉變？習勞知感恩，知道別人付出也很辛苦。自己做過飯的人，當享受別人的招待，一定會跟人家講一句，「辛苦了，還留那麼多汗」，是吧？他的心理會變化。再來，勤勞的人他的能力就在提升，他就學到很多做事的本事。懶惰的人學不到，懶惰的人不感恩，懶惰的人身體不好。而且勤勞的人會主動去付出，走到學校，老師疼愛；走到公司，領導疼愛，他的人際關係會特別好。請問大家，勤勞的人吃虧了嗎？所以老祖宗留了一句話給我們，「吃虧是福」，肯吃虧、肯主動付出的人，他的心量大，量大福就大，所以他有福報。一個勤勞，對他身心還有人生影響太多了。因為老祖宗通達人性，他知道每一個美德對於一個人心性的影響有多深遠。但是不是聖人他不清楚。大家有沒有看到，功利主義都是想著怎麼樣不勞而獲，怎麼樣玩股票超短線賺很多錢？這些最後都很慘。所以我們愈深入中華傳統文化愈有信心，我們就會非常堅定的把老祖宗的道統傳下去，不受任何人的影響。</w:t>
      </w:r>
      <w:r>
        <w:t xml:space="preserve"> </w:t>
      </w:r>
    </w:p>
    <w:p w14:paraId="2951AE2C" w14:textId="77777777" w:rsidR="00A71475" w:rsidRDefault="00A71475">
      <w:pPr>
        <w:pStyle w:val="a3"/>
      </w:pPr>
      <w:r>
        <w:t xml:space="preserve">　　我們東北有一位中學校長，他是初中、高中六年的校長，呂杰校長。他也曾經，我們邀請，他在北方大學對著兩千多個校長、老師，有一個課程，非常難得，他有分享他的經驗，他說到，「為孩子一生的幸福奠基」。這是他校長的胸懷，就是他在學校這六年，孩子只要接觸了他這六年的德行教育的安排，應該可以為他一生幸福的基礎打穩。我們李金樺校長很可貴，他真的是「仁以為己任，不亦重乎？死而後已，不亦遠乎？」他退休以後幹得更起勁，到中心來，每年要編一年的德育教育的教材。大家應該都有拿到他前兩年編的，現在又在編第三年。就剛好我們教育的整個政策，一年級、二年級，明年就要三年級要試用，他得編三年級的。真的是「鞠躬盡瘁，死而後已」。接著，因為教育要真正走上正確的軌道，真正走回孔老夫子他們引領的這個正確的方向、目標，還有一段長路要走。但大家不會孤獨，「德不孤，必有鄰」。而且二人同心，其利可以斷金，況且我們今天有三十幾個人，大家都是同道中人。</w:t>
      </w:r>
      <w:r>
        <w:t xml:space="preserve"> </w:t>
      </w:r>
    </w:p>
    <w:p w14:paraId="3D938F79" w14:textId="77777777" w:rsidR="00A71475" w:rsidRDefault="00A71475">
      <w:pPr>
        <w:pStyle w:val="a3"/>
      </w:pPr>
      <w:r>
        <w:t xml:space="preserve">　　遇到這樣的因緣，愈難做，比孔子還難，功德愈大；愈難做，難行能行、難忍能忍，功德愈圓滿。所以功德不是你事情要做到什麼程度才叫圓滿，是你盡心盡力了就是圓滿，莫以成敗論英雄。孔子當時候也沒有被理解，可是他是至聖先師。因為他有一個精神影響了兩千五百多年的讀書人，叫「知其不可為而為之」。知道這一生再怎麼努力都不能看到成果，但是哪怕自己是鋪路石都在所不辭。所以我們要把整個聖賢教育重新再發揚光大，得我們這幾代人鍥而不捨、百折不撓，我們這個接力棒要傳給下一代、下下一代的人，繼續來接。</w:t>
      </w:r>
      <w:r>
        <w:t xml:space="preserve"> </w:t>
      </w:r>
    </w:p>
    <w:p w14:paraId="60F3E55A" w14:textId="77777777" w:rsidR="00A71475" w:rsidRDefault="00A71475">
      <w:pPr>
        <w:pStyle w:val="a3"/>
      </w:pPr>
      <w:r>
        <w:t xml:space="preserve">　　我們看到三百一十八句談到的，建立仁德的織機。</w:t>
      </w:r>
      <w:r>
        <w:t xml:space="preserve"> </w:t>
      </w:r>
    </w:p>
    <w:p w14:paraId="07B2AA14" w14:textId="77777777" w:rsidR="00A71475" w:rsidRDefault="00A71475">
      <w:pPr>
        <w:pStyle w:val="a3"/>
      </w:pPr>
      <w:r>
        <w:t xml:space="preserve">　　【勢也者。行義之杼也。】</w:t>
      </w:r>
      <w:r>
        <w:t xml:space="preserve"> </w:t>
      </w:r>
    </w:p>
    <w:p w14:paraId="6C3388D2" w14:textId="77777777" w:rsidR="00A71475" w:rsidRDefault="00A71475">
      <w:pPr>
        <w:pStyle w:val="a3"/>
      </w:pPr>
      <w:r>
        <w:t xml:space="preserve">　　權勢，因為我們職位本身一定擁有一定的權力，可以去行使我們的工作，造福我們所服務的人群，所以就比喻位置就像建立仁德的紡織機，自己手上的權勢就好像施行道義的梭子。</w:t>
      </w:r>
      <w:r>
        <w:t xml:space="preserve"> </w:t>
      </w:r>
    </w:p>
    <w:p w14:paraId="1014CC0A" w14:textId="77777777" w:rsidR="00A71475" w:rsidRDefault="00A71475">
      <w:pPr>
        <w:pStyle w:val="a3"/>
      </w:pPr>
      <w:r>
        <w:t xml:space="preserve">　　【聖人蹈機握杼。織成天地之化。使萬物順焉。人倫正焉。】</w:t>
      </w:r>
      <w:r>
        <w:t xml:space="preserve"> </w:t>
      </w:r>
    </w:p>
    <w:p w14:paraId="08E456E8" w14:textId="77777777" w:rsidR="00A71475" w:rsidRDefault="00A71475">
      <w:pPr>
        <w:pStyle w:val="a3"/>
      </w:pPr>
      <w:r>
        <w:t xml:space="preserve">　　我們效法聖人從事教育工作，就好像踏著紡織機，手握著梭子，都在弘揚仁義的大道，編織成天地的教化風氣。跟我們有緣的人，我們一定把仁義孝悌深植在他的心中，這個是代天行化。這樣子人都懂得怎麼做人，人倫就『正焉』；而人好了，萬物都受益。現在人殘酷了，全世界的稀有動物都瀕臨絕種，人統統在殘殺他們。所以教人太重要了，首重人倫。</w:t>
      </w:r>
      <w:r>
        <w:t xml:space="preserve"> </w:t>
      </w:r>
    </w:p>
    <w:p w14:paraId="3AE6A965" w14:textId="77777777" w:rsidR="00A71475" w:rsidRDefault="00A71475">
      <w:pPr>
        <w:pStyle w:val="a3"/>
      </w:pPr>
      <w:r>
        <w:t xml:space="preserve">　　而我們冷靜來考慮，教育的目標、教育的內容、教育的基礎。教育的目標，讀書志在聖賢。我們教育孩子他懂得道德以後，不管他以後，比方說女孩她可能是家庭主婦，她是好媽媽，她教出聖賢孩子，對社會貢獻很大；或者他在各行各業他都行道，他在商有商道，他在醫有醫道。不然很恐怖，他沒有德行他當總統，完了，禍害整個國家人民。我們發現一個現象，值得我們省思，這個人是高官，他上台的時候他的老師很高興，還講話，我是某某人的老師；可是當他貪污下台的時候，那個老師沒有出來道歉。大家有沒有看到？這個老師根本沒有責任感，他只有名利，他的學生當大官了他出來秀一秀，後來被關進監獄了遺害國家社會，他怎麼沒有出來道歉？所以要教廉恥。</w:t>
      </w:r>
      <w:r>
        <w:t xml:space="preserve"> </w:t>
      </w:r>
    </w:p>
    <w:p w14:paraId="3DFD5A7D" w14:textId="77777777" w:rsidR="00A71475" w:rsidRDefault="00A71475">
      <w:pPr>
        <w:pStyle w:val="a3"/>
      </w:pPr>
      <w:r>
        <w:t xml:space="preserve">　　今天我們在教育界，我們的孩子當醫生、拿到博士，這個都不是值得高興的事情。是什麼？是他是一個真的好醫生，才值得高興；他是博士，又孝順父母，才值得高興。假如他是博士，把父母氣得要死，我們就覺得很慚愧，對不起他的父母。可是現在博士離婚的很多，離婚的比例可能比小學畢業還高。高學歷、高離婚率、高失業率，因為他讀那麼高他屈不下來了，「我是博士，你叫我幹這種事！」他不肯從基層幹起了。</w:t>
      </w:r>
      <w:r>
        <w:t xml:space="preserve"> </w:t>
      </w:r>
    </w:p>
    <w:p w14:paraId="3B853C3C" w14:textId="77777777" w:rsidR="00A71475" w:rsidRDefault="00A71475">
      <w:pPr>
        <w:pStyle w:val="a3"/>
      </w:pPr>
      <w:r>
        <w:t xml:space="preserve">　　所以目標是聖賢。可是偏到西方的功利，目標是什麼？賺錢，目標是考試、目標是大學、目標是那張大學畢業證書而已。所以變成賺錢就不理想了。而且大家要了解，他的目標只有錢，「上下交征利，而國危矣」。人第一個最重視的就是利益的時候，這個國家就危險了，甚至於他的家就危險了。所以現在父子、兄弟爭財產，這不是偶然的，因為當教育的目標是利，怎麼可能不會有這些現象？剛剛那幾句，《群書治要》都有，我們之後再來翻。</w:t>
      </w:r>
      <w:r>
        <w:t xml:space="preserve"> </w:t>
      </w:r>
    </w:p>
    <w:p w14:paraId="0164A6F0" w14:textId="77777777" w:rsidR="00A71475" w:rsidRDefault="00A71475">
      <w:pPr>
        <w:pStyle w:val="a3"/>
      </w:pPr>
      <w:r>
        <w:t xml:space="preserve">　　內容是五經，《詩》、《書》、《禮》、《易》、《春秋》，本來是六經，後來《樂經》失傳了，唯一留下來「樂」主要的一篇就是《禮記》的「樂記」，也是非常精闢的有關音樂的教化。而現在的內容科學知識多。基礎是什麼？整個五經教什麼？教人倫、教天倫，教五倫關係，如何做人。父子有親，夫婦有別、有道義，兄弟友愛，出社會君臣又有義，朋友有信，他的人際關係和諧，他的人生是幸福的。人與人都不知道怎麼相處，衝突一大堆，他哪有可能會笑得出來？那近代跟著西方功利走，他的基礎就是功利的一個基礎價值觀。</w:t>
      </w:r>
      <w:r>
        <w:t xml:space="preserve"> </w:t>
      </w:r>
    </w:p>
    <w:p w14:paraId="0D64F033" w14:textId="77777777" w:rsidR="00A71475" w:rsidRDefault="00A71475">
      <w:pPr>
        <w:pStyle w:val="a3"/>
      </w:pPr>
      <w:r>
        <w:t xml:space="preserve">　　剛剛這句跟大家談的，人生都有不同的機緣去坐一個位置，這個位置最重要的是《大學》講的，「在明明德，在親民，在止於至善」，這就是最重要的價值觀。真的很清楚的人，他在每個因緣當中，明明德是什麼？不斷提升自己的靈性跟智慧。親民是什麼？利益人民，就像校長不斷的利益老師跟學生，甚至於自己寶貴的經驗再供養給其他的校長，那您利益的人群就更多了。成就自己跟利益別人做到圓滿叫止於至善，這就是人生的意義。現在的人變成追求物質的享受，都是身外之物，死了之後一樣也帶不走。追求欲望，欲似深淵，滿足不了，愈來愈痛苦，笑不出來。</w:t>
      </w:r>
      <w:r>
        <w:t xml:space="preserve"> </w:t>
      </w:r>
    </w:p>
    <w:p w14:paraId="745F920B" w14:textId="77777777" w:rsidR="00A71475" w:rsidRDefault="00A71475">
      <w:pPr>
        <w:pStyle w:val="a3"/>
      </w:pPr>
      <w:r>
        <w:t xml:space="preserve">　　所以諸位校長，成就自己的智慧靈性，然後又積功累德，積功累德完全可以留得下來，然後完全智慧可以帶得走。現在的人所忙的統統帶不走，那意義不大。所以當校長，怎麼成就自己的德行？不斷的好學，增長智慧；不斷的有愛心、擴寬心量，變得很有德行。但是絕對不能變成，好像有這個位置了，然後慢慢慢慢變得有官氣，變得「我是校長，怎麼沒有跟我敬禮？」有官氣那麻煩了，那我們染上這些習氣就墮落了。「本來無一物，何處惹塵埃」，我們清清白白來到這個世間就要清清白白的走，要帶著圓滿的智慧走，這個就有意義了。</w:t>
      </w:r>
      <w:r>
        <w:t xml:space="preserve"> </w:t>
      </w:r>
    </w:p>
    <w:p w14:paraId="11729A36" w14:textId="77777777" w:rsidR="00A71475" w:rsidRDefault="00A71475">
      <w:pPr>
        <w:pStyle w:val="a3"/>
      </w:pPr>
      <w:r>
        <w:t xml:space="preserve">　　好，這節課先跟大家交流到這裡，謝謝大家。　　</w:t>
      </w:r>
    </w:p>
    <w:sectPr w:rsidR="00A714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941C3" w14:textId="77777777" w:rsidR="00A71475" w:rsidRDefault="00A71475" w:rsidP="002E47A4">
      <w:r>
        <w:separator/>
      </w:r>
    </w:p>
  </w:endnote>
  <w:endnote w:type="continuationSeparator" w:id="0">
    <w:p w14:paraId="36143B98" w14:textId="77777777" w:rsidR="00A71475" w:rsidRDefault="00A71475" w:rsidP="002E4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1CA24" w14:textId="77777777" w:rsidR="00A71475" w:rsidRDefault="00A71475" w:rsidP="002E47A4">
      <w:r>
        <w:separator/>
      </w:r>
    </w:p>
  </w:footnote>
  <w:footnote w:type="continuationSeparator" w:id="0">
    <w:p w14:paraId="5B8C5EC9" w14:textId="77777777" w:rsidR="00A71475" w:rsidRDefault="00A71475" w:rsidP="002E4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A4"/>
    <w:rsid w:val="002E47A4"/>
    <w:rsid w:val="007931EE"/>
    <w:rsid w:val="00A7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4D9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7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7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7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7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2227</Words>
  <Characters>12698</Characters>
  <Application>Microsoft Office Word</Application>
  <DocSecurity>0</DocSecurity>
  <Lines>105</Lines>
  <Paragraphs>29</Paragraphs>
  <ScaleCrop>false</ScaleCrop>
  <Company/>
  <LinksUpToDate>false</LinksUpToDate>
  <CharactersWithSpaces>14896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