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4D065E84" w:rsidR="00781DD8" w:rsidRPr="009061D7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541D6B" w:rsidRPr="00541D6B">
        <w:rPr>
          <w:rFonts w:eastAsia="Times New Roman" w:cs="Times New Roman"/>
          <w:szCs w:val="28"/>
        </w:rPr>
        <w:t>6</w:t>
      </w:r>
      <w:r w:rsidR="00D83E09">
        <w:rPr>
          <w:rFonts w:eastAsia="Times New Roman" w:cs="Times New Roman"/>
          <w:szCs w:val="28"/>
        </w:rPr>
        <w:t>.</w:t>
      </w:r>
      <w:r w:rsidR="009061D7" w:rsidRPr="009061D7">
        <w:rPr>
          <w:rFonts w:eastAsia="Times New Roman" w:cs="Times New Roman"/>
          <w:szCs w:val="28"/>
        </w:rPr>
        <w:t>2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30E27E04" w14:textId="1A3CEC0E" w:rsidR="00781DD8" w:rsidRPr="00781DD8" w:rsidRDefault="009061D7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>
        <w:t>Поиск образца в тексте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Выполнил студент:     Васильев Б.А.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Группа:   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r w:rsidRPr="00781DD8">
        <w:rPr>
          <w:rFonts w:eastAsia="Times New Roman" w:cs="Times New Roman"/>
          <w:sz w:val="24"/>
          <w:lang w:val="en-US"/>
        </w:rPr>
        <w:t>Москва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3B69F844" w14:textId="1D48DC6B" w:rsidR="001809E9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8190517" w:history="1">
        <w:r w:rsidR="001809E9" w:rsidRPr="006F4C9D">
          <w:rPr>
            <w:rStyle w:val="af"/>
            <w:noProof/>
          </w:rPr>
          <w:t>ЦЕЛЬ РАБОТЫ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_Toc178190517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6B66222A" w14:textId="13234230" w:rsidR="001809E9" w:rsidRDefault="009855BD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8" w:history="1">
        <w:r w:rsidR="001809E9" w:rsidRPr="006F4C9D">
          <w:rPr>
            <w:rStyle w:val="af"/>
            <w:noProof/>
          </w:rPr>
          <w:t>ХОД РАБОТЫ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_Toc178190518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4839A0D0" w14:textId="32A1BD8F" w:rsidR="001809E9" w:rsidRDefault="009855BD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9" w:history="1">
        <w:r w:rsidR="001809E9" w:rsidRPr="006F4C9D">
          <w:rPr>
            <w:rStyle w:val="af"/>
            <w:noProof/>
            <w:lang w:eastAsia="ru-RU"/>
          </w:rPr>
          <w:t>Формулировка задачи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_Toc178190519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65DB39A1" w14:textId="383F579C" w:rsidR="001809E9" w:rsidRDefault="009855BD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0" w:history="1">
        <w:r w:rsidR="001809E9" w:rsidRPr="006F4C9D">
          <w:rPr>
            <w:rStyle w:val="af"/>
            <w:noProof/>
          </w:rPr>
          <w:t>Описание подхода к решению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_Toc178190520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263ECF2C" w14:textId="2C5ABC99" w:rsidR="001809E9" w:rsidRDefault="009855BD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1" w:history="1">
        <w:r w:rsidR="001809E9" w:rsidRPr="006F4C9D">
          <w:rPr>
            <w:rStyle w:val="af"/>
            <w:noProof/>
            <w:lang w:eastAsia="ru-RU"/>
          </w:rPr>
          <w:t>Коды программы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_Toc178190521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8</w:t>
        </w:r>
        <w:r w:rsidR="001809E9">
          <w:rPr>
            <w:noProof/>
            <w:webHidden/>
          </w:rPr>
          <w:fldChar w:fldCharType="end"/>
        </w:r>
      </w:hyperlink>
    </w:p>
    <w:p w14:paraId="529EA439" w14:textId="55CAA04B" w:rsidR="001809E9" w:rsidRDefault="009855BD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2" w:history="1">
        <w:r w:rsidR="001809E9" w:rsidRPr="006F4C9D">
          <w:rPr>
            <w:rStyle w:val="af"/>
            <w:noProof/>
            <w:lang w:eastAsia="ru-RU"/>
          </w:rPr>
          <w:t>Результаты тестирования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_Toc178190522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12</w:t>
        </w:r>
        <w:r w:rsidR="001809E9">
          <w:rPr>
            <w:noProof/>
            <w:webHidden/>
          </w:rPr>
          <w:fldChar w:fldCharType="end"/>
        </w:r>
      </w:hyperlink>
    </w:p>
    <w:p w14:paraId="2B0F055C" w14:textId="596F644D" w:rsidR="001809E9" w:rsidRDefault="009855BD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3" w:history="1">
        <w:r w:rsidR="001809E9" w:rsidRPr="006F4C9D">
          <w:rPr>
            <w:rStyle w:val="af"/>
            <w:noProof/>
          </w:rPr>
          <w:t>ВЫВОД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_Toc178190523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18</w:t>
        </w:r>
        <w:r w:rsidR="001809E9">
          <w:rPr>
            <w:noProof/>
            <w:webHidden/>
          </w:rPr>
          <w:fldChar w:fldCharType="end"/>
        </w:r>
      </w:hyperlink>
    </w:p>
    <w:p w14:paraId="7A4D6E6A" w14:textId="26C94CC8" w:rsidR="001809E9" w:rsidRDefault="009855BD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4" w:history="1">
        <w:r w:rsidR="001809E9" w:rsidRPr="006F4C9D">
          <w:rPr>
            <w:rStyle w:val="af"/>
            <w:noProof/>
          </w:rPr>
          <w:t>СПИСОК ИНФОРМАЦИОННЫХ ИСТОЧНИКОВ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_Toc178190524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62524">
          <w:rPr>
            <w:noProof/>
            <w:webHidden/>
          </w:rPr>
          <w:t>18</w:t>
        </w:r>
        <w:r w:rsidR="001809E9">
          <w:rPr>
            <w:noProof/>
            <w:webHidden/>
          </w:rPr>
          <w:fldChar w:fldCharType="end"/>
        </w:r>
      </w:hyperlink>
    </w:p>
    <w:p w14:paraId="29159570" w14:textId="0791CA1A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9F60D3" w:rsidRDefault="002A3B3F" w:rsidP="002A3B3F">
      <w:pPr>
        <w:pStyle w:val="1"/>
      </w:pPr>
      <w:bookmarkStart w:id="1" w:name="_Toc159404160"/>
      <w:bookmarkStart w:id="2" w:name="_Toc178190517"/>
      <w:r w:rsidRPr="009F60D3">
        <w:lastRenderedPageBreak/>
        <w:t>ЦЕЛЬ РАБОТЫ</w:t>
      </w:r>
      <w:bookmarkEnd w:id="1"/>
      <w:bookmarkEnd w:id="2"/>
    </w:p>
    <w:p w14:paraId="2AF36EF9" w14:textId="62FB411B" w:rsidR="00D83E09" w:rsidRPr="009061D7" w:rsidRDefault="00541D6B" w:rsidP="00D83E09">
      <w:pPr>
        <w:spacing w:after="0" w:line="360" w:lineRule="auto"/>
        <w:ind w:firstLine="709"/>
        <w:jc w:val="both"/>
      </w:pPr>
      <w:bookmarkStart w:id="3" w:name="_Toc160292523"/>
      <w:r>
        <w:rPr>
          <w:rFonts w:eastAsia="Calibri" w:cs="Times New Roman"/>
          <w:color w:val="000000"/>
          <w:szCs w:val="28"/>
          <w:lang w:eastAsia="ru-RU"/>
        </w:rPr>
        <w:t xml:space="preserve">Освоить </w:t>
      </w:r>
      <w:r>
        <w:t xml:space="preserve">приёмы </w:t>
      </w:r>
      <w:r w:rsidR="009061D7">
        <w:t>реализации алгоритмов поиска образца в тексте.</w:t>
      </w:r>
    </w:p>
    <w:p w14:paraId="3BAD8547" w14:textId="0A7F2EEE" w:rsidR="002A3B3F" w:rsidRPr="002A3B3F" w:rsidRDefault="002A3B3F" w:rsidP="002A3B3F">
      <w:pPr>
        <w:pStyle w:val="1"/>
      </w:pPr>
      <w:bookmarkStart w:id="4" w:name="_Toc178190518"/>
      <w:r>
        <w:t>ХОД</w:t>
      </w:r>
      <w:r w:rsidRPr="009F60D3">
        <w:t xml:space="preserve"> РАБОТЫ</w:t>
      </w:r>
      <w:bookmarkEnd w:id="4"/>
    </w:p>
    <w:p w14:paraId="6D390B14" w14:textId="77777777" w:rsidR="00F00426" w:rsidRDefault="00F00426" w:rsidP="00F00426">
      <w:pPr>
        <w:pStyle w:val="3"/>
        <w:rPr>
          <w:lang w:eastAsia="ru-RU"/>
        </w:rPr>
      </w:pPr>
      <w:bookmarkStart w:id="5" w:name="_Toc178190519"/>
      <w:r>
        <w:rPr>
          <w:lang w:eastAsia="ru-RU"/>
        </w:rPr>
        <w:t>Формулировка задачи</w:t>
      </w:r>
      <w:bookmarkEnd w:id="5"/>
    </w:p>
    <w:p w14:paraId="406AF208" w14:textId="40A9A05D" w:rsidR="00F00426" w:rsidRDefault="00DC581C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81C">
        <w:rPr>
          <w:rFonts w:ascii="Times New Roman" w:hAnsi="Times New Roman" w:cs="Times New Roman"/>
          <w:sz w:val="28"/>
          <w:szCs w:val="28"/>
        </w:rPr>
        <w:t>Разработайте приложения в соответствии с заданиями в индивидуальном варианте (п.2). В отчёте в разделе «Математическая модель решения (описание алгоритма)» разобрать алгоритм поиска на примере. Подсчитать количество сравнений для успешного поиска первого вхождения образца в текст и безуспешного поиска. Определить функцию (или несколько функций) для реализации алгоритма поиска. Определить предусловие и постусловие. Сформировать таблицу тестов с указанием успешного и неуспешного поиска, используя большие и небольшие по объему текст и образец, провести на её основе этап тестирования. Оценить практическую сложность алгоритма в зависимости от длины текста и длины образца и отобразить результаты в таблицу (для отчета).</w:t>
      </w:r>
    </w:p>
    <w:p w14:paraId="13F65651" w14:textId="302ABB31" w:rsidR="0088334E" w:rsidRDefault="0088334E" w:rsidP="0088334E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A32E9" wp14:editId="117D7A43">
            <wp:extent cx="5256934" cy="651977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934" cy="65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19B2" w14:textId="775A168F" w:rsidR="00DE0C73" w:rsidRPr="00DE0C73" w:rsidRDefault="0088334E" w:rsidP="00DE0C7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задачи</w:t>
      </w:r>
      <w:bookmarkStart w:id="6" w:name="_Toc178190520"/>
    </w:p>
    <w:p w14:paraId="3694B861" w14:textId="4E2082DC" w:rsidR="00F00426" w:rsidRPr="0088334E" w:rsidRDefault="0088334E" w:rsidP="00F00426">
      <w:pPr>
        <w:pStyle w:val="3"/>
      </w:pPr>
      <w:r>
        <w:t>Описание подхода к решению</w:t>
      </w:r>
      <w:bookmarkEnd w:id="6"/>
    </w:p>
    <w:p w14:paraId="32607F1E" w14:textId="77777777" w:rsidR="00DC581C" w:rsidRPr="00DC581C" w:rsidRDefault="00DC581C" w:rsidP="00DC581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DC581C">
        <w:rPr>
          <w:rFonts w:eastAsia="Times New Roman" w:cs="Times New Roman"/>
          <w:b/>
          <w:bCs/>
          <w:sz w:val="27"/>
          <w:szCs w:val="27"/>
          <w:lang w:eastAsia="ru-RU"/>
        </w:rPr>
        <w:t>Прямой поиск: описание алгоритма и пример</w:t>
      </w:r>
    </w:p>
    <w:p w14:paraId="3AF97EA9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Алгоритм </w:t>
      </w: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прямого поиска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(или наивного поиска) строк заключается в последовательном сравнении каждого символа образца с соответствующим символом подстроки в тексте. Если все символы совпадают, алгоритм завершает поиск. В противном случае, образец сдвигается на одну позицию вправо, и процедура повторяется. Если образец не найден в тексте, алгоритм завершает работу.</w:t>
      </w:r>
    </w:p>
    <w:p w14:paraId="107CEE4B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Рассмотрим пример на основании следующего текста и образца.</w:t>
      </w:r>
    </w:p>
    <w:p w14:paraId="23CE5F02" w14:textId="77777777" w:rsidR="00DC581C" w:rsidRPr="00DC581C" w:rsidRDefault="00DC581C" w:rsidP="00DC581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Пример 1: успешный поиск</w:t>
      </w:r>
    </w:p>
    <w:p w14:paraId="3F1F8633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Текст (haystack):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ABCDABCDABEE</w:t>
      </w:r>
      <w:r w:rsidRPr="00DC581C">
        <w:rPr>
          <w:rFonts w:eastAsia="Times New Roman" w:cs="Times New Roman"/>
          <w:sz w:val="24"/>
          <w:szCs w:val="24"/>
          <w:lang w:eastAsia="ru-RU"/>
        </w:rPr>
        <w:br/>
      </w: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Образец (needle):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ABCD</w:t>
      </w:r>
    </w:p>
    <w:p w14:paraId="376C2E64" w14:textId="77777777" w:rsidR="00DC581C" w:rsidRPr="00DC581C" w:rsidRDefault="00DC581C" w:rsidP="00DC581C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Алгоритм начинает сравнивать образец с первой позиции текста:</w:t>
      </w:r>
    </w:p>
    <w:p w14:paraId="4C3C8054" w14:textId="77777777" w:rsidR="00DC581C" w:rsidRPr="00DC581C" w:rsidRDefault="00DC581C" w:rsidP="00DC581C">
      <w:pPr>
        <w:numPr>
          <w:ilvl w:val="1"/>
          <w:numId w:val="3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lastRenderedPageBreak/>
        <w:t xml:space="preserve">Сравниваем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4813F3BA" w14:textId="77777777" w:rsidR="00DC581C" w:rsidRPr="00DC581C" w:rsidRDefault="00DC581C" w:rsidP="00DC581C">
      <w:pPr>
        <w:numPr>
          <w:ilvl w:val="1"/>
          <w:numId w:val="3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4079FEE9" w14:textId="77777777" w:rsidR="00DC581C" w:rsidRPr="00DC581C" w:rsidRDefault="00DC581C" w:rsidP="00DC581C">
      <w:pPr>
        <w:numPr>
          <w:ilvl w:val="1"/>
          <w:numId w:val="3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23351068" w14:textId="77777777" w:rsidR="00DC581C" w:rsidRPr="00DC581C" w:rsidRDefault="00DC581C" w:rsidP="00DC581C">
      <w:pPr>
        <w:numPr>
          <w:ilvl w:val="1"/>
          <w:numId w:val="3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45C31E80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Так как все символы образца совпали с подстрокой текста, алгоритм завершает поиск, и первое вхождение образца найдено на позиции 1.</w:t>
      </w:r>
    </w:p>
    <w:p w14:paraId="69760198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Количество сравнений: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4.</w:t>
      </w:r>
    </w:p>
    <w:p w14:paraId="6F28100A" w14:textId="77777777" w:rsidR="00DC581C" w:rsidRPr="00DC581C" w:rsidRDefault="00DC581C" w:rsidP="00DC581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Пример 2: безуспешный поиск</w:t>
      </w:r>
    </w:p>
    <w:p w14:paraId="6EFC3815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Теперь рассмотрим пример безуспешного поиска, где в тексте нет вхождений образца.</w:t>
      </w:r>
    </w:p>
    <w:p w14:paraId="5D005F8F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Текст (haystack):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ABCDABCDABEE</w:t>
      </w:r>
      <w:r w:rsidRPr="00DC581C">
        <w:rPr>
          <w:rFonts w:eastAsia="Times New Roman" w:cs="Times New Roman"/>
          <w:sz w:val="24"/>
          <w:szCs w:val="24"/>
          <w:lang w:eastAsia="ru-RU"/>
        </w:rPr>
        <w:br/>
      </w: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Образец (needle):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XYZ</w:t>
      </w:r>
    </w:p>
    <w:p w14:paraId="725EDA5F" w14:textId="77777777" w:rsidR="00DC581C" w:rsidRPr="00DC581C" w:rsidRDefault="00DC581C" w:rsidP="00DC581C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Алгоритм начинает сравнение с первой позиции текста:</w:t>
      </w:r>
    </w:p>
    <w:p w14:paraId="3BEC5E28" w14:textId="77777777" w:rsidR="00DC581C" w:rsidRPr="00DC581C" w:rsidRDefault="00DC581C" w:rsidP="00DC581C">
      <w:pPr>
        <w:numPr>
          <w:ilvl w:val="1"/>
          <w:numId w:val="3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не совпадает.</w:t>
      </w:r>
    </w:p>
    <w:p w14:paraId="75E4F0E1" w14:textId="77777777" w:rsidR="00DC581C" w:rsidRPr="00DC581C" w:rsidRDefault="00DC581C" w:rsidP="00DC581C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Сдвигаем образец на одну позицию вправо:</w:t>
      </w:r>
    </w:p>
    <w:p w14:paraId="6AF9EB76" w14:textId="77777777" w:rsidR="00DC581C" w:rsidRPr="00DC581C" w:rsidRDefault="00DC581C" w:rsidP="00DC581C">
      <w:pPr>
        <w:numPr>
          <w:ilvl w:val="1"/>
          <w:numId w:val="3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не совпадает.</w:t>
      </w:r>
    </w:p>
    <w:p w14:paraId="10CAF44C" w14:textId="77777777" w:rsidR="00DC581C" w:rsidRPr="00DC581C" w:rsidRDefault="00DC581C" w:rsidP="00DC581C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Сдвигаем образец на одну позицию вправо:</w:t>
      </w:r>
    </w:p>
    <w:p w14:paraId="550AC6C6" w14:textId="77777777" w:rsidR="00DC581C" w:rsidRPr="00DC581C" w:rsidRDefault="00DC581C" w:rsidP="00DC581C">
      <w:pPr>
        <w:numPr>
          <w:ilvl w:val="1"/>
          <w:numId w:val="3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не совпадает.</w:t>
      </w:r>
    </w:p>
    <w:p w14:paraId="1978787E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Этот процесс повторяется до тех пор, пока не будут проверены все возможные сдвиги. Так как в тексте не нашлось совпадений с образцом, поиск завершается неудачей.</w:t>
      </w:r>
    </w:p>
    <w:p w14:paraId="3DB33617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Количество сравнений: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12 (каждый символ текста сравнивается с первым символом образца).</w:t>
      </w:r>
    </w:p>
    <w:p w14:paraId="1F2EF2AA" w14:textId="77777777" w:rsidR="00DC581C" w:rsidRPr="00DC581C" w:rsidRDefault="00DC581C" w:rsidP="00DC581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Пример 3: худший случай</w:t>
      </w:r>
    </w:p>
    <w:p w14:paraId="67202338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Теперь рассмотрим худший случай, когда первые символы образца совпадают с текстом, но последний символ не совпадает.</w:t>
      </w:r>
    </w:p>
    <w:p w14:paraId="56F415C7" w14:textId="741F7C79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Текст (haystack):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="00DE0C73">
        <w:rPr>
          <w:rFonts w:ascii="Courier New" w:eastAsia="Times New Roman" w:hAnsi="Courier New" w:cs="Courier New"/>
          <w:sz w:val="20"/>
          <w:szCs w:val="20"/>
          <w:lang w:val="en-US" w:eastAsia="ru-RU"/>
        </w:rPr>
        <w:t>AAA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="00DE0C73">
        <w:rPr>
          <w:rFonts w:ascii="Courier New" w:eastAsia="Times New Roman" w:hAnsi="Courier New" w:cs="Courier New"/>
          <w:sz w:val="20"/>
          <w:szCs w:val="20"/>
          <w:lang w:val="en-US" w:eastAsia="ru-RU"/>
        </w:rPr>
        <w:t>AAA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="00DE0C73">
        <w:rPr>
          <w:rFonts w:ascii="Courier New" w:eastAsia="Times New Roman" w:hAnsi="Courier New" w:cs="Courier New"/>
          <w:sz w:val="20"/>
          <w:szCs w:val="20"/>
          <w:lang w:val="en-US" w:eastAsia="ru-RU"/>
        </w:rPr>
        <w:t>AAA</w:t>
      </w:r>
      <w:r w:rsidRPr="00DC581C">
        <w:rPr>
          <w:rFonts w:eastAsia="Times New Roman" w:cs="Times New Roman"/>
          <w:sz w:val="24"/>
          <w:szCs w:val="24"/>
          <w:lang w:eastAsia="ru-RU"/>
        </w:rPr>
        <w:br/>
      </w: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Образец (needle):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="00DE0C73">
        <w:rPr>
          <w:rFonts w:ascii="Courier New" w:eastAsia="Times New Roman" w:hAnsi="Courier New" w:cs="Courier New"/>
          <w:sz w:val="20"/>
          <w:szCs w:val="20"/>
          <w:lang w:val="en-US" w:eastAsia="ru-RU"/>
        </w:rPr>
        <w:t>AAB</w:t>
      </w:r>
    </w:p>
    <w:p w14:paraId="6CF4457D" w14:textId="77777777" w:rsidR="00DC581C" w:rsidRPr="00DC581C" w:rsidRDefault="00DC581C" w:rsidP="00DC581C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Алгоритм начинает с первой позиции текста:</w:t>
      </w:r>
    </w:p>
    <w:p w14:paraId="721AB036" w14:textId="77777777" w:rsidR="00DC581C" w:rsidRPr="00DC581C" w:rsidRDefault="00DC581C" w:rsidP="00DC581C">
      <w:pPr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C581C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04E705BA" w14:textId="39043FA0" w:rsidR="00DC581C" w:rsidRPr="00DC581C" w:rsidRDefault="00DC581C" w:rsidP="00DC581C">
      <w:pPr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="00DE0C73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</w:t>
      </w:r>
      <w:r w:rsidR="00DE0C73" w:rsidRPr="00DE0C7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E0C73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2DD358A9" w14:textId="318CE4D2" w:rsidR="00DC581C" w:rsidRPr="00DC581C" w:rsidRDefault="00DC581C" w:rsidP="00DC581C">
      <w:pPr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="00DE0C73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="00DE0C73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1FFD05B1" w14:textId="654D6367" w:rsidR="00DC581C" w:rsidRPr="00DC581C" w:rsidRDefault="00DC581C" w:rsidP="00DC581C">
      <w:pPr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="00DE0C73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="00DE0C73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— не совпадает.</w:t>
      </w:r>
    </w:p>
    <w:p w14:paraId="48D016EA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t>Образец сдвигается на одну позицию вправо, и весь процесс повторяется до конца текста. Этот случай является худшим, так как алгоритм вынужден каждый раз проверять почти все символы образца, прежде чем обнаружить несовпадение.</w:t>
      </w:r>
    </w:p>
    <w:p w14:paraId="4F29F068" w14:textId="60CF8CDA" w:rsidR="00DC581C" w:rsidRPr="00DC581C" w:rsidRDefault="00DC581C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b/>
          <w:bCs/>
          <w:sz w:val="24"/>
          <w:szCs w:val="24"/>
          <w:lang w:eastAsia="ru-RU"/>
        </w:rPr>
        <w:t>Количество сравнений: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4</w:t>
      </w:r>
      <w:r w:rsidR="00DE0C73" w:rsidRPr="00DE0C73">
        <w:rPr>
          <w:rFonts w:eastAsia="Times New Roman" w:cs="Times New Roman"/>
          <w:sz w:val="24"/>
          <w:szCs w:val="24"/>
          <w:lang w:eastAsia="ru-RU"/>
        </w:rPr>
        <w:t>8</w:t>
      </w:r>
      <w:r w:rsidRPr="00DC581C">
        <w:rPr>
          <w:rFonts w:eastAsia="Times New Roman" w:cs="Times New Roman"/>
          <w:sz w:val="24"/>
          <w:szCs w:val="24"/>
          <w:lang w:eastAsia="ru-RU"/>
        </w:rPr>
        <w:t xml:space="preserve"> (для каждого сдвига проверяются все символы образца)</w:t>
      </w:r>
    </w:p>
    <w:p w14:paraId="16F8AA6A" w14:textId="77777777" w:rsidR="00DC581C" w:rsidRPr="00DC581C" w:rsidRDefault="00DC581C" w:rsidP="00DC581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C581C">
        <w:rPr>
          <w:rFonts w:eastAsia="Times New Roman" w:cs="Times New Roman"/>
          <w:sz w:val="24"/>
          <w:szCs w:val="24"/>
          <w:lang w:eastAsia="ru-RU"/>
        </w:rPr>
        <w:lastRenderedPageBreak/>
        <w:t>Прямой поиск может быть эффективным для небольших строк, однако его производительность в худших случаях оставляет желать лучшего, так как количество сравнений линейно зависит от длины текста и образца.</w:t>
      </w:r>
    </w:p>
    <w:p w14:paraId="7DBE742F" w14:textId="7692BD66" w:rsidR="00DE0C73" w:rsidRPr="00DE0C73" w:rsidRDefault="00DE0C73" w:rsidP="00DE0C73">
      <w:pPr>
        <w:pStyle w:val="3"/>
        <w:ind w:left="0"/>
        <w:rPr>
          <w:rFonts w:eastAsia="Times New Roman" w:cs="Times New Roman"/>
          <w:bCs/>
          <w:color w:val="auto"/>
          <w:sz w:val="27"/>
          <w:szCs w:val="27"/>
          <w:lang w:eastAsia="ru-RU"/>
        </w:rPr>
      </w:pPr>
      <w:r w:rsidRPr="00DE0C73">
        <w:rPr>
          <w:rFonts w:eastAsia="Times New Roman" w:cs="Times New Roman"/>
          <w:bCs/>
          <w:color w:val="auto"/>
          <w:sz w:val="27"/>
          <w:szCs w:val="27"/>
          <w:lang w:eastAsia="ru-RU"/>
        </w:rPr>
        <w:t>Худший случай:</w:t>
      </w:r>
    </w:p>
    <w:p w14:paraId="0E7C3AD2" w14:textId="7777777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В худшем случае каждый символ образца почти полностью совпадает с подстрокой текста, кроме последнего символа. Тогда алгоритм проверяет все символы образца для каждого сдвига по тексту.</w:t>
      </w:r>
    </w:p>
    <w:p w14:paraId="4EE9349F" w14:textId="77777777" w:rsidR="00DE0C73" w:rsidRPr="00DE0C73" w:rsidRDefault="00DE0C73" w:rsidP="00DE0C73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 xml:space="preserve">Допустим, длина текста —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n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, а длина образца —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DE0C73">
        <w:rPr>
          <w:rFonts w:eastAsia="Times New Roman" w:cs="Times New Roman"/>
          <w:sz w:val="24"/>
          <w:szCs w:val="24"/>
          <w:lang w:eastAsia="ru-RU"/>
        </w:rPr>
        <w:t>.</w:t>
      </w:r>
    </w:p>
    <w:p w14:paraId="6394A9A7" w14:textId="77777777" w:rsidR="00DE0C73" w:rsidRPr="00DE0C73" w:rsidRDefault="00DE0C73" w:rsidP="00DE0C73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 xml:space="preserve">На каждом шаге происходит до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m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сравнений, и таких шагов может быть до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n - m + 1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(всего возможных сдвигов).</w:t>
      </w:r>
    </w:p>
    <w:p w14:paraId="593D491A" w14:textId="093D56B3" w:rsidR="00DE0C73" w:rsidRPr="00DE0C73" w:rsidRDefault="00DE0C73" w:rsidP="00DE0C73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Таким образом, количество сравнений в худшем случае будет около m×(n−m+1), что асимптотически равно O(n×m)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14:paraId="1F2A57B1" w14:textId="77777777" w:rsidR="00DE0C73" w:rsidRPr="00DE0C73" w:rsidRDefault="00DE0C73" w:rsidP="00DE0C7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DE0C73">
        <w:rPr>
          <w:rFonts w:eastAsia="Times New Roman" w:cs="Times New Roman"/>
          <w:b/>
          <w:bCs/>
          <w:sz w:val="27"/>
          <w:szCs w:val="27"/>
          <w:lang w:eastAsia="ru-RU"/>
        </w:rPr>
        <w:t>Средний случай:</w:t>
      </w:r>
    </w:p>
    <w:p w14:paraId="3672F4B2" w14:textId="7777777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В среднем случае предполагается, что совпадения случаются реже, и алгоритм быстрее находит несовпадения на ранних стадиях сравнения.</w:t>
      </w:r>
    </w:p>
    <w:p w14:paraId="732230DF" w14:textId="77777777" w:rsidR="00DE0C73" w:rsidRPr="00DE0C73" w:rsidRDefault="00DE0C73" w:rsidP="00DE0C73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В среднем ожидаемое количество сравнений будет меньше, так как чаще всего образец не совпадает с подстрокой на ранних позициях.</w:t>
      </w:r>
    </w:p>
    <w:p w14:paraId="01B9BD8C" w14:textId="7F6D18F5" w:rsidR="00DE0C73" w:rsidRPr="00DE0C73" w:rsidRDefault="00DE0C73" w:rsidP="00DE0C73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Поэтому сложность алгоритма в среднем случае приближается к O(n), так как большинство сравнений происходит до первого несовпадения.</w:t>
      </w:r>
    </w:p>
    <w:p w14:paraId="7C1C474A" w14:textId="77777777" w:rsidR="00DE0C73" w:rsidRPr="00DE0C73" w:rsidRDefault="00DE0C73" w:rsidP="0061047D">
      <w:pPr>
        <w:pStyle w:val="3"/>
        <w:ind w:left="0"/>
        <w:rPr>
          <w:rFonts w:eastAsia="Times New Roman" w:cs="Times New Roman"/>
          <w:bCs/>
          <w:color w:val="auto"/>
          <w:sz w:val="27"/>
          <w:szCs w:val="27"/>
          <w:lang w:eastAsia="ru-RU"/>
        </w:rPr>
      </w:pPr>
      <w:r>
        <w:br w:type="page"/>
      </w:r>
      <w:r w:rsidRPr="00DE0C73">
        <w:rPr>
          <w:rFonts w:eastAsia="Times New Roman" w:cs="Times New Roman"/>
          <w:bCs/>
          <w:color w:val="auto"/>
          <w:sz w:val="27"/>
          <w:szCs w:val="27"/>
          <w:lang w:eastAsia="ru-RU"/>
        </w:rPr>
        <w:lastRenderedPageBreak/>
        <w:t>Алгоритм Бойера-Мура-Хорспула: описание и пример</w:t>
      </w:r>
    </w:p>
    <w:p w14:paraId="63E7CD41" w14:textId="7777777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 xml:space="preserve">Алгоритм </w:t>
      </w: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Бойера-Мура-Хорспула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является упрощенной версией алгоритма Бойера-Мура. Он использует идею сдвига образца по тексту на основе анализа символов, не входящих в подстроку. Этот алгоритм эффективнее на практике по сравнению с наивным прямым поиском, особенно при работе с большими строками.</w:t>
      </w:r>
    </w:p>
    <w:p w14:paraId="4EBA1BB1" w14:textId="7777777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Основная идея заключается в том, что при несовпадении символа образца и текста на определенной позиции происходит сдвиг образца вправо на несколько символов, минуя некоторые позиции, где несовпадение гарантировано. Сдвиг определяется таблицей смещений, которая рассчитывается для каждого символа образца.</w:t>
      </w:r>
    </w:p>
    <w:p w14:paraId="54C5306A" w14:textId="77777777" w:rsidR="00DE0C73" w:rsidRPr="00DE0C73" w:rsidRDefault="00DE0C73" w:rsidP="00DE0C7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Описание алгоритма</w:t>
      </w:r>
    </w:p>
    <w:p w14:paraId="2BDF278E" w14:textId="77777777" w:rsidR="00DE0C73" w:rsidRPr="00DE0C73" w:rsidRDefault="00DE0C73" w:rsidP="00DE0C73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Алгоритм начинает сравнение символов образца и текста справа налево.</w:t>
      </w:r>
    </w:p>
    <w:p w14:paraId="2AFD2C48" w14:textId="77777777" w:rsidR="00DE0C73" w:rsidRPr="00DE0C73" w:rsidRDefault="00DE0C73" w:rsidP="00DE0C73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Если найдено несовпадение, используется таблица смещений для сдвига образца вправо. Если символ, на котором произошло несовпадение, не входит в образец, то образец сдвигается настолько, что можно пропустить несколько символов текста.</w:t>
      </w:r>
    </w:p>
    <w:p w14:paraId="4D989AC0" w14:textId="77777777" w:rsidR="00DE0C73" w:rsidRPr="00DE0C73" w:rsidRDefault="00DE0C73" w:rsidP="00DE0C73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Этот процесс повторяется до тех пор, пока образец не будет найден или не завершится весь текст.</w:t>
      </w:r>
    </w:p>
    <w:p w14:paraId="7275945C" w14:textId="77777777" w:rsidR="00DE0C73" w:rsidRPr="00DE0C73" w:rsidRDefault="00DE0C73" w:rsidP="00DE0C7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Пример 1: успешный поиск</w:t>
      </w:r>
    </w:p>
    <w:p w14:paraId="23C97ABF" w14:textId="7777777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Текст (haystack):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ABCDABCDABEE</w:t>
      </w:r>
      <w:r w:rsidRPr="00DE0C73">
        <w:rPr>
          <w:rFonts w:eastAsia="Times New Roman" w:cs="Times New Roman"/>
          <w:sz w:val="24"/>
          <w:szCs w:val="24"/>
          <w:lang w:eastAsia="ru-RU"/>
        </w:rPr>
        <w:br/>
      </w: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Образец (needle):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ABCD</w:t>
      </w:r>
    </w:p>
    <w:p w14:paraId="0376A577" w14:textId="77777777" w:rsidR="00DE0C73" w:rsidRPr="00DE0C73" w:rsidRDefault="00DE0C73" w:rsidP="00DE0C73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Строим таблицу смещений для символов образца. Если символ встречается в образце, сдвиг равен расстоянию до последнего вхождения этого символа. Если символа нет в образце, сдвиг равен длине образца:</w:t>
      </w:r>
    </w:p>
    <w:p w14:paraId="79B682EB" w14:textId="77777777" w:rsidR="00DE0C73" w:rsidRPr="00DE0C73" w:rsidRDefault="00DE0C73" w:rsidP="00DE0C7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3,</w:t>
      </w:r>
    </w:p>
    <w:p w14:paraId="69C97684" w14:textId="77777777" w:rsidR="00DE0C73" w:rsidRPr="00DE0C73" w:rsidRDefault="00DE0C73" w:rsidP="00DE0C7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2,</w:t>
      </w:r>
    </w:p>
    <w:p w14:paraId="70D49D9C" w14:textId="77777777" w:rsidR="00DE0C73" w:rsidRPr="00DE0C73" w:rsidRDefault="00DE0C73" w:rsidP="00DE0C7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1,</w:t>
      </w:r>
    </w:p>
    <w:p w14:paraId="27AF6CF3" w14:textId="77777777" w:rsidR="00DE0C73" w:rsidRPr="00DE0C73" w:rsidRDefault="00DE0C73" w:rsidP="00DE0C7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4 (длина образца).</w:t>
      </w:r>
    </w:p>
    <w:p w14:paraId="0FF362BF" w14:textId="77777777" w:rsidR="00DE0C73" w:rsidRPr="00DE0C73" w:rsidRDefault="00DE0C73" w:rsidP="00DE0C73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Начинаем сравнение с позиции 4 в тексте:</w:t>
      </w:r>
    </w:p>
    <w:p w14:paraId="07200345" w14:textId="77777777" w:rsidR="00DE0C73" w:rsidRPr="00DE0C73" w:rsidRDefault="00DE0C73" w:rsidP="00DE0C7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722A2549" w14:textId="77777777" w:rsidR="00DE0C73" w:rsidRPr="00DE0C73" w:rsidRDefault="00DE0C73" w:rsidP="00DE0C7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55E55CB3" w14:textId="77777777" w:rsidR="00DE0C73" w:rsidRPr="00DE0C73" w:rsidRDefault="00DE0C73" w:rsidP="00DE0C7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5B22308B" w14:textId="77777777" w:rsidR="00DE0C73" w:rsidRPr="00DE0C73" w:rsidRDefault="00DE0C73" w:rsidP="00DE0C73">
      <w:pPr>
        <w:numPr>
          <w:ilvl w:val="1"/>
          <w:numId w:val="4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совпадение.</w:t>
      </w:r>
    </w:p>
    <w:p w14:paraId="49AD2574" w14:textId="7777777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Образец совпал с подстрокой текста на первой позиции. Поиск завершен.</w:t>
      </w:r>
    </w:p>
    <w:p w14:paraId="1282AEA2" w14:textId="7777777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Количество сравнений: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4.</w:t>
      </w:r>
    </w:p>
    <w:p w14:paraId="3A722803" w14:textId="77777777" w:rsidR="00DE0C73" w:rsidRPr="00DE0C73" w:rsidRDefault="00DE0C73" w:rsidP="00DE0C7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Пример 2: безуспешный поиск</w:t>
      </w:r>
    </w:p>
    <w:p w14:paraId="4875C68B" w14:textId="7777777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Текст (haystack):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ABCDABCDABEE</w:t>
      </w:r>
      <w:r w:rsidRPr="00DE0C73">
        <w:rPr>
          <w:rFonts w:eastAsia="Times New Roman" w:cs="Times New Roman"/>
          <w:sz w:val="24"/>
          <w:szCs w:val="24"/>
          <w:lang w:eastAsia="ru-RU"/>
        </w:rPr>
        <w:br/>
      </w: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Образец (needle):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XYZ</w:t>
      </w:r>
    </w:p>
    <w:p w14:paraId="694E98F6" w14:textId="77777777" w:rsidR="00DE0C73" w:rsidRPr="00DE0C73" w:rsidRDefault="00DE0C73" w:rsidP="00DE0C73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Строим таблицу смещений:</w:t>
      </w:r>
    </w:p>
    <w:p w14:paraId="074F06BD" w14:textId="77777777" w:rsidR="00DE0C73" w:rsidRPr="00DE0C73" w:rsidRDefault="00DE0C73" w:rsidP="00DE0C73">
      <w:pPr>
        <w:numPr>
          <w:ilvl w:val="1"/>
          <w:numId w:val="4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3,</w:t>
      </w:r>
    </w:p>
    <w:p w14:paraId="7DC22D50" w14:textId="77777777" w:rsidR="00DE0C73" w:rsidRPr="00DE0C73" w:rsidRDefault="00DE0C73" w:rsidP="00DE0C73">
      <w:pPr>
        <w:numPr>
          <w:ilvl w:val="1"/>
          <w:numId w:val="4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2,</w:t>
      </w:r>
    </w:p>
    <w:p w14:paraId="1D516028" w14:textId="77777777" w:rsidR="00DE0C73" w:rsidRPr="00DE0C73" w:rsidRDefault="00DE0C73" w:rsidP="00DE0C73">
      <w:pPr>
        <w:numPr>
          <w:ilvl w:val="1"/>
          <w:numId w:val="4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Z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1.</w:t>
      </w:r>
    </w:p>
    <w:p w14:paraId="55E2AF61" w14:textId="77777777" w:rsidR="00DE0C73" w:rsidRPr="00DE0C73" w:rsidRDefault="00DE0C73" w:rsidP="00DE0C73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Начинаем сравнение с позиции 3 в тексте:</w:t>
      </w:r>
    </w:p>
    <w:p w14:paraId="746EF5B3" w14:textId="25DFE139" w:rsidR="00DE0C73" w:rsidRPr="00DE0C73" w:rsidRDefault="00DE0C73" w:rsidP="00DE0C73">
      <w:pPr>
        <w:numPr>
          <w:ilvl w:val="1"/>
          <w:numId w:val="4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 xml:space="preserve">Сравниваем </w:t>
      </w:r>
      <w:r w:rsidR="0061047D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с </w:t>
      </w:r>
      <w:r w:rsidRPr="00DE0C73">
        <w:rPr>
          <w:rFonts w:ascii="Courier New" w:eastAsia="Times New Roman" w:hAnsi="Courier New" w:cs="Courier New"/>
          <w:sz w:val="20"/>
          <w:szCs w:val="20"/>
          <w:lang w:eastAsia="ru-RU"/>
        </w:rPr>
        <w:t>Z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— не совпадает.</w:t>
      </w:r>
    </w:p>
    <w:p w14:paraId="5FD4CF95" w14:textId="7E206907" w:rsidR="00DE0C73" w:rsidRPr="00DE0C73" w:rsidRDefault="00DE0C73" w:rsidP="00DE0C73">
      <w:pPr>
        <w:numPr>
          <w:ilvl w:val="1"/>
          <w:numId w:val="4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 xml:space="preserve">Так как </w:t>
      </w:r>
      <w:r w:rsidR="0061047D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нет в образце, смещаем образец вправо на 3 позиции.</w:t>
      </w:r>
    </w:p>
    <w:p w14:paraId="022C7534" w14:textId="77777777" w:rsidR="00DE0C73" w:rsidRPr="00DE0C73" w:rsidRDefault="00DE0C73" w:rsidP="00DE0C73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Повторяем процесс для всех возможных сдвигов в тексте, но совпадений не будет найдено.</w:t>
      </w:r>
    </w:p>
    <w:p w14:paraId="7E98F8D8" w14:textId="7777777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Алгоритм завершит работу, когда все возможные сдвиги будут проверены.</w:t>
      </w:r>
    </w:p>
    <w:p w14:paraId="4D8F7613" w14:textId="7777777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Количество сравнений:</w:t>
      </w:r>
      <w:r w:rsidRPr="00DE0C73">
        <w:rPr>
          <w:rFonts w:eastAsia="Times New Roman" w:cs="Times New Roman"/>
          <w:sz w:val="24"/>
          <w:szCs w:val="24"/>
          <w:lang w:eastAsia="ru-RU"/>
        </w:rPr>
        <w:t xml:space="preserve"> значительно меньше, чем при прямом поиске, так как сдвиги позволяют пропускать части текста. В этом случае 4 сравнения.</w:t>
      </w:r>
    </w:p>
    <w:p w14:paraId="23A0A0C8" w14:textId="77777777" w:rsidR="00DE0C73" w:rsidRPr="00DE0C73" w:rsidRDefault="00DE0C73" w:rsidP="00DE0C7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DE0C73">
        <w:rPr>
          <w:rFonts w:eastAsia="Times New Roman" w:cs="Times New Roman"/>
          <w:b/>
          <w:bCs/>
          <w:sz w:val="27"/>
          <w:szCs w:val="27"/>
          <w:lang w:eastAsia="ru-RU"/>
        </w:rPr>
        <w:t>Сложность алгоритма</w:t>
      </w:r>
    </w:p>
    <w:p w14:paraId="6444E42F" w14:textId="77777777" w:rsidR="00DE0C73" w:rsidRPr="00DE0C73" w:rsidRDefault="00DE0C73" w:rsidP="00DE0C7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Средний случай</w:t>
      </w:r>
    </w:p>
    <w:p w14:paraId="41F2C803" w14:textId="7A4D28EE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 xml:space="preserve">Алгоритм Бойера-Мура-Хорспула работает быстрее на практике, так как в среднем использует меньше сравнений благодаря сдвигам. Средняя сложность приближается к </w:t>
      </w:r>
      <w:r w:rsidR="0061047D" w:rsidRPr="0061047D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DE0C73">
        <w:rPr>
          <w:rFonts w:eastAsia="Times New Roman" w:cs="Times New Roman"/>
          <w:sz w:val="24"/>
          <w:szCs w:val="24"/>
          <w:lang w:eastAsia="ru-RU"/>
        </w:rPr>
        <w:t>O(n</w:t>
      </w:r>
      <w:r w:rsidR="0061047D" w:rsidRPr="0061047D">
        <w:rPr>
          <w:rFonts w:eastAsia="Times New Roman" w:cs="Times New Roman"/>
          <w:sz w:val="24"/>
          <w:szCs w:val="24"/>
          <w:lang w:eastAsia="ru-RU"/>
        </w:rPr>
        <w:t xml:space="preserve"> /</w:t>
      </w:r>
      <w:r w:rsidR="0061047D">
        <w:rPr>
          <w:rFonts w:eastAsia="Times New Roman" w:cs="Times New Roman"/>
          <w:sz w:val="24"/>
          <w:szCs w:val="24"/>
          <w:lang w:val="en-US" w:eastAsia="ru-RU"/>
        </w:rPr>
        <w:t>m</w:t>
      </w:r>
      <w:r w:rsidRPr="00DE0C73">
        <w:rPr>
          <w:rFonts w:eastAsia="Times New Roman" w:cs="Times New Roman"/>
          <w:sz w:val="24"/>
          <w:szCs w:val="24"/>
          <w:lang w:eastAsia="ru-RU"/>
        </w:rPr>
        <w:t>), так как сдвиги позволяют быстро пропускать символы текста.</w:t>
      </w:r>
    </w:p>
    <w:p w14:paraId="19EFF0A9" w14:textId="77777777" w:rsidR="00DE0C73" w:rsidRPr="00DE0C73" w:rsidRDefault="00DE0C73" w:rsidP="00DE0C7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DE0C73">
        <w:rPr>
          <w:rFonts w:eastAsia="Times New Roman" w:cs="Times New Roman"/>
          <w:b/>
          <w:bCs/>
          <w:sz w:val="24"/>
          <w:szCs w:val="24"/>
          <w:lang w:eastAsia="ru-RU"/>
        </w:rPr>
        <w:t>Худший случай</w:t>
      </w:r>
    </w:p>
    <w:p w14:paraId="24F04782" w14:textId="4367A5B7" w:rsidR="00DE0C73" w:rsidRPr="00DE0C73" w:rsidRDefault="00DE0C73" w:rsidP="00DE0C73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DE0C73">
        <w:rPr>
          <w:rFonts w:eastAsia="Times New Roman" w:cs="Times New Roman"/>
          <w:sz w:val="24"/>
          <w:szCs w:val="24"/>
          <w:lang w:eastAsia="ru-RU"/>
        </w:rPr>
        <w:t>В худшем случае, когда образец почти полностью совпадает с текстом, количество сравнений приближается к O(n×m).</w:t>
      </w:r>
    </w:p>
    <w:p w14:paraId="6FE1A782" w14:textId="7D282F4A" w:rsidR="0061047D" w:rsidRDefault="0061047D">
      <w:pPr>
        <w:spacing w:line="259" w:lineRule="auto"/>
      </w:pPr>
      <w:r>
        <w:br w:type="page"/>
      </w:r>
    </w:p>
    <w:p w14:paraId="3EE42109" w14:textId="5BFD9920" w:rsidR="00F00426" w:rsidRDefault="00F00426" w:rsidP="00F00426">
      <w:pPr>
        <w:pStyle w:val="3"/>
        <w:rPr>
          <w:lang w:eastAsia="ru-RU"/>
        </w:rPr>
      </w:pPr>
      <w:bookmarkStart w:id="7" w:name="_Toc178190521"/>
      <w:r>
        <w:rPr>
          <w:lang w:eastAsia="ru-RU"/>
        </w:rPr>
        <w:lastRenderedPageBreak/>
        <w:t>Код программ</w:t>
      </w:r>
      <w:r w:rsidR="0088334E">
        <w:rPr>
          <w:lang w:eastAsia="ru-RU"/>
        </w:rPr>
        <w:t>ы</w:t>
      </w:r>
      <w:bookmarkEnd w:id="7"/>
    </w:p>
    <w:p w14:paraId="50D43BF2" w14:textId="0913999D" w:rsidR="00F00426" w:rsidRPr="00FA5A66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приложения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E21B8B" w:rsidRPr="00E21B8B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-</w:t>
      </w:r>
      <w:r w:rsidR="0061047D" w:rsidRPr="0061047D">
        <w:rPr>
          <w:rFonts w:cs="Times New Roman"/>
          <w:szCs w:val="28"/>
          <w:lang w:eastAsia="ru-RU"/>
        </w:rPr>
        <w:t>6</w:t>
      </w:r>
      <w:r>
        <w:rPr>
          <w:rFonts w:cs="Times New Roman"/>
          <w:szCs w:val="28"/>
          <w:lang w:eastAsia="ru-RU"/>
        </w:rPr>
        <w:t xml:space="preserve">) </w:t>
      </w:r>
    </w:p>
    <w:p w14:paraId="790C9F68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B75BAF6" wp14:editId="15380CFB">
            <wp:extent cx="5388463" cy="7802880"/>
            <wp:effectExtent l="0" t="0" r="317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11" cy="78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124488B3" w:rsidR="00F00426" w:rsidRPr="000B5CA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</w:t>
      </w:r>
      <w:r w:rsidR="00E21B8B" w:rsidRPr="000B5CA6">
        <w:rPr>
          <w:rFonts w:cs="Times New Roman"/>
          <w:szCs w:val="28"/>
          <w:lang w:val="en-US" w:eastAsia="ru-RU"/>
        </w:rPr>
        <w:t>2</w:t>
      </w:r>
      <w:r w:rsidRPr="000B5CA6">
        <w:rPr>
          <w:rFonts w:cs="Times New Roman"/>
          <w:szCs w:val="28"/>
          <w:lang w:val="en-US" w:eastAsia="ru-RU"/>
        </w:rPr>
        <w:t xml:space="preserve"> – </w:t>
      </w:r>
      <w:bookmarkStart w:id="8" w:name="_Hlk178372753"/>
      <w:r w:rsidR="005D178C">
        <w:rPr>
          <w:rFonts w:cs="Times New Roman"/>
          <w:szCs w:val="28"/>
          <w:lang w:eastAsia="ru-RU"/>
        </w:rPr>
        <w:t>код программы (часть 1)</w:t>
      </w:r>
      <w:bookmarkEnd w:id="8"/>
    </w:p>
    <w:p w14:paraId="30158C43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0AB0C338" wp14:editId="0E1342CF">
            <wp:extent cx="5816542" cy="7025640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81" cy="704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A5CE" w14:textId="79AB42B6" w:rsidR="00F00426" w:rsidRPr="00E21B8B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</w:t>
      </w:r>
      <w:r w:rsidR="000B5CA6">
        <w:rPr>
          <w:rFonts w:cs="Times New Roman"/>
          <w:szCs w:val="28"/>
          <w:lang w:eastAsia="ru-RU"/>
        </w:rPr>
        <w:t xml:space="preserve"> </w:t>
      </w:r>
      <w:r w:rsidR="005D178C" w:rsidRPr="005D178C">
        <w:rPr>
          <w:rFonts w:cs="Times New Roman"/>
          <w:szCs w:val="28"/>
          <w:lang w:eastAsia="ru-RU"/>
        </w:rPr>
        <w:t xml:space="preserve">код программы (часть </w:t>
      </w:r>
      <w:r w:rsidR="005D178C">
        <w:rPr>
          <w:rFonts w:cs="Times New Roman"/>
          <w:szCs w:val="28"/>
          <w:lang w:eastAsia="ru-RU"/>
        </w:rPr>
        <w:t>2</w:t>
      </w:r>
      <w:r w:rsidR="005D178C" w:rsidRPr="005D178C">
        <w:rPr>
          <w:rFonts w:cs="Times New Roman"/>
          <w:szCs w:val="28"/>
          <w:lang w:eastAsia="ru-RU"/>
        </w:rPr>
        <w:t>)</w:t>
      </w:r>
    </w:p>
    <w:p w14:paraId="718FA3E7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7302F6D9" wp14:editId="007E0A73">
            <wp:extent cx="5886575" cy="63855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926" cy="639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D7B" w14:textId="470AAFB5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5D178C" w:rsidRPr="005D178C">
        <w:rPr>
          <w:rFonts w:cs="Times New Roman"/>
          <w:szCs w:val="28"/>
          <w:lang w:eastAsia="ru-RU"/>
        </w:rPr>
        <w:t xml:space="preserve">код программы (часть </w:t>
      </w:r>
      <w:r w:rsidR="005D178C">
        <w:rPr>
          <w:rFonts w:cs="Times New Roman"/>
          <w:szCs w:val="28"/>
          <w:lang w:eastAsia="ru-RU"/>
        </w:rPr>
        <w:t>3</w:t>
      </w:r>
      <w:r w:rsidR="005D178C" w:rsidRPr="005D178C">
        <w:rPr>
          <w:rFonts w:cs="Times New Roman"/>
          <w:szCs w:val="28"/>
          <w:lang w:eastAsia="ru-RU"/>
        </w:rPr>
        <w:t>)</w:t>
      </w:r>
    </w:p>
    <w:p w14:paraId="79CB6CE2" w14:textId="77777777" w:rsidR="005C66D3" w:rsidRDefault="005C66D3" w:rsidP="005C66D3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52FCFA4A" wp14:editId="7DD339D7">
            <wp:extent cx="5487328" cy="5593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250" cy="559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16B6" w14:textId="5EC81FD7" w:rsidR="005C66D3" w:rsidRDefault="005C66D3" w:rsidP="005C66D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</w:t>
      </w:r>
      <w:r w:rsidR="005D178C" w:rsidRPr="005D178C">
        <w:rPr>
          <w:rFonts w:cs="Times New Roman"/>
          <w:szCs w:val="28"/>
          <w:lang w:eastAsia="ru-RU"/>
        </w:rPr>
        <w:t xml:space="preserve">код программы (часть </w:t>
      </w:r>
      <w:r w:rsidR="005D178C">
        <w:rPr>
          <w:rFonts w:cs="Times New Roman"/>
          <w:szCs w:val="28"/>
          <w:lang w:eastAsia="ru-RU"/>
        </w:rPr>
        <w:t>5</w:t>
      </w:r>
      <w:r w:rsidR="005D178C" w:rsidRPr="005D178C">
        <w:rPr>
          <w:rFonts w:cs="Times New Roman"/>
          <w:szCs w:val="28"/>
          <w:lang w:eastAsia="ru-RU"/>
        </w:rPr>
        <w:t>)</w:t>
      </w:r>
    </w:p>
    <w:p w14:paraId="64C1CCDF" w14:textId="77777777" w:rsidR="005C66D3" w:rsidRDefault="005C66D3" w:rsidP="005C66D3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4203A161" wp14:editId="2A363A96">
            <wp:extent cx="5568385" cy="180767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85" cy="18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7F6E" w14:textId="156A53B7" w:rsidR="005C66D3" w:rsidRDefault="005C66D3" w:rsidP="00E21B8B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6</w:t>
      </w:r>
      <w:r>
        <w:rPr>
          <w:rFonts w:cs="Times New Roman"/>
          <w:szCs w:val="28"/>
          <w:lang w:eastAsia="ru-RU"/>
        </w:rPr>
        <w:t xml:space="preserve"> – </w:t>
      </w:r>
      <w:r w:rsidR="005D178C" w:rsidRPr="005D178C">
        <w:rPr>
          <w:rFonts w:cs="Times New Roman"/>
          <w:szCs w:val="28"/>
          <w:lang w:eastAsia="ru-RU"/>
        </w:rPr>
        <w:t xml:space="preserve">код программы (часть </w:t>
      </w:r>
      <w:r w:rsidR="005D178C">
        <w:rPr>
          <w:rFonts w:cs="Times New Roman"/>
          <w:szCs w:val="28"/>
          <w:lang w:eastAsia="ru-RU"/>
        </w:rPr>
        <w:t>6</w:t>
      </w:r>
      <w:r w:rsidR="005D178C" w:rsidRPr="005D178C">
        <w:rPr>
          <w:rFonts w:cs="Times New Roman"/>
          <w:szCs w:val="28"/>
          <w:lang w:eastAsia="ru-RU"/>
        </w:rPr>
        <w:t>)</w:t>
      </w:r>
    </w:p>
    <w:p w14:paraId="03F0874C" w14:textId="7E639BD1" w:rsidR="00E21B8B" w:rsidRPr="005D178C" w:rsidRDefault="005D178C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5DCAA533" w14:textId="14B9ACA4" w:rsidR="00F00426" w:rsidRDefault="00F00426" w:rsidP="00F00426">
      <w:pPr>
        <w:pStyle w:val="3"/>
        <w:ind w:left="0" w:firstLine="709"/>
        <w:rPr>
          <w:lang w:eastAsia="ru-RU"/>
        </w:rPr>
      </w:pPr>
      <w:bookmarkStart w:id="9" w:name="_Toc178190522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9"/>
    </w:p>
    <w:p w14:paraId="2502EC93" w14:textId="6440F1B7" w:rsidR="005C66D3" w:rsidRDefault="005C66D3" w:rsidP="00990293">
      <w:pPr>
        <w:ind w:firstLine="709"/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4C74CA">
        <w:rPr>
          <w:lang w:eastAsia="ru-RU"/>
        </w:rPr>
        <w:t xml:space="preserve"> (рис. </w:t>
      </w:r>
      <w:r w:rsidR="0061047D">
        <w:rPr>
          <w:lang w:val="en-US" w:eastAsia="ru-RU"/>
        </w:rPr>
        <w:t>7</w:t>
      </w:r>
      <w:r w:rsidR="004C74CA">
        <w:rPr>
          <w:lang w:eastAsia="ru-RU"/>
        </w:rPr>
        <w:t>-15)</w:t>
      </w:r>
      <w:r w:rsidR="0008376E">
        <w:rPr>
          <w:lang w:eastAsia="ru-RU"/>
        </w:rPr>
        <w:t>.</w:t>
      </w:r>
      <w:r w:rsidR="00F2748D" w:rsidRPr="00F2748D">
        <w:rPr>
          <w:lang w:eastAsia="ru-RU"/>
        </w:rPr>
        <w:t xml:space="preserve"> </w:t>
      </w:r>
      <w:r w:rsidR="00F2748D">
        <w:rPr>
          <w:lang w:eastAsia="ru-RU"/>
        </w:rPr>
        <w:t>Обозначим каждый из запусков четырёхзначным двоичным кодом. 0-й разряд означает</w:t>
      </w:r>
      <w:r w:rsidR="002121C2">
        <w:rPr>
          <w:lang w:eastAsia="ru-RU"/>
        </w:rPr>
        <w:t xml:space="preserve"> успех</w:t>
      </w:r>
      <w:r w:rsidR="002121C2" w:rsidRPr="002121C2">
        <w:rPr>
          <w:lang w:eastAsia="ru-RU"/>
        </w:rPr>
        <w:t>/</w:t>
      </w:r>
      <w:r w:rsidR="002121C2">
        <w:rPr>
          <w:lang w:eastAsia="ru-RU"/>
        </w:rPr>
        <w:t>неуспех поиска</w:t>
      </w:r>
      <w:r w:rsidR="002121C2" w:rsidRPr="002121C2">
        <w:rPr>
          <w:lang w:eastAsia="ru-RU"/>
        </w:rPr>
        <w:t xml:space="preserve">, </w:t>
      </w:r>
      <w:r w:rsidR="002121C2">
        <w:rPr>
          <w:lang w:eastAsia="ru-RU"/>
        </w:rPr>
        <w:t>1-й разряд означает длину текста (0 – короткий, 1 – длинный), 2-й разряд означает длину образца (0 – короткий, 1 – длинный),   3-й разряд означает выбранный алгоритм поиска (0 – прямой поиск, 1 – алгоритм Бойера-Мура-Хорспула). В итоге будет проведено 16 тестовых запусков.</w:t>
      </w:r>
      <w:r w:rsidR="006F5D2C">
        <w:rPr>
          <w:lang w:eastAsia="ru-RU"/>
        </w:rPr>
        <w:t xml:space="preserve"> Текстовые файлы заполнены случайными символами </w:t>
      </w:r>
      <w:r w:rsidR="006F5D2C">
        <w:rPr>
          <w:lang w:val="en-US" w:eastAsia="ru-RU"/>
        </w:rPr>
        <w:t>ASCII</w:t>
      </w:r>
      <w:r w:rsidR="006F5D2C" w:rsidRPr="006F5D2C">
        <w:rPr>
          <w:lang w:eastAsia="ru-RU"/>
        </w:rPr>
        <w:t xml:space="preserve"> </w:t>
      </w:r>
      <w:r w:rsidR="006F5D2C">
        <w:rPr>
          <w:lang w:eastAsia="ru-RU"/>
        </w:rPr>
        <w:t>с 32ого по 125ый, последней строкой вставлена специальная последовательность</w:t>
      </w:r>
      <w:r w:rsidR="006F5D2C" w:rsidRPr="006F5D2C">
        <w:rPr>
          <w:lang w:eastAsia="ru-RU"/>
        </w:rPr>
        <w:t>.</w:t>
      </w:r>
    </w:p>
    <w:p w14:paraId="5FF76837" w14:textId="7B1AA522" w:rsidR="006F5D2C" w:rsidRPr="006F5D2C" w:rsidRDefault="006F5D2C" w:rsidP="006F5D2C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31660270" wp14:editId="372E5E9D">
            <wp:extent cx="4137285" cy="168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182" cy="16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61047D" w:rsidRPr="0061047D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</w:t>
      </w:r>
      <w:r>
        <w:rPr>
          <w:rFonts w:cs="Times New Roman"/>
          <w:szCs w:val="28"/>
          <w:lang w:eastAsia="ru-RU"/>
        </w:rPr>
        <w:t>Пример текстового файла</w:t>
      </w:r>
    </w:p>
    <w:p w14:paraId="08D2A903" w14:textId="54657674" w:rsidR="00881EF0" w:rsidRDefault="00F00426" w:rsidP="007136B2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A1C02FA" wp14:editId="3C80E531">
            <wp:extent cx="3996272" cy="3485674"/>
            <wp:effectExtent l="0" t="0" r="444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272" cy="34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61047D" w:rsidRPr="0061047D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 xml:space="preserve"> – </w:t>
      </w:r>
      <w:r w:rsidR="0008376E">
        <w:rPr>
          <w:rFonts w:cs="Times New Roman"/>
          <w:szCs w:val="28"/>
          <w:lang w:eastAsia="ru-RU"/>
        </w:rPr>
        <w:t>Тестирование</w:t>
      </w:r>
      <w:r w:rsidR="002121C2">
        <w:rPr>
          <w:rFonts w:cs="Times New Roman"/>
          <w:szCs w:val="28"/>
          <w:lang w:eastAsia="ru-RU"/>
        </w:rPr>
        <w:t xml:space="preserve"> запусков 0000 и 0001</w:t>
      </w:r>
    </w:p>
    <w:p w14:paraId="67182B54" w14:textId="3696AD03" w:rsidR="007136B2" w:rsidRDefault="007136B2" w:rsidP="007136B2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7136B2">
        <w:rPr>
          <w:rFonts w:cs="Times New Roman"/>
          <w:noProof/>
          <w:szCs w:val="28"/>
          <w:lang w:eastAsia="ru-RU"/>
        </w:rPr>
        <w:lastRenderedPageBreak/>
        <w:t xml:space="preserve"> </w:t>
      </w: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1A7FB2E9" wp14:editId="681B4703">
            <wp:extent cx="4010025" cy="34677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00" cy="34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61047D" w:rsidRPr="0061047D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Тестирование </w:t>
      </w:r>
      <w:r w:rsidR="002121C2">
        <w:rPr>
          <w:rFonts w:cs="Times New Roman"/>
          <w:szCs w:val="28"/>
          <w:lang w:eastAsia="ru-RU"/>
        </w:rPr>
        <w:t>запусков 0010 и 0011</w:t>
      </w:r>
    </w:p>
    <w:p w14:paraId="5348E766" w14:textId="1203F349" w:rsidR="007136B2" w:rsidRDefault="007136B2" w:rsidP="007136B2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2EE21430" wp14:editId="779930D5">
            <wp:extent cx="4002532" cy="23853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32" cy="23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1</w:t>
      </w:r>
      <w:r w:rsidR="0061047D" w:rsidRPr="0061047D">
        <w:rPr>
          <w:rFonts w:cs="Times New Roman"/>
          <w:szCs w:val="28"/>
          <w:lang w:eastAsia="ru-RU"/>
        </w:rPr>
        <w:t>0</w:t>
      </w:r>
      <w:r>
        <w:rPr>
          <w:rFonts w:cs="Times New Roman"/>
          <w:szCs w:val="28"/>
          <w:lang w:eastAsia="ru-RU"/>
        </w:rPr>
        <w:t xml:space="preserve"> – Тестирование </w:t>
      </w:r>
      <w:r w:rsidR="002121C2">
        <w:rPr>
          <w:rFonts w:cs="Times New Roman"/>
          <w:szCs w:val="28"/>
          <w:lang w:eastAsia="ru-RU"/>
        </w:rPr>
        <w:t>запусков 0100 и 0101</w:t>
      </w:r>
    </w:p>
    <w:p w14:paraId="0F89457E" w14:textId="650E102C" w:rsidR="007136B2" w:rsidRDefault="007136B2" w:rsidP="007136B2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03BBA1C" wp14:editId="708DD240">
            <wp:extent cx="4192188" cy="2545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258" cy="25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11 – Тестирование </w:t>
      </w:r>
      <w:r w:rsidR="002121C2">
        <w:rPr>
          <w:rFonts w:cs="Times New Roman"/>
          <w:szCs w:val="28"/>
          <w:lang w:eastAsia="ru-RU"/>
        </w:rPr>
        <w:t>запусков 0110 и 0111</w:t>
      </w:r>
    </w:p>
    <w:p w14:paraId="1F0AF227" w14:textId="55617D6E" w:rsidR="007136B2" w:rsidRDefault="007136B2" w:rsidP="007136B2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01F88096" wp14:editId="44A205B8">
            <wp:extent cx="4187868" cy="36271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59" cy="36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1</w:t>
      </w:r>
      <w:r w:rsidR="0061047D" w:rsidRPr="0061047D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– </w:t>
      </w:r>
      <w:bookmarkStart w:id="10" w:name="_Hlk178422081"/>
      <w:r>
        <w:rPr>
          <w:rFonts w:cs="Times New Roman"/>
          <w:szCs w:val="28"/>
          <w:lang w:eastAsia="ru-RU"/>
        </w:rPr>
        <w:t xml:space="preserve">Тестирование </w:t>
      </w:r>
      <w:r w:rsidR="002121C2">
        <w:rPr>
          <w:rFonts w:cs="Times New Roman"/>
          <w:szCs w:val="28"/>
          <w:lang w:eastAsia="ru-RU"/>
        </w:rPr>
        <w:t>запусков 1000 и 1001</w:t>
      </w:r>
      <w:bookmarkEnd w:id="10"/>
    </w:p>
    <w:p w14:paraId="34072077" w14:textId="195EC0F1" w:rsidR="007136B2" w:rsidRDefault="007136B2" w:rsidP="007136B2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075446F" wp14:editId="33B7E0A9">
            <wp:extent cx="4067433" cy="3573780"/>
            <wp:effectExtent l="0" t="0" r="952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398" cy="35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1</w:t>
      </w:r>
      <w:r w:rsidR="0061047D" w:rsidRPr="0061047D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 </w:t>
      </w:r>
      <w:r w:rsidR="002121C2" w:rsidRPr="002121C2">
        <w:rPr>
          <w:rFonts w:cs="Times New Roman"/>
          <w:szCs w:val="28"/>
          <w:lang w:eastAsia="ru-RU"/>
        </w:rPr>
        <w:t>Тестирование запусков 10</w:t>
      </w:r>
      <w:r w:rsidR="002121C2">
        <w:rPr>
          <w:rFonts w:cs="Times New Roman"/>
          <w:szCs w:val="28"/>
          <w:lang w:eastAsia="ru-RU"/>
        </w:rPr>
        <w:t>1</w:t>
      </w:r>
      <w:r w:rsidR="002121C2" w:rsidRPr="002121C2">
        <w:rPr>
          <w:rFonts w:cs="Times New Roman"/>
          <w:szCs w:val="28"/>
          <w:lang w:eastAsia="ru-RU"/>
        </w:rPr>
        <w:t>0 и 10</w:t>
      </w:r>
      <w:r w:rsidR="002121C2">
        <w:rPr>
          <w:rFonts w:cs="Times New Roman"/>
          <w:szCs w:val="28"/>
          <w:lang w:eastAsia="ru-RU"/>
        </w:rPr>
        <w:t>1</w:t>
      </w:r>
      <w:r w:rsidR="002121C2" w:rsidRPr="002121C2">
        <w:rPr>
          <w:rFonts w:cs="Times New Roman"/>
          <w:szCs w:val="28"/>
          <w:lang w:eastAsia="ru-RU"/>
        </w:rPr>
        <w:t>1</w:t>
      </w:r>
    </w:p>
    <w:p w14:paraId="0AAF2F89" w14:textId="5E6F779D" w:rsidR="007136B2" w:rsidRDefault="007136B2" w:rsidP="007136B2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7DBF5A3B" wp14:editId="77A058C4">
            <wp:extent cx="4091028" cy="2453640"/>
            <wp:effectExtent l="0" t="0" r="508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085" cy="24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1</w:t>
      </w:r>
      <w:r w:rsidR="0061047D" w:rsidRPr="0061047D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2121C2">
        <w:rPr>
          <w:rFonts w:cs="Times New Roman"/>
          <w:szCs w:val="28"/>
          <w:lang w:eastAsia="ru-RU"/>
        </w:rPr>
        <w:t>Тестирование запусков 1</w:t>
      </w:r>
      <w:r w:rsidR="002121C2">
        <w:rPr>
          <w:rFonts w:cs="Times New Roman"/>
          <w:szCs w:val="28"/>
          <w:lang w:eastAsia="ru-RU"/>
        </w:rPr>
        <w:t>1</w:t>
      </w:r>
      <w:r w:rsidR="002121C2">
        <w:rPr>
          <w:rFonts w:cs="Times New Roman"/>
          <w:szCs w:val="28"/>
          <w:lang w:eastAsia="ru-RU"/>
        </w:rPr>
        <w:t>00 и 1</w:t>
      </w:r>
      <w:r w:rsidR="002121C2">
        <w:rPr>
          <w:rFonts w:cs="Times New Roman"/>
          <w:szCs w:val="28"/>
          <w:lang w:eastAsia="ru-RU"/>
        </w:rPr>
        <w:t>1</w:t>
      </w:r>
      <w:r w:rsidR="002121C2">
        <w:rPr>
          <w:rFonts w:cs="Times New Roman"/>
          <w:szCs w:val="28"/>
          <w:lang w:eastAsia="ru-RU"/>
        </w:rPr>
        <w:t>01</w:t>
      </w:r>
    </w:p>
    <w:p w14:paraId="7D174691" w14:textId="17BF89A5" w:rsidR="00F00426" w:rsidRPr="00F2748D" w:rsidRDefault="007136B2" w:rsidP="00F2748D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1AFDB04" wp14:editId="237D69AA">
            <wp:extent cx="4084334" cy="2461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19" cy="24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>Рисунок 1</w:t>
      </w:r>
      <w:r w:rsidR="0061047D" w:rsidRPr="0061047D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</w:t>
      </w:r>
      <w:r w:rsidR="002121C2">
        <w:rPr>
          <w:rFonts w:cs="Times New Roman"/>
          <w:szCs w:val="28"/>
          <w:lang w:eastAsia="ru-RU"/>
        </w:rPr>
        <w:t>Тестирование запусков 1</w:t>
      </w:r>
      <w:r w:rsidR="002121C2">
        <w:rPr>
          <w:rFonts w:cs="Times New Roman"/>
          <w:szCs w:val="28"/>
          <w:lang w:eastAsia="ru-RU"/>
        </w:rPr>
        <w:t>11</w:t>
      </w:r>
      <w:r w:rsidR="002121C2">
        <w:rPr>
          <w:rFonts w:cs="Times New Roman"/>
          <w:szCs w:val="28"/>
          <w:lang w:eastAsia="ru-RU"/>
        </w:rPr>
        <w:t>0 и 1</w:t>
      </w:r>
      <w:r w:rsidR="002121C2">
        <w:rPr>
          <w:rFonts w:cs="Times New Roman"/>
          <w:szCs w:val="28"/>
          <w:lang w:eastAsia="ru-RU"/>
        </w:rPr>
        <w:t>11</w:t>
      </w:r>
      <w:r w:rsidR="002121C2">
        <w:rPr>
          <w:rFonts w:cs="Times New Roman"/>
          <w:szCs w:val="28"/>
          <w:lang w:eastAsia="ru-RU"/>
        </w:rPr>
        <w:t>1</w:t>
      </w:r>
    </w:p>
    <w:p w14:paraId="609E00DC" w14:textId="333FC56D" w:rsidR="002121C2" w:rsidRDefault="00990293" w:rsidP="002121C2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</w:t>
      </w:r>
      <w:r w:rsidR="00E21B8B">
        <w:rPr>
          <w:rFonts w:cs="Times New Roman"/>
          <w:szCs w:val="28"/>
          <w:lang w:eastAsia="ru-RU"/>
        </w:rPr>
        <w:t>оказало, что программа работает корректно</w:t>
      </w:r>
      <w:r w:rsidR="00F2748D" w:rsidRPr="00F2748D">
        <w:rPr>
          <w:rFonts w:cs="Times New Roman"/>
          <w:szCs w:val="28"/>
          <w:lang w:eastAsia="ru-RU"/>
        </w:rPr>
        <w:t>.</w:t>
      </w:r>
      <w:r w:rsidR="002121C2">
        <w:rPr>
          <w:rFonts w:cs="Times New Roman"/>
          <w:szCs w:val="28"/>
          <w:lang w:eastAsia="ru-RU"/>
        </w:rPr>
        <w:t xml:space="preserve"> Результаты тестирования занесём в таблицы 1</w:t>
      </w:r>
      <w:r w:rsidR="002121C2" w:rsidRPr="002121C2">
        <w:rPr>
          <w:rFonts w:cs="Times New Roman"/>
          <w:szCs w:val="28"/>
          <w:lang w:eastAsia="ru-RU"/>
        </w:rPr>
        <w:t xml:space="preserve">, </w:t>
      </w:r>
      <w:r w:rsidR="002121C2">
        <w:rPr>
          <w:rFonts w:cs="Times New Roman"/>
          <w:szCs w:val="28"/>
          <w:lang w:eastAsia="ru-RU"/>
        </w:rPr>
        <w:t>2</w:t>
      </w:r>
      <w:r w:rsidR="002121C2" w:rsidRPr="002121C2">
        <w:rPr>
          <w:rFonts w:cs="Times New Roman"/>
          <w:szCs w:val="28"/>
          <w:lang w:eastAsia="ru-RU"/>
        </w:rPr>
        <w:t>, 3, 4</w:t>
      </w:r>
      <w:r w:rsidR="002121C2">
        <w:rPr>
          <w:rFonts w:cs="Times New Roman"/>
          <w:szCs w:val="28"/>
          <w:lang w:eastAsia="ru-RU"/>
        </w:rPr>
        <w:t xml:space="preserve"> для успешного и неуспешного прямого поиска, и для успешного и неуспешного поиска алгоритмом Бойера-Мура-Хорспула соответственно.</w:t>
      </w:r>
    </w:p>
    <w:p w14:paraId="3085B712" w14:textId="4E209757" w:rsidR="00CA518B" w:rsidRDefault="00CA518B" w:rsidP="00CA518B">
      <w:pPr>
        <w:ind w:left="-1418"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Таблица 1 — тестирование успешного прямого поиска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828"/>
        <w:gridCol w:w="3115"/>
        <w:gridCol w:w="3115"/>
      </w:tblGrid>
      <w:tr w:rsidR="002121C2" w14:paraId="591C088B" w14:textId="77777777" w:rsidTr="002121C2">
        <w:tc>
          <w:tcPr>
            <w:tcW w:w="3828" w:type="dxa"/>
          </w:tcPr>
          <w:p w14:paraId="3CA8B2D2" w14:textId="165A9F6D" w:rsidR="002121C2" w:rsidRPr="002121C2" w:rsidRDefault="002121C2" w:rsidP="002121C2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Длина текста </w:t>
            </w:r>
            <w:r>
              <w:rPr>
                <w:rFonts w:cs="Times New Roman"/>
                <w:szCs w:val="28"/>
                <w:lang w:val="en-US" w:eastAsia="ru-RU"/>
              </w:rPr>
              <w:t>/</w:t>
            </w:r>
            <w:r>
              <w:rPr>
                <w:rFonts w:cs="Times New Roman"/>
                <w:szCs w:val="28"/>
                <w:lang w:eastAsia="ru-RU"/>
              </w:rPr>
              <w:t xml:space="preserve"> Длина образца</w:t>
            </w:r>
          </w:p>
        </w:tc>
        <w:tc>
          <w:tcPr>
            <w:tcW w:w="3115" w:type="dxa"/>
          </w:tcPr>
          <w:p w14:paraId="2EE0F204" w14:textId="66B65184" w:rsidR="002121C2" w:rsidRDefault="008C355F" w:rsidP="002121C2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 символа</w:t>
            </w:r>
          </w:p>
        </w:tc>
        <w:tc>
          <w:tcPr>
            <w:tcW w:w="3115" w:type="dxa"/>
          </w:tcPr>
          <w:p w14:paraId="06B1411F" w14:textId="480860C4" w:rsidR="002121C2" w:rsidRDefault="008C355F" w:rsidP="002121C2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52 символа</w:t>
            </w:r>
          </w:p>
        </w:tc>
      </w:tr>
      <w:tr w:rsidR="002121C2" w14:paraId="6DDA229D" w14:textId="77777777" w:rsidTr="002121C2">
        <w:tc>
          <w:tcPr>
            <w:tcW w:w="3828" w:type="dxa"/>
          </w:tcPr>
          <w:p w14:paraId="2380A4E0" w14:textId="0EAF65E4" w:rsidR="002121C2" w:rsidRDefault="002121C2" w:rsidP="002121C2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1_000 символов</w:t>
            </w:r>
          </w:p>
        </w:tc>
        <w:tc>
          <w:tcPr>
            <w:tcW w:w="3115" w:type="dxa"/>
          </w:tcPr>
          <w:p w14:paraId="1941D9D4" w14:textId="41A3F1BB" w:rsidR="002121C2" w:rsidRPr="00CA518B" w:rsidRDefault="00CA518B" w:rsidP="002121C2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val="en-US" w:eastAsia="ru-RU"/>
              </w:rPr>
              <w:t>5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1070 </w:t>
            </w:r>
            <w:r>
              <w:rPr>
                <w:rFonts w:cs="Times New Roman"/>
                <w:szCs w:val="28"/>
                <w:lang w:eastAsia="ru-RU"/>
              </w:rPr>
              <w:t>сравнений</w:t>
            </w:r>
          </w:p>
        </w:tc>
        <w:tc>
          <w:tcPr>
            <w:tcW w:w="3115" w:type="dxa"/>
          </w:tcPr>
          <w:p w14:paraId="0E4E5330" w14:textId="7880CBFE" w:rsidR="002121C2" w:rsidRPr="00CA518B" w:rsidRDefault="00CA518B" w:rsidP="002121C2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8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</w:t>
            </w:r>
            <w:r>
              <w:rPr>
                <w:rFonts w:cs="Times New Roman"/>
                <w:szCs w:val="28"/>
                <w:lang w:eastAsia="ru-RU"/>
              </w:rPr>
              <w:t>1065 сравнений</w:t>
            </w:r>
          </w:p>
        </w:tc>
      </w:tr>
      <w:tr w:rsidR="002121C2" w14:paraId="3308816F" w14:textId="77777777" w:rsidTr="002121C2">
        <w:tc>
          <w:tcPr>
            <w:tcW w:w="3828" w:type="dxa"/>
          </w:tcPr>
          <w:p w14:paraId="646EDA7E" w14:textId="5E63DA3C" w:rsidR="002121C2" w:rsidRDefault="002121C2" w:rsidP="002121C2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10_000_000 символов</w:t>
            </w:r>
          </w:p>
        </w:tc>
        <w:tc>
          <w:tcPr>
            <w:tcW w:w="3115" w:type="dxa"/>
          </w:tcPr>
          <w:p w14:paraId="0BC0FE8D" w14:textId="031109EB" w:rsidR="002121C2" w:rsidRDefault="00CA518B" w:rsidP="002121C2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33396 мкс </w:t>
            </w:r>
            <w:r>
              <w:rPr>
                <w:rFonts w:cs="Times New Roman"/>
                <w:szCs w:val="28"/>
                <w:lang w:val="en-US" w:eastAsia="ru-RU"/>
              </w:rPr>
              <w:t>/</w:t>
            </w:r>
            <w:r>
              <w:rPr>
                <w:rFonts w:cs="Times New Roman"/>
                <w:szCs w:val="28"/>
                <w:lang w:eastAsia="ru-RU"/>
              </w:rPr>
              <w:t xml:space="preserve"> 10107067 сравнений</w:t>
            </w:r>
          </w:p>
        </w:tc>
        <w:tc>
          <w:tcPr>
            <w:tcW w:w="3115" w:type="dxa"/>
          </w:tcPr>
          <w:p w14:paraId="05F2147C" w14:textId="50E1CAB3" w:rsidR="002121C2" w:rsidRPr="00CA518B" w:rsidRDefault="00CA518B" w:rsidP="002121C2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39996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10106859 </w:t>
            </w:r>
            <w:r>
              <w:rPr>
                <w:rFonts w:cs="Times New Roman"/>
                <w:szCs w:val="28"/>
                <w:lang w:eastAsia="ru-RU"/>
              </w:rPr>
              <w:t>сравнений</w:t>
            </w:r>
          </w:p>
        </w:tc>
      </w:tr>
    </w:tbl>
    <w:p w14:paraId="5D2FFF19" w14:textId="5E486A8E" w:rsidR="002121C2" w:rsidRDefault="002121C2" w:rsidP="002121C2">
      <w:pPr>
        <w:spacing w:line="360" w:lineRule="auto"/>
        <w:ind w:firstLine="709"/>
        <w:rPr>
          <w:rFonts w:cs="Times New Roman"/>
          <w:szCs w:val="28"/>
          <w:lang w:eastAsia="ru-RU"/>
        </w:rPr>
      </w:pPr>
    </w:p>
    <w:p w14:paraId="1B2CAF31" w14:textId="3397F4C1" w:rsidR="00CA518B" w:rsidRDefault="00CA518B" w:rsidP="006F5D2C">
      <w:pPr>
        <w:ind w:left="-1418"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Таблица </w:t>
      </w:r>
      <w:r w:rsidR="006F5D2C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 xml:space="preserve"> — тестирование </w:t>
      </w:r>
      <w:r w:rsidR="006F5D2C">
        <w:rPr>
          <w:rFonts w:cs="Times New Roman"/>
          <w:szCs w:val="28"/>
          <w:lang w:eastAsia="ru-RU"/>
        </w:rPr>
        <w:t>не</w:t>
      </w:r>
      <w:r>
        <w:rPr>
          <w:rFonts w:cs="Times New Roman"/>
          <w:szCs w:val="28"/>
          <w:lang w:eastAsia="ru-RU"/>
        </w:rPr>
        <w:t>успешного прямого поиска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828"/>
        <w:gridCol w:w="3115"/>
        <w:gridCol w:w="3115"/>
      </w:tblGrid>
      <w:tr w:rsidR="00CA518B" w14:paraId="50276390" w14:textId="77777777" w:rsidTr="003B5A99">
        <w:tc>
          <w:tcPr>
            <w:tcW w:w="3828" w:type="dxa"/>
          </w:tcPr>
          <w:p w14:paraId="1444DCB9" w14:textId="77777777" w:rsidR="00CA518B" w:rsidRPr="002121C2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Длина текста </w:t>
            </w:r>
            <w:r>
              <w:rPr>
                <w:rFonts w:cs="Times New Roman"/>
                <w:szCs w:val="28"/>
                <w:lang w:val="en-US" w:eastAsia="ru-RU"/>
              </w:rPr>
              <w:t>/</w:t>
            </w:r>
            <w:r>
              <w:rPr>
                <w:rFonts w:cs="Times New Roman"/>
                <w:szCs w:val="28"/>
                <w:lang w:eastAsia="ru-RU"/>
              </w:rPr>
              <w:t xml:space="preserve"> Длина образца</w:t>
            </w:r>
          </w:p>
        </w:tc>
        <w:tc>
          <w:tcPr>
            <w:tcW w:w="3115" w:type="dxa"/>
          </w:tcPr>
          <w:p w14:paraId="30D464D3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 символа</w:t>
            </w:r>
          </w:p>
        </w:tc>
        <w:tc>
          <w:tcPr>
            <w:tcW w:w="3115" w:type="dxa"/>
          </w:tcPr>
          <w:p w14:paraId="5F2CAE4B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52 символа</w:t>
            </w:r>
          </w:p>
        </w:tc>
      </w:tr>
      <w:tr w:rsidR="00CA518B" w14:paraId="62AA7A5B" w14:textId="77777777" w:rsidTr="003B5A99">
        <w:tc>
          <w:tcPr>
            <w:tcW w:w="3828" w:type="dxa"/>
          </w:tcPr>
          <w:p w14:paraId="12236FDF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1_000 символов</w:t>
            </w:r>
          </w:p>
        </w:tc>
        <w:tc>
          <w:tcPr>
            <w:tcW w:w="3115" w:type="dxa"/>
          </w:tcPr>
          <w:p w14:paraId="74876858" w14:textId="3C029BB7" w:rsidR="00CA518B" w:rsidRP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21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1070 </w:t>
            </w:r>
            <w:r>
              <w:rPr>
                <w:rFonts w:cs="Times New Roman"/>
                <w:szCs w:val="28"/>
                <w:lang w:eastAsia="ru-RU"/>
              </w:rPr>
              <w:t>сравнений</w:t>
            </w:r>
          </w:p>
        </w:tc>
        <w:tc>
          <w:tcPr>
            <w:tcW w:w="3115" w:type="dxa"/>
          </w:tcPr>
          <w:p w14:paraId="09BAE9DD" w14:textId="188644FB" w:rsidR="00CA518B" w:rsidRP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9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</w:t>
            </w:r>
            <w:r>
              <w:rPr>
                <w:rFonts w:cs="Times New Roman"/>
                <w:szCs w:val="28"/>
                <w:lang w:eastAsia="ru-RU"/>
              </w:rPr>
              <w:t>1065 сравнений</w:t>
            </w:r>
          </w:p>
        </w:tc>
      </w:tr>
      <w:tr w:rsidR="00CA518B" w14:paraId="03501A9D" w14:textId="77777777" w:rsidTr="003B5A99">
        <w:tc>
          <w:tcPr>
            <w:tcW w:w="3828" w:type="dxa"/>
          </w:tcPr>
          <w:p w14:paraId="4124E24E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10_000_000 символов</w:t>
            </w:r>
          </w:p>
        </w:tc>
        <w:tc>
          <w:tcPr>
            <w:tcW w:w="3115" w:type="dxa"/>
          </w:tcPr>
          <w:p w14:paraId="3F0A9DBB" w14:textId="0114F5E6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40584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>/</w:t>
            </w:r>
            <w:r>
              <w:rPr>
                <w:rFonts w:cs="Times New Roman"/>
                <w:szCs w:val="28"/>
                <w:lang w:eastAsia="ru-RU"/>
              </w:rPr>
              <w:t xml:space="preserve"> 10107067 сравнений</w:t>
            </w:r>
          </w:p>
        </w:tc>
        <w:tc>
          <w:tcPr>
            <w:tcW w:w="3115" w:type="dxa"/>
          </w:tcPr>
          <w:p w14:paraId="1551EF25" w14:textId="3C612775" w:rsidR="00CA518B" w:rsidRP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  <w:r>
              <w:rPr>
                <w:rFonts w:cs="Times New Roman"/>
                <w:szCs w:val="28"/>
                <w:lang w:eastAsia="ru-RU"/>
              </w:rPr>
              <w:t>2234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10106859 </w:t>
            </w:r>
            <w:r>
              <w:rPr>
                <w:rFonts w:cs="Times New Roman"/>
                <w:szCs w:val="28"/>
                <w:lang w:eastAsia="ru-RU"/>
              </w:rPr>
              <w:t>сравнений</w:t>
            </w:r>
          </w:p>
        </w:tc>
      </w:tr>
    </w:tbl>
    <w:p w14:paraId="4B6D0C69" w14:textId="37582819" w:rsidR="006F5D2C" w:rsidRDefault="006F5D2C" w:rsidP="00990293">
      <w:pPr>
        <w:spacing w:line="360" w:lineRule="auto"/>
        <w:ind w:firstLine="709"/>
        <w:rPr>
          <w:rFonts w:cs="Times New Roman"/>
          <w:szCs w:val="28"/>
          <w:lang w:eastAsia="ru-RU"/>
        </w:rPr>
      </w:pPr>
    </w:p>
    <w:p w14:paraId="4C072B7C" w14:textId="77777777" w:rsidR="006F5D2C" w:rsidRDefault="006F5D2C">
      <w:pPr>
        <w:spacing w:line="259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14:paraId="37CF4C85" w14:textId="355AF5BC" w:rsidR="00CA518B" w:rsidRDefault="00CA518B" w:rsidP="006F5D2C">
      <w:pPr>
        <w:ind w:left="-1418"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 xml:space="preserve">Таблица </w:t>
      </w:r>
      <w:r w:rsidR="006F5D2C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— тестирование успешного поиска</w:t>
      </w:r>
      <w:r w:rsidR="006F5D2C">
        <w:rPr>
          <w:rFonts w:cs="Times New Roman"/>
          <w:szCs w:val="28"/>
          <w:lang w:eastAsia="ru-RU"/>
        </w:rPr>
        <w:t xml:space="preserve"> Бойера-Мура-Хорспула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828"/>
        <w:gridCol w:w="3115"/>
        <w:gridCol w:w="3115"/>
      </w:tblGrid>
      <w:tr w:rsidR="00CA518B" w14:paraId="051031DC" w14:textId="77777777" w:rsidTr="003B5A99">
        <w:tc>
          <w:tcPr>
            <w:tcW w:w="3828" w:type="dxa"/>
          </w:tcPr>
          <w:p w14:paraId="5A1D853F" w14:textId="77777777" w:rsidR="00CA518B" w:rsidRPr="002121C2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Длина текста </w:t>
            </w:r>
            <w:r>
              <w:rPr>
                <w:rFonts w:cs="Times New Roman"/>
                <w:szCs w:val="28"/>
                <w:lang w:val="en-US" w:eastAsia="ru-RU"/>
              </w:rPr>
              <w:t>/</w:t>
            </w:r>
            <w:r>
              <w:rPr>
                <w:rFonts w:cs="Times New Roman"/>
                <w:szCs w:val="28"/>
                <w:lang w:eastAsia="ru-RU"/>
              </w:rPr>
              <w:t xml:space="preserve"> Длина образца</w:t>
            </w:r>
          </w:p>
        </w:tc>
        <w:tc>
          <w:tcPr>
            <w:tcW w:w="3115" w:type="dxa"/>
          </w:tcPr>
          <w:p w14:paraId="398DA29F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 символа</w:t>
            </w:r>
          </w:p>
        </w:tc>
        <w:tc>
          <w:tcPr>
            <w:tcW w:w="3115" w:type="dxa"/>
          </w:tcPr>
          <w:p w14:paraId="09A47459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52 символа</w:t>
            </w:r>
          </w:p>
        </w:tc>
      </w:tr>
      <w:tr w:rsidR="00CA518B" w14:paraId="34456B9F" w14:textId="77777777" w:rsidTr="003B5A99">
        <w:tc>
          <w:tcPr>
            <w:tcW w:w="3828" w:type="dxa"/>
          </w:tcPr>
          <w:p w14:paraId="595568E3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1_000 символов</w:t>
            </w:r>
          </w:p>
        </w:tc>
        <w:tc>
          <w:tcPr>
            <w:tcW w:w="3115" w:type="dxa"/>
          </w:tcPr>
          <w:p w14:paraId="3CA5AD7F" w14:textId="055FDFE2" w:rsidR="00CA518B" w:rsidRP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9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</w:t>
            </w:r>
            <w:r>
              <w:rPr>
                <w:rFonts w:cs="Times New Roman"/>
                <w:szCs w:val="28"/>
                <w:lang w:eastAsia="ru-RU"/>
              </w:rPr>
              <w:t>363</w:t>
            </w:r>
            <w:r>
              <w:rPr>
                <w:rFonts w:cs="Times New Roman"/>
                <w:szCs w:val="28"/>
                <w:lang w:val="en-US"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сравнений</w:t>
            </w:r>
          </w:p>
        </w:tc>
        <w:tc>
          <w:tcPr>
            <w:tcW w:w="3115" w:type="dxa"/>
          </w:tcPr>
          <w:p w14:paraId="3AFDC398" w14:textId="3BFE1144" w:rsidR="00CA518B" w:rsidRP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15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</w:t>
            </w:r>
            <w:r>
              <w:rPr>
                <w:rFonts w:cs="Times New Roman"/>
                <w:szCs w:val="28"/>
                <w:lang w:eastAsia="ru-RU"/>
              </w:rPr>
              <w:t>77</w:t>
            </w:r>
            <w:r>
              <w:rPr>
                <w:rFonts w:cs="Times New Roman"/>
                <w:szCs w:val="28"/>
                <w:lang w:eastAsia="ru-RU"/>
              </w:rPr>
              <w:t xml:space="preserve"> сравнений</w:t>
            </w:r>
          </w:p>
        </w:tc>
      </w:tr>
      <w:tr w:rsidR="00CA518B" w14:paraId="656DB4B0" w14:textId="77777777" w:rsidTr="003B5A99">
        <w:tc>
          <w:tcPr>
            <w:tcW w:w="3828" w:type="dxa"/>
          </w:tcPr>
          <w:p w14:paraId="663E7E96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10_000_000 символов</w:t>
            </w:r>
          </w:p>
        </w:tc>
        <w:tc>
          <w:tcPr>
            <w:tcW w:w="3115" w:type="dxa"/>
          </w:tcPr>
          <w:p w14:paraId="068B39CE" w14:textId="5A00409B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26747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>/</w:t>
            </w:r>
            <w:r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3405672</w:t>
            </w:r>
            <w:r>
              <w:rPr>
                <w:rFonts w:cs="Times New Roman"/>
                <w:szCs w:val="28"/>
                <w:lang w:eastAsia="ru-RU"/>
              </w:rPr>
              <w:t xml:space="preserve"> сравнений</w:t>
            </w:r>
          </w:p>
        </w:tc>
        <w:tc>
          <w:tcPr>
            <w:tcW w:w="3115" w:type="dxa"/>
          </w:tcPr>
          <w:p w14:paraId="26354A3C" w14:textId="036FFA4D" w:rsidR="00CA518B" w:rsidRP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  <w:r>
              <w:rPr>
                <w:rFonts w:cs="Times New Roman"/>
                <w:szCs w:val="28"/>
                <w:lang w:eastAsia="ru-RU"/>
              </w:rPr>
              <w:t>499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</w:t>
            </w:r>
            <w:r>
              <w:rPr>
                <w:rFonts w:cs="Times New Roman"/>
                <w:szCs w:val="28"/>
                <w:lang w:eastAsia="ru-RU"/>
              </w:rPr>
              <w:t>266569</w:t>
            </w:r>
            <w:r>
              <w:rPr>
                <w:rFonts w:cs="Times New Roman"/>
                <w:szCs w:val="28"/>
                <w:lang w:val="en-US"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сравнений</w:t>
            </w:r>
          </w:p>
        </w:tc>
      </w:tr>
    </w:tbl>
    <w:p w14:paraId="36D44051" w14:textId="77777777" w:rsidR="006F5D2C" w:rsidRDefault="006F5D2C" w:rsidP="006F5D2C">
      <w:pPr>
        <w:ind w:left="-1418" w:firstLine="709"/>
        <w:rPr>
          <w:rFonts w:cs="Times New Roman"/>
          <w:szCs w:val="28"/>
          <w:lang w:eastAsia="ru-RU"/>
        </w:rPr>
      </w:pPr>
    </w:p>
    <w:p w14:paraId="7E11AEA3" w14:textId="2FC1BF4A" w:rsidR="002121C2" w:rsidRPr="00F2748D" w:rsidRDefault="00CA518B" w:rsidP="006F5D2C">
      <w:pPr>
        <w:ind w:left="-1418"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Таблица </w:t>
      </w:r>
      <w:r w:rsidR="006F5D2C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— </w:t>
      </w:r>
      <w:r w:rsidR="006F5D2C">
        <w:rPr>
          <w:rFonts w:cs="Times New Roman"/>
          <w:szCs w:val="28"/>
          <w:lang w:eastAsia="ru-RU"/>
        </w:rPr>
        <w:t xml:space="preserve">тестирование </w:t>
      </w:r>
      <w:r w:rsidR="006F5D2C">
        <w:rPr>
          <w:rFonts w:cs="Times New Roman"/>
          <w:szCs w:val="28"/>
          <w:lang w:eastAsia="ru-RU"/>
        </w:rPr>
        <w:t>не</w:t>
      </w:r>
      <w:r w:rsidR="006F5D2C">
        <w:rPr>
          <w:rFonts w:cs="Times New Roman"/>
          <w:szCs w:val="28"/>
          <w:lang w:eastAsia="ru-RU"/>
        </w:rPr>
        <w:t>успешного поиска Бойера-Мура-Хорспула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828"/>
        <w:gridCol w:w="3115"/>
        <w:gridCol w:w="3115"/>
      </w:tblGrid>
      <w:tr w:rsidR="00CA518B" w14:paraId="5D1DAE11" w14:textId="77777777" w:rsidTr="003B5A99">
        <w:tc>
          <w:tcPr>
            <w:tcW w:w="3828" w:type="dxa"/>
          </w:tcPr>
          <w:p w14:paraId="3993AE5F" w14:textId="77777777" w:rsidR="00CA518B" w:rsidRPr="002121C2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 xml:space="preserve">Длина текста </w:t>
            </w:r>
            <w:r>
              <w:rPr>
                <w:rFonts w:cs="Times New Roman"/>
                <w:szCs w:val="28"/>
                <w:lang w:val="en-US" w:eastAsia="ru-RU"/>
              </w:rPr>
              <w:t>/</w:t>
            </w:r>
            <w:r>
              <w:rPr>
                <w:rFonts w:cs="Times New Roman"/>
                <w:szCs w:val="28"/>
                <w:lang w:eastAsia="ru-RU"/>
              </w:rPr>
              <w:t xml:space="preserve"> Длина образца</w:t>
            </w:r>
          </w:p>
        </w:tc>
        <w:tc>
          <w:tcPr>
            <w:tcW w:w="3115" w:type="dxa"/>
          </w:tcPr>
          <w:p w14:paraId="71954681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 символа</w:t>
            </w:r>
          </w:p>
        </w:tc>
        <w:tc>
          <w:tcPr>
            <w:tcW w:w="3115" w:type="dxa"/>
          </w:tcPr>
          <w:p w14:paraId="06BEB475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52 символа</w:t>
            </w:r>
          </w:p>
        </w:tc>
      </w:tr>
      <w:tr w:rsidR="00CA518B" w14:paraId="73E010FC" w14:textId="77777777" w:rsidTr="003B5A99">
        <w:tc>
          <w:tcPr>
            <w:tcW w:w="3828" w:type="dxa"/>
          </w:tcPr>
          <w:p w14:paraId="56AB998B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1_000 символов</w:t>
            </w:r>
          </w:p>
        </w:tc>
        <w:tc>
          <w:tcPr>
            <w:tcW w:w="3115" w:type="dxa"/>
          </w:tcPr>
          <w:p w14:paraId="102E3B65" w14:textId="08CBB368" w:rsidR="00CA518B" w:rsidRP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7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</w:t>
            </w:r>
            <w:r>
              <w:rPr>
                <w:rFonts w:cs="Times New Roman"/>
                <w:szCs w:val="28"/>
                <w:lang w:eastAsia="ru-RU"/>
              </w:rPr>
              <w:t>3</w:t>
            </w:r>
            <w:r>
              <w:rPr>
                <w:rFonts w:cs="Times New Roman"/>
                <w:szCs w:val="28"/>
                <w:lang w:eastAsia="ru-RU"/>
              </w:rPr>
              <w:t>55</w:t>
            </w:r>
            <w:r>
              <w:rPr>
                <w:rFonts w:cs="Times New Roman"/>
                <w:szCs w:val="28"/>
                <w:lang w:val="en-US"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сравнений</w:t>
            </w:r>
          </w:p>
        </w:tc>
        <w:tc>
          <w:tcPr>
            <w:tcW w:w="3115" w:type="dxa"/>
          </w:tcPr>
          <w:p w14:paraId="58A9599F" w14:textId="2CA0F226" w:rsidR="00CA518B" w:rsidRP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</w:t>
            </w:r>
            <w:r>
              <w:rPr>
                <w:rFonts w:cs="Times New Roman"/>
                <w:szCs w:val="28"/>
                <w:lang w:eastAsia="ru-RU"/>
              </w:rPr>
              <w:t>25</w:t>
            </w:r>
            <w:r>
              <w:rPr>
                <w:rFonts w:cs="Times New Roman"/>
                <w:szCs w:val="28"/>
                <w:lang w:eastAsia="ru-RU"/>
              </w:rPr>
              <w:t xml:space="preserve"> сравнений</w:t>
            </w:r>
          </w:p>
        </w:tc>
      </w:tr>
      <w:tr w:rsidR="00CA518B" w14:paraId="40B39EED" w14:textId="77777777" w:rsidTr="003B5A99">
        <w:tc>
          <w:tcPr>
            <w:tcW w:w="3828" w:type="dxa"/>
          </w:tcPr>
          <w:p w14:paraId="75F886C9" w14:textId="77777777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10_000_000 символов</w:t>
            </w:r>
          </w:p>
        </w:tc>
        <w:tc>
          <w:tcPr>
            <w:tcW w:w="3115" w:type="dxa"/>
          </w:tcPr>
          <w:p w14:paraId="5A57B4F2" w14:textId="0C320896" w:rsid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34500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>/</w:t>
            </w:r>
            <w:r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3369135</w:t>
            </w:r>
            <w:r>
              <w:rPr>
                <w:rFonts w:cs="Times New Roman"/>
                <w:szCs w:val="28"/>
                <w:lang w:eastAsia="ru-RU"/>
              </w:rPr>
              <w:t xml:space="preserve"> сравнений</w:t>
            </w:r>
          </w:p>
        </w:tc>
        <w:tc>
          <w:tcPr>
            <w:tcW w:w="3115" w:type="dxa"/>
          </w:tcPr>
          <w:p w14:paraId="71C57F5A" w14:textId="58C3E6C1" w:rsidR="00CA518B" w:rsidRPr="00CA518B" w:rsidRDefault="00CA518B" w:rsidP="003B5A99">
            <w:pPr>
              <w:spacing w:line="36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1934</w:t>
            </w:r>
            <w:r>
              <w:rPr>
                <w:rFonts w:cs="Times New Roman"/>
                <w:szCs w:val="28"/>
                <w:lang w:eastAsia="ru-RU"/>
              </w:rPr>
              <w:t xml:space="preserve"> мкс </w:t>
            </w:r>
            <w:r>
              <w:rPr>
                <w:rFonts w:cs="Times New Roman"/>
                <w:szCs w:val="28"/>
                <w:lang w:val="en-US" w:eastAsia="ru-RU"/>
              </w:rPr>
              <w:t xml:space="preserve">/ </w:t>
            </w:r>
            <w:r>
              <w:rPr>
                <w:rFonts w:cs="Times New Roman"/>
                <w:szCs w:val="28"/>
                <w:lang w:eastAsia="ru-RU"/>
              </w:rPr>
              <w:t>263620</w:t>
            </w:r>
            <w:r>
              <w:rPr>
                <w:rFonts w:cs="Times New Roman"/>
                <w:szCs w:val="28"/>
                <w:lang w:val="en-US"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сравнений</w:t>
            </w:r>
          </w:p>
        </w:tc>
      </w:tr>
    </w:tbl>
    <w:p w14:paraId="218CAD4B" w14:textId="55E6B0A1" w:rsidR="00F00426" w:rsidRPr="00F07B67" w:rsidRDefault="00F00426" w:rsidP="00E21B8B">
      <w:pPr>
        <w:spacing w:line="259" w:lineRule="auto"/>
        <w:rPr>
          <w:rFonts w:cs="Times New Roman"/>
          <w:szCs w:val="28"/>
          <w:lang w:eastAsia="ru-RU"/>
        </w:rPr>
      </w:pPr>
    </w:p>
    <w:p w14:paraId="2CE0E55F" w14:textId="77777777" w:rsidR="00F00426" w:rsidRPr="00D518A4" w:rsidRDefault="00F00426" w:rsidP="00F00426">
      <w:pPr>
        <w:rPr>
          <w:lang w:eastAsia="ru-RU"/>
        </w:rPr>
      </w:pPr>
    </w:p>
    <w:p w14:paraId="4ACC4028" w14:textId="0DC725B8" w:rsidR="00F00426" w:rsidRDefault="006F5D2C" w:rsidP="00F0042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Получили что для текстового файла длины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, заполненного произвольными символами, и образца длины 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, сложность алгоритма прямого поиска равна </w:t>
      </w:r>
      <w:r>
        <w:rPr>
          <w:rFonts w:cs="Times New Roman"/>
          <w:szCs w:val="28"/>
          <w:lang w:val="en-US"/>
        </w:rPr>
        <w:t>O</w:t>
      </w:r>
      <w:r w:rsidRPr="006F5D2C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6F5D2C">
        <w:rPr>
          <w:rFonts w:cs="Times New Roman"/>
          <w:szCs w:val="28"/>
        </w:rPr>
        <w:t>)</w:t>
      </w:r>
      <w:r w:rsidR="00DC581C">
        <w:rPr>
          <w:rFonts w:cs="Times New Roman"/>
          <w:szCs w:val="28"/>
        </w:rPr>
        <w:t xml:space="preserve">. Сложность алгоритма Бойера-Мура-Хорспула же будет равна </w:t>
      </w:r>
      <w:r w:rsidR="00DC581C">
        <w:rPr>
          <w:rFonts w:cs="Times New Roman"/>
          <w:szCs w:val="28"/>
          <w:lang w:val="en-US"/>
        </w:rPr>
        <w:t>O</w:t>
      </w:r>
      <w:r w:rsidR="00DC581C" w:rsidRPr="00DC581C">
        <w:rPr>
          <w:rFonts w:cs="Times New Roman"/>
          <w:szCs w:val="28"/>
        </w:rPr>
        <w:t>(</w:t>
      </w:r>
      <w:r w:rsidR="00DC581C">
        <w:rPr>
          <w:rFonts w:cs="Times New Roman"/>
          <w:szCs w:val="28"/>
          <w:lang w:val="en-US"/>
        </w:rPr>
        <w:t>N</w:t>
      </w:r>
      <w:r w:rsidR="00DC581C" w:rsidRPr="00DC581C">
        <w:rPr>
          <w:rFonts w:cs="Times New Roman"/>
          <w:szCs w:val="28"/>
        </w:rPr>
        <w:t>/</w:t>
      </w:r>
      <w:r w:rsidR="00DC581C">
        <w:rPr>
          <w:rFonts w:cs="Times New Roman"/>
          <w:szCs w:val="28"/>
          <w:lang w:val="en-US"/>
        </w:rPr>
        <w:t>M</w:t>
      </w:r>
      <w:r w:rsidR="00DC581C">
        <w:rPr>
          <w:rFonts w:cs="Times New Roman"/>
          <w:szCs w:val="28"/>
        </w:rPr>
        <w:t>).</w:t>
      </w:r>
    </w:p>
    <w:p w14:paraId="2BFECACD" w14:textId="0FDC0C18" w:rsidR="00DC581C" w:rsidRPr="00DC581C" w:rsidRDefault="00DC581C" w:rsidP="00F00426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худшем случае оба алгоритма имеют сложность </w:t>
      </w:r>
      <w:r>
        <w:rPr>
          <w:rFonts w:cs="Times New Roman"/>
          <w:szCs w:val="28"/>
          <w:lang w:val="en-US"/>
        </w:rPr>
        <w:t>O</w:t>
      </w:r>
      <w:r w:rsidRPr="00DC581C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N</w:t>
      </w:r>
      <w:r w:rsidRPr="00DC581C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M</w:t>
      </w:r>
      <w:r w:rsidRPr="00DC581C">
        <w:rPr>
          <w:rFonts w:cs="Times New Roman"/>
          <w:szCs w:val="28"/>
        </w:rPr>
        <w:t>).</w:t>
      </w: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278CF9" w14:textId="77777777" w:rsidR="00360CBB" w:rsidRPr="003F4309" w:rsidRDefault="00360CBB" w:rsidP="008E242C">
      <w:pPr>
        <w:pStyle w:val="1"/>
        <w:rPr>
          <w:szCs w:val="28"/>
        </w:rPr>
      </w:pPr>
      <w:bookmarkStart w:id="11" w:name="_Toc160964706"/>
      <w:bookmarkStart w:id="12" w:name="_Toc178190523"/>
      <w:bookmarkEnd w:id="3"/>
      <w:r w:rsidRPr="003F4309">
        <w:rPr>
          <w:szCs w:val="28"/>
        </w:rPr>
        <w:lastRenderedPageBreak/>
        <w:t>ВЫВОД</w:t>
      </w:r>
      <w:bookmarkEnd w:id="11"/>
      <w:bookmarkEnd w:id="12"/>
    </w:p>
    <w:p w14:paraId="7358F86E" w14:textId="4EAB29B6" w:rsidR="00360CBB" w:rsidRPr="0061047D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>был</w:t>
      </w:r>
      <w:r w:rsidR="002A3B3F">
        <w:rPr>
          <w:rFonts w:cs="Times New Roman"/>
          <w:szCs w:val="28"/>
          <w:lang w:eastAsia="ru-RU"/>
        </w:rPr>
        <w:t>и освоены</w:t>
      </w:r>
      <w:r w:rsidR="005D178C">
        <w:rPr>
          <w:rFonts w:cs="Times New Roman"/>
          <w:szCs w:val="28"/>
          <w:lang w:eastAsia="ru-RU"/>
        </w:rPr>
        <w:t xml:space="preserve"> </w:t>
      </w:r>
      <w:r w:rsidR="006F5D2C">
        <w:rPr>
          <w:rFonts w:cs="Times New Roman"/>
          <w:szCs w:val="28"/>
          <w:lang w:eastAsia="ru-RU"/>
        </w:rPr>
        <w:t xml:space="preserve">навыки по </w:t>
      </w:r>
      <w:r w:rsidR="005D178C">
        <w:rPr>
          <w:rFonts w:cs="Times New Roman"/>
          <w:szCs w:val="28"/>
          <w:lang w:eastAsia="ru-RU"/>
        </w:rPr>
        <w:t>реализации алгоритмов поиска в тексте</w:t>
      </w:r>
      <w:r w:rsidR="007136B2" w:rsidRPr="007136B2">
        <w:rPr>
          <w:rFonts w:cs="Times New Roman"/>
          <w:szCs w:val="28"/>
          <w:lang w:eastAsia="ru-RU"/>
        </w:rPr>
        <w:t xml:space="preserve">, </w:t>
      </w:r>
      <w:r w:rsidR="007136B2">
        <w:rPr>
          <w:rFonts w:cs="Times New Roman"/>
          <w:szCs w:val="28"/>
          <w:lang w:eastAsia="ru-RU"/>
        </w:rPr>
        <w:t xml:space="preserve">в частности </w:t>
      </w:r>
      <w:r w:rsidR="006F5D2C">
        <w:rPr>
          <w:rFonts w:cs="Times New Roman"/>
          <w:szCs w:val="28"/>
          <w:lang w:eastAsia="ru-RU"/>
        </w:rPr>
        <w:t xml:space="preserve">были изучены </w:t>
      </w:r>
      <w:r w:rsidR="007136B2">
        <w:rPr>
          <w:rFonts w:cs="Times New Roman"/>
          <w:szCs w:val="28"/>
          <w:lang w:eastAsia="ru-RU"/>
        </w:rPr>
        <w:t xml:space="preserve">алгоритм </w:t>
      </w:r>
      <w:r w:rsidR="006F5D2C">
        <w:rPr>
          <w:rFonts w:cs="Times New Roman"/>
          <w:szCs w:val="28"/>
          <w:lang w:eastAsia="ru-RU"/>
        </w:rPr>
        <w:t xml:space="preserve">прямого </w:t>
      </w:r>
      <w:r w:rsidR="007136B2">
        <w:rPr>
          <w:rFonts w:cs="Times New Roman"/>
          <w:szCs w:val="28"/>
          <w:lang w:eastAsia="ru-RU"/>
        </w:rPr>
        <w:t xml:space="preserve">поиска и алгоритм </w:t>
      </w:r>
      <w:r w:rsidR="007136B2">
        <w:t>Бойера-Мура-Хорспула</w:t>
      </w:r>
      <w:r w:rsidR="001809E9">
        <w:rPr>
          <w:rFonts w:cs="Times New Roman"/>
          <w:szCs w:val="28"/>
          <w:lang w:eastAsia="ru-RU"/>
        </w:rPr>
        <w:t>.</w:t>
      </w:r>
      <w:r w:rsidR="0061047D" w:rsidRPr="0061047D">
        <w:rPr>
          <w:rFonts w:cs="Times New Roman"/>
          <w:szCs w:val="28"/>
          <w:lang w:eastAsia="ru-RU"/>
        </w:rPr>
        <w:t xml:space="preserve"> </w:t>
      </w:r>
      <w:r w:rsidR="0061047D">
        <w:rPr>
          <w:rFonts w:cs="Times New Roman"/>
          <w:szCs w:val="28"/>
          <w:lang w:eastAsia="ru-RU"/>
        </w:rPr>
        <w:t>Последний является</w:t>
      </w:r>
      <w:r w:rsidR="003521FF">
        <w:rPr>
          <w:rFonts w:cs="Times New Roman"/>
          <w:szCs w:val="28"/>
          <w:lang w:eastAsia="ru-RU"/>
        </w:rPr>
        <w:t xml:space="preserve"> чаще</w:t>
      </w:r>
      <w:r w:rsidR="0061047D">
        <w:rPr>
          <w:rFonts w:cs="Times New Roman"/>
          <w:szCs w:val="28"/>
          <w:lang w:eastAsia="ru-RU"/>
        </w:rPr>
        <w:t xml:space="preserve"> более эффективным, особенно при работе с длинными текстами и образцами.</w:t>
      </w:r>
    </w:p>
    <w:p w14:paraId="373F997C" w14:textId="77777777" w:rsidR="00360CBB" w:rsidRPr="004B7276" w:rsidRDefault="00360CBB" w:rsidP="00360CBB">
      <w:pPr>
        <w:pStyle w:val="1"/>
      </w:pPr>
      <w:bookmarkStart w:id="13" w:name="_Toc159404182"/>
      <w:bookmarkStart w:id="14" w:name="_Toc160964707"/>
      <w:bookmarkStart w:id="15" w:name="_Toc178190524"/>
      <w:r w:rsidRPr="004B7276">
        <w:t>СПИСОК ИНФОРМАЦ</w:t>
      </w:r>
      <w:r>
        <w:t>И</w:t>
      </w:r>
      <w:r w:rsidRPr="004B7276">
        <w:t>ОННЫХ ИСТОЧНИКОВ</w:t>
      </w:r>
      <w:bookmarkEnd w:id="13"/>
      <w:bookmarkEnd w:id="14"/>
      <w:bookmarkEnd w:id="15"/>
    </w:p>
    <w:p w14:paraId="1DEFF7E6" w14:textId="4A768406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данных : учебное пособие / М. Л. Рысин, М. В. Сартаков, М. Б. Туманова. — Москва : РТУ МИРЭА, 2022 — Часть 2 : Поиск в тексте. Нелинейные структуры данных. Кодирование информации. Алгоритмические стратегии — 2022. — 111 с. — Текст : электронный // Лань : электронно-библиотечная система. — URL: https://e.lanbook.com/book/310826 (дата обращения: </w:t>
      </w:r>
      <w:r w:rsidR="002A3B3F">
        <w:t>2</w:t>
      </w:r>
      <w:r w:rsidR="0061047D" w:rsidRPr="0061047D">
        <w:t>8</w:t>
      </w:r>
      <w:r w:rsidRPr="001B007A">
        <w:t>.09.2024).</w:t>
      </w:r>
    </w:p>
    <w:p w14:paraId="1A0601D5" w14:textId="6F441080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 w:rsidR="002A3B3F">
        <w:t>2</w:t>
      </w:r>
      <w:r w:rsidR="0061047D" w:rsidRPr="0061047D">
        <w:t>8</w:t>
      </w:r>
      <w:r w:rsidRPr="00417E18">
        <w:t>.09.202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16397" w14:textId="77777777" w:rsidR="009855BD" w:rsidRDefault="009855BD">
      <w:pPr>
        <w:spacing w:after="0"/>
      </w:pPr>
      <w:r>
        <w:separator/>
      </w:r>
    </w:p>
  </w:endnote>
  <w:endnote w:type="continuationSeparator" w:id="0">
    <w:p w14:paraId="449158D9" w14:textId="77777777" w:rsidR="009855BD" w:rsidRDefault="009855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9855BD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7A50" w14:textId="77777777" w:rsidR="009855BD" w:rsidRDefault="009855BD">
      <w:pPr>
        <w:spacing w:after="0"/>
      </w:pPr>
      <w:r>
        <w:separator/>
      </w:r>
    </w:p>
  </w:footnote>
  <w:footnote w:type="continuationSeparator" w:id="0">
    <w:p w14:paraId="4A8CF136" w14:textId="77777777" w:rsidR="009855BD" w:rsidRDefault="009855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756255"/>
    <w:multiLevelType w:val="multilevel"/>
    <w:tmpl w:val="438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BB5C2F"/>
    <w:multiLevelType w:val="multilevel"/>
    <w:tmpl w:val="9A84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17ADF"/>
    <w:multiLevelType w:val="multilevel"/>
    <w:tmpl w:val="FEC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9B095C"/>
    <w:multiLevelType w:val="multilevel"/>
    <w:tmpl w:val="9B8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D68DD"/>
    <w:multiLevelType w:val="multilevel"/>
    <w:tmpl w:val="7EF6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7771EE"/>
    <w:multiLevelType w:val="multilevel"/>
    <w:tmpl w:val="012E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C4523"/>
    <w:multiLevelType w:val="multilevel"/>
    <w:tmpl w:val="4B3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CE152C"/>
    <w:multiLevelType w:val="multilevel"/>
    <w:tmpl w:val="EA86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CA36AC"/>
    <w:multiLevelType w:val="multilevel"/>
    <w:tmpl w:val="3CF0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2"/>
  </w:num>
  <w:num w:numId="4">
    <w:abstractNumId w:val="39"/>
  </w:num>
  <w:num w:numId="5">
    <w:abstractNumId w:val="8"/>
  </w:num>
  <w:num w:numId="6">
    <w:abstractNumId w:val="38"/>
  </w:num>
  <w:num w:numId="7">
    <w:abstractNumId w:val="18"/>
  </w:num>
  <w:num w:numId="8">
    <w:abstractNumId w:val="37"/>
  </w:num>
  <w:num w:numId="9">
    <w:abstractNumId w:val="27"/>
  </w:num>
  <w:num w:numId="10">
    <w:abstractNumId w:val="14"/>
  </w:num>
  <w:num w:numId="11">
    <w:abstractNumId w:val="12"/>
  </w:num>
  <w:num w:numId="12">
    <w:abstractNumId w:val="30"/>
  </w:num>
  <w:num w:numId="13">
    <w:abstractNumId w:val="23"/>
  </w:num>
  <w:num w:numId="14">
    <w:abstractNumId w:val="15"/>
  </w:num>
  <w:num w:numId="15">
    <w:abstractNumId w:val="0"/>
  </w:num>
  <w:num w:numId="16">
    <w:abstractNumId w:val="16"/>
  </w:num>
  <w:num w:numId="17">
    <w:abstractNumId w:val="21"/>
  </w:num>
  <w:num w:numId="18">
    <w:abstractNumId w:val="29"/>
  </w:num>
  <w:num w:numId="19">
    <w:abstractNumId w:val="35"/>
  </w:num>
  <w:num w:numId="20">
    <w:abstractNumId w:val="31"/>
  </w:num>
  <w:num w:numId="21">
    <w:abstractNumId w:val="36"/>
  </w:num>
  <w:num w:numId="22">
    <w:abstractNumId w:val="26"/>
  </w:num>
  <w:num w:numId="23">
    <w:abstractNumId w:val="32"/>
  </w:num>
  <w:num w:numId="24">
    <w:abstractNumId w:val="42"/>
  </w:num>
  <w:num w:numId="25">
    <w:abstractNumId w:val="2"/>
  </w:num>
  <w:num w:numId="26">
    <w:abstractNumId w:val="1"/>
  </w:num>
  <w:num w:numId="27">
    <w:abstractNumId w:val="41"/>
  </w:num>
  <w:num w:numId="28">
    <w:abstractNumId w:val="13"/>
  </w:num>
  <w:num w:numId="29">
    <w:abstractNumId w:val="7"/>
  </w:num>
  <w:num w:numId="30">
    <w:abstractNumId w:val="19"/>
  </w:num>
  <w:num w:numId="31">
    <w:abstractNumId w:val="24"/>
  </w:num>
  <w:num w:numId="32">
    <w:abstractNumId w:val="10"/>
  </w:num>
  <w:num w:numId="33">
    <w:abstractNumId w:val="28"/>
  </w:num>
  <w:num w:numId="34">
    <w:abstractNumId w:val="6"/>
  </w:num>
  <w:num w:numId="35">
    <w:abstractNumId w:val="11"/>
  </w:num>
  <w:num w:numId="36">
    <w:abstractNumId w:val="20"/>
  </w:num>
  <w:num w:numId="37">
    <w:abstractNumId w:val="9"/>
  </w:num>
  <w:num w:numId="38">
    <w:abstractNumId w:val="17"/>
  </w:num>
  <w:num w:numId="39">
    <w:abstractNumId w:val="5"/>
  </w:num>
  <w:num w:numId="40">
    <w:abstractNumId w:val="34"/>
  </w:num>
  <w:num w:numId="41">
    <w:abstractNumId w:val="25"/>
  </w:num>
  <w:num w:numId="42">
    <w:abstractNumId w:val="33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50E05"/>
    <w:rsid w:val="00051C7E"/>
    <w:rsid w:val="0006546B"/>
    <w:rsid w:val="0008376E"/>
    <w:rsid w:val="000903CB"/>
    <w:rsid w:val="000A30BC"/>
    <w:rsid w:val="000B5CA6"/>
    <w:rsid w:val="000C349E"/>
    <w:rsid w:val="000D02D4"/>
    <w:rsid w:val="000E7CBF"/>
    <w:rsid w:val="001168AF"/>
    <w:rsid w:val="00117FD7"/>
    <w:rsid w:val="001346CF"/>
    <w:rsid w:val="0014720E"/>
    <w:rsid w:val="00160D17"/>
    <w:rsid w:val="00162524"/>
    <w:rsid w:val="00170F25"/>
    <w:rsid w:val="001809E9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1C2"/>
    <w:rsid w:val="00212DEB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21FF"/>
    <w:rsid w:val="0035708A"/>
    <w:rsid w:val="00360CBB"/>
    <w:rsid w:val="003728CD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B17E5"/>
    <w:rsid w:val="004C74CA"/>
    <w:rsid w:val="00500075"/>
    <w:rsid w:val="0050291C"/>
    <w:rsid w:val="00541D6B"/>
    <w:rsid w:val="00550526"/>
    <w:rsid w:val="00553315"/>
    <w:rsid w:val="0056755B"/>
    <w:rsid w:val="0057019B"/>
    <w:rsid w:val="00581A77"/>
    <w:rsid w:val="00590D82"/>
    <w:rsid w:val="005A03B9"/>
    <w:rsid w:val="005A1C3D"/>
    <w:rsid w:val="005B32D4"/>
    <w:rsid w:val="005C3962"/>
    <w:rsid w:val="005C66D3"/>
    <w:rsid w:val="005D178C"/>
    <w:rsid w:val="0061047D"/>
    <w:rsid w:val="0061661F"/>
    <w:rsid w:val="00617290"/>
    <w:rsid w:val="0063571A"/>
    <w:rsid w:val="00640EE6"/>
    <w:rsid w:val="0068684C"/>
    <w:rsid w:val="006A2721"/>
    <w:rsid w:val="006C0B77"/>
    <w:rsid w:val="006C74C5"/>
    <w:rsid w:val="006F1F36"/>
    <w:rsid w:val="006F5D2C"/>
    <w:rsid w:val="007136B2"/>
    <w:rsid w:val="0072251C"/>
    <w:rsid w:val="00725E11"/>
    <w:rsid w:val="00734F18"/>
    <w:rsid w:val="0074126C"/>
    <w:rsid w:val="00745D9D"/>
    <w:rsid w:val="0075763F"/>
    <w:rsid w:val="00765905"/>
    <w:rsid w:val="00781DD8"/>
    <w:rsid w:val="007A0526"/>
    <w:rsid w:val="007D4BED"/>
    <w:rsid w:val="007E1802"/>
    <w:rsid w:val="007E32EB"/>
    <w:rsid w:val="007F2121"/>
    <w:rsid w:val="00803E1C"/>
    <w:rsid w:val="00816204"/>
    <w:rsid w:val="008242FF"/>
    <w:rsid w:val="00834B0F"/>
    <w:rsid w:val="00836C49"/>
    <w:rsid w:val="00870751"/>
    <w:rsid w:val="008759F6"/>
    <w:rsid w:val="00881EF0"/>
    <w:rsid w:val="0088334E"/>
    <w:rsid w:val="0089196F"/>
    <w:rsid w:val="008B36E4"/>
    <w:rsid w:val="008C355F"/>
    <w:rsid w:val="008D66F6"/>
    <w:rsid w:val="008E242C"/>
    <w:rsid w:val="008F2353"/>
    <w:rsid w:val="009061D7"/>
    <w:rsid w:val="009142A2"/>
    <w:rsid w:val="00922C48"/>
    <w:rsid w:val="0092657F"/>
    <w:rsid w:val="00927443"/>
    <w:rsid w:val="00930BC0"/>
    <w:rsid w:val="00933AD4"/>
    <w:rsid w:val="009752F0"/>
    <w:rsid w:val="009764D0"/>
    <w:rsid w:val="009855BD"/>
    <w:rsid w:val="00990293"/>
    <w:rsid w:val="009C10ED"/>
    <w:rsid w:val="009C783E"/>
    <w:rsid w:val="009D3C00"/>
    <w:rsid w:val="009D559F"/>
    <w:rsid w:val="009F54A0"/>
    <w:rsid w:val="009F60D3"/>
    <w:rsid w:val="00A05A82"/>
    <w:rsid w:val="00A3754C"/>
    <w:rsid w:val="00A601CC"/>
    <w:rsid w:val="00A6518E"/>
    <w:rsid w:val="00A70F43"/>
    <w:rsid w:val="00A844FF"/>
    <w:rsid w:val="00A95086"/>
    <w:rsid w:val="00A97646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F330F"/>
    <w:rsid w:val="00BF7469"/>
    <w:rsid w:val="00C0300A"/>
    <w:rsid w:val="00C21840"/>
    <w:rsid w:val="00C26685"/>
    <w:rsid w:val="00C266AA"/>
    <w:rsid w:val="00C42556"/>
    <w:rsid w:val="00C61AED"/>
    <w:rsid w:val="00C64E12"/>
    <w:rsid w:val="00C65DD9"/>
    <w:rsid w:val="00C80A9E"/>
    <w:rsid w:val="00CA518B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B07EA"/>
    <w:rsid w:val="00DB7807"/>
    <w:rsid w:val="00DB78B0"/>
    <w:rsid w:val="00DC4D19"/>
    <w:rsid w:val="00DC581C"/>
    <w:rsid w:val="00DC6EEA"/>
    <w:rsid w:val="00DE0C73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91866"/>
    <w:rsid w:val="00EA5637"/>
    <w:rsid w:val="00EA59DF"/>
    <w:rsid w:val="00EA5F62"/>
    <w:rsid w:val="00EB1402"/>
    <w:rsid w:val="00EC4ACD"/>
    <w:rsid w:val="00ED163D"/>
    <w:rsid w:val="00ED389D"/>
    <w:rsid w:val="00ED5AEC"/>
    <w:rsid w:val="00EE2657"/>
    <w:rsid w:val="00EE4070"/>
    <w:rsid w:val="00F00426"/>
    <w:rsid w:val="00F12C76"/>
    <w:rsid w:val="00F2748D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5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C581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18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22</cp:revision>
  <cp:lastPrinted>2024-09-28T11:27:00Z</cp:lastPrinted>
  <dcterms:created xsi:type="dcterms:W3CDTF">2024-09-16T11:04:00Z</dcterms:created>
  <dcterms:modified xsi:type="dcterms:W3CDTF">2024-09-28T11:29:00Z</dcterms:modified>
</cp:coreProperties>
</file>