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98c089fab749f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e7833af3cb44fe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81a08eff324642" /><Relationship Type="http://schemas.openxmlformats.org/officeDocument/2006/relationships/numbering" Target="/word/numbering.xml" Id="R7241a2250c2a4249" /><Relationship Type="http://schemas.openxmlformats.org/officeDocument/2006/relationships/settings" Target="/word/settings.xml" Id="R42b14454bc914a58" /><Relationship Type="http://schemas.openxmlformats.org/officeDocument/2006/relationships/image" Target="/word/media/8d47acd0-7f3d-4a38-9d7b-9c4fc7f9ccbf.jpg" Id="R6e7833af3cb44fe3" /></Relationships>
</file>