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059D8B" w14:textId="77777777" w:rsidR="00E63220" w:rsidRPr="001634B5" w:rsidRDefault="00E63220" w:rsidP="00E63220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spacing w:before="240"/>
        <w:jc w:val="center"/>
        <w:rPr>
          <w:rFonts w:ascii="Traditional Arabic" w:hAnsi="Traditional Arabic" w:cs="Traditional Arabic"/>
          <w:sz w:val="32"/>
          <w:szCs w:val="32"/>
        </w:rPr>
      </w:pPr>
      <w:r w:rsidRPr="001634B5">
        <w:rPr>
          <w:rFonts w:ascii="Traditional Arabic" w:hAnsi="Traditional Arabic" w:cs="Traditional Arabic" w:hint="cs"/>
          <w:sz w:val="32"/>
          <w:szCs w:val="32"/>
          <w:rtl/>
        </w:rPr>
        <w:t>الرقم:</w:t>
      </w:r>
      <w:bookmarkStart w:id="0" w:name="MarkIqrarNo"/>
      <w:bookmarkEnd w:id="0"/>
      <w:r w:rsidRPr="001634B5">
        <w:rPr>
          <w:rFonts w:ascii="Traditional Arabic" w:hAnsi="Traditional Arabic" w:cs="Traditional Arabic" w:hint="cs"/>
          <w:sz w:val="32"/>
          <w:szCs w:val="32"/>
          <w:rtl/>
        </w:rPr>
        <w:t xml:space="preserve">            التاريخ: </w:t>
      </w:r>
      <w:bookmarkStart w:id="1" w:name="MarkHijriData"/>
      <w:bookmarkEnd w:id="1"/>
      <w:r w:rsidRPr="001634B5">
        <w:rPr>
          <w:rFonts w:ascii="Traditional Arabic" w:hAnsi="Traditional Arabic" w:cs="Traditional Arabic" w:hint="cs"/>
          <w:sz w:val="32"/>
          <w:szCs w:val="32"/>
          <w:rtl/>
        </w:rPr>
        <w:t>هـ              الموافق:</w:t>
      </w:r>
      <w:bookmarkStart w:id="2" w:name="MarkGreData"/>
      <w:bookmarkEnd w:id="2"/>
      <w:r w:rsidRPr="001634B5">
        <w:rPr>
          <w:rFonts w:ascii="Traditional Arabic" w:hAnsi="Traditional Arabic" w:cs="Traditional Arabic"/>
          <w:sz w:val="32"/>
          <w:szCs w:val="32"/>
        </w:rPr>
        <w:t xml:space="preserve"> </w:t>
      </w:r>
      <w:r w:rsidRPr="001634B5">
        <w:rPr>
          <w:rFonts w:ascii="Traditional Arabic" w:hAnsi="Traditional Arabic" w:cs="Traditional Arabic" w:hint="cs"/>
          <w:sz w:val="32"/>
          <w:szCs w:val="32"/>
          <w:rtl/>
        </w:rPr>
        <w:t>م</w:t>
      </w:r>
    </w:p>
    <w:p w14:paraId="7C6E5B88" w14:textId="77777777" w:rsidR="001B0455" w:rsidRDefault="001B0455" w:rsidP="001B0455">
      <w:pPr>
        <w:tabs>
          <w:tab w:val="left" w:pos="581"/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rPr>
          <w:b/>
          <w:bCs/>
          <w:sz w:val="20"/>
          <w:szCs w:val="20"/>
        </w:rPr>
      </w:pPr>
      <w:r>
        <w:rPr>
          <w:rFonts w:hint="cs"/>
          <w:b/>
          <w:bCs/>
          <w:sz w:val="20"/>
          <w:szCs w:val="20"/>
          <w:rtl/>
        </w:rPr>
        <w:t xml:space="preserve">  </w:t>
      </w:r>
    </w:p>
    <w:p w14:paraId="30BA5CFB" w14:textId="13D18AE2" w:rsidR="001B0455" w:rsidRDefault="00E63220" w:rsidP="001B0455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spacing w:before="240"/>
        <w:jc w:val="center"/>
        <w:rPr>
          <w:rFonts w:ascii="Traditional Arabic" w:hAnsi="Traditional Arabic" w:cs="Traditional Arabic"/>
          <w:b/>
          <w:bCs/>
          <w:sz w:val="42"/>
          <w:szCs w:val="42"/>
          <w:u w:val="single"/>
          <w:rtl/>
        </w:rPr>
      </w:pPr>
      <w:r>
        <w:rPr>
          <w:rFonts w:ascii="Traditional Arabic" w:hAnsi="Traditional Arabic" w:cs="Traditional Arabic"/>
          <w:b/>
          <w:bCs/>
          <w:sz w:val="42"/>
          <w:szCs w:val="42"/>
          <w:u w:val="single"/>
        </w:rPr>
        <w:t xml:space="preserve"> </w:t>
      </w:r>
      <w:bookmarkStart w:id="3" w:name="MarkPurpose"/>
      <w:bookmarkEnd w:id="3"/>
    </w:p>
    <w:p w14:paraId="788DC44D" w14:textId="0C894E9E" w:rsidR="001B0455" w:rsidRDefault="001B0455" w:rsidP="00F036DC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spacing w:before="240"/>
        <w:jc w:val="mediumKashida"/>
        <w:rPr>
          <w:rFonts w:ascii="Traditional Arabic" w:hAnsi="Traditional Arabic" w:cs="Traditional Arabic"/>
          <w:sz w:val="36"/>
          <w:szCs w:val="36"/>
          <w:rtl/>
        </w:rPr>
      </w:pPr>
      <w:r>
        <w:rPr>
          <w:rFonts w:ascii="Traditional Arabic" w:hAnsi="Traditional Arabic" w:cs="Traditional Arabic"/>
          <w:sz w:val="36"/>
          <w:szCs w:val="36"/>
          <w:rtl/>
        </w:rPr>
        <w:t>أنا المواطن</w:t>
      </w:r>
      <w:r w:rsidR="0068286E">
        <w:rPr>
          <w:rFonts w:ascii="Traditional Arabic" w:hAnsi="Traditional Arabic" w:cs="Traditional Arabic" w:hint="cs"/>
          <w:sz w:val="36"/>
          <w:szCs w:val="36"/>
          <w:rtl/>
        </w:rPr>
        <w:t>ة</w:t>
      </w:r>
      <w:r>
        <w:rPr>
          <w:rFonts w:ascii="Traditional Arabic" w:hAnsi="Traditional Arabic" w:cs="Traditional Arabic"/>
          <w:sz w:val="36"/>
          <w:szCs w:val="36"/>
          <w:rtl/>
        </w:rPr>
        <w:t xml:space="preserve">/ </w:t>
      </w:r>
      <w:bookmarkStart w:id="4" w:name="MarkAppName"/>
      <w:bookmarkEnd w:id="4"/>
      <w:r>
        <w:rPr>
          <w:rFonts w:ascii="Traditional Arabic" w:hAnsi="Traditional Arabic" w:cs="Traditional Arabic"/>
          <w:sz w:val="36"/>
          <w:szCs w:val="36"/>
          <w:rtl/>
        </w:rPr>
        <w:t>، المقيم</w:t>
      </w:r>
      <w:r w:rsidR="0068286E">
        <w:rPr>
          <w:rFonts w:ascii="Traditional Arabic" w:hAnsi="Traditional Arabic" w:cs="Traditional Arabic" w:hint="cs"/>
          <w:sz w:val="36"/>
          <w:szCs w:val="36"/>
          <w:rtl/>
        </w:rPr>
        <w:t>ة</w:t>
      </w:r>
      <w:r>
        <w:rPr>
          <w:rFonts w:ascii="Traditional Arabic" w:hAnsi="Traditional Arabic" w:cs="Traditional Arabic"/>
          <w:sz w:val="36"/>
          <w:szCs w:val="36"/>
          <w:rtl/>
        </w:rPr>
        <w:t xml:space="preserve"> بالمملكة العربية الســـعودية حامل</w:t>
      </w:r>
      <w:r w:rsidR="0068286E">
        <w:rPr>
          <w:rFonts w:ascii="Traditional Arabic" w:hAnsi="Traditional Arabic" w:cs="Traditional Arabic" w:hint="cs"/>
          <w:sz w:val="36"/>
          <w:szCs w:val="36"/>
          <w:rtl/>
        </w:rPr>
        <w:t>ة</w:t>
      </w:r>
      <w:r>
        <w:rPr>
          <w:rFonts w:ascii="Traditional Arabic" w:hAnsi="Traditional Arabic" w:cs="Traditional Arabic"/>
          <w:sz w:val="36"/>
          <w:szCs w:val="36"/>
          <w:rtl/>
        </w:rPr>
        <w:t xml:space="preserve"> </w:t>
      </w:r>
      <w:bookmarkStart w:id="5" w:name="MarkDocType"/>
      <w:bookmarkEnd w:id="5"/>
      <w:r w:rsidR="00177115">
        <w:rPr>
          <w:rFonts w:ascii="Traditional Arabic" w:hAnsi="Traditional Arabic" w:cs="Traditional Arabic" w:hint="cs"/>
          <w:sz w:val="36"/>
          <w:szCs w:val="36"/>
          <w:rtl/>
        </w:rPr>
        <w:t xml:space="preserve"> </w:t>
      </w:r>
      <w:r>
        <w:rPr>
          <w:rFonts w:ascii="Traditional Arabic" w:hAnsi="Traditional Arabic" w:cs="Traditional Arabic"/>
          <w:sz w:val="36"/>
          <w:szCs w:val="36"/>
          <w:rtl/>
        </w:rPr>
        <w:t xml:space="preserve">رقم </w:t>
      </w:r>
      <w:bookmarkStart w:id="6" w:name="MarkDocNo"/>
      <w:bookmarkEnd w:id="6"/>
      <w:r>
        <w:rPr>
          <w:rFonts w:ascii="Traditional Arabic" w:hAnsi="Traditional Arabic" w:cs="Traditional Arabic"/>
          <w:sz w:val="36"/>
          <w:szCs w:val="36"/>
          <w:rtl/>
        </w:rPr>
        <w:t xml:space="preserve"> إصدار </w:t>
      </w:r>
      <w:bookmarkStart w:id="7" w:name="MarkDocSource"/>
      <w:bookmarkEnd w:id="7"/>
      <w:r>
        <w:rPr>
          <w:rFonts w:ascii="Traditional Arabic" w:hAnsi="Traditional Arabic" w:cs="Traditional Arabic"/>
          <w:sz w:val="36"/>
          <w:szCs w:val="36"/>
          <w:rtl/>
        </w:rPr>
        <w:t xml:space="preserve">، أقر وبكامل قـــواي العقليـــة وحالــــتي المعتبــرة شــرعاً وقانوناً وبطوعي واختياري </w:t>
      </w:r>
      <w:bookmarkStart w:id="8" w:name="MarkPurposeText"/>
      <w:bookmarkEnd w:id="8"/>
      <w:r>
        <w:rPr>
          <w:rFonts w:ascii="Traditional Arabic" w:hAnsi="Traditional Arabic" w:cs="Traditional Arabic"/>
          <w:sz w:val="36"/>
          <w:szCs w:val="36"/>
          <w:rtl/>
        </w:rPr>
        <w:t xml:space="preserve">، وهذا إقرار مني بذلك . </w:t>
      </w:r>
    </w:p>
    <w:p w14:paraId="71B0A3DF" w14:textId="77777777" w:rsidR="001B0455" w:rsidRDefault="001B0455" w:rsidP="001B0455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spacing w:before="240"/>
        <w:jc w:val="mediumKashida"/>
        <w:rPr>
          <w:rFonts w:ascii="Traditional Arabic" w:hAnsi="Traditional Arabic" w:cs="Traditional Arabic"/>
          <w:sz w:val="36"/>
          <w:szCs w:val="36"/>
          <w:rtl/>
        </w:rPr>
      </w:pPr>
      <w:r>
        <w:rPr>
          <w:rFonts w:ascii="Traditional Arabic" w:hAnsi="Traditional Arabic" w:cs="Traditional Arabic"/>
          <w:sz w:val="36"/>
          <w:szCs w:val="36"/>
          <w:rtl/>
        </w:rPr>
        <w:t xml:space="preserve">  </w:t>
      </w:r>
    </w:p>
    <w:p w14:paraId="7A9A8C49" w14:textId="77777777" w:rsidR="00975093" w:rsidRPr="004003AB" w:rsidRDefault="00975093" w:rsidP="00975093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spacing w:before="240"/>
        <w:rPr>
          <w:rFonts w:ascii="Traditional Arabic" w:hAnsi="Traditional Arabic" w:cs="Traditional Arabic"/>
          <w:b/>
          <w:bCs/>
          <w:sz w:val="38"/>
          <w:szCs w:val="38"/>
          <w:rtl/>
        </w:rPr>
      </w:pPr>
      <w:r w:rsidRPr="004003AB">
        <w:rPr>
          <w:rFonts w:ascii="Traditional Arabic" w:hAnsi="Traditional Arabic" w:cs="Traditional Arabic" w:hint="cs"/>
          <w:b/>
          <w:bCs/>
          <w:sz w:val="38"/>
          <w:szCs w:val="38"/>
          <w:rtl/>
        </w:rPr>
        <w:t xml:space="preserve">توقيع </w:t>
      </w:r>
      <w:bookmarkStart w:id="9" w:name="MarkApplicantName2"/>
      <w:bookmarkEnd w:id="9"/>
      <w:r>
        <w:rPr>
          <w:rFonts w:ascii="Traditional Arabic" w:hAnsi="Traditional Arabic" w:cs="Traditional Arabic"/>
          <w:b/>
          <w:bCs/>
          <w:sz w:val="38"/>
          <w:szCs w:val="38"/>
        </w:rPr>
        <w:t>/</w:t>
      </w:r>
      <w:r w:rsidRPr="004003AB">
        <w:rPr>
          <w:rFonts w:ascii="Traditional Arabic" w:hAnsi="Traditional Arabic" w:cs="Traditional Arabic" w:hint="cs"/>
          <w:b/>
          <w:bCs/>
          <w:sz w:val="38"/>
          <w:szCs w:val="38"/>
          <w:rtl/>
        </w:rPr>
        <w:t xml:space="preserve"> ـ</w:t>
      </w:r>
      <w:bookmarkStart w:id="10" w:name="_Hlk65874229"/>
      <w:r w:rsidRPr="004003AB">
        <w:rPr>
          <w:rFonts w:ascii="Traditional Arabic" w:hAnsi="Traditional Arabic" w:cs="Traditional Arabic" w:hint="cs"/>
          <w:b/>
          <w:bCs/>
          <w:sz w:val="38"/>
          <w:szCs w:val="38"/>
          <w:rtl/>
        </w:rPr>
        <w:t>..................................</w:t>
      </w:r>
      <w:bookmarkEnd w:id="10"/>
    </w:p>
    <w:p w14:paraId="1604CCE0" w14:textId="77777777" w:rsidR="00975093" w:rsidRPr="00081B32" w:rsidRDefault="00975093" w:rsidP="00975093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spacing w:before="240"/>
        <w:jc w:val="mediumKashida"/>
        <w:rPr>
          <w:rFonts w:ascii="Traditional Arabic" w:hAnsi="Traditional Arabic" w:cs="Traditional Arabic"/>
          <w:sz w:val="36"/>
          <w:szCs w:val="36"/>
          <w:rtl/>
        </w:rPr>
      </w:pPr>
    </w:p>
    <w:p w14:paraId="513466B2" w14:textId="77777777" w:rsidR="00975093" w:rsidRPr="00081B32" w:rsidRDefault="00975093" w:rsidP="00975093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spacing w:before="240"/>
        <w:jc w:val="center"/>
        <w:rPr>
          <w:rFonts w:ascii="Traditional Arabic" w:hAnsi="Traditional Arabic" w:cs="Traditional Arabic"/>
          <w:b/>
          <w:bCs/>
          <w:sz w:val="36"/>
          <w:szCs w:val="36"/>
          <w:rtl/>
        </w:rPr>
      </w:pPr>
      <w:r w:rsidRPr="00081B32">
        <w:rPr>
          <w:rFonts w:ascii="Traditional Arabic" w:hAnsi="Traditional Arabic" w:cs="Traditional Arabic" w:hint="cs"/>
          <w:b/>
          <w:bCs/>
          <w:sz w:val="36"/>
          <w:szCs w:val="36"/>
          <w:rtl/>
        </w:rPr>
        <w:t>(توثيق)</w:t>
      </w:r>
    </w:p>
    <w:p w14:paraId="625492C7" w14:textId="77777777" w:rsidR="00975093" w:rsidRPr="00081B32" w:rsidRDefault="00975093" w:rsidP="00975093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spacing w:before="240"/>
        <w:jc w:val="mediumKashida"/>
        <w:rPr>
          <w:rFonts w:ascii="Traditional Arabic" w:hAnsi="Traditional Arabic" w:cs="Traditional Arabic"/>
          <w:sz w:val="30"/>
          <w:szCs w:val="30"/>
        </w:rPr>
      </w:pPr>
      <w:bookmarkStart w:id="11" w:name="MarkAuthorization"/>
      <w:bookmarkEnd w:id="11"/>
      <w:r>
        <w:rPr>
          <w:rFonts w:ascii="Traditional Arabic" w:hAnsi="Traditional Arabic" w:cs="Traditional Arabic" w:hint="cs"/>
          <w:sz w:val="30"/>
          <w:szCs w:val="30"/>
          <w:rtl/>
        </w:rPr>
        <w:t>،</w:t>
      </w:r>
      <w:r w:rsidRPr="00081B32">
        <w:rPr>
          <w:rFonts w:ascii="Traditional Arabic" w:hAnsi="Traditional Arabic" w:cs="Traditional Arabic" w:hint="cs"/>
          <w:sz w:val="30"/>
          <w:szCs w:val="30"/>
          <w:rtl/>
        </w:rPr>
        <w:t xml:space="preserve"> صدر تحت توقيعي وختم القنصلية العامة</w:t>
      </w:r>
      <w:r>
        <w:rPr>
          <w:rFonts w:ascii="Traditional Arabic" w:hAnsi="Traditional Arabic" w:cs="Traditional Arabic" w:hint="cs"/>
          <w:sz w:val="30"/>
          <w:szCs w:val="30"/>
          <w:rtl/>
        </w:rPr>
        <w:t>.</w:t>
      </w:r>
    </w:p>
    <w:p w14:paraId="618FCD82" w14:textId="77777777" w:rsidR="00975093" w:rsidRPr="00934929" w:rsidRDefault="00975093" w:rsidP="00975093">
      <w:pPr>
        <w:tabs>
          <w:tab w:val="left" w:pos="4822"/>
        </w:tabs>
        <w:ind w:hanging="36"/>
        <w:jc w:val="both"/>
        <w:rPr>
          <w:rtl/>
        </w:rPr>
      </w:pPr>
    </w:p>
    <w:p w14:paraId="64CBDFAC" w14:textId="77777777" w:rsidR="00975093" w:rsidRPr="00081B32" w:rsidRDefault="00975093" w:rsidP="00975093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ind w:left="5040"/>
        <w:contextualSpacing/>
        <w:jc w:val="center"/>
        <w:rPr>
          <w:rFonts w:ascii="Traditional Arabic" w:hAnsi="Traditional Arabic" w:cs="Traditional Arabic"/>
          <w:b/>
          <w:bCs/>
          <w:sz w:val="36"/>
          <w:szCs w:val="36"/>
          <w:rtl/>
        </w:rPr>
      </w:pPr>
      <w:bookmarkStart w:id="12" w:name="MarkViseConsul"/>
      <w:bookmarkEnd w:id="12"/>
      <w:r>
        <w:rPr>
          <w:rFonts w:ascii="Traditional Arabic" w:hAnsi="Traditional Arabic" w:cs="Traditional Arabic" w:hint="cs"/>
          <w:b/>
          <w:bCs/>
          <w:sz w:val="36"/>
          <w:szCs w:val="36"/>
          <w:rtl/>
        </w:rPr>
        <w:t xml:space="preserve"> </w:t>
      </w:r>
    </w:p>
    <w:p w14:paraId="7C50B574" w14:textId="77777777" w:rsidR="00975093" w:rsidRPr="00081B32" w:rsidRDefault="00975093" w:rsidP="00975093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ind w:left="5040"/>
        <w:contextualSpacing/>
        <w:jc w:val="center"/>
        <w:rPr>
          <w:rFonts w:ascii="Traditional Arabic" w:hAnsi="Traditional Arabic" w:cs="Traditional Arabic"/>
          <w:b/>
          <w:bCs/>
          <w:sz w:val="36"/>
          <w:szCs w:val="36"/>
          <w:rtl/>
        </w:rPr>
      </w:pPr>
      <w:r w:rsidRPr="00081B32">
        <w:rPr>
          <w:rFonts w:ascii="Traditional Arabic" w:hAnsi="Traditional Arabic" w:cs="Traditional Arabic" w:hint="cs"/>
          <w:b/>
          <w:bCs/>
          <w:sz w:val="36"/>
          <w:szCs w:val="36"/>
          <w:rtl/>
        </w:rPr>
        <w:t>ع/ القنصل العام بالإنابة</w:t>
      </w:r>
    </w:p>
    <w:p w14:paraId="3F4E1987" w14:textId="77777777" w:rsidR="00975093" w:rsidRDefault="00975093" w:rsidP="00975093">
      <w:pPr>
        <w:tabs>
          <w:tab w:val="left" w:pos="581"/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rPr>
          <w:b/>
          <w:bCs/>
          <w:rtl/>
        </w:rPr>
      </w:pPr>
    </w:p>
    <w:p w14:paraId="32362995" w14:textId="77777777" w:rsidR="00975093" w:rsidRDefault="00975093" w:rsidP="00975093">
      <w:pPr>
        <w:tabs>
          <w:tab w:val="left" w:pos="581"/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rPr>
          <w:b/>
          <w:bCs/>
          <w:sz w:val="20"/>
          <w:szCs w:val="20"/>
          <w:u w:val="single"/>
          <w:rtl/>
        </w:rPr>
      </w:pPr>
    </w:p>
    <w:p w14:paraId="207E6AD1" w14:textId="33C45976" w:rsidR="009B6ADD" w:rsidRPr="001B0455" w:rsidRDefault="009B6ADD" w:rsidP="00975093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spacing w:before="240"/>
        <w:jc w:val="mediumKashida"/>
        <w:rPr>
          <w:rtl/>
        </w:rPr>
      </w:pPr>
    </w:p>
    <w:sectPr w:rsidR="009B6ADD" w:rsidRPr="001B0455" w:rsidSect="008F638A">
      <w:headerReference w:type="default" r:id="rId6"/>
      <w:footerReference w:type="default" r:id="rId7"/>
      <w:pgSz w:w="11906" w:h="16838"/>
      <w:pgMar w:top="2667" w:right="1134" w:bottom="851" w:left="1134" w:header="709" w:footer="0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F67BE3" w14:textId="77777777" w:rsidR="00D3587A" w:rsidRDefault="00D3587A">
      <w:r>
        <w:separator/>
      </w:r>
    </w:p>
  </w:endnote>
  <w:endnote w:type="continuationSeparator" w:id="0">
    <w:p w14:paraId="1A2440A5" w14:textId="77777777" w:rsidR="00D3587A" w:rsidRDefault="00D358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L-Mateen">
    <w:altName w:val="Arial"/>
    <w:charset w:val="B2"/>
    <w:family w:val="auto"/>
    <w:pitch w:val="variable"/>
    <w:sig w:usb0="00002001" w:usb1="00000000" w:usb2="00000000" w:usb3="00000000" w:csb0="00000040" w:csb1="00000000"/>
  </w:font>
  <w:font w:name="Akhbar MT">
    <w:altName w:val="Times New Roman"/>
    <w:charset w:val="B2"/>
    <w:family w:val="auto"/>
    <w:pitch w:val="variable"/>
    <w:sig w:usb0="00002001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5043C4" w14:textId="77777777" w:rsidR="00DA07E3" w:rsidRDefault="009B6ADD" w:rsidP="004C6A60">
    <w:pPr>
      <w:pStyle w:val="Header"/>
      <w:rPr>
        <w:rFonts w:asciiTheme="minorBidi" w:hAnsiTheme="minorBidi"/>
        <w:sz w:val="20"/>
        <w:szCs w:val="20"/>
        <w:rtl/>
      </w:rPr>
    </w:pPr>
    <w:r>
      <w:rPr>
        <w:rFonts w:asciiTheme="minorBidi" w:hAnsiTheme="minorBidi" w:hint="cs"/>
        <w:sz w:val="20"/>
        <w:szCs w:val="20"/>
        <w:rtl/>
      </w:rPr>
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</w:r>
  </w:p>
  <w:p w14:paraId="50446D0D" w14:textId="77777777" w:rsidR="00DA07E3" w:rsidRPr="00851ACB" w:rsidRDefault="009B6ADD" w:rsidP="004C6A60">
    <w:pPr>
      <w:pStyle w:val="Header"/>
      <w:rPr>
        <w:rFonts w:asciiTheme="minorBidi" w:hAnsiTheme="minorBidi"/>
        <w:sz w:val="20"/>
        <w:szCs w:val="20"/>
        <w:rtl/>
      </w:rPr>
    </w:pPr>
    <w:r w:rsidRPr="00851ACB">
      <w:rPr>
        <w:rFonts w:asciiTheme="minorBidi" w:hAnsiTheme="minorBidi"/>
        <w:sz w:val="20"/>
        <w:szCs w:val="20"/>
        <w:rtl/>
      </w:rPr>
      <w:t>تلفون:6055888 - فاكس 6548826</w:t>
    </w:r>
    <w:r w:rsidRPr="00851ACB">
      <w:rPr>
        <w:rFonts w:asciiTheme="minorBidi" w:hAnsiTheme="minorBidi" w:hint="cs"/>
        <w:sz w:val="20"/>
        <w:szCs w:val="20"/>
        <w:rtl/>
      </w:rPr>
      <w:t xml:space="preserve">    </w:t>
    </w:r>
    <w:r w:rsidRPr="00851ACB">
      <w:rPr>
        <w:rFonts w:asciiTheme="minorBidi" w:hAnsiTheme="minorBidi"/>
        <w:sz w:val="20"/>
        <w:szCs w:val="20"/>
        <w:rtl/>
      </w:rPr>
      <w:t>ص . ب : 480 – الرمز البريدي: 21411</w:t>
    </w:r>
    <w:r w:rsidRPr="00851ACB">
      <w:rPr>
        <w:rFonts w:asciiTheme="minorBidi" w:hAnsiTheme="minorBidi" w:hint="cs"/>
        <w:sz w:val="20"/>
        <w:szCs w:val="20"/>
        <w:rtl/>
      </w:rPr>
      <w:t xml:space="preserve">  </w:t>
    </w:r>
    <w:r w:rsidRPr="00851ACB">
      <w:rPr>
        <w:rFonts w:cs="Akhbar MT" w:hint="cs"/>
        <w:rtl/>
      </w:rPr>
      <w:t>بريد إلكتروني</w:t>
    </w:r>
    <w:r w:rsidRPr="00851ACB">
      <w:rPr>
        <w:rFonts w:hint="cs"/>
        <w:rtl/>
      </w:rPr>
      <w:t xml:space="preserve">: </w:t>
    </w:r>
    <w:hyperlink r:id="rId1" w:history="1">
      <w:r w:rsidRPr="00851ACB">
        <w:rPr>
          <w:rStyle w:val="Hyperlink"/>
          <w:sz w:val="18"/>
          <w:szCs w:val="18"/>
        </w:rPr>
        <w:t>consulate_general_sudan@yahoo.com</w:t>
      </w:r>
    </w:hyperlink>
  </w:p>
  <w:p w14:paraId="6C186410" w14:textId="77777777" w:rsidR="00DA07E3" w:rsidRDefault="00975093" w:rsidP="004C6A60">
    <w:pPr>
      <w:pStyle w:val="Header"/>
      <w:jc w:val="center"/>
      <w:rPr>
        <w:rFonts w:asciiTheme="minorBidi" w:hAnsiTheme="minorBidi"/>
        <w:sz w:val="20"/>
        <w:szCs w:val="20"/>
        <w:rtl/>
      </w:rPr>
    </w:pPr>
  </w:p>
  <w:p w14:paraId="7EC39991" w14:textId="77777777" w:rsidR="00DA07E3" w:rsidRPr="0021347D" w:rsidRDefault="00975093" w:rsidP="004C6A60">
    <w:pPr>
      <w:pStyle w:val="Header"/>
      <w:jc w:val="center"/>
      <w:rPr>
        <w:rFonts w:asciiTheme="minorBidi" w:hAnsiTheme="minorBidi"/>
        <w:sz w:val="14"/>
        <w:szCs w:val="14"/>
      </w:rPr>
    </w:pPr>
  </w:p>
  <w:p w14:paraId="30E75546" w14:textId="77777777" w:rsidR="00DA07E3" w:rsidRPr="00791FA9" w:rsidRDefault="00975093" w:rsidP="004C6A60">
    <w:pPr>
      <w:pStyle w:val="Header"/>
      <w:jc w:val="center"/>
      <w:rPr>
        <w:rFonts w:asciiTheme="minorBidi" w:hAnsiTheme="minorBidi"/>
        <w:sz w:val="2"/>
        <w:szCs w:val="2"/>
      </w:rPr>
    </w:pPr>
  </w:p>
  <w:p w14:paraId="35BF332D" w14:textId="77777777" w:rsidR="00DA07E3" w:rsidRPr="00851ACB" w:rsidRDefault="00975093" w:rsidP="004C6A60">
    <w:pPr>
      <w:pStyle w:val="Header"/>
      <w:jc w:val="right"/>
      <w:rPr>
        <w:sz w:val="18"/>
        <w:szCs w:val="18"/>
        <w:rtl/>
      </w:rPr>
    </w:pPr>
  </w:p>
  <w:p w14:paraId="031B0989" w14:textId="77777777" w:rsidR="00DA07E3" w:rsidRPr="00851ACB" w:rsidRDefault="00975093" w:rsidP="004C6A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B12660" w14:textId="77777777" w:rsidR="00D3587A" w:rsidRDefault="00D3587A">
      <w:r>
        <w:separator/>
      </w:r>
    </w:p>
  </w:footnote>
  <w:footnote w:type="continuationSeparator" w:id="0">
    <w:p w14:paraId="1FCB959B" w14:textId="77777777" w:rsidR="00D3587A" w:rsidRDefault="00D358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11340" w:type="dxa"/>
      <w:tblInd w:w="-88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410"/>
      <w:gridCol w:w="2856"/>
      <w:gridCol w:w="4074"/>
    </w:tblGrid>
    <w:tr w:rsidR="00DA07E3" w14:paraId="4A71DAE4" w14:textId="77777777" w:rsidTr="004C6A60">
      <w:tc>
        <w:tcPr>
          <w:tcW w:w="4410" w:type="dxa"/>
          <w:vAlign w:val="center"/>
        </w:tcPr>
        <w:p w14:paraId="0D0444D1" w14:textId="77777777" w:rsidR="00DA07E3" w:rsidRPr="005C44F2" w:rsidRDefault="009B6ADD" w:rsidP="004C6A60">
          <w:pPr>
            <w:pStyle w:val="Header"/>
            <w:contextualSpacing/>
            <w:jc w:val="center"/>
            <w:rPr>
              <w:rFonts w:asciiTheme="majorBidi" w:eastAsia="Times New Roman" w:hAnsiTheme="majorBidi" w:cstheme="majorBidi"/>
              <w:b/>
              <w:bCs/>
              <w:sz w:val="30"/>
              <w:szCs w:val="30"/>
            </w:rPr>
          </w:pPr>
          <w:r w:rsidRPr="005C44F2">
            <w:rPr>
              <w:rFonts w:asciiTheme="majorBidi" w:eastAsia="Times New Roman" w:hAnsiTheme="majorBidi" w:cstheme="majorBidi"/>
              <w:b/>
              <w:bCs/>
              <w:sz w:val="30"/>
              <w:szCs w:val="30"/>
            </w:rPr>
            <w:t>The Consulate General of</w:t>
          </w:r>
        </w:p>
        <w:p w14:paraId="77D0ACF6" w14:textId="77777777" w:rsidR="00DA07E3" w:rsidRPr="00AA728F" w:rsidRDefault="009B6ADD" w:rsidP="004C6A60">
          <w:pPr>
            <w:pStyle w:val="Header"/>
            <w:contextualSpacing/>
            <w:jc w:val="center"/>
            <w:rPr>
              <w:rFonts w:asciiTheme="majorBidi" w:eastAsia="Times New Roman" w:hAnsiTheme="majorBidi" w:cstheme="majorBidi"/>
              <w:b/>
              <w:bCs/>
              <w:sz w:val="32"/>
              <w:szCs w:val="32"/>
            </w:rPr>
          </w:pPr>
          <w:r w:rsidRPr="005C44F2">
            <w:rPr>
              <w:rFonts w:asciiTheme="majorBidi" w:eastAsia="Times New Roman" w:hAnsiTheme="majorBidi" w:cstheme="majorBidi"/>
              <w:b/>
              <w:bCs/>
              <w:sz w:val="30"/>
              <w:szCs w:val="30"/>
            </w:rPr>
            <w:t>Republic of the Sudan - Jedda</w:t>
          </w:r>
          <w:r w:rsidRPr="00270381">
            <w:rPr>
              <w:rFonts w:asciiTheme="majorBidi" w:eastAsia="Times New Roman" w:hAnsiTheme="majorBidi" w:cstheme="majorBidi"/>
              <w:b/>
              <w:bCs/>
              <w:sz w:val="28"/>
              <w:szCs w:val="28"/>
            </w:rPr>
            <w:t>h</w:t>
          </w:r>
        </w:p>
        <w:p w14:paraId="1B884B8F" w14:textId="77777777" w:rsidR="00DA07E3" w:rsidRDefault="00975093" w:rsidP="004C6A60">
          <w:pPr>
            <w:jc w:val="center"/>
          </w:pPr>
        </w:p>
      </w:tc>
      <w:tc>
        <w:tcPr>
          <w:tcW w:w="2856" w:type="dxa"/>
          <w:vAlign w:val="center"/>
        </w:tcPr>
        <w:p w14:paraId="56C77FE5" w14:textId="77777777" w:rsidR="00DA07E3" w:rsidRDefault="009B6ADD" w:rsidP="004C6A60">
          <w:pPr>
            <w:jc w:val="center"/>
          </w:pPr>
          <w:r>
            <w:rPr>
              <w:noProof/>
            </w:rPr>
            <w:drawing>
              <wp:inline distT="0" distB="0" distL="0" distR="0" wp14:anchorId="0378EF2B" wp14:editId="517BE3F1">
                <wp:extent cx="1149266" cy="1248355"/>
                <wp:effectExtent l="19050" t="0" r="0" b="0"/>
                <wp:docPr id="2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1815" cy="125112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074" w:type="dxa"/>
          <w:vAlign w:val="center"/>
        </w:tcPr>
        <w:p w14:paraId="3E8250F4" w14:textId="77777777" w:rsidR="00DA07E3" w:rsidRPr="005C44F2" w:rsidRDefault="009B6ADD" w:rsidP="004C6A60">
          <w:pPr>
            <w:pStyle w:val="Header"/>
            <w:jc w:val="center"/>
            <w:rPr>
              <w:rFonts w:ascii="Times New Roman" w:eastAsia="Times New Roman" w:hAnsi="Times New Roman" w:cs="AL-Mateen"/>
              <w:b/>
              <w:bCs/>
              <w:sz w:val="28"/>
              <w:szCs w:val="28"/>
              <w:rtl/>
            </w:rPr>
          </w:pPr>
          <w:r w:rsidRPr="005C44F2">
            <w:rPr>
              <w:rFonts w:cs="AL-Mateen" w:hint="cs"/>
              <w:b/>
              <w:bCs/>
              <w:sz w:val="28"/>
              <w:szCs w:val="28"/>
              <w:rtl/>
            </w:rPr>
            <w:t>القنصلية العامـــة لجمهـورية الســـــودان</w:t>
          </w:r>
        </w:p>
        <w:p w14:paraId="28687589" w14:textId="77777777" w:rsidR="00DA07E3" w:rsidRPr="005C44F2" w:rsidRDefault="009B6ADD" w:rsidP="004C6A60">
          <w:pPr>
            <w:bidi w:val="0"/>
            <w:spacing w:line="192" w:lineRule="auto"/>
            <w:jc w:val="center"/>
            <w:rPr>
              <w:sz w:val="28"/>
              <w:szCs w:val="28"/>
              <w:rtl/>
            </w:rPr>
          </w:pPr>
          <w:r w:rsidRPr="005C44F2">
            <w:rPr>
              <w:rFonts w:cs="AL-Mateen" w:hint="cs"/>
              <w:sz w:val="28"/>
              <w:szCs w:val="28"/>
              <w:rtl/>
            </w:rPr>
            <w:t>بجدة</w:t>
          </w:r>
        </w:p>
      </w:tc>
    </w:tr>
  </w:tbl>
  <w:p w14:paraId="0CE739AB" w14:textId="77777777" w:rsidR="00DA07E3" w:rsidRPr="007353C3" w:rsidRDefault="00975093" w:rsidP="004C6A60">
    <w:pPr>
      <w:pStyle w:val="Header"/>
      <w:rPr>
        <w:color w:val="FF0000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gutterAtTop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0B76"/>
    <w:rsid w:val="00020C4C"/>
    <w:rsid w:val="000435BF"/>
    <w:rsid w:val="000B70F3"/>
    <w:rsid w:val="00160E9F"/>
    <w:rsid w:val="001634B5"/>
    <w:rsid w:val="00177115"/>
    <w:rsid w:val="00193A3F"/>
    <w:rsid w:val="001B0455"/>
    <w:rsid w:val="001D4225"/>
    <w:rsid w:val="00213313"/>
    <w:rsid w:val="00222100"/>
    <w:rsid w:val="00314116"/>
    <w:rsid w:val="0032784C"/>
    <w:rsid w:val="0036713E"/>
    <w:rsid w:val="00380BD0"/>
    <w:rsid w:val="00495A17"/>
    <w:rsid w:val="00610B76"/>
    <w:rsid w:val="0064695D"/>
    <w:rsid w:val="00664A8C"/>
    <w:rsid w:val="0068286E"/>
    <w:rsid w:val="006C7D5F"/>
    <w:rsid w:val="006D78ED"/>
    <w:rsid w:val="007901F5"/>
    <w:rsid w:val="007C29D4"/>
    <w:rsid w:val="008F638A"/>
    <w:rsid w:val="00975093"/>
    <w:rsid w:val="009B6ADD"/>
    <w:rsid w:val="009D0DE7"/>
    <w:rsid w:val="00A10A81"/>
    <w:rsid w:val="00A3082E"/>
    <w:rsid w:val="00AB0A48"/>
    <w:rsid w:val="00B16076"/>
    <w:rsid w:val="00B33B0F"/>
    <w:rsid w:val="00BF75F9"/>
    <w:rsid w:val="00C2192E"/>
    <w:rsid w:val="00CB1812"/>
    <w:rsid w:val="00CF0BFF"/>
    <w:rsid w:val="00D3587A"/>
    <w:rsid w:val="00D92DF3"/>
    <w:rsid w:val="00DA0904"/>
    <w:rsid w:val="00E22E7A"/>
    <w:rsid w:val="00E23255"/>
    <w:rsid w:val="00E63220"/>
    <w:rsid w:val="00E73953"/>
    <w:rsid w:val="00F036DC"/>
    <w:rsid w:val="00FF7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975E0"/>
  <w15:chartTrackingRefBased/>
  <w15:docId w15:val="{17CBBD25-B2C4-4938-B265-4B976C911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6ADD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9B6ADD"/>
    <w:pPr>
      <w:tabs>
        <w:tab w:val="center" w:pos="4153"/>
        <w:tab w:val="right" w:pos="8306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rsid w:val="009B6ADD"/>
  </w:style>
  <w:style w:type="character" w:styleId="Hyperlink">
    <w:name w:val="Hyperlink"/>
    <w:basedOn w:val="DefaultParagraphFont"/>
    <w:unhideWhenUsed/>
    <w:rsid w:val="009B6ADD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9B6ADD"/>
    <w:pPr>
      <w:tabs>
        <w:tab w:val="center" w:pos="4320"/>
        <w:tab w:val="right" w:pos="8640"/>
      </w:tabs>
      <w:bidi w:val="0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9B6ADD"/>
  </w:style>
  <w:style w:type="paragraph" w:styleId="BodyText">
    <w:name w:val="Body Text"/>
    <w:basedOn w:val="Normal"/>
    <w:link w:val="BodyTextChar"/>
    <w:unhideWhenUsed/>
    <w:rsid w:val="009B6ADD"/>
    <w:rPr>
      <w:b/>
      <w:bCs/>
      <w:sz w:val="36"/>
      <w:szCs w:val="36"/>
      <w:lang w:eastAsia="ar-SA"/>
    </w:rPr>
  </w:style>
  <w:style w:type="character" w:customStyle="1" w:styleId="BodyTextChar">
    <w:name w:val="Body Text Char"/>
    <w:basedOn w:val="DefaultParagraphFont"/>
    <w:link w:val="BodyText"/>
    <w:rsid w:val="009B6ADD"/>
    <w:rPr>
      <w:rFonts w:ascii="Times New Roman" w:eastAsia="Times New Roman" w:hAnsi="Times New Roman" w:cs="Times New Roman"/>
      <w:b/>
      <w:bCs/>
      <w:sz w:val="36"/>
      <w:szCs w:val="36"/>
      <w:lang w:eastAsia="ar-SA"/>
    </w:rPr>
  </w:style>
  <w:style w:type="table" w:styleId="TableGrid">
    <w:name w:val="Table Grid"/>
    <w:basedOn w:val="TableNormal"/>
    <w:uiPriority w:val="59"/>
    <w:rsid w:val="009B6AD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439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consulate_general_sudan@yahoo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user2</dc:creator>
  <cp:keywords/>
  <dc:description/>
  <cp:lastModifiedBy>Ahmed Labeeb</cp:lastModifiedBy>
  <cp:revision>3</cp:revision>
  <dcterms:created xsi:type="dcterms:W3CDTF">2021-02-26T13:21:00Z</dcterms:created>
  <dcterms:modified xsi:type="dcterms:W3CDTF">2021-03-15T03:37:00Z</dcterms:modified>
</cp:coreProperties>
</file>