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828F2" w14:textId="77777777" w:rsidR="003E1E00" w:rsidRPr="00BF7295" w:rsidRDefault="003E1E00">
      <w:pPr>
        <w:spacing w:after="0"/>
        <w:jc w:val="center"/>
        <w:rPr>
          <w:rFonts w:ascii="Times New Roman" w:hAnsi="Times New Roman" w:cs="Times New Roman"/>
          <w:b/>
          <w:sz w:val="28"/>
          <w:szCs w:val="28"/>
        </w:rPr>
      </w:pPr>
    </w:p>
    <w:p w14:paraId="36BD9B12" w14:textId="77777777" w:rsidR="003E1E00" w:rsidRPr="00BF7295" w:rsidRDefault="003E1E00">
      <w:pPr>
        <w:spacing w:after="0"/>
        <w:jc w:val="center"/>
        <w:rPr>
          <w:rFonts w:ascii="Times New Roman" w:hAnsi="Times New Roman" w:cs="Times New Roman"/>
          <w:b/>
          <w:sz w:val="28"/>
          <w:szCs w:val="28"/>
        </w:rPr>
      </w:pPr>
    </w:p>
    <w:p w14:paraId="0F27B2F9" w14:textId="1EE79EA3" w:rsidR="005465FD" w:rsidRPr="00BF7295" w:rsidRDefault="00995140">
      <w:pPr>
        <w:spacing w:after="0"/>
        <w:jc w:val="center"/>
        <w:rPr>
          <w:rFonts w:ascii="Times New Roman" w:hAnsi="Times New Roman" w:cs="Times New Roman"/>
          <w:b/>
          <w:sz w:val="28"/>
          <w:szCs w:val="28"/>
        </w:rPr>
      </w:pPr>
      <w:r w:rsidRPr="00BF7295">
        <w:rPr>
          <w:rFonts w:ascii="Times New Roman" w:hAnsi="Times New Roman" w:cs="Times New Roman"/>
          <w:b/>
          <w:sz w:val="28"/>
          <w:szCs w:val="28"/>
        </w:rPr>
        <w:t>Ideation Phase</w:t>
      </w:r>
    </w:p>
    <w:p w14:paraId="0109AFBC" w14:textId="77777777" w:rsidR="005465FD" w:rsidRPr="00BF7295" w:rsidRDefault="00995140">
      <w:pPr>
        <w:spacing w:after="0"/>
        <w:jc w:val="center"/>
        <w:rPr>
          <w:rFonts w:ascii="Times New Roman" w:hAnsi="Times New Roman" w:cs="Times New Roman"/>
          <w:b/>
          <w:sz w:val="28"/>
          <w:szCs w:val="28"/>
        </w:rPr>
      </w:pPr>
      <w:r w:rsidRPr="00BF7295">
        <w:rPr>
          <w:rFonts w:ascii="Times New Roman" w:hAnsi="Times New Roman" w:cs="Times New Roman"/>
          <w:b/>
          <w:sz w:val="28"/>
          <w:szCs w:val="28"/>
        </w:rPr>
        <w:t>Define the Problem Statements</w:t>
      </w:r>
    </w:p>
    <w:p w14:paraId="3DFE8438" w14:textId="77777777" w:rsidR="003E1E00" w:rsidRPr="00BF7295" w:rsidRDefault="003E1E00">
      <w:pPr>
        <w:spacing w:after="0"/>
        <w:jc w:val="center"/>
        <w:rPr>
          <w:rFonts w:ascii="Times New Roman" w:hAnsi="Times New Roman" w:cs="Times New Roman"/>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465FD" w:rsidRPr="00BF7295" w14:paraId="1C6834A2" w14:textId="77777777">
        <w:tc>
          <w:tcPr>
            <w:tcW w:w="4508" w:type="dxa"/>
          </w:tcPr>
          <w:p w14:paraId="12C27DE8" w14:textId="77777777" w:rsidR="005465FD" w:rsidRPr="00BF7295" w:rsidRDefault="00995140">
            <w:pPr>
              <w:rPr>
                <w:rFonts w:ascii="Times New Roman" w:hAnsi="Times New Roman" w:cs="Times New Roman"/>
              </w:rPr>
            </w:pPr>
            <w:r w:rsidRPr="00BF7295">
              <w:rPr>
                <w:rFonts w:ascii="Times New Roman" w:hAnsi="Times New Roman" w:cs="Times New Roman"/>
              </w:rPr>
              <w:t>Date</w:t>
            </w:r>
          </w:p>
        </w:tc>
        <w:tc>
          <w:tcPr>
            <w:tcW w:w="4508" w:type="dxa"/>
          </w:tcPr>
          <w:p w14:paraId="4A64E9C0" w14:textId="50D151A8" w:rsidR="005465FD" w:rsidRPr="00BF7295" w:rsidRDefault="00BF7295">
            <w:pPr>
              <w:rPr>
                <w:rFonts w:ascii="Times New Roman" w:hAnsi="Times New Roman" w:cs="Times New Roman"/>
              </w:rPr>
            </w:pPr>
            <w:r w:rsidRPr="00BF7295">
              <w:rPr>
                <w:rFonts w:ascii="Times New Roman" w:hAnsi="Times New Roman" w:cs="Times New Roman"/>
              </w:rPr>
              <w:t>0</w:t>
            </w:r>
            <w:r w:rsidR="00865A7E">
              <w:rPr>
                <w:rFonts w:ascii="Times New Roman" w:hAnsi="Times New Roman" w:cs="Times New Roman"/>
              </w:rPr>
              <w:t>9</w:t>
            </w:r>
            <w:r w:rsidRPr="00BF7295">
              <w:rPr>
                <w:rFonts w:ascii="Times New Roman" w:hAnsi="Times New Roman" w:cs="Times New Roman"/>
              </w:rPr>
              <w:t xml:space="preserve"> September 2026</w:t>
            </w:r>
          </w:p>
        </w:tc>
      </w:tr>
      <w:tr w:rsidR="005465FD" w:rsidRPr="00BF7295" w14:paraId="37C2CF5C" w14:textId="77777777">
        <w:tc>
          <w:tcPr>
            <w:tcW w:w="4508" w:type="dxa"/>
          </w:tcPr>
          <w:p w14:paraId="64B7E212" w14:textId="77777777" w:rsidR="005465FD" w:rsidRPr="00BF7295" w:rsidRDefault="00995140">
            <w:pPr>
              <w:rPr>
                <w:rFonts w:ascii="Times New Roman" w:hAnsi="Times New Roman" w:cs="Times New Roman"/>
              </w:rPr>
            </w:pPr>
            <w:r w:rsidRPr="00BF7295">
              <w:rPr>
                <w:rFonts w:ascii="Times New Roman" w:hAnsi="Times New Roman" w:cs="Times New Roman"/>
              </w:rPr>
              <w:t>Team ID</w:t>
            </w:r>
          </w:p>
        </w:tc>
        <w:tc>
          <w:tcPr>
            <w:tcW w:w="4508" w:type="dxa"/>
          </w:tcPr>
          <w:p w14:paraId="7D68C7B8" w14:textId="2E66480E" w:rsidR="005465FD" w:rsidRPr="00BF7295" w:rsidRDefault="00E47426">
            <w:pPr>
              <w:rPr>
                <w:rFonts w:ascii="Times New Roman" w:hAnsi="Times New Roman" w:cs="Times New Roman"/>
              </w:rPr>
            </w:pPr>
            <w:r w:rsidRPr="00BF7295">
              <w:rPr>
                <w:rFonts w:ascii="Times New Roman" w:hAnsi="Times New Roman" w:cs="Times New Roman"/>
              </w:rPr>
              <w:t>SWUID2026190415</w:t>
            </w:r>
          </w:p>
        </w:tc>
      </w:tr>
      <w:tr w:rsidR="005465FD" w:rsidRPr="00BF7295" w14:paraId="2631F3FC" w14:textId="77777777">
        <w:tc>
          <w:tcPr>
            <w:tcW w:w="4508" w:type="dxa"/>
          </w:tcPr>
          <w:p w14:paraId="4799DD74" w14:textId="77777777" w:rsidR="005465FD" w:rsidRPr="00BF7295" w:rsidRDefault="00995140">
            <w:pPr>
              <w:rPr>
                <w:rFonts w:ascii="Times New Roman" w:hAnsi="Times New Roman" w:cs="Times New Roman"/>
              </w:rPr>
            </w:pPr>
            <w:r w:rsidRPr="00BF7295">
              <w:rPr>
                <w:rFonts w:ascii="Times New Roman" w:hAnsi="Times New Roman" w:cs="Times New Roman"/>
              </w:rPr>
              <w:t>Project Name</w:t>
            </w:r>
          </w:p>
        </w:tc>
        <w:tc>
          <w:tcPr>
            <w:tcW w:w="4508" w:type="dxa"/>
          </w:tcPr>
          <w:p w14:paraId="74D18D98" w14:textId="17B96691" w:rsidR="005465FD" w:rsidRPr="00BF7295" w:rsidRDefault="00E47426">
            <w:pPr>
              <w:rPr>
                <w:rFonts w:ascii="Times New Roman" w:hAnsi="Times New Roman" w:cs="Times New Roman"/>
              </w:rPr>
            </w:pPr>
            <w:r w:rsidRPr="00BF7295">
              <w:rPr>
                <w:rFonts w:ascii="Times New Roman" w:hAnsi="Times New Roman" w:cs="Times New Roman"/>
              </w:rPr>
              <w:t>Medical Diagnosis Center by Service Portal (ServiceNow)</w:t>
            </w:r>
          </w:p>
        </w:tc>
      </w:tr>
      <w:tr w:rsidR="005465FD" w:rsidRPr="00BF7295" w14:paraId="594A05F1" w14:textId="77777777">
        <w:tc>
          <w:tcPr>
            <w:tcW w:w="4508" w:type="dxa"/>
          </w:tcPr>
          <w:p w14:paraId="6569D673" w14:textId="77777777" w:rsidR="005465FD" w:rsidRPr="00BF7295" w:rsidRDefault="00995140">
            <w:pPr>
              <w:rPr>
                <w:rFonts w:ascii="Times New Roman" w:hAnsi="Times New Roman" w:cs="Times New Roman"/>
              </w:rPr>
            </w:pPr>
            <w:r w:rsidRPr="00BF7295">
              <w:rPr>
                <w:rFonts w:ascii="Times New Roman" w:hAnsi="Times New Roman" w:cs="Times New Roman"/>
              </w:rPr>
              <w:t>Maximum Marks</w:t>
            </w:r>
          </w:p>
        </w:tc>
        <w:tc>
          <w:tcPr>
            <w:tcW w:w="4508" w:type="dxa"/>
          </w:tcPr>
          <w:p w14:paraId="2854D3B1" w14:textId="77777777" w:rsidR="005465FD" w:rsidRPr="00BF7295" w:rsidRDefault="00995140">
            <w:pPr>
              <w:rPr>
                <w:rFonts w:ascii="Times New Roman" w:hAnsi="Times New Roman" w:cs="Times New Roman"/>
              </w:rPr>
            </w:pPr>
            <w:r w:rsidRPr="00BF7295">
              <w:rPr>
                <w:rFonts w:ascii="Times New Roman" w:hAnsi="Times New Roman" w:cs="Times New Roman"/>
              </w:rPr>
              <w:t>2 Marks</w:t>
            </w:r>
          </w:p>
        </w:tc>
      </w:tr>
    </w:tbl>
    <w:p w14:paraId="07D2C3D3" w14:textId="77777777" w:rsidR="005465FD" w:rsidRPr="00BF7295" w:rsidRDefault="005465FD">
      <w:pPr>
        <w:rPr>
          <w:rFonts w:ascii="Times New Roman" w:hAnsi="Times New Roman" w:cs="Times New Roman"/>
          <w:b/>
          <w:sz w:val="24"/>
          <w:szCs w:val="24"/>
        </w:rPr>
      </w:pPr>
    </w:p>
    <w:p w14:paraId="312C10B3" w14:textId="77777777" w:rsidR="003E1E00" w:rsidRPr="00BF7295" w:rsidRDefault="003E1E00">
      <w:pPr>
        <w:rPr>
          <w:rFonts w:ascii="Times New Roman" w:hAnsi="Times New Roman" w:cs="Times New Roman"/>
          <w:b/>
          <w:sz w:val="24"/>
          <w:szCs w:val="24"/>
        </w:rPr>
      </w:pPr>
    </w:p>
    <w:p w14:paraId="3BAF1DE4" w14:textId="48B0F9E4" w:rsidR="005465FD" w:rsidRPr="00BF7295" w:rsidRDefault="00995140">
      <w:pPr>
        <w:rPr>
          <w:rFonts w:ascii="Times New Roman" w:hAnsi="Times New Roman" w:cs="Times New Roman"/>
          <w:b/>
          <w:sz w:val="24"/>
          <w:szCs w:val="24"/>
        </w:rPr>
      </w:pPr>
      <w:r w:rsidRPr="00BF7295">
        <w:rPr>
          <w:rFonts w:ascii="Times New Roman" w:hAnsi="Times New Roman" w:cs="Times New Roman"/>
          <w:b/>
          <w:sz w:val="24"/>
          <w:szCs w:val="24"/>
        </w:rPr>
        <w:t>Customer Problem Statement Template:</w:t>
      </w:r>
    </w:p>
    <w:p w14:paraId="172D4C65" w14:textId="77777777" w:rsidR="00E47426" w:rsidRPr="00BF7295" w:rsidRDefault="00E47426" w:rsidP="00E47426">
      <w:pPr>
        <w:rPr>
          <w:rFonts w:ascii="Times New Roman" w:hAnsi="Times New Roman" w:cs="Times New Roman"/>
          <w:sz w:val="24"/>
          <w:szCs w:val="24"/>
        </w:rPr>
      </w:pPr>
      <w:r w:rsidRPr="00BF7295">
        <w:rPr>
          <w:rFonts w:ascii="Times New Roman" w:hAnsi="Times New Roman" w:cs="Times New Roman"/>
          <w:sz w:val="24"/>
          <w:szCs w:val="24"/>
        </w:rPr>
        <w:t>The Medical Diagnosis Center by Service Portal project focuses on understanding the challenges faced by patients and diagnostic center staff during appointment booking, report management, and payment processing. This problem statement helps identify customer needs and design a user-friendly ServiceNow solution that improves healthcare service management.</w:t>
      </w:r>
    </w:p>
    <w:p w14:paraId="3FD88340" w14:textId="77777777" w:rsidR="00E47426" w:rsidRPr="00BF7295" w:rsidRDefault="00E47426" w:rsidP="00E47426">
      <w:pPr>
        <w:rPr>
          <w:rFonts w:ascii="Times New Roman" w:hAnsi="Times New Roman" w:cs="Times New Roman"/>
          <w:sz w:val="24"/>
          <w:szCs w:val="24"/>
        </w:rPr>
      </w:pPr>
      <w:r w:rsidRPr="00BF7295">
        <w:rPr>
          <w:rFonts w:ascii="Times New Roman" w:hAnsi="Times New Roman" w:cs="Times New Roman"/>
          <w:sz w:val="24"/>
          <w:szCs w:val="24"/>
        </w:rPr>
        <w:t>A well-defined customer problem statement helps our team understand the real difficulties experienced by patients and hospital staff. Based on these challenges, we designed a ServiceNow Service Portal that automates diagnostic test booking, appointment scheduling, report management, notifications, and payment tracking.</w:t>
      </w:r>
    </w:p>
    <w:p w14:paraId="5D55454C" w14:textId="764569FD" w:rsidR="005465FD" w:rsidRPr="00BF7295" w:rsidRDefault="005465FD">
      <w:pPr>
        <w:rPr>
          <w:rFonts w:ascii="Times New Roman" w:hAnsi="Times New Roman" w:cs="Times New Roman"/>
          <w:sz w:val="24"/>
          <w:szCs w:val="24"/>
        </w:rPr>
      </w:pPr>
    </w:p>
    <w:p w14:paraId="1C51061C" w14:textId="77777777" w:rsidR="003E1E00" w:rsidRPr="00BF7295" w:rsidRDefault="003E1E00">
      <w:pPr>
        <w:rPr>
          <w:rFonts w:ascii="Times New Roman" w:hAnsi="Times New Roman" w:cs="Times New Roman"/>
          <w:b/>
          <w:bCs/>
          <w:sz w:val="24"/>
          <w:szCs w:val="24"/>
        </w:rPr>
      </w:pPr>
    </w:p>
    <w:p w14:paraId="7CCDB0E2" w14:textId="77777777" w:rsidR="003E1E00" w:rsidRPr="00BF7295" w:rsidRDefault="003E1E00">
      <w:pPr>
        <w:rPr>
          <w:rFonts w:ascii="Times New Roman" w:hAnsi="Times New Roman" w:cs="Times New Roman"/>
          <w:b/>
          <w:bCs/>
          <w:sz w:val="24"/>
          <w:szCs w:val="24"/>
        </w:rPr>
      </w:pPr>
    </w:p>
    <w:p w14:paraId="16B66CC7" w14:textId="77777777" w:rsidR="003E1E00" w:rsidRPr="00BF7295" w:rsidRDefault="003E1E00">
      <w:pPr>
        <w:rPr>
          <w:rFonts w:ascii="Times New Roman" w:hAnsi="Times New Roman" w:cs="Times New Roman"/>
          <w:b/>
          <w:bCs/>
          <w:sz w:val="24"/>
          <w:szCs w:val="24"/>
        </w:rPr>
      </w:pPr>
    </w:p>
    <w:p w14:paraId="62625C71" w14:textId="77777777" w:rsidR="003E1E00" w:rsidRPr="00BF7295" w:rsidRDefault="003E1E00">
      <w:pPr>
        <w:rPr>
          <w:rFonts w:ascii="Times New Roman" w:hAnsi="Times New Roman" w:cs="Times New Roman"/>
          <w:b/>
          <w:bCs/>
          <w:sz w:val="24"/>
          <w:szCs w:val="24"/>
        </w:rPr>
      </w:pPr>
    </w:p>
    <w:p w14:paraId="6324517F" w14:textId="77777777" w:rsidR="003E1E00" w:rsidRPr="00BF7295" w:rsidRDefault="003E1E00">
      <w:pPr>
        <w:rPr>
          <w:rFonts w:ascii="Times New Roman" w:hAnsi="Times New Roman" w:cs="Times New Roman"/>
          <w:b/>
          <w:bCs/>
          <w:sz w:val="24"/>
          <w:szCs w:val="24"/>
        </w:rPr>
      </w:pPr>
    </w:p>
    <w:p w14:paraId="4A8B7B51" w14:textId="77777777" w:rsidR="003E1E00" w:rsidRPr="00BF7295" w:rsidRDefault="003E1E00">
      <w:pPr>
        <w:rPr>
          <w:rFonts w:ascii="Times New Roman" w:hAnsi="Times New Roman" w:cs="Times New Roman"/>
          <w:b/>
          <w:bCs/>
          <w:sz w:val="24"/>
          <w:szCs w:val="24"/>
        </w:rPr>
      </w:pPr>
    </w:p>
    <w:p w14:paraId="6DB84DA2" w14:textId="77777777" w:rsidR="003E1E00" w:rsidRPr="00BF7295" w:rsidRDefault="003E1E00">
      <w:pPr>
        <w:rPr>
          <w:rFonts w:ascii="Times New Roman" w:hAnsi="Times New Roman" w:cs="Times New Roman"/>
          <w:b/>
          <w:bCs/>
          <w:sz w:val="24"/>
          <w:szCs w:val="24"/>
        </w:rPr>
      </w:pPr>
    </w:p>
    <w:p w14:paraId="27C2C114" w14:textId="77777777" w:rsidR="003E1E00" w:rsidRPr="00BF7295" w:rsidRDefault="003E1E00">
      <w:pPr>
        <w:rPr>
          <w:rFonts w:ascii="Times New Roman" w:hAnsi="Times New Roman" w:cs="Times New Roman"/>
          <w:b/>
          <w:bCs/>
          <w:sz w:val="24"/>
          <w:szCs w:val="24"/>
        </w:rPr>
      </w:pPr>
    </w:p>
    <w:p w14:paraId="4766F2E3" w14:textId="77777777" w:rsidR="003E1E00" w:rsidRPr="00BF7295" w:rsidRDefault="003E1E00">
      <w:pPr>
        <w:rPr>
          <w:rFonts w:ascii="Times New Roman" w:hAnsi="Times New Roman" w:cs="Times New Roman"/>
          <w:b/>
          <w:bCs/>
          <w:sz w:val="24"/>
          <w:szCs w:val="24"/>
        </w:rPr>
      </w:pPr>
    </w:p>
    <w:p w14:paraId="110F4D4D" w14:textId="77777777" w:rsidR="003E1E00" w:rsidRPr="00BF7295" w:rsidRDefault="003E1E00">
      <w:pPr>
        <w:rPr>
          <w:rFonts w:ascii="Times New Roman" w:hAnsi="Times New Roman" w:cs="Times New Roman"/>
          <w:b/>
          <w:bCs/>
          <w:sz w:val="24"/>
          <w:szCs w:val="24"/>
        </w:rPr>
      </w:pPr>
    </w:p>
    <w:p w14:paraId="30A5A224" w14:textId="77777777" w:rsidR="003E1E00" w:rsidRPr="00BF7295" w:rsidRDefault="003E1E00">
      <w:pPr>
        <w:rPr>
          <w:rFonts w:ascii="Times New Roman" w:hAnsi="Times New Roman" w:cs="Times New Roman"/>
          <w:b/>
          <w:bCs/>
          <w:sz w:val="24"/>
          <w:szCs w:val="24"/>
        </w:rPr>
      </w:pPr>
    </w:p>
    <w:p w14:paraId="7A60B271" w14:textId="77777777" w:rsidR="003E1E00" w:rsidRPr="00BF7295" w:rsidRDefault="003E1E00">
      <w:pPr>
        <w:rPr>
          <w:rFonts w:ascii="Times New Roman" w:hAnsi="Times New Roman" w:cs="Times New Roman"/>
          <w:b/>
          <w:bCs/>
          <w:sz w:val="24"/>
          <w:szCs w:val="24"/>
        </w:rPr>
      </w:pPr>
    </w:p>
    <w:p w14:paraId="2DE8A2CF" w14:textId="77777777" w:rsidR="003E1E00" w:rsidRPr="00BF7295" w:rsidRDefault="003E1E00">
      <w:pPr>
        <w:rPr>
          <w:rFonts w:ascii="Times New Roman" w:hAnsi="Times New Roman" w:cs="Times New Roman"/>
          <w:b/>
          <w:bCs/>
          <w:sz w:val="24"/>
          <w:szCs w:val="24"/>
        </w:rPr>
      </w:pPr>
    </w:p>
    <w:p w14:paraId="25AA2E32" w14:textId="77777777" w:rsidR="003E1E00" w:rsidRPr="00BF7295" w:rsidRDefault="003E1E00">
      <w:pPr>
        <w:rPr>
          <w:rFonts w:ascii="Times New Roman" w:hAnsi="Times New Roman" w:cs="Times New Roman"/>
          <w:b/>
          <w:bCs/>
          <w:sz w:val="24"/>
          <w:szCs w:val="24"/>
        </w:rPr>
      </w:pPr>
    </w:p>
    <w:p w14:paraId="7C718C6C" w14:textId="77777777" w:rsidR="003E1E00" w:rsidRPr="00BF7295" w:rsidRDefault="003E1E00">
      <w:pPr>
        <w:rPr>
          <w:rFonts w:ascii="Times New Roman" w:hAnsi="Times New Roman" w:cs="Times New Roman"/>
          <w:b/>
          <w:bCs/>
          <w:sz w:val="24"/>
          <w:szCs w:val="24"/>
        </w:rPr>
      </w:pPr>
    </w:p>
    <w:p w14:paraId="488AAA1F" w14:textId="77777777" w:rsidR="003E1E00" w:rsidRPr="00BF7295" w:rsidRDefault="003E1E00">
      <w:pPr>
        <w:rPr>
          <w:rFonts w:ascii="Times New Roman" w:hAnsi="Times New Roman" w:cs="Times New Roman"/>
          <w:b/>
          <w:bCs/>
          <w:sz w:val="24"/>
          <w:szCs w:val="24"/>
        </w:rPr>
      </w:pPr>
    </w:p>
    <w:p w14:paraId="27D6C0A4" w14:textId="2B25145B" w:rsidR="003E1E00" w:rsidRPr="00BF7295" w:rsidRDefault="003E1E00">
      <w:pPr>
        <w:rPr>
          <w:rFonts w:ascii="Times New Roman" w:hAnsi="Times New Roman" w:cs="Times New Roman"/>
          <w:b/>
          <w:bCs/>
          <w:sz w:val="24"/>
          <w:szCs w:val="24"/>
        </w:rPr>
      </w:pPr>
      <w:r w:rsidRPr="00BF7295">
        <w:rPr>
          <w:rFonts w:ascii="Times New Roman" w:hAnsi="Times New Roman" w:cs="Times New Roman"/>
          <w:b/>
          <w:bCs/>
          <w:sz w:val="24"/>
          <w:szCs w:val="24"/>
        </w:rPr>
        <w:t>Customer Problem Statements (Table)</w:t>
      </w:r>
    </w:p>
    <w:p w14:paraId="6BBEA45A" w14:textId="77777777" w:rsidR="00E47426" w:rsidRPr="00BF7295" w:rsidRDefault="00E47426">
      <w:pPr>
        <w:rPr>
          <w:rFonts w:ascii="Times New Roman" w:hAnsi="Times New Roman" w:cs="Times New Roman"/>
          <w:sz w:val="24"/>
          <w:szCs w:val="24"/>
        </w:rPr>
      </w:pPr>
    </w:p>
    <w:tbl>
      <w:tblPr>
        <w:tblStyle w:val="a0"/>
        <w:tblW w:w="1010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6"/>
        <w:gridCol w:w="1424"/>
        <w:gridCol w:w="1565"/>
        <w:gridCol w:w="1212"/>
        <w:gridCol w:w="1507"/>
        <w:gridCol w:w="2550"/>
      </w:tblGrid>
      <w:tr w:rsidR="005465FD" w:rsidRPr="00BF7295" w14:paraId="1293998D" w14:textId="77777777" w:rsidTr="00E47426">
        <w:trPr>
          <w:trHeight w:val="598"/>
        </w:trPr>
        <w:tc>
          <w:tcPr>
            <w:tcW w:w="1846" w:type="dxa"/>
            <w:tcBorders>
              <w:bottom w:val="nil"/>
            </w:tcBorders>
          </w:tcPr>
          <w:p w14:paraId="2B5069A6" w14:textId="77777777" w:rsidR="005465FD" w:rsidRPr="00BF7295" w:rsidRDefault="00995140">
            <w:pPr>
              <w:rPr>
                <w:rFonts w:ascii="Times New Roman" w:hAnsi="Times New Roman" w:cs="Times New Roman"/>
                <w:b/>
                <w:sz w:val="24"/>
                <w:szCs w:val="24"/>
              </w:rPr>
            </w:pPr>
            <w:r w:rsidRPr="00BF7295">
              <w:rPr>
                <w:rFonts w:ascii="Times New Roman" w:hAnsi="Times New Roman" w:cs="Times New Roman"/>
                <w:b/>
                <w:sz w:val="24"/>
                <w:szCs w:val="24"/>
              </w:rPr>
              <w:t>Problem Statement (PS)</w:t>
            </w:r>
          </w:p>
        </w:tc>
        <w:tc>
          <w:tcPr>
            <w:tcW w:w="1424" w:type="dxa"/>
          </w:tcPr>
          <w:p w14:paraId="46F1D481" w14:textId="77777777" w:rsidR="005465FD" w:rsidRPr="00BF7295" w:rsidRDefault="00995140">
            <w:pPr>
              <w:rPr>
                <w:rFonts w:ascii="Times New Roman" w:hAnsi="Times New Roman" w:cs="Times New Roman"/>
                <w:b/>
                <w:sz w:val="24"/>
                <w:szCs w:val="24"/>
              </w:rPr>
            </w:pPr>
            <w:r w:rsidRPr="00BF7295">
              <w:rPr>
                <w:rFonts w:ascii="Times New Roman" w:hAnsi="Times New Roman" w:cs="Times New Roman"/>
                <w:b/>
                <w:sz w:val="24"/>
                <w:szCs w:val="24"/>
              </w:rPr>
              <w:t>I am (Customer)</w:t>
            </w:r>
          </w:p>
        </w:tc>
        <w:tc>
          <w:tcPr>
            <w:tcW w:w="1565" w:type="dxa"/>
          </w:tcPr>
          <w:p w14:paraId="4672327A" w14:textId="77777777" w:rsidR="005465FD" w:rsidRPr="00BF7295" w:rsidRDefault="00995140">
            <w:pPr>
              <w:rPr>
                <w:rFonts w:ascii="Times New Roman" w:hAnsi="Times New Roman" w:cs="Times New Roman"/>
                <w:b/>
                <w:sz w:val="24"/>
                <w:szCs w:val="24"/>
              </w:rPr>
            </w:pPr>
            <w:r w:rsidRPr="00BF7295">
              <w:rPr>
                <w:rFonts w:ascii="Times New Roman" w:hAnsi="Times New Roman" w:cs="Times New Roman"/>
                <w:b/>
                <w:sz w:val="24"/>
                <w:szCs w:val="24"/>
              </w:rPr>
              <w:t>I’m trying to</w:t>
            </w:r>
          </w:p>
        </w:tc>
        <w:tc>
          <w:tcPr>
            <w:tcW w:w="1212" w:type="dxa"/>
          </w:tcPr>
          <w:p w14:paraId="26075574" w14:textId="77777777" w:rsidR="005465FD" w:rsidRPr="00BF7295" w:rsidRDefault="00995140">
            <w:pPr>
              <w:rPr>
                <w:rFonts w:ascii="Times New Roman" w:hAnsi="Times New Roman" w:cs="Times New Roman"/>
                <w:b/>
                <w:sz w:val="24"/>
                <w:szCs w:val="24"/>
              </w:rPr>
            </w:pPr>
            <w:r w:rsidRPr="00BF7295">
              <w:rPr>
                <w:rFonts w:ascii="Times New Roman" w:hAnsi="Times New Roman" w:cs="Times New Roman"/>
                <w:b/>
                <w:sz w:val="24"/>
                <w:szCs w:val="24"/>
              </w:rPr>
              <w:t>But</w:t>
            </w:r>
          </w:p>
        </w:tc>
        <w:tc>
          <w:tcPr>
            <w:tcW w:w="1507" w:type="dxa"/>
          </w:tcPr>
          <w:p w14:paraId="02660289" w14:textId="77777777" w:rsidR="005465FD" w:rsidRPr="00BF7295" w:rsidRDefault="00995140">
            <w:pPr>
              <w:rPr>
                <w:rFonts w:ascii="Times New Roman" w:hAnsi="Times New Roman" w:cs="Times New Roman"/>
                <w:b/>
                <w:sz w:val="24"/>
                <w:szCs w:val="24"/>
              </w:rPr>
            </w:pPr>
            <w:r w:rsidRPr="00BF7295">
              <w:rPr>
                <w:rFonts w:ascii="Times New Roman" w:hAnsi="Times New Roman" w:cs="Times New Roman"/>
                <w:b/>
                <w:sz w:val="24"/>
                <w:szCs w:val="24"/>
              </w:rPr>
              <w:t>Because</w:t>
            </w:r>
          </w:p>
        </w:tc>
        <w:tc>
          <w:tcPr>
            <w:tcW w:w="2550" w:type="dxa"/>
          </w:tcPr>
          <w:p w14:paraId="1E7BE883" w14:textId="77777777" w:rsidR="005465FD" w:rsidRPr="00BF7295" w:rsidRDefault="00995140">
            <w:pPr>
              <w:rPr>
                <w:rFonts w:ascii="Times New Roman" w:hAnsi="Times New Roman" w:cs="Times New Roman"/>
                <w:b/>
                <w:sz w:val="24"/>
                <w:szCs w:val="24"/>
              </w:rPr>
            </w:pPr>
            <w:r w:rsidRPr="00BF7295">
              <w:rPr>
                <w:rFonts w:ascii="Times New Roman" w:hAnsi="Times New Roman" w:cs="Times New Roman"/>
                <w:b/>
                <w:sz w:val="24"/>
                <w:szCs w:val="24"/>
              </w:rPr>
              <w:t>Which makes me feel</w:t>
            </w:r>
          </w:p>
        </w:tc>
      </w:tr>
      <w:tr w:rsidR="005465FD" w:rsidRPr="00BF7295" w14:paraId="0105FED6" w14:textId="77777777" w:rsidTr="00E47426">
        <w:trPr>
          <w:trHeight w:val="3046"/>
        </w:trPr>
        <w:tc>
          <w:tcPr>
            <w:tcW w:w="1846" w:type="dxa"/>
            <w:tcBorders>
              <w:top w:val="nil"/>
            </w:tcBorders>
          </w:tcPr>
          <w:p w14:paraId="437663EE" w14:textId="77777777" w:rsidR="005465FD" w:rsidRPr="00BF7295" w:rsidRDefault="00995140">
            <w:pPr>
              <w:rPr>
                <w:rFonts w:ascii="Times New Roman" w:hAnsi="Times New Roman" w:cs="Times New Roman"/>
                <w:sz w:val="24"/>
                <w:szCs w:val="24"/>
              </w:rPr>
            </w:pPr>
            <w:r w:rsidRPr="00BF7295">
              <w:rPr>
                <w:rFonts w:ascii="Times New Roman" w:hAnsi="Times New Roman" w:cs="Times New Roman"/>
                <w:sz w:val="24"/>
                <w:szCs w:val="24"/>
              </w:rPr>
              <w:t>PS-1</w:t>
            </w:r>
          </w:p>
        </w:tc>
        <w:tc>
          <w:tcPr>
            <w:tcW w:w="1424" w:type="dxa"/>
          </w:tcPr>
          <w:p w14:paraId="2FE473A9" w14:textId="56318F8B" w:rsidR="005465FD" w:rsidRPr="00BF7295" w:rsidRDefault="00E47426">
            <w:pPr>
              <w:rPr>
                <w:rFonts w:ascii="Times New Roman" w:hAnsi="Times New Roman" w:cs="Times New Roman"/>
                <w:sz w:val="24"/>
                <w:szCs w:val="24"/>
              </w:rPr>
            </w:pPr>
            <w:r w:rsidRPr="00BF7295">
              <w:rPr>
                <w:rFonts w:ascii="Times New Roman" w:hAnsi="Times New Roman" w:cs="Times New Roman"/>
                <w:sz w:val="24"/>
                <w:szCs w:val="24"/>
              </w:rPr>
              <w:t>A patient visiting a medical diagnosis center.</w:t>
            </w:r>
          </w:p>
        </w:tc>
        <w:tc>
          <w:tcPr>
            <w:tcW w:w="1565" w:type="dxa"/>
          </w:tcPr>
          <w:p w14:paraId="6A35D7D5" w14:textId="4212ABB7" w:rsidR="00E47426" w:rsidRPr="00BF7295" w:rsidRDefault="00E47426" w:rsidP="00E47426">
            <w:pPr>
              <w:rPr>
                <w:rFonts w:ascii="Times New Roman" w:hAnsi="Times New Roman" w:cs="Times New Roman"/>
                <w:sz w:val="24"/>
                <w:szCs w:val="24"/>
              </w:rPr>
            </w:pPr>
            <w:r w:rsidRPr="00BF7295">
              <w:rPr>
                <w:rFonts w:ascii="Times New Roman" w:hAnsi="Times New Roman" w:cs="Times New Roman"/>
                <w:sz w:val="24"/>
                <w:szCs w:val="24"/>
              </w:rPr>
              <w:t>Book a diagnostic test quickly and choose an available appointment slot online.</w:t>
            </w:r>
          </w:p>
        </w:tc>
        <w:tc>
          <w:tcPr>
            <w:tcW w:w="1212" w:type="dxa"/>
          </w:tcPr>
          <w:p w14:paraId="2EA6047C" w14:textId="5CE8184E" w:rsidR="005465FD" w:rsidRPr="00BF7295" w:rsidRDefault="00E47426">
            <w:pPr>
              <w:rPr>
                <w:rFonts w:ascii="Times New Roman" w:hAnsi="Times New Roman" w:cs="Times New Roman"/>
                <w:sz w:val="24"/>
                <w:szCs w:val="24"/>
              </w:rPr>
            </w:pPr>
            <w:r w:rsidRPr="00BF7295">
              <w:rPr>
                <w:rFonts w:ascii="Times New Roman" w:hAnsi="Times New Roman" w:cs="Times New Roman"/>
                <w:sz w:val="24"/>
                <w:szCs w:val="24"/>
              </w:rPr>
              <w:t>I have to wait at the reception and manually check available slots.</w:t>
            </w:r>
          </w:p>
        </w:tc>
        <w:tc>
          <w:tcPr>
            <w:tcW w:w="1507" w:type="dxa"/>
          </w:tcPr>
          <w:p w14:paraId="3206D76C" w14:textId="14070B51" w:rsidR="005465FD" w:rsidRPr="00BF7295" w:rsidRDefault="00E47426">
            <w:pPr>
              <w:rPr>
                <w:rFonts w:ascii="Times New Roman" w:hAnsi="Times New Roman" w:cs="Times New Roman"/>
                <w:sz w:val="24"/>
                <w:szCs w:val="24"/>
              </w:rPr>
            </w:pPr>
            <w:r w:rsidRPr="00BF7295">
              <w:rPr>
                <w:rFonts w:ascii="Times New Roman" w:hAnsi="Times New Roman" w:cs="Times New Roman"/>
                <w:sz w:val="24"/>
                <w:szCs w:val="24"/>
              </w:rPr>
              <w:t>The appointment booking process is handled manually and slot availability is not updated in real time.</w:t>
            </w:r>
          </w:p>
        </w:tc>
        <w:tc>
          <w:tcPr>
            <w:tcW w:w="2550" w:type="dxa"/>
          </w:tcPr>
          <w:p w14:paraId="4B8323EC" w14:textId="532061CF" w:rsidR="005465FD" w:rsidRPr="00BF7295" w:rsidRDefault="00E47426">
            <w:pPr>
              <w:rPr>
                <w:rFonts w:ascii="Times New Roman" w:hAnsi="Times New Roman" w:cs="Times New Roman"/>
                <w:sz w:val="24"/>
                <w:szCs w:val="24"/>
              </w:rPr>
            </w:pPr>
            <w:r w:rsidRPr="00BF7295">
              <w:rPr>
                <w:rFonts w:ascii="Times New Roman" w:hAnsi="Times New Roman" w:cs="Times New Roman"/>
                <w:sz w:val="24"/>
                <w:szCs w:val="24"/>
              </w:rPr>
              <w:t>Frustrated and inconvenienced</w:t>
            </w:r>
          </w:p>
        </w:tc>
      </w:tr>
      <w:tr w:rsidR="00E47426" w:rsidRPr="00BF7295" w14:paraId="5BF5AB1A" w14:textId="77777777" w:rsidTr="00E47426">
        <w:trPr>
          <w:trHeight w:val="3046"/>
        </w:trPr>
        <w:tc>
          <w:tcPr>
            <w:tcW w:w="1846" w:type="dxa"/>
            <w:tcBorders>
              <w:top w:val="nil"/>
            </w:tcBorders>
          </w:tcPr>
          <w:p w14:paraId="69CD72A9" w14:textId="43F28A4B" w:rsidR="00E47426" w:rsidRPr="00BF7295" w:rsidRDefault="00E47426" w:rsidP="00E47426">
            <w:pPr>
              <w:rPr>
                <w:rFonts w:ascii="Times New Roman" w:hAnsi="Times New Roman" w:cs="Times New Roman"/>
                <w:sz w:val="24"/>
                <w:szCs w:val="24"/>
              </w:rPr>
            </w:pPr>
            <w:r w:rsidRPr="00BF7295">
              <w:rPr>
                <w:rFonts w:ascii="Times New Roman" w:hAnsi="Times New Roman" w:cs="Times New Roman"/>
                <w:sz w:val="24"/>
                <w:szCs w:val="24"/>
              </w:rPr>
              <w:t>PS-2</w:t>
            </w:r>
          </w:p>
        </w:tc>
        <w:tc>
          <w:tcPr>
            <w:tcW w:w="1424" w:type="dxa"/>
          </w:tcPr>
          <w:p w14:paraId="09B4A5EC" w14:textId="3E931793" w:rsidR="00E47426" w:rsidRPr="00BF7295" w:rsidRDefault="00E47426" w:rsidP="00E47426">
            <w:pPr>
              <w:rPr>
                <w:rFonts w:ascii="Times New Roman" w:hAnsi="Times New Roman" w:cs="Times New Roman"/>
                <w:sz w:val="24"/>
                <w:szCs w:val="24"/>
              </w:rPr>
            </w:pPr>
            <w:r w:rsidRPr="00BF7295">
              <w:rPr>
                <w:rFonts w:ascii="Times New Roman" w:hAnsi="Times New Roman" w:cs="Times New Roman"/>
                <w:sz w:val="24"/>
                <w:szCs w:val="24"/>
              </w:rPr>
              <w:t>A patient who completed a diagnostic test.</w:t>
            </w:r>
          </w:p>
        </w:tc>
        <w:tc>
          <w:tcPr>
            <w:tcW w:w="1565" w:type="dxa"/>
          </w:tcPr>
          <w:p w14:paraId="724E111E" w14:textId="7AF9DF7E" w:rsidR="00E47426" w:rsidRPr="00BF7295" w:rsidRDefault="00E47426" w:rsidP="00E47426">
            <w:pPr>
              <w:rPr>
                <w:rFonts w:ascii="Times New Roman" w:hAnsi="Times New Roman" w:cs="Times New Roman"/>
                <w:sz w:val="24"/>
                <w:szCs w:val="24"/>
              </w:rPr>
            </w:pPr>
            <w:r w:rsidRPr="00BF7295">
              <w:rPr>
                <w:rFonts w:ascii="Times New Roman" w:hAnsi="Times New Roman" w:cs="Times New Roman"/>
                <w:sz w:val="24"/>
                <w:szCs w:val="24"/>
              </w:rPr>
              <w:t>View and download my medical reports online without visiting the center again.</w:t>
            </w:r>
          </w:p>
        </w:tc>
        <w:tc>
          <w:tcPr>
            <w:tcW w:w="1212" w:type="dxa"/>
          </w:tcPr>
          <w:p w14:paraId="37F3A98E" w14:textId="322C7A9B" w:rsidR="00E47426" w:rsidRPr="00BF7295" w:rsidRDefault="00E47426" w:rsidP="00E47426">
            <w:pPr>
              <w:rPr>
                <w:rFonts w:ascii="Times New Roman" w:hAnsi="Times New Roman" w:cs="Times New Roman"/>
                <w:sz w:val="24"/>
                <w:szCs w:val="24"/>
              </w:rPr>
            </w:pPr>
            <w:r w:rsidRPr="00BF7295">
              <w:rPr>
                <w:rFonts w:ascii="Times New Roman" w:hAnsi="Times New Roman" w:cs="Times New Roman"/>
                <w:sz w:val="24"/>
                <w:szCs w:val="24"/>
              </w:rPr>
              <w:t>I need to return to the diagnosis center or contact staff to collect the report.</w:t>
            </w:r>
          </w:p>
        </w:tc>
        <w:tc>
          <w:tcPr>
            <w:tcW w:w="1507" w:type="dxa"/>
          </w:tcPr>
          <w:p w14:paraId="19BC7798" w14:textId="07A8D6E4" w:rsidR="00E47426" w:rsidRPr="00BF7295" w:rsidRDefault="00E47426" w:rsidP="00E47426">
            <w:pPr>
              <w:rPr>
                <w:rFonts w:ascii="Times New Roman" w:hAnsi="Times New Roman" w:cs="Times New Roman"/>
                <w:sz w:val="24"/>
                <w:szCs w:val="24"/>
              </w:rPr>
            </w:pPr>
            <w:r w:rsidRPr="00BF7295">
              <w:rPr>
                <w:rFonts w:ascii="Times New Roman" w:hAnsi="Times New Roman" w:cs="Times New Roman"/>
                <w:sz w:val="24"/>
                <w:szCs w:val="24"/>
              </w:rPr>
              <w:t>Reports are stored manually and there is no centralized digital report management system.</w:t>
            </w:r>
          </w:p>
        </w:tc>
        <w:tc>
          <w:tcPr>
            <w:tcW w:w="2550" w:type="dxa"/>
          </w:tcPr>
          <w:p w14:paraId="6E44AEE0" w14:textId="73101A0F" w:rsidR="00E47426" w:rsidRPr="00BF7295" w:rsidRDefault="00E47426" w:rsidP="00E47426">
            <w:pPr>
              <w:rPr>
                <w:rFonts w:ascii="Times New Roman" w:hAnsi="Times New Roman" w:cs="Times New Roman"/>
                <w:sz w:val="24"/>
                <w:szCs w:val="24"/>
              </w:rPr>
            </w:pPr>
            <w:r w:rsidRPr="00BF7295">
              <w:rPr>
                <w:rFonts w:ascii="Times New Roman" w:hAnsi="Times New Roman" w:cs="Times New Roman"/>
                <w:sz w:val="24"/>
                <w:szCs w:val="24"/>
              </w:rPr>
              <w:t>Confused and dissatisfied.</w:t>
            </w:r>
          </w:p>
        </w:tc>
      </w:tr>
      <w:tr w:rsidR="00E47426" w:rsidRPr="00BF7295" w14:paraId="340FCF82" w14:textId="77777777" w:rsidTr="00E47426">
        <w:trPr>
          <w:trHeight w:val="3046"/>
        </w:trPr>
        <w:tc>
          <w:tcPr>
            <w:tcW w:w="1846" w:type="dxa"/>
            <w:tcBorders>
              <w:top w:val="nil"/>
            </w:tcBorders>
          </w:tcPr>
          <w:p w14:paraId="6CF149C1" w14:textId="2AA30370" w:rsidR="00E47426" w:rsidRPr="00BF7295" w:rsidRDefault="00E47426" w:rsidP="00E47426">
            <w:pPr>
              <w:rPr>
                <w:rFonts w:ascii="Times New Roman" w:hAnsi="Times New Roman" w:cs="Times New Roman"/>
                <w:sz w:val="24"/>
                <w:szCs w:val="24"/>
              </w:rPr>
            </w:pPr>
            <w:r w:rsidRPr="00BF7295">
              <w:rPr>
                <w:rFonts w:ascii="Times New Roman" w:hAnsi="Times New Roman" w:cs="Times New Roman"/>
                <w:sz w:val="24"/>
                <w:szCs w:val="24"/>
              </w:rPr>
              <w:t>PS-3</w:t>
            </w:r>
          </w:p>
        </w:tc>
        <w:tc>
          <w:tcPr>
            <w:tcW w:w="1424" w:type="dxa"/>
          </w:tcPr>
          <w:p w14:paraId="7FA768D8" w14:textId="29EE7FFD" w:rsidR="00E47426" w:rsidRPr="00BF7295" w:rsidRDefault="00E47426" w:rsidP="00E47426">
            <w:pPr>
              <w:rPr>
                <w:rFonts w:ascii="Times New Roman" w:hAnsi="Times New Roman" w:cs="Times New Roman"/>
                <w:sz w:val="24"/>
                <w:szCs w:val="24"/>
              </w:rPr>
            </w:pPr>
            <w:r w:rsidRPr="00BF7295">
              <w:rPr>
                <w:rFonts w:ascii="Times New Roman" w:hAnsi="Times New Roman" w:cs="Times New Roman"/>
                <w:sz w:val="24"/>
                <w:szCs w:val="24"/>
              </w:rPr>
              <w:t>A lab technician</w:t>
            </w:r>
          </w:p>
        </w:tc>
        <w:tc>
          <w:tcPr>
            <w:tcW w:w="1565" w:type="dxa"/>
          </w:tcPr>
          <w:p w14:paraId="546E30DC" w14:textId="52239ACD" w:rsidR="00E47426" w:rsidRPr="00BF7295" w:rsidRDefault="00E47426" w:rsidP="00E47426">
            <w:pPr>
              <w:rPr>
                <w:rFonts w:ascii="Times New Roman" w:hAnsi="Times New Roman" w:cs="Times New Roman"/>
                <w:sz w:val="24"/>
                <w:szCs w:val="24"/>
              </w:rPr>
            </w:pPr>
            <w:r w:rsidRPr="00BF7295">
              <w:rPr>
                <w:rFonts w:ascii="Times New Roman" w:hAnsi="Times New Roman" w:cs="Times New Roman"/>
                <w:sz w:val="24"/>
                <w:szCs w:val="24"/>
              </w:rPr>
              <w:t>Update sample collection and report processing status easily.</w:t>
            </w:r>
          </w:p>
        </w:tc>
        <w:tc>
          <w:tcPr>
            <w:tcW w:w="1212" w:type="dxa"/>
          </w:tcPr>
          <w:p w14:paraId="225554A5" w14:textId="369CDB64" w:rsidR="00E47426" w:rsidRPr="00BF7295" w:rsidRDefault="00E47426" w:rsidP="00E47426">
            <w:pPr>
              <w:rPr>
                <w:rFonts w:ascii="Times New Roman" w:hAnsi="Times New Roman" w:cs="Times New Roman"/>
                <w:sz w:val="24"/>
                <w:szCs w:val="24"/>
              </w:rPr>
            </w:pPr>
            <w:r w:rsidRPr="00BF7295">
              <w:rPr>
                <w:rFonts w:ascii="Times New Roman" w:hAnsi="Times New Roman" w:cs="Times New Roman"/>
                <w:sz w:val="24"/>
                <w:szCs w:val="24"/>
              </w:rPr>
              <w:t>I have to manually update records and inform patients separately.</w:t>
            </w:r>
          </w:p>
        </w:tc>
        <w:tc>
          <w:tcPr>
            <w:tcW w:w="1507" w:type="dxa"/>
          </w:tcPr>
          <w:p w14:paraId="3E9D06EC" w14:textId="29CAC16E" w:rsidR="00E47426" w:rsidRPr="00BF7295" w:rsidRDefault="00E47426" w:rsidP="00E47426">
            <w:pPr>
              <w:rPr>
                <w:rFonts w:ascii="Times New Roman" w:hAnsi="Times New Roman" w:cs="Times New Roman"/>
                <w:sz w:val="24"/>
                <w:szCs w:val="24"/>
              </w:rPr>
            </w:pPr>
            <w:r w:rsidRPr="00BF7295">
              <w:rPr>
                <w:rFonts w:ascii="Times New Roman" w:hAnsi="Times New Roman" w:cs="Times New Roman"/>
                <w:sz w:val="24"/>
                <w:szCs w:val="24"/>
              </w:rPr>
              <w:t>There is no automated workflow or notification system.</w:t>
            </w:r>
          </w:p>
        </w:tc>
        <w:tc>
          <w:tcPr>
            <w:tcW w:w="2550" w:type="dxa"/>
          </w:tcPr>
          <w:p w14:paraId="291F626E" w14:textId="504E2437" w:rsidR="00E47426" w:rsidRPr="00BF7295" w:rsidRDefault="00E47426" w:rsidP="00E47426">
            <w:pPr>
              <w:rPr>
                <w:rFonts w:ascii="Times New Roman" w:hAnsi="Times New Roman" w:cs="Times New Roman"/>
                <w:sz w:val="24"/>
                <w:szCs w:val="24"/>
              </w:rPr>
            </w:pPr>
            <w:r w:rsidRPr="00BF7295">
              <w:rPr>
                <w:rFonts w:ascii="Times New Roman" w:hAnsi="Times New Roman" w:cs="Times New Roman"/>
                <w:sz w:val="24"/>
                <w:szCs w:val="24"/>
              </w:rPr>
              <w:t>Overloaded and inefficient.</w:t>
            </w:r>
          </w:p>
        </w:tc>
      </w:tr>
      <w:tr w:rsidR="00E47426" w:rsidRPr="00BF7295" w14:paraId="2EF6684F" w14:textId="77777777" w:rsidTr="00E47426">
        <w:trPr>
          <w:trHeight w:val="3046"/>
        </w:trPr>
        <w:tc>
          <w:tcPr>
            <w:tcW w:w="1846" w:type="dxa"/>
          </w:tcPr>
          <w:p w14:paraId="5E0E1302" w14:textId="42C680BE" w:rsidR="00E47426" w:rsidRPr="00BF7295" w:rsidRDefault="00E47426" w:rsidP="00E47426">
            <w:pPr>
              <w:rPr>
                <w:rFonts w:ascii="Times New Roman" w:hAnsi="Times New Roman" w:cs="Times New Roman"/>
                <w:sz w:val="24"/>
                <w:szCs w:val="24"/>
              </w:rPr>
            </w:pPr>
            <w:r w:rsidRPr="00BF7295">
              <w:rPr>
                <w:rFonts w:ascii="Times New Roman" w:hAnsi="Times New Roman" w:cs="Times New Roman"/>
                <w:sz w:val="24"/>
                <w:szCs w:val="24"/>
              </w:rPr>
              <w:lastRenderedPageBreak/>
              <w:t>PS-4</w:t>
            </w:r>
          </w:p>
        </w:tc>
        <w:tc>
          <w:tcPr>
            <w:tcW w:w="1424" w:type="dxa"/>
          </w:tcPr>
          <w:p w14:paraId="5CFC2791" w14:textId="38C7BA1F" w:rsidR="00E47426" w:rsidRPr="00BF7295" w:rsidRDefault="00E47426" w:rsidP="00E47426">
            <w:pPr>
              <w:rPr>
                <w:rFonts w:ascii="Times New Roman" w:hAnsi="Times New Roman" w:cs="Times New Roman"/>
                <w:sz w:val="24"/>
                <w:szCs w:val="24"/>
              </w:rPr>
            </w:pPr>
            <w:r w:rsidRPr="00BF7295">
              <w:rPr>
                <w:rFonts w:ascii="Times New Roman" w:hAnsi="Times New Roman" w:cs="Times New Roman"/>
                <w:sz w:val="24"/>
                <w:szCs w:val="24"/>
              </w:rPr>
              <w:t>A receptionist</w:t>
            </w:r>
          </w:p>
        </w:tc>
        <w:tc>
          <w:tcPr>
            <w:tcW w:w="1565" w:type="dxa"/>
          </w:tcPr>
          <w:p w14:paraId="5086C3EF" w14:textId="1137041C" w:rsidR="00E47426" w:rsidRPr="00BF7295" w:rsidRDefault="00E47426" w:rsidP="00E47426">
            <w:pPr>
              <w:rPr>
                <w:rFonts w:ascii="Times New Roman" w:hAnsi="Times New Roman" w:cs="Times New Roman"/>
                <w:sz w:val="24"/>
                <w:szCs w:val="24"/>
              </w:rPr>
            </w:pPr>
            <w:r w:rsidRPr="00BF7295">
              <w:rPr>
                <w:rFonts w:ascii="Times New Roman" w:hAnsi="Times New Roman" w:cs="Times New Roman"/>
                <w:sz w:val="24"/>
                <w:szCs w:val="24"/>
              </w:rPr>
              <w:t>Manage patient appointments without scheduling conflicts.</w:t>
            </w:r>
          </w:p>
        </w:tc>
        <w:tc>
          <w:tcPr>
            <w:tcW w:w="1212" w:type="dxa"/>
          </w:tcPr>
          <w:p w14:paraId="5D1794FE" w14:textId="0ECD246F" w:rsidR="00E47426" w:rsidRPr="00BF7295" w:rsidRDefault="00E47426" w:rsidP="00E47426">
            <w:pPr>
              <w:rPr>
                <w:rFonts w:ascii="Times New Roman" w:hAnsi="Times New Roman" w:cs="Times New Roman"/>
                <w:sz w:val="24"/>
                <w:szCs w:val="24"/>
              </w:rPr>
            </w:pPr>
            <w:r w:rsidRPr="00BF7295">
              <w:rPr>
                <w:rFonts w:ascii="Times New Roman" w:hAnsi="Times New Roman" w:cs="Times New Roman"/>
                <w:sz w:val="24"/>
                <w:szCs w:val="24"/>
              </w:rPr>
              <w:t>I need to manually verify available slots before confirming appointments.</w:t>
            </w:r>
          </w:p>
        </w:tc>
        <w:tc>
          <w:tcPr>
            <w:tcW w:w="1507" w:type="dxa"/>
          </w:tcPr>
          <w:p w14:paraId="6CBBC710" w14:textId="25885C08" w:rsidR="00E47426" w:rsidRPr="00BF7295" w:rsidRDefault="00E47426" w:rsidP="00E47426">
            <w:pPr>
              <w:rPr>
                <w:rFonts w:ascii="Times New Roman" w:hAnsi="Times New Roman" w:cs="Times New Roman"/>
                <w:sz w:val="24"/>
                <w:szCs w:val="24"/>
              </w:rPr>
            </w:pPr>
            <w:r w:rsidRPr="00BF7295">
              <w:rPr>
                <w:rFonts w:ascii="Times New Roman" w:hAnsi="Times New Roman" w:cs="Times New Roman"/>
                <w:sz w:val="24"/>
                <w:szCs w:val="24"/>
              </w:rPr>
              <w:t>There is no real-time booking validation or slot capacity control.</w:t>
            </w:r>
          </w:p>
        </w:tc>
        <w:tc>
          <w:tcPr>
            <w:tcW w:w="2550" w:type="dxa"/>
          </w:tcPr>
          <w:p w14:paraId="7AD09523" w14:textId="3BEAEDAB" w:rsidR="00E47426" w:rsidRPr="00BF7295" w:rsidRDefault="00E47426" w:rsidP="00E47426">
            <w:pPr>
              <w:rPr>
                <w:rFonts w:ascii="Times New Roman" w:hAnsi="Times New Roman" w:cs="Times New Roman"/>
                <w:sz w:val="24"/>
                <w:szCs w:val="24"/>
              </w:rPr>
            </w:pPr>
            <w:r w:rsidRPr="00BF7295">
              <w:rPr>
                <w:rFonts w:ascii="Times New Roman" w:hAnsi="Times New Roman" w:cs="Times New Roman"/>
                <w:sz w:val="24"/>
                <w:szCs w:val="24"/>
              </w:rPr>
              <w:t>Stressed and prone to booking errors.</w:t>
            </w:r>
          </w:p>
        </w:tc>
      </w:tr>
    </w:tbl>
    <w:p w14:paraId="3E0C7DA2" w14:textId="6D64DAA0" w:rsidR="005465FD" w:rsidRPr="00BF7295" w:rsidRDefault="00E47426">
      <w:pPr>
        <w:rPr>
          <w:rFonts w:ascii="Times New Roman" w:hAnsi="Times New Roman" w:cs="Times New Roman"/>
          <w:sz w:val="24"/>
          <w:szCs w:val="24"/>
        </w:rPr>
      </w:pPr>
      <w:r w:rsidRPr="00BF7295">
        <w:rPr>
          <w:rFonts w:ascii="Times New Roman" w:hAnsi="Times New Roman" w:cs="Times New Roman"/>
          <w:sz w:val="24"/>
          <w:szCs w:val="24"/>
        </w:rPr>
        <w:t xml:space="preserve">  </w:t>
      </w:r>
    </w:p>
    <w:sectPr w:rsidR="005465FD" w:rsidRPr="00BF729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5FD"/>
    <w:rsid w:val="001B189B"/>
    <w:rsid w:val="003E1E00"/>
    <w:rsid w:val="005465FD"/>
    <w:rsid w:val="007D4370"/>
    <w:rsid w:val="00865A7E"/>
    <w:rsid w:val="00BF7295"/>
    <w:rsid w:val="00E47426"/>
    <w:rsid w:val="00F07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5C9EB"/>
  <w15:docId w15:val="{E9C1AF92-CDDA-4741-827D-60DDFEACF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328</Words>
  <Characters>1874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Prathyusha Vummiti</cp:lastModifiedBy>
  <cp:revision>4</cp:revision>
  <dcterms:created xsi:type="dcterms:W3CDTF">2026-09-07T14:22:00Z</dcterms:created>
  <dcterms:modified xsi:type="dcterms:W3CDTF">2026-09-09T08:04:00Z</dcterms:modified>
</cp:coreProperties>
</file>