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m5l9ecbh6oz" w:id="0"/>
      <w:bookmarkEnd w:id="0"/>
      <w:r w:rsidDel="00000000" w:rsidR="00000000" w:rsidRPr="00000000">
        <w:rPr>
          <w:b w:val="1"/>
          <w:sz w:val="46"/>
          <w:szCs w:val="46"/>
          <w:rtl w:val="0"/>
        </w:rPr>
        <w:t xml:space="preserve">Multi-Agent Cooperative AI Systems: A Research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hemfvs05les"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multi-agent system (MAS)</w:t>
      </w:r>
      <w:r w:rsidDel="00000000" w:rsidR="00000000" w:rsidRPr="00000000">
        <w:rPr>
          <w:rtl w:val="0"/>
        </w:rPr>
        <w:t xml:space="preserve"> is a collection of multiple interacting intelligent agents within an environment. By coordinating their actions, these agents can solve problems that would be difficult or impossible for an individual agent or monolithic system (</w:t>
      </w:r>
      <w:hyperlink r:id="rId6">
        <w:r w:rsidDel="00000000" w:rsidR="00000000" w:rsidRPr="00000000">
          <w:rPr>
            <w:color w:val="1155cc"/>
            <w:u w:val="single"/>
            <w:rtl w:val="0"/>
          </w:rPr>
          <w:t xml:space="preserve">Multi-agent system - Wikipedia</w:t>
        </w:r>
      </w:hyperlink>
      <w:r w:rsidDel="00000000" w:rsidR="00000000" w:rsidRPr="00000000">
        <w:rPr>
          <w:rtl w:val="0"/>
        </w:rPr>
        <w:t xml:space="preserve">). MAS technology has become a core area of AI research because of its flexibility and effectiveness in tackling complex, distributed problems (</w:t>
      </w:r>
      <w:hyperlink r:id="rId7">
        <w:r w:rsidDel="00000000" w:rsidR="00000000" w:rsidRPr="00000000">
          <w:rPr>
            <w:color w:val="1155cc"/>
            <w:u w:val="single"/>
            <w:rtl w:val="0"/>
          </w:rPr>
          <w:t xml:space="preserve">(PDF) Past, Present and Future Trends in Multi-Agent System Technology</w:t>
        </w:r>
      </w:hyperlink>
      <w:r w:rsidDel="00000000" w:rsidR="00000000" w:rsidRPr="00000000">
        <w:rPr>
          <w:rtl w:val="0"/>
        </w:rPr>
        <w:t xml:space="preserve">). In essence, a well-designed MAS leverages the diverse capabilities of each agent to achieve a collective intelligence greater than the sum of its parts.</w:t>
      </w:r>
    </w:p>
    <w:p w:rsidR="00000000" w:rsidDel="00000000" w:rsidP="00000000" w:rsidRDefault="00000000" w:rsidRPr="00000000" w14:paraId="00000004">
      <w:pPr>
        <w:spacing w:after="240" w:before="240" w:lineRule="auto"/>
        <w:rPr/>
      </w:pPr>
      <w:r w:rsidDel="00000000" w:rsidR="00000000" w:rsidRPr="00000000">
        <w:rPr>
          <w:b w:val="1"/>
          <w:rtl w:val="0"/>
        </w:rPr>
        <w:t xml:space="preserve">Historical evolution:</w:t>
      </w:r>
      <w:r w:rsidDel="00000000" w:rsidR="00000000" w:rsidRPr="00000000">
        <w:rPr>
          <w:rtl w:val="0"/>
        </w:rPr>
        <w:t xml:space="preserve"> The origins of MAS trace back to the late 1970s and early 1980s under the field of </w:t>
      </w:r>
      <w:r w:rsidDel="00000000" w:rsidR="00000000" w:rsidRPr="00000000">
        <w:rPr>
          <w:i w:val="1"/>
          <w:rtl w:val="0"/>
        </w:rPr>
        <w:t xml:space="preserve">Distributed Artificial Intelligence (DAI)</w:t>
      </w:r>
      <w:r w:rsidDel="00000000" w:rsidR="00000000" w:rsidRPr="00000000">
        <w:rPr>
          <w:rtl w:val="0"/>
        </w:rPr>
        <w:t xml:space="preserve"> (</w:t>
      </w:r>
      <w:hyperlink r:id="rId8">
        <w:r w:rsidDel="00000000" w:rsidR="00000000" w:rsidRPr="00000000">
          <w:rPr>
            <w:color w:val="1155cc"/>
            <w:u w:val="single"/>
            <w:rtl w:val="0"/>
          </w:rPr>
          <w:t xml:space="preserve">untitled</w:t>
        </w:r>
      </w:hyperlink>
      <w:r w:rsidDel="00000000" w:rsidR="00000000" w:rsidRPr="00000000">
        <w:rPr>
          <w:rtl w:val="0"/>
        </w:rPr>
        <w:t xml:space="preserve">). Early work focused on distributed sensor interpretation, organizational structuring of problem solvers, and basic negotiation protocols between agents (</w:t>
      </w:r>
      <w:hyperlink r:id="rId9">
        <w:r w:rsidDel="00000000" w:rsidR="00000000" w:rsidRPr="00000000">
          <w:rPr>
            <w:color w:val="1155cc"/>
            <w:u w:val="single"/>
            <w:rtl w:val="0"/>
          </w:rPr>
          <w:t xml:space="preserve">untitled</w:t>
        </w:r>
      </w:hyperlink>
      <w:r w:rsidDel="00000000" w:rsidR="00000000" w:rsidRPr="00000000">
        <w:rPr>
          <w:rtl w:val="0"/>
        </w:rPr>
        <w:t xml:space="preserve">). Over the years, the field matured from exploratory prototypes to formal theories of coordination, communication languages, and learning in multi-agent settings (</w:t>
      </w:r>
      <w:hyperlink r:id="rId10">
        <w:r w:rsidDel="00000000" w:rsidR="00000000" w:rsidRPr="00000000">
          <w:rPr>
            <w:color w:val="1155cc"/>
            <w:u w:val="single"/>
            <w:rtl w:val="0"/>
          </w:rPr>
          <w:t xml:space="preserve">untitled</w:t>
        </w:r>
      </w:hyperlink>
      <w:r w:rsidDel="00000000" w:rsidR="00000000" w:rsidRPr="00000000">
        <w:rPr>
          <w:rtl w:val="0"/>
        </w:rPr>
        <w:t xml:space="preserve">). Key milestones include the introduction of the </w:t>
      </w:r>
      <w:r w:rsidDel="00000000" w:rsidR="00000000" w:rsidRPr="00000000">
        <w:rPr>
          <w:i w:val="1"/>
          <w:rtl w:val="0"/>
        </w:rPr>
        <w:t xml:space="preserve">Contract Net Protocol</w:t>
      </w:r>
      <w:r w:rsidDel="00000000" w:rsidR="00000000" w:rsidRPr="00000000">
        <w:rPr>
          <w:rtl w:val="0"/>
        </w:rPr>
        <w:t xml:space="preserve"> in 1980 (</w:t>
      </w:r>
      <w:hyperlink r:id="rId11">
        <w:r w:rsidDel="00000000" w:rsidR="00000000" w:rsidRPr="00000000">
          <w:rPr>
            <w:color w:val="1155cc"/>
            <w:u w:val="single"/>
            <w:rtl w:val="0"/>
          </w:rPr>
          <w:t xml:space="preserve">Contract Net Protocol - Wikipedia</w:t>
        </w:r>
      </w:hyperlink>
      <w:r w:rsidDel="00000000" w:rsidR="00000000" w:rsidRPr="00000000">
        <w:rPr>
          <w:rtl w:val="0"/>
        </w:rPr>
        <w:t xml:space="preserve">) – an early task-sharing mechanism where a manager agent contracts tasks to others – and the establishment of dedicated conferences (like ICMAS and later AAMAS in the mid-1990s) that signaled MAS as a distinct research discipline (</w:t>
      </w:r>
      <w:hyperlink r:id="rId12">
        <w:r w:rsidDel="00000000" w:rsidR="00000000" w:rsidRPr="00000000">
          <w:rPr>
            <w:color w:val="1155cc"/>
            <w:u w:val="single"/>
            <w:rtl w:val="0"/>
          </w:rPr>
          <w:t xml:space="preserve">untitled</w:t>
        </w:r>
      </w:hyperlink>
      <w:r w:rsidDel="00000000" w:rsidR="00000000" w:rsidRPr="00000000">
        <w:rPr>
          <w:rtl w:val="0"/>
        </w:rPr>
        <w:t xml:space="preserve">). These developments marked the transition of MAS from conceptual frameworks to real implementations in both software and robotic systems.</w:t>
      </w:r>
    </w:p>
    <w:p w:rsidR="00000000" w:rsidDel="00000000" w:rsidP="00000000" w:rsidRDefault="00000000" w:rsidRPr="00000000" w14:paraId="00000005">
      <w:pPr>
        <w:spacing w:after="240" w:before="240" w:lineRule="auto"/>
        <w:rPr/>
      </w:pPr>
      <w:r w:rsidDel="00000000" w:rsidR="00000000" w:rsidRPr="00000000">
        <w:rPr>
          <w:b w:val="1"/>
          <w:rtl w:val="0"/>
        </w:rPr>
        <w:t xml:space="preserve">Single-agent vs. multi-agent:</w:t>
      </w:r>
      <w:r w:rsidDel="00000000" w:rsidR="00000000" w:rsidRPr="00000000">
        <w:rPr>
          <w:rtl w:val="0"/>
        </w:rPr>
        <w:t xml:space="preserve"> Unlike a single-agent system (which has one AI agent operating in isolation), a multi-agent system orchestrates multiple agents working together toward shared or at least non-conflicting goals. In a single-agent paradigm, the agent only has to consider its own perceptions and actions, whereas in a MAS each agent must also account for the actions of others. This distinction means that MAS agents often </w:t>
      </w:r>
      <w:r w:rsidDel="00000000" w:rsidR="00000000" w:rsidRPr="00000000">
        <w:rPr>
          <w:b w:val="1"/>
          <w:rtl w:val="0"/>
        </w:rPr>
        <w:t xml:space="preserve">communicate</w:t>
      </w:r>
      <w:r w:rsidDel="00000000" w:rsidR="00000000" w:rsidRPr="00000000">
        <w:rPr>
          <w:rtl w:val="0"/>
        </w:rPr>
        <w:t xml:space="preserve"> and </w:t>
      </w:r>
      <w:r w:rsidDel="00000000" w:rsidR="00000000" w:rsidRPr="00000000">
        <w:rPr>
          <w:b w:val="1"/>
          <w:rtl w:val="0"/>
        </w:rPr>
        <w:t xml:space="preserve">coordinate</w:t>
      </w:r>
      <w:r w:rsidDel="00000000" w:rsidR="00000000" w:rsidRPr="00000000">
        <w:rPr>
          <w:rtl w:val="0"/>
        </w:rPr>
        <w:t xml:space="preserve"> with one another, rather than treating other actors as part of a static environment. By collaborating, multiple agents can divide complex tasks into manageable parts and solve them in parallel (</w:t>
      </w:r>
      <w:hyperlink r:id="rId13">
        <w:r w:rsidDel="00000000" w:rsidR="00000000" w:rsidRPr="00000000">
          <w:rPr>
            <w:color w:val="1155cc"/>
            <w:u w:val="single"/>
            <w:rtl w:val="0"/>
          </w:rPr>
          <w:t xml:space="preserve">Single-Agent vs Multi-Agent Systems: Two Paths for the Future of AI | DigitalOcean</w:t>
        </w:r>
      </w:hyperlink>
      <w:r w:rsidDel="00000000" w:rsidR="00000000" w:rsidRPr="00000000">
        <w:rPr>
          <w:rtl w:val="0"/>
        </w:rPr>
        <w:t xml:space="preserve">). Human teams often outperform individuals on hard tasks; similarly, multi-agent systems leverage the collective expertise and resources of many agents to tackle problems too complex or time-consuming for a lone agent (</w:t>
      </w:r>
      <w:hyperlink r:id="rId14">
        <w:r w:rsidDel="00000000" w:rsidR="00000000" w:rsidRPr="00000000">
          <w:rPr>
            <w:color w:val="1155cc"/>
            <w:u w:val="single"/>
            <w:rtl w:val="0"/>
          </w:rPr>
          <w:t xml:space="preserve">Single-Agent vs Multi-Agent Systems: Two Paths for the Future of AI | DigitalOcean</w:t>
        </w:r>
      </w:hyperlink>
      <w:r w:rsidDel="00000000" w:rsidR="00000000" w:rsidRPr="00000000">
        <w:rPr>
          <w:rtl w:val="0"/>
        </w:rPr>
        <w:t xml:space="preserve">). For example, a single robot might take a long time to map a large building, but a team of robots working concurrently can accomplish it much faster. On the other hand, multi-agent systems introduce new challenges that single agents don’t face: agents must agree on protocols, avoid conflicts, and deal with the </w:t>
      </w:r>
      <w:r w:rsidDel="00000000" w:rsidR="00000000" w:rsidRPr="00000000">
        <w:rPr>
          <w:i w:val="1"/>
          <w:rtl w:val="0"/>
        </w:rPr>
        <w:t xml:space="preserve">non-stationarity</w:t>
      </w:r>
      <w:r w:rsidDel="00000000" w:rsidR="00000000" w:rsidRPr="00000000">
        <w:rPr>
          <w:rtl w:val="0"/>
        </w:rPr>
        <w:t xml:space="preserve"> (changing behavior) of an environment where other learning agents are present. Thus, MAS approaches trade increased power and flexibility for added complexity in design and coordination.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yfuzvssc793g"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Swarm Intelligence:</w:t>
      </w:r>
      <w:r w:rsidDel="00000000" w:rsidR="00000000" w:rsidRPr="00000000">
        <w:rPr>
          <w:rtl w:val="0"/>
        </w:rPr>
        <w:t xml:space="preserve"> One prominent MAS approach is inspired by social insects and animal groups. </w:t>
      </w:r>
      <w:r w:rsidDel="00000000" w:rsidR="00000000" w:rsidRPr="00000000">
        <w:rPr>
          <w:i w:val="1"/>
          <w:rtl w:val="0"/>
        </w:rPr>
        <w:t xml:space="preserve">Swarm intelligence (SI)</w:t>
      </w:r>
      <w:r w:rsidDel="00000000" w:rsidR="00000000" w:rsidRPr="00000000">
        <w:rPr>
          <w:rtl w:val="0"/>
        </w:rPr>
        <w:t xml:space="preserve"> refers to the </w:t>
      </w:r>
      <w:r w:rsidDel="00000000" w:rsidR="00000000" w:rsidRPr="00000000">
        <w:rPr>
          <w:b w:val="1"/>
          <w:rtl w:val="0"/>
        </w:rPr>
        <w:t xml:space="preserve">collective behavior of decentralized, self-organized systems</w:t>
      </w:r>
      <w:r w:rsidDel="00000000" w:rsidR="00000000" w:rsidRPr="00000000">
        <w:rPr>
          <w:rtl w:val="0"/>
        </w:rPr>
        <w:t xml:space="preserve"> – typically a large population of simple agents following local rules (</w:t>
      </w:r>
      <w:hyperlink r:id="rId15">
        <w:r w:rsidDel="00000000" w:rsidR="00000000" w:rsidRPr="00000000">
          <w:rPr>
            <w:color w:val="1155cc"/>
            <w:u w:val="single"/>
            <w:rtl w:val="0"/>
          </w:rPr>
          <w:t xml:space="preserve">Swarm intelligence - Wikipedia</w:t>
        </w:r>
      </w:hyperlink>
      <w:r w:rsidDel="00000000" w:rsidR="00000000" w:rsidRPr="00000000">
        <w:rPr>
          <w:rtl w:val="0"/>
        </w:rPr>
        <w:t xml:space="preserve">). There is no central controller; instead, coherent global behavior </w:t>
      </w:r>
      <w:r w:rsidDel="00000000" w:rsidR="00000000" w:rsidRPr="00000000">
        <w:rPr>
          <w:i w:val="1"/>
          <w:rtl w:val="0"/>
        </w:rPr>
        <w:t xml:space="preserve">emerges</w:t>
      </w:r>
      <w:r w:rsidDel="00000000" w:rsidR="00000000" w:rsidRPr="00000000">
        <w:rPr>
          <w:rtl w:val="0"/>
        </w:rPr>
        <w:t xml:space="preserve"> from the interactions of individuals (</w:t>
      </w:r>
      <w:hyperlink r:id="rId16">
        <w:r w:rsidDel="00000000" w:rsidR="00000000" w:rsidRPr="00000000">
          <w:rPr>
            <w:color w:val="1155cc"/>
            <w:u w:val="single"/>
            <w:rtl w:val="0"/>
          </w:rPr>
          <w:t xml:space="preserve">Swarm intelligence - Wikipedia</w:t>
        </w:r>
      </w:hyperlink>
      <w:r w:rsidDel="00000000" w:rsidR="00000000" w:rsidRPr="00000000">
        <w:rPr>
          <w:rtl w:val="0"/>
        </w:rPr>
        <w:t xml:space="preserve">). Classic examples in nature include ant colonies finding shortest paths to food, honey bees agreeing on nest sites, or flocks of birds and schools of fish moving in synchrony (</w:t>
      </w:r>
      <w:hyperlink r:id="rId17">
        <w:r w:rsidDel="00000000" w:rsidR="00000000" w:rsidRPr="00000000">
          <w:rPr>
            <w:color w:val="1155cc"/>
            <w:u w:val="single"/>
            <w:rtl w:val="0"/>
          </w:rPr>
          <w:t xml:space="preserve">Swarm intelligence - Wikipedia</w:t>
        </w:r>
      </w:hyperlink>
      <w:r w:rsidDel="00000000" w:rsidR="00000000" w:rsidRPr="00000000">
        <w:rPr>
          <w:rtl w:val="0"/>
        </w:rPr>
        <w:t xml:space="preserve">). In AI, swarm algorithms mimic these phenomena: for instance, </w:t>
      </w:r>
      <w:r w:rsidDel="00000000" w:rsidR="00000000" w:rsidRPr="00000000">
        <w:rPr>
          <w:b w:val="1"/>
          <w:rtl w:val="0"/>
        </w:rPr>
        <w:t xml:space="preserve">ant colony optimization</w:t>
      </w:r>
      <w:r w:rsidDel="00000000" w:rsidR="00000000" w:rsidRPr="00000000">
        <w:rPr>
          <w:rtl w:val="0"/>
        </w:rPr>
        <w:t xml:space="preserve"> uses artificial “pheromones” to solve network routing and scheduling problems, while </w:t>
      </w:r>
      <w:r w:rsidDel="00000000" w:rsidR="00000000" w:rsidRPr="00000000">
        <w:rPr>
          <w:b w:val="1"/>
          <w:rtl w:val="0"/>
        </w:rPr>
        <w:t xml:space="preserve">particle swarm optimization</w:t>
      </w:r>
      <w:r w:rsidDel="00000000" w:rsidR="00000000" w:rsidRPr="00000000">
        <w:rPr>
          <w:rtl w:val="0"/>
        </w:rPr>
        <w:t xml:space="preserve"> simulates bird-like movement in a search space to optimize functions. Swarm robotic systems have been built where dozens or hundreds of robots cooperate without central control, demonstrating robust self-organization. The appeal of swarm intelligence is that it tends to be </w:t>
      </w:r>
      <w:r w:rsidDel="00000000" w:rsidR="00000000" w:rsidRPr="00000000">
        <w:rPr>
          <w:b w:val="1"/>
          <w:rtl w:val="0"/>
        </w:rPr>
        <w:t xml:space="preserve">scalable and fault-tolerant</w:t>
      </w:r>
      <w:r w:rsidDel="00000000" w:rsidR="00000000" w:rsidRPr="00000000">
        <w:rPr>
          <w:rtl w:val="0"/>
        </w:rPr>
        <w:t xml:space="preserve"> – agents can be added or removed and the group still achieves its goal through distributed adaptation (</w:t>
      </w:r>
      <w:hyperlink r:id="rId18">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Coordination Protocols:</w:t>
      </w:r>
      <w:r w:rsidDel="00000000" w:rsidR="00000000" w:rsidRPr="00000000">
        <w:rPr>
          <w:rtl w:val="0"/>
        </w:rPr>
        <w:t xml:space="preserve"> Achieving coordinated behavior in a MAS requires protocols that allow agents to make collective decisions. One common approach is through </w:t>
      </w:r>
      <w:r w:rsidDel="00000000" w:rsidR="00000000" w:rsidRPr="00000000">
        <w:rPr>
          <w:b w:val="1"/>
          <w:rtl w:val="0"/>
        </w:rPr>
        <w:t xml:space="preserve">consensus algorithms</w:t>
      </w:r>
      <w:r w:rsidDel="00000000" w:rsidR="00000000" w:rsidRPr="00000000">
        <w:rPr>
          <w:rtl w:val="0"/>
        </w:rPr>
        <w:t xml:space="preserve">, where agents repeatedly adjust their states (e.g. velocities, estimates, or votes) based on neighbors’ information until agreement is reached. This is seen in flocking models where agents eventually align on direction or speed (</w:t>
      </w:r>
      <w:hyperlink r:id="rId19">
        <w:r w:rsidDel="00000000" w:rsidR="00000000" w:rsidRPr="00000000">
          <w:rPr>
            <w:color w:val="1155cc"/>
            <w:u w:val="single"/>
            <w:rtl w:val="0"/>
          </w:rPr>
          <w:t xml:space="preserve">What is a Multiagent System? | IBM</w:t>
        </w:r>
      </w:hyperlink>
      <w:r w:rsidDel="00000000" w:rsidR="00000000" w:rsidRPr="00000000">
        <w:rPr>
          <w:rtl w:val="0"/>
        </w:rPr>
        <w:t xml:space="preserve">). Another major class of coordination techniques are </w:t>
      </w:r>
      <w:r w:rsidDel="00000000" w:rsidR="00000000" w:rsidRPr="00000000">
        <w:rPr>
          <w:b w:val="1"/>
          <w:rtl w:val="0"/>
        </w:rPr>
        <w:t xml:space="preserve">auction-based or market-based methods</w:t>
      </w:r>
      <w:r w:rsidDel="00000000" w:rsidR="00000000" w:rsidRPr="00000000">
        <w:rPr>
          <w:rtl w:val="0"/>
        </w:rPr>
        <w:t xml:space="preserve"> for task allocation. In these, agents bid or negotiate for tasks and resources, ensuring an efficient division of labor. The Contract Net Protocol is a classic example: a manager agent announces a task and interested agents submit bids (proposals), after which the manager awards the contract to the best bidder (</w:t>
      </w:r>
      <w:hyperlink r:id="rId20">
        <w:r w:rsidDel="00000000" w:rsidR="00000000" w:rsidRPr="00000000">
          <w:rPr>
            <w:color w:val="1155cc"/>
            <w:u w:val="single"/>
            <w:rtl w:val="0"/>
          </w:rPr>
          <w:t xml:space="preserve">Contract Net Protocol - Wikipedia</w:t>
        </w:r>
      </w:hyperlink>
      <w:r w:rsidDel="00000000" w:rsidR="00000000" w:rsidRPr="00000000">
        <w:rPr>
          <w:rtl w:val="0"/>
        </w:rPr>
        <w:t xml:space="preserve">). Such auction frameworks have been widely used for multi-robot task allocation and resource management in distributed systems. A more complex challenge is </w:t>
      </w:r>
      <w:r w:rsidDel="00000000" w:rsidR="00000000" w:rsidRPr="00000000">
        <w:rPr>
          <w:b w:val="1"/>
          <w:rtl w:val="0"/>
        </w:rPr>
        <w:t xml:space="preserve">planning under partial observability</w:t>
      </w:r>
      <w:r w:rsidDel="00000000" w:rsidR="00000000" w:rsidRPr="00000000">
        <w:rPr>
          <w:rtl w:val="0"/>
        </w:rPr>
        <w:t xml:space="preserve"> – each agent may have only partial, local information about the state of the world or others. In these cases, researchers turn to models like </w:t>
      </w:r>
      <w:r w:rsidDel="00000000" w:rsidR="00000000" w:rsidRPr="00000000">
        <w:rPr>
          <w:i w:val="1"/>
          <w:rtl w:val="0"/>
        </w:rPr>
        <w:t xml:space="preserve">Decentralized POMDPs (Dec-POMDPs)</w:t>
      </w:r>
      <w:r w:rsidDel="00000000" w:rsidR="00000000" w:rsidRPr="00000000">
        <w:rPr>
          <w:rtl w:val="0"/>
        </w:rPr>
        <w:t xml:space="preserve">, which provide a rigorous framework for multi-agent decision-making under uncertainty (</w:t>
      </w:r>
      <w:hyperlink r:id="rId21">
        <w:r w:rsidDel="00000000" w:rsidR="00000000" w:rsidRPr="00000000">
          <w:rPr>
            <w:color w:val="1155cc"/>
            <w:u w:val="single"/>
            <w:rtl w:val="0"/>
          </w:rPr>
          <w:t xml:space="preserve">What is Decentralized POMDP (Dec-POMDP)</w:t>
        </w:r>
      </w:hyperlink>
      <w:r w:rsidDel="00000000" w:rsidR="00000000" w:rsidRPr="00000000">
        <w:rPr>
          <w:rtl w:val="0"/>
        </w:rPr>
        <w:t xml:space="preserve">). Solving Dec-POMDPs optimally is computationally hard due to the exponential growth of possibilities, but various approximation methods and heuristics (like policy search or consensus heuristics) enable planning in scenarios where agents must cooperate without full knowledge of each other’s observations or intentions (</w:t>
      </w:r>
      <w:hyperlink r:id="rId22">
        <w:r w:rsidDel="00000000" w:rsidR="00000000" w:rsidRPr="00000000">
          <w:rPr>
            <w:color w:val="1155cc"/>
            <w:u w:val="single"/>
            <w:rtl w:val="0"/>
          </w:rPr>
          <w:t xml:space="preserve">What is Decentralized POMDP (Dec-POMDP)</w:t>
        </w:r>
      </w:hyperlink>
      <w:r w:rsidDel="00000000" w:rsidR="00000000" w:rsidRPr="00000000">
        <w:rPr>
          <w:rtl w:val="0"/>
        </w:rPr>
        <w:t xml:space="preserve">). Overall, coordination research in MAS spans from low-level consensus (ensuring agents’ values or movements synchronize) to high-level negotiation and planning algorithms that let a team form a joint strategy.</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Conflict Resolution:</w:t>
      </w:r>
      <w:r w:rsidDel="00000000" w:rsidR="00000000" w:rsidRPr="00000000">
        <w:rPr>
          <w:rtl w:val="0"/>
        </w:rPr>
        <w:t xml:space="preserve"> Even cooperative agents can come into conflict over resources or plans, so MAS require mechanisms to resolve these in a productive way. </w:t>
      </w:r>
      <w:r w:rsidDel="00000000" w:rsidR="00000000" w:rsidRPr="00000000">
        <w:rPr>
          <w:b w:val="1"/>
          <w:rtl w:val="0"/>
        </w:rPr>
        <w:t xml:space="preserve">Negotiation strategies</w:t>
      </w:r>
      <w:r w:rsidDel="00000000" w:rsidR="00000000" w:rsidRPr="00000000">
        <w:rPr>
          <w:rtl w:val="0"/>
        </w:rPr>
        <w:t xml:space="preserve"> allow agents with potentially different preferences to reach mutually acceptable agreements. For example, agents might negotiate over how to split tasks or allocate a limited resource (like power or bandwidth) so that each gets a fair share or so that the team’s overall utility is maximized. Many automated negotiation protocols have been proposed, ranging from simple bargain dialogues to complex argumentation systems () (). For instance, in a resource allocation setting, agents could use an alternating offers protocol to iteratively converge on how to divide the resource. </w:t>
      </w:r>
      <w:r w:rsidDel="00000000" w:rsidR="00000000" w:rsidRPr="00000000">
        <w:rPr>
          <w:b w:val="1"/>
          <w:rtl w:val="0"/>
        </w:rPr>
        <w:t xml:space="preserve">Market-based methods</w:t>
      </w:r>
      <w:r w:rsidDel="00000000" w:rsidR="00000000" w:rsidRPr="00000000">
        <w:rPr>
          <w:rtl w:val="0"/>
        </w:rPr>
        <w:t xml:space="preserve"> (mentioned above) also double as conflict-resolution systems: an auction naturally resolves competition by awarding the resource to the agent that values it most (as indicated by its bid). In strictly cooperative settings, </w:t>
      </w:r>
      <w:r w:rsidDel="00000000" w:rsidR="00000000" w:rsidRPr="00000000">
        <w:rPr>
          <w:i w:val="1"/>
          <w:rtl w:val="0"/>
        </w:rPr>
        <w:t xml:space="preserve">optimal task division</w:t>
      </w:r>
      <w:r w:rsidDel="00000000" w:rsidR="00000000" w:rsidRPr="00000000">
        <w:rPr>
          <w:rtl w:val="0"/>
        </w:rPr>
        <w:t xml:space="preserve"> can be formulated as an optimization problem – the system must decide which agent does what, given their capabilities. This is often solved with the help of centralized algorithms or distributed consensus on task assignment. In more dynamic environments, agents might form </w:t>
      </w:r>
      <w:r w:rsidDel="00000000" w:rsidR="00000000" w:rsidRPr="00000000">
        <w:rPr>
          <w:b w:val="1"/>
          <w:rtl w:val="0"/>
        </w:rPr>
        <w:t xml:space="preserve">coalitions or teams</w:t>
      </w:r>
      <w:r w:rsidDel="00000000" w:rsidR="00000000" w:rsidRPr="00000000">
        <w:rPr>
          <w:rtl w:val="0"/>
        </w:rPr>
        <w:t xml:space="preserve"> on the fly: if a single agent can’t achieve a subgoal alone, a subset of agents can temporarily band together, perform the task, then disband when it’s done (</w:t>
      </w:r>
      <w:hyperlink r:id="rId23">
        <w:r w:rsidDel="00000000" w:rsidR="00000000" w:rsidRPr="00000000">
          <w:rPr>
            <w:color w:val="1155cc"/>
            <w:u w:val="single"/>
            <w:rtl w:val="0"/>
          </w:rPr>
          <w:t xml:space="preserve">What is a Multiagent System? | IBM</w:t>
        </w:r>
      </w:hyperlink>
      <w:r w:rsidDel="00000000" w:rsidR="00000000" w:rsidRPr="00000000">
        <w:rPr>
          <w:rtl w:val="0"/>
        </w:rPr>
        <w:t xml:space="preserve">). Such coalition formation involves negotiation and agreement on roles within the subgroup. Overall, by using these negotiation and coordination protocols, MAS aim to handle conflicts gracefully—through communication and agreement—rather than through interference or redundancy. This ensures that all agents in the system work </w:t>
      </w:r>
      <w:r w:rsidDel="00000000" w:rsidR="00000000" w:rsidRPr="00000000">
        <w:rPr>
          <w:b w:val="1"/>
          <w:rtl w:val="0"/>
        </w:rPr>
        <w:t xml:space="preserve">coherently</w:t>
      </w:r>
      <w:r w:rsidDel="00000000" w:rsidR="00000000" w:rsidRPr="00000000">
        <w:rPr>
          <w:rtl w:val="0"/>
        </w:rPr>
        <w:t xml:space="preserve"> even when they must divide scarce resources or reconcile different sub-goals.</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jr0vnlrqzdyw" w:id="3"/>
      <w:bookmarkEnd w:id="3"/>
      <w:r w:rsidDel="00000000" w:rsidR="00000000" w:rsidRPr="00000000">
        <w:rPr>
          <w:b w:val="1"/>
          <w:sz w:val="34"/>
          <w:szCs w:val="34"/>
          <w:rtl w:val="0"/>
        </w:rPr>
        <w:t xml:space="preserve">Technical Considerations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Communication Bottlenecks:</w:t>
      </w:r>
      <w:r w:rsidDel="00000000" w:rsidR="00000000" w:rsidRPr="00000000">
        <w:rPr>
          <w:rtl w:val="0"/>
        </w:rPr>
        <w:t xml:space="preserve"> Communication is the lifeblood of a multi-agent team, but it comes with limitations. As the number of agents grows, the volume of messages can saturate the network. Limited bandwidth can severely constrain how much data agents share, and network latency can introduce delays that impede tight coordination (for example, fast-moving drones might collide if command updates arrive late). Wireless MAS are especially prone to issues like signal interference from both the environment and other devices (</w:t>
      </w:r>
      <w:hyperlink r:id="rId24">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In large swarms, agents might be spread out over wide areas or behind obstacles, leading to intermittent connectivity or high message loss. All these factors can produce </w:t>
      </w:r>
      <w:r w:rsidDel="00000000" w:rsidR="00000000" w:rsidRPr="00000000">
        <w:rPr>
          <w:b w:val="1"/>
          <w:rtl w:val="0"/>
        </w:rPr>
        <w:t xml:space="preserve">communication bottlenecks</w:t>
      </w:r>
      <w:r w:rsidDel="00000000" w:rsidR="00000000" w:rsidRPr="00000000">
        <w:rPr>
          <w:rtl w:val="0"/>
        </w:rPr>
        <w:t xml:space="preserve">, where agents cannot get information to each other quickly or reliably enough. Researchers address this by optimizing communication protocols – for instance, sending only summarized or critical information, using event-triggered communication (agents transmit only when important changes occur), or forming multi-hop networks to relay messages efficiently. Even with such protocols, real-world tests have shown that congestion and interference can cause delays that undermine real-time operation (</w:t>
      </w:r>
      <w:hyperlink r:id="rId25">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Thus, MAS designers must balance how often and how much agents communicate. In some cases, teams adopt </w:t>
      </w:r>
      <w:r w:rsidDel="00000000" w:rsidR="00000000" w:rsidRPr="00000000">
        <w:rPr>
          <w:b w:val="1"/>
          <w:rtl w:val="0"/>
        </w:rPr>
        <w:t xml:space="preserve">communication-minimal strategies</w:t>
      </w:r>
      <w:r w:rsidDel="00000000" w:rsidR="00000000" w:rsidRPr="00000000">
        <w:rPr>
          <w:rtl w:val="0"/>
        </w:rPr>
        <w:t xml:space="preserve"> (like purely reactive swarming behaviors or using the environment as an implicit communication medium) to reduce reliance on constant messaging. Engineering solutions such as robust wireless mesh networking and adaptive frequency use can also mitigate interference. Overall, managing communications is crucial: a MAS should degrade gracefully under comms constraints rather than failing outright when bandwidth is low or latency is high (</w:t>
      </w:r>
      <w:hyperlink r:id="rId26">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Decentralized vs. Centralized Control:</w:t>
      </w:r>
      <w:r w:rsidDel="00000000" w:rsidR="00000000" w:rsidRPr="00000000">
        <w:rPr>
          <w:rtl w:val="0"/>
        </w:rPr>
        <w:t xml:space="preserve"> A fundamental design choice in MAS is how decision-making is distributed. In a </w:t>
      </w:r>
      <w:r w:rsidDel="00000000" w:rsidR="00000000" w:rsidRPr="00000000">
        <w:rPr>
          <w:b w:val="1"/>
          <w:rtl w:val="0"/>
        </w:rPr>
        <w:t xml:space="preserve">centralized architecture</w:t>
      </w:r>
      <w:r w:rsidDel="00000000" w:rsidR="00000000" w:rsidRPr="00000000">
        <w:rPr>
          <w:rtl w:val="0"/>
        </w:rPr>
        <w:t xml:space="preserve">, one agent (or a central server) gathers information from all others and makes decisions for the group. The advantage is clear: having a global view can yield optimal or near-optimal decisions, and coordination is simplified since the central controller can directly assign tasks or resolve conflicts. Communication is also simplified in structure – peripheral agents just report to and receive commands from the leader. </w:t>
      </w:r>
      <w:r w:rsidDel="00000000" w:rsidR="00000000" w:rsidRPr="00000000">
        <w:rPr>
          <w:b w:val="1"/>
          <w:rtl w:val="0"/>
        </w:rPr>
        <w:t xml:space="preserve">However, centralized control has serious drawbacks</w:t>
      </w:r>
      <w:r w:rsidDel="00000000" w:rsidR="00000000" w:rsidRPr="00000000">
        <w:rPr>
          <w:rtl w:val="0"/>
        </w:rPr>
        <w:t xml:space="preserve">: it creates a single point of failure and a potential bottleneck (</w:t>
      </w:r>
      <w:hyperlink r:id="rId27">
        <w:r w:rsidDel="00000000" w:rsidR="00000000" w:rsidRPr="00000000">
          <w:rPr>
            <w:color w:val="1155cc"/>
            <w:u w:val="single"/>
            <w:rtl w:val="0"/>
          </w:rPr>
          <w:t xml:space="preserve">What is a Multiagent System? | IBM</w:t>
        </w:r>
      </w:hyperlink>
      <w:r w:rsidDel="00000000" w:rsidR="00000000" w:rsidRPr="00000000">
        <w:rPr>
          <w:rtl w:val="0"/>
        </w:rPr>
        <w:t xml:space="preserve">). If the central node crashes or is compromised, the entire system may grind to a halt. It also may not scale well; as the number of agents increases, the central controller can become overwhelmed, and communication costs soar. On the other hand, in a </w:t>
      </w:r>
      <w:r w:rsidDel="00000000" w:rsidR="00000000" w:rsidRPr="00000000">
        <w:rPr>
          <w:b w:val="1"/>
          <w:rtl w:val="0"/>
        </w:rPr>
        <w:t xml:space="preserve">decentralized (distributed) architecture</w:t>
      </w:r>
      <w:r w:rsidDel="00000000" w:rsidR="00000000" w:rsidRPr="00000000">
        <w:rPr>
          <w:rtl w:val="0"/>
        </w:rPr>
        <w:t xml:space="preserve">, each agent makes its own decisions based on local information and peer communication. This improves robustness and scalability – the system can continue functioning even if several agents fail, since there is no reliance on one central brain (</w:t>
      </w:r>
      <w:hyperlink r:id="rId28">
        <w:r w:rsidDel="00000000" w:rsidR="00000000" w:rsidRPr="00000000">
          <w:rPr>
            <w:color w:val="1155cc"/>
            <w:u w:val="single"/>
            <w:rtl w:val="0"/>
          </w:rPr>
          <w:t xml:space="preserve">What is a Multiagent System? | IBM</w:t>
        </w:r>
      </w:hyperlink>
      <w:r w:rsidDel="00000000" w:rsidR="00000000" w:rsidRPr="00000000">
        <w:rPr>
          <w:rtl w:val="0"/>
        </w:rPr>
        <w:t xml:space="preserve">). Decentralized MAS are inherently more fault-tolerant and flexible; agents can join or leave without requiring a complete reorganization. The challenge, however, is that without a global view, the agents must coordinate through agreements or emergent behavior. Ensuring </w:t>
      </w:r>
      <w:r w:rsidDel="00000000" w:rsidR="00000000" w:rsidRPr="00000000">
        <w:rPr>
          <w:i w:val="1"/>
          <w:rtl w:val="0"/>
        </w:rPr>
        <w:t xml:space="preserve">coherence</w:t>
      </w:r>
      <w:r w:rsidDel="00000000" w:rsidR="00000000" w:rsidRPr="00000000">
        <w:rPr>
          <w:rtl w:val="0"/>
        </w:rPr>
        <w:t xml:space="preserve"> (i.e., that the independent decisions still result in a good global outcome) is non-trivial (</w:t>
      </w:r>
      <w:hyperlink r:id="rId29">
        <w:r w:rsidDel="00000000" w:rsidR="00000000" w:rsidRPr="00000000">
          <w:rPr>
            <w:color w:val="1155cc"/>
            <w:u w:val="single"/>
            <w:rtl w:val="0"/>
          </w:rPr>
          <w:t xml:space="preserve">What is a Multiagent System? | IBM</w:t>
        </w:r>
      </w:hyperlink>
      <w:r w:rsidDel="00000000" w:rsidR="00000000" w:rsidRPr="00000000">
        <w:rPr>
          <w:rtl w:val="0"/>
        </w:rPr>
        <w:t xml:space="preserve">). Often hybrid architectures are used: for example, a hierarchical MAS might have clusters of agents with their own local leaders (a mix of centralization at the cluster level and decentralization globally), combining benefits of both approaches. In summary, </w:t>
      </w:r>
      <w:r w:rsidDel="00000000" w:rsidR="00000000" w:rsidRPr="00000000">
        <w:rPr>
          <w:b w:val="1"/>
          <w:rtl w:val="0"/>
        </w:rPr>
        <w:t xml:space="preserve">centralized control</w:t>
      </w:r>
      <w:r w:rsidDel="00000000" w:rsidR="00000000" w:rsidRPr="00000000">
        <w:rPr>
          <w:rtl w:val="0"/>
        </w:rPr>
        <w:t xml:space="preserve"> offers efficient coordination at the risk of fragility, whereas </w:t>
      </w:r>
      <w:r w:rsidDel="00000000" w:rsidR="00000000" w:rsidRPr="00000000">
        <w:rPr>
          <w:b w:val="1"/>
          <w:rtl w:val="0"/>
        </w:rPr>
        <w:t xml:space="preserve">decentralized control</w:t>
      </w:r>
      <w:r w:rsidDel="00000000" w:rsidR="00000000" w:rsidRPr="00000000">
        <w:rPr>
          <w:rtl w:val="0"/>
        </w:rPr>
        <w:t xml:space="preserve"> offers resilience and parallelism at the cost of more complex coordination protocols. The choice (or mix) depends on the application requirements for reliability, speed, and complexity.</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Multi-agent systems must be designed to handle agent failures or adversarial behavior gracefully. In a well-structured MAS, the failure of a single agent (whether due to hardware fault, loss of communication, or even a cyber-attack) should </w:t>
      </w:r>
      <w:r w:rsidDel="00000000" w:rsidR="00000000" w:rsidRPr="00000000">
        <w:rPr>
          <w:b w:val="1"/>
          <w:rtl w:val="0"/>
        </w:rPr>
        <w:t xml:space="preserve">not</w:t>
      </w:r>
      <w:r w:rsidDel="00000000" w:rsidR="00000000" w:rsidRPr="00000000">
        <w:rPr>
          <w:rtl w:val="0"/>
        </w:rPr>
        <w:t xml:space="preserve"> cause a total mission failure (</w:t>
      </w:r>
      <w:hyperlink r:id="rId30">
        <w:r w:rsidDel="00000000" w:rsidR="00000000" w:rsidRPr="00000000">
          <w:rPr>
            <w:color w:val="1155cc"/>
            <w:u w:val="single"/>
            <w:rtl w:val="0"/>
          </w:rPr>
          <w:t xml:space="preserve">What is a Multiagent System? | IBM</w:t>
        </w:r>
      </w:hyperlink>
      <w:r w:rsidDel="00000000" w:rsidR="00000000" w:rsidRPr="00000000">
        <w:rPr>
          <w:rtl w:val="0"/>
        </w:rPr>
        <w:t xml:space="preserve">). Instead, other agents should detect the issue and dynamically reallocate tasks or adjust their strategies to compensate. This redundancy is a natural strength of MAS – for example, if one search-and-rescue drone in a swarm loses power, its neighbors can cover the area it was responsible for (</w:t>
      </w:r>
      <w:hyperlink r:id="rId31">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 Beyond intrinsic redundancy, researchers employ several fault-tolerance mechanisms. One approach is </w:t>
      </w:r>
      <w:r w:rsidDel="00000000" w:rsidR="00000000" w:rsidRPr="00000000">
        <w:rPr>
          <w:b w:val="1"/>
          <w:rtl w:val="0"/>
        </w:rPr>
        <w:t xml:space="preserve">agent replication</w:t>
      </w:r>
      <w:r w:rsidDel="00000000" w:rsidR="00000000" w:rsidRPr="00000000">
        <w:rPr>
          <w:rtl w:val="0"/>
        </w:rPr>
        <w:t xml:space="preserve"> or functional overlap: having multiple agents capable of doing the same task so that if one drops out, another can step in. Another strategy is building fault detection and recovery into the MAS: agents monitor each other’s health/status and can initiate recovery protocols (like re-organizing the team or recruiting a standby agent) when a peer fails (). In complex MAS (e.g., distributed software agents), there may be dedicated </w:t>
      </w:r>
      <w:r w:rsidDel="00000000" w:rsidR="00000000" w:rsidRPr="00000000">
        <w:rPr>
          <w:i w:val="1"/>
          <w:rtl w:val="0"/>
        </w:rPr>
        <w:t xml:space="preserve">broker</w:t>
      </w:r>
      <w:r w:rsidDel="00000000" w:rsidR="00000000" w:rsidRPr="00000000">
        <w:rPr>
          <w:rtl w:val="0"/>
        </w:rPr>
        <w:t xml:space="preserve"> or </w:t>
      </w:r>
      <w:r w:rsidDel="00000000" w:rsidR="00000000" w:rsidRPr="00000000">
        <w:rPr>
          <w:i w:val="1"/>
          <w:rtl w:val="0"/>
        </w:rPr>
        <w:t xml:space="preserve">mediator</w:t>
      </w:r>
      <w:r w:rsidDel="00000000" w:rsidR="00000000" w:rsidRPr="00000000">
        <w:rPr>
          <w:rtl w:val="0"/>
        </w:rPr>
        <w:t xml:space="preserve"> agents that help coordinate; architectures like the </w:t>
      </w:r>
      <w:r w:rsidDel="00000000" w:rsidR="00000000" w:rsidRPr="00000000">
        <w:rPr>
          <w:i w:val="1"/>
          <w:rtl w:val="0"/>
        </w:rPr>
        <w:t xml:space="preserve">Adaptive Agent Architecture (AAA)</w:t>
      </w:r>
      <w:r w:rsidDel="00000000" w:rsidR="00000000" w:rsidRPr="00000000">
        <w:rPr>
          <w:rtl w:val="0"/>
        </w:rPr>
        <w:t xml:space="preserve"> include provisions for replacing or bypassing a broker agent if it fails, using team-based recovery methods (). Fault tolerance also extends to </w:t>
      </w:r>
      <w:r w:rsidDel="00000000" w:rsidR="00000000" w:rsidRPr="00000000">
        <w:rPr>
          <w:b w:val="1"/>
          <w:rtl w:val="0"/>
        </w:rPr>
        <w:t xml:space="preserve">security against adversarial faults</w:t>
      </w:r>
      <w:r w:rsidDel="00000000" w:rsidR="00000000" w:rsidRPr="00000000">
        <w:rPr>
          <w:rtl w:val="0"/>
        </w:rPr>
        <w:t xml:space="preserve">. In open environments, an agent might be compromised by an attacker and start sending incorrect or malicious data. This is related to the classic </w:t>
      </w:r>
      <w:r w:rsidDel="00000000" w:rsidR="00000000" w:rsidRPr="00000000">
        <w:rPr>
          <w:i w:val="1"/>
          <w:rtl w:val="0"/>
        </w:rPr>
        <w:t xml:space="preserve">Byzantine generals problem</w:t>
      </w:r>
      <w:r w:rsidDel="00000000" w:rsidR="00000000" w:rsidRPr="00000000">
        <w:rPr>
          <w:rtl w:val="0"/>
        </w:rPr>
        <w:t xml:space="preserve">, where some members of a distributed system may traitorously mislead others. MAS researchers design </w:t>
      </w:r>
      <w:r w:rsidDel="00000000" w:rsidR="00000000" w:rsidRPr="00000000">
        <w:rPr>
          <w:i w:val="1"/>
          <w:rtl w:val="0"/>
        </w:rPr>
        <w:t xml:space="preserve">Byzantine fault-tolerant</w:t>
      </w:r>
      <w:r w:rsidDel="00000000" w:rsidR="00000000" w:rsidRPr="00000000">
        <w:rPr>
          <w:rtl w:val="0"/>
        </w:rPr>
        <w:t xml:space="preserve"> algorithms so that a consensus or correct action can still emerge even if a subset of agents act in bad faith (</w:t>
      </w:r>
      <w:hyperlink r:id="rId32">
        <w:r w:rsidDel="00000000" w:rsidR="00000000" w:rsidRPr="00000000">
          <w:rPr>
            <w:color w:val="1155cc"/>
            <w:u w:val="single"/>
            <w:rtl w:val="0"/>
          </w:rPr>
          <w:t xml:space="preserve">Byzantine fault - Wikipedia</w:t>
        </w:r>
      </w:hyperlink>
      <w:r w:rsidDel="00000000" w:rsidR="00000000" w:rsidRPr="00000000">
        <w:rPr>
          <w:rtl w:val="0"/>
        </w:rPr>
        <w:t xml:space="preserve">). For instance, resilient consensus protocols can ignore outlier inputs (potentially coming from faulty agents) and still converge among the honest agents. Overall, ensuring fault tolerance in MAS involves a combination of </w:t>
      </w:r>
      <w:r w:rsidDel="00000000" w:rsidR="00000000" w:rsidRPr="00000000">
        <w:rPr>
          <w:b w:val="1"/>
          <w:rtl w:val="0"/>
        </w:rPr>
        <w:t xml:space="preserve">redundancy</w:t>
      </w:r>
      <w:r w:rsidDel="00000000" w:rsidR="00000000" w:rsidRPr="00000000">
        <w:rPr>
          <w:rtl w:val="0"/>
        </w:rPr>
        <w:t xml:space="preserve">, </w:t>
      </w:r>
      <w:r w:rsidDel="00000000" w:rsidR="00000000" w:rsidRPr="00000000">
        <w:rPr>
          <w:b w:val="1"/>
          <w:rtl w:val="0"/>
        </w:rPr>
        <w:t xml:space="preserve">monitoring</w:t>
      </w:r>
      <w:r w:rsidDel="00000000" w:rsidR="00000000" w:rsidRPr="00000000">
        <w:rPr>
          <w:rtl w:val="0"/>
        </w:rPr>
        <w:t xml:space="preserve">, and </w:t>
      </w:r>
      <w:r w:rsidDel="00000000" w:rsidR="00000000" w:rsidRPr="00000000">
        <w:rPr>
          <w:b w:val="1"/>
          <w:rtl w:val="0"/>
        </w:rPr>
        <w:t xml:space="preserve">resilient algorithms</w:t>
      </w:r>
      <w:r w:rsidDel="00000000" w:rsidR="00000000" w:rsidRPr="00000000">
        <w:rPr>
          <w:rtl w:val="0"/>
        </w:rPr>
        <w:t xml:space="preserve">. The goal is a MAS that degrades gracefully: performance might drop if many agents fail, but the system as a whole continues to operate and, if possible, self-heal once issues are resolved (</w:t>
      </w:r>
      <w:hyperlink r:id="rId33">
        <w:r w:rsidDel="00000000" w:rsidR="00000000" w:rsidRPr="00000000">
          <w:rPr>
            <w:color w:val="1155cc"/>
            <w:u w:val="single"/>
            <w:rtl w:val="0"/>
          </w:rPr>
          <w:t xml:space="preserve">Byzantine fault - Wikipedia</w:t>
        </w:r>
      </w:hyperlink>
      <w:r w:rsidDel="00000000" w:rsidR="00000000" w:rsidRPr="00000000">
        <w:rPr>
          <w:rtl w:val="0"/>
        </w:rPr>
        <w:t xml:space="preserve">).</w:t>
        <w:br w:type="textWrapping"/>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4p4ropysjm24" w:id="4"/>
      <w:bookmarkEnd w:id="4"/>
      <w:r w:rsidDel="00000000" w:rsidR="00000000" w:rsidRPr="00000000">
        <w:rPr>
          <w:b w:val="1"/>
          <w:sz w:val="34"/>
          <w:szCs w:val="34"/>
          <w:rtl w:val="0"/>
        </w:rPr>
        <w:t xml:space="preserve">Potential Applications &amp; Impact</w:t>
      </w:r>
    </w:p>
    <w:p w:rsidR="00000000" w:rsidDel="00000000" w:rsidP="00000000" w:rsidRDefault="00000000" w:rsidRPr="00000000" w14:paraId="0000000F">
      <w:pPr>
        <w:spacing w:after="240" w:before="240" w:lineRule="auto"/>
        <w:rPr/>
      </w:pPr>
      <w:r w:rsidDel="00000000" w:rsidR="00000000" w:rsidRPr="00000000">
        <w:rPr>
          <w:rtl w:val="0"/>
        </w:rPr>
        <w:t xml:space="preserve">Multi-agent cooperative systems unlock capabilities in a range of domains by virtue of parallelism, robustness, and distributed intelligence. Below are a few high-impact application areas: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Disaster Relief (Search-and-Rescue):</w:t>
      </w:r>
      <w:r w:rsidDel="00000000" w:rsidR="00000000" w:rsidRPr="00000000">
        <w:rPr>
          <w:rtl w:val="0"/>
        </w:rPr>
        <w:t xml:space="preserve"> In emergency scenarios like earthquakes or hurricanes, deploying a </w:t>
      </w:r>
      <w:r w:rsidDel="00000000" w:rsidR="00000000" w:rsidRPr="00000000">
        <w:rPr>
          <w:i w:val="1"/>
          <w:rtl w:val="0"/>
        </w:rPr>
        <w:t xml:space="preserve">swarm of robots or drones</w:t>
      </w:r>
      <w:r w:rsidDel="00000000" w:rsidR="00000000" w:rsidRPr="00000000">
        <w:rPr>
          <w:rtl w:val="0"/>
        </w:rPr>
        <w:t xml:space="preserve"> can dramatically improve search-and-rescue operations. Instead of a single robot laboriously scanning a disaster site, a coordinated team can cover large areas simultaneously, share findings, and adapt their search patterns in real time. Research has shown that swarms operating under simple local rules can self-organize to explore unknown environments efficiently and even maintain functionality if some members fail (</w:t>
      </w:r>
      <w:hyperlink r:id="rId34">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 For example, drones can form an ad hoc network to map debris and locate survivors, relaying positions of interest to human responders. The </w:t>
      </w:r>
      <w:r w:rsidDel="00000000" w:rsidR="00000000" w:rsidRPr="00000000">
        <w:rPr>
          <w:b w:val="1"/>
          <w:rtl w:val="0"/>
        </w:rPr>
        <w:t xml:space="preserve">DEFACTO</w:t>
      </w:r>
      <w:r w:rsidDel="00000000" w:rsidR="00000000" w:rsidRPr="00000000">
        <w:rPr>
          <w:rtl w:val="0"/>
        </w:rPr>
        <w:t xml:space="preserve"> project (by Scerri, Tambe et al.) demonstrated how humans and software agents could work together with teams of robots in disaster response, using multi-agent planning to allocate tasks like victim tracking and supply delivery (</w:t>
      </w:r>
      <w:hyperlink r:id="rId35">
        <w:r w:rsidDel="00000000" w:rsidR="00000000" w:rsidRPr="00000000">
          <w:rPr>
            <w:color w:val="1155cc"/>
            <w:u w:val="single"/>
            <w:rtl w:val="0"/>
          </w:rPr>
          <w:t xml:space="preserve">Multi-agent system - Wikipedia</w:t>
        </w:r>
      </w:hyperlink>
      <w:r w:rsidDel="00000000" w:rsidR="00000000" w:rsidRPr="00000000">
        <w:rPr>
          <w:rtl w:val="0"/>
        </w:rPr>
        <w:t xml:space="preserve">). Such systems highlight how MAS can bring </w:t>
      </w:r>
      <w:r w:rsidDel="00000000" w:rsidR="00000000" w:rsidRPr="00000000">
        <w:rPr>
          <w:i w:val="1"/>
          <w:rtl w:val="0"/>
        </w:rPr>
        <w:t xml:space="preserve">speed</w:t>
      </w:r>
      <w:r w:rsidDel="00000000" w:rsidR="00000000" w:rsidRPr="00000000">
        <w:rPr>
          <w:rtl w:val="0"/>
        </w:rPr>
        <w:t xml:space="preserve"> and </w:t>
      </w:r>
      <w:r w:rsidDel="00000000" w:rsidR="00000000" w:rsidRPr="00000000">
        <w:rPr>
          <w:i w:val="1"/>
          <w:rtl w:val="0"/>
        </w:rPr>
        <w:t xml:space="preserve">resilience</w:t>
      </w:r>
      <w:r w:rsidDel="00000000" w:rsidR="00000000" w:rsidRPr="00000000">
        <w:rPr>
          <w:rtl w:val="0"/>
        </w:rPr>
        <w:t xml:space="preserve"> to time-critical missions – a broken agent or a new high-priority task can be immediately compensated by others without waiting for centralized instructions.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Logistics &amp; Delivery:</w:t>
      </w:r>
      <w:r w:rsidDel="00000000" w:rsidR="00000000" w:rsidRPr="00000000">
        <w:rPr>
          <w:rtl w:val="0"/>
        </w:rPr>
        <w:t xml:space="preserve"> Multi-agent systems are transforming logistics, from warehouse automation to autonomous vehicle fleets. In modern warehouses, hundreds of AGVs (Automated Guided Vehicles) or mobile robots act as a team to move goods – this is essentially a MAS coordinating to fulfill orders. For instance, Amazon’s warehouses use swarms of Kiva robots that navigate storage grids, collectively ensuring that items are fetched and delivered to packing stations efficiently. In such a setting, no single robot has full knowledge; instead, they constantly share updates and follow scheduling algorithms to avoid traffic jams and deadlocks. On the roads, </w:t>
      </w:r>
      <w:r w:rsidDel="00000000" w:rsidR="00000000" w:rsidRPr="00000000">
        <w:rPr>
          <w:b w:val="1"/>
          <w:rtl w:val="0"/>
        </w:rPr>
        <w:t xml:space="preserve">fleet management</w:t>
      </w:r>
      <w:r w:rsidDel="00000000" w:rsidR="00000000" w:rsidRPr="00000000">
        <w:rPr>
          <w:rtl w:val="0"/>
        </w:rPr>
        <w:t xml:space="preserve"> of autonomous trucks or delivery drones can be handled by MAS principles. Multiple self-driving trucks can form a convoy (platoon) to reduce air drag and save fuel, adjusting formation as members join or leave. If one vehicle experiences a delay or breakdown, the others reroute accordingly to maintain overall delivery schedules. By communicating and planning jointly, a fleet can optimize routes in a way that minimizes total travel time or energy usage, beyond what individual routing would achieve. Research in </w:t>
      </w:r>
      <w:r w:rsidDel="00000000" w:rsidR="00000000" w:rsidRPr="00000000">
        <w:rPr>
          <w:i w:val="1"/>
          <w:rtl w:val="0"/>
        </w:rPr>
        <w:t xml:space="preserve">transportation MAS</w:t>
      </w:r>
      <w:r w:rsidDel="00000000" w:rsidR="00000000" w:rsidRPr="00000000">
        <w:rPr>
          <w:rtl w:val="0"/>
        </w:rPr>
        <w:t xml:space="preserve"> shows that distributed agent-based control can improve traffic flow and logistics efficiency: for example, assigning shipping containers to trucks and ships in a distributed manner can reduce bottlenecks at ports (</w:t>
      </w:r>
      <w:hyperlink r:id="rId36">
        <w:r w:rsidDel="00000000" w:rsidR="00000000" w:rsidRPr="00000000">
          <w:rPr>
            <w:color w:val="1155cc"/>
            <w:u w:val="single"/>
            <w:rtl w:val="0"/>
          </w:rPr>
          <w:t xml:space="preserve">What is a Multiagent System? | IBM</w:t>
        </w:r>
      </w:hyperlink>
      <w:r w:rsidDel="00000000" w:rsidR="00000000" w:rsidRPr="00000000">
        <w:rPr>
          <w:rtl w:val="0"/>
        </w:rPr>
        <w:t xml:space="preserve">). The impact is a more </w:t>
      </w:r>
      <w:r w:rsidDel="00000000" w:rsidR="00000000" w:rsidRPr="00000000">
        <w:rPr>
          <w:b w:val="1"/>
          <w:rtl w:val="0"/>
        </w:rPr>
        <w:t xml:space="preserve">adaptive and robust logistics network</w:t>
      </w:r>
      <w:r w:rsidDel="00000000" w:rsidR="00000000" w:rsidRPr="00000000">
        <w:rPr>
          <w:rtl w:val="0"/>
        </w:rPr>
        <w:t xml:space="preserve"> – one that can respond in real time to changes like sudden demand spikes or road closures because the agents on the ground make decisions cooperatively and dynamically.</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Complex Simulations (Traffic, Crowds, Ecology):</w:t>
      </w:r>
      <w:r w:rsidDel="00000000" w:rsidR="00000000" w:rsidRPr="00000000">
        <w:rPr>
          <w:rtl w:val="0"/>
        </w:rPr>
        <w:t xml:space="preserve"> MAS are extensively used to simulate and </w:t>
      </w:r>
      <w:r w:rsidDel="00000000" w:rsidR="00000000" w:rsidRPr="00000000">
        <w:rPr>
          <w:b w:val="1"/>
          <w:rtl w:val="0"/>
        </w:rPr>
        <w:t xml:space="preserve">model complex systems</w:t>
      </w:r>
      <w:r w:rsidDel="00000000" w:rsidR="00000000" w:rsidRPr="00000000">
        <w:rPr>
          <w:rtl w:val="0"/>
        </w:rPr>
        <w:t xml:space="preserve"> composed of many interacting entities. In traffic engineering, for example, each vehicle can be modeled as an agent with its own goals (route) and behaviors; running a multi-agent traffic simulation allows city planners to see emergent congestion patterns or the effects of new traffic light policies. Unlike equation-based models, agent-based simulations capture the </w:t>
      </w:r>
      <w:r w:rsidDel="00000000" w:rsidR="00000000" w:rsidRPr="00000000">
        <w:rPr>
          <w:i w:val="1"/>
          <w:rtl w:val="0"/>
        </w:rPr>
        <w:t xml:space="preserve">heterogeneity</w:t>
      </w:r>
      <w:r w:rsidDel="00000000" w:rsidR="00000000" w:rsidRPr="00000000">
        <w:rPr>
          <w:rtl w:val="0"/>
        </w:rPr>
        <w:t xml:space="preserve"> and local interactions of drivers, which can produce non-linear effects like traffic waves. Similarly, </w:t>
      </w:r>
      <w:r w:rsidDel="00000000" w:rsidR="00000000" w:rsidRPr="00000000">
        <w:rPr>
          <w:b w:val="1"/>
          <w:rtl w:val="0"/>
        </w:rPr>
        <w:t xml:space="preserve">crowd dynamics</w:t>
      </w:r>
      <w:r w:rsidDel="00000000" w:rsidR="00000000" w:rsidRPr="00000000">
        <w:rPr>
          <w:rtl w:val="0"/>
        </w:rPr>
        <w:t xml:space="preserve"> can be studied by representing each pedestrian as an agent following simple rules (keep a certain distance, follow neighbors, etc.). This has been used to analyze evacuation scenarios – how crowds might behave in panic – and to design safer public spaces. Ecological and epidemiological simulations also benefit from MAS: animals in an ecosystem or individuals in an epidemic model can be agents, whose local interactions (predation, migration, infection, etc.) lead to global population changes or disease spread trends. Such simulations have provided insights into complex phenomena like predator-prey cycles and herd behaviors. The key advantage is that MAS-based simulations naturally handle </w:t>
      </w:r>
      <w:r w:rsidDel="00000000" w:rsidR="00000000" w:rsidRPr="00000000">
        <w:rPr>
          <w:b w:val="1"/>
          <w:rtl w:val="0"/>
        </w:rPr>
        <w:t xml:space="preserve">emergent behavior</w:t>
      </w:r>
      <w:r w:rsidDel="00000000" w:rsidR="00000000" w:rsidRPr="00000000">
        <w:rPr>
          <w:rtl w:val="0"/>
        </w:rPr>
        <w:t xml:space="preserve">: since the macro-level outcome emerges from micro-level interactions, researchers can observe unexpected results (e.g., a traffic self-regulation or an unintended crowd congestion) and then tweak agent rules to see how the outcome changes (</w:t>
      </w:r>
      <w:hyperlink r:id="rId37">
        <w:r w:rsidDel="00000000" w:rsidR="00000000" w:rsidRPr="00000000">
          <w:rPr>
            <w:color w:val="1155cc"/>
            <w:u w:val="single"/>
            <w:rtl w:val="0"/>
          </w:rPr>
          <w:t xml:space="preserve">Multi-agent system - Wikipedia</w:t>
        </w:r>
      </w:hyperlink>
      <w:r w:rsidDel="00000000" w:rsidR="00000000" w:rsidRPr="00000000">
        <w:rPr>
          <w:rtl w:val="0"/>
        </w:rPr>
        <w:t xml:space="preserve">). Moreover, MAS simulations are invaluable for training AI as well – for instance, multi-agent reinforcement learning environments (like the game </w:t>
      </w:r>
      <w:r w:rsidDel="00000000" w:rsidR="00000000" w:rsidRPr="00000000">
        <w:rPr>
          <w:b w:val="1"/>
          <w:rtl w:val="0"/>
        </w:rPr>
        <w:t xml:space="preserve">StarCraft II</w:t>
      </w:r>
      <w:r w:rsidDel="00000000" w:rsidR="00000000" w:rsidRPr="00000000">
        <w:rPr>
          <w:rtl w:val="0"/>
        </w:rPr>
        <w:t xml:space="preserve"> or </w:t>
      </w:r>
      <w:r w:rsidDel="00000000" w:rsidR="00000000" w:rsidRPr="00000000">
        <w:rPr>
          <w:b w:val="1"/>
          <w:rtl w:val="0"/>
        </w:rPr>
        <w:t xml:space="preserve">cooperative tag</w:t>
      </w:r>
      <w:r w:rsidDel="00000000" w:rsidR="00000000" w:rsidRPr="00000000">
        <w:rPr>
          <w:rtl w:val="0"/>
        </w:rPr>
        <w:t xml:space="preserve"> simulations) serve as benchmarks to develop and test algorithms that could later be applied to real-world multi-robot teams. In summary, MAS provide a powerful tool to model real-world complex systems in silico, helping to predict outcomes and test interventions in domains ranging from urban planning to environmental management.</w:t>
        <w:br w:type="textWrapping"/>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xsffbjaa3hdk" w:id="5"/>
      <w:bookmarkEnd w:id="5"/>
      <w:r w:rsidDel="00000000" w:rsidR="00000000" w:rsidRPr="00000000">
        <w:rPr>
          <w:b w:val="1"/>
          <w:sz w:val="34"/>
          <w:szCs w:val="34"/>
          <w:rtl w:val="0"/>
        </w:rPr>
        <w:t xml:space="preserve">Challenges &amp; Ethical Considerations</w:t>
      </w:r>
    </w:p>
    <w:p w:rsidR="00000000" w:rsidDel="00000000" w:rsidP="00000000" w:rsidRDefault="00000000" w:rsidRPr="00000000" w14:paraId="00000014">
      <w:pPr>
        <w:spacing w:after="240" w:before="240" w:lineRule="auto"/>
        <w:rPr/>
      </w:pPr>
      <w:r w:rsidDel="00000000" w:rsidR="00000000" w:rsidRPr="00000000">
        <w:rPr>
          <w:rtl w:val="0"/>
        </w:rPr>
        <w:t xml:space="preserve">While multi-agent cooperative systems offer many benefits, they also raise unique challenges and ethical questions that researchers and practitioners must address: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Accountability:</w:t>
      </w:r>
      <w:r w:rsidDel="00000000" w:rsidR="00000000" w:rsidRPr="00000000">
        <w:rPr>
          <w:rtl w:val="0"/>
        </w:rPr>
        <w:t xml:space="preserve"> When an autonomous swarm or agent team causes an error or harm, it can be very difficult to pinpoint responsibility. MAS decisions are often distributed – arising from the interactions of many agents – so there may be no single decision-maker to hold accountable. For instance, if a fleet of delivery drones makes an unsafe maneuver, is the blame on one faulty drone, the collective behavior, or the human designers of the coordination algorithm? Traditional accountability frameworks struggle here. It’s noted that clear accountability structures are needed to assign responsibility for decisions made by AI agents (</w:t>
      </w:r>
      <w:hyperlink r:id="rId38">
        <w:r w:rsidDel="00000000" w:rsidR="00000000" w:rsidRPr="00000000">
          <w:rPr>
            <w:color w:val="1155cc"/>
            <w:u w:val="single"/>
            <w:rtl w:val="0"/>
          </w:rPr>
          <w:t xml:space="preserve">Multi-Agent Systems In Business: Evaluation, Governance ... - Forbes</w:t>
        </w:r>
      </w:hyperlink>
      <w:r w:rsidDel="00000000" w:rsidR="00000000" w:rsidRPr="00000000">
        <w:rPr>
          <w:rtl w:val="0"/>
        </w:rPr>
        <w:t xml:space="preserve">). This might involve logging each agent’s actions and decision rationale (to enable post-hoc analysis) or introducing a supervisory agent that oversees certain safety constraints. Ethically, we may need new regulations: for example, requiring a “responsible party” (a company or a human overseer) for any deployed MAS, to ensure someone can be questioned or liable for the system’s outcomes. The challenge is to do this without negating the autonomy that gives MAS their power. Researchers are actively exploring </w:t>
      </w:r>
      <w:r w:rsidDel="00000000" w:rsidR="00000000" w:rsidRPr="00000000">
        <w:rPr>
          <w:i w:val="1"/>
          <w:rtl w:val="0"/>
        </w:rPr>
        <w:t xml:space="preserve">explainable MAS</w:t>
      </w:r>
      <w:r w:rsidDel="00000000" w:rsidR="00000000" w:rsidRPr="00000000">
        <w:rPr>
          <w:rtl w:val="0"/>
        </w:rPr>
        <w:t xml:space="preserve"> and audit tools so that even in a decentralized system, we can trace how and why a particular outcome occurred, thereby attributing accountability appropriately.</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Emergent Behavior:</w:t>
      </w:r>
      <w:r w:rsidDel="00000000" w:rsidR="00000000" w:rsidRPr="00000000">
        <w:rPr>
          <w:rtl w:val="0"/>
        </w:rPr>
        <w:t xml:space="preserve"> A hallmark of multi-agent systems is the potential for </w:t>
      </w:r>
      <w:r w:rsidDel="00000000" w:rsidR="00000000" w:rsidRPr="00000000">
        <w:rPr>
          <w:b w:val="1"/>
          <w:rtl w:val="0"/>
        </w:rPr>
        <w:t xml:space="preserve">emergent behavior</w:t>
      </w:r>
      <w:r w:rsidDel="00000000" w:rsidR="00000000" w:rsidRPr="00000000">
        <w:rPr>
          <w:rtl w:val="0"/>
        </w:rPr>
        <w:t xml:space="preserve"> – where the group exhibits strategies or patterns not explicitly programmed into any individual. While often fascinating and even desirable (e.g., the spontaneous formation of a efficient division of labor), emergent behaviors can also be </w:t>
      </w:r>
      <w:r w:rsidDel="00000000" w:rsidR="00000000" w:rsidRPr="00000000">
        <w:rPr>
          <w:i w:val="1"/>
          <w:rtl w:val="0"/>
        </w:rPr>
        <w:t xml:space="preserve">unpredictable and unanticipated</w:t>
      </w:r>
      <w:r w:rsidDel="00000000" w:rsidR="00000000" w:rsidRPr="00000000">
        <w:rPr>
          <w:rtl w:val="0"/>
        </w:rPr>
        <w:t xml:space="preserve"> by the designers (</w:t>
      </w:r>
      <w:hyperlink r:id="rId39">
        <w:r w:rsidDel="00000000" w:rsidR="00000000" w:rsidRPr="00000000">
          <w:rPr>
            <w:color w:val="1155cc"/>
            <w:u w:val="single"/>
            <w:rtl w:val="0"/>
          </w:rPr>
          <w:t xml:space="preserve">Swarm intelligence - Wikipedia</w:t>
        </w:r>
      </w:hyperlink>
      <w:r w:rsidDel="00000000" w:rsidR="00000000" w:rsidRPr="00000000">
        <w:rPr>
          <w:rtl w:val="0"/>
        </w:rPr>
        <w:t xml:space="preserve">). This unpredictability poses risks: an autonomous trading agent team might inadvertently collude to manipulate market prices, or a robot swarm might establish an inefficient routing loop, all without any single agent “intending” it. Such behaviors are hard to foresee because they only manifest from many agents’ interactions over time. Unintended emergent strategies have been observed even in simulated environments – for example, multi-agent game playing AIs sometimes find bizarre loopholes in rules that human designers never imagined. In safety-critical applications, emergent misbehavior is a serious concern. How do we guarantee a swarm of autonomous cars will never learn a dangerous self-organizing pattern on the highway? Researchers address this by rigorous testing and formal verification where possible, but it’s inherently challenging. Emergence can be </w:t>
      </w:r>
      <w:r w:rsidDel="00000000" w:rsidR="00000000" w:rsidRPr="00000000">
        <w:rPr>
          <w:b w:val="1"/>
          <w:rtl w:val="0"/>
        </w:rPr>
        <w:t xml:space="preserve">a double-edged sword</w:t>
      </w:r>
      <w:r w:rsidDel="00000000" w:rsidR="00000000" w:rsidRPr="00000000">
        <w:rPr>
          <w:rtl w:val="0"/>
        </w:rPr>
        <w:t xml:space="preserve">: it can lead to creative solutions or to system instabilities. The ethical imperative is to monitor and place safeguards on MAS deployments, especially early in their deployment, to catch and correct harmful emergent behaviors. Ongoing research is trying to predict emergent outcomes through advanced modeling and to design agents with built-in norms or safety constraints that limit negative emergence (</w:t>
      </w:r>
      <w:hyperlink r:id="rId40">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Privacy &amp; Security:</w:t>
      </w:r>
      <w:r w:rsidDel="00000000" w:rsidR="00000000" w:rsidRPr="00000000">
        <w:rPr>
          <w:rtl w:val="0"/>
        </w:rPr>
        <w:t xml:space="preserve"> Multi-agent systems, particularly those involving sensing and data collection (like surveillance drones, sensor networks, or collaborative AI assistants), raise </w:t>
      </w:r>
      <w:r w:rsidDel="00000000" w:rsidR="00000000" w:rsidRPr="00000000">
        <w:rPr>
          <w:b w:val="1"/>
          <w:rtl w:val="0"/>
        </w:rPr>
        <w:t xml:space="preserve">privacy concerns</w:t>
      </w:r>
      <w:r w:rsidDel="00000000" w:rsidR="00000000" w:rsidRPr="00000000">
        <w:rPr>
          <w:rtl w:val="0"/>
        </w:rPr>
        <w:t xml:space="preserve">. A network of cooperating agents can cover a wide area or integrate data from many sources, enabling detailed monitoring of environments and potentially of people’s activities. For example, a swarm of surveillance drones can collectively observe an entire city in real time, which is powerful for security but also </w:t>
      </w:r>
      <w:r w:rsidDel="00000000" w:rsidR="00000000" w:rsidRPr="00000000">
        <w:rPr>
          <w:b w:val="1"/>
          <w:rtl w:val="0"/>
        </w:rPr>
        <w:t xml:space="preserve">poses a threat to personal privacy</w:t>
      </w:r>
      <w:r w:rsidDel="00000000" w:rsidR="00000000" w:rsidRPr="00000000">
        <w:rPr>
          <w:rtl w:val="0"/>
        </w:rPr>
        <w:t xml:space="preserve"> (</w:t>
      </w:r>
      <w:hyperlink r:id="rId41">
        <w:r w:rsidDel="00000000" w:rsidR="00000000" w:rsidRPr="00000000">
          <w:rPr>
            <w:color w:val="1155cc"/>
            <w:u w:val="single"/>
            <w:rtl w:val="0"/>
          </w:rPr>
          <w:t xml:space="preserve">Drones Surveillance | Privacy International</w:t>
        </w:r>
      </w:hyperlink>
      <w:r w:rsidDel="00000000" w:rsidR="00000000" w:rsidRPr="00000000">
        <w:rPr>
          <w:rtl w:val="0"/>
        </w:rPr>
        <w:t xml:space="preserve">). Ensuring that MAS deployments respect privacy rights (through data anonymization, access controls, and legal guidelines) is essential. Beyond privacy, there are significant </w:t>
      </w:r>
      <w:r w:rsidDel="00000000" w:rsidR="00000000" w:rsidRPr="00000000">
        <w:rPr>
          <w:b w:val="1"/>
          <w:rtl w:val="0"/>
        </w:rPr>
        <w:t xml:space="preserve">security risks</w:t>
      </w:r>
      <w:r w:rsidDel="00000000" w:rsidR="00000000" w:rsidRPr="00000000">
        <w:rPr>
          <w:rtl w:val="0"/>
        </w:rPr>
        <w:t xml:space="preserve">: if an adversary can compromise one or a few agents in a MAS, they might exploit the inter-agent communication to spread false information or hijack the coordination. In a worst-case scenario, a hacker could take control of a portion of the agents and cause the whole group to act maliciously (</w:t>
      </w:r>
      <w:hyperlink r:id="rId42">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MAS used for critical infrastructure (power grid management, military drone swarms, etc.) are thus tempting targets for cyberattacks. Security in MAS involves hardening each agent and the network against intrusion – including encryption of inter-agent messages, authentication to prevent rogue agents from joining, and possibly consensus algorithms that can tolerate a fraction of bad actors. The distributed nature can actually aid security if designed well: there is no single point to attack, and agents can cross-verify information. However, it also means a MAS is as weak as its weakest link; even simple agents must be secured, as they could be entry points for breaches. Mass surveillance capabilities and potential weaponization of swarms also introduce ethical questions. Societies will need to decide where to draw the line with autonomous swarms in policing or warfare, for instance. Transparency about how MAS collect and use data, and strict security audits (simulating attacks to find vulnerabilities), are becoming a necessary part of deploying these systems (</w:t>
      </w:r>
      <w:hyperlink r:id="rId43">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In summary, maintaining </w:t>
      </w:r>
      <w:r w:rsidDel="00000000" w:rsidR="00000000" w:rsidRPr="00000000">
        <w:rPr>
          <w:b w:val="1"/>
          <w:rtl w:val="0"/>
        </w:rPr>
        <w:t xml:space="preserve">public trust</w:t>
      </w:r>
      <w:r w:rsidDel="00000000" w:rsidR="00000000" w:rsidRPr="00000000">
        <w:rPr>
          <w:rtl w:val="0"/>
        </w:rPr>
        <w:t xml:space="preserve"> in MAS will require that we safeguard civil liberties (no unwarranted surveillance) and protect these systems from those who would turn cooperative agents into a coordinated threat.</w:t>
        <w:br w:type="textWrapping"/>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sapumu5rrv2" w:id="6"/>
      <w:bookmarkEnd w:id="6"/>
      <w:r w:rsidDel="00000000" w:rsidR="00000000" w:rsidRPr="00000000">
        <w:rPr>
          <w:b w:val="1"/>
          <w:sz w:val="34"/>
          <w:szCs w:val="34"/>
          <w:rtl w:val="0"/>
        </w:rPr>
        <w:t xml:space="preserve">Future Directions &amp; Next Steps</w:t>
      </w:r>
    </w:p>
    <w:p w:rsidR="00000000" w:rsidDel="00000000" w:rsidP="00000000" w:rsidRDefault="00000000" w:rsidRPr="00000000" w14:paraId="00000019">
      <w:pPr>
        <w:spacing w:after="240" w:before="240" w:lineRule="auto"/>
        <w:rPr/>
      </w:pPr>
      <w:r w:rsidDel="00000000" w:rsidR="00000000" w:rsidRPr="00000000">
        <w:rPr>
          <w:rtl w:val="0"/>
        </w:rPr>
        <w:t xml:space="preserve">The continued evolution of multi-agent cooperative systems is driving new research and development. Key future directions include:</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Standardized Benchmarks:</w:t>
      </w:r>
      <w:r w:rsidDel="00000000" w:rsidR="00000000" w:rsidRPr="00000000">
        <w:rPr>
          <w:rtl w:val="0"/>
        </w:rPr>
        <w:t xml:space="preserve"> To evaluate MAS algorithms on a level playing field, the community is creating benchmark tasks and environments. These include cooperative scenarios like </w:t>
      </w:r>
      <w:r w:rsidDel="00000000" w:rsidR="00000000" w:rsidRPr="00000000">
        <w:rPr>
          <w:b w:val="1"/>
          <w:rtl w:val="0"/>
        </w:rPr>
        <w:t xml:space="preserve">mapping an unknown environment</w:t>
      </w:r>
      <w:r w:rsidDel="00000000" w:rsidR="00000000" w:rsidRPr="00000000">
        <w:rPr>
          <w:rtl w:val="0"/>
        </w:rPr>
        <w:t xml:space="preserve"> (multiple robots collectively exploring and building a map) and classic </w:t>
      </w:r>
      <w:r w:rsidDel="00000000" w:rsidR="00000000" w:rsidRPr="00000000">
        <w:rPr>
          <w:b w:val="1"/>
          <w:rtl w:val="0"/>
        </w:rPr>
        <w:t xml:space="preserve">pursuit-evasion games</w:t>
      </w:r>
      <w:r w:rsidDel="00000000" w:rsidR="00000000" w:rsidRPr="00000000">
        <w:rPr>
          <w:rtl w:val="0"/>
        </w:rPr>
        <w:t xml:space="preserve"> (teams of “predator” agents chase a mobile “evader” agent) which test coordination under adversarial conditions. Such tasks serve as standardized challenges to measure improvements in multi-agent planning, learning, and teamwork. A pursuit–evasion game, for instance, is considered a </w:t>
      </w:r>
      <w:r w:rsidDel="00000000" w:rsidR="00000000" w:rsidRPr="00000000">
        <w:rPr>
          <w:i w:val="1"/>
          <w:rtl w:val="0"/>
        </w:rPr>
        <w:t xml:space="preserve">classical problem in the MAS domain</w:t>
      </w:r>
      <w:r w:rsidDel="00000000" w:rsidR="00000000" w:rsidRPr="00000000">
        <w:rPr>
          <w:rtl w:val="0"/>
        </w:rPr>
        <w:t xml:space="preserve">, often used to benchmark new strategies (</w:t>
      </w:r>
      <w:hyperlink r:id="rId44">
        <w:r w:rsidDel="00000000" w:rsidR="00000000" w:rsidRPr="00000000">
          <w:rPr>
            <w:color w:val="1155cc"/>
            <w:u w:val="single"/>
            <w:rtl w:val="0"/>
          </w:rPr>
          <w:t xml:space="preserve">An Improved Approach towards Multi-Agent Pursuit–Evasion Game Decision-Making Using Deep Reinforcement Learning</w:t>
        </w:r>
      </w:hyperlink>
      <w:r w:rsidDel="00000000" w:rsidR="00000000" w:rsidRPr="00000000">
        <w:rPr>
          <w:rtl w:val="0"/>
        </w:rPr>
        <w:t xml:space="preserve">). We are also seeing organized competitions – for example, the </w:t>
      </w:r>
      <w:r w:rsidDel="00000000" w:rsidR="00000000" w:rsidRPr="00000000">
        <w:rPr>
          <w:b w:val="1"/>
          <w:rtl w:val="0"/>
        </w:rPr>
        <w:t xml:space="preserve">RoboCup Rescue</w:t>
      </w:r>
      <w:r w:rsidDel="00000000" w:rsidR="00000000" w:rsidRPr="00000000">
        <w:rPr>
          <w:rtl w:val="0"/>
        </w:rPr>
        <w:t xml:space="preserve"> simulation league presents a disaster response scenario for agent teams, and cooperative video game environments (like </w:t>
      </w:r>
      <w:r w:rsidDel="00000000" w:rsidR="00000000" w:rsidRPr="00000000">
        <w:rPr>
          <w:b w:val="1"/>
          <w:rtl w:val="0"/>
        </w:rPr>
        <w:t xml:space="preserve">Overcooked-AI</w:t>
      </w:r>
      <w:r w:rsidDel="00000000" w:rsidR="00000000" w:rsidRPr="00000000">
        <w:rPr>
          <w:rtl w:val="0"/>
        </w:rPr>
        <w:t xml:space="preserve"> or </w:t>
      </w:r>
      <w:r w:rsidDel="00000000" w:rsidR="00000000" w:rsidRPr="00000000">
        <w:rPr>
          <w:b w:val="1"/>
          <w:rtl w:val="0"/>
        </w:rPr>
        <w:t xml:space="preserve">Hanabi</w:t>
      </w:r>
      <w:r w:rsidDel="00000000" w:rsidR="00000000" w:rsidRPr="00000000">
        <w:rPr>
          <w:rtl w:val="0"/>
        </w:rPr>
        <w:t xml:space="preserve"> for collaborative AI) act as public benchmarks. Having common benchmarks and metrics will accelerate progress by enabling direct comparison of different approaches on the same problems. In addition, researchers are calling for evaluation not just on toy simulations but on mixed reality setups that incorporate some real-world complexity (like sensor noise, or physical robot dynamics) to ensure solutions are robust.</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Experimental Testbeds:</w:t>
      </w:r>
      <w:r w:rsidDel="00000000" w:rsidR="00000000" w:rsidRPr="00000000">
        <w:rPr>
          <w:rtl w:val="0"/>
        </w:rPr>
        <w:t xml:space="preserve"> Along with simulations, </w:t>
      </w:r>
      <w:r w:rsidDel="00000000" w:rsidR="00000000" w:rsidRPr="00000000">
        <w:rPr>
          <w:b w:val="1"/>
          <w:rtl w:val="0"/>
        </w:rPr>
        <w:t xml:space="preserve">real-world testbeds</w:t>
      </w:r>
      <w:r w:rsidDel="00000000" w:rsidR="00000000" w:rsidRPr="00000000">
        <w:rPr>
          <w:rtl w:val="0"/>
        </w:rPr>
        <w:t xml:space="preserve"> are crucial for advancing MAS. We anticipate more experimental platforms involving small-to-medium-sized robot fleets in controlled environments (labs or testing grounds). For example, researchers have built testbeds with teams of differential-drive robots to test multi-agent navigation algorithms (</w:t>
      </w:r>
      <w:hyperlink r:id="rId45">
        <w:r w:rsidDel="00000000" w:rsidR="00000000" w:rsidRPr="00000000">
          <w:rPr>
            <w:color w:val="1155cc"/>
            <w:u w:val="single"/>
            <w:rtl w:val="0"/>
          </w:rPr>
          <w:t xml:space="preserve">Multi-agent system - Wikipedia</w:t>
        </w:r>
      </w:hyperlink>
      <w:r w:rsidDel="00000000" w:rsidR="00000000" w:rsidRPr="00000000">
        <w:rPr>
          <w:rtl w:val="0"/>
        </w:rPr>
        <w:t xml:space="preserve">), and drone swarms are used in outdoor fields to experiment with formation flying and collision avoidance. These testbeds provide insights that pure simulation cannot, such as how communication truly behaves with onboard radios, or how physical robots handle synchronization and battery limits. Moving forward, testbeds might involve </w:t>
      </w:r>
      <w:r w:rsidDel="00000000" w:rsidR="00000000" w:rsidRPr="00000000">
        <w:rPr>
          <w:i w:val="1"/>
          <w:rtl w:val="0"/>
        </w:rPr>
        <w:t xml:space="preserve">heterogeneous</w:t>
      </w:r>
      <w:r w:rsidDel="00000000" w:rsidR="00000000" w:rsidRPr="00000000">
        <w:rPr>
          <w:rtl w:val="0"/>
        </w:rPr>
        <w:t xml:space="preserve"> agent teams – e.g., a mix of wheeled robots, drones, and perhaps human team members – to study cooperation across different agent types (ground and aerial cooperating, humans giving high-level direction to robotic assistants, etc.). Some notable efforts include the DARPA Subterranean Challenge, where teams of drones and robots cooperatively explore underground environments, and the deployment of </w:t>
      </w:r>
      <w:r w:rsidDel="00000000" w:rsidR="00000000" w:rsidRPr="00000000">
        <w:rPr>
          <w:b w:val="1"/>
          <w:rtl w:val="0"/>
        </w:rPr>
        <w:t xml:space="preserve">Kilobot swarms</w:t>
      </w:r>
      <w:r w:rsidDel="00000000" w:rsidR="00000000" w:rsidRPr="00000000">
        <w:rPr>
          <w:rtl w:val="0"/>
        </w:rPr>
        <w:t xml:space="preserve"> (1,000 tiny robots) in academic labs to study collective behavior at scale. By iterating between testbeds and theory, researchers can refine algorithms and also develop best practices for real deployments. These experimental validations will pave the way for confidence in MAS handling safety-critical tasks. In industry, we also see testbeds like autonomous truck platoons being trialed on highways, or fleets of warehouse robots running for months to evaluate reliability. Such efforts will only expand, bridging the gap from research to real-world impact.</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Advances in Communication Frameworks:</w:t>
      </w:r>
      <w:r w:rsidDel="00000000" w:rsidR="00000000" w:rsidRPr="00000000">
        <w:rPr>
          <w:rtl w:val="0"/>
        </w:rPr>
        <w:t xml:space="preserve"> Efficient communication is so central to MAS success that future research is investing heavily in improving it. One avenue is developing better </w:t>
      </w:r>
      <w:r w:rsidDel="00000000" w:rsidR="00000000" w:rsidRPr="00000000">
        <w:rPr>
          <w:b w:val="1"/>
          <w:rtl w:val="0"/>
        </w:rPr>
        <w:t xml:space="preserve">mesh networking and ad hoc communication protocols</w:t>
      </w:r>
      <w:r w:rsidDel="00000000" w:rsidR="00000000" w:rsidRPr="00000000">
        <w:rPr>
          <w:rtl w:val="0"/>
        </w:rPr>
        <w:t xml:space="preserve"> specifically tailored for multi-agent coordination. Mesh networks allow agents to forward each other’s messages, creating a self-healing web of connectivity where if one node drops out, messages automatically route through others (</w:t>
      </w:r>
      <w:hyperlink r:id="rId46">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This is ideal for swarms spread out in an area (e.g., a drone swarm over a disaster site) because it avoids dependence on fixed infrastructure. New protocols are being designed to handle highly dynamic network topologies (as agents move or new agents join) and to prioritize traffic (ensuring critical coordination messages get through with low latency). Another area is leveraging upcoming </w:t>
      </w:r>
      <w:r w:rsidDel="00000000" w:rsidR="00000000" w:rsidRPr="00000000">
        <w:rPr>
          <w:b w:val="1"/>
          <w:rtl w:val="0"/>
        </w:rPr>
        <w:t xml:space="preserve">5G/6G wireless technologies</w:t>
      </w:r>
      <w:r w:rsidDel="00000000" w:rsidR="00000000" w:rsidRPr="00000000">
        <w:rPr>
          <w:rtl w:val="0"/>
        </w:rPr>
        <w:t xml:space="preserve"> and specialized IoT communication standards for MAS. The ultra-high bandwidth and ultra-low latency promised by next-generation 6G networks could enable near-instant coordination updates among agents (</w:t>
      </w:r>
      <w:hyperlink r:id="rId47">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For instance, vehicles in a smart city could share traffic data or intentions almost in real time, allowing city-wide optimization. Additionally, advancements in </w:t>
      </w:r>
      <w:r w:rsidDel="00000000" w:rsidR="00000000" w:rsidRPr="00000000">
        <w:rPr>
          <w:b w:val="1"/>
          <w:rtl w:val="0"/>
        </w:rPr>
        <w:t xml:space="preserve">edge computing</w:t>
      </w:r>
      <w:r w:rsidDel="00000000" w:rsidR="00000000" w:rsidRPr="00000000">
        <w:rPr>
          <w:rtl w:val="0"/>
        </w:rPr>
        <w:t xml:space="preserve"> suggest that computational tasks (like sensor fusion or global path planning) could be offloaded to edge servers that agents connect to, combining the benefits of centralized computation with decentralized execution. Beyond networking tech, frameworks like </w:t>
      </w:r>
      <w:r w:rsidDel="00000000" w:rsidR="00000000" w:rsidRPr="00000000">
        <w:rPr>
          <w:i w:val="1"/>
          <w:rtl w:val="0"/>
        </w:rPr>
        <w:t xml:space="preserve">agent communication languages</w:t>
      </w:r>
      <w:r w:rsidDel="00000000" w:rsidR="00000000" w:rsidRPr="00000000">
        <w:rPr>
          <w:rtl w:val="0"/>
        </w:rPr>
        <w:t xml:space="preserve"> (e.g., FIPA-ACL) will be extended for more seamless interoperability — enabling agents from different manufacturers or with different architectures to understand each other’s messages and intents. This standardization will be important as MAS become more prevalent; just like internet protocols allow computers worldwide to communicate, we may need universal MAS communication standards. Overall, the future MAS will likely operate on communication frameworks that are </w:t>
      </w:r>
      <w:r w:rsidDel="00000000" w:rsidR="00000000" w:rsidRPr="00000000">
        <w:rPr>
          <w:b w:val="1"/>
          <w:rtl w:val="0"/>
        </w:rPr>
        <w:t xml:space="preserve">faster, more reliable, and more secure</w:t>
      </w:r>
      <w:r w:rsidDel="00000000" w:rsidR="00000000" w:rsidRPr="00000000">
        <w:rPr>
          <w:rtl w:val="0"/>
        </w:rPr>
        <w:t xml:space="preserve">, allowing large-scale agent societies to coordinate with the speed and assurance necessary for real-time, mission-critical operations.</w:t>
        <w:br w:type="textWrapping"/>
      </w:r>
    </w:p>
    <w:p w:rsidR="00000000" w:rsidDel="00000000" w:rsidP="00000000" w:rsidRDefault="00000000" w:rsidRPr="00000000" w14:paraId="0000001D">
      <w:pPr>
        <w:spacing w:after="240" w:before="240" w:lineRule="auto"/>
        <w:rPr/>
      </w:pPr>
      <w:r w:rsidDel="00000000" w:rsidR="00000000" w:rsidRPr="00000000">
        <w:rPr>
          <w:b w:val="1"/>
          <w:rtl w:val="0"/>
        </w:rPr>
        <w:t xml:space="preserve">References:</w:t>
      </w:r>
      <w:r w:rsidDel="00000000" w:rsidR="00000000" w:rsidRPr="00000000">
        <w:rPr>
          <w:rtl w:val="0"/>
        </w:rPr>
        <w:t xml:space="preserve"> The information above draws from recent research and case studies in multi-agent systems. Key sources include foundational surveys (</w:t>
      </w:r>
      <w:hyperlink r:id="rId48">
        <w:r w:rsidDel="00000000" w:rsidR="00000000" w:rsidRPr="00000000">
          <w:rPr>
            <w:color w:val="1155cc"/>
            <w:u w:val="single"/>
            <w:rtl w:val="0"/>
          </w:rPr>
          <w:t xml:space="preserve">untitled</w:t>
        </w:r>
      </w:hyperlink>
      <w:r w:rsidDel="00000000" w:rsidR="00000000" w:rsidRPr="00000000">
        <w:rPr>
          <w:rtl w:val="0"/>
        </w:rPr>
        <w:t xml:space="preserve">) (</w:t>
      </w:r>
      <w:hyperlink r:id="rId49">
        <w:r w:rsidDel="00000000" w:rsidR="00000000" w:rsidRPr="00000000">
          <w:rPr>
            <w:color w:val="1155cc"/>
            <w:u w:val="single"/>
            <w:rtl w:val="0"/>
          </w:rPr>
          <w:t xml:space="preserve">untitled</w:t>
        </w:r>
      </w:hyperlink>
      <w:r w:rsidDel="00000000" w:rsidR="00000000" w:rsidRPr="00000000">
        <w:rPr>
          <w:rtl w:val="0"/>
        </w:rPr>
        <w:t xml:space="preserve">), the Wikipedia overview of MAS (</w:t>
      </w:r>
      <w:hyperlink r:id="rId50">
        <w:r w:rsidDel="00000000" w:rsidR="00000000" w:rsidRPr="00000000">
          <w:rPr>
            <w:color w:val="1155cc"/>
            <w:u w:val="single"/>
            <w:rtl w:val="0"/>
          </w:rPr>
          <w:t xml:space="preserve">Multi-agent system - Wikipedia</w:t>
        </w:r>
      </w:hyperlink>
      <w:r w:rsidDel="00000000" w:rsidR="00000000" w:rsidRPr="00000000">
        <w:rPr>
          <w:rtl w:val="0"/>
        </w:rPr>
        <w:t xml:space="preserve">), and textbooks like Shoham &amp; Leyton-Brown (2009) (</w:t>
      </w:r>
      <w:hyperlink r:id="rId51">
        <w:r w:rsidDel="00000000" w:rsidR="00000000" w:rsidRPr="00000000">
          <w:rPr>
            <w:color w:val="1155cc"/>
            <w:u w:val="single"/>
            <w:rtl w:val="0"/>
          </w:rPr>
          <w:t xml:space="preserve">Multi-agent system - Wikipedia</w:t>
        </w:r>
      </w:hyperlink>
      <w:r w:rsidDel="00000000" w:rsidR="00000000" w:rsidRPr="00000000">
        <w:rPr>
          <w:rtl w:val="0"/>
        </w:rPr>
        <w:t xml:space="preserve">) for definitions. Historical context and evolution were informed by Sandip Sen’s retrospective on MAS milestones (</w:t>
      </w:r>
      <w:hyperlink r:id="rId52">
        <w:r w:rsidDel="00000000" w:rsidR="00000000" w:rsidRPr="00000000">
          <w:rPr>
            <w:color w:val="1155cc"/>
            <w:u w:val="single"/>
            <w:rtl w:val="0"/>
          </w:rPr>
          <w:t xml:space="preserve">untitled</w:t>
        </w:r>
      </w:hyperlink>
      <w:r w:rsidDel="00000000" w:rsidR="00000000" w:rsidRPr="00000000">
        <w:rPr>
          <w:rtl w:val="0"/>
        </w:rPr>
        <w:t xml:space="preserve">) and early protocol descriptions such as the Contract Net introduction (</w:t>
      </w:r>
      <w:hyperlink r:id="rId53">
        <w:r w:rsidDel="00000000" w:rsidR="00000000" w:rsidRPr="00000000">
          <w:rPr>
            <w:color w:val="1155cc"/>
            <w:u w:val="single"/>
            <w:rtl w:val="0"/>
          </w:rPr>
          <w:t xml:space="preserve">Contract Net Protocol - Wikipedia</w:t>
        </w:r>
      </w:hyperlink>
      <w:r w:rsidDel="00000000" w:rsidR="00000000" w:rsidRPr="00000000">
        <w:rPr>
          <w:rtl w:val="0"/>
        </w:rPr>
        <w:t xml:space="preserve">). The advantages of multi-agent vs single-agent approaches are highlighted by DigitalOcean’s analysis (</w:t>
      </w:r>
      <w:hyperlink r:id="rId54">
        <w:r w:rsidDel="00000000" w:rsidR="00000000" w:rsidRPr="00000000">
          <w:rPr>
            <w:color w:val="1155cc"/>
            <w:u w:val="single"/>
            <w:rtl w:val="0"/>
          </w:rPr>
          <w:t xml:space="preserve">Single-Agent vs Multi-Agent Systems: Two Paths for the Future of AI | DigitalOcean</w:t>
        </w:r>
      </w:hyperlink>
      <w:r w:rsidDel="00000000" w:rsidR="00000000" w:rsidRPr="00000000">
        <w:rPr>
          <w:rtl w:val="0"/>
        </w:rPr>
        <w:t xml:space="preserve">) (</w:t>
      </w:r>
      <w:hyperlink r:id="rId55">
        <w:r w:rsidDel="00000000" w:rsidR="00000000" w:rsidRPr="00000000">
          <w:rPr>
            <w:color w:val="1155cc"/>
            <w:u w:val="single"/>
            <w:rtl w:val="0"/>
          </w:rPr>
          <w:t xml:space="preserve">Single-Agent vs Multi-Agent Systems: Two Paths for the Future of AI | DigitalOcean</w:t>
        </w:r>
      </w:hyperlink>
      <w:r w:rsidDel="00000000" w:rsidR="00000000" w:rsidRPr="00000000">
        <w:rPr>
          <w:rtl w:val="0"/>
        </w:rPr>
        <w:t xml:space="preserve">) and IBM’s multi-agent systems primer (</w:t>
      </w:r>
      <w:hyperlink r:id="rId56">
        <w:r w:rsidDel="00000000" w:rsidR="00000000" w:rsidRPr="00000000">
          <w:rPr>
            <w:color w:val="1155cc"/>
            <w:u w:val="single"/>
            <w:rtl w:val="0"/>
          </w:rPr>
          <w:t xml:space="preserve">What is a Multiagent System? | IBM</w:t>
        </w:r>
      </w:hyperlink>
      <w:r w:rsidDel="00000000" w:rsidR="00000000" w:rsidRPr="00000000">
        <w:rPr>
          <w:rtl w:val="0"/>
        </w:rPr>
        <w:t xml:space="preserve">) (</w:t>
      </w:r>
      <w:hyperlink r:id="rId57">
        <w:r w:rsidDel="00000000" w:rsidR="00000000" w:rsidRPr="00000000">
          <w:rPr>
            <w:color w:val="1155cc"/>
            <w:u w:val="single"/>
            <w:rtl w:val="0"/>
          </w:rPr>
          <w:t xml:space="preserve">What is a Multiagent System? | IBM</w:t>
        </w:r>
      </w:hyperlink>
      <w:r w:rsidDel="00000000" w:rsidR="00000000" w:rsidRPr="00000000">
        <w:rPr>
          <w:rtl w:val="0"/>
        </w:rPr>
        <w:t xml:space="preserve">). Swarm intelligence concepts and examples were referenced from the Swarm Intelligence Wikipedia entry (</w:t>
      </w:r>
      <w:hyperlink r:id="rId58">
        <w:r w:rsidDel="00000000" w:rsidR="00000000" w:rsidRPr="00000000">
          <w:rPr>
            <w:color w:val="1155cc"/>
            <w:u w:val="single"/>
            <w:rtl w:val="0"/>
          </w:rPr>
          <w:t xml:space="preserve">Swarm intelligence - Wikipedia</w:t>
        </w:r>
      </w:hyperlink>
      <w:r w:rsidDel="00000000" w:rsidR="00000000" w:rsidRPr="00000000">
        <w:rPr>
          <w:rtl w:val="0"/>
        </w:rPr>
        <w:t xml:space="preserve">) (</w:t>
      </w:r>
      <w:hyperlink r:id="rId59">
        <w:r w:rsidDel="00000000" w:rsidR="00000000" w:rsidRPr="00000000">
          <w:rPr>
            <w:color w:val="1155cc"/>
            <w:u w:val="single"/>
            <w:rtl w:val="0"/>
          </w:rPr>
          <w:t xml:space="preserve">Swarm intelligence - Wikipedia</w:t>
        </w:r>
      </w:hyperlink>
      <w:r w:rsidDel="00000000" w:rsidR="00000000" w:rsidRPr="00000000">
        <w:rPr>
          <w:rtl w:val="0"/>
        </w:rPr>
        <w:t xml:space="preserve">). For coordination techniques, we cited work on consensus in flocking (</w:t>
      </w:r>
      <w:hyperlink r:id="rId60">
        <w:r w:rsidDel="00000000" w:rsidR="00000000" w:rsidRPr="00000000">
          <w:rPr>
            <w:color w:val="1155cc"/>
            <w:u w:val="single"/>
            <w:rtl w:val="0"/>
          </w:rPr>
          <w:t xml:space="preserve">What is a Multiagent System? | IBM</w:t>
        </w:r>
      </w:hyperlink>
      <w:r w:rsidDel="00000000" w:rsidR="00000000" w:rsidRPr="00000000">
        <w:rPr>
          <w:rtl w:val="0"/>
        </w:rPr>
        <w:t xml:space="preserve">), auction methods (</w:t>
      </w:r>
      <w:hyperlink r:id="rId61">
        <w:r w:rsidDel="00000000" w:rsidR="00000000" w:rsidRPr="00000000">
          <w:rPr>
            <w:color w:val="1155cc"/>
            <w:u w:val="single"/>
            <w:rtl w:val="0"/>
          </w:rPr>
          <w:t xml:space="preserve">Contract Net Protocol - Wikipedia</w:t>
        </w:r>
      </w:hyperlink>
      <w:r w:rsidDel="00000000" w:rsidR="00000000" w:rsidRPr="00000000">
        <w:rPr>
          <w:rtl w:val="0"/>
        </w:rPr>
        <w:t xml:space="preserve">), and Dec-POMDP planning under uncertainty (</w:t>
      </w:r>
      <w:hyperlink r:id="rId62">
        <w:r w:rsidDel="00000000" w:rsidR="00000000" w:rsidRPr="00000000">
          <w:rPr>
            <w:color w:val="1155cc"/>
            <w:u w:val="single"/>
            <w:rtl w:val="0"/>
          </w:rPr>
          <w:t xml:space="preserve">What is Decentralized POMDP (Dec-POMDP)</w:t>
        </w:r>
      </w:hyperlink>
      <w:r w:rsidDel="00000000" w:rsidR="00000000" w:rsidRPr="00000000">
        <w:rPr>
          <w:rtl w:val="0"/>
        </w:rPr>
        <w:t xml:space="preserve">). Conflict resolution discussions were supported by protocol studies () and coalition formation insights (</w:t>
      </w:r>
      <w:hyperlink r:id="rId63">
        <w:r w:rsidDel="00000000" w:rsidR="00000000" w:rsidRPr="00000000">
          <w:rPr>
            <w:color w:val="1155cc"/>
            <w:u w:val="single"/>
            <w:rtl w:val="0"/>
          </w:rPr>
          <w:t xml:space="preserve">What is a Multiagent System? | IBM</w:t>
        </w:r>
      </w:hyperlink>
      <w:r w:rsidDel="00000000" w:rsidR="00000000" w:rsidRPr="00000000">
        <w:rPr>
          <w:rtl w:val="0"/>
        </w:rPr>
        <w:t xml:space="preserve">). Technical issues of communication were backed by analyses of wireless networking challenges in robotics (</w:t>
      </w:r>
      <w:hyperlink r:id="rId64">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w:t>
      </w:r>
      <w:hyperlink r:id="rId65">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The trade-offs of centralized vs decentralized control were directly drawn from IBM’s AI governance content (</w:t>
      </w:r>
      <w:hyperlink r:id="rId66">
        <w:r w:rsidDel="00000000" w:rsidR="00000000" w:rsidRPr="00000000">
          <w:rPr>
            <w:color w:val="1155cc"/>
            <w:u w:val="single"/>
            <w:rtl w:val="0"/>
          </w:rPr>
          <w:t xml:space="preserve">What is a Multiagent System? | IBM</w:t>
        </w:r>
      </w:hyperlink>
      <w:r w:rsidDel="00000000" w:rsidR="00000000" w:rsidRPr="00000000">
        <w:rPr>
          <w:rtl w:val="0"/>
        </w:rPr>
        <w:t xml:space="preserve">) (</w:t>
      </w:r>
      <w:hyperlink r:id="rId67">
        <w:r w:rsidDel="00000000" w:rsidR="00000000" w:rsidRPr="00000000">
          <w:rPr>
            <w:color w:val="1155cc"/>
            <w:u w:val="single"/>
            <w:rtl w:val="0"/>
          </w:rPr>
          <w:t xml:space="preserve">What is a Multiagent System? | IBM</w:t>
        </w:r>
      </w:hyperlink>
      <w:r w:rsidDel="00000000" w:rsidR="00000000" w:rsidRPr="00000000">
        <w:rPr>
          <w:rtl w:val="0"/>
        </w:rPr>
        <w:t xml:space="preserve">). Fault tolerance strategies referred to adaptive MAS architectures in the literature () and Byzantine fault tolerance basics (</w:t>
      </w:r>
      <w:hyperlink r:id="rId68">
        <w:r w:rsidDel="00000000" w:rsidR="00000000" w:rsidRPr="00000000">
          <w:rPr>
            <w:color w:val="1155cc"/>
            <w:u w:val="single"/>
            <w:rtl w:val="0"/>
          </w:rPr>
          <w:t xml:space="preserve">Byzantine fault - Wikipedia</w:t>
        </w:r>
      </w:hyperlink>
      <w:r w:rsidDel="00000000" w:rsidR="00000000" w:rsidRPr="00000000">
        <w:rPr>
          <w:rtl w:val="0"/>
        </w:rPr>
        <w:t xml:space="preserve">). Real-world applications and impacts were exemplified with disaster response research (Tambe et al. on DEFACTO) (</w:t>
      </w:r>
      <w:hyperlink r:id="rId69">
        <w:r w:rsidDel="00000000" w:rsidR="00000000" w:rsidRPr="00000000">
          <w:rPr>
            <w:color w:val="1155cc"/>
            <w:u w:val="single"/>
            <w:rtl w:val="0"/>
          </w:rPr>
          <w:t xml:space="preserve">Multi-agent system - Wikipedia</w:t>
        </w:r>
      </w:hyperlink>
      <w:r w:rsidDel="00000000" w:rsidR="00000000" w:rsidRPr="00000000">
        <w:rPr>
          <w:rtl w:val="0"/>
        </w:rPr>
        <w:t xml:space="preserve">), swarm robustness in SAR (</w:t>
      </w:r>
      <w:hyperlink r:id="rId70">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 and transportation domain studies (</w:t>
      </w:r>
      <w:hyperlink r:id="rId71">
        <w:r w:rsidDel="00000000" w:rsidR="00000000" w:rsidRPr="00000000">
          <w:rPr>
            <w:color w:val="1155cc"/>
            <w:u w:val="single"/>
            <w:rtl w:val="0"/>
          </w:rPr>
          <w:t xml:space="preserve">What is a Multiagent System? | IBM</w:t>
        </w:r>
      </w:hyperlink>
      <w:r w:rsidDel="00000000" w:rsidR="00000000" w:rsidRPr="00000000">
        <w:rPr>
          <w:rtl w:val="0"/>
        </w:rPr>
        <w:t xml:space="preserve">). Complex system simulation benefits of MAS were noted in social modeling use-cases (</w:t>
      </w:r>
      <w:hyperlink r:id="rId72">
        <w:r w:rsidDel="00000000" w:rsidR="00000000" w:rsidRPr="00000000">
          <w:rPr>
            <w:color w:val="1155cc"/>
            <w:u w:val="single"/>
            <w:rtl w:val="0"/>
          </w:rPr>
          <w:t xml:space="preserve">Multi-agent system - Wikipedia</w:t>
        </w:r>
      </w:hyperlink>
      <w:r w:rsidDel="00000000" w:rsidR="00000000" w:rsidRPr="00000000">
        <w:rPr>
          <w:rtl w:val="0"/>
        </w:rPr>
        <w:t xml:space="preserve">). The section on challenges integrated perspectives on accountability from AI governance discussions (</w:t>
      </w:r>
      <w:hyperlink r:id="rId73">
        <w:r w:rsidDel="00000000" w:rsidR="00000000" w:rsidRPr="00000000">
          <w:rPr>
            <w:color w:val="1155cc"/>
            <w:u w:val="single"/>
            <w:rtl w:val="0"/>
          </w:rPr>
          <w:t xml:space="preserve">Multi-Agent Systems In Business: Evaluation, Governance ... - Forbes</w:t>
        </w:r>
      </w:hyperlink>
      <w:r w:rsidDel="00000000" w:rsidR="00000000" w:rsidRPr="00000000">
        <w:rPr>
          <w:rtl w:val="0"/>
        </w:rPr>
        <w:t xml:space="preserve">), observations of emergent behavior unpredictability (</w:t>
      </w:r>
      <w:hyperlink r:id="rId74">
        <w:r w:rsidDel="00000000" w:rsidR="00000000" w:rsidRPr="00000000">
          <w:rPr>
            <w:color w:val="1155cc"/>
            <w:u w:val="single"/>
            <w:rtl w:val="0"/>
          </w:rPr>
          <w:t xml:space="preserve">Swarm Intelligence-Based Multi-Robotics: A Comprehensive Review</w:t>
        </w:r>
      </w:hyperlink>
      <w:r w:rsidDel="00000000" w:rsidR="00000000" w:rsidRPr="00000000">
        <w:rPr>
          <w:rtl w:val="0"/>
        </w:rPr>
        <w:t xml:space="preserve">), and privacy/security concerns highlighted by Privacy International and GAO reports (</w:t>
      </w:r>
      <w:hyperlink r:id="rId75">
        <w:r w:rsidDel="00000000" w:rsidR="00000000" w:rsidRPr="00000000">
          <w:rPr>
            <w:color w:val="1155cc"/>
            <w:u w:val="single"/>
            <w:rtl w:val="0"/>
          </w:rPr>
          <w:t xml:space="preserve">Drones Surveillance | Privacy International</w:t>
        </w:r>
      </w:hyperlink>
      <w:r w:rsidDel="00000000" w:rsidR="00000000" w:rsidRPr="00000000">
        <w:rPr>
          <w:rtl w:val="0"/>
        </w:rPr>
        <w:t xml:space="preserve">) (</w:t>
      </w:r>
      <w:hyperlink r:id="rId76">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Finally, future directions regarding benchmarks and testbeds were informed by recent publications on pursuit-evasion games (</w:t>
      </w:r>
      <w:hyperlink r:id="rId77">
        <w:r w:rsidDel="00000000" w:rsidR="00000000" w:rsidRPr="00000000">
          <w:rPr>
            <w:color w:val="1155cc"/>
            <w:u w:val="single"/>
            <w:rtl w:val="0"/>
          </w:rPr>
          <w:t xml:space="preserve">An Improved Approach towards Multi-Agent Pursuit–Evasion Game Decision-Making Using Deep Reinforcement Learning</w:t>
        </w:r>
      </w:hyperlink>
      <w:r w:rsidDel="00000000" w:rsidR="00000000" w:rsidRPr="00000000">
        <w:rPr>
          <w:rtl w:val="0"/>
        </w:rPr>
        <w:t xml:space="preserve">) and multi-robot trials (</w:t>
      </w:r>
      <w:hyperlink r:id="rId78">
        <w:r w:rsidDel="00000000" w:rsidR="00000000" w:rsidRPr="00000000">
          <w:rPr>
            <w:color w:val="1155cc"/>
            <w:u w:val="single"/>
            <w:rtl w:val="0"/>
          </w:rPr>
          <w:t xml:space="preserve">Multi-agent system - Wikipedia</w:t>
        </w:r>
      </w:hyperlink>
      <w:r w:rsidDel="00000000" w:rsidR="00000000" w:rsidRPr="00000000">
        <w:rPr>
          <w:rtl w:val="0"/>
        </w:rPr>
        <w:t xml:space="preserve">), while advances in communication referenced emerging tech analysis in robotics networks (</w:t>
      </w:r>
      <w:hyperlink r:id="rId79">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w:t>
      </w:r>
      <w:hyperlink r:id="rId80">
        <w:r w:rsidDel="00000000" w:rsidR="00000000" w:rsidRPr="00000000">
          <w:rPr>
            <w:color w:val="1155cc"/>
            <w:u w:val="single"/>
            <w:rtl w:val="0"/>
          </w:rPr>
          <w:t xml:space="preserve">The Role of Wireless Communication in Robotics and Automation</w:t>
        </w:r>
      </w:hyperlink>
      <w:r w:rsidDel="00000000" w:rsidR="00000000" w:rsidRPr="00000000">
        <w:rPr>
          <w:rtl w:val="0"/>
        </w:rPr>
        <w:t xml:space="preserve">). These references underscore the breadth of ongoing work and the interdisciplinary nature of multi-agent systems research, spanning AI algorithms, networking, robotics, and ethics.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2673-9909/4/4/64#:~:text=applications%20,these%20drawbacks%20will%20require%20further" TargetMode="External"/><Relationship Id="rId42" Type="http://schemas.openxmlformats.org/officeDocument/2006/relationships/hyperlink" Target="https://www.gao.gov/products/gao-23-106930#:~:text=As%20the%20technology%20improves%2C%20it,drone%20swarm%20for%20malicious%20purposes" TargetMode="External"/><Relationship Id="rId41" Type="http://schemas.openxmlformats.org/officeDocument/2006/relationships/hyperlink" Target="http://privacyinternational.org/learn/drones-surveillance#:~:text=Drones%20surveillance%20enables%20widespread%20and,personal%20privacy%20and%20associated%20freedoms" TargetMode="External"/><Relationship Id="rId44" Type="http://schemas.openxmlformats.org/officeDocument/2006/relationships/hyperlink" Target="https://www.mdpi.com/1099-4300/23/11/1433#:~:text=A%20pursuit%E2%80%93evasion%20game%20is%20a,A%20control" TargetMode="External"/><Relationship Id="rId43" Type="http://schemas.openxmlformats.org/officeDocument/2006/relationships/hyperlink" Target="https://fpgainsights.com/wireless-networking/wireless-communication-in-robotics/#:~:text=" TargetMode="External"/><Relationship Id="rId46" Type="http://schemas.openxmlformats.org/officeDocument/2006/relationships/hyperlink" Target="https://fpgainsights.com/wireless-networking/wireless-communication-in-robotics/#:~:text=" TargetMode="External"/><Relationship Id="rId45" Type="http://schemas.openxmlformats.org/officeDocument/2006/relationships/hyperlink" Target="https://en.wikipedia.org/wiki/Multi-agent_system#:~:text=21.%20,4%3A%20509%E2%80%93534" TargetMode="External"/><Relationship Id="rId80" Type="http://schemas.openxmlformats.org/officeDocument/2006/relationships/hyperlink" Target="https://fpgainsights.com/wireless-networking/wireless-communication-in-robotics/#:~:text=,batteries%2C%20enhancing%20sustainability%20in%20robo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dip.ens.utulsa.edu/research/web/papers/Milestones1997Sen.pdf#:~:text=tional%20structuring%02%20and%20generic%20negotiation,%08rst%20few%20%08elded%20applications%06%20The" TargetMode="External"/><Relationship Id="rId48" Type="http://schemas.openxmlformats.org/officeDocument/2006/relationships/hyperlink" Target="http://sandip.ens.utulsa.edu/research/web/papers/Milestones1997Sen.pdf#:~:text=Research%20in%20multiagent%20systems%20MAS%01%02,dates%20back%20to%20late%20%03%04%05s%06" TargetMode="External"/><Relationship Id="rId47" Type="http://schemas.openxmlformats.org/officeDocument/2006/relationships/hyperlink" Target="https://fpgainsights.com/wireless-networking/wireless-communication-in-robotics/#:~:text=,batteries%2C%20enhancing%20sustainability%20in%20robotics" TargetMode="External"/><Relationship Id="rId49" Type="http://schemas.openxmlformats.org/officeDocument/2006/relationships/hyperlink" Target="http://sandip.ens.utulsa.edu/research/web/papers/Milestones1997Sen.pdf#:~:text=tional%20structuring%02%20and%20generic%20negotiation,%08rst%20few%20%08elded%20applications%06%20The" TargetMode="External"/><Relationship Id="rId5" Type="http://schemas.openxmlformats.org/officeDocument/2006/relationships/styles" Target="styles.xml"/><Relationship Id="rId6" Type="http://schemas.openxmlformats.org/officeDocument/2006/relationships/hyperlink" Target="https://en.wikipedia.org/wiki/Multi-agent_system#:~:text=A%20multi,4" TargetMode="External"/><Relationship Id="rId7" Type="http://schemas.openxmlformats.org/officeDocument/2006/relationships/hyperlink" Target="https://www.researchgate.net/publication/367228899_Past_Present_and_Future_Trends_in_Multi-Agent_System_Technology#:~:text=Multi,Agent%20System" TargetMode="External"/><Relationship Id="rId8" Type="http://schemas.openxmlformats.org/officeDocument/2006/relationships/hyperlink" Target="http://sandip.ens.utulsa.edu/research/web/papers/Milestones1997Sen.pdf#:~:text=Research%20in%20multiagent%20systems%20MAS%01%02,dates%20back%20to%20late%20%03%04%05s%06" TargetMode="External"/><Relationship Id="rId73" Type="http://schemas.openxmlformats.org/officeDocument/2006/relationships/hyperlink" Target="https://www.forbes.com/councils/forbestechcouncil/2024/10/22/multi-agent-systems-in-business-evaluation-governance-and-optimization-for-cost-and-sustainability/#:~:text=Forbes%20www,operations%20builds%20trust%20and" TargetMode="External"/><Relationship Id="rId72" Type="http://schemas.openxmlformats.org/officeDocument/2006/relationships/hyperlink" Target="https://en.wikipedia.org/wiki/Multi-agent_system#:~:text=than%20in%20solving%20specific%20practical,10" TargetMode="External"/><Relationship Id="rId31" Type="http://schemas.openxmlformats.org/officeDocument/2006/relationships/hyperlink" Target="https://www.mdpi.com/2673-9909/4/4/64#:~:text=dynamic%20environments,space%20exploration%2C%20and%20warehouse%20management" TargetMode="External"/><Relationship Id="rId75" Type="http://schemas.openxmlformats.org/officeDocument/2006/relationships/hyperlink" Target="http://privacyinternational.org/learn/drones-surveillance#:~:text=Drones%20surveillance%20enables%20widespread%20and,personal%20privacy%20and%20associated%20freedoms" TargetMode="External"/><Relationship Id="rId30" Type="http://schemas.openxmlformats.org/officeDocument/2006/relationships/hyperlink" Target="https://www.ibm.com/think/topics/multiagent-system#:~:text=Agents%20in%20decentralized%20networks%20share,7" TargetMode="External"/><Relationship Id="rId74" Type="http://schemas.openxmlformats.org/officeDocument/2006/relationships/hyperlink" Target="https://www.mdpi.com/2673-9909/4/4/64#:~:text=applications%20,these%20drawbacks%20will%20require%20further" TargetMode="External"/><Relationship Id="rId33" Type="http://schemas.openxmlformats.org/officeDocument/2006/relationships/hyperlink" Target="https://en.wikipedia.org/wiki/Byzantine_fault#:~:text=,be%20unaware%20of%20the%20disagreement" TargetMode="External"/><Relationship Id="rId77" Type="http://schemas.openxmlformats.org/officeDocument/2006/relationships/hyperlink" Target="https://www.mdpi.com/1099-4300/23/11/1433#:~:text=A%20pursuit%E2%80%93evasion%20game%20is%20a,A%20control" TargetMode="External"/><Relationship Id="rId32" Type="http://schemas.openxmlformats.org/officeDocument/2006/relationships/hyperlink" Target="https://en.wikipedia.org/wiki/Byzantine_fault#:~:text=,be%20unaware%20of%20the%20disagreement" TargetMode="External"/><Relationship Id="rId76" Type="http://schemas.openxmlformats.org/officeDocument/2006/relationships/hyperlink" Target="https://www.gao.gov/products/gao-23-106930#:~:text=As%20the%20technology%20improves%2C%20it,drone%20swarm%20for%20malicious%20purposes" TargetMode="External"/><Relationship Id="rId35" Type="http://schemas.openxmlformats.org/officeDocument/2006/relationships/hyperlink" Target="https://en.wikipedia.org/wiki/Multi-agent_system#:~:text=7.%20,349%E2%80%93355" TargetMode="External"/><Relationship Id="rId79" Type="http://schemas.openxmlformats.org/officeDocument/2006/relationships/hyperlink" Target="https://fpgainsights.com/wireless-networking/wireless-communication-in-robotics/#:~:text=" TargetMode="External"/><Relationship Id="rId34" Type="http://schemas.openxmlformats.org/officeDocument/2006/relationships/hyperlink" Target="https://www.mdpi.com/2673-9909/4/4/64#:~:text=dynamic%20environments,space%20exploration%2C%20and%20warehouse%20management" TargetMode="External"/><Relationship Id="rId78" Type="http://schemas.openxmlformats.org/officeDocument/2006/relationships/hyperlink" Target="https://en.wikipedia.org/wiki/Multi-agent_system#:~:text=21.%20,4%3A%20509%E2%80%93534" TargetMode="External"/><Relationship Id="rId71" Type="http://schemas.openxmlformats.org/officeDocument/2006/relationships/hyperlink" Target="https://www.ibm.com/think/topics/multiagent-system#:~:text=Multiagent%20systems%20can%20be%20used,13" TargetMode="External"/><Relationship Id="rId70" Type="http://schemas.openxmlformats.org/officeDocument/2006/relationships/hyperlink" Target="https://www.mdpi.com/2673-9909/4/4/64#:~:text=dynamic%20environments,space%20exploration%2C%20and%20warehouse%20management" TargetMode="External"/><Relationship Id="rId37" Type="http://schemas.openxmlformats.org/officeDocument/2006/relationships/hyperlink" Target="https://en.wikipedia.org/wiki/Multi-agent_system#:~:text=than%20in%20solving%20specific%20practical,10" TargetMode="External"/><Relationship Id="rId36" Type="http://schemas.openxmlformats.org/officeDocument/2006/relationships/hyperlink" Target="https://www.ibm.com/think/topics/multiagent-system#:~:text=Multiagent%20systems%20can%20be%20used,13" TargetMode="External"/><Relationship Id="rId39" Type="http://schemas.openxmlformats.org/officeDocument/2006/relationships/hyperlink" Target="https://en.wikipedia.org/wiki/Swarm_intelligence#:~:text=inspiration%20often%20comes%20from%20nature%2C,102%20and%20microbial%20intelligence" TargetMode="External"/><Relationship Id="rId38" Type="http://schemas.openxmlformats.org/officeDocument/2006/relationships/hyperlink" Target="https://www.forbes.com/councils/forbestechcouncil/2024/10/22/multi-agent-systems-in-business-evaluation-governance-and-optimization-for-cost-and-sustainability/#:~:text=Forbes%20www,operations%20builds%20trust%20and" TargetMode="External"/><Relationship Id="rId62" Type="http://schemas.openxmlformats.org/officeDocument/2006/relationships/hyperlink" Target="https://www.activeloop.ai/resources/glossary/decentralized-pomdp-dec-pomdp/#:~:text=Dec,requiring%20sophisticated%20algorithms%20and%20techniques" TargetMode="External"/><Relationship Id="rId61" Type="http://schemas.openxmlformats.org/officeDocument/2006/relationships/hyperlink" Target="https://en.wikipedia.org/wiki/Contract_Net_Protocol#:~:text=The%20Contract%20Net%20Protocol%20,then%20be%20divided%20and%20subcontracted" TargetMode="External"/><Relationship Id="rId20" Type="http://schemas.openxmlformats.org/officeDocument/2006/relationships/hyperlink" Target="https://en.wikipedia.org/wiki/Contract_Net_Protocol#:~:text=The%20Contract%20Net%20Protocol%20,then%20be%20divided%20and%20subcontracted" TargetMode="External"/><Relationship Id="rId64" Type="http://schemas.openxmlformats.org/officeDocument/2006/relationships/hyperlink" Target="https://fpgainsights.com/wireless-networking/wireless-communication-in-robotics/#:~:text=%23%201.%20Latency%20and%20Real,Performance" TargetMode="External"/><Relationship Id="rId63" Type="http://schemas.openxmlformats.org/officeDocument/2006/relationships/hyperlink" Target="https://www.ibm.com/think/topics/multiagent-system#:~:text=Coalition%20structure" TargetMode="External"/><Relationship Id="rId22" Type="http://schemas.openxmlformats.org/officeDocument/2006/relationships/hyperlink" Target="https://www.activeloop.ai/resources/glossary/decentralized-pomdp-dec-pomdp/#:~:text=Dec,requiring%20sophisticated%20algorithms%20and%20techniques" TargetMode="External"/><Relationship Id="rId66" Type="http://schemas.openxmlformats.org/officeDocument/2006/relationships/hyperlink" Target="https://www.ibm.com/think/topics/multiagent-system#:~:text=Multiagent%20systems%20can%20operate%20under,6" TargetMode="External"/><Relationship Id="rId21" Type="http://schemas.openxmlformats.org/officeDocument/2006/relationships/hyperlink" Target="https://www.activeloop.ai/resources/glossary/decentralized-pomdp-dec-pomdp/#:~:text=Dec,requiring%20sophisticated%20algorithms%20and%20techniques" TargetMode="External"/><Relationship Id="rId65" Type="http://schemas.openxmlformats.org/officeDocument/2006/relationships/hyperlink" Target="https://fpgainsights.com/wireless-networking/wireless-communication-in-robotics/#:~:text=,heavy%20machinery%20and%20electromagnetic%20noise" TargetMode="External"/><Relationship Id="rId24" Type="http://schemas.openxmlformats.org/officeDocument/2006/relationships/hyperlink" Target="https://fpgainsights.com/wireless-networking/wireless-communication-in-robotics/#:~:text=,heavy%20machinery%20and%20electromagnetic%20noise" TargetMode="External"/><Relationship Id="rId68" Type="http://schemas.openxmlformats.org/officeDocument/2006/relationships/hyperlink" Target="https://en.wikipedia.org/wiki/Byzantine_fault#:~:text=,be%20unaware%20of%20the%20disagreement" TargetMode="External"/><Relationship Id="rId23" Type="http://schemas.openxmlformats.org/officeDocument/2006/relationships/hyperlink" Target="https://www.ibm.com/think/topics/multiagent-system#:~:text=Coalition%20structure" TargetMode="External"/><Relationship Id="rId67" Type="http://schemas.openxmlformats.org/officeDocument/2006/relationships/hyperlink" Target="https://www.ibm.com/think/topics/multiagent-system#:~:text=Agents%20in%20decentralized%20networks%20share,7" TargetMode="External"/><Relationship Id="rId60" Type="http://schemas.openxmlformats.org/officeDocument/2006/relationships/hyperlink" Target="https://www.ibm.com/think/topics/multiagent-system#:~:text=" TargetMode="External"/><Relationship Id="rId26" Type="http://schemas.openxmlformats.org/officeDocument/2006/relationships/hyperlink" Target="https://fpgainsights.com/wireless-networking/wireless-communication-in-robotics/#:~:text=,heavy%20machinery%20and%20electromagnetic%20noise" TargetMode="External"/><Relationship Id="rId25" Type="http://schemas.openxmlformats.org/officeDocument/2006/relationships/hyperlink" Target="https://fpgainsights.com/wireless-networking/wireless-communication-in-robotics/#:~:text=%23%201.%20Latency%20and%20Real,Performance" TargetMode="External"/><Relationship Id="rId69" Type="http://schemas.openxmlformats.org/officeDocument/2006/relationships/hyperlink" Target="https://en.wikipedia.org/wiki/Multi-agent_system#:~:text=7.%20,349%E2%80%93355" TargetMode="External"/><Relationship Id="rId28" Type="http://schemas.openxmlformats.org/officeDocument/2006/relationships/hyperlink" Target="https://www.ibm.com/think/topics/multiagent-system#:~:text=Agents%20in%20decentralized%20networks%20share,7" TargetMode="External"/><Relationship Id="rId27" Type="http://schemas.openxmlformats.org/officeDocument/2006/relationships/hyperlink" Target="https://www.ibm.com/think/topics/multiagent-system#:~:text=Multiagent%20systems%20can%20operate%20under,6" TargetMode="External"/><Relationship Id="rId29" Type="http://schemas.openxmlformats.org/officeDocument/2006/relationships/hyperlink" Target="https://www.ibm.com/think/topics/multiagent-system#:~:text=Agents%20in%20decentralized%20networks%20share,7" TargetMode="External"/><Relationship Id="rId51" Type="http://schemas.openxmlformats.org/officeDocument/2006/relationships/hyperlink" Target="https://en.wikipedia.org/wiki/Multi-agent_system#:~:text=A%20multi,sophisticated%20interactions%20and%20coordination%20among" TargetMode="External"/><Relationship Id="rId50" Type="http://schemas.openxmlformats.org/officeDocument/2006/relationships/hyperlink" Target="https://en.wikipedia.org/wiki/Multi-agent_system#:~:text=A%20multi,4" TargetMode="External"/><Relationship Id="rId53" Type="http://schemas.openxmlformats.org/officeDocument/2006/relationships/hyperlink" Target="https://en.wikipedia.org/wiki/Contract_Net_Protocol#:~:text=The%20Contract%20Net%20Protocol%20,then%20be%20divided%20and%20subcontracted" TargetMode="External"/><Relationship Id="rId52" Type="http://schemas.openxmlformats.org/officeDocument/2006/relationships/hyperlink" Target="http://sandip.ens.utulsa.edu/research/web/papers/Milestones1997Sen.pdf#:~:text=widespread%20interest%20in%20the%20internet%02,new%20international%20workshops%20and%20conferences" TargetMode="External"/><Relationship Id="rId11" Type="http://schemas.openxmlformats.org/officeDocument/2006/relationships/hyperlink" Target="https://en.wikipedia.org/wiki/Contract_Net_Protocol#:~:text=The%20Contract%20Net%20Protocol%20,then%20be%20divided%20and%20subcontracted" TargetMode="External"/><Relationship Id="rId55" Type="http://schemas.openxmlformats.org/officeDocument/2006/relationships/hyperlink" Target="https://www.digitalocean.com/resources/articles/single-agent-vs-multi-agent#:~:text=Human%20teams%20often%20outperform%20individual,combine%20their%20expertise%20and%20efforts" TargetMode="External"/><Relationship Id="rId10" Type="http://schemas.openxmlformats.org/officeDocument/2006/relationships/hyperlink" Target="http://sandip.ens.utulsa.edu/research/web/papers/Milestones1997Sen.pdf#:~:text=tional%20structuring%02%20and%20generic%20negotiation,%08rst%20few%20%08elded%20applications%06%20The" TargetMode="External"/><Relationship Id="rId54" Type="http://schemas.openxmlformats.org/officeDocument/2006/relationships/hyperlink" Target="https://www.digitalocean.com/resources/articles/single-agent-vs-multi-agent#:~:text=Unlike%20single,complex%20tasks%20into%20manageable%20portions" TargetMode="External"/><Relationship Id="rId13" Type="http://schemas.openxmlformats.org/officeDocument/2006/relationships/hyperlink" Target="https://www.digitalocean.com/resources/articles/single-agent-vs-multi-agent#:~:text=Unlike%20single,complex%20tasks%20into%20manageable%20portions" TargetMode="External"/><Relationship Id="rId57" Type="http://schemas.openxmlformats.org/officeDocument/2006/relationships/hyperlink" Target="https://www.ibm.com/think/topics/multiagent-system#:~:text=Agents%20in%20decentralized%20networks%20share,7" TargetMode="External"/><Relationship Id="rId12" Type="http://schemas.openxmlformats.org/officeDocument/2006/relationships/hyperlink" Target="http://sandip.ens.utulsa.edu/research/web/papers/Milestones1997Sen.pdf#:~:text=widespread%20interest%20in%20the%20internet%02,new%20international%20workshops%20and%20conferences" TargetMode="External"/><Relationship Id="rId56" Type="http://schemas.openxmlformats.org/officeDocument/2006/relationships/hyperlink" Target="https://www.ibm.com/think/topics/multiagent-system#:~:text=Multiagent%20systems%20can%20operate%20under,6" TargetMode="External"/><Relationship Id="rId15" Type="http://schemas.openxmlformats.org/officeDocument/2006/relationships/hyperlink" Target="https://en.wikipedia.org/wiki/Swarm_intelligence#:~:text=Swarm%20intelligence%20,2" TargetMode="External"/><Relationship Id="rId59" Type="http://schemas.openxmlformats.org/officeDocument/2006/relationships/hyperlink" Target="https://en.wikipedia.org/wiki/Swarm_intelligence#:~:text=inspiration%20often%20comes%20from%20nature%2C,102%20and%20microbial%20intelligence" TargetMode="External"/><Relationship Id="rId14" Type="http://schemas.openxmlformats.org/officeDocument/2006/relationships/hyperlink" Target="https://www.digitalocean.com/resources/articles/single-agent-vs-multi-agent#:~:text=Human%20teams%20often%20outperform%20individual,combine%20their%20expertise%20and%20efforts" TargetMode="External"/><Relationship Id="rId58" Type="http://schemas.openxmlformats.org/officeDocument/2006/relationships/hyperlink" Target="https://en.wikipedia.org/wiki/Swarm_intelligence#:~:text=Swarm%20intelligence%20,2" TargetMode="External"/><Relationship Id="rId17" Type="http://schemas.openxmlformats.org/officeDocument/2006/relationships/hyperlink" Target="https://en.wikipedia.org/wiki/Swarm_intelligence#:~:text=,schooling%20%20and%20%20103" TargetMode="External"/><Relationship Id="rId16" Type="http://schemas.openxmlformats.org/officeDocument/2006/relationships/hyperlink" Target="https://en.wikipedia.org/wiki/Swarm_intelligence#:~:text=inspiration%20often%20comes%20from%20nature%2C,102%20and%20microbial%20intelligence" TargetMode="External"/><Relationship Id="rId19" Type="http://schemas.openxmlformats.org/officeDocument/2006/relationships/hyperlink" Target="https://www.ibm.com/think/topics/multiagent-system#:~:text=" TargetMode="External"/><Relationship Id="rId18" Type="http://schemas.openxmlformats.org/officeDocument/2006/relationships/hyperlink" Target="https://www.mdpi.com/2673-9909/4/4/64#:~:text=dynamic%20environments,space%20exploration%2C%20and%20warehouse%20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