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25C81" w14:textId="77777777" w:rsidR="00E92367" w:rsidRPr="00E92367" w:rsidRDefault="00E92367" w:rsidP="00E92367">
      <w:pPr>
        <w:spacing w:before="300" w:after="150"/>
        <w:outlineLvl w:val="0"/>
        <w:rPr>
          <w:rFonts w:ascii="Source Sans Pro" w:eastAsia="Times New Roman" w:hAnsi="Source Sans Pro" w:cs="Times New Roman"/>
          <w:b/>
          <w:bCs/>
          <w:kern w:val="36"/>
          <w:sz w:val="36"/>
          <w:szCs w:val="36"/>
        </w:rPr>
      </w:pPr>
      <w:r w:rsidRPr="00E92367">
        <w:rPr>
          <w:rFonts w:ascii="Source Sans Pro" w:eastAsia="Times New Roman" w:hAnsi="Source Sans Pro" w:cs="Times New Roman"/>
          <w:b/>
          <w:bCs/>
          <w:kern w:val="36"/>
          <w:sz w:val="36"/>
          <w:szCs w:val="36"/>
        </w:rPr>
        <w:t>Node &amp; Express: Building Routes</w:t>
      </w:r>
    </w:p>
    <w:p w14:paraId="75537CA7" w14:textId="77777777" w:rsidR="00E92367" w:rsidRPr="00E92367" w:rsidRDefault="00E92367" w:rsidP="00E92367">
      <w:pPr>
        <w:spacing w:before="100" w:beforeAutospacing="1" w:after="100" w:afterAutospacing="1"/>
        <w:rPr>
          <w:rFonts w:ascii="Source Sans Pro" w:eastAsia="Times New Roman" w:hAnsi="Source Sans Pro" w:cs="Times New Roman"/>
          <w:sz w:val="21"/>
          <w:szCs w:val="21"/>
        </w:rPr>
      </w:pPr>
      <w:r w:rsidRPr="00E92367">
        <w:rPr>
          <w:rFonts w:ascii="Source Sans Pro" w:eastAsia="Times New Roman" w:hAnsi="Source Sans Pro" w:cs="Times New Roman"/>
          <w:sz w:val="21"/>
          <w:szCs w:val="21"/>
        </w:rPr>
        <w:t>This checkpoint should take about 10 minutes or less. If you spend longer than that on this checkpoint, reach out for help!</w:t>
      </w:r>
    </w:p>
    <w:p w14:paraId="1EE210ED" w14:textId="77777777" w:rsidR="00E92367" w:rsidRPr="00E92367" w:rsidRDefault="00E92367" w:rsidP="00E92367">
      <w:pPr>
        <w:spacing w:before="300" w:after="150"/>
        <w:outlineLvl w:val="1"/>
        <w:rPr>
          <w:rFonts w:ascii="Source Sans Pro" w:eastAsia="Times New Roman" w:hAnsi="Source Sans Pro" w:cs="Times New Roman"/>
          <w:b/>
          <w:bCs/>
          <w:sz w:val="30"/>
          <w:szCs w:val="30"/>
        </w:rPr>
      </w:pPr>
      <w:r w:rsidRPr="00E92367">
        <w:rPr>
          <w:rFonts w:ascii="Source Sans Pro" w:eastAsia="Times New Roman" w:hAnsi="Source Sans Pro" w:cs="Times New Roman"/>
          <w:b/>
          <w:bCs/>
          <w:sz w:val="30"/>
          <w:szCs w:val="30"/>
        </w:rPr>
        <w:t>Instructions</w:t>
      </w:r>
    </w:p>
    <w:p w14:paraId="61B00A1F" w14:textId="77777777" w:rsidR="00E92367" w:rsidRPr="00E92367" w:rsidRDefault="00E92367" w:rsidP="00E92367">
      <w:pPr>
        <w:spacing w:before="100" w:beforeAutospacing="1" w:after="100" w:afterAutospacing="1"/>
        <w:rPr>
          <w:rFonts w:ascii="Source Sans Pro" w:eastAsia="Times New Roman" w:hAnsi="Source Sans Pro" w:cs="Times New Roman"/>
          <w:sz w:val="21"/>
          <w:szCs w:val="21"/>
        </w:rPr>
      </w:pPr>
      <w:r w:rsidRPr="00E92367">
        <w:rPr>
          <w:rFonts w:ascii="Source Sans Pro" w:eastAsia="Times New Roman" w:hAnsi="Source Sans Pro" w:cs="Times New Roman"/>
          <w:sz w:val="21"/>
          <w:szCs w:val="21"/>
        </w:rPr>
        <w:t>Your goal for this checkpoint is to get the tests to pass. To do so, you will need to create two routes. Both are very similar, but pay close attention to the output of each.</w:t>
      </w:r>
    </w:p>
    <w:p w14:paraId="39811FAE" w14:textId="77777777" w:rsidR="00E92367" w:rsidRPr="00E92367" w:rsidRDefault="00E92367" w:rsidP="00E92367">
      <w:pPr>
        <w:spacing w:before="300" w:after="150"/>
        <w:outlineLvl w:val="2"/>
        <w:rPr>
          <w:rFonts w:ascii="Source Sans Pro" w:eastAsia="Times New Roman" w:hAnsi="Source Sans Pro" w:cs="Times New Roman"/>
          <w:b/>
          <w:bCs/>
          <w:sz w:val="27"/>
          <w:szCs w:val="27"/>
        </w:rPr>
      </w:pPr>
      <w:r w:rsidRPr="00E92367">
        <w:rPr>
          <w:rFonts w:ascii="Source Sans Pro" w:eastAsia="Times New Roman" w:hAnsi="Source Sans Pro" w:cs="Times New Roman"/>
          <w:b/>
          <w:bCs/>
          <w:sz w:val="27"/>
          <w:szCs w:val="27"/>
        </w:rPr>
        <w:t>Routes</w:t>
      </w:r>
    </w:p>
    <w:p w14:paraId="29A91693" w14:textId="77777777" w:rsidR="00E92367" w:rsidRPr="00E92367" w:rsidRDefault="00E92367" w:rsidP="00E92367">
      <w:pPr>
        <w:spacing w:before="150" w:after="150"/>
        <w:outlineLvl w:val="3"/>
        <w:rPr>
          <w:rFonts w:ascii="Source Sans Pro" w:eastAsia="Times New Roman" w:hAnsi="Source Sans Pro" w:cs="Times New Roman"/>
          <w:b/>
          <w:bCs/>
        </w:rPr>
      </w:pPr>
      <w:r w:rsidRPr="00E92367">
        <w:rPr>
          <w:rFonts w:ascii="Source Sans Pro" w:eastAsia="Times New Roman" w:hAnsi="Source Sans Pro" w:cs="Times New Roman"/>
          <w:b/>
          <w:bCs/>
        </w:rPr>
        <w:t>/ping</w:t>
      </w:r>
    </w:p>
    <w:p w14:paraId="56D3E05D" w14:textId="77777777" w:rsidR="00E92367" w:rsidRPr="00E92367" w:rsidRDefault="00E92367" w:rsidP="00E92367">
      <w:pPr>
        <w:spacing w:before="100" w:beforeAutospacing="1" w:after="100" w:afterAutospacing="1"/>
        <w:rPr>
          <w:rFonts w:ascii="Source Sans Pro" w:eastAsia="Times New Roman" w:hAnsi="Source Sans Pro" w:cs="Times New Roman"/>
          <w:sz w:val="21"/>
          <w:szCs w:val="21"/>
        </w:rPr>
      </w:pPr>
      <w:r w:rsidRPr="00E92367">
        <w:rPr>
          <w:rFonts w:ascii="Source Sans Pro" w:eastAsia="Times New Roman" w:hAnsi="Source Sans Pro" w:cs="Times New Roman"/>
          <w:sz w:val="21"/>
          <w:szCs w:val="21"/>
        </w:rPr>
        <w:t>This route should respond with the following text:</w:t>
      </w:r>
    </w:p>
    <w:p w14:paraId="19533D42" w14:textId="77777777" w:rsidR="00E92367" w:rsidRPr="00E92367" w:rsidRDefault="00E92367" w:rsidP="00E92367">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sz w:val="20"/>
          <w:szCs w:val="20"/>
          <w:bdr w:val="none" w:sz="0" w:space="0" w:color="auto" w:frame="1"/>
          <w:shd w:val="clear" w:color="auto" w:fill="424243"/>
        </w:rPr>
      </w:pPr>
      <w:r w:rsidRPr="00E92367">
        <w:rPr>
          <w:rFonts w:ascii="Menlo" w:eastAsia="Times New Roman" w:hAnsi="Menlo" w:cs="Menlo"/>
          <w:sz w:val="20"/>
          <w:szCs w:val="20"/>
          <w:bdr w:val="none" w:sz="0" w:space="0" w:color="auto" w:frame="1"/>
          <w:shd w:val="clear" w:color="auto" w:fill="424243"/>
        </w:rPr>
        <w:t>pong!</w:t>
      </w:r>
    </w:p>
    <w:p w14:paraId="2961CEEA" w14:textId="77777777" w:rsidR="00E92367" w:rsidRPr="00E92367" w:rsidRDefault="00E92367" w:rsidP="00E92367">
      <w:pPr>
        <w:spacing w:before="100" w:beforeAutospacing="1" w:after="150"/>
        <w:outlineLvl w:val="3"/>
        <w:rPr>
          <w:rFonts w:ascii="Source Sans Pro" w:eastAsia="Times New Roman" w:hAnsi="Source Sans Pro" w:cs="Times New Roman"/>
          <w:b/>
          <w:bCs/>
        </w:rPr>
      </w:pPr>
      <w:r w:rsidRPr="00E92367">
        <w:rPr>
          <w:rFonts w:ascii="Source Sans Pro" w:eastAsia="Times New Roman" w:hAnsi="Source Sans Pro" w:cs="Times New Roman"/>
          <w:b/>
          <w:bCs/>
        </w:rPr>
        <w:t>/welcome</w:t>
      </w:r>
    </w:p>
    <w:p w14:paraId="284BBADB" w14:textId="77777777" w:rsidR="00E92367" w:rsidRPr="00E92367" w:rsidRDefault="00E92367" w:rsidP="00E92367">
      <w:pPr>
        <w:spacing w:before="100" w:beforeAutospacing="1" w:after="100" w:afterAutospacing="1"/>
        <w:rPr>
          <w:rFonts w:ascii="Source Sans Pro" w:eastAsia="Times New Roman" w:hAnsi="Source Sans Pro" w:cs="Times New Roman"/>
          <w:sz w:val="21"/>
          <w:szCs w:val="21"/>
        </w:rPr>
      </w:pPr>
      <w:r w:rsidRPr="00E92367">
        <w:rPr>
          <w:rFonts w:ascii="Source Sans Pro" w:eastAsia="Times New Roman" w:hAnsi="Source Sans Pro" w:cs="Times New Roman"/>
          <w:sz w:val="21"/>
          <w:szCs w:val="21"/>
        </w:rPr>
        <w:t>The route would respond with the following text:</w:t>
      </w:r>
    </w:p>
    <w:p w14:paraId="7C4C20D9" w14:textId="77777777" w:rsidR="00E92367" w:rsidRPr="00E92367" w:rsidRDefault="00E92367" w:rsidP="00E92367">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sz w:val="20"/>
          <w:szCs w:val="20"/>
        </w:rPr>
      </w:pPr>
      <w:r w:rsidRPr="00E92367">
        <w:rPr>
          <w:rFonts w:ascii="Menlo" w:eastAsia="Times New Roman" w:hAnsi="Menlo" w:cs="Menlo"/>
          <w:sz w:val="20"/>
          <w:szCs w:val="20"/>
          <w:bdr w:val="none" w:sz="0" w:space="0" w:color="auto" w:frame="1"/>
          <w:shd w:val="clear" w:color="auto" w:fill="424243"/>
        </w:rPr>
        <w:t>Welcome to my server.</w:t>
      </w:r>
    </w:p>
    <w:p w14:paraId="65774B90" w14:textId="77777777" w:rsidR="006D10B8" w:rsidRPr="00E92367" w:rsidRDefault="00E92367"/>
    <w:sectPr w:rsidR="006D10B8" w:rsidRPr="00E92367" w:rsidSect="00DC7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Menlo">
    <w:altName w:val="﷽﷽﷽﷽﷽﷽﷽﷽a"/>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367"/>
    <w:rsid w:val="00122CB8"/>
    <w:rsid w:val="007318A6"/>
    <w:rsid w:val="008C3978"/>
    <w:rsid w:val="00DC7190"/>
    <w:rsid w:val="00E2549D"/>
    <w:rsid w:val="00E92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0A94A"/>
  <w14:defaultImageDpi w14:val="32767"/>
  <w15:chartTrackingRefBased/>
  <w15:docId w15:val="{948C9513-DCB0-B246-96BF-BAD85AF96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236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236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2367"/>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9236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36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9236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236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92367"/>
    <w:rPr>
      <w:rFonts w:ascii="Times New Roman" w:eastAsia="Times New Roman" w:hAnsi="Times New Roman" w:cs="Times New Roman"/>
      <w:b/>
      <w:bCs/>
    </w:rPr>
  </w:style>
  <w:style w:type="paragraph" w:styleId="NormalWeb">
    <w:name w:val="Normal (Web)"/>
    <w:basedOn w:val="Normal"/>
    <w:uiPriority w:val="99"/>
    <w:semiHidden/>
    <w:unhideWhenUsed/>
    <w:rsid w:val="00E92367"/>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E92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2367"/>
    <w:rPr>
      <w:rFonts w:ascii="Courier New" w:eastAsia="Times New Roman" w:hAnsi="Courier New" w:cs="Courier New"/>
      <w:sz w:val="20"/>
      <w:szCs w:val="20"/>
    </w:rPr>
  </w:style>
  <w:style w:type="character" w:styleId="HTMLCode">
    <w:name w:val="HTML Code"/>
    <w:basedOn w:val="DefaultParagraphFont"/>
    <w:uiPriority w:val="99"/>
    <w:semiHidden/>
    <w:unhideWhenUsed/>
    <w:rsid w:val="00E923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568011">
      <w:bodyDiv w:val="1"/>
      <w:marLeft w:val="0"/>
      <w:marRight w:val="0"/>
      <w:marTop w:val="0"/>
      <w:marBottom w:val="0"/>
      <w:divBdr>
        <w:top w:val="none" w:sz="0" w:space="0" w:color="auto"/>
        <w:left w:val="none" w:sz="0" w:space="0" w:color="auto"/>
        <w:bottom w:val="none" w:sz="0" w:space="0" w:color="auto"/>
        <w:right w:val="none" w:sz="0" w:space="0" w:color="auto"/>
      </w:divBdr>
      <w:divsChild>
        <w:div w:id="804391631">
          <w:marLeft w:val="0"/>
          <w:marRight w:val="0"/>
          <w:marTop w:val="0"/>
          <w:marBottom w:val="0"/>
          <w:divBdr>
            <w:top w:val="none" w:sz="0" w:space="0" w:color="auto"/>
            <w:left w:val="none" w:sz="0" w:space="0" w:color="auto"/>
            <w:bottom w:val="none" w:sz="0" w:space="0" w:color="auto"/>
            <w:right w:val="none" w:sz="0" w:space="0" w:color="auto"/>
          </w:divBdr>
          <w:divsChild>
            <w:div w:id="742142203">
              <w:marLeft w:val="0"/>
              <w:marRight w:val="0"/>
              <w:marTop w:val="0"/>
              <w:marBottom w:val="0"/>
              <w:divBdr>
                <w:top w:val="none" w:sz="0" w:space="0" w:color="auto"/>
                <w:left w:val="none" w:sz="0" w:space="0" w:color="auto"/>
                <w:bottom w:val="none" w:sz="0" w:space="0" w:color="auto"/>
                <w:right w:val="none" w:sz="0" w:space="0" w:color="auto"/>
              </w:divBdr>
            </w:div>
          </w:divsChild>
        </w:div>
        <w:div w:id="1322851873">
          <w:marLeft w:val="0"/>
          <w:marRight w:val="0"/>
          <w:marTop w:val="0"/>
          <w:marBottom w:val="0"/>
          <w:divBdr>
            <w:top w:val="none" w:sz="0" w:space="0" w:color="auto"/>
            <w:left w:val="none" w:sz="0" w:space="0" w:color="auto"/>
            <w:bottom w:val="none" w:sz="0" w:space="0" w:color="auto"/>
            <w:right w:val="none" w:sz="0" w:space="0" w:color="auto"/>
          </w:divBdr>
          <w:divsChild>
            <w:div w:id="111490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73</Words>
  <Characters>422</Characters>
  <Application>Microsoft Office Word</Application>
  <DocSecurity>0</DocSecurity>
  <Lines>3</Lines>
  <Paragraphs>1</Paragraphs>
  <ScaleCrop>false</ScaleCrop>
  <Company/>
  <LinksUpToDate>false</LinksUpToDate>
  <CharactersWithSpaces>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Ae834</dc:creator>
  <cp:keywords/>
  <dc:description/>
  <cp:lastModifiedBy>Ae834</cp:lastModifiedBy>
  <cp:revision>1</cp:revision>
  <dcterms:created xsi:type="dcterms:W3CDTF">2021-07-17T16:24:00Z</dcterms:created>
  <dcterms:modified xsi:type="dcterms:W3CDTF">2021-07-17T16:25:00Z</dcterms:modified>
</cp:coreProperties>
</file>