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1B1DF" w14:textId="76263D41" w:rsidR="00CF57E5" w:rsidRDefault="00CF57E5" w:rsidP="00CF57E5">
      <w:r>
        <w:t>EE 417 Responsibility Breakdown DOR</w:t>
      </w:r>
    </w:p>
    <w:p w14:paraId="785F7B8F" w14:textId="3AF3BF55" w:rsidR="00CF57E5" w:rsidRDefault="00CF57E5" w:rsidP="00CF57E5">
      <w:r>
        <w:t>0. Solution code typed in and  checked</w:t>
      </w:r>
      <w:r>
        <w:tab/>
        <w:t>Kalin</w:t>
      </w:r>
    </w:p>
    <w:p w14:paraId="735478F4" w14:textId="06336D61" w:rsidR="00CF57E5" w:rsidRDefault="00CF57E5" w:rsidP="00CF57E5">
      <w:r>
        <w:t>1. The design should implement the Datapath-controller structure.</w:t>
      </w:r>
      <w:r>
        <w:tab/>
        <w:t>Jammeh</w:t>
      </w:r>
    </w:p>
    <w:p w14:paraId="0AB11E0F" w14:textId="77777777" w:rsidR="00CF57E5" w:rsidRDefault="00CF57E5" w:rsidP="00CF57E5">
      <w:r>
        <w:t>2. There should be real application for your design. Examples that you may consider are:</w:t>
      </w:r>
    </w:p>
    <w:p w14:paraId="47DACAD7" w14:textId="77777777" w:rsidR="00CF57E5" w:rsidRDefault="00CF57E5" w:rsidP="00CF57E5">
      <w:r>
        <w:t>- DSP algorithms:</w:t>
      </w:r>
    </w:p>
    <w:p w14:paraId="2FA46616" w14:textId="77777777" w:rsidR="00CF57E5" w:rsidRDefault="00CF57E5" w:rsidP="00CF57E5">
      <w:r>
        <w:t>Integrator with serial input</w:t>
      </w:r>
    </w:p>
    <w:p w14:paraId="50ED1483" w14:textId="77777777" w:rsidR="00CF57E5" w:rsidRDefault="00CF57E5" w:rsidP="00CF57E5">
      <w:r>
        <w:t>Differentiator with serial input</w:t>
      </w:r>
    </w:p>
    <w:p w14:paraId="3238BA1C" w14:textId="77777777" w:rsidR="00CF57E5" w:rsidRDefault="00CF57E5" w:rsidP="00CF57E5">
      <w:r>
        <w:t>Linear Interpolator to increase the data rate.</w:t>
      </w:r>
    </w:p>
    <w:p w14:paraId="454899D1" w14:textId="650B1399" w:rsidR="00CF57E5" w:rsidRPr="00CF57E5" w:rsidRDefault="00CF57E5" w:rsidP="00CF57E5">
      <w:pPr>
        <w:rPr>
          <w:b/>
          <w:bCs/>
        </w:rPr>
      </w:pPr>
      <w:r w:rsidRPr="00CF57E5">
        <w:rPr>
          <w:b/>
          <w:bCs/>
        </w:rPr>
        <w:t>Moving Average</w:t>
      </w:r>
      <w:r>
        <w:rPr>
          <w:b/>
          <w:bCs/>
        </w:rPr>
        <w:t xml:space="preserve"> &lt;&lt;selected&gt;&gt;</w:t>
      </w:r>
    </w:p>
    <w:p w14:paraId="0D41B202" w14:textId="77777777" w:rsidR="00CF57E5" w:rsidRDefault="00CF57E5" w:rsidP="00CF57E5">
      <w:r>
        <w:t>FIR filter using MAC</w:t>
      </w:r>
    </w:p>
    <w:p w14:paraId="2C56AA5B" w14:textId="77777777" w:rsidR="00CF57E5" w:rsidRDefault="00CF57E5" w:rsidP="00CF57E5">
      <w:r>
        <w:t>IIR filter using MAC</w:t>
      </w:r>
    </w:p>
    <w:p w14:paraId="13D21E4F" w14:textId="77777777" w:rsidR="00CF57E5" w:rsidRDefault="00CF57E5" w:rsidP="00CF57E5">
      <w:r>
        <w:t>Non-Linear Energy Operator: y[n] = x2[n] – x[n-1]x[n+1]</w:t>
      </w:r>
    </w:p>
    <w:p w14:paraId="7EE1677B" w14:textId="77777777" w:rsidR="00CF57E5" w:rsidRDefault="00CF57E5" w:rsidP="00CF57E5">
      <w:r>
        <w:t>- FIFO design with read and write address pointers.</w:t>
      </w:r>
    </w:p>
    <w:p w14:paraId="284BCF06" w14:textId="77777777" w:rsidR="00CF57E5" w:rsidRDefault="00CF57E5" w:rsidP="00CF57E5">
      <w:r>
        <w:t>- Parallel-to-Serial converters between two different clock domains</w:t>
      </w:r>
    </w:p>
    <w:p w14:paraId="7F51DE09" w14:textId="77777777" w:rsidR="00CF57E5" w:rsidRDefault="00CF57E5" w:rsidP="00CF57E5">
      <w:r>
        <w:t>- Applying/Designing data transmission protocols with packet formations</w:t>
      </w:r>
    </w:p>
    <w:p w14:paraId="02BFFCB4" w14:textId="24C6FD74" w:rsidR="00CF57E5" w:rsidRDefault="00CF57E5" w:rsidP="00CF57E5">
      <w:r>
        <w:t>3. The use of pipelining would be given extra credit.</w:t>
      </w:r>
      <w:r>
        <w:tab/>
        <w:t>Jammeh</w:t>
      </w:r>
    </w:p>
    <w:p w14:paraId="1A4E3B91" w14:textId="77777777" w:rsidR="00CF57E5" w:rsidRDefault="00CF57E5" w:rsidP="00CF57E5">
      <w:r>
        <w:t>4. The design should include a testbench to verify the results. The testbench input data and results can</w:t>
      </w:r>
    </w:p>
    <w:p w14:paraId="464FE9AB" w14:textId="6439DB3B" w:rsidR="00CF57E5" w:rsidRDefault="00CF57E5" w:rsidP="00CF57E5">
      <w:r>
        <w:t>be saved as a text file and plotted in MATLAB (or Excel) for extra credit.</w:t>
      </w:r>
      <w:r w:rsidR="006E3712">
        <w:tab/>
        <w:t>Kalin</w:t>
      </w:r>
    </w:p>
    <w:p w14:paraId="02C41440" w14:textId="18B5174A" w:rsidR="00CF57E5" w:rsidRDefault="00CF57E5" w:rsidP="00CF57E5">
      <w:r>
        <w:t>5. Timing Analysis should be included.</w:t>
      </w:r>
      <w:r>
        <w:tab/>
        <w:t>Jammeh</w:t>
      </w:r>
    </w:p>
    <w:p w14:paraId="37498789" w14:textId="47B0D0B2" w:rsidR="00CF57E5" w:rsidRDefault="00CF57E5" w:rsidP="00CF57E5">
      <w:r>
        <w:t>6. The Verilog Code should be well documented and explained.</w:t>
      </w:r>
      <w:r>
        <w:tab/>
        <w:t>Kalin</w:t>
      </w:r>
    </w:p>
    <w:p w14:paraId="1AE153AA" w14:textId="77777777" w:rsidR="00CF57E5" w:rsidRDefault="00CF57E5" w:rsidP="00CF57E5">
      <w:r>
        <w:t>The final presentation should include:</w:t>
      </w:r>
    </w:p>
    <w:p w14:paraId="51535069" w14:textId="4F2F6329" w:rsidR="00CF57E5" w:rsidRDefault="00CF57E5" w:rsidP="00CF57E5">
      <w:r>
        <w:t>1. A brief description of the objective and application of the design.</w:t>
      </w:r>
      <w:r>
        <w:tab/>
        <w:t>Kalin</w:t>
      </w:r>
    </w:p>
    <w:p w14:paraId="0440BA11" w14:textId="77777777" w:rsidR="00CF57E5" w:rsidRDefault="00CF57E5" w:rsidP="00CF57E5">
      <w:r>
        <w:t>2. A block diagram that clearly shows the Datapath-controller structure of your design with the datapath</w:t>
      </w:r>
    </w:p>
    <w:p w14:paraId="422EE38F" w14:textId="70286F2E" w:rsidR="00CF57E5" w:rsidRDefault="00CF57E5" w:rsidP="00CF57E5">
      <w:r>
        <w:t>and control signals distinctly presented.</w:t>
      </w:r>
      <w:r>
        <w:tab/>
        <w:t>Kalin</w:t>
      </w:r>
    </w:p>
    <w:p w14:paraId="1BDCC66F" w14:textId="08CDF720" w:rsidR="00CF57E5" w:rsidRDefault="00CF57E5" w:rsidP="00CF57E5">
      <w:r>
        <w:t>3. The state graph of the controller</w:t>
      </w:r>
      <w:r>
        <w:tab/>
        <w:t>Kalin</w:t>
      </w:r>
    </w:p>
    <w:p w14:paraId="7FB54FDC" w14:textId="3F55B66C" w:rsidR="00CF57E5" w:rsidRDefault="00CF57E5" w:rsidP="00CF57E5">
      <w:r>
        <w:t>4. The building blocks of the datapath.</w:t>
      </w:r>
      <w:r w:rsidR="006E3712">
        <w:tab/>
        <w:t>Jammeh</w:t>
      </w:r>
    </w:p>
    <w:p w14:paraId="69C5AC52" w14:textId="4673CEE3" w:rsidR="00CF57E5" w:rsidRDefault="00CF57E5" w:rsidP="00CF57E5">
      <w:r>
        <w:t>5. The Verilog code.</w:t>
      </w:r>
      <w:r>
        <w:tab/>
        <w:t>Jammeh</w:t>
      </w:r>
    </w:p>
    <w:p w14:paraId="5F70BA4D" w14:textId="77777777" w:rsidR="00CF57E5" w:rsidRDefault="00CF57E5" w:rsidP="00CF57E5">
      <w:r>
        <w:t>6. Simulation results in Questa showing specific cases, such as reset, dataflow between registers with</w:t>
      </w:r>
    </w:p>
    <w:p w14:paraId="02A80720" w14:textId="3422E9E6" w:rsidR="00CF57E5" w:rsidRDefault="00CF57E5" w:rsidP="00CF57E5">
      <w:r>
        <w:t>expected delays … etc. Use internal probes as needed to verify the functionality.</w:t>
      </w:r>
      <w:r>
        <w:tab/>
        <w:t>Jammeh/Kalin</w:t>
      </w:r>
    </w:p>
    <w:p w14:paraId="0326005D" w14:textId="77777777" w:rsidR="00CF57E5" w:rsidRDefault="00CF57E5" w:rsidP="00CF57E5">
      <w:r>
        <w:lastRenderedPageBreak/>
        <w:t>7. Timing analysis report information.showing the maximum throughput or clock frequency that can be</w:t>
      </w:r>
    </w:p>
    <w:p w14:paraId="1943B323" w14:textId="6BC1730E" w:rsidR="00CF57E5" w:rsidRDefault="00CF57E5" w:rsidP="00CF57E5">
      <w:r>
        <w:t>implemented on your design.</w:t>
      </w:r>
      <w:r>
        <w:tab/>
        <w:t>Jammeh/Kalin</w:t>
      </w:r>
    </w:p>
    <w:sectPr w:rsidR="00CF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E5"/>
    <w:rsid w:val="000C2580"/>
    <w:rsid w:val="006E3712"/>
    <w:rsid w:val="00941129"/>
    <w:rsid w:val="00C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25F6"/>
  <w15:chartTrackingRefBased/>
  <w15:docId w15:val="{81AA0FB4-C779-4D32-82FB-0DBB0F1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Kalin</dc:creator>
  <cp:keywords/>
  <dc:description/>
  <cp:lastModifiedBy>Ron Kalin</cp:lastModifiedBy>
  <cp:revision>2</cp:revision>
  <dcterms:created xsi:type="dcterms:W3CDTF">2024-07-31T01:24:00Z</dcterms:created>
  <dcterms:modified xsi:type="dcterms:W3CDTF">2024-07-31T02:28:00Z</dcterms:modified>
</cp:coreProperties>
</file>