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56B1A603">
            <wp:simplePos x="0" y="0"/>
            <wp:positionH relativeFrom="margin">
              <wp:posOffset>-19050</wp:posOffset>
            </wp:positionH>
            <wp:positionV relativeFrom="paragraph">
              <wp:posOffset>-134925</wp:posOffset>
            </wp:positionV>
            <wp:extent cx="498792" cy="508353"/>
            <wp:effectExtent l="0" t="0" r="0" b="635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" cy="50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4C1A829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5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0DE6373A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187"/>
      </w:tblGrid>
      <w:tr w:rsidR="00CC727B" w14:paraId="546AA9BB" w14:textId="77777777" w:rsidTr="00CC727B">
        <w:tc>
          <w:tcPr>
            <w:tcW w:w="567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  <w:outlineLvl w:val="0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</w:t>
            </w:r>
            <w:proofErr w:type="gramStart"/>
            <w:r w:rsidRPr="00991B81">
              <w:rPr>
                <w:b w:val="0"/>
                <w:smallCaps w:val="0"/>
                <w:sz w:val="20"/>
                <w:szCs w:val="20"/>
              </w:rPr>
              <w:t>jQuery</w:t>
            </w:r>
            <w:proofErr w:type="gramEnd"/>
            <w:r w:rsidRPr="00991B81">
              <w:rPr>
                <w:b w:val="0"/>
                <w:smallCaps w:val="0"/>
                <w:sz w:val="20"/>
                <w:szCs w:val="20"/>
              </w:rPr>
              <w:t xml:space="preserve"> </w:t>
            </w:r>
          </w:p>
          <w:p w14:paraId="2AA61A86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 Tools: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Keras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ScikitLearn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>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outlineLvl w:val="1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52F5473A" w14:textId="4B7993AB" w:rsidR="00CC727B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  <w:outlineLvl w:val="0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outlineLvl w:val="1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168CA03F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7A423A01" w14:textId="77777777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102585">
        <w:rPr>
          <w:sz w:val="20"/>
          <w:szCs w:val="20"/>
        </w:rPr>
        <w:t>Responsible and accountable for test and analysis plans and coordination</w:t>
      </w:r>
    </w:p>
    <w:p w14:paraId="1EFF799A" w14:textId="3B8879BB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Develope</w:t>
      </w:r>
      <w:proofErr w:type="spellEnd"/>
      <w:r w:rsidRPr="00102585">
        <w:rPr>
          <w:sz w:val="20"/>
          <w:szCs w:val="20"/>
        </w:rPr>
        <w:t xml:space="preserve"> pre-test predictions, test procedure development &amp; methods, test data management and validation, first pass post-test data analysis and test reporting and documentation for GPS Software tests and functional validation.</w:t>
      </w:r>
    </w:p>
    <w:p w14:paraId="47BB36B4" w14:textId="12A171F4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– A</w:t>
      </w:r>
      <w:r w:rsidR="00102585">
        <w:rPr>
          <w:sz w:val="20"/>
          <w:szCs w:val="20"/>
        </w:rPr>
        <w:t>pr</w:t>
      </w:r>
      <w:r>
        <w:rPr>
          <w:sz w:val="20"/>
          <w:szCs w:val="20"/>
        </w:rPr>
        <w:t xml:space="preserve"> 2022</w:t>
      </w:r>
    </w:p>
    <w:p w14:paraId="742E6C5B" w14:textId="730A7FF5" w:rsidR="009934D4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9934D4">
        <w:rPr>
          <w:sz w:val="20"/>
          <w:szCs w:val="20"/>
        </w:rPr>
        <w:t xml:space="preserve">ore essential team members of the current development team. 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Level 3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77777777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followed coding standards guided in Clean Code.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77777777" w:rsidR="00730B17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Software Engineer </w:t>
      </w:r>
      <w:r>
        <w:rPr>
          <w:sz w:val="20"/>
          <w:szCs w:val="20"/>
        </w:rPr>
        <w:t>Level 2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| </w:t>
      </w:r>
      <w:r>
        <w:rPr>
          <w:sz w:val="20"/>
          <w:szCs w:val="20"/>
        </w:rPr>
        <w:t>2016 - 2017</w:t>
      </w:r>
    </w:p>
    <w:p w14:paraId="14B04279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aircraft, by retraining InceptionV3 using TensorFlow 1.3.0.</w:t>
      </w:r>
    </w:p>
    <w:p w14:paraId="48F2D6ED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Designed and deployed static web pages to provide Navy's management the tools and data needed for their business</w:t>
      </w:r>
      <w:r>
        <w:rPr>
          <w:sz w:val="20"/>
          <w:szCs w:val="20"/>
        </w:rPr>
        <w:t>, while applying Google’s Material Design</w:t>
      </w:r>
      <w:r w:rsidRPr="00CB1915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lastRenderedPageBreak/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636B3"/>
    <w:rsid w:val="00072EB9"/>
    <w:rsid w:val="000A155D"/>
    <w:rsid w:val="000B0B8B"/>
    <w:rsid w:val="00102585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1731"/>
    <w:rsid w:val="003D7313"/>
    <w:rsid w:val="003F622C"/>
    <w:rsid w:val="00403ABA"/>
    <w:rsid w:val="00417114"/>
    <w:rsid w:val="00442711"/>
    <w:rsid w:val="004456D9"/>
    <w:rsid w:val="004778F4"/>
    <w:rsid w:val="0048612D"/>
    <w:rsid w:val="00496E8F"/>
    <w:rsid w:val="004B7747"/>
    <w:rsid w:val="004F124E"/>
    <w:rsid w:val="0051413A"/>
    <w:rsid w:val="005223EE"/>
    <w:rsid w:val="0054429E"/>
    <w:rsid w:val="0056578A"/>
    <w:rsid w:val="00565E6A"/>
    <w:rsid w:val="005A5843"/>
    <w:rsid w:val="005A7E92"/>
    <w:rsid w:val="005B625E"/>
    <w:rsid w:val="005D148D"/>
    <w:rsid w:val="0060359B"/>
    <w:rsid w:val="00641C09"/>
    <w:rsid w:val="006A5005"/>
    <w:rsid w:val="006B1F63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D5EB0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1021E"/>
    <w:rsid w:val="00C160FA"/>
    <w:rsid w:val="00C2587E"/>
    <w:rsid w:val="00C560C1"/>
    <w:rsid w:val="00CA6909"/>
    <w:rsid w:val="00CB1915"/>
    <w:rsid w:val="00CB5354"/>
    <w:rsid w:val="00CC4A67"/>
    <w:rsid w:val="00CC727B"/>
    <w:rsid w:val="00CD7944"/>
    <w:rsid w:val="00CE5A55"/>
    <w:rsid w:val="00CE7938"/>
    <w:rsid w:val="00CF76F4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2</cp:revision>
  <cp:lastPrinted>2022-03-29T17:45:00Z</cp:lastPrinted>
  <dcterms:created xsi:type="dcterms:W3CDTF">2023-01-12T06:48:00Z</dcterms:created>
  <dcterms:modified xsi:type="dcterms:W3CDTF">2023-01-12T06:48:00Z</dcterms:modified>
</cp:coreProperties>
</file>