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3DF85" w14:textId="77777777" w:rsidR="00B03A4F" w:rsidRPr="00B03A4F" w:rsidRDefault="00B03A4F" w:rsidP="009F6B47">
      <w:pPr>
        <w:pBdr>
          <w:bottom w:val="single" w:sz="6" w:space="4" w:color="EEEEEE"/>
        </w:pBdr>
        <w:spacing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8"/>
        </w:rPr>
      </w:pPr>
      <w:proofErr w:type="spellStart"/>
      <w:r w:rsidRPr="00B03A4F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8"/>
        </w:rPr>
        <w:t>MeanStock</w:t>
      </w:r>
      <w:proofErr w:type="spellEnd"/>
      <w:r w:rsidRPr="00B03A4F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8"/>
        </w:rPr>
        <w:t xml:space="preserve"> for Next Generation Networks</w:t>
      </w:r>
    </w:p>
    <w:p w14:paraId="4D52CD1A" w14:textId="77777777" w:rsidR="00B03A4F" w:rsidRPr="00B03A4F" w:rsidRDefault="00B03A4F" w:rsidP="00B03A4F">
      <w:pPr>
        <w:spacing w:after="120"/>
        <w:rPr>
          <w:rFonts w:ascii="Helvetica" w:hAnsi="Helvetica" w:cs="Times New Roman"/>
          <w:color w:val="333333"/>
          <w:sz w:val="21"/>
          <w:lang w:val="en-US"/>
        </w:rPr>
      </w:pPr>
      <w:r w:rsidRPr="00B03A4F">
        <w:rPr>
          <w:rFonts w:ascii="Helvetica" w:hAnsi="Helvetica" w:cs="Times New Roman"/>
          <w:color w:val="333333"/>
          <w:sz w:val="21"/>
        </w:rPr>
        <w:t xml:space="preserve">Name: Qing Lan </w:t>
      </w:r>
      <w:r w:rsidRPr="00B03A4F">
        <w:rPr>
          <w:rFonts w:ascii="Helvetica" w:hAnsi="Helvetica" w:cs="Times New Roman"/>
          <w:color w:val="333333"/>
          <w:sz w:val="21"/>
        </w:rPr>
        <w:tab/>
      </w:r>
      <w:proofErr w:type="gramStart"/>
      <w:r w:rsidR="00BD09EA">
        <w:rPr>
          <w:rFonts w:ascii="Helvetica" w:hAnsi="Helvetica" w:cs="Times New Roman"/>
          <w:color w:val="333333"/>
          <w:sz w:val="21"/>
        </w:rPr>
        <w:t>UNI</w:t>
      </w:r>
      <w:r w:rsidRPr="00B03A4F">
        <w:rPr>
          <w:rFonts w:ascii="Helvetica" w:hAnsi="Helvetica" w:cs="Times New Roman"/>
          <w:color w:val="333333"/>
          <w:sz w:val="21"/>
        </w:rPr>
        <w:t>:ql</w:t>
      </w:r>
      <w:proofErr w:type="gramEnd"/>
      <w:r w:rsidRPr="00B03A4F">
        <w:rPr>
          <w:rFonts w:ascii="Helvetica" w:hAnsi="Helvetica" w:cs="Times New Roman"/>
          <w:color w:val="333333"/>
          <w:sz w:val="21"/>
        </w:rPr>
        <w:t xml:space="preserve">2282 </w:t>
      </w:r>
      <w:r w:rsidRPr="00B03A4F">
        <w:rPr>
          <w:rFonts w:ascii="Helvetica" w:hAnsi="Helvetica" w:cs="Times New Roman"/>
          <w:color w:val="333333"/>
          <w:sz w:val="21"/>
        </w:rPr>
        <w:tab/>
      </w:r>
      <w:r w:rsidR="00BD09EA">
        <w:rPr>
          <w:rFonts w:ascii="Helvetica" w:hAnsi="Helvetica" w:cs="Times New Roman"/>
          <w:color w:val="333333"/>
          <w:sz w:val="21"/>
        </w:rPr>
        <w:tab/>
        <w:t xml:space="preserve">Role: </w:t>
      </w:r>
      <w:r w:rsidRPr="00B03A4F">
        <w:rPr>
          <w:rFonts w:ascii="Helvetica" w:hAnsi="Helvetica" w:cs="Times New Roman"/>
          <w:color w:val="333333"/>
          <w:sz w:val="21"/>
        </w:rPr>
        <w:t>System Architec</w:t>
      </w:r>
      <w:r w:rsidR="00BD09EA">
        <w:rPr>
          <w:rFonts w:ascii="Helvetica" w:hAnsi="Helvetica" w:cs="Times New Roman"/>
          <w:color w:val="333333"/>
          <w:sz w:val="21"/>
        </w:rPr>
        <w:t>t</w:t>
      </w:r>
    </w:p>
    <w:p w14:paraId="7C934BD6" w14:textId="77777777" w:rsidR="00B03A4F" w:rsidRPr="00B03A4F" w:rsidRDefault="00B03A4F" w:rsidP="00B03A4F">
      <w:pPr>
        <w:spacing w:after="120"/>
        <w:rPr>
          <w:rFonts w:ascii="Helvetica" w:hAnsi="Helvetica" w:cs="Times New Roman"/>
          <w:color w:val="333333"/>
          <w:sz w:val="21"/>
        </w:rPr>
      </w:pPr>
      <w:r w:rsidRPr="00B03A4F">
        <w:rPr>
          <w:rFonts w:ascii="Helvetica" w:hAnsi="Helvetica" w:cs="Times New Roman"/>
          <w:color w:val="333333"/>
          <w:sz w:val="21"/>
        </w:rPr>
        <w:t xml:space="preserve">Name: </w:t>
      </w:r>
      <w:proofErr w:type="spellStart"/>
      <w:r w:rsidRPr="00B03A4F">
        <w:rPr>
          <w:rFonts w:ascii="Helvetica" w:hAnsi="Helvetica" w:cs="Times New Roman"/>
          <w:color w:val="333333"/>
          <w:sz w:val="21"/>
        </w:rPr>
        <w:t>Jianpu</w:t>
      </w:r>
      <w:proofErr w:type="spellEnd"/>
      <w:r w:rsidRPr="00B03A4F">
        <w:rPr>
          <w:rFonts w:ascii="Helvetica" w:hAnsi="Helvetica" w:cs="Times New Roman"/>
          <w:color w:val="333333"/>
          <w:sz w:val="21"/>
        </w:rPr>
        <w:t xml:space="preserve"> Ma </w:t>
      </w:r>
      <w:r w:rsidRPr="00B03A4F">
        <w:rPr>
          <w:rFonts w:ascii="Helvetica" w:hAnsi="Helvetica" w:cs="Times New Roman"/>
          <w:color w:val="333333"/>
          <w:sz w:val="21"/>
        </w:rPr>
        <w:tab/>
      </w:r>
      <w:r w:rsidR="00BD09EA">
        <w:rPr>
          <w:rFonts w:ascii="Helvetica" w:hAnsi="Helvetica" w:cs="Times New Roman"/>
          <w:color w:val="333333"/>
          <w:sz w:val="21"/>
        </w:rPr>
        <w:t>UNI</w:t>
      </w:r>
      <w:r w:rsidRPr="00B03A4F">
        <w:rPr>
          <w:rFonts w:ascii="Helvetica" w:hAnsi="Helvetica" w:cs="Times New Roman"/>
          <w:color w:val="333333"/>
          <w:sz w:val="21"/>
        </w:rPr>
        <w:t xml:space="preserve">:jm4437 </w:t>
      </w:r>
      <w:r w:rsidRPr="00B03A4F">
        <w:rPr>
          <w:rFonts w:ascii="Helvetica" w:hAnsi="Helvetica" w:cs="Times New Roman"/>
          <w:color w:val="333333"/>
          <w:sz w:val="21"/>
        </w:rPr>
        <w:tab/>
      </w:r>
      <w:r w:rsidR="00BD09EA">
        <w:rPr>
          <w:rFonts w:ascii="Helvetica" w:hAnsi="Helvetica" w:cs="Times New Roman"/>
          <w:color w:val="333333"/>
          <w:sz w:val="21"/>
        </w:rPr>
        <w:tab/>
        <w:t xml:space="preserve">Role: </w:t>
      </w:r>
      <w:r w:rsidRPr="00B03A4F">
        <w:rPr>
          <w:rFonts w:ascii="Helvetica" w:hAnsi="Helvetica" w:cs="Times New Roman"/>
          <w:color w:val="333333"/>
          <w:sz w:val="21"/>
        </w:rPr>
        <w:t>UI design and API fetching</w:t>
      </w:r>
    </w:p>
    <w:p w14:paraId="39D15870" w14:textId="77777777" w:rsidR="00B03A4F" w:rsidRPr="00B03A4F" w:rsidRDefault="00B03A4F" w:rsidP="00B03A4F">
      <w:pPr>
        <w:pBdr>
          <w:bottom w:val="single" w:sz="6" w:space="4" w:color="EEEEEE"/>
        </w:pBdr>
        <w:spacing w:after="12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</w:pPr>
      <w:r w:rsidRPr="00B03A4F"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  <w:t>Overview</w:t>
      </w:r>
    </w:p>
    <w:p w14:paraId="2F3A98BB" w14:textId="77777777" w:rsidR="00B03A4F" w:rsidRPr="00B03A4F" w:rsidRDefault="00B03A4F" w:rsidP="00B03A4F">
      <w:pPr>
        <w:spacing w:after="120"/>
        <w:jc w:val="both"/>
        <w:rPr>
          <w:rFonts w:ascii="Helvetica" w:hAnsi="Helvetica" w:cs="Times New Roman"/>
          <w:color w:val="333333"/>
          <w:sz w:val="20"/>
        </w:rPr>
      </w:pPr>
      <w:r w:rsidRPr="00B03A4F">
        <w:rPr>
          <w:rFonts w:ascii="Helvetica" w:hAnsi="Helvetica" w:cs="Times New Roman"/>
          <w:color w:val="333333"/>
          <w:sz w:val="20"/>
        </w:rPr>
        <w:t xml:space="preserve">Mean Stock is a web application specifically designed for investor to track their </w:t>
      </w:r>
      <w:r w:rsidRPr="00BD09EA">
        <w:rPr>
          <w:rFonts w:ascii="Helvetica" w:hAnsi="Helvetica" w:cs="Times New Roman"/>
          <w:color w:val="333333"/>
          <w:sz w:val="20"/>
        </w:rPr>
        <w:t>favourite</w:t>
      </w:r>
      <w:r w:rsidRPr="00B03A4F">
        <w:rPr>
          <w:rFonts w:ascii="Helvetica" w:hAnsi="Helvetica" w:cs="Times New Roman"/>
          <w:color w:val="333333"/>
          <w:sz w:val="20"/>
        </w:rPr>
        <w:t xml:space="preserve"> stock anytime by using </w:t>
      </w:r>
      <w:r w:rsidRPr="00BD09EA">
        <w:rPr>
          <w:rFonts w:ascii="Helvetica" w:hAnsi="Helvetica" w:cs="Times New Roman"/>
          <w:color w:val="333333"/>
          <w:sz w:val="20"/>
        </w:rPr>
        <w:t>their</w:t>
      </w:r>
      <w:r w:rsidRPr="00B03A4F">
        <w:rPr>
          <w:rFonts w:ascii="Helvetica" w:hAnsi="Helvetica" w:cs="Times New Roman"/>
          <w:color w:val="333333"/>
          <w:sz w:val="20"/>
        </w:rPr>
        <w:t xml:space="preserve"> Smartphone, Tablet and computer. User could store </w:t>
      </w:r>
      <w:r w:rsidRPr="00BD09EA">
        <w:rPr>
          <w:rFonts w:ascii="Helvetica" w:hAnsi="Helvetica" w:cs="Times New Roman"/>
          <w:color w:val="333333"/>
          <w:sz w:val="20"/>
        </w:rPr>
        <w:t>their</w:t>
      </w:r>
      <w:r w:rsidRPr="00B03A4F">
        <w:rPr>
          <w:rFonts w:ascii="Helvetica" w:hAnsi="Helvetica" w:cs="Times New Roman"/>
          <w:color w:val="333333"/>
          <w:sz w:val="20"/>
        </w:rPr>
        <w:t xml:space="preserve"> </w:t>
      </w:r>
      <w:r w:rsidRPr="00BD09EA">
        <w:rPr>
          <w:rFonts w:ascii="Helvetica" w:hAnsi="Helvetica" w:cs="Times New Roman"/>
          <w:color w:val="333333"/>
          <w:sz w:val="20"/>
        </w:rPr>
        <w:t>favourite</w:t>
      </w:r>
      <w:r w:rsidRPr="00B03A4F">
        <w:rPr>
          <w:rFonts w:ascii="Helvetica" w:hAnsi="Helvetica" w:cs="Times New Roman"/>
          <w:color w:val="333333"/>
          <w:sz w:val="20"/>
        </w:rPr>
        <w:t xml:space="preserve"> stocks and obtain real-time stock price map. They can also use virtual investment tool in the web application to simulate the actual bid sell/ask environment. The basic system will contain a cloud server, Database and Node.js environment.</w:t>
      </w:r>
    </w:p>
    <w:p w14:paraId="760201D1" w14:textId="77777777" w:rsidR="00B03A4F" w:rsidRPr="00B03A4F" w:rsidRDefault="00B03A4F" w:rsidP="00B03A4F">
      <w:pPr>
        <w:pBdr>
          <w:bottom w:val="single" w:sz="6" w:space="4" w:color="EEEEEE"/>
        </w:pBdr>
        <w:spacing w:after="12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</w:pPr>
      <w:r w:rsidRPr="00B03A4F"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  <w:t>Goals</w:t>
      </w:r>
    </w:p>
    <w:p w14:paraId="460C9E7E" w14:textId="77777777" w:rsidR="00B03A4F" w:rsidRPr="00B03A4F" w:rsidRDefault="00B03A4F" w:rsidP="00B03A4F">
      <w:pPr>
        <w:spacing w:after="120"/>
        <w:rPr>
          <w:rFonts w:ascii="Helvetica" w:hAnsi="Helvetica" w:cs="Times New Roman"/>
          <w:color w:val="333333"/>
          <w:sz w:val="20"/>
        </w:rPr>
      </w:pPr>
      <w:r w:rsidRPr="00B03A4F">
        <w:rPr>
          <w:rFonts w:ascii="Helvetica" w:hAnsi="Helvetica" w:cs="Times New Roman"/>
          <w:color w:val="333333"/>
          <w:sz w:val="20"/>
        </w:rPr>
        <w:t>User could...</w:t>
      </w:r>
    </w:p>
    <w:p w14:paraId="6D293371" w14:textId="77777777" w:rsidR="00B03A4F" w:rsidRPr="00B03A4F" w:rsidRDefault="00BD09EA" w:rsidP="00BD09EA">
      <w:pPr>
        <w:spacing w:after="120"/>
        <w:ind w:left="-360" w:firstLine="360"/>
        <w:rPr>
          <w:rFonts w:ascii="Helvetica" w:eastAsia="Times New Roman" w:hAnsi="Helvetica" w:cs="Times New Roman"/>
          <w:color w:val="333333"/>
          <w:sz w:val="20"/>
        </w:rPr>
      </w:pPr>
      <w:r w:rsidRPr="00BD09EA">
        <w:rPr>
          <w:rFonts w:ascii="Helvetica" w:eastAsia="Times New Roman" w:hAnsi="Helvetica" w:cs="Times New Roman"/>
          <w:color w:val="333333"/>
          <w:sz w:val="20"/>
        </w:rPr>
        <w:t xml:space="preserve">1. 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Check Real-time Stock price</w:t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  <w:t>2.</w:t>
      </w:r>
      <w:r w:rsidRPr="00BD09EA">
        <w:rPr>
          <w:rFonts w:ascii="Helvetica" w:eastAsia="Times New Roman" w:hAnsi="Helvetica" w:cs="Times New Roman"/>
          <w:color w:val="333333"/>
          <w:sz w:val="20"/>
        </w:rPr>
        <w:t xml:space="preserve"> </w:t>
      </w:r>
      <w:r w:rsidRPr="00B03A4F">
        <w:rPr>
          <w:rFonts w:ascii="Helvetica" w:eastAsia="Times New Roman" w:hAnsi="Helvetica" w:cs="Times New Roman"/>
          <w:color w:val="333333"/>
          <w:sz w:val="20"/>
        </w:rPr>
        <w:t>Display stock price histogram</w:t>
      </w:r>
    </w:p>
    <w:p w14:paraId="60A776ED" w14:textId="77777777" w:rsidR="00B03A4F" w:rsidRPr="00B03A4F" w:rsidRDefault="00BD09EA" w:rsidP="00BD09EA">
      <w:pPr>
        <w:spacing w:after="120"/>
        <w:ind w:left="-360" w:firstLine="360"/>
        <w:rPr>
          <w:rFonts w:ascii="Helvetica" w:eastAsia="Times New Roman" w:hAnsi="Helvetica" w:cs="Times New Roman"/>
          <w:color w:val="333333"/>
          <w:sz w:val="20"/>
        </w:rPr>
      </w:pPr>
      <w:r w:rsidRPr="00BD09EA">
        <w:rPr>
          <w:rFonts w:ascii="Helvetica" w:eastAsia="Times New Roman" w:hAnsi="Helvetica" w:cs="Times New Roman"/>
          <w:color w:val="333333"/>
          <w:sz w:val="20"/>
        </w:rPr>
        <w:t xml:space="preserve">3. 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Add/Modify Personal User account</w:t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</w:r>
      <w:r>
        <w:rPr>
          <w:rFonts w:ascii="Helvetica" w:eastAsia="Times New Roman" w:hAnsi="Helvetica" w:cs="Times New Roman"/>
          <w:color w:val="333333"/>
          <w:sz w:val="20"/>
        </w:rPr>
        <w:tab/>
        <w:t xml:space="preserve">4. </w:t>
      </w:r>
      <w:r w:rsidRPr="00B03A4F">
        <w:rPr>
          <w:rFonts w:ascii="Helvetica" w:eastAsia="Times New Roman" w:hAnsi="Helvetica" w:cs="Times New Roman"/>
          <w:color w:val="333333"/>
          <w:sz w:val="20"/>
        </w:rPr>
        <w:t>Add/Modify personal stocks</w:t>
      </w:r>
    </w:p>
    <w:p w14:paraId="138A4C20" w14:textId="77777777" w:rsidR="00B03A4F" w:rsidRPr="00B03A4F" w:rsidRDefault="00BD09EA" w:rsidP="00BD09EA">
      <w:pPr>
        <w:spacing w:after="120"/>
        <w:ind w:left="-360" w:firstLine="360"/>
        <w:rPr>
          <w:rFonts w:ascii="Helvetica" w:eastAsia="Times New Roman" w:hAnsi="Helvetica" w:cs="Times New Roman"/>
          <w:color w:val="333333"/>
          <w:sz w:val="20"/>
        </w:rPr>
      </w:pPr>
      <w:r w:rsidRPr="00BD09EA">
        <w:rPr>
          <w:rFonts w:ascii="Helvetica" w:eastAsia="Times New Roman" w:hAnsi="Helvetica" w:cs="Times New Roman"/>
          <w:color w:val="333333"/>
          <w:sz w:val="20"/>
        </w:rPr>
        <w:t xml:space="preserve">5. 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Use Virtual Investment Simulation tool</w:t>
      </w:r>
    </w:p>
    <w:p w14:paraId="3B971BED" w14:textId="77777777" w:rsidR="00B03A4F" w:rsidRPr="00B03A4F" w:rsidRDefault="00B03A4F" w:rsidP="00B03A4F">
      <w:pPr>
        <w:pBdr>
          <w:bottom w:val="single" w:sz="6" w:space="4" w:color="EEEEEE"/>
        </w:pBdr>
        <w:spacing w:after="12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</w:pPr>
      <w:r w:rsidRPr="00B03A4F"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  <w:t>Implementation Specification</w:t>
      </w:r>
    </w:p>
    <w:p w14:paraId="2F1724B2" w14:textId="77777777" w:rsidR="00B03A4F" w:rsidRPr="00B03A4F" w:rsidRDefault="00B03A4F" w:rsidP="00BD09EA">
      <w:pPr>
        <w:numPr>
          <w:ilvl w:val="0"/>
          <w:numId w:val="3"/>
        </w:numPr>
        <w:spacing w:after="120"/>
        <w:ind w:left="0"/>
        <w:jc w:val="both"/>
        <w:rPr>
          <w:rFonts w:ascii="Helvetica" w:eastAsia="Times New Roman" w:hAnsi="Helvetica" w:cs="Times New Roman"/>
          <w:color w:val="333333"/>
          <w:sz w:val="20"/>
        </w:rPr>
      </w:pPr>
      <w:r w:rsidRPr="00B03A4F">
        <w:rPr>
          <w:rFonts w:ascii="Helvetica" w:eastAsia="Times New Roman" w:hAnsi="Helvetica" w:cs="Times New Roman"/>
          <w:color w:val="333333"/>
          <w:sz w:val="20"/>
        </w:rPr>
        <w:t xml:space="preserve">Step1: Create the project plan and learning the related knowledge on Cloud Server, Database and website implementation. Collect API information from Yahoo Finance and Google </w:t>
      </w:r>
      <w:r w:rsidR="00BD09EA" w:rsidRPr="00BD09EA">
        <w:rPr>
          <w:rFonts w:ascii="Helvetica" w:eastAsia="Times New Roman" w:hAnsi="Helvetica" w:cs="Times New Roman"/>
          <w:color w:val="333333"/>
          <w:sz w:val="20"/>
        </w:rPr>
        <w:t>Finance</w:t>
      </w:r>
      <w:r w:rsidRPr="00B03A4F">
        <w:rPr>
          <w:rFonts w:ascii="Helvetica" w:eastAsia="Times New Roman" w:hAnsi="Helvetica" w:cs="Times New Roman"/>
          <w:color w:val="333333"/>
          <w:sz w:val="20"/>
        </w:rPr>
        <w:t>.</w:t>
      </w:r>
    </w:p>
    <w:p w14:paraId="25E79316" w14:textId="77777777" w:rsidR="00B03A4F" w:rsidRPr="00B03A4F" w:rsidRDefault="00B03A4F" w:rsidP="00BD09EA">
      <w:pPr>
        <w:numPr>
          <w:ilvl w:val="0"/>
          <w:numId w:val="3"/>
        </w:numPr>
        <w:spacing w:after="120"/>
        <w:ind w:left="0"/>
        <w:jc w:val="both"/>
        <w:rPr>
          <w:rFonts w:ascii="Helvetica" w:eastAsia="Times New Roman" w:hAnsi="Helvetica" w:cs="Times New Roman"/>
          <w:color w:val="333333"/>
          <w:sz w:val="20"/>
        </w:rPr>
      </w:pPr>
      <w:r w:rsidRPr="00B03A4F">
        <w:rPr>
          <w:rFonts w:ascii="Helvetica" w:eastAsia="Times New Roman" w:hAnsi="Helvetica" w:cs="Times New Roman"/>
          <w:color w:val="333333"/>
          <w:sz w:val="20"/>
        </w:rPr>
        <w:t>Step2: Build the system sketch for the website and E/R Diagram for the database structure</w:t>
      </w:r>
      <w:r w:rsidR="00BD09EA" w:rsidRPr="00BD09EA">
        <w:rPr>
          <w:rFonts w:ascii="Helvetica" w:eastAsia="Times New Roman" w:hAnsi="Helvetica" w:cs="Times New Roman"/>
          <w:color w:val="333333"/>
          <w:sz w:val="20"/>
        </w:rPr>
        <w:t xml:space="preserve"> and </w:t>
      </w:r>
      <w:r w:rsidRPr="00B03A4F">
        <w:rPr>
          <w:rFonts w:ascii="Helvetica" w:eastAsia="Times New Roman" w:hAnsi="Helvetica" w:cs="Times New Roman"/>
          <w:color w:val="333333"/>
          <w:sz w:val="20"/>
        </w:rPr>
        <w:t>Implement the Database on MongoDB and start coding on website</w:t>
      </w:r>
    </w:p>
    <w:p w14:paraId="40028557" w14:textId="77777777" w:rsidR="00B03A4F" w:rsidRPr="00B03A4F" w:rsidRDefault="00BD09EA" w:rsidP="00BD09EA">
      <w:pPr>
        <w:numPr>
          <w:ilvl w:val="0"/>
          <w:numId w:val="3"/>
        </w:numPr>
        <w:spacing w:after="120"/>
        <w:ind w:left="0"/>
        <w:jc w:val="both"/>
        <w:rPr>
          <w:rFonts w:ascii="Helvetica" w:eastAsia="Times New Roman" w:hAnsi="Helvetica" w:cs="Times New Roman"/>
          <w:color w:val="333333"/>
          <w:sz w:val="20"/>
        </w:rPr>
      </w:pPr>
      <w:r w:rsidRPr="00BD09EA">
        <w:rPr>
          <w:rFonts w:ascii="Helvetica" w:eastAsia="Times New Roman" w:hAnsi="Helvetica" w:cs="Times New Roman"/>
          <w:color w:val="333333"/>
          <w:sz w:val="20"/>
        </w:rPr>
        <w:t>Step3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: Establish the connection between DB and web application</w:t>
      </w:r>
      <w:r w:rsidRPr="00BD09EA">
        <w:rPr>
          <w:rFonts w:ascii="Helvetica" w:eastAsia="Times New Roman" w:hAnsi="Helvetica" w:cs="Times New Roman"/>
          <w:color w:val="333333"/>
          <w:sz w:val="20"/>
        </w:rPr>
        <w:t>. F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etch the Stock information from API provider and display them on the web application</w:t>
      </w:r>
    </w:p>
    <w:p w14:paraId="3BC225FC" w14:textId="77777777" w:rsidR="00B03A4F" w:rsidRPr="00B03A4F" w:rsidRDefault="00BD09EA" w:rsidP="00BD09EA">
      <w:pPr>
        <w:numPr>
          <w:ilvl w:val="0"/>
          <w:numId w:val="3"/>
        </w:numPr>
        <w:spacing w:after="120"/>
        <w:ind w:left="0"/>
        <w:jc w:val="both"/>
        <w:rPr>
          <w:rFonts w:ascii="Helvetica" w:eastAsia="Times New Roman" w:hAnsi="Helvetica" w:cs="Times New Roman"/>
          <w:color w:val="333333"/>
          <w:sz w:val="20"/>
        </w:rPr>
      </w:pPr>
      <w:r w:rsidRPr="00BD09EA">
        <w:rPr>
          <w:rFonts w:ascii="Helvetica" w:eastAsia="Times New Roman" w:hAnsi="Helvetica" w:cs="Times New Roman"/>
          <w:color w:val="333333"/>
          <w:sz w:val="20"/>
        </w:rPr>
        <w:t>Step4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: Creat</w:t>
      </w:r>
      <w:r w:rsidRPr="00BD09EA">
        <w:rPr>
          <w:rFonts w:ascii="Helvetica" w:eastAsia="Times New Roman" w:hAnsi="Helvetica" w:cs="Times New Roman"/>
          <w:color w:val="333333"/>
          <w:sz w:val="20"/>
        </w:rPr>
        <w:t>e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 xml:space="preserve"> the Investment tool and optimize the code/system structure</w:t>
      </w:r>
      <w:r w:rsidRPr="00BD09EA">
        <w:rPr>
          <w:rFonts w:ascii="Helvetica" w:eastAsia="Times New Roman" w:hAnsi="Helvetica" w:cs="Times New Roman"/>
          <w:color w:val="333333"/>
          <w:sz w:val="20"/>
        </w:rPr>
        <w:t xml:space="preserve">. </w:t>
      </w:r>
      <w:r w:rsidR="00B03A4F" w:rsidRPr="00B03A4F">
        <w:rPr>
          <w:rFonts w:ascii="Helvetica" w:eastAsia="Times New Roman" w:hAnsi="Helvetica" w:cs="Times New Roman"/>
          <w:color w:val="333333"/>
          <w:sz w:val="20"/>
        </w:rPr>
        <w:t>Test the system and push it to the Cloud Server</w:t>
      </w:r>
    </w:p>
    <w:p w14:paraId="2238040C" w14:textId="77777777" w:rsidR="00B03A4F" w:rsidRPr="00B03A4F" w:rsidRDefault="00B03A4F" w:rsidP="00B03A4F">
      <w:pPr>
        <w:pBdr>
          <w:bottom w:val="single" w:sz="6" w:space="4" w:color="EEEEEE"/>
        </w:pBdr>
        <w:spacing w:after="12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</w:pPr>
      <w:r w:rsidRPr="00B03A4F"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  <w:t>Challenges and Highlights</w:t>
      </w:r>
    </w:p>
    <w:p w14:paraId="5A000F7B" w14:textId="77777777" w:rsidR="00B03A4F" w:rsidRPr="00B03A4F" w:rsidRDefault="00B03A4F" w:rsidP="00B03A4F">
      <w:pPr>
        <w:pBdr>
          <w:bottom w:val="single" w:sz="6" w:space="4" w:color="EEEEEE"/>
        </w:pBdr>
        <w:spacing w:after="120"/>
        <w:outlineLvl w:val="1"/>
        <w:rPr>
          <w:rFonts w:ascii="Helvetica" w:eastAsia="Times New Roman" w:hAnsi="Helvetica" w:cs="Times New Roman"/>
          <w:b/>
          <w:bCs/>
          <w:color w:val="333333"/>
          <w:szCs w:val="36"/>
        </w:rPr>
      </w:pPr>
      <w:r w:rsidRPr="00B03A4F">
        <w:rPr>
          <w:rFonts w:ascii="Helvetica" w:eastAsia="Times New Roman" w:hAnsi="Helvetica" w:cs="Times New Roman"/>
          <w:b/>
          <w:bCs/>
          <w:color w:val="333333"/>
          <w:szCs w:val="36"/>
        </w:rPr>
        <w:t>Challenges</w:t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</w:r>
      <w:r w:rsidR="00BD09EA">
        <w:rPr>
          <w:rFonts w:ascii="Helvetica" w:eastAsia="Times New Roman" w:hAnsi="Helvetica" w:cs="Times New Roman"/>
          <w:b/>
          <w:bCs/>
          <w:color w:val="333333"/>
          <w:szCs w:val="36"/>
        </w:rPr>
        <w:tab/>
        <w:t>Highlights</w:t>
      </w:r>
    </w:p>
    <w:p w14:paraId="4F5EDAB1" w14:textId="77777777" w:rsidR="00B03A4F" w:rsidRPr="00B03A4F" w:rsidRDefault="00B03A4F" w:rsidP="003E7860">
      <w:pPr>
        <w:spacing w:after="120"/>
        <w:ind w:left="-360" w:firstLine="360"/>
        <w:rPr>
          <w:rFonts w:ascii="Helvetica" w:eastAsia="Times New Roman" w:hAnsi="Helvetica" w:cs="Times New Roman"/>
          <w:color w:val="333333"/>
          <w:sz w:val="20"/>
        </w:rPr>
      </w:pPr>
      <w:r w:rsidRPr="00B03A4F">
        <w:rPr>
          <w:rFonts w:ascii="Helvetica" w:eastAsia="Times New Roman" w:hAnsi="Helvetica" w:cs="Times New Roman"/>
          <w:color w:val="333333"/>
          <w:sz w:val="20"/>
        </w:rPr>
        <w:t>Database structure and relationship between entities</w:t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  <w:t>Fast/Convenient Access to stock information</w:t>
      </w:r>
    </w:p>
    <w:p w14:paraId="04F89F8E" w14:textId="77777777" w:rsidR="00B03A4F" w:rsidRPr="00B03A4F" w:rsidRDefault="00B03A4F" w:rsidP="003E7860">
      <w:pPr>
        <w:spacing w:after="120"/>
        <w:ind w:left="-360" w:firstLine="360"/>
        <w:rPr>
          <w:rFonts w:ascii="Helvetica" w:eastAsia="Times New Roman" w:hAnsi="Helvetica" w:cs="Times New Roman"/>
          <w:color w:val="333333"/>
          <w:sz w:val="20"/>
        </w:rPr>
      </w:pPr>
      <w:r w:rsidRPr="00B03A4F">
        <w:rPr>
          <w:rFonts w:ascii="Helvetica" w:eastAsia="Times New Roman" w:hAnsi="Helvetica" w:cs="Times New Roman"/>
          <w:color w:val="333333"/>
          <w:sz w:val="20"/>
        </w:rPr>
        <w:t>Interactivity between database and website</w:t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  <w:t>Customized Stock Tracker and Investment tool</w:t>
      </w:r>
    </w:p>
    <w:p w14:paraId="18FBE992" w14:textId="353CDD2B" w:rsidR="003E7860" w:rsidRDefault="00B03A4F" w:rsidP="009F6B47">
      <w:pPr>
        <w:spacing w:after="120"/>
        <w:ind w:left="-360" w:firstLine="360"/>
        <w:rPr>
          <w:rFonts w:ascii="Helvetica" w:eastAsia="Times New Roman" w:hAnsi="Helvetica" w:cs="Times New Roman"/>
          <w:color w:val="333333"/>
          <w:sz w:val="20"/>
        </w:rPr>
      </w:pPr>
      <w:r w:rsidRPr="00B03A4F">
        <w:rPr>
          <w:rFonts w:ascii="Helvetica" w:eastAsia="Times New Roman" w:hAnsi="Helvetica" w:cs="Times New Roman"/>
          <w:color w:val="333333"/>
          <w:sz w:val="20"/>
        </w:rPr>
        <w:t xml:space="preserve">stock </w:t>
      </w:r>
      <w:r w:rsidR="00BD09EA">
        <w:rPr>
          <w:rFonts w:ascii="Helvetica" w:eastAsia="Times New Roman" w:hAnsi="Helvetica" w:cs="Times New Roman"/>
          <w:color w:val="333333"/>
          <w:sz w:val="20"/>
        </w:rPr>
        <w:t>fetched from</w:t>
      </w:r>
      <w:r w:rsidRPr="00B03A4F">
        <w:rPr>
          <w:rFonts w:ascii="Helvetica" w:eastAsia="Times New Roman" w:hAnsi="Helvetica" w:cs="Times New Roman"/>
          <w:color w:val="333333"/>
          <w:sz w:val="20"/>
        </w:rPr>
        <w:t xml:space="preserve"> API and UI</w:t>
      </w:r>
      <w:r w:rsidR="00BD09EA">
        <w:rPr>
          <w:rFonts w:ascii="Helvetica" w:eastAsia="Times New Roman" w:hAnsi="Helvetica" w:cs="Times New Roman"/>
          <w:color w:val="333333"/>
          <w:sz w:val="20"/>
        </w:rPr>
        <w:t xml:space="preserve"> Display</w:t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BD09EA">
        <w:rPr>
          <w:rFonts w:ascii="Helvetica" w:eastAsia="Times New Roman" w:hAnsi="Helvetica" w:cs="Times New Roman"/>
          <w:color w:val="333333"/>
          <w:sz w:val="20"/>
        </w:rPr>
        <w:tab/>
      </w:r>
      <w:r w:rsidR="003E7860">
        <w:rPr>
          <w:rFonts w:ascii="Helvetica" w:eastAsia="Times New Roman" w:hAnsi="Helvetica" w:cs="Times New Roman"/>
          <w:color w:val="333333"/>
          <w:sz w:val="20"/>
        </w:rPr>
        <w:t>Multiple Device Support</w:t>
      </w:r>
    </w:p>
    <w:p w14:paraId="133C4A9A" w14:textId="3F8519C9" w:rsidR="003E7860" w:rsidRPr="009F6B47" w:rsidRDefault="009F6B47" w:rsidP="009F6B47">
      <w:pPr>
        <w:pBdr>
          <w:bottom w:val="single" w:sz="6" w:space="4" w:color="EEEEEE"/>
        </w:pBdr>
        <w:spacing w:after="12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</w:pPr>
      <w:r w:rsidRPr="009F6B47">
        <w:rPr>
          <w:rFonts w:ascii="Helvetica" w:eastAsia="Times New Roman" w:hAnsi="Helvetica" w:cs="Times New Roman"/>
          <w:b/>
          <w:bCs/>
          <w:color w:val="333333"/>
          <w:kern w:val="36"/>
          <w:sz w:val="28"/>
          <w:szCs w:val="48"/>
        </w:rPr>
        <w:t>Plan and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5940"/>
        <w:gridCol w:w="2440"/>
      </w:tblGrid>
      <w:tr w:rsidR="00AB036F" w14:paraId="3C7921F4" w14:textId="77777777" w:rsidTr="00DA01F5">
        <w:tc>
          <w:tcPr>
            <w:tcW w:w="2070" w:type="dxa"/>
          </w:tcPr>
          <w:p w14:paraId="12AFA047" w14:textId="4CC5CA3A" w:rsidR="00AB036F" w:rsidRPr="00DA01F5" w:rsidRDefault="00AB036F" w:rsidP="00AB036F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Steps</w:t>
            </w:r>
          </w:p>
        </w:tc>
        <w:tc>
          <w:tcPr>
            <w:tcW w:w="5940" w:type="dxa"/>
          </w:tcPr>
          <w:p w14:paraId="76A47970" w14:textId="4165E5CF" w:rsidR="00AB036F" w:rsidRPr="00DA01F5" w:rsidRDefault="00AB036F" w:rsidP="00AB036F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Target</w:t>
            </w:r>
          </w:p>
        </w:tc>
        <w:tc>
          <w:tcPr>
            <w:tcW w:w="2440" w:type="dxa"/>
          </w:tcPr>
          <w:p w14:paraId="1ED3BFFD" w14:textId="37793EAB" w:rsidR="00AB036F" w:rsidRPr="00DA01F5" w:rsidRDefault="00AB036F" w:rsidP="00AB036F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Timeline</w:t>
            </w:r>
          </w:p>
        </w:tc>
      </w:tr>
      <w:tr w:rsidR="00AB036F" w14:paraId="4D9E59D5" w14:textId="77777777" w:rsidTr="00DA01F5">
        <w:trPr>
          <w:trHeight w:val="386"/>
        </w:trPr>
        <w:tc>
          <w:tcPr>
            <w:tcW w:w="2070" w:type="dxa"/>
          </w:tcPr>
          <w:p w14:paraId="0E186DB4" w14:textId="7D2E1F2C" w:rsidR="00AB036F" w:rsidRPr="00DA01F5" w:rsidRDefault="00AB036F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Step 1</w:t>
            </w:r>
          </w:p>
        </w:tc>
        <w:tc>
          <w:tcPr>
            <w:tcW w:w="5940" w:type="dxa"/>
          </w:tcPr>
          <w:p w14:paraId="5F85B2B4" w14:textId="77777777" w:rsidR="00DA01F5" w:rsidRDefault="00DA01F5" w:rsidP="003E7860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Have: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Project plan, API tables   </w:t>
            </w:r>
          </w:p>
          <w:p w14:paraId="5A35409F" w14:textId="72F33681" w:rsidR="00AB036F" w:rsidRPr="00AB036F" w:rsidRDefault="00DA01F5" w:rsidP="003E7860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Ongoing</w:t>
            </w: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:</w:t>
            </w:r>
            <w:r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 xml:space="preserve"> </w:t>
            </w:r>
            <w:r w:rsidRPr="00DA01F5">
              <w:rPr>
                <w:rFonts w:ascii="Helvetica" w:eastAsia="Times New Roman" w:hAnsi="Helvetica" w:cs="Times New Roman"/>
                <w:color w:val="333333"/>
                <w:sz w:val="20"/>
              </w:rPr>
              <w:t>Learn C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>ould application fundamentals</w:t>
            </w:r>
          </w:p>
        </w:tc>
        <w:tc>
          <w:tcPr>
            <w:tcW w:w="2440" w:type="dxa"/>
          </w:tcPr>
          <w:p w14:paraId="47FCF05F" w14:textId="7F9996D5" w:rsidR="00AB036F" w:rsidRPr="00AB036F" w:rsidRDefault="00DA01F5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>Oct.16—Oct.25</w:t>
            </w:r>
          </w:p>
        </w:tc>
      </w:tr>
      <w:tr w:rsidR="00AB036F" w14:paraId="5074B01D" w14:textId="77777777" w:rsidTr="00DA01F5">
        <w:tc>
          <w:tcPr>
            <w:tcW w:w="2070" w:type="dxa"/>
          </w:tcPr>
          <w:p w14:paraId="4EE91ABE" w14:textId="6D6EC72E" w:rsidR="00AB036F" w:rsidRPr="00DA01F5" w:rsidRDefault="00AB036F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Step 2</w:t>
            </w:r>
          </w:p>
        </w:tc>
        <w:tc>
          <w:tcPr>
            <w:tcW w:w="5940" w:type="dxa"/>
          </w:tcPr>
          <w:p w14:paraId="446173E0" w14:textId="01331023" w:rsidR="00AB036F" w:rsidRDefault="00DA01F5" w:rsidP="003E7860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Have: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ER Diagram, MongoDB basic Database, System sketch</w:t>
            </w:r>
          </w:p>
          <w:p w14:paraId="5FB3C71C" w14:textId="2B44E7D1" w:rsidR="00DA01F5" w:rsidRPr="00AB036F" w:rsidRDefault="00DA01F5" w:rsidP="003E7860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Ongoing: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Database test, JavaScript coding</w:t>
            </w:r>
          </w:p>
        </w:tc>
        <w:tc>
          <w:tcPr>
            <w:tcW w:w="2440" w:type="dxa"/>
          </w:tcPr>
          <w:p w14:paraId="0EEA6015" w14:textId="4E5D5177" w:rsidR="00AB036F" w:rsidRPr="00AB036F" w:rsidRDefault="00DA01F5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>Oct.26—Nov.1</w:t>
            </w:r>
          </w:p>
        </w:tc>
      </w:tr>
      <w:tr w:rsidR="00AB036F" w14:paraId="63945676" w14:textId="77777777" w:rsidTr="00DA01F5">
        <w:trPr>
          <w:trHeight w:val="333"/>
        </w:trPr>
        <w:tc>
          <w:tcPr>
            <w:tcW w:w="2070" w:type="dxa"/>
          </w:tcPr>
          <w:p w14:paraId="27952200" w14:textId="69A7416C" w:rsidR="00AB036F" w:rsidRPr="00DA01F5" w:rsidRDefault="00AB036F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Step 3</w:t>
            </w:r>
          </w:p>
        </w:tc>
        <w:tc>
          <w:tcPr>
            <w:tcW w:w="5940" w:type="dxa"/>
          </w:tcPr>
          <w:p w14:paraId="36A88A27" w14:textId="77777777" w:rsidR="00AB036F" w:rsidRDefault="00DA01F5" w:rsidP="00DA01F5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Have: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DB to web app Connection, Stock information display</w:t>
            </w:r>
          </w:p>
          <w:p w14:paraId="1F462F32" w14:textId="7AC8BF79" w:rsidR="00DA01F5" w:rsidRPr="00AB036F" w:rsidRDefault="00DA01F5" w:rsidP="00DA01F5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Ongoing: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Building UI and testing</w:t>
            </w:r>
          </w:p>
        </w:tc>
        <w:tc>
          <w:tcPr>
            <w:tcW w:w="2440" w:type="dxa"/>
          </w:tcPr>
          <w:p w14:paraId="628D58CB" w14:textId="44AFC63B" w:rsidR="00AB036F" w:rsidRPr="00AB036F" w:rsidRDefault="00DA01F5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>Nov.2—Nov.16</w:t>
            </w:r>
          </w:p>
        </w:tc>
      </w:tr>
      <w:tr w:rsidR="00DA01F5" w14:paraId="4C8BBA84" w14:textId="77777777" w:rsidTr="00DA01F5">
        <w:trPr>
          <w:trHeight w:val="333"/>
        </w:trPr>
        <w:tc>
          <w:tcPr>
            <w:tcW w:w="2070" w:type="dxa"/>
          </w:tcPr>
          <w:p w14:paraId="1DBFDFCD" w14:textId="277F4002" w:rsidR="00DA01F5" w:rsidRPr="00DA01F5" w:rsidRDefault="00DA01F5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b/>
                <w:color w:val="333333"/>
                <w:sz w:val="20"/>
              </w:rPr>
            </w:pPr>
            <w:r w:rsidRPr="00DA01F5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Step 4</w:t>
            </w:r>
          </w:p>
        </w:tc>
        <w:tc>
          <w:tcPr>
            <w:tcW w:w="5940" w:type="dxa"/>
          </w:tcPr>
          <w:p w14:paraId="37877461" w14:textId="77777777" w:rsidR="00DA01F5" w:rsidRDefault="00DA01F5" w:rsidP="003E7860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0F2D69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Have: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</w:t>
            </w:r>
            <w:r w:rsidR="000F2D69">
              <w:rPr>
                <w:rFonts w:ascii="Helvetica" w:eastAsia="Times New Roman" w:hAnsi="Helvetica" w:cs="Times New Roman"/>
                <w:color w:val="333333"/>
                <w:sz w:val="20"/>
              </w:rPr>
              <w:t>Investment tool, Stock Price Histogram, public website</w:t>
            </w:r>
          </w:p>
          <w:p w14:paraId="64F97B62" w14:textId="27D01D2D" w:rsidR="000F2D69" w:rsidRPr="00AB036F" w:rsidRDefault="000F2D69" w:rsidP="003E7860">
            <w:pPr>
              <w:spacing w:after="120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 w:rsidRPr="000F2D69">
              <w:rPr>
                <w:rFonts w:ascii="Helvetica" w:eastAsia="Times New Roman" w:hAnsi="Helvetica" w:cs="Times New Roman"/>
                <w:b/>
                <w:color w:val="333333"/>
                <w:sz w:val="20"/>
              </w:rPr>
              <w:t>Ongoing:</w:t>
            </w: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 xml:space="preserve"> Final report and further Improvement</w:t>
            </w:r>
          </w:p>
        </w:tc>
        <w:tc>
          <w:tcPr>
            <w:tcW w:w="2440" w:type="dxa"/>
          </w:tcPr>
          <w:p w14:paraId="51FF5C7B" w14:textId="0DE56770" w:rsidR="00DA01F5" w:rsidRPr="00AB036F" w:rsidRDefault="000F2D69" w:rsidP="00DA01F5">
            <w:pPr>
              <w:spacing w:after="120"/>
              <w:jc w:val="center"/>
              <w:rPr>
                <w:rFonts w:ascii="Helvetica" w:eastAsia="Times New Roman" w:hAnsi="Helvetica" w:cs="Times New Roman"/>
                <w:color w:val="333333"/>
                <w:sz w:val="2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</w:rPr>
              <w:t>Nov.17—Dec.1</w:t>
            </w:r>
          </w:p>
        </w:tc>
      </w:tr>
    </w:tbl>
    <w:p w14:paraId="4BE6FAAB" w14:textId="77777777" w:rsidR="009F6B47" w:rsidRPr="00BD09EA" w:rsidRDefault="009F6B47" w:rsidP="003E7860">
      <w:pPr>
        <w:spacing w:after="120"/>
        <w:rPr>
          <w:rFonts w:ascii="Helvetica" w:eastAsia="Times New Roman" w:hAnsi="Helvetica" w:cs="Times New Roman"/>
          <w:color w:val="333333"/>
          <w:sz w:val="20"/>
        </w:rPr>
      </w:pPr>
      <w:bookmarkStart w:id="0" w:name="_GoBack"/>
      <w:bookmarkEnd w:id="0"/>
    </w:p>
    <w:sectPr w:rsidR="009F6B47" w:rsidRPr="00BD09EA" w:rsidSect="00BD09EA">
      <w:pgSz w:w="11900" w:h="16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ED550" w14:textId="77777777" w:rsidR="0044399A" w:rsidRDefault="0044399A" w:rsidP="00BD09EA">
      <w:r>
        <w:separator/>
      </w:r>
    </w:p>
  </w:endnote>
  <w:endnote w:type="continuationSeparator" w:id="0">
    <w:p w14:paraId="5FE60E48" w14:textId="77777777" w:rsidR="0044399A" w:rsidRDefault="0044399A" w:rsidP="00BD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1B555" w14:textId="77777777" w:rsidR="0044399A" w:rsidRDefault="0044399A" w:rsidP="00BD09EA">
      <w:r>
        <w:separator/>
      </w:r>
    </w:p>
  </w:footnote>
  <w:footnote w:type="continuationSeparator" w:id="0">
    <w:p w14:paraId="30C5A00E" w14:textId="77777777" w:rsidR="0044399A" w:rsidRDefault="0044399A" w:rsidP="00BD0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E32C0"/>
    <w:multiLevelType w:val="multilevel"/>
    <w:tmpl w:val="6D9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E2B4A"/>
    <w:multiLevelType w:val="multilevel"/>
    <w:tmpl w:val="0304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964A0"/>
    <w:multiLevelType w:val="multilevel"/>
    <w:tmpl w:val="2022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3B3192"/>
    <w:multiLevelType w:val="multilevel"/>
    <w:tmpl w:val="E35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4F"/>
    <w:rsid w:val="000F2D69"/>
    <w:rsid w:val="003E7860"/>
    <w:rsid w:val="0044399A"/>
    <w:rsid w:val="005D1AE5"/>
    <w:rsid w:val="009F6B47"/>
    <w:rsid w:val="00AB036F"/>
    <w:rsid w:val="00B03A4F"/>
    <w:rsid w:val="00BD09EA"/>
    <w:rsid w:val="00C810F2"/>
    <w:rsid w:val="00D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14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A4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A4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A4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A4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3A4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09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9EA"/>
  </w:style>
  <w:style w:type="paragraph" w:styleId="Footer">
    <w:name w:val="footer"/>
    <w:basedOn w:val="Normal"/>
    <w:link w:val="FooterChar"/>
    <w:uiPriority w:val="99"/>
    <w:unhideWhenUsed/>
    <w:rsid w:val="00BD09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9EA"/>
  </w:style>
  <w:style w:type="table" w:styleId="TableGrid">
    <w:name w:val="Table Grid"/>
    <w:basedOn w:val="TableNormal"/>
    <w:uiPriority w:val="39"/>
    <w:rsid w:val="00AB0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B03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B03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AB03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1F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1904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MeanStock for Next Generation Networks</vt:lpstr>
      <vt:lpstr>Overview</vt:lpstr>
      <vt:lpstr>Goals</vt:lpstr>
      <vt:lpstr>Implementation Specification</vt:lpstr>
      <vt:lpstr>Challenges and Highlights</vt:lpstr>
      <vt:lpstr>    Challenges							Highlights</vt:lpstr>
      <vt:lpstr>Plan and Schedule</vt:lpstr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兰king</dc:creator>
  <cp:keywords/>
  <dc:description/>
  <cp:lastModifiedBy>兰king</cp:lastModifiedBy>
  <cp:revision>3</cp:revision>
  <dcterms:created xsi:type="dcterms:W3CDTF">2016-10-18T20:52:00Z</dcterms:created>
  <dcterms:modified xsi:type="dcterms:W3CDTF">2016-10-18T21:19:00Z</dcterms:modified>
</cp:coreProperties>
</file>