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FD7" w:rsidRDefault="006C1F06">
      <w:pPr>
        <w:pStyle w:val="Title"/>
      </w:pPr>
      <w:r>
        <w:t>Homework Assignment 3</w:t>
      </w:r>
    </w:p>
    <w:p w:rsidR="006A2FD7" w:rsidRDefault="006C1F06">
      <w:pPr>
        <w:pStyle w:val="Author"/>
      </w:pPr>
      <w:r>
        <w:t>Rahul Avadhoot</w:t>
      </w:r>
    </w:p>
    <w:p w:rsidR="006A2FD7" w:rsidRDefault="006C1F06">
      <w:pPr>
        <w:pStyle w:val="Date"/>
      </w:pPr>
      <w:r>
        <w:t>October 11, 2017</w:t>
      </w:r>
    </w:p>
    <w:p w:rsidR="006A2FD7" w:rsidRDefault="006C1F06">
      <w:pPr>
        <w:pStyle w:val="SourceCode"/>
      </w:pPr>
      <w:r>
        <w:rPr>
          <w:rStyle w:val="NormalTok"/>
        </w:rPr>
        <w:t>fev2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"http://faculty.washington.edu/tathornt/Biost509/DataSets/fev2.csv"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6A2FD7" w:rsidRDefault="006C1F06">
      <w:pPr>
        <w:pStyle w:val="Heading2"/>
      </w:pPr>
      <w:bookmarkStart w:id="0" w:name="question-1"/>
      <w:bookmarkEnd w:id="0"/>
      <w:r>
        <w:t>Question 1</w:t>
      </w:r>
    </w:p>
    <w:p w:rsidR="006A2FD7" w:rsidRDefault="006C1F0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fev2$age,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 =</w:t>
      </w:r>
      <w:r>
        <w:rPr>
          <w:rStyle w:val="NormalTok"/>
        </w:rPr>
        <w:t xml:space="preserve"> fev2$fev,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"Measured FEV (liters per sec)"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"Scatterplot of FEV vs Age"</w:t>
      </w:r>
      <w:r>
        <w:rPr>
          <w:rStyle w:val="NormalTok"/>
        </w:rPr>
        <w:t>)</w:t>
      </w:r>
    </w:p>
    <w:p w:rsidR="006A2FD7" w:rsidRDefault="006C1F0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FD7" w:rsidRDefault="006C1F06">
      <w:pPr>
        <w:pStyle w:val="BodyText"/>
      </w:pPr>
      <w:r>
        <w:t>There appears to be a linear increse between Measured FEV between the ages 5 to 13. After age 13, the Measured FEV plateaus and data is sparse to conclude anything qualitatively.</w:t>
      </w:r>
    </w:p>
    <w:p w:rsidR="006A2FD7" w:rsidRDefault="006C1F06">
      <w:pPr>
        <w:pStyle w:val="Heading2"/>
      </w:pPr>
      <w:bookmarkStart w:id="1" w:name="question-2"/>
      <w:bookmarkEnd w:id="1"/>
      <w:r>
        <w:t>Q</w:t>
      </w:r>
      <w:r>
        <w:t>uestion 2</w:t>
      </w:r>
    </w:p>
    <w:p w:rsidR="006A2FD7" w:rsidRDefault="006C1F0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fev2$age,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 =</w:t>
      </w:r>
      <w:r>
        <w:rPr>
          <w:rStyle w:val="NormalTok"/>
        </w:rPr>
        <w:t xml:space="preserve"> fev2$fev,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"Measured FEV (liters per sec)"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"Scatterplot of FEV vs 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(fev2$sex 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"gray50"</w:t>
      </w:r>
      <w:r>
        <w:rPr>
          <w:rStyle w:val="NormalTok"/>
        </w:rPr>
        <w:t>))</w:t>
      </w:r>
    </w:p>
    <w:p w:rsidR="006A2FD7" w:rsidRDefault="006C1F0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FD7" w:rsidRDefault="006C1F06">
      <w:pPr>
        <w:pStyle w:val="Heading2"/>
      </w:pPr>
      <w:bookmarkStart w:id="2" w:name="question-3"/>
      <w:bookmarkEnd w:id="2"/>
      <w:r>
        <w:t>Question 3</w:t>
      </w:r>
    </w:p>
    <w:p w:rsidR="006A2FD7" w:rsidRDefault="006C1F0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(fev~</w:t>
      </w:r>
      <w:r>
        <w:rPr>
          <w:rStyle w:val="KeywordTok"/>
        </w:rPr>
        <w:t>interaction</w:t>
      </w:r>
      <w:r>
        <w:rPr>
          <w:rStyle w:val="NormalTok"/>
        </w:rPr>
        <w:t>(smoke),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</w:t>
      </w:r>
      <w:r>
        <w:rPr>
          <w:rStyle w:val="DataTypeTok"/>
        </w:rPr>
        <w:t>data =</w:t>
      </w:r>
      <w:r>
        <w:rPr>
          <w:rStyle w:val="NormalTok"/>
        </w:rPr>
        <w:t xml:space="preserve"> fev2,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"Smoking Habit"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"Measured FEV (liters per sec)"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"Boxplots of FEV for both Smoking Habits"</w:t>
      </w:r>
      <w:r>
        <w:rPr>
          <w:rStyle w:val="NormalTok"/>
        </w:rPr>
        <w:t>)</w:t>
      </w:r>
    </w:p>
    <w:p w:rsidR="006A2FD7" w:rsidRDefault="006C1F0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FD7" w:rsidRDefault="006C1F06">
      <w:pPr>
        <w:pStyle w:val="BodyText"/>
      </w:pPr>
      <w:r>
        <w:t>The measured FEV value of smokers is significantly greater than that of non smokers.</w:t>
      </w:r>
    </w:p>
    <w:p w:rsidR="006A2FD7" w:rsidRDefault="006C1F06">
      <w:pPr>
        <w:pStyle w:val="Heading2"/>
      </w:pPr>
      <w:bookmarkStart w:id="3" w:name="question-4"/>
      <w:bookmarkEnd w:id="3"/>
      <w:r>
        <w:t>Question 4</w:t>
      </w:r>
    </w:p>
    <w:p w:rsidR="006A2FD7" w:rsidRDefault="006C1F06">
      <w:pPr>
        <w:pStyle w:val="SourceCode"/>
      </w:pPr>
      <w:r>
        <w:rPr>
          <w:rStyle w:val="NormalTok"/>
        </w:rPr>
        <w:t>fev2$g</w:t>
      </w:r>
      <w:r>
        <w:rPr>
          <w:rStyle w:val="NormalTok"/>
        </w:rPr>
        <w:t>roup&lt;-</w:t>
      </w:r>
      <w:r>
        <w:rPr>
          <w:rStyle w:val="KeywordTok"/>
        </w:rPr>
        <w:t>ifelse</w:t>
      </w:r>
      <w:r>
        <w:rPr>
          <w:rStyle w:val="NormalTok"/>
        </w:rPr>
        <w:t>(fev2$age &lt;=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ifelse</w:t>
      </w:r>
      <w:r>
        <w:rPr>
          <w:rStyle w:val="NormalTok"/>
        </w:rPr>
        <w:t>(fev2$age &gt;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fev2$age &lt;=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ifelse</w:t>
      </w:r>
      <w:r>
        <w:rPr>
          <w:rStyle w:val="NormalTok"/>
        </w:rPr>
        <w:t>(fev2$age &gt;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fev2$age &lt;=</w:t>
      </w:r>
      <w:r>
        <w:rPr>
          <w:rStyle w:val="String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KeywordTok"/>
        </w:rPr>
        <w:t>ifelse</w:t>
      </w:r>
      <w:r>
        <w:rPr>
          <w:rStyle w:val="NormalTok"/>
        </w:rPr>
        <w:t>(fev2$age &gt;</w:t>
      </w:r>
      <w:r>
        <w:rPr>
          <w:rStyle w:val="String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fev2$age &lt;=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))))</w:t>
      </w:r>
    </w:p>
    <w:p w:rsidR="006A2FD7" w:rsidRDefault="006C1F06">
      <w:pPr>
        <w:pStyle w:val="SourceCode"/>
      </w:pPr>
      <w:r>
        <w:rPr>
          <w:rStyle w:val="NormalTok"/>
        </w:rPr>
        <w:t>fev2$smokefactor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(fev2$smoke)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(smokefactor~</w:t>
      </w:r>
      <w:r>
        <w:rPr>
          <w:rStyle w:val="KeywordTok"/>
        </w:rPr>
        <w:t>interaction</w:t>
      </w:r>
      <w:r>
        <w:rPr>
          <w:rStyle w:val="NormalTok"/>
        </w:rPr>
        <w:t>(group),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data =</w:t>
      </w:r>
      <w:r>
        <w:rPr>
          <w:rStyle w:val="NormalTok"/>
        </w:rPr>
        <w:t xml:space="preserve"> fev2,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"Age Groups"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"Proportion of Smokers"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"Proportion of Smokers by Age Group"</w:t>
      </w:r>
      <w:r>
        <w:rPr>
          <w:rStyle w:val="NormalTok"/>
        </w:rPr>
        <w:t>)</w:t>
      </w:r>
    </w:p>
    <w:p w:rsidR="006A2FD7" w:rsidRDefault="006C1F06">
      <w:pPr>
        <w:pStyle w:val="FirstParagraph"/>
      </w:pPr>
      <w:bookmarkStart w:id="4" w:name="_GoBack"/>
      <w:bookmarkEnd w:id="4"/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FD7" w:rsidRDefault="006C1F06">
      <w:pPr>
        <w:pStyle w:val="Heading2"/>
      </w:pPr>
      <w:bookmarkStart w:id="5" w:name="question-5"/>
      <w:bookmarkEnd w:id="5"/>
      <w:r>
        <w:t>Question 5</w:t>
      </w:r>
    </w:p>
    <w:p w:rsidR="006A2FD7" w:rsidRDefault="006C1F0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(fev~</w:t>
      </w:r>
      <w:r>
        <w:rPr>
          <w:rStyle w:val="KeywordTok"/>
        </w:rPr>
        <w:t>interaction</w:t>
      </w:r>
      <w:r>
        <w:rPr>
          <w:rStyle w:val="NormalTok"/>
        </w:rPr>
        <w:t>(group),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data =</w:t>
      </w:r>
      <w:r>
        <w:rPr>
          <w:rStyle w:val="NormalTok"/>
        </w:rPr>
        <w:t xml:space="preserve"> fev2,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"Age Groups"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"Measured FEV (liters per sec)"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"Boxplots of FEV for all Age Groups"</w:t>
      </w:r>
      <w:r>
        <w:rPr>
          <w:rStyle w:val="NormalTok"/>
        </w:rPr>
        <w:t>)</w:t>
      </w:r>
    </w:p>
    <w:p w:rsidR="006A2FD7" w:rsidRDefault="006C1F0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FD7" w:rsidRDefault="006C1F06">
      <w:pPr>
        <w:pStyle w:val="BodyText"/>
      </w:pPr>
      <w:r>
        <w:t>The measured FEV values has a linear relationship with Age as observed in the boxplots above.</w:t>
      </w:r>
    </w:p>
    <w:p w:rsidR="006A2FD7" w:rsidRDefault="006C1F06">
      <w:pPr>
        <w:pStyle w:val="Heading2"/>
      </w:pPr>
      <w:bookmarkStart w:id="6" w:name="question-6"/>
      <w:bookmarkEnd w:id="6"/>
      <w:r>
        <w:t>Question 6</w:t>
      </w:r>
    </w:p>
    <w:p w:rsidR="006A2FD7" w:rsidRDefault="006C1F0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(fev~</w:t>
      </w:r>
      <w:r>
        <w:rPr>
          <w:rStyle w:val="KeywordTok"/>
        </w:rPr>
        <w:t>interaction</w:t>
      </w:r>
      <w:r>
        <w:rPr>
          <w:rStyle w:val="NormalTok"/>
        </w:rPr>
        <w:t>(smokefactor,group),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data =</w:t>
      </w:r>
      <w:r>
        <w:rPr>
          <w:rStyle w:val="NormalTok"/>
        </w:rPr>
        <w:t xml:space="preserve"> fev2[fev2$group !=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"Sm</w:t>
      </w:r>
      <w:r>
        <w:rPr>
          <w:rStyle w:val="StringTok"/>
        </w:rPr>
        <w:t>oke Factor . Age Group"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"Measured FEV"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"FEV by Smoking Habits for each Age Group"</w:t>
      </w:r>
      <w:r>
        <w:rPr>
          <w:rStyle w:val="NormalTok"/>
        </w:rPr>
        <w:t>)</w:t>
      </w:r>
    </w:p>
    <w:p w:rsidR="006A2FD7" w:rsidRDefault="006C1F0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FD7" w:rsidRDefault="006C1F06">
      <w:pPr>
        <w:pStyle w:val="BodyText"/>
      </w:pPr>
      <w:r>
        <w:t>Age Group 1 (ages 1 to 5) is omitted as it had no smokers.</w:t>
      </w:r>
    </w:p>
    <w:p w:rsidR="006A2FD7" w:rsidRDefault="006C1F06">
      <w:pPr>
        <w:pStyle w:val="BodyText"/>
      </w:pPr>
      <w:r>
        <w:t>In Age Group 2 (ages 6 to 10), there was considerable difference in the measured FEV values of smokers and non smokers. The measured FEV values of non smokers was lesser than that of smokers.</w:t>
      </w:r>
    </w:p>
    <w:p w:rsidR="006A2FD7" w:rsidRDefault="006C1F06">
      <w:pPr>
        <w:pStyle w:val="BodyText"/>
      </w:pPr>
      <w:r>
        <w:t>In Age Group 3 (ages 11 to 15), there is little difference in the FEV values of smokers and non smokers.</w:t>
      </w:r>
    </w:p>
    <w:p w:rsidR="006A2FD7" w:rsidRDefault="006C1F06">
      <w:pPr>
        <w:pStyle w:val="BodyText"/>
      </w:pPr>
      <w:r>
        <w:t>In Age Group 4 (ages 16 to 20), the measured FEV values of smokers was lesser than that of non smokers.</w:t>
      </w:r>
    </w:p>
    <w:p w:rsidR="006A2FD7" w:rsidRDefault="006C1F06">
      <w:pPr>
        <w:pStyle w:val="Heading2"/>
      </w:pPr>
      <w:bookmarkStart w:id="7" w:name="question-7"/>
      <w:bookmarkEnd w:id="7"/>
      <w:r>
        <w:t>Question 7</w:t>
      </w:r>
    </w:p>
    <w:p w:rsidR="006A2FD7" w:rsidRDefault="006C1F06">
      <w:pPr>
        <w:pStyle w:val="SourceCode"/>
      </w:pPr>
      <w:r>
        <w:rPr>
          <w:rStyle w:val="KeywordTok"/>
        </w:rPr>
        <w:t>coplot</w:t>
      </w:r>
      <w:r>
        <w:rPr>
          <w:rStyle w:val="NormalTok"/>
        </w:rPr>
        <w:t>(fev~height|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data =</w:t>
      </w:r>
      <w:r>
        <w:rPr>
          <w:rStyle w:val="NormalTok"/>
        </w:rPr>
        <w:t xml:space="preserve"> fev2,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"Measured FEV"</w:t>
      </w:r>
      <w:r>
        <w:rPr>
          <w:rStyle w:val="NormalTok"/>
        </w:rPr>
        <w:t>)</w:t>
      </w:r>
    </w:p>
    <w:p w:rsidR="006A2FD7" w:rsidRDefault="006C1F0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2FD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F06" w:rsidRDefault="006C1F06">
      <w:pPr>
        <w:spacing w:after="0"/>
      </w:pPr>
      <w:r>
        <w:separator/>
      </w:r>
    </w:p>
  </w:endnote>
  <w:endnote w:type="continuationSeparator" w:id="0">
    <w:p w:rsidR="006C1F06" w:rsidRDefault="006C1F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F06" w:rsidRDefault="006C1F06">
      <w:r>
        <w:separator/>
      </w:r>
    </w:p>
  </w:footnote>
  <w:footnote w:type="continuationSeparator" w:id="0">
    <w:p w:rsidR="006C1F06" w:rsidRDefault="006C1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60EE82"/>
    <w:multiLevelType w:val="multilevel"/>
    <w:tmpl w:val="CDE45E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30ED7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5D3B41"/>
    <w:rsid w:val="006A2FD7"/>
    <w:rsid w:val="006C1F06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B33085-20FB-46C8-A08B-FE0185B7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 3</dc:title>
  <dc:creator>Rahul Avadhoot</dc:creator>
  <cp:lastModifiedBy>Rahul Avadhoot</cp:lastModifiedBy>
  <cp:revision>2</cp:revision>
  <dcterms:created xsi:type="dcterms:W3CDTF">2017-10-14T00:24:00Z</dcterms:created>
  <dcterms:modified xsi:type="dcterms:W3CDTF">2017-10-14T00:24:00Z</dcterms:modified>
</cp:coreProperties>
</file>