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EED0" w14:textId="64A7663C" w:rsidR="00CD37E2" w:rsidRDefault="0051139C">
      <w:r>
        <w:t>Tableau URL</w:t>
      </w:r>
    </w:p>
    <w:p w14:paraId="6A2B33D2" w14:textId="77777777" w:rsidR="0051139C" w:rsidRDefault="0051139C" w:rsidP="0051139C">
      <w:r w:rsidRPr="00355954">
        <w:t>https://public.tableau.com/app/profile/laquita.williams/viz/TableauHw_16477473338420/Story1?publish=yes</w:t>
      </w:r>
    </w:p>
    <w:p w14:paraId="0509F5E6" w14:textId="77777777" w:rsidR="0051139C" w:rsidRDefault="0051139C"/>
    <w:sectPr w:rsidR="005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C"/>
    <w:rsid w:val="0051139C"/>
    <w:rsid w:val="00C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100D"/>
  <w15:chartTrackingRefBased/>
  <w15:docId w15:val="{F4A0A381-99BB-4A94-8914-765A67CB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2022-03-21T22:03:00Z</dcterms:created>
  <dcterms:modified xsi:type="dcterms:W3CDTF">2022-03-21T22:04:00Z</dcterms:modified>
</cp:coreProperties>
</file>