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NATION;</w:t>
        <w:br/>
        <w:t>Now, Home Is Where the Job Is</w:t>
      </w:r>
    </w:p>
    <w:p>
      <w:r>
        <w:t>Publisher: New York Times</w:t>
      </w:r>
    </w:p>
    <w:p>
      <w:r>
        <w:t>Date: 1994-01-02</w:t>
      </w:r>
    </w:p>
    <w:p>
      <w:r>
        <w:t>Section: Section 4;; Section 4; Page 3; Column 1; Week in Review Desk; Column 1;</w:t>
      </w:r>
    </w:p>
    <w:p>
      <w:r>
        <w:t>Source file: NYT/44.DOCX</w:t>
      </w:r>
    </w:p>
    <w:p>
      <w:r>
        <w:t>Raw immigration status result, 'immigration_status': Not immigrant</w:t>
      </w:r>
    </w:p>
    <w:p>
      <w:r>
        <w:t>Standardized immigration status result, 'immigration_status_stand': Not Immigrant</w:t>
      </w:r>
    </w:p>
    <w:p>
      <w:r>
        <w:br/>
        <w:t>Body:</w:t>
        <w:br/>
      </w:r>
    </w:p>
    <w:p>
      <w:r>
        <w:t>IF the image of our past, whether based on myth or reality, is that the United States welcomed immigrants, we're losing our remaining illusions. Data compiled by the Federal Census Bureau and other demographers indicate that for immigrants, the welcome wagon is often flanked by a "For Sale" sign."</w:t>
        <w:br/>
        <w:t>The figures show that, with a few notable exceptions, states that are magnets to immigrants are becoming less attractive to native-born citizens and are either losing population or not growing as fast as they once were.</w:t>
        <w:br/>
        <w:t>California, as it so often is, appears to be the trendsetter.</w:t>
        <w:br/>
        <w:t>Figures out last week from the Census Bureau (and counting only legal immigrants) show that for the year that ended July 1, 1993, California grew more slowly than the nation as a whole for the first time in 20 years. Indeed, if it were not for immigrants, the state would have had virtually no growth.</w:t>
        <w:br/>
        <w:t>But California is not alone. According to a study by University of Michigan's Population Studies Center, New York, Texas, New Jersey, Illinois and Massachusetts, which led the nation in the numbers of immigrants in the late 1980's, have seen significant exodus, primarily of whites.</w:t>
        <w:br/>
        <w:t>Of course, the idea of people bailing out in the face of a wave of newcomers who look and talk differently is not new. Over the years, the flavors of countless neighborhoods in old Eastern cities have shifted, say, from German to Irish to Italian to Eastern European Jews to black to Latino. But recent studies suggest that the flight is no longer merely from city to suburb, but from one state to another.</w:t>
        <w:br/>
        <w:t>"There seems to be something about those states that attracts immigrants from abroad but does not attract people from within the United States," said Edwin Byerly, an analyst with the Census Bureau.</w:t>
        <w:br/>
        <w:t>But the question arises whether the exodus of blue-collar whites from places like California, New York or Illinois is a reaction to immigrants or to anemic economies.</w:t>
        <w:br/>
        <w:t>A study on internal migration patterns among whites and minorities during the late 1980's by William H. Frey, a University of Michigan researcher, indicates that states like Ohio, Oklahoma, Michigan and Louisiana, which have not drawn many immigrants, still have experienced a kind of white flight. In these cases, whites could just as easily been leaving because of the continued problems in the automobile or energy industries.</w:t>
        <w:br/>
        <w:t>"I think the economic factors tend to be the most important," said Jeffrey Passel, director of the Program for Research on Immigration Policy at the Urban Institute. "Whether the people moving out are responding to better opportunities at the destination, or increased competition at the point of origin, I don't know. And it's tough to separate the two."</w:t>
        <w:br/>
        <w:t>Larry Long, a demographer with the Census Bureau, also emphasized the importance of job opportunities in patterns of migration. "In the early decades of the 20th century, you had massive numbers of immigrants flowing into New York, New Jersey and other parts of the East Coast," he said. "But you had minimum numbers of outmigration from these areas, and the reason was the economy in the region was growing."</w:t>
        <w:br/>
        <w:t>While the public perception of the current exodus is that of yuppie flight from the fast lanes of Manhattan or Century City heading for the easier pace and fresh air of the Rockies or the desert Southwest, further sifting of the data suggests that those pulling up stakes are, for the most part, working-class and middle-income whites and minorities.</w:t>
        <w:br/>
        <w:t>But their incomes have often been achieved with with minimal education or skills -- in other words, they are among those groups that most often compete with immigrants for low-skill, low-wage jobs. The vast majority of departing whites hold no more than a high school diploma.</w:t>
        <w:br/>
        <w:t>"The lower middle class, people making less than $35,000 a year, are squeezed out of the jobs at the lower end of the spectrum," said Mr. Frey.</w:t>
        <w:br/>
        <w:t xml:space="preserve"> </w:t>
        <w:br/>
        <w:t>Boom or Blip?</w:t>
        <w:br/>
        <w:t xml:space="preserve"> For now, the number of whites moving out of these states is still small relative to the population as a whole, indicating that what is occurring may be the beginning of a trend or nothing more than a statistical blip, rather than a full-blown movement akin to America's westward expansion in the 19th century or the northward trek of Southern blacks in the 20th.</w:t>
        <w:br/>
        <w:t>But some people, especially those pressing for immigration limits, believe that if the trend continues it portends a new kind of national segregation, one in which minorities and immigrants, who more often than not are also nonwhite, would be concentrated in a few states while places like Oregon, Washington, Utah, Arizona and Nevada become even more white.</w:t>
        <w:br/>
        <w:t>"Places like California and New York will become even more different from the rest of the country than they already have been," said Ira Mehlman, a spokesman for the Federation for American Immigration Reform, a group that has argued for greatly reducing the numbers of immigrants.</w:t>
        <w:br/>
        <w:t>The migration could also produce a group of sullen whites, and some blacks, who perceive that they have been forced out of a job market and compelled to uproot themselves as a result of competition by immigrants from Latin America and Asia.</w:t>
        <w:br/>
        <w:t>In his study, Mr. Frey said a "negative reaction" of whites "to an increasingly diverse population" is a prime factor for the movement away from states with large numbers of immigrants.</w:t>
        <w:br/>
        <w:t>As it grows such a group could become a political force that would not only be against further immigration but any Federal initiative, from foreign aid to the North American Free Trade Agreement, that smacks of helping people from beyond America's borders. And would that change what America is and how it thinks of itself?</w:t>
        <w:br/>
        <w:br/>
        <w:t>Graphic</w:t>
        <w:br/>
        <w:br/>
        <w:t xml:space="preserve"> </w:t>
        <w:br/>
        <w:t>Illustration: (John Cayea)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