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942" w:rsidRPr="00B83747" w:rsidRDefault="00B83747" w:rsidP="0079194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B83747">
        <w:rPr>
          <w:rFonts w:ascii="Symbol" w:hAnsi="Symbol" w:cs="Symbol"/>
          <w:sz w:val="24"/>
          <w:szCs w:val="24"/>
        </w:rPr>
        <w:t></w:t>
      </w:r>
      <w:r w:rsidRPr="00B83747">
        <w:rPr>
          <w:rFonts w:ascii="Symbol" w:hAnsi="Symbol" w:cs="Symbol"/>
          <w:sz w:val="24"/>
          <w:szCs w:val="24"/>
        </w:rPr>
        <w:t></w:t>
      </w:r>
      <w:r w:rsidR="00791942" w:rsidRPr="00B83747">
        <w:rPr>
          <w:rFonts w:ascii="Times-Roman" w:hAnsi="Times-Roman" w:cs="Times-Roman"/>
          <w:sz w:val="24"/>
          <w:szCs w:val="24"/>
        </w:rPr>
        <w:t>Controle da entrada e saída de pessoas, na recepção do CRF-PR, registrando, quando necessário, dados pessoais, horários e outras informações sobre os visitantes;</w:t>
      </w:r>
    </w:p>
    <w:p w:rsidR="00791942" w:rsidRPr="00B83747" w:rsidRDefault="00B83747" w:rsidP="0079194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B83747">
        <w:rPr>
          <w:rFonts w:ascii="Symbol" w:hAnsi="Symbol" w:cs="Symbol"/>
          <w:sz w:val="24"/>
          <w:szCs w:val="24"/>
        </w:rPr>
        <w:t></w:t>
      </w:r>
      <w:r w:rsidRPr="00B83747">
        <w:rPr>
          <w:rFonts w:ascii="Symbol" w:hAnsi="Symbol" w:cs="Symbol"/>
          <w:sz w:val="24"/>
          <w:szCs w:val="24"/>
        </w:rPr>
        <w:t></w:t>
      </w:r>
      <w:r w:rsidRPr="00B83747">
        <w:rPr>
          <w:rFonts w:ascii="Times-Roman" w:hAnsi="Times-Roman" w:cs="Times-Roman"/>
          <w:sz w:val="24"/>
          <w:szCs w:val="24"/>
        </w:rPr>
        <w:t xml:space="preserve">Atendimento as informações </w:t>
      </w:r>
      <w:r w:rsidR="00791942" w:rsidRPr="00B83747">
        <w:rPr>
          <w:rFonts w:ascii="Times-Roman" w:hAnsi="Times-Roman" w:cs="Times-Roman"/>
          <w:sz w:val="24"/>
          <w:szCs w:val="24"/>
        </w:rPr>
        <w:t>solicitadas pelos visitantes, na recepção, orientando-os para acesso</w:t>
      </w:r>
      <w:r w:rsidRPr="00B83747">
        <w:rPr>
          <w:rFonts w:ascii="Times-Roman" w:hAnsi="Times-Roman" w:cs="Times-Roman"/>
          <w:sz w:val="24"/>
          <w:szCs w:val="24"/>
        </w:rPr>
        <w:t xml:space="preserve"> </w:t>
      </w:r>
      <w:r w:rsidR="00791942" w:rsidRPr="00B83747">
        <w:rPr>
          <w:rFonts w:ascii="Times-Roman" w:hAnsi="Times-Roman" w:cs="Times-Roman"/>
          <w:sz w:val="24"/>
          <w:szCs w:val="24"/>
        </w:rPr>
        <w:t>aos locais desejados;</w:t>
      </w:r>
    </w:p>
    <w:p w:rsidR="00B83747" w:rsidRPr="00B83747" w:rsidRDefault="008B530B" w:rsidP="0079194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-Roman" w:hAnsi="Times-Roman" w:cs="Times-Roman"/>
          <w:sz w:val="24"/>
          <w:szCs w:val="24"/>
        </w:rPr>
        <w:t xml:space="preserve">Atendimento </w:t>
      </w:r>
      <w:r w:rsidR="00B83747" w:rsidRPr="00B83747">
        <w:rPr>
          <w:rFonts w:ascii="Times-Roman" w:hAnsi="Times-Roman" w:cs="Times-Roman"/>
          <w:sz w:val="24"/>
          <w:szCs w:val="24"/>
        </w:rPr>
        <w:t>ao público em geral, caso seja necessário, encaminhando-os às unidades organizacionais e/ou pessoas solicitadas;</w:t>
      </w:r>
    </w:p>
    <w:p w:rsidR="00791942" w:rsidRPr="00B83747" w:rsidRDefault="00B83747" w:rsidP="0079194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B83747">
        <w:rPr>
          <w:rFonts w:ascii="Symbol" w:hAnsi="Symbol" w:cs="Symbol"/>
          <w:sz w:val="24"/>
          <w:szCs w:val="24"/>
        </w:rPr>
        <w:t></w:t>
      </w:r>
      <w:r w:rsidRPr="00B83747">
        <w:rPr>
          <w:rFonts w:ascii="Symbol" w:hAnsi="Symbol" w:cs="Symbol"/>
          <w:sz w:val="24"/>
          <w:szCs w:val="24"/>
        </w:rPr>
        <w:t></w:t>
      </w:r>
      <w:r w:rsidR="00791942" w:rsidRPr="00B83747">
        <w:rPr>
          <w:rFonts w:ascii="Times-Roman" w:hAnsi="Times-Roman" w:cs="Times-Roman"/>
          <w:sz w:val="24"/>
          <w:szCs w:val="24"/>
        </w:rPr>
        <w:t>Realiza</w:t>
      </w:r>
      <w:r w:rsidRPr="00B83747">
        <w:rPr>
          <w:rFonts w:ascii="Times-Roman" w:hAnsi="Times-Roman" w:cs="Times-Roman"/>
          <w:sz w:val="24"/>
          <w:szCs w:val="24"/>
        </w:rPr>
        <w:t xml:space="preserve">ção </w:t>
      </w:r>
      <w:r w:rsidR="00791942" w:rsidRPr="00B83747">
        <w:rPr>
          <w:rFonts w:ascii="Times-Roman" w:hAnsi="Times-Roman" w:cs="Times-Roman"/>
          <w:sz w:val="24"/>
          <w:szCs w:val="24"/>
        </w:rPr>
        <w:t>eventual entrega de documentos e recebimentos de materiais e malotes;</w:t>
      </w:r>
    </w:p>
    <w:p w:rsidR="00B83747" w:rsidRPr="00B83747" w:rsidRDefault="00B83747" w:rsidP="00B8374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B83747">
        <w:rPr>
          <w:rFonts w:ascii="Symbol" w:hAnsi="Symbol" w:cs="Symbol"/>
          <w:sz w:val="24"/>
          <w:szCs w:val="24"/>
        </w:rPr>
        <w:t></w:t>
      </w:r>
      <w:r w:rsidRPr="00B83747">
        <w:rPr>
          <w:rFonts w:ascii="Symbol" w:hAnsi="Symbol" w:cs="Symbol"/>
          <w:sz w:val="24"/>
          <w:szCs w:val="24"/>
        </w:rPr>
        <w:t></w:t>
      </w:r>
      <w:r w:rsidRPr="00B83747">
        <w:rPr>
          <w:rFonts w:ascii="Times-Roman" w:hAnsi="Times-Roman" w:cs="Times-Roman"/>
          <w:sz w:val="24"/>
          <w:szCs w:val="24"/>
        </w:rPr>
        <w:t>Organização atividades de protocolo e despacho de documentos e volumes, a fim de garantir o controle e encaminhamento aos interessados;</w:t>
      </w:r>
    </w:p>
    <w:p w:rsidR="00791942" w:rsidRPr="00B83747" w:rsidRDefault="00B83747" w:rsidP="0079194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B83747">
        <w:rPr>
          <w:rFonts w:ascii="Symbol" w:hAnsi="Symbol" w:cs="Symbol"/>
          <w:sz w:val="24"/>
          <w:szCs w:val="24"/>
        </w:rPr>
        <w:t></w:t>
      </w:r>
      <w:r w:rsidRPr="00B83747">
        <w:rPr>
          <w:rFonts w:ascii="Symbol" w:hAnsi="Symbol" w:cs="Symbol"/>
          <w:sz w:val="24"/>
          <w:szCs w:val="24"/>
        </w:rPr>
        <w:t></w:t>
      </w:r>
      <w:r w:rsidRPr="00B83747">
        <w:rPr>
          <w:rFonts w:ascii="Times-Roman" w:hAnsi="Times-Roman" w:cs="Times-Roman"/>
          <w:sz w:val="24"/>
          <w:szCs w:val="24"/>
        </w:rPr>
        <w:t>Organização d</w:t>
      </w:r>
      <w:r w:rsidR="00791942" w:rsidRPr="00B83747">
        <w:rPr>
          <w:rFonts w:ascii="Times-Roman" w:hAnsi="Times-Roman" w:cs="Times-Roman"/>
          <w:sz w:val="24"/>
          <w:szCs w:val="24"/>
        </w:rPr>
        <w:t>o arquivo de documentos, cartas, ofícios, memorandos, entre outros utilizados</w:t>
      </w:r>
      <w:r w:rsidRPr="00B83747">
        <w:rPr>
          <w:rFonts w:ascii="Times-Roman" w:hAnsi="Times-Roman" w:cs="Times-Roman"/>
          <w:sz w:val="24"/>
          <w:szCs w:val="24"/>
        </w:rPr>
        <w:t xml:space="preserve"> no atendimento</w:t>
      </w:r>
      <w:r w:rsidR="00791942" w:rsidRPr="00B83747">
        <w:rPr>
          <w:rFonts w:ascii="Times-Roman" w:hAnsi="Times-Roman" w:cs="Times-Roman"/>
          <w:sz w:val="24"/>
          <w:szCs w:val="24"/>
        </w:rPr>
        <w:t>;</w:t>
      </w:r>
    </w:p>
    <w:p w:rsidR="00791942" w:rsidRPr="00B83747" w:rsidRDefault="00B83747" w:rsidP="0079194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B83747">
        <w:rPr>
          <w:rFonts w:ascii="Symbol" w:hAnsi="Symbol" w:cs="Symbol"/>
          <w:sz w:val="24"/>
          <w:szCs w:val="24"/>
        </w:rPr>
        <w:t></w:t>
      </w:r>
      <w:r w:rsidRPr="00B83747">
        <w:rPr>
          <w:rFonts w:ascii="Symbol" w:hAnsi="Symbol" w:cs="Symbol"/>
          <w:sz w:val="24"/>
          <w:szCs w:val="24"/>
        </w:rPr>
        <w:t></w:t>
      </w:r>
      <w:r w:rsidR="00791942" w:rsidRPr="00B83747">
        <w:rPr>
          <w:rFonts w:ascii="Times-Roman" w:hAnsi="Times-Roman" w:cs="Times-Roman"/>
          <w:sz w:val="24"/>
          <w:szCs w:val="24"/>
        </w:rPr>
        <w:t>Realiza</w:t>
      </w:r>
      <w:r w:rsidRPr="00B83747">
        <w:rPr>
          <w:rFonts w:ascii="Times-Roman" w:hAnsi="Times-Roman" w:cs="Times-Roman"/>
          <w:sz w:val="24"/>
          <w:szCs w:val="24"/>
        </w:rPr>
        <w:t xml:space="preserve">ção </w:t>
      </w:r>
      <w:r w:rsidR="004A7305">
        <w:rPr>
          <w:rFonts w:ascii="Times-Roman" w:hAnsi="Times-Roman" w:cs="Times-Roman"/>
          <w:sz w:val="24"/>
          <w:szCs w:val="24"/>
        </w:rPr>
        <w:t>d</w:t>
      </w:r>
      <w:r w:rsidRPr="00B83747">
        <w:rPr>
          <w:rFonts w:ascii="Times-Roman" w:hAnsi="Times-Roman" w:cs="Times-Roman"/>
          <w:sz w:val="24"/>
          <w:szCs w:val="24"/>
        </w:rPr>
        <w:t>o</w:t>
      </w:r>
      <w:r w:rsidR="00791942" w:rsidRPr="00B83747">
        <w:rPr>
          <w:rFonts w:ascii="Times-Roman" w:hAnsi="Times-Roman" w:cs="Times-Roman"/>
          <w:sz w:val="24"/>
          <w:szCs w:val="24"/>
        </w:rPr>
        <w:t xml:space="preserve"> cadastramento dos dados em sistema informatizado do CRF-PR;</w:t>
      </w:r>
    </w:p>
    <w:p w:rsidR="00791942" w:rsidRPr="00B83747" w:rsidRDefault="00B83747" w:rsidP="0079194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B83747">
        <w:rPr>
          <w:rFonts w:ascii="Symbol" w:hAnsi="Symbol" w:cs="Symbol"/>
          <w:sz w:val="24"/>
          <w:szCs w:val="24"/>
        </w:rPr>
        <w:t></w:t>
      </w:r>
      <w:r w:rsidRPr="00B83747">
        <w:rPr>
          <w:rFonts w:ascii="Symbol" w:hAnsi="Symbol" w:cs="Symbol"/>
          <w:sz w:val="24"/>
          <w:szCs w:val="24"/>
        </w:rPr>
        <w:t></w:t>
      </w:r>
      <w:r w:rsidRPr="00B83747">
        <w:rPr>
          <w:rFonts w:ascii="Times-Roman" w:hAnsi="Times-Roman" w:cs="Times-Roman"/>
          <w:sz w:val="24"/>
          <w:szCs w:val="24"/>
        </w:rPr>
        <w:t>Realização</w:t>
      </w:r>
      <w:r w:rsidR="00791942" w:rsidRPr="00B83747">
        <w:rPr>
          <w:rFonts w:ascii="Times-Roman" w:hAnsi="Times-Roman" w:cs="Times-Roman"/>
          <w:sz w:val="24"/>
          <w:szCs w:val="24"/>
        </w:rPr>
        <w:t xml:space="preserve"> de atividades de apoio administrativo, tais como fazer ligações</w:t>
      </w:r>
      <w:r w:rsidRPr="00B83747">
        <w:rPr>
          <w:rFonts w:ascii="Times-Roman" w:hAnsi="Times-Roman" w:cs="Times-Roman"/>
          <w:sz w:val="24"/>
          <w:szCs w:val="24"/>
        </w:rPr>
        <w:t xml:space="preserve"> </w:t>
      </w:r>
      <w:r w:rsidR="00791942" w:rsidRPr="00B83747">
        <w:rPr>
          <w:rFonts w:ascii="Times-Roman" w:hAnsi="Times-Roman" w:cs="Times-Roman"/>
          <w:sz w:val="24"/>
          <w:szCs w:val="24"/>
        </w:rPr>
        <w:t>telefônicas, enviar e receber fax, anotar recados e arquivar documentos em geral;</w:t>
      </w:r>
    </w:p>
    <w:p w:rsidR="004A7305" w:rsidRDefault="004A7305" w:rsidP="004A730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-Roman" w:hAnsi="Times-Roman" w:cs="Times-Roman"/>
          <w:sz w:val="24"/>
          <w:szCs w:val="24"/>
        </w:rPr>
        <w:t xml:space="preserve">Prestação de informações sobre assuntos de serviços administrativos de natureza simples </w:t>
      </w:r>
      <w:proofErr w:type="gramStart"/>
      <w:r>
        <w:rPr>
          <w:rFonts w:ascii="Times-Roman" w:hAnsi="Times-Roman" w:cs="Times-Roman"/>
          <w:sz w:val="24"/>
          <w:szCs w:val="24"/>
        </w:rPr>
        <w:t>(in</w:t>
      </w:r>
    </w:p>
    <w:p w:rsidR="004A7305" w:rsidRDefault="004A7305" w:rsidP="004A730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loco</w:t>
      </w:r>
      <w:proofErr w:type="gramEnd"/>
      <w:r>
        <w:rPr>
          <w:rFonts w:ascii="Times-Roman" w:hAnsi="Times-Roman" w:cs="Times-Roman"/>
          <w:sz w:val="24"/>
          <w:szCs w:val="24"/>
        </w:rPr>
        <w:t>, telefone ou e-mail).</w:t>
      </w:r>
    </w:p>
    <w:p w:rsidR="00791942" w:rsidRPr="00B83747" w:rsidRDefault="004A7305" w:rsidP="00791942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B83747">
        <w:rPr>
          <w:rFonts w:ascii="Symbol" w:hAnsi="Symbol" w:cs="Symbol"/>
          <w:sz w:val="24"/>
          <w:szCs w:val="24"/>
        </w:rPr>
        <w:t></w:t>
      </w:r>
      <w:r w:rsidRPr="00B83747">
        <w:rPr>
          <w:rFonts w:ascii="Symbol" w:hAnsi="Symbol" w:cs="Symbol"/>
          <w:sz w:val="24"/>
          <w:szCs w:val="24"/>
        </w:rPr>
        <w:t></w:t>
      </w:r>
      <w:r w:rsidRPr="00B83747">
        <w:rPr>
          <w:rFonts w:ascii="Times-Roman" w:hAnsi="Times-Roman" w:cs="Times-Roman"/>
          <w:sz w:val="24"/>
          <w:szCs w:val="24"/>
        </w:rPr>
        <w:t xml:space="preserve">Organização </w:t>
      </w:r>
      <w:r w:rsidR="00791942" w:rsidRPr="00B83747">
        <w:rPr>
          <w:rFonts w:ascii="Times-Roman" w:hAnsi="Times-Roman" w:cs="Times-Roman"/>
          <w:sz w:val="24"/>
          <w:szCs w:val="24"/>
        </w:rPr>
        <w:t>e controle do tramite de processo do setor bem como a sua supervisão;</w:t>
      </w:r>
    </w:p>
    <w:p w:rsidR="00B83747" w:rsidRPr="00B83747" w:rsidRDefault="00B83747" w:rsidP="00B8374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B83747">
        <w:rPr>
          <w:rFonts w:ascii="Symbol" w:hAnsi="Symbol" w:cs="Symbol"/>
          <w:sz w:val="24"/>
          <w:szCs w:val="24"/>
        </w:rPr>
        <w:t></w:t>
      </w:r>
      <w:r w:rsidRPr="00B83747">
        <w:rPr>
          <w:rFonts w:ascii="Symbol" w:hAnsi="Symbol" w:cs="Symbol"/>
          <w:sz w:val="24"/>
          <w:szCs w:val="24"/>
        </w:rPr>
        <w:t></w:t>
      </w:r>
      <w:r w:rsidRPr="00B83747">
        <w:rPr>
          <w:rFonts w:ascii="Times-Roman" w:hAnsi="Times-Roman" w:cs="Times-Roman"/>
          <w:sz w:val="24"/>
          <w:szCs w:val="24"/>
        </w:rPr>
        <w:t>Redação de documentos diversos;</w:t>
      </w:r>
    </w:p>
    <w:p w:rsidR="006304A1" w:rsidRDefault="00B83747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B83747">
        <w:rPr>
          <w:rFonts w:ascii="Symbol" w:hAnsi="Symbol" w:cs="Symbol"/>
          <w:sz w:val="24"/>
          <w:szCs w:val="24"/>
        </w:rPr>
        <w:t></w:t>
      </w:r>
      <w:r w:rsidRPr="00B83747">
        <w:rPr>
          <w:rFonts w:ascii="Symbol" w:hAnsi="Symbol" w:cs="Symbol"/>
          <w:sz w:val="24"/>
          <w:szCs w:val="24"/>
        </w:rPr>
        <w:t></w:t>
      </w:r>
      <w:r w:rsidRPr="00B83747">
        <w:rPr>
          <w:rFonts w:ascii="Times-Roman" w:hAnsi="Times-Roman" w:cs="Times-Roman"/>
          <w:sz w:val="24"/>
          <w:szCs w:val="24"/>
        </w:rPr>
        <w:t xml:space="preserve">Redação </w:t>
      </w:r>
      <w:r w:rsidR="00580097" w:rsidRPr="00B83747">
        <w:rPr>
          <w:rFonts w:ascii="Times-Roman" w:hAnsi="Times-Roman" w:cs="Times-Roman"/>
          <w:sz w:val="24"/>
          <w:szCs w:val="24"/>
        </w:rPr>
        <w:t>de</w:t>
      </w:r>
      <w:r w:rsidR="006304A1" w:rsidRPr="00B83747">
        <w:rPr>
          <w:rFonts w:ascii="Times-Roman" w:hAnsi="Times-Roman" w:cs="Times-Roman"/>
          <w:sz w:val="24"/>
          <w:szCs w:val="24"/>
        </w:rPr>
        <w:t xml:space="preserve"> correspondências e elabora</w:t>
      </w:r>
      <w:r w:rsidR="00580097" w:rsidRPr="00B83747">
        <w:rPr>
          <w:rFonts w:ascii="Times-Roman" w:hAnsi="Times-Roman" w:cs="Times-Roman"/>
          <w:sz w:val="24"/>
          <w:szCs w:val="24"/>
        </w:rPr>
        <w:t xml:space="preserve">ção de </w:t>
      </w:r>
      <w:r w:rsidR="006304A1" w:rsidRPr="00B83747">
        <w:rPr>
          <w:rFonts w:ascii="Times-Roman" w:hAnsi="Times-Roman" w:cs="Times-Roman"/>
          <w:sz w:val="24"/>
          <w:szCs w:val="24"/>
        </w:rPr>
        <w:t>document</w:t>
      </w:r>
      <w:r w:rsidR="00580097" w:rsidRPr="00B83747">
        <w:rPr>
          <w:rFonts w:ascii="Times-Roman" w:hAnsi="Times-Roman" w:cs="Times-Roman"/>
          <w:sz w:val="24"/>
          <w:szCs w:val="24"/>
        </w:rPr>
        <w:t xml:space="preserve">os com a finalidade de obter </w:t>
      </w:r>
      <w:r w:rsidR="006304A1">
        <w:rPr>
          <w:rFonts w:ascii="Times-Roman" w:hAnsi="Times-Roman" w:cs="Times-Roman"/>
          <w:sz w:val="24"/>
          <w:szCs w:val="24"/>
        </w:rPr>
        <w:t>informações e subsidiar a tomada de decisões superiores;</w:t>
      </w:r>
    </w:p>
    <w:p w:rsidR="006304A1" w:rsidRDefault="00580097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 w:rsidR="006304A1">
        <w:rPr>
          <w:rFonts w:ascii="Times-Roman" w:hAnsi="Times-Roman" w:cs="Times-Roman"/>
          <w:sz w:val="24"/>
          <w:szCs w:val="24"/>
        </w:rPr>
        <w:t>Analis</w:t>
      </w:r>
      <w:r>
        <w:rPr>
          <w:rFonts w:ascii="Times-Roman" w:hAnsi="Times-Roman" w:cs="Times-Roman"/>
          <w:sz w:val="24"/>
          <w:szCs w:val="24"/>
        </w:rPr>
        <w:t xml:space="preserve">e de </w:t>
      </w:r>
      <w:r w:rsidR="006304A1">
        <w:rPr>
          <w:rFonts w:ascii="Times-Roman" w:hAnsi="Times-Roman" w:cs="Times-Roman"/>
          <w:sz w:val="24"/>
          <w:szCs w:val="24"/>
        </w:rPr>
        <w:t>correspondências recebidas, examin</w:t>
      </w:r>
      <w:r>
        <w:rPr>
          <w:rFonts w:ascii="Times-Roman" w:hAnsi="Times-Roman" w:cs="Times-Roman"/>
          <w:sz w:val="24"/>
          <w:szCs w:val="24"/>
        </w:rPr>
        <w:t xml:space="preserve">ando o seu conteúdo, efetuando </w:t>
      </w:r>
      <w:proofErr w:type="gramStart"/>
      <w:r w:rsidR="006304A1">
        <w:rPr>
          <w:rFonts w:ascii="Times-Roman" w:hAnsi="Times-Roman" w:cs="Times-Roman"/>
          <w:sz w:val="24"/>
          <w:szCs w:val="24"/>
        </w:rPr>
        <w:t>triagem</w:t>
      </w:r>
      <w:proofErr w:type="gramEnd"/>
    </w:p>
    <w:p w:rsidR="006304A1" w:rsidRDefault="00580097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proofErr w:type="gramStart"/>
      <w:r>
        <w:rPr>
          <w:rFonts w:ascii="Times-Roman" w:hAnsi="Times-Roman" w:cs="Times-Roman"/>
          <w:sz w:val="24"/>
          <w:szCs w:val="24"/>
        </w:rPr>
        <w:t>de</w:t>
      </w:r>
      <w:proofErr w:type="gramEnd"/>
      <w:r>
        <w:rPr>
          <w:rFonts w:ascii="Times-Roman" w:hAnsi="Times-Roman" w:cs="Times-Roman"/>
          <w:sz w:val="24"/>
          <w:szCs w:val="24"/>
        </w:rPr>
        <w:t xml:space="preserve"> acordo com as prioridades, </w:t>
      </w:r>
      <w:r w:rsidR="006304A1">
        <w:rPr>
          <w:rFonts w:ascii="Times-Roman" w:hAnsi="Times-Roman" w:cs="Times-Roman"/>
          <w:sz w:val="24"/>
          <w:szCs w:val="24"/>
        </w:rPr>
        <w:t>registrando em livro ou arquivos apropriado, os dados</w:t>
      </w:r>
      <w:r>
        <w:rPr>
          <w:rFonts w:ascii="Times-Roman" w:hAnsi="Times-Roman" w:cs="Times-Roman"/>
          <w:sz w:val="24"/>
          <w:szCs w:val="24"/>
        </w:rPr>
        <w:t xml:space="preserve"> necessários à</w:t>
      </w:r>
      <w:r w:rsidR="006304A1">
        <w:rPr>
          <w:rFonts w:ascii="Times-Roman" w:hAnsi="Times-Roman" w:cs="Times-Roman"/>
          <w:sz w:val="24"/>
          <w:szCs w:val="24"/>
        </w:rPr>
        <w:t xml:space="preserve"> sua tramitação;</w:t>
      </w:r>
    </w:p>
    <w:p w:rsidR="006304A1" w:rsidRDefault="00580097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 w:rsidR="006304A1">
        <w:rPr>
          <w:rFonts w:ascii="Times-Roman" w:hAnsi="Times-Roman" w:cs="Times-Roman"/>
          <w:sz w:val="24"/>
          <w:szCs w:val="24"/>
        </w:rPr>
        <w:t>Realiza</w:t>
      </w:r>
      <w:r>
        <w:rPr>
          <w:rFonts w:ascii="Times-Roman" w:hAnsi="Times-Roman" w:cs="Times-Roman"/>
          <w:sz w:val="24"/>
          <w:szCs w:val="24"/>
        </w:rPr>
        <w:t>ção</w:t>
      </w:r>
      <w:r w:rsidR="006304A1">
        <w:rPr>
          <w:rFonts w:ascii="Times-Roman" w:hAnsi="Times-Roman" w:cs="Times-Roman"/>
          <w:sz w:val="24"/>
          <w:szCs w:val="24"/>
        </w:rPr>
        <w:t xml:space="preserve"> </w:t>
      </w:r>
      <w:r w:rsidR="009A3546">
        <w:rPr>
          <w:rFonts w:ascii="Times-Roman" w:hAnsi="Times-Roman" w:cs="Times-Roman"/>
          <w:sz w:val="24"/>
          <w:szCs w:val="24"/>
        </w:rPr>
        <w:t>d</w:t>
      </w:r>
      <w:r w:rsidR="006304A1">
        <w:rPr>
          <w:rFonts w:ascii="Times-Roman" w:hAnsi="Times-Roman" w:cs="Times-Roman"/>
          <w:sz w:val="24"/>
          <w:szCs w:val="24"/>
        </w:rPr>
        <w:t>os procedimentos de registro ou baixa de empresa ou profissional de acordo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com as diretrizes do CRF-PR;</w:t>
      </w:r>
    </w:p>
    <w:p w:rsidR="009A3546" w:rsidRDefault="00580097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 w:rsidR="006304A1">
        <w:rPr>
          <w:rFonts w:ascii="Times-Roman" w:hAnsi="Times-Roman" w:cs="Times-Roman"/>
          <w:sz w:val="24"/>
          <w:szCs w:val="24"/>
        </w:rPr>
        <w:t>Execu</w:t>
      </w:r>
      <w:r w:rsidR="008B530B">
        <w:rPr>
          <w:rFonts w:ascii="Times-Roman" w:hAnsi="Times-Roman" w:cs="Times-Roman"/>
          <w:sz w:val="24"/>
          <w:szCs w:val="24"/>
        </w:rPr>
        <w:t xml:space="preserve">ção de </w:t>
      </w:r>
      <w:r w:rsidR="006304A1">
        <w:rPr>
          <w:rFonts w:ascii="Times-Roman" w:hAnsi="Times-Roman" w:cs="Times-Roman"/>
          <w:sz w:val="24"/>
          <w:szCs w:val="24"/>
        </w:rPr>
        <w:t>tarefas de atendimento ao público na recepção, checagem dos documentos</w:t>
      </w:r>
      <w:r w:rsidR="009A3546"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necessários para o procedimento (IRT, Registro de emp</w:t>
      </w:r>
      <w:r w:rsidR="009A3546">
        <w:rPr>
          <w:rFonts w:ascii="Times-Roman" w:hAnsi="Times-Roman" w:cs="Times-Roman"/>
          <w:sz w:val="24"/>
          <w:szCs w:val="24"/>
        </w:rPr>
        <w:t>resa, Inscrição de profissional);</w:t>
      </w:r>
    </w:p>
    <w:p w:rsidR="006304A1" w:rsidRDefault="00580097" w:rsidP="009A3546">
      <w:pPr>
        <w:autoSpaceDE w:val="0"/>
        <w:autoSpaceDN w:val="0"/>
        <w:adjustRightInd w:val="0"/>
        <w:spacing w:after="0" w:line="240" w:lineRule="auto"/>
        <w:ind w:right="-1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 w:rsidR="009A3546">
        <w:rPr>
          <w:rFonts w:ascii="Times-Roman" w:hAnsi="Times-Roman" w:cs="Times-Roman"/>
          <w:sz w:val="24"/>
          <w:szCs w:val="24"/>
        </w:rPr>
        <w:t xml:space="preserve">Controle de </w:t>
      </w:r>
      <w:r w:rsidR="006304A1">
        <w:rPr>
          <w:rFonts w:ascii="Times-Roman" w:hAnsi="Times-Roman" w:cs="Times-Roman"/>
          <w:sz w:val="24"/>
          <w:szCs w:val="24"/>
        </w:rPr>
        <w:t>assuntos pendentes, solicitando aos setores e órgãos envolvidos, a</w:t>
      </w:r>
      <w:r w:rsidR="009A3546"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documentação pertinente, a fim de atender ao cumprimento de prazos estabelecidos para</w:t>
      </w:r>
      <w:r w:rsidR="009A3546"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os trabalhos;</w:t>
      </w:r>
    </w:p>
    <w:p w:rsidR="006304A1" w:rsidRDefault="00580097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 w:rsidR="006304A1">
        <w:rPr>
          <w:rFonts w:ascii="Times-Roman" w:hAnsi="Times-Roman" w:cs="Times-Roman"/>
          <w:sz w:val="24"/>
          <w:szCs w:val="24"/>
        </w:rPr>
        <w:t>Control</w:t>
      </w:r>
      <w:r w:rsidR="009A3546">
        <w:rPr>
          <w:rFonts w:ascii="Times-Roman" w:hAnsi="Times-Roman" w:cs="Times-Roman"/>
          <w:sz w:val="24"/>
          <w:szCs w:val="24"/>
        </w:rPr>
        <w:t>e</w:t>
      </w:r>
      <w:r w:rsidR="006304A1">
        <w:rPr>
          <w:rFonts w:ascii="Times-Roman" w:hAnsi="Times-Roman" w:cs="Times-Roman"/>
          <w:sz w:val="24"/>
          <w:szCs w:val="24"/>
        </w:rPr>
        <w:t xml:space="preserve"> </w:t>
      </w:r>
      <w:r w:rsidR="009A3546">
        <w:rPr>
          <w:rFonts w:ascii="Times-Roman" w:hAnsi="Times-Roman" w:cs="Times-Roman"/>
          <w:sz w:val="24"/>
          <w:szCs w:val="24"/>
        </w:rPr>
        <w:t>d</w:t>
      </w:r>
      <w:r w:rsidR="006304A1">
        <w:rPr>
          <w:rFonts w:ascii="Times-Roman" w:hAnsi="Times-Roman" w:cs="Times-Roman"/>
          <w:sz w:val="24"/>
          <w:szCs w:val="24"/>
        </w:rPr>
        <w:t>a documentação técnica, legal e administrativa para subsidiar</w:t>
      </w:r>
      <w:r>
        <w:rPr>
          <w:rFonts w:ascii="Times-Roman" w:hAnsi="Times-Roman" w:cs="Times-Roman"/>
          <w:sz w:val="24"/>
          <w:szCs w:val="24"/>
        </w:rPr>
        <w:t xml:space="preserve"> as </w:t>
      </w:r>
      <w:r w:rsidR="006304A1">
        <w:rPr>
          <w:rFonts w:ascii="Times-Roman" w:hAnsi="Times-Roman" w:cs="Times-Roman"/>
          <w:sz w:val="24"/>
          <w:szCs w:val="24"/>
        </w:rPr>
        <w:t>decisões</w:t>
      </w:r>
      <w:r w:rsidR="009A3546"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superiores;</w:t>
      </w:r>
    </w:p>
    <w:p w:rsidR="006304A1" w:rsidRDefault="00580097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 w:rsidR="009A3546">
        <w:rPr>
          <w:rFonts w:ascii="Times-Roman" w:hAnsi="Times-Roman" w:cs="Times-Roman"/>
          <w:sz w:val="24"/>
          <w:szCs w:val="24"/>
        </w:rPr>
        <w:t xml:space="preserve">Realização </w:t>
      </w:r>
      <w:r w:rsidR="006304A1">
        <w:rPr>
          <w:rFonts w:ascii="Times-Roman" w:hAnsi="Times-Roman" w:cs="Times-Roman"/>
          <w:sz w:val="24"/>
          <w:szCs w:val="24"/>
        </w:rPr>
        <w:t>e execu</w:t>
      </w:r>
      <w:r w:rsidR="009A3546">
        <w:rPr>
          <w:rFonts w:ascii="Times-Roman" w:hAnsi="Times-Roman" w:cs="Times-Roman"/>
          <w:sz w:val="24"/>
          <w:szCs w:val="24"/>
        </w:rPr>
        <w:t>ção</w:t>
      </w:r>
      <w:r w:rsidR="006304A1">
        <w:rPr>
          <w:rFonts w:ascii="Times-Roman" w:hAnsi="Times-Roman" w:cs="Times-Roman"/>
          <w:sz w:val="24"/>
          <w:szCs w:val="24"/>
        </w:rPr>
        <w:t xml:space="preserve"> tarefas do setor de acordo com as diretrizes do CRF-PR;</w:t>
      </w:r>
    </w:p>
    <w:p w:rsidR="006304A1" w:rsidRDefault="00580097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 w:rsidR="006304A1">
        <w:rPr>
          <w:rFonts w:ascii="Times-Roman" w:hAnsi="Times-Roman" w:cs="Times-Roman"/>
          <w:sz w:val="24"/>
          <w:szCs w:val="24"/>
        </w:rPr>
        <w:t>Classifica</w:t>
      </w:r>
      <w:r w:rsidR="009A3546">
        <w:rPr>
          <w:rFonts w:ascii="Times-Roman" w:hAnsi="Times-Roman" w:cs="Times-Roman"/>
          <w:sz w:val="24"/>
          <w:szCs w:val="24"/>
        </w:rPr>
        <w:t xml:space="preserve">ção de </w:t>
      </w:r>
      <w:r w:rsidR="006304A1">
        <w:rPr>
          <w:rFonts w:ascii="Times-Roman" w:hAnsi="Times-Roman" w:cs="Times-Roman"/>
          <w:sz w:val="24"/>
          <w:szCs w:val="24"/>
        </w:rPr>
        <w:t>documentos para alimentação do sistema informatizado do CRF-PR</w:t>
      </w:r>
      <w:r w:rsidR="009A3546">
        <w:rPr>
          <w:rFonts w:ascii="Times-Roman" w:hAnsi="Times-Roman" w:cs="Times-Roman"/>
          <w:sz w:val="24"/>
          <w:szCs w:val="24"/>
        </w:rPr>
        <w:t xml:space="preserve"> </w:t>
      </w:r>
      <w:r w:rsidR="004A7305">
        <w:rPr>
          <w:rFonts w:ascii="Times-Roman" w:hAnsi="Times-Roman" w:cs="Times-Roman"/>
          <w:sz w:val="24"/>
          <w:szCs w:val="24"/>
        </w:rPr>
        <w:t>v</w:t>
      </w:r>
      <w:r w:rsidR="006304A1">
        <w:rPr>
          <w:rFonts w:ascii="Times-Roman" w:hAnsi="Times-Roman" w:cs="Times-Roman"/>
          <w:sz w:val="24"/>
          <w:szCs w:val="24"/>
        </w:rPr>
        <w:t>erificando: exatidão das informações, procedência, natureza e identificando o processo</w:t>
      </w:r>
      <w:r w:rsidR="009A3546"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onde devem ser lançados, a fim de possibilitar seus registros;</w:t>
      </w:r>
    </w:p>
    <w:p w:rsidR="006304A1" w:rsidRDefault="009A3546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-Roman" w:hAnsi="Times-Roman" w:cs="Times-Roman"/>
          <w:sz w:val="24"/>
          <w:szCs w:val="24"/>
        </w:rPr>
        <w:t xml:space="preserve">Revisão de </w:t>
      </w:r>
      <w:r w:rsidR="006304A1">
        <w:rPr>
          <w:rFonts w:ascii="Times-Roman" w:hAnsi="Times-Roman" w:cs="Times-Roman"/>
          <w:sz w:val="24"/>
          <w:szCs w:val="24"/>
        </w:rPr>
        <w:t>todas as tarefas do setor, verificando e comparando os dados com a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documentação originária e analisando a classificação de acordo com as diretrizes do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CRF-PR;</w:t>
      </w:r>
    </w:p>
    <w:p w:rsidR="006304A1" w:rsidRDefault="009A3546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-Roman" w:hAnsi="Times-Roman" w:cs="Times-Roman"/>
          <w:sz w:val="24"/>
          <w:szCs w:val="24"/>
        </w:rPr>
        <w:t>Controle das</w:t>
      </w:r>
      <w:r w:rsidR="006304A1">
        <w:rPr>
          <w:rFonts w:ascii="Times-Roman" w:hAnsi="Times-Roman" w:cs="Times-Roman"/>
          <w:sz w:val="24"/>
          <w:szCs w:val="24"/>
        </w:rPr>
        <w:t xml:space="preserve"> tarefas do setor de acordo </w:t>
      </w:r>
      <w:r>
        <w:rPr>
          <w:rFonts w:ascii="Times-Roman" w:hAnsi="Times-Roman" w:cs="Times-Roman"/>
          <w:sz w:val="24"/>
          <w:szCs w:val="24"/>
        </w:rPr>
        <w:t xml:space="preserve">com </w:t>
      </w:r>
      <w:proofErr w:type="gramStart"/>
      <w:r>
        <w:rPr>
          <w:rFonts w:ascii="Times-Roman" w:hAnsi="Times-Roman" w:cs="Times-Roman"/>
          <w:sz w:val="24"/>
          <w:szCs w:val="24"/>
        </w:rPr>
        <w:t xml:space="preserve">o </w:t>
      </w:r>
      <w:r w:rsidR="006304A1">
        <w:rPr>
          <w:rFonts w:ascii="Times-Roman" w:hAnsi="Times-Roman" w:cs="Times-Roman"/>
          <w:sz w:val="24"/>
          <w:szCs w:val="24"/>
        </w:rPr>
        <w:t>cronogramas</w:t>
      </w:r>
      <w:proofErr w:type="gramEnd"/>
      <w:r w:rsidR="006304A1">
        <w:rPr>
          <w:rFonts w:ascii="Times-Roman" w:hAnsi="Times-Roman" w:cs="Times-Roman"/>
          <w:sz w:val="24"/>
          <w:szCs w:val="24"/>
        </w:rPr>
        <w:t xml:space="preserve"> das atividades e fatores que</w:t>
      </w:r>
    </w:p>
    <w:p w:rsidR="006304A1" w:rsidRDefault="006304A1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proofErr w:type="gramStart"/>
      <w:r>
        <w:rPr>
          <w:rFonts w:ascii="Times-Roman" w:hAnsi="Times-Roman" w:cs="Times-Roman"/>
          <w:sz w:val="24"/>
          <w:szCs w:val="24"/>
        </w:rPr>
        <w:t>afet</w:t>
      </w:r>
      <w:r w:rsidR="009A3546">
        <w:rPr>
          <w:rFonts w:ascii="Times-Roman" w:hAnsi="Times-Roman" w:cs="Times-Roman"/>
          <w:sz w:val="24"/>
          <w:szCs w:val="24"/>
        </w:rPr>
        <w:t>em</w:t>
      </w:r>
      <w:proofErr w:type="gramEnd"/>
      <w:r>
        <w:rPr>
          <w:rFonts w:ascii="Times-Roman" w:hAnsi="Times-Roman" w:cs="Times-Roman"/>
          <w:sz w:val="24"/>
          <w:szCs w:val="24"/>
        </w:rPr>
        <w:t xml:space="preserve"> </w:t>
      </w:r>
      <w:r w:rsidR="009A3546">
        <w:rPr>
          <w:rFonts w:ascii="Times-Roman" w:hAnsi="Times-Roman" w:cs="Times-Roman"/>
          <w:sz w:val="24"/>
          <w:szCs w:val="24"/>
        </w:rPr>
        <w:t>o atendimento</w:t>
      </w:r>
      <w:r>
        <w:rPr>
          <w:rFonts w:ascii="Times-Roman" w:hAnsi="Times-Roman" w:cs="Times-Roman"/>
          <w:sz w:val="24"/>
          <w:szCs w:val="24"/>
        </w:rPr>
        <w:t>;</w:t>
      </w:r>
    </w:p>
    <w:p w:rsidR="006304A1" w:rsidRDefault="009A3546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 w:rsidR="006304A1">
        <w:rPr>
          <w:rFonts w:ascii="Times-Roman" w:hAnsi="Times-Roman" w:cs="Times-Roman"/>
          <w:sz w:val="24"/>
          <w:szCs w:val="24"/>
        </w:rPr>
        <w:t>Orienta</w:t>
      </w:r>
      <w:r>
        <w:rPr>
          <w:rFonts w:ascii="Times-Roman" w:hAnsi="Times-Roman" w:cs="Times-Roman"/>
          <w:sz w:val="24"/>
          <w:szCs w:val="24"/>
        </w:rPr>
        <w:t>ção e controle</w:t>
      </w:r>
      <w:r w:rsidR="006304A1">
        <w:rPr>
          <w:rFonts w:ascii="Times-Roman" w:hAnsi="Times-Roman" w:cs="Times-Roman"/>
          <w:sz w:val="24"/>
          <w:szCs w:val="24"/>
        </w:rPr>
        <w:t xml:space="preserve"> </w:t>
      </w:r>
      <w:r>
        <w:rPr>
          <w:rFonts w:ascii="Times-Roman" w:hAnsi="Times-Roman" w:cs="Times-Roman"/>
          <w:sz w:val="24"/>
          <w:szCs w:val="24"/>
        </w:rPr>
        <w:t>d</w:t>
      </w:r>
      <w:r w:rsidR="006304A1">
        <w:rPr>
          <w:rFonts w:ascii="Times-Roman" w:hAnsi="Times-Roman" w:cs="Times-Roman"/>
          <w:sz w:val="24"/>
          <w:szCs w:val="24"/>
        </w:rPr>
        <w:t>os documentos n</w:t>
      </w:r>
      <w:r>
        <w:rPr>
          <w:rFonts w:ascii="Times-Roman" w:hAnsi="Times-Roman" w:cs="Times-Roman"/>
          <w:sz w:val="24"/>
          <w:szCs w:val="24"/>
        </w:rPr>
        <w:t>o atendimento</w:t>
      </w:r>
      <w:r w:rsidR="006304A1">
        <w:rPr>
          <w:rFonts w:ascii="Times-Roman" w:hAnsi="Times-Roman" w:cs="Times-Roman"/>
          <w:sz w:val="24"/>
          <w:szCs w:val="24"/>
        </w:rPr>
        <w:t>, verificando a exatidão das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informações contidas nos mesmos, procedência, natureza e identificando o documento</w:t>
      </w:r>
      <w:r>
        <w:rPr>
          <w:rFonts w:ascii="Times-Roman" w:hAnsi="Times-Roman" w:cs="Times-Roman"/>
          <w:sz w:val="24"/>
          <w:szCs w:val="24"/>
        </w:rPr>
        <w:t xml:space="preserve">, </w:t>
      </w:r>
      <w:r w:rsidR="006304A1">
        <w:rPr>
          <w:rFonts w:ascii="Times-Roman" w:hAnsi="Times-Roman" w:cs="Times-Roman"/>
          <w:sz w:val="24"/>
          <w:szCs w:val="24"/>
        </w:rPr>
        <w:t>onde devem ser lançados, a fim de possibilitar seus registros, tendo em vista sua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regularidade quanto às exigências e normas estabelecidas pelo CRF-PR;</w:t>
      </w:r>
    </w:p>
    <w:p w:rsidR="006304A1" w:rsidRDefault="009A3546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-Roman" w:hAnsi="Times-Roman" w:cs="Times-Roman"/>
          <w:sz w:val="24"/>
          <w:szCs w:val="24"/>
        </w:rPr>
        <w:t>Co</w:t>
      </w:r>
      <w:r w:rsidR="006304A1">
        <w:rPr>
          <w:rFonts w:ascii="Times-Roman" w:hAnsi="Times-Roman" w:cs="Times-Roman"/>
          <w:sz w:val="24"/>
          <w:szCs w:val="24"/>
        </w:rPr>
        <w:t>ntrole da entrada e saída de documentos do setor analisando sua validade,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6304A1">
        <w:rPr>
          <w:rFonts w:ascii="Times-Roman" w:hAnsi="Times-Roman" w:cs="Times-Roman"/>
          <w:sz w:val="24"/>
          <w:szCs w:val="24"/>
        </w:rPr>
        <w:t>distribuição e arquivamento;</w:t>
      </w:r>
    </w:p>
    <w:p w:rsidR="009A3546" w:rsidRDefault="00B92E8C" w:rsidP="009A354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 w:rsidR="009A3546">
        <w:rPr>
          <w:rFonts w:ascii="Symbol" w:hAnsi="Symbol" w:cs="Symbol"/>
          <w:sz w:val="24"/>
          <w:szCs w:val="24"/>
        </w:rPr>
        <w:t></w:t>
      </w:r>
      <w:r w:rsidR="009A3546">
        <w:rPr>
          <w:rFonts w:ascii="Times-Roman" w:hAnsi="Times-Roman" w:cs="Times-Roman"/>
          <w:sz w:val="24"/>
          <w:szCs w:val="24"/>
        </w:rPr>
        <w:t>Controle de emissão de documentos do setor;</w:t>
      </w:r>
    </w:p>
    <w:p w:rsidR="009A3546" w:rsidRDefault="00B92E8C" w:rsidP="009A354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-Roman" w:hAnsi="Times-Roman" w:cs="Times-Roman"/>
          <w:sz w:val="24"/>
          <w:szCs w:val="24"/>
        </w:rPr>
        <w:t>Elaboração de</w:t>
      </w:r>
      <w:r w:rsidR="009A3546">
        <w:rPr>
          <w:rFonts w:ascii="Times-Roman" w:hAnsi="Times-Roman" w:cs="Times-Roman"/>
          <w:sz w:val="24"/>
          <w:szCs w:val="24"/>
        </w:rPr>
        <w:t xml:space="preserve"> relatórios sobre as atividades do setor fornecendo-os conforme solicitação da</w:t>
      </w:r>
    </w:p>
    <w:p w:rsidR="009A3546" w:rsidRDefault="009A3546" w:rsidP="009A354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Gerencia Geral ou diretoria do CRF-PR;</w:t>
      </w:r>
    </w:p>
    <w:p w:rsidR="00B92E8C" w:rsidRDefault="00B92E8C" w:rsidP="00B92E8C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-Roman" w:hAnsi="Times-Roman" w:cs="Times-Roman"/>
          <w:sz w:val="24"/>
          <w:szCs w:val="24"/>
        </w:rPr>
        <w:t>Controle do material do setor, acompanhando a distribuição e aquisição de materiais;</w:t>
      </w:r>
    </w:p>
    <w:p w:rsidR="00B92E8C" w:rsidRDefault="00B92E8C" w:rsidP="00B92E8C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lastRenderedPageBreak/>
        <w:t>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-Roman" w:hAnsi="Times-Roman" w:cs="Times-Roman"/>
          <w:sz w:val="24"/>
          <w:szCs w:val="24"/>
        </w:rPr>
        <w:t xml:space="preserve">Acompanhamento </w:t>
      </w:r>
      <w:r w:rsidR="008B530B">
        <w:rPr>
          <w:rFonts w:ascii="Times-Roman" w:hAnsi="Times-Roman" w:cs="Times-Roman"/>
          <w:sz w:val="24"/>
          <w:szCs w:val="24"/>
        </w:rPr>
        <w:t>d</w:t>
      </w:r>
      <w:r>
        <w:rPr>
          <w:rFonts w:ascii="Times-Roman" w:hAnsi="Times-Roman" w:cs="Times-Roman"/>
          <w:sz w:val="24"/>
          <w:szCs w:val="24"/>
        </w:rPr>
        <w:t>a execução dos arquivamentos dos processos do setor examinando os processos de tramitação, conferindo seus passos, e cronogramas de execução;</w:t>
      </w:r>
    </w:p>
    <w:p w:rsidR="00B92E8C" w:rsidRDefault="00B92E8C" w:rsidP="00B92E8C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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Times-Roman" w:hAnsi="Times-Roman" w:cs="Times-Roman"/>
          <w:sz w:val="24"/>
          <w:szCs w:val="24"/>
        </w:rPr>
        <w:t xml:space="preserve">Participação da implantação de serviços, da elaboração e manutenção de </w:t>
      </w:r>
      <w:proofErr w:type="gramStart"/>
      <w:r>
        <w:rPr>
          <w:rFonts w:ascii="Times-Roman" w:hAnsi="Times-Roman" w:cs="Times-Roman"/>
          <w:sz w:val="24"/>
          <w:szCs w:val="24"/>
        </w:rPr>
        <w:t>procedimentos</w:t>
      </w:r>
      <w:proofErr w:type="gramEnd"/>
    </w:p>
    <w:p w:rsidR="00B92E8C" w:rsidRDefault="00B92E8C" w:rsidP="00B92E8C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proofErr w:type="gramStart"/>
      <w:r>
        <w:rPr>
          <w:rFonts w:ascii="Times-Roman" w:hAnsi="Times-Roman" w:cs="Times-Roman"/>
          <w:sz w:val="24"/>
          <w:szCs w:val="24"/>
        </w:rPr>
        <w:t>operacionais</w:t>
      </w:r>
      <w:proofErr w:type="gramEnd"/>
      <w:r>
        <w:rPr>
          <w:rFonts w:ascii="Times-Roman" w:hAnsi="Times-Roman" w:cs="Times-Roman"/>
          <w:sz w:val="24"/>
          <w:szCs w:val="24"/>
        </w:rPr>
        <w:t xml:space="preserve"> do setor no CRF-PR;</w:t>
      </w:r>
    </w:p>
    <w:p w:rsidR="00B92E8C" w:rsidRDefault="008B530B" w:rsidP="00B92E8C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 xml:space="preserve">- Execução de </w:t>
      </w:r>
      <w:r w:rsidR="00B92E8C">
        <w:rPr>
          <w:rFonts w:ascii="Times-Roman" w:hAnsi="Times-Roman" w:cs="Times-Roman"/>
          <w:sz w:val="24"/>
          <w:szCs w:val="24"/>
        </w:rPr>
        <w:t>outras atividades correlatas.</w:t>
      </w:r>
    </w:p>
    <w:p w:rsidR="00B92E8C" w:rsidRDefault="00B92E8C" w:rsidP="00B92E8C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B92E8C" w:rsidRDefault="00B92E8C" w:rsidP="00B92E8C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9A3546" w:rsidRDefault="009A3546" w:rsidP="006304A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  <w:bookmarkStart w:id="0" w:name="_GoBack"/>
      <w:bookmarkEnd w:id="0"/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791942" w:rsidRDefault="00791942" w:rsidP="006304A1">
      <w:pPr>
        <w:autoSpaceDE w:val="0"/>
        <w:autoSpaceDN w:val="0"/>
        <w:adjustRightInd w:val="0"/>
        <w:spacing w:after="0" w:line="240" w:lineRule="auto"/>
        <w:rPr>
          <w:rFonts w:ascii="TTE1D5C978t00" w:hAnsi="TTE1D5C978t00" w:cs="TTE1D5C978t00"/>
          <w:sz w:val="20"/>
          <w:szCs w:val="20"/>
        </w:rPr>
      </w:pPr>
    </w:p>
    <w:p w:rsidR="00965223" w:rsidRPr="006304A1" w:rsidRDefault="006304A1" w:rsidP="006304A1">
      <w:proofErr w:type="gramStart"/>
      <w:r>
        <w:rPr>
          <w:rFonts w:ascii="Times-Bold" w:hAnsi="Times-Bold" w:cs="Times-Bold"/>
          <w:b/>
          <w:bCs/>
          <w:sz w:val="20"/>
          <w:szCs w:val="20"/>
        </w:rPr>
        <w:t>cargo</w:t>
      </w:r>
      <w:proofErr w:type="gramEnd"/>
    </w:p>
    <w:sectPr w:rsidR="00965223" w:rsidRPr="006304A1" w:rsidSect="00580097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TE1D5C97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4A1"/>
    <w:rsid w:val="00433D9C"/>
    <w:rsid w:val="004A7305"/>
    <w:rsid w:val="00580097"/>
    <w:rsid w:val="006304A1"/>
    <w:rsid w:val="00755C05"/>
    <w:rsid w:val="00791942"/>
    <w:rsid w:val="008B530B"/>
    <w:rsid w:val="00965223"/>
    <w:rsid w:val="009A3546"/>
    <w:rsid w:val="00B83747"/>
    <w:rsid w:val="00B92E8C"/>
    <w:rsid w:val="00DB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589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nadal</dc:creator>
  <cp:lastModifiedBy>silvia nadal</cp:lastModifiedBy>
  <cp:revision>2</cp:revision>
  <dcterms:created xsi:type="dcterms:W3CDTF">2015-09-09T11:38:00Z</dcterms:created>
  <dcterms:modified xsi:type="dcterms:W3CDTF">2015-09-09T15:07:00Z</dcterms:modified>
</cp:coreProperties>
</file>