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49593FAE" w:rsidR="00A86924" w:rsidRDefault="001B3DA3" w:rsidP="00EE71E8">
      <w:pPr>
        <w:jc w:val="center"/>
        <w:rPr>
          <w:sz w:val="28"/>
          <w:szCs w:val="28"/>
        </w:rPr>
      </w:pPr>
      <w:r>
        <w:rPr>
          <w:sz w:val="28"/>
          <w:szCs w:val="28"/>
        </w:rPr>
        <w:t xml:space="preserve">Eroll </w:t>
      </w:r>
      <w:r w:rsidR="00E9774A">
        <w:rPr>
          <w:sz w:val="28"/>
          <w:szCs w:val="28"/>
        </w:rPr>
        <w:t>Muslija</w:t>
      </w:r>
      <w:r w:rsidR="00CE18BA">
        <w:rPr>
          <w:sz w:val="28"/>
          <w:szCs w:val="28"/>
        </w:rPr>
        <w:t>e</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BEEAA3F"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sidR="00E9774A">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5A57B24A"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 xml:space="preserve">ulumtimi kryesorë është në pjesën e frontend </w:t>
      </w:r>
      <w:r w:rsidR="005041A7" w:rsidRPr="005041A7">
        <w:t xml:space="preserve">në </w:t>
      </w:r>
      <w:r w:rsidR="00CE18BA">
        <w:t>Recat Native</w:t>
      </w:r>
      <w:r>
        <w:t>.</w:t>
      </w:r>
    </w:p>
    <w:p w14:paraId="7E9CFEE6" w14:textId="10F832F8"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të marrin njohurit e duhur sepse</w:t>
      </w:r>
      <w:r>
        <w:t xml:space="preserve"> gjen zbatim të duhur në produktet përkatëse të tyre.</w:t>
      </w:r>
    </w:p>
    <w:p w14:paraId="3BB4C75F" w14:textId="568F499B" w:rsidR="00B01BF5" w:rsidRDefault="00B01BF5" w:rsidP="00B97E94">
      <w:pPr>
        <w:spacing w:line="360" w:lineRule="auto"/>
        <w:jc w:val="both"/>
      </w:pPr>
      <w:r>
        <w:t xml:space="preserve">Në këtë </w:t>
      </w:r>
      <w:r w:rsidRPr="00B01BF5">
        <w:t>punim</w:t>
      </w:r>
      <w:r>
        <w:t xml:space="preserve"> do të shtjelloj 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23A2BE98" w14:textId="07C35F00" w:rsidR="00B01BF5" w:rsidRPr="00BE5C87" w:rsidRDefault="005041A7" w:rsidP="00B97E94">
      <w:pPr>
        <w:spacing w:line="360" w:lineRule="auto"/>
        <w:jc w:val="both"/>
      </w:pPr>
      <w:r w:rsidRPr="005041A7">
        <w:t>Punimi</w:t>
      </w:r>
      <w:r w:rsidR="009D5B59">
        <w:t xml:space="preserve"> </w:t>
      </w:r>
      <w:r w:rsidR="009D5B59" w:rsidRPr="009D5B59">
        <w:t xml:space="preserve">bazohet </w:t>
      </w:r>
      <w:r w:rsidR="009D5B59" w:rsidRPr="000B765A">
        <w:t>n</w:t>
      </w:r>
      <w:r w:rsidR="00E14390" w:rsidRPr="00E14390">
        <w:t>ë</w:t>
      </w:r>
      <w:r w:rsidR="009D5B59" w:rsidRPr="000B765A">
        <w:t xml:space="preserve"> popullaritetin</w:t>
      </w:r>
      <w:r w:rsidR="00E14390" w:rsidRPr="00E14390">
        <w:t xml:space="preserve"> dhe mbështetjen</w:t>
      </w:r>
      <w:r w:rsidR="009D5B59" w:rsidRPr="000B765A">
        <w:t>, performancat, skriptat dhe render</w:t>
      </w:r>
      <w:r w:rsidR="00E14390" w:rsidRPr="00E14390">
        <w:t>ë</w:t>
      </w:r>
      <w:r w:rsidR="009D5B59" w:rsidRPr="000B765A">
        <w:t>t</w:t>
      </w:r>
      <w:r w:rsidR="000B765A" w:rsidRPr="000B765A">
        <w:t xml:space="preserve"> gjithashtu </w:t>
      </w:r>
      <w:r w:rsidR="000B765A">
        <w:t xml:space="preserve">avantazhet dhe disavantazhet e </w:t>
      </w:r>
      <w:r w:rsidRPr="005041A7">
        <w:t>kësaj</w:t>
      </w:r>
      <w:r w:rsidR="000B765A">
        <w:t xml:space="preserve"> teknologj</w:t>
      </w:r>
      <w:r w:rsidRPr="005041A7">
        <w:t>ie</w:t>
      </w:r>
      <w:r w:rsidR="000B765A">
        <w:t xml:space="preserve"> dhe përdorimin e </w:t>
      </w:r>
      <w:r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w:t>
      </w:r>
      <w:r w:rsidR="00CE18BA">
        <w:t>React Native</w:t>
      </w:r>
      <w:r w:rsidR="00E14390" w:rsidRPr="00E14390">
        <w:t xml:space="preserve"> duke shtjelluar më n</w:t>
      </w:r>
      <w:r w:rsidR="00E14390" w:rsidRPr="00353492">
        <w:t>ë</w:t>
      </w:r>
      <w:r w:rsidR="00E14390" w:rsidRPr="00E14390">
        <w:t xml:space="preserve"> detaje pjesen </w:t>
      </w:r>
      <w:r w:rsidR="00CE18BA">
        <w:t>disa pjese te caktuara te aplikaccionit.</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5BDE9FEE" w14:textId="77777777" w:rsidR="00454F2D" w:rsidRDefault="00454F2D" w:rsidP="00454F2D">
      <w:pPr>
        <w:jc w:val="both"/>
      </w:pPr>
      <w:r>
        <w:t>Këtë punim diplome u’a dedikoj familjes sime, shoqërisë sime dhe të gjithë mësimdhënësve të mi që më shoqëruan dhe mundësuan arritjen e këtij rrugëtimi shumë të rëndësishëm profesional.</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B111D8A" w14:textId="5EF344A1" w:rsidR="00116770" w:rsidRDefault="00116770" w:rsidP="00267C83">
      <w:pPr>
        <w:spacing w:line="360" w:lineRule="auto"/>
      </w:pP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4BBCBF88" w14:textId="7672B281" w:rsidR="007778E1"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3B0FA183" w:rsidR="00453794" w:rsidRPr="00B97E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51AFF5BA" w:rsidR="00091127" w:rsidRPr="00073D90"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4CCDEF0" w14:textId="591B8EB0" w:rsidR="001C4380" w:rsidRPr="00B97E94" w:rsidRDefault="001C4380" w:rsidP="00B97E94">
      <w:pPr>
        <w:spacing w:line="360" w:lineRule="auto"/>
        <w:jc w:val="both"/>
      </w:pPr>
      <w:r w:rsidRPr="00091127">
        <w:rPr>
          <w:b/>
          <w:bCs/>
        </w:rPr>
        <w:t>MVC</w:t>
      </w:r>
      <w:r>
        <w:t xml:space="preserve"> </w:t>
      </w:r>
      <w:r>
        <w:rPr>
          <w:lang w:val="en-US"/>
        </w:rPr>
        <w:t>(</w:t>
      </w:r>
      <w:r>
        <w:t>Model-View-Controller</w:t>
      </w:r>
      <w:r>
        <w:rPr>
          <w:lang w:val="en-US"/>
        </w:rPr>
        <w:t>) -</w:t>
      </w:r>
      <w:r>
        <w:t xml:space="preserve"> </w:t>
      </w:r>
      <w:r w:rsidR="002474A4" w:rsidRPr="002474A4">
        <w:t>Modeli arkitektonik i softuerit, i cili ndan një aplikacion në një model, një pamje dhe një kontrollues.</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6AE78E2D" w14:textId="71E89669" w:rsidR="00091127" w:rsidRPr="00091127" w:rsidRDefault="001C4380" w:rsidP="00B97E94">
      <w:pPr>
        <w:spacing w:line="360" w:lineRule="auto"/>
        <w:jc w:val="both"/>
        <w:rPr>
          <w:lang w:val="en-US"/>
        </w:rPr>
      </w:pPr>
      <w:r w:rsidRPr="00091127">
        <w:rPr>
          <w:b/>
          <w:bCs/>
        </w:rPr>
        <w:t>SPA</w:t>
      </w:r>
      <w:r>
        <w:t xml:space="preserve"> </w:t>
      </w:r>
      <w:r>
        <w:rPr>
          <w:lang w:val="en-US"/>
        </w:rPr>
        <w:t>(</w:t>
      </w:r>
      <w:r>
        <w:t>Single-page application</w:t>
      </w:r>
      <w:r>
        <w:rPr>
          <w:lang w:val="en-US"/>
        </w:rPr>
        <w:t>)</w:t>
      </w:r>
      <w:r w:rsidR="00091127">
        <w:rPr>
          <w:lang w:val="en-US"/>
        </w:rPr>
        <w:t xml:space="preserve"> </w:t>
      </w:r>
      <w:r>
        <w:rPr>
          <w:lang w:val="en-US"/>
        </w:rPr>
        <w:t>-</w:t>
      </w:r>
      <w:r w:rsid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arkitekturën</w:t>
      </w:r>
      <w:proofErr w:type="spellEnd"/>
      <w:r w:rsidR="00091127" w:rsidRPr="00091127">
        <w:rPr>
          <w:lang w:val="en-US"/>
        </w:rPr>
        <w:t xml:space="preserve"> e </w:t>
      </w:r>
      <w:proofErr w:type="spellStart"/>
      <w:r w:rsidR="00091127" w:rsidRPr="00091127">
        <w:rPr>
          <w:lang w:val="en-US"/>
        </w:rPr>
        <w:t>uebit</w:t>
      </w:r>
      <w:proofErr w:type="spellEnd"/>
      <w:r w:rsidR="00091127" w:rsidRPr="00091127">
        <w:rPr>
          <w:lang w:val="en-US"/>
        </w:rPr>
        <w:t xml:space="preserve">, </w:t>
      </w:r>
      <w:proofErr w:type="spellStart"/>
      <w:r w:rsidR="00091127" w:rsidRPr="00091127">
        <w:rPr>
          <w:lang w:val="en-US"/>
        </w:rPr>
        <w:t>aplikacioni</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internet </w:t>
      </w:r>
      <w:proofErr w:type="spellStart"/>
      <w:r w:rsidR="00091127" w:rsidRPr="00091127">
        <w:rPr>
          <w:lang w:val="en-US"/>
        </w:rPr>
        <w:t>i</w:t>
      </w:r>
      <w:proofErr w:type="spellEnd"/>
      <w:r w:rsidR="00091127" w:rsidRPr="00091127">
        <w:rPr>
          <w:lang w:val="en-US"/>
        </w:rPr>
        <w:t xml:space="preserve"> </w:t>
      </w:r>
      <w:proofErr w:type="spellStart"/>
      <w:r w:rsidR="00091127" w:rsidRPr="00091127">
        <w:rPr>
          <w:lang w:val="en-US"/>
        </w:rPr>
        <w:t>cili</w:t>
      </w:r>
      <w:proofErr w:type="spellEnd"/>
      <w:r w:rsidR="00091127" w:rsidRPr="00091127">
        <w:rPr>
          <w:lang w:val="en-US"/>
        </w:rPr>
        <w:t xml:space="preserve"> </w:t>
      </w:r>
      <w:proofErr w:type="spellStart"/>
      <w:r w:rsidR="00091127" w:rsidRPr="00091127">
        <w:rPr>
          <w:lang w:val="en-US"/>
        </w:rPr>
        <w:t>përmban</w:t>
      </w:r>
      <w:proofErr w:type="spellEnd"/>
      <w:r w:rsidR="00091127" w:rsidRPr="00091127">
        <w:rPr>
          <w:lang w:val="en-US"/>
        </w:rPr>
        <w:t xml:space="preserve"> </w:t>
      </w:r>
      <w:proofErr w:type="spellStart"/>
      <w:r w:rsidR="00091127" w:rsidRPr="00091127">
        <w:rPr>
          <w:lang w:val="en-US"/>
        </w:rPr>
        <w:t>teknikisht</w:t>
      </w:r>
      <w:proofErr w:type="spellEnd"/>
      <w:r w:rsidR="00091127" w:rsidRPr="00091127">
        <w:rPr>
          <w:lang w:val="en-US"/>
        </w:rPr>
        <w:t xml:space="preserve"> </w:t>
      </w:r>
      <w:proofErr w:type="spellStart"/>
      <w:r w:rsidR="00091127" w:rsidRPr="00091127">
        <w:rPr>
          <w:lang w:val="en-US"/>
        </w:rPr>
        <w:t>vetëm</w:t>
      </w:r>
      <w:proofErr w:type="spellEnd"/>
      <w:r w:rsidR="00091127" w:rsidRPr="00091127">
        <w:rPr>
          <w:lang w:val="en-US"/>
        </w:rPr>
        <w:t xml:space="preserve"> </w:t>
      </w:r>
      <w:proofErr w:type="spellStart"/>
      <w:r w:rsidR="00091127" w:rsidRPr="00091127">
        <w:rPr>
          <w:lang w:val="en-US"/>
        </w:rPr>
        <w:t>një</w:t>
      </w:r>
      <w:proofErr w:type="spellEnd"/>
      <w:r w:rsidR="00091127" w:rsidRPr="00091127">
        <w:rPr>
          <w:lang w:val="en-US"/>
        </w:rPr>
        <w:t xml:space="preserve"> </w:t>
      </w:r>
      <w:proofErr w:type="spellStart"/>
      <w:r w:rsidR="00091127" w:rsidRPr="00091127">
        <w:rPr>
          <w:lang w:val="en-US"/>
        </w:rPr>
        <w:t>faqe</w:t>
      </w:r>
      <w:proofErr w:type="spellEnd"/>
      <w:r w:rsidR="00091127" w:rsidRPr="00091127">
        <w:rPr>
          <w:lang w:val="en-US"/>
        </w:rPr>
        <w:t xml:space="preserve">, </w:t>
      </w:r>
      <w:proofErr w:type="spellStart"/>
      <w:r w:rsidR="00091127" w:rsidRPr="00091127">
        <w:rPr>
          <w:lang w:val="en-US"/>
        </w:rPr>
        <w:t>dhe</w:t>
      </w:r>
      <w:proofErr w:type="spellEnd"/>
      <w:r w:rsidR="00091127" w:rsidRPr="00091127">
        <w:rPr>
          <w:lang w:val="en-US"/>
        </w:rPr>
        <w:t xml:space="preserve"> </w:t>
      </w:r>
      <w:proofErr w:type="spellStart"/>
      <w:r w:rsidR="00091127" w:rsidRPr="00091127">
        <w:rPr>
          <w:lang w:val="en-US"/>
        </w:rPr>
        <w:t>faqet</w:t>
      </w:r>
      <w:proofErr w:type="spellEnd"/>
      <w:r w:rsidR="00091127" w:rsidRPr="00091127">
        <w:rPr>
          <w:lang w:val="en-US"/>
        </w:rPr>
        <w:t xml:space="preserve"> </w:t>
      </w:r>
      <w:proofErr w:type="spellStart"/>
      <w:r w:rsidR="00091127" w:rsidRPr="00091127">
        <w:rPr>
          <w:lang w:val="en-US"/>
        </w:rPr>
        <w:t>krijohen</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mënyrë</w:t>
      </w:r>
      <w:proofErr w:type="spellEnd"/>
      <w:r w:rsidR="00091127" w:rsidRPr="00091127">
        <w:rPr>
          <w:lang w:val="en-US"/>
        </w:rPr>
        <w:t xml:space="preserve"> </w:t>
      </w:r>
      <w:proofErr w:type="spellStart"/>
      <w:r w:rsidR="00091127" w:rsidRPr="00091127">
        <w:rPr>
          <w:lang w:val="en-US"/>
        </w:rPr>
        <w:t>dinamike</w:t>
      </w:r>
      <w:proofErr w:type="spellEnd"/>
      <w:r w:rsidR="00091127" w:rsidRPr="00091127">
        <w:rPr>
          <w:lang w:val="en-US"/>
        </w:rPr>
        <w:t xml:space="preserve"> </w:t>
      </w:r>
      <w:proofErr w:type="spellStart"/>
      <w:r w:rsidR="00091127" w:rsidRPr="00091127">
        <w:rPr>
          <w:lang w:val="en-US"/>
        </w:rPr>
        <w:t>dhe</w:t>
      </w:r>
      <w:proofErr w:type="spellEnd"/>
      <w:r w:rsidR="00091127">
        <w:rPr>
          <w:lang w:val="en-US"/>
        </w:rPr>
        <w:t xml:space="preserve"> </w:t>
      </w:r>
      <w:proofErr w:type="spellStart"/>
      <w:r w:rsidR="00091127">
        <w:rPr>
          <w:lang w:val="en-US"/>
        </w:rPr>
        <w:t>të</w:t>
      </w:r>
      <w:proofErr w:type="spellEnd"/>
    </w:p>
    <w:p w14:paraId="7E4C7625" w14:textId="4C5DFDFC" w:rsidR="00B02348" w:rsidRDefault="00091127"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60CA840E" w14:textId="006E271E" w:rsidR="00B02348" w:rsidRPr="00B02348" w:rsidRDefault="00B02348" w:rsidP="00B97E94">
      <w:pPr>
        <w:spacing w:line="360" w:lineRule="auto"/>
        <w:jc w:val="both"/>
      </w:pPr>
      <w:r w:rsidRPr="00B02348">
        <w:rPr>
          <w:b/>
          <w:bCs/>
        </w:rPr>
        <w:t xml:space="preserve">Framework </w:t>
      </w:r>
      <w:r w:rsidRPr="00B02348">
        <w:t xml:space="preserve">– </w:t>
      </w:r>
      <w:r w:rsidRPr="00B02348">
        <w:rPr>
          <w:lang w:val="en-US"/>
        </w:rPr>
        <w:t>P</w:t>
      </w:r>
      <w:r w:rsidRPr="00B02348">
        <w:t xml:space="preserve">latformë për zhvillimin e aplikacioneve softuerike. Siguron një bazë mbi të cilin zhvilluesit e aplikacioneve mund të ndërtojnë aplikacione për një platformë </w:t>
      </w:r>
      <w:r w:rsidRPr="00B02348">
        <w:lastRenderedPageBreak/>
        <w:t>specifike.Riorganizon procesin e zhvillimit pasi që programuesit nuk kanë nevojë përsëri të zbulojnë rrotën çdo here që të zhvillojnë një aplikim të ri.</w:t>
      </w:r>
    </w:p>
    <w:p w14:paraId="12AFA56E" w14:textId="4CE595F8" w:rsidR="00B02348" w:rsidRDefault="00B02348"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568CAD3C" w14:textId="1EB73ABD" w:rsidR="00C87B99" w:rsidRDefault="00B02348" w:rsidP="00B97E94">
      <w:pPr>
        <w:spacing w:line="360" w:lineRule="auto"/>
        <w:jc w:val="both"/>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67064A83" w14:textId="765530DC" w:rsidR="00C87B99" w:rsidRDefault="00C87B99" w:rsidP="00B97E94">
      <w:pPr>
        <w:spacing w:line="360" w:lineRule="auto"/>
      </w:pPr>
      <w:r w:rsidRPr="00C87B99">
        <w:rPr>
          <w:b/>
          <w:bCs/>
        </w:rPr>
        <w:t>HTTP</w:t>
      </w:r>
      <w:r>
        <w:t xml:space="preserve"> – HyperText Transfer Protocol</w:t>
      </w:r>
    </w:p>
    <w:p w14:paraId="61B8B80A" w14:textId="77777777" w:rsidR="00B97E94" w:rsidRDefault="00C87B99" w:rsidP="00B97E94">
      <w:pPr>
        <w:spacing w:line="360" w:lineRule="auto"/>
      </w:pPr>
      <w:r w:rsidRPr="00C87B99">
        <w:rPr>
          <w:b/>
          <w:bCs/>
        </w:rPr>
        <w:t>HTTPS</w:t>
      </w:r>
      <w:r>
        <w:t xml:space="preserve"> – HyperText Transfer Protocol Secure</w:t>
      </w:r>
    </w:p>
    <w:p w14:paraId="139C0BE0" w14:textId="06794089" w:rsidR="00C87B99" w:rsidRDefault="00C87B99" w:rsidP="00B97E94">
      <w:pPr>
        <w:spacing w:line="360" w:lineRule="auto"/>
      </w:pPr>
      <w:r w:rsidRPr="00C87B99">
        <w:rPr>
          <w:b/>
          <w:bCs/>
        </w:rPr>
        <w:t>DNS</w:t>
      </w:r>
      <w:r>
        <w:t xml:space="preserve"> – Domain Name Servers</w:t>
      </w:r>
    </w:p>
    <w:p w14:paraId="3B5181DB" w14:textId="2D6D88A4" w:rsidR="00107D93" w:rsidRPr="0008057B" w:rsidRDefault="00107D93" w:rsidP="00091127">
      <w:pPr>
        <w:spacing w:line="360" w:lineRule="auto"/>
        <w:jc w:val="both"/>
        <w:sectPr w:rsidR="00107D93" w:rsidRPr="0008057B" w:rsidSect="00BE5C87">
          <w:pgSz w:w="11906" w:h="16838"/>
          <w:pgMar w:top="1699" w:right="1699" w:bottom="1699" w:left="1699" w:header="720" w:footer="720" w:gutter="0"/>
          <w:pgNumType w:fmt="upperRoman" w:start="1"/>
          <w:cols w:space="720"/>
        </w:sect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225893A0" w:rsidR="002A7071" w:rsidRDefault="002A7071" w:rsidP="00F1205F">
      <w:pPr>
        <w:autoSpaceDE w:val="0"/>
        <w:autoSpaceDN w:val="0"/>
        <w:adjustRightInd w:val="0"/>
        <w:spacing w:line="360" w:lineRule="auto"/>
        <w:jc w:val="both"/>
      </w:pPr>
      <w:r w:rsidRPr="00735910">
        <w:t xml:space="preserve">Në fushën e programimit shpesh hasim </w:t>
      </w:r>
      <w:r w:rsidR="0079395F" w:rsidRPr="0079395F">
        <w:t xml:space="preserve">në </w:t>
      </w:r>
      <w:r w:rsidRPr="00735910">
        <w:t xml:space="preserve">dy terme: Front End dhe Back End, të cilat së bashku përbëjnë programimin në tëresi. </w:t>
      </w:r>
    </w:p>
    <w:p w14:paraId="3B242FF3" w14:textId="75265428" w:rsidR="0011174A" w:rsidRPr="0011174A" w:rsidRDefault="0011174A" w:rsidP="00F1205F">
      <w:pPr>
        <w:spacing w:line="360" w:lineRule="auto"/>
        <w:jc w:val="both"/>
      </w:pPr>
      <w:r>
        <w:t xml:space="preserve">Front End është gjithëçka që përfshihet </w:t>
      </w:r>
      <w:r w:rsidR="00116856" w:rsidRPr="007417E5">
        <w:t>n</w:t>
      </w:r>
      <w:r>
        <w:t xml:space="preserve">e atë që përdoruesi sheh, duke përfshirë dizajnin, fotografitë, përmbajtjen, strukturën. Kjo mundësohet përmes gjuhëve HTML, CSS dhe Javascript. Back End është gjithëcka që mundëson funksionimin e elementëve, logjikën dhe të dhënat. Gjuhët që përdoren për Back End janë të shumëllojshme, si psh. JavaScript, </w:t>
      </w:r>
      <w:r w:rsidR="00BC1D3C">
        <w:t xml:space="preserve">Python, </w:t>
      </w:r>
      <w:r>
        <w:t xml:space="preserve">PHP, </w:t>
      </w:r>
      <w:r w:rsidR="00BC1D3C">
        <w:t>C#, SQL</w:t>
      </w:r>
      <w:r w:rsidR="00BC1D3C" w:rsidRPr="00BC1D3C">
        <w:t xml:space="preserve">, </w:t>
      </w:r>
      <w:r>
        <w:t>JAVA, RUBY, MongoDB etj. Një tjetër tërm mjaft i njohur, i cili krijohet pas bashkimit të Front</w:t>
      </w:r>
      <w:r w:rsidR="00BC1D3C" w:rsidRPr="00BC1D3C">
        <w:t>-it</w:t>
      </w:r>
      <w:r>
        <w:t xml:space="preserve"> dhe Back</w:t>
      </w:r>
      <w:r w:rsidR="00BC1D3C" w:rsidRPr="0014522E">
        <w:t xml:space="preserve">-it </w:t>
      </w:r>
      <w:r>
        <w:t xml:space="preserve">është Full Stack. Nuk ka ndonjë dallim strikt në mes të dy termeve të lartcekura, disa programerë shpeshherë dijnë të programojnë në Front End por jo në Back End, </w:t>
      </w:r>
      <w:r w:rsidR="00BC1D3C" w:rsidRPr="00BC1D3C">
        <w:t>por e</w:t>
      </w:r>
      <w:r>
        <w:t>dhe anasjelltas</w:t>
      </w:r>
      <w:r w:rsidRPr="0011174A">
        <w:t>.</w:t>
      </w:r>
    </w:p>
    <w:p w14:paraId="26AF64B6" w14:textId="77662EC5"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framework-un e saje Vue.js.</w:t>
      </w:r>
      <w:r w:rsidR="005041A7" w:rsidRPr="005041A7">
        <w:t xml:space="preserve"> </w:t>
      </w:r>
      <w:r w:rsidRPr="005041A7">
        <w:t xml:space="preserve">Javascript është një gjuhë programuese kompjuterike dinamike. </w:t>
      </w:r>
      <w:r w:rsidRPr="00945982">
        <w:t>Është gjuhë e lehtë (nuk shfrytëzon shumë memorie të kompjuterit), cross-platform (përdorët në shumë platforma) dhe më së shumti përdoret si pjesë e ueb faqeve, implementimet e së cilës e lejojnë skriptën e anës së klientit të ndërveproj me shfrytëzuesin dhe të bëjë faqet dinamike.</w:t>
      </w:r>
    </w:p>
    <w:p w14:paraId="24A1F289" w14:textId="6483DFB6" w:rsidR="002A7071" w:rsidRPr="00735910" w:rsidRDefault="002A7071" w:rsidP="00F1205F">
      <w:pPr>
        <w:spacing w:line="360" w:lineRule="auto"/>
        <w:jc w:val="both"/>
      </w:pPr>
      <w:r w:rsidRPr="00945982">
        <w:t>VueJS është një kornizë progresive me burim të hapur JavaScript që përdoret për të zhvilluar ndërfaqe interaktive të uebit. Eshtë një nga kornizat e famshme që përdoret për të thjeshtuar zhvillimin e internetit. VueJS përqendrohet në shtresën e pamjes. Mund të integrohet lehtësisht në projekte të mëdha për zhvillimin e Front-endit pa ndonjë problem.</w:t>
      </w:r>
    </w:p>
    <w:p w14:paraId="10126EB6" w14:textId="0AA004A3" w:rsidR="00C2177E" w:rsidRPr="00735910" w:rsidRDefault="00C2177E" w:rsidP="00F1205F">
      <w:pPr>
        <w:spacing w:line="360" w:lineRule="auto"/>
        <w:jc w:val="both"/>
      </w:pPr>
      <w:r w:rsidRPr="00735910">
        <w:t xml:space="preserve">Kur vendosni të kodoni një faqe në internet, mund të kodoni çdo aspekt të asaj faqe nga e para, por ka disa karakteristika të zakonshme të faqes në internet që kanë më shumë kuptim të zbatohen nga një model dhe këtu hyjnë </w:t>
      </w:r>
      <w:r w:rsidR="007417E5" w:rsidRPr="007417E5">
        <w:t xml:space="preserve">apo </w:t>
      </w:r>
      <w:r w:rsidR="00BC1D3C" w:rsidRPr="00BC1D3C">
        <w:t xml:space="preserve">na duhen </w:t>
      </w:r>
      <w:r w:rsidR="00166F8B" w:rsidRPr="00735910">
        <w:t>framework-et e</w:t>
      </w:r>
      <w:r w:rsidRPr="00735910">
        <w:t xml:space="preserve"> JavaScript. Kur përdorni framework-et JS procesi është më holistik - një framework nuk ofron vetëm një zgjidhje individuale për një problem të kodimit, ai siguron një strukturë (si një skelet ose një kornizë) që organizon pjesët e faqes tuaj ku implementohet framework-u.</w:t>
      </w:r>
    </w:p>
    <w:p w14:paraId="754C109E" w14:textId="6B093D7A" w:rsidR="00166F8B" w:rsidRPr="00735910" w:rsidRDefault="00166F8B" w:rsidP="00F1205F">
      <w:pPr>
        <w:spacing w:line="360" w:lineRule="auto"/>
        <w:jc w:val="both"/>
      </w:pPr>
      <w:r w:rsidRPr="00735910">
        <w:lastRenderedPageBreak/>
        <w:t>Ana kryesore e përdorimit të framework-eve JavaScript është efikasiteti dhe organizimi i përgjithshëm që ato sjellin në një projekt - kodi juaj do të jetë i strukturuar mjeshtërisht dhe korniza do të sigurojë zgjidhje të gatshme për problemet e zakonshme të kodimit.</w:t>
      </w:r>
    </w:p>
    <w:p w14:paraId="5FD47F39" w14:textId="0C33D17B" w:rsidR="00166F8B" w:rsidRPr="00735910" w:rsidRDefault="00166F8B" w:rsidP="00F1205F">
      <w:pPr>
        <w:spacing w:line="360" w:lineRule="auto"/>
        <w:jc w:val="both"/>
      </w:pPr>
      <w:r w:rsidRPr="00735910">
        <w:t>Nga ana tjetër, e gjithë ajo strukturë mund të jetë e keqja e punës me një fremework - çdo kod JavaScript që shkruani mbi kornizat JS duhet të ndjekë rregullat dhe konventat specifike për kornizën, duke kufizuar lirinë që keni kur kodoni plotësisht me dorë .</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6590D76" w:rsidR="0064767B" w:rsidRPr="0064767B" w:rsidRDefault="0064767B" w:rsidP="00F1205F">
      <w:pPr>
        <w:spacing w:line="360" w:lineRule="auto"/>
        <w:jc w:val="both"/>
      </w:pPr>
      <w:r w:rsidRPr="0064767B">
        <w:t xml:space="preserve">Pse të zgjidhnim Vue.js para kornizave të tjera? </w:t>
      </w:r>
    </w:p>
    <w:p w14:paraId="4A140BD2" w14:textId="2978858D"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Vue.js?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00E489AC"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134D55C7" w14:textId="77777777" w:rsidR="006158D2" w:rsidRPr="000849E6" w:rsidRDefault="006158D2" w:rsidP="006158D2">
      <w:pPr>
        <w:pStyle w:val="Heading2"/>
        <w:rPr>
          <w:rFonts w:cs="Times New Roman"/>
          <w:color w:val="000000" w:themeColor="text1"/>
          <w:sz w:val="28"/>
          <w:szCs w:val="28"/>
        </w:rPr>
      </w:pPr>
      <w:r w:rsidRPr="000849E6">
        <w:rPr>
          <w:rFonts w:cs="Times New Roman"/>
          <w:color w:val="000000" w:themeColor="text1"/>
          <w:sz w:val="28"/>
          <w:szCs w:val="28"/>
        </w:rPr>
        <w:t>3.3 React.js</w:t>
      </w:r>
    </w:p>
    <w:p w14:paraId="18E069D8" w14:textId="77777777" w:rsidR="006158D2" w:rsidRDefault="006158D2" w:rsidP="006158D2">
      <w:pPr>
        <w:rPr>
          <w:rFonts w:eastAsia="Calibri"/>
          <w:lang w:val="en-US"/>
        </w:rPr>
      </w:pPr>
    </w:p>
    <w:p w14:paraId="74493FEF" w14:textId="77777777" w:rsidR="006158D2" w:rsidRPr="00831633" w:rsidRDefault="006158D2" w:rsidP="006158D2">
      <w:pPr>
        <w:spacing w:line="360" w:lineRule="auto"/>
        <w:jc w:val="both"/>
        <w:rPr>
          <w:rFonts w:eastAsia="Calibri"/>
        </w:rPr>
      </w:pPr>
      <w:r>
        <w:rPr>
          <w:rFonts w:eastAsia="Calibri"/>
          <w:lang w:val="en-US"/>
        </w:rPr>
        <w:t>I</w:t>
      </w:r>
      <w:r w:rsidRPr="002A3F99">
        <w:rPr>
          <w:rFonts w:eastAsia="Calibri"/>
          <w:lang w:val="en-US"/>
        </w:rPr>
        <w:t xml:space="preserve"> </w:t>
      </w:r>
      <w:proofErr w:type="spellStart"/>
      <w:r w:rsidRPr="002A3F99">
        <w:rPr>
          <w:rFonts w:eastAsia="Calibri"/>
          <w:lang w:val="en-US"/>
        </w:rPr>
        <w:t>zhvilluar</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Facebook, u </w:t>
      </w:r>
      <w:proofErr w:type="spellStart"/>
      <w:r w:rsidRPr="002A3F99">
        <w:rPr>
          <w:rFonts w:eastAsia="Calibri"/>
          <w:lang w:val="en-US"/>
        </w:rPr>
        <w:t>lëshua</w:t>
      </w:r>
      <w:proofErr w:type="spellEnd"/>
      <w:r w:rsidRPr="002A3F99">
        <w:rPr>
          <w:rFonts w:eastAsia="Calibri"/>
          <w:lang w:val="en-US"/>
        </w:rPr>
        <w:t xml:space="preserve"> </w:t>
      </w:r>
      <w:proofErr w:type="spellStart"/>
      <w:r w:rsidRPr="002A3F99">
        <w:rPr>
          <w:rFonts w:eastAsia="Calibri"/>
          <w:lang w:val="en-US"/>
        </w:rPr>
        <w:t>fillimisht</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2013. </w:t>
      </w:r>
      <w:r w:rsidRPr="00A072A4">
        <w:rPr>
          <w:rFonts w:eastAsia="Calibri"/>
          <w:lang w:val="en-US"/>
        </w:rPr>
        <w:t xml:space="preserve">React </w:t>
      </w:r>
      <w:proofErr w:type="spellStart"/>
      <w:r w:rsidRPr="00A072A4">
        <w:rPr>
          <w:rFonts w:eastAsia="Calibri"/>
          <w:lang w:val="en-US"/>
        </w:rPr>
        <w:t>është</w:t>
      </w:r>
      <w:proofErr w:type="spellEnd"/>
      <w:r w:rsidRPr="00A072A4">
        <w:rPr>
          <w:rFonts w:eastAsia="Calibri"/>
          <w:lang w:val="en-US"/>
        </w:rPr>
        <w:t xml:space="preserve"> </w:t>
      </w:r>
      <w:proofErr w:type="spellStart"/>
      <w:r w:rsidRPr="00A072A4">
        <w:rPr>
          <w:rFonts w:eastAsia="Calibri"/>
          <w:lang w:val="en-US"/>
        </w:rPr>
        <w:t>një</w:t>
      </w:r>
      <w:proofErr w:type="spellEnd"/>
      <w:r w:rsidRPr="00A072A4">
        <w:rPr>
          <w:rFonts w:eastAsia="Calibri"/>
          <w:lang w:val="en-US"/>
        </w:rPr>
        <w:t xml:space="preserve"> </w:t>
      </w:r>
      <w:r>
        <w:rPr>
          <w:rFonts w:eastAsia="Calibri"/>
          <w:lang w:val="en-US"/>
        </w:rPr>
        <w:t>library e</w:t>
      </w:r>
      <w:r w:rsidRPr="00A072A4">
        <w:rPr>
          <w:rFonts w:eastAsia="Calibri"/>
          <w:lang w:val="en-US"/>
        </w:rPr>
        <w:t xml:space="preserve"> JavaScript</w:t>
      </w:r>
      <w:r>
        <w:rPr>
          <w:rFonts w:eastAsia="Calibri"/>
          <w:lang w:val="en-US"/>
        </w:rPr>
        <w:t xml:space="preserve"> e </w:t>
      </w:r>
      <w:proofErr w:type="spellStart"/>
      <w:r>
        <w:rPr>
          <w:rFonts w:eastAsia="Calibri"/>
          <w:lang w:val="en-US"/>
        </w:rPr>
        <w:t>bazuar</w:t>
      </w:r>
      <w:proofErr w:type="spellEnd"/>
      <w:r>
        <w:rPr>
          <w:rFonts w:eastAsia="Calibri"/>
          <w:lang w:val="en-US"/>
        </w:rPr>
        <w:t xml:space="preserve"> ne framework </w:t>
      </w:r>
      <w:proofErr w:type="spellStart"/>
      <w:r>
        <w:rPr>
          <w:rFonts w:eastAsia="Calibri"/>
          <w:lang w:val="en-US"/>
        </w:rPr>
        <w:t>krijuar</w:t>
      </w:r>
      <w:proofErr w:type="spellEnd"/>
      <w:r>
        <w:rPr>
          <w:rFonts w:eastAsia="Calibri"/>
          <w:lang w:val="en-US"/>
        </w:rPr>
        <w:t xml:space="preserve"> </w:t>
      </w:r>
      <w:proofErr w:type="spellStart"/>
      <w:r>
        <w:rPr>
          <w:rFonts w:eastAsia="Calibri"/>
          <w:lang w:val="en-US"/>
        </w:rPr>
        <w:t>nga</w:t>
      </w:r>
      <w:proofErr w:type="spellEnd"/>
      <w:r w:rsidRPr="007E50D2">
        <w:rPr>
          <w:rFonts w:eastAsia="Calibri"/>
          <w:lang w:val="en-US"/>
        </w:rPr>
        <w:t xml:space="preserve"> Jordan </w:t>
      </w:r>
      <w:proofErr w:type="spellStart"/>
      <w:r w:rsidRPr="007E50D2">
        <w:rPr>
          <w:rFonts w:eastAsia="Calibri"/>
          <w:lang w:val="en-US"/>
        </w:rPr>
        <w:t>Walke</w:t>
      </w:r>
      <w:proofErr w:type="spellEnd"/>
      <w:r w:rsidRPr="007E50D2">
        <w:rPr>
          <w:rFonts w:eastAsia="Calibri"/>
          <w:lang w:val="en-US"/>
        </w:rPr>
        <w:t xml:space="preserve"> </w:t>
      </w:r>
      <w:r>
        <w:rPr>
          <w:rFonts w:eastAsia="Calibri"/>
          <w:lang w:val="en-US"/>
        </w:rPr>
        <w:t>(</w:t>
      </w:r>
      <w:r w:rsidRPr="007E50D2">
        <w:rPr>
          <w:rFonts w:eastAsia="Calibri"/>
          <w:lang w:val="en-US"/>
        </w:rPr>
        <w:t>Facebook Software Engineer</w:t>
      </w:r>
      <w:r>
        <w:rPr>
          <w:rFonts w:eastAsia="Calibri"/>
          <w:lang w:val="en-US"/>
        </w:rPr>
        <w:t xml:space="preserve">). </w:t>
      </w:r>
      <w:r w:rsidRPr="002A3F99">
        <w:rPr>
          <w:rFonts w:eastAsia="Calibri"/>
          <w:lang w:val="en-US"/>
        </w:rPr>
        <w:t xml:space="preserve">Facebook </w:t>
      </w:r>
      <w:proofErr w:type="spellStart"/>
      <w:r w:rsidRPr="002A3F99">
        <w:rPr>
          <w:rFonts w:eastAsia="Calibri"/>
          <w:lang w:val="en-US"/>
        </w:rPr>
        <w:t>përdor</w:t>
      </w:r>
      <w:r>
        <w:rPr>
          <w:rFonts w:eastAsia="Calibri"/>
          <w:lang w:val="en-US"/>
        </w:rPr>
        <w:t>ë</w:t>
      </w:r>
      <w:proofErr w:type="spellEnd"/>
      <w:r w:rsidRPr="002A3F99">
        <w:rPr>
          <w:rFonts w:eastAsia="Calibri"/>
          <w:lang w:val="en-US"/>
        </w:rPr>
        <w:t xml:space="preserve"> </w:t>
      </w:r>
      <w:proofErr w:type="spellStart"/>
      <w:r w:rsidRPr="002A3F99">
        <w:rPr>
          <w:rFonts w:eastAsia="Calibri"/>
          <w:lang w:val="en-US"/>
        </w:rPr>
        <w:t>gjerësisht</w:t>
      </w:r>
      <w:proofErr w:type="spellEnd"/>
      <w:r w:rsidRPr="002A3F99">
        <w:rPr>
          <w:rFonts w:eastAsia="Calibri"/>
          <w:lang w:val="en-US"/>
        </w:rPr>
        <w:t xml:space="preserve"> React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produktet</w:t>
      </w:r>
      <w:proofErr w:type="spellEnd"/>
      <w:r w:rsidRPr="002A3F99">
        <w:rPr>
          <w:rFonts w:eastAsia="Calibri"/>
          <w:lang w:val="en-US"/>
        </w:rPr>
        <w:t xml:space="preserve"> e </w:t>
      </w:r>
      <w:proofErr w:type="spellStart"/>
      <w:r w:rsidRPr="002A3F99">
        <w:rPr>
          <w:rFonts w:eastAsia="Calibri"/>
          <w:lang w:val="en-US"/>
        </w:rPr>
        <w:t>tyre</w:t>
      </w:r>
      <w:proofErr w:type="spellEnd"/>
      <w:r w:rsidRPr="002A3F99">
        <w:rPr>
          <w:rFonts w:eastAsia="Calibri"/>
          <w:lang w:val="en-US"/>
        </w:rPr>
        <w:t xml:space="preserve"> (Facebook, Instagram </w:t>
      </w:r>
      <w:proofErr w:type="spellStart"/>
      <w:r w:rsidRPr="002A3F99">
        <w:rPr>
          <w:rFonts w:eastAsia="Calibri"/>
          <w:lang w:val="en-US"/>
        </w:rPr>
        <w:t>dhe</w:t>
      </w:r>
      <w:proofErr w:type="spellEnd"/>
      <w:r w:rsidRPr="002A3F99">
        <w:rPr>
          <w:rFonts w:eastAsia="Calibri"/>
          <w:lang w:val="en-US"/>
        </w:rPr>
        <w:t xml:space="preserve"> WhatsApp). </w:t>
      </w:r>
      <w:proofErr w:type="spellStart"/>
      <w:r w:rsidRPr="002A3F99">
        <w:rPr>
          <w:rFonts w:eastAsia="Calibri"/>
          <w:lang w:val="en-US"/>
        </w:rPr>
        <w:t>Versioni</w:t>
      </w:r>
      <w:proofErr w:type="spellEnd"/>
      <w:r w:rsidRPr="002A3F99">
        <w:rPr>
          <w:rFonts w:eastAsia="Calibri"/>
          <w:lang w:val="en-US"/>
        </w:rPr>
        <w:t xml:space="preserve"> </w:t>
      </w:r>
      <w:proofErr w:type="spellStart"/>
      <w:r w:rsidRPr="002A3F99">
        <w:rPr>
          <w:rFonts w:eastAsia="Calibri"/>
          <w:lang w:val="en-US"/>
        </w:rPr>
        <w:t>aktual</w:t>
      </w:r>
      <w:proofErr w:type="spellEnd"/>
      <w:r w:rsidRPr="002A3F99">
        <w:rPr>
          <w:rFonts w:eastAsia="Calibri"/>
          <w:lang w:val="en-US"/>
        </w:rPr>
        <w:t xml:space="preserve">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qëndrueshëm</w:t>
      </w:r>
      <w:proofErr w:type="spellEnd"/>
      <w:r w:rsidRPr="002A3F99">
        <w:rPr>
          <w:rFonts w:eastAsia="Calibri"/>
          <w:lang w:val="en-US"/>
        </w:rPr>
        <w:t xml:space="preserve"> </w:t>
      </w:r>
      <w:proofErr w:type="spellStart"/>
      <w:r w:rsidRPr="002A3F99">
        <w:rPr>
          <w:rFonts w:eastAsia="Calibri"/>
          <w:lang w:val="en-US"/>
        </w:rPr>
        <w:t>është</w:t>
      </w:r>
      <w:proofErr w:type="spellEnd"/>
      <w:r w:rsidRPr="002A3F99">
        <w:rPr>
          <w:rFonts w:eastAsia="Calibri"/>
          <w:lang w:val="en-US"/>
        </w:rPr>
        <w:t xml:space="preserve"> 16.X,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lëshuar</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nëntor</w:t>
      </w:r>
      <w:proofErr w:type="spellEnd"/>
      <w:r w:rsidRPr="002A3F99">
        <w:rPr>
          <w:rFonts w:eastAsia="Calibri"/>
          <w:lang w:val="en-US"/>
        </w:rPr>
        <w:t xml:space="preserve"> 2018 (me </w:t>
      </w:r>
      <w:proofErr w:type="spellStart"/>
      <w:r w:rsidRPr="002A3F99">
        <w:rPr>
          <w:rFonts w:eastAsia="Calibri"/>
          <w:lang w:val="en-US"/>
        </w:rPr>
        <w:t>azhurnime</w:t>
      </w:r>
      <w:proofErr w:type="spellEnd"/>
      <w:r w:rsidRPr="002A3F99">
        <w:rPr>
          <w:rFonts w:eastAsia="Calibri"/>
          <w:lang w:val="en-US"/>
        </w:rPr>
        <w:t xml:space="preserve"> </w:t>
      </w:r>
      <w:proofErr w:type="spellStart"/>
      <w:r w:rsidRPr="002A3F99">
        <w:rPr>
          <w:rFonts w:eastAsia="Calibri"/>
          <w:lang w:val="en-US"/>
        </w:rPr>
        <w:t>më</w:t>
      </w:r>
      <w:proofErr w:type="spellEnd"/>
      <w:r w:rsidRPr="002A3F99">
        <w:rPr>
          <w:rFonts w:eastAsia="Calibri"/>
          <w:lang w:val="en-US"/>
        </w:rPr>
        <w:t xml:space="preserve"> </w:t>
      </w:r>
      <w:proofErr w:type="spellStart"/>
      <w:r w:rsidRPr="002A3F99">
        <w:rPr>
          <w:rFonts w:eastAsia="Calibri"/>
          <w:lang w:val="en-US"/>
        </w:rPr>
        <w:t>të</w:t>
      </w:r>
      <w:proofErr w:type="spellEnd"/>
      <w:r w:rsidRPr="002A3F99">
        <w:rPr>
          <w:rFonts w:eastAsia="Calibri"/>
          <w:lang w:val="en-US"/>
        </w:rPr>
        <w:t xml:space="preserve"> </w:t>
      </w:r>
      <w:proofErr w:type="spellStart"/>
      <w:r w:rsidRPr="002A3F99">
        <w:rPr>
          <w:rFonts w:eastAsia="Calibri"/>
          <w:lang w:val="en-US"/>
        </w:rPr>
        <w:t>vogla</w:t>
      </w:r>
      <w:proofErr w:type="spellEnd"/>
      <w:r w:rsidRPr="002A3F99">
        <w:rPr>
          <w:rFonts w:eastAsia="Calibri"/>
          <w:lang w:val="en-US"/>
        </w:rPr>
        <w:t xml:space="preserve"> </w:t>
      </w:r>
      <w:proofErr w:type="spellStart"/>
      <w:r w:rsidRPr="002A3F99">
        <w:rPr>
          <w:rFonts w:eastAsia="Calibri"/>
          <w:lang w:val="en-US"/>
        </w:rPr>
        <w:t>rritëse</w:t>
      </w:r>
      <w:proofErr w:type="spellEnd"/>
      <w:r w:rsidRPr="002A3F99">
        <w:rPr>
          <w:rFonts w:eastAsia="Calibri"/>
          <w:lang w:val="en-US"/>
        </w:rPr>
        <w:t xml:space="preserve"> </w:t>
      </w:r>
      <w:proofErr w:type="spellStart"/>
      <w:r w:rsidRPr="002A3F99">
        <w:rPr>
          <w:rFonts w:eastAsia="Calibri"/>
          <w:lang w:val="en-US"/>
        </w:rPr>
        <w:t>që</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ajo </w:t>
      </w:r>
      <w:proofErr w:type="spellStart"/>
      <w:r w:rsidRPr="002A3F99">
        <w:rPr>
          <w:rFonts w:eastAsia="Calibri"/>
          <w:lang w:val="en-US"/>
        </w:rPr>
        <w:t>kohë</w:t>
      </w:r>
      <w:proofErr w:type="spellEnd"/>
      <w:r w:rsidRPr="002A3F99">
        <w:rPr>
          <w:rFonts w:eastAsia="Calibri"/>
          <w:lang w:val="en-US"/>
        </w:rPr>
        <w:t>).</w:t>
      </w:r>
      <w:r w:rsidRPr="00A072A4">
        <w:t xml:space="preserve"> </w:t>
      </w:r>
      <w:r w:rsidRPr="00A072A4">
        <w:rPr>
          <w:rFonts w:eastAsia="Calibri"/>
        </w:rPr>
        <w:t>Përdoret për të ndërtuar ndërfaqet e përdoruesit (UI), pra React është shtresa e pamjes së një aplikacioni MVC (Model View Controller)</w:t>
      </w:r>
      <w:r w:rsidRPr="00831633">
        <w:rPr>
          <w:rFonts w:eastAsia="Calibri"/>
        </w:rPr>
        <w:t>.</w:t>
      </w:r>
    </w:p>
    <w:p w14:paraId="3926A411" w14:textId="77777777" w:rsidR="006158D2" w:rsidRDefault="006158D2" w:rsidP="006158D2">
      <w:pPr>
        <w:spacing w:line="360" w:lineRule="auto"/>
        <w:jc w:val="both"/>
        <w:rPr>
          <w:rFonts w:eastAsia="Calibri"/>
        </w:rPr>
      </w:pPr>
      <w:r w:rsidRPr="00E2543F">
        <w:rPr>
          <w:rFonts w:eastAsia="Calibri"/>
        </w:rPr>
        <w:t>Një nga aspektet më të rëndësishme të React është fakti që ju mund të krijoni komponentë, të cilët janë si elementë HTML të personalizuar, të ripërdorshëm, për të ndërtuar shpejt</w:t>
      </w:r>
    </w:p>
    <w:p w14:paraId="1A70FDEA" w14:textId="77777777" w:rsidR="006158D2" w:rsidRDefault="006158D2" w:rsidP="006158D2">
      <w:pPr>
        <w:spacing w:line="360" w:lineRule="auto"/>
        <w:jc w:val="both"/>
        <w:rPr>
          <w:rFonts w:eastAsia="Calibri"/>
        </w:rPr>
      </w:pPr>
      <w:r w:rsidRPr="00E2543F">
        <w:rPr>
          <w:rFonts w:eastAsia="Calibri"/>
        </w:rPr>
        <w:lastRenderedPageBreak/>
        <w:t>dhe me efikasitet ndërfaqet e përdoruesit. React gjithashtu rregullon mënyrën se si ruhen dhe trajtohen të dhënat, duke përdorur gjendjen dhe rekuizitat.</w:t>
      </w:r>
    </w:p>
    <w:p w14:paraId="7BC9B666" w14:textId="77777777" w:rsidR="006158D2" w:rsidRPr="009F37A6" w:rsidRDefault="006158D2" w:rsidP="006158D2">
      <w:pPr>
        <w:spacing w:line="360" w:lineRule="auto"/>
        <w:jc w:val="both"/>
        <w:rPr>
          <w:rFonts w:eastAsia="Calibri"/>
        </w:rPr>
      </w:pPr>
      <w:r w:rsidRPr="009F37A6">
        <w:rPr>
          <w:rFonts w:eastAsia="Calibri"/>
        </w:rPr>
        <w:t>React krijon një DOM VIRTUALE në memorje.</w:t>
      </w:r>
    </w:p>
    <w:p w14:paraId="04675055" w14:textId="77777777" w:rsidR="006158D2" w:rsidRDefault="006158D2" w:rsidP="006158D2">
      <w:pPr>
        <w:spacing w:line="360" w:lineRule="auto"/>
        <w:jc w:val="both"/>
        <w:rPr>
          <w:rFonts w:eastAsia="Calibri"/>
        </w:rPr>
      </w:pPr>
      <w:r w:rsidRPr="009F37A6">
        <w:rPr>
          <w:rFonts w:eastAsia="Calibri"/>
        </w:rPr>
        <w:t xml:space="preserve">Në vend që të manipulojë direkt </w:t>
      </w:r>
      <w:r w:rsidRPr="00831633">
        <w:rPr>
          <w:rFonts w:eastAsia="Calibri"/>
        </w:rPr>
        <w:t xml:space="preserve">ne </w:t>
      </w:r>
      <w:r w:rsidRPr="009F37A6">
        <w:rPr>
          <w:rFonts w:eastAsia="Calibri"/>
        </w:rPr>
        <w:t>DOM të browserit, React krijon një DOM virtual në memorje, ku bën të gjitha manipulimet e nevojshme, përpara se të bëjë ndryshimet në DOM të browserit.</w:t>
      </w:r>
    </w:p>
    <w:p w14:paraId="0A81884D" w14:textId="77777777" w:rsidR="006158D2" w:rsidRDefault="006158D2" w:rsidP="006158D2">
      <w:pPr>
        <w:spacing w:line="360" w:lineRule="auto"/>
        <w:jc w:val="both"/>
        <w:rPr>
          <w:rFonts w:eastAsia="Calibri"/>
        </w:rPr>
      </w:pPr>
      <w:r w:rsidRPr="007E50D2">
        <w:rPr>
          <w:rFonts w:eastAsia="Calibri"/>
        </w:rPr>
        <w:t>Për të mund</w:t>
      </w:r>
      <w:r w:rsidRPr="00D34AF8">
        <w:rPr>
          <w:rFonts w:eastAsia="Calibri"/>
        </w:rPr>
        <w:t xml:space="preserve"> t</w:t>
      </w:r>
      <w:r w:rsidRPr="00116770">
        <w:rPr>
          <w:rFonts w:eastAsia="Calibri"/>
        </w:rPr>
        <w:t>ë</w:t>
      </w:r>
      <w:r w:rsidRPr="007E50D2">
        <w:rPr>
          <w:rFonts w:eastAsia="Calibri"/>
        </w:rPr>
        <w:t xml:space="preserve"> parë qka është Rackt mund të shkruani kodin React direkt në HTML mirpo</w:t>
      </w:r>
      <w:r w:rsidRPr="007E50D2">
        <w:t xml:space="preserve"> </w:t>
      </w:r>
      <w:r w:rsidRPr="007E50D2">
        <w:rPr>
          <w:rFonts w:eastAsia="Calibri"/>
        </w:rPr>
        <w:t>në mënyrë që të përdorni React më gjatë, ju duhet të instaloni  NPM dhe Node.js.</w:t>
      </w:r>
    </w:p>
    <w:p w14:paraId="2656A706" w14:textId="77777777" w:rsidR="006158D2" w:rsidRDefault="006158D2" w:rsidP="006158D2">
      <w:pPr>
        <w:spacing w:line="360" w:lineRule="auto"/>
        <w:jc w:val="both"/>
        <w:rPr>
          <w:rFonts w:eastAsia="Calibri"/>
        </w:rPr>
      </w:pPr>
    </w:p>
    <w:p w14:paraId="65525BBB" w14:textId="77777777" w:rsidR="006158D2" w:rsidRPr="007E50D2" w:rsidRDefault="006158D2" w:rsidP="006158D2">
      <w:pPr>
        <w:spacing w:line="360" w:lineRule="auto"/>
        <w:jc w:val="both"/>
        <w:rPr>
          <w:rFonts w:eastAsia="Calibri"/>
        </w:rPr>
      </w:pPr>
      <w:r w:rsidRPr="007E50D2">
        <w:rPr>
          <w:rFonts w:eastAsia="Calibri"/>
        </w:rPr>
        <w:t>Mënyra më e shpejtë për të filluar mësimin React është të shkruani React direkt në skedarët tuaj HTML.</w:t>
      </w:r>
    </w:p>
    <w:p w14:paraId="23960ADF" w14:textId="77777777" w:rsidR="006158D2" w:rsidRPr="007E50D2" w:rsidRDefault="006158D2" w:rsidP="006158D2">
      <w:pPr>
        <w:spacing w:line="360" w:lineRule="auto"/>
        <w:jc w:val="both"/>
        <w:rPr>
          <w:rFonts w:eastAsia="Calibri"/>
        </w:rPr>
      </w:pPr>
    </w:p>
    <w:p w14:paraId="4E2BE31B" w14:textId="77777777" w:rsidR="006158D2" w:rsidRPr="007E50D2" w:rsidRDefault="006158D2" w:rsidP="006158D2">
      <w:pPr>
        <w:spacing w:line="360" w:lineRule="auto"/>
        <w:jc w:val="both"/>
        <w:rPr>
          <w:rFonts w:eastAsia="Calibri"/>
        </w:rPr>
      </w:pPr>
      <w:r w:rsidRPr="007E50D2">
        <w:rPr>
          <w:rFonts w:eastAsia="Calibri"/>
        </w:rPr>
        <w:t>Filloni duke përfshirë tre skripta, dy të parat na lejoni të shkruajmë React code në JavaScript tonë dhe e treta, Babel, na lejon të shkruajmë sintaksën JSX dhe ES6 në shfletuesit e vjetër.</w:t>
      </w:r>
    </w:p>
    <w:p w14:paraId="04B45156" w14:textId="77777777" w:rsidR="006158D2" w:rsidRDefault="006158D2" w:rsidP="006158D2">
      <w:pPr>
        <w:spacing w:line="360" w:lineRule="auto"/>
        <w:jc w:val="both"/>
        <w:rPr>
          <w:rFonts w:eastAsia="Calibri"/>
        </w:rPr>
      </w:pPr>
    </w:p>
    <w:p w14:paraId="14A11182" w14:textId="77777777" w:rsidR="006158D2" w:rsidRDefault="006158D2" w:rsidP="006158D2">
      <w:pPr>
        <w:rPr>
          <w:rFonts w:eastAsia="Calibri"/>
        </w:rPr>
      </w:pPr>
      <w:r>
        <w:rPr>
          <w:rFonts w:eastAsia="Calibri"/>
          <w:noProof/>
        </w:rPr>
        <w:drawing>
          <wp:inline distT="0" distB="0" distL="0" distR="0" wp14:anchorId="3377E382" wp14:editId="195FAE19">
            <wp:extent cx="5402580" cy="44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2580" cy="445135"/>
                    </a:xfrm>
                    <a:prstGeom prst="rect">
                      <a:avLst/>
                    </a:prstGeom>
                  </pic:spPr>
                </pic:pic>
              </a:graphicData>
            </a:graphic>
          </wp:inline>
        </w:drawing>
      </w:r>
    </w:p>
    <w:p w14:paraId="022963B9" w14:textId="77777777" w:rsidR="006158D2" w:rsidRDefault="006158D2" w:rsidP="006158D2">
      <w:pPr>
        <w:rPr>
          <w:rFonts w:eastAsia="Calibri"/>
        </w:rPr>
      </w:pPr>
    </w:p>
    <w:p w14:paraId="08E36C3A" w14:textId="77777777" w:rsidR="006158D2" w:rsidRDefault="006158D2" w:rsidP="006158D2">
      <w:pPr>
        <w:rPr>
          <w:rFonts w:eastAsia="Calibri"/>
        </w:rPr>
      </w:pPr>
    </w:p>
    <w:p w14:paraId="17BBB38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6E242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29B9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8BC8CD1" w14:textId="77777777" w:rsidR="006158D2" w:rsidRDefault="006158D2" w:rsidP="006158D2">
      <w:pPr>
        <w:shd w:val="clear" w:color="auto" w:fill="1E1E1E"/>
        <w:spacing w:line="270" w:lineRule="atLeast"/>
        <w:rPr>
          <w:rFonts w:ascii="Menlo" w:hAnsi="Menlo" w:cs="Menlo"/>
          <w:color w:val="D4D4D4"/>
          <w:sz w:val="18"/>
          <w:szCs w:val="18"/>
        </w:rPr>
      </w:pPr>
    </w:p>
    <w:p w14:paraId="3472FED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"text/babel"</w:t>
      </w:r>
      <w:r>
        <w:rPr>
          <w:rFonts w:ascii="Menlo" w:hAnsi="Menlo" w:cs="Menlo"/>
          <w:color w:val="808080"/>
          <w:sz w:val="18"/>
          <w:szCs w:val="18"/>
        </w:rPr>
        <w:t>&gt;</w:t>
      </w:r>
    </w:p>
    <w:p w14:paraId="3AA646D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React</w:t>
      </w:r>
      <w:r>
        <w:rPr>
          <w:rFonts w:ascii="Menlo" w:hAnsi="Menlo" w:cs="Menlo"/>
          <w:color w:val="D4D4D4"/>
          <w:sz w:val="18"/>
          <w:szCs w:val="18"/>
        </w:rPr>
        <w:t>.</w:t>
      </w:r>
      <w:r>
        <w:rPr>
          <w:rFonts w:ascii="Menlo" w:hAnsi="Menlo" w:cs="Menlo"/>
          <w:color w:val="4EC9B0"/>
          <w:sz w:val="18"/>
          <w:szCs w:val="18"/>
        </w:rPr>
        <w:t>Component</w:t>
      </w:r>
      <w:r>
        <w:rPr>
          <w:rFonts w:ascii="Menlo" w:hAnsi="Menlo" w:cs="Menlo"/>
          <w:color w:val="D4D4D4"/>
          <w:sz w:val="18"/>
          <w:szCs w:val="18"/>
        </w:rPr>
        <w:t xml:space="preserve"> {</w:t>
      </w:r>
    </w:p>
    <w:p w14:paraId="17F827F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2622906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70B103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7AF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537611" w14:textId="77777777" w:rsidR="006158D2" w:rsidRDefault="006158D2" w:rsidP="006158D2">
      <w:pPr>
        <w:shd w:val="clear" w:color="auto" w:fill="1E1E1E"/>
        <w:spacing w:line="270" w:lineRule="atLeast"/>
        <w:rPr>
          <w:rFonts w:ascii="Menlo" w:hAnsi="Menlo" w:cs="Menlo"/>
          <w:color w:val="D4D4D4"/>
          <w:sz w:val="18"/>
          <w:szCs w:val="18"/>
        </w:rPr>
      </w:pPr>
    </w:p>
    <w:p w14:paraId="6FE54BE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ReactDOM</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808080"/>
          <w:sz w:val="18"/>
          <w:szCs w:val="18"/>
        </w:rPr>
        <w:t>&lt;</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D4D4D4"/>
          <w:sz w:val="18"/>
          <w:szCs w:val="18"/>
        </w:rPr>
        <w:t>))</w:t>
      </w:r>
    </w:p>
    <w:p w14:paraId="4A9CF18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1EB56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C6674D7" w14:textId="77777777" w:rsidR="006158D2" w:rsidRDefault="006158D2" w:rsidP="006158D2">
      <w:pPr>
        <w:rPr>
          <w:rFonts w:eastAsia="Calibri"/>
        </w:rPr>
      </w:pPr>
    </w:p>
    <w:p w14:paraId="419D319A" w14:textId="77777777" w:rsidR="006158D2" w:rsidRDefault="006158D2" w:rsidP="006158D2">
      <w:pPr>
        <w:spacing w:line="360" w:lineRule="auto"/>
        <w:jc w:val="both"/>
        <w:rPr>
          <w:rFonts w:eastAsia="Calibri"/>
        </w:rPr>
      </w:pPr>
    </w:p>
    <w:p w14:paraId="4684B517" w14:textId="77777777" w:rsidR="006158D2" w:rsidRDefault="006158D2" w:rsidP="006158D2">
      <w:pPr>
        <w:spacing w:line="360" w:lineRule="auto"/>
        <w:jc w:val="both"/>
        <w:rPr>
          <w:rFonts w:eastAsia="Calibri"/>
        </w:rPr>
      </w:pPr>
      <w:r w:rsidRPr="009B4C6D">
        <w:rPr>
          <w:rFonts w:eastAsia="Calibri"/>
        </w:rPr>
        <w:t xml:space="preserve">Kjo mënyrë e përdorimit të React mund të jetë në rregull për qëllime testimi, por për prodhim do t'ju duhet të krijoni një </w:t>
      </w:r>
      <w:bookmarkStart w:id="27" w:name="_17dp8vu" w:colFirst="0" w:colLast="0"/>
      <w:bookmarkEnd w:id="27"/>
      <w:r w:rsidRPr="009B4C6D">
        <w:rPr>
          <w:rFonts w:eastAsia="Calibri"/>
        </w:rPr>
        <w:t xml:space="preserve">React Environment. </w:t>
      </w:r>
    </w:p>
    <w:p w14:paraId="6C240C85" w14:textId="77777777" w:rsidR="006158D2" w:rsidRDefault="006158D2" w:rsidP="006158D2">
      <w:pPr>
        <w:spacing w:line="360" w:lineRule="auto"/>
        <w:jc w:val="both"/>
        <w:rPr>
          <w:rFonts w:eastAsia="Calibri"/>
        </w:rPr>
      </w:pPr>
      <w:r w:rsidRPr="00271F51">
        <w:rPr>
          <w:rFonts w:eastAsia="Calibri"/>
        </w:rPr>
        <w:lastRenderedPageBreak/>
        <w:t>Nëse keni të instaluar NPM dhe Node.js, mund të krijoni një aplikacion React duke instaluar fillimisht create-react-app</w:t>
      </w:r>
    </w:p>
    <w:p w14:paraId="3E012A00" w14:textId="77777777" w:rsidR="006158D2" w:rsidRDefault="006158D2" w:rsidP="006158D2">
      <w:pPr>
        <w:spacing w:line="360" w:lineRule="auto"/>
        <w:jc w:val="both"/>
        <w:rPr>
          <w:rFonts w:eastAsia="Calibri"/>
        </w:rPr>
      </w:pPr>
      <w:r w:rsidRPr="00271F51">
        <w:rPr>
          <w:rFonts w:eastAsia="Calibri"/>
        </w:rPr>
        <w:t>Instaloni create-react-app duke ekzekutuar këtë komandë në terminalin tuaj:</w:t>
      </w:r>
    </w:p>
    <w:p w14:paraId="4DB51A31" w14:textId="77777777" w:rsidR="006158D2" w:rsidRDefault="006158D2" w:rsidP="006158D2">
      <w:pPr>
        <w:spacing w:line="360" w:lineRule="auto"/>
        <w:jc w:val="both"/>
        <w:rPr>
          <w:rFonts w:eastAsia="Calibri"/>
        </w:rPr>
      </w:pPr>
      <w:r>
        <w:rPr>
          <w:rFonts w:eastAsia="Calibri"/>
          <w:noProof/>
        </w:rPr>
        <w:drawing>
          <wp:inline distT="0" distB="0" distL="0" distR="0" wp14:anchorId="06A6AD95" wp14:editId="435DDEF5">
            <wp:extent cx="5402580" cy="24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402580" cy="241300"/>
                    </a:xfrm>
                    <a:prstGeom prst="rect">
                      <a:avLst/>
                    </a:prstGeom>
                  </pic:spPr>
                </pic:pic>
              </a:graphicData>
            </a:graphic>
          </wp:inline>
        </w:drawing>
      </w:r>
      <w:r w:rsidRPr="00271F51">
        <w:rPr>
          <w:rFonts w:eastAsia="Calibri"/>
        </w:rPr>
        <w:t>Atëherë ju jeni në gjendje të krijoni një aplikacion React, përshembull  ubtreact.</w:t>
      </w:r>
    </w:p>
    <w:p w14:paraId="37BA9BA0" w14:textId="77777777" w:rsidR="006158D2" w:rsidRDefault="006158D2" w:rsidP="006158D2">
      <w:pPr>
        <w:rPr>
          <w:rFonts w:eastAsia="Calibri"/>
        </w:rPr>
      </w:pPr>
    </w:p>
    <w:p w14:paraId="0CF10A17" w14:textId="77777777" w:rsidR="006158D2" w:rsidRDefault="006158D2" w:rsidP="006158D2">
      <w:pPr>
        <w:rPr>
          <w:rFonts w:eastAsia="Calibri"/>
        </w:rPr>
      </w:pPr>
      <w:r>
        <w:rPr>
          <w:rFonts w:eastAsia="Calibri"/>
          <w:noProof/>
        </w:rPr>
        <w:drawing>
          <wp:inline distT="0" distB="0" distL="0" distR="0" wp14:anchorId="033F2ED4" wp14:editId="29F43BFB">
            <wp:extent cx="5402580" cy="19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02580" cy="193040"/>
                    </a:xfrm>
                    <a:prstGeom prst="rect">
                      <a:avLst/>
                    </a:prstGeom>
                  </pic:spPr>
                </pic:pic>
              </a:graphicData>
            </a:graphic>
          </wp:inline>
        </w:drawing>
      </w:r>
    </w:p>
    <w:p w14:paraId="161CDA57" w14:textId="77777777" w:rsidR="006158D2" w:rsidRDefault="006158D2" w:rsidP="006158D2">
      <w:pPr>
        <w:rPr>
          <w:rFonts w:eastAsia="Calibri"/>
        </w:rPr>
      </w:pPr>
    </w:p>
    <w:p w14:paraId="6BF1081B" w14:textId="77777777" w:rsidR="006158D2" w:rsidRDefault="006158D2" w:rsidP="006158D2">
      <w:pPr>
        <w:rPr>
          <w:rFonts w:eastAsia="Calibri"/>
        </w:rPr>
      </w:pPr>
      <w:r w:rsidRPr="005045A1">
        <w:rPr>
          <w:rFonts w:eastAsia="Calibri"/>
        </w:rPr>
        <w:t>Pasi ta startojmë aplikacionin që kemi krijuar, një dritare e re e shfletuesit do të shfaqet me aplikacionin tuaj të sapo krijuar React!</w:t>
      </w:r>
    </w:p>
    <w:p w14:paraId="18D0DF1C" w14:textId="77777777" w:rsidR="006158D2" w:rsidRDefault="006158D2" w:rsidP="006158D2">
      <w:pPr>
        <w:rPr>
          <w:rFonts w:eastAsia="Calibri"/>
        </w:rPr>
      </w:pPr>
      <w:r w:rsidRPr="005045A1">
        <w:rPr>
          <w:rFonts w:eastAsia="Calibri"/>
        </w:rPr>
        <w:t>Per te vazhduar me codin duhet të shkojmë tek follderi scr pastaj App.js dhe do të nau shfaqet ky kodë:</w:t>
      </w:r>
    </w:p>
    <w:p w14:paraId="200BECD9" w14:textId="77777777" w:rsidR="006158D2" w:rsidRDefault="006158D2" w:rsidP="006158D2">
      <w:pPr>
        <w:rPr>
          <w:rFonts w:eastAsia="Calibri"/>
        </w:rPr>
      </w:pPr>
    </w:p>
    <w:p w14:paraId="0489F2B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logo</w:t>
      </w:r>
      <w:r>
        <w:rPr>
          <w:rFonts w:ascii="Menlo" w:hAnsi="Menlo" w:cs="Menlo"/>
          <w:color w:val="D4D4D4"/>
          <w:sz w:val="18"/>
          <w:szCs w:val="18"/>
        </w:rPr>
        <w:t xml:space="preserve">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'./logo.svg'</w:t>
      </w:r>
      <w:r>
        <w:rPr>
          <w:rFonts w:ascii="Menlo" w:hAnsi="Menlo" w:cs="Menlo"/>
          <w:color w:val="D4D4D4"/>
          <w:sz w:val="18"/>
          <w:szCs w:val="18"/>
        </w:rPr>
        <w:t>;</w:t>
      </w:r>
    </w:p>
    <w:p w14:paraId="3B31EF1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CE9178"/>
          <w:sz w:val="18"/>
          <w:szCs w:val="18"/>
        </w:rPr>
        <w:t>'./App.css'</w:t>
      </w:r>
      <w:r>
        <w:rPr>
          <w:rFonts w:ascii="Menlo" w:hAnsi="Menlo" w:cs="Menlo"/>
          <w:color w:val="D4D4D4"/>
          <w:sz w:val="18"/>
          <w:szCs w:val="18"/>
        </w:rPr>
        <w:t>;</w:t>
      </w:r>
    </w:p>
    <w:p w14:paraId="05AE0233" w14:textId="77777777" w:rsidR="006158D2" w:rsidRDefault="006158D2" w:rsidP="006158D2">
      <w:pPr>
        <w:shd w:val="clear" w:color="auto" w:fill="1E1E1E"/>
        <w:spacing w:line="270" w:lineRule="atLeast"/>
        <w:rPr>
          <w:rFonts w:ascii="Menlo" w:hAnsi="Menlo" w:cs="Menlo"/>
          <w:color w:val="D4D4D4"/>
          <w:sz w:val="18"/>
          <w:szCs w:val="18"/>
        </w:rPr>
      </w:pPr>
    </w:p>
    <w:p w14:paraId="7F9724E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 {</w:t>
      </w:r>
    </w:p>
    <w:p w14:paraId="646EE17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CCBA94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7C29107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"App-header"</w:t>
      </w:r>
      <w:r>
        <w:rPr>
          <w:rFonts w:ascii="Menlo" w:hAnsi="Menlo" w:cs="Menlo"/>
          <w:color w:val="808080"/>
          <w:sz w:val="18"/>
          <w:szCs w:val="18"/>
        </w:rPr>
        <w:t>&gt;</w:t>
      </w:r>
    </w:p>
    <w:p w14:paraId="4E693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569CD6"/>
          <w:sz w:val="18"/>
          <w:szCs w:val="18"/>
        </w:rPr>
        <w:t>{</w:t>
      </w:r>
      <w:r>
        <w:rPr>
          <w:rFonts w:ascii="Menlo" w:hAnsi="Menlo" w:cs="Menlo"/>
          <w:color w:val="9CDCFE"/>
          <w:sz w:val="18"/>
          <w:szCs w:val="18"/>
        </w:rPr>
        <w:t>logo</w:t>
      </w:r>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"App-logo"</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3660D8D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C6B4FE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Edit </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src/App.js</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 xml:space="preserve"> and save to reload.</w:t>
      </w:r>
    </w:p>
    <w:p w14:paraId="7BE41E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97EF4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p>
    <w:p w14:paraId="167B305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"App-link"</w:t>
      </w:r>
    </w:p>
    <w:p w14:paraId="0EFA0C1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"https://reactjs.org"</w:t>
      </w:r>
    </w:p>
    <w:p w14:paraId="29AF893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"_blank"</w:t>
      </w:r>
    </w:p>
    <w:p w14:paraId="4E2F737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"noopener noreferrer"</w:t>
      </w:r>
    </w:p>
    <w:p w14:paraId="0D6DABC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&gt;</w:t>
      </w:r>
    </w:p>
    <w:p w14:paraId="4364657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Learn React</w:t>
      </w:r>
    </w:p>
    <w:p w14:paraId="7D961E9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3213B5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808080"/>
          <w:sz w:val="18"/>
          <w:szCs w:val="18"/>
        </w:rPr>
        <w:t>&gt;</w:t>
      </w:r>
    </w:p>
    <w:p w14:paraId="2CEE250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70FBF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0DFA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800853F" w14:textId="77777777" w:rsidR="006158D2" w:rsidRDefault="006158D2" w:rsidP="006158D2">
      <w:pPr>
        <w:shd w:val="clear" w:color="auto" w:fill="1E1E1E"/>
        <w:spacing w:line="270" w:lineRule="atLeast"/>
        <w:rPr>
          <w:rFonts w:ascii="Menlo" w:hAnsi="Menlo" w:cs="Menlo"/>
          <w:color w:val="D4D4D4"/>
          <w:sz w:val="18"/>
          <w:szCs w:val="18"/>
        </w:rPr>
      </w:pPr>
    </w:p>
    <w:p w14:paraId="7704A69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w:t>
      </w:r>
    </w:p>
    <w:p w14:paraId="0877CD7E" w14:textId="77777777" w:rsidR="006158D2" w:rsidRDefault="006158D2" w:rsidP="006158D2">
      <w:pPr>
        <w:shd w:val="clear" w:color="auto" w:fill="1E1E1E"/>
        <w:spacing w:line="270" w:lineRule="atLeast"/>
        <w:rPr>
          <w:rFonts w:ascii="Menlo" w:hAnsi="Menlo" w:cs="Menlo"/>
          <w:color w:val="D4D4D4"/>
          <w:sz w:val="18"/>
          <w:szCs w:val="18"/>
        </w:rPr>
      </w:pPr>
    </w:p>
    <w:p w14:paraId="77131E22" w14:textId="77777777" w:rsidR="006158D2" w:rsidRDefault="006158D2" w:rsidP="006158D2">
      <w:pPr>
        <w:rPr>
          <w:rFonts w:eastAsia="Calibri"/>
        </w:rPr>
      </w:pPr>
    </w:p>
    <w:p w14:paraId="2E2F9F5C" w14:textId="77777777" w:rsidR="006158D2" w:rsidRDefault="006158D2" w:rsidP="006158D2">
      <w:pPr>
        <w:rPr>
          <w:rFonts w:eastAsia="Calibri"/>
          <w:lang w:val="de-CH"/>
        </w:rPr>
      </w:pPr>
      <w:r w:rsidRPr="005045A1">
        <w:rPr>
          <w:rFonts w:eastAsia="Calibri"/>
          <w:lang w:val="de-CH"/>
        </w:rPr>
        <w:t xml:space="preserve">Ne </w:t>
      </w:r>
      <w:proofErr w:type="spellStart"/>
      <w:r w:rsidRPr="005045A1">
        <w:rPr>
          <w:rFonts w:eastAsia="Calibri"/>
          <w:lang w:val="de-CH"/>
        </w:rPr>
        <w:t>pastaj</w:t>
      </w:r>
      <w:proofErr w:type="spellEnd"/>
      <w:r w:rsidRPr="005045A1">
        <w:rPr>
          <w:rFonts w:eastAsia="Calibri"/>
          <w:lang w:val="de-CH"/>
        </w:rPr>
        <w:t xml:space="preserve"> </w:t>
      </w:r>
      <w:proofErr w:type="spellStart"/>
      <w:r w:rsidRPr="005045A1">
        <w:rPr>
          <w:rFonts w:eastAsia="Calibri"/>
          <w:lang w:val="de-CH"/>
        </w:rPr>
        <w:t>mund</w:t>
      </w:r>
      <w:proofErr w:type="spellEnd"/>
      <w:r w:rsidRPr="005045A1">
        <w:rPr>
          <w:rFonts w:eastAsia="Calibri"/>
          <w:lang w:val="de-CH"/>
        </w:rPr>
        <w:t xml:space="preserve"> </w:t>
      </w:r>
      <w:proofErr w:type="spellStart"/>
      <w:r w:rsidRPr="005045A1">
        <w:rPr>
          <w:rFonts w:eastAsia="Calibri"/>
          <w:lang w:val="de-CH"/>
        </w:rPr>
        <w:t>te</w:t>
      </w:r>
      <w:proofErr w:type="spellEnd"/>
      <w:r w:rsidRPr="005045A1">
        <w:rPr>
          <w:rFonts w:eastAsia="Calibri"/>
          <w:lang w:val="de-CH"/>
        </w:rPr>
        <w:t xml:space="preserve"> </w:t>
      </w:r>
      <w:proofErr w:type="spellStart"/>
      <w:r w:rsidRPr="005045A1">
        <w:rPr>
          <w:rFonts w:eastAsia="Calibri"/>
          <w:lang w:val="de-CH"/>
        </w:rPr>
        <w:t>vazhdoj</w:t>
      </w:r>
      <w:r>
        <w:rPr>
          <w:rFonts w:eastAsia="Calibri"/>
          <w:lang w:val="de-CH"/>
        </w:rPr>
        <w:t>më</w:t>
      </w:r>
      <w:proofErr w:type="spellEnd"/>
      <w:r>
        <w:rPr>
          <w:rFonts w:eastAsia="Calibri"/>
          <w:lang w:val="de-CH"/>
        </w:rPr>
        <w:t xml:space="preserve"> </w:t>
      </w:r>
      <w:proofErr w:type="spellStart"/>
      <w:r>
        <w:rPr>
          <w:rFonts w:eastAsia="Calibri"/>
          <w:lang w:val="de-CH"/>
        </w:rPr>
        <w:t>duke</w:t>
      </w:r>
      <w:proofErr w:type="spellEnd"/>
      <w:r>
        <w:rPr>
          <w:rFonts w:eastAsia="Calibri"/>
          <w:lang w:val="de-CH"/>
        </w:rPr>
        <w:t xml:space="preserve"> e </w:t>
      </w:r>
      <w:proofErr w:type="spellStart"/>
      <w:r>
        <w:rPr>
          <w:rFonts w:eastAsia="Calibri"/>
          <w:lang w:val="de-CH"/>
        </w:rPr>
        <w:t>modifikuar</w:t>
      </w:r>
      <w:proofErr w:type="spellEnd"/>
      <w:r>
        <w:rPr>
          <w:rFonts w:eastAsia="Calibri"/>
          <w:lang w:val="de-CH"/>
        </w:rPr>
        <w:t xml:space="preserve">, </w:t>
      </w:r>
      <w:proofErr w:type="spellStart"/>
      <w:r>
        <w:rPr>
          <w:rFonts w:eastAsia="Calibri"/>
          <w:lang w:val="de-CH"/>
        </w:rPr>
        <w:t>sikur</w:t>
      </w:r>
      <w:proofErr w:type="spellEnd"/>
      <w:r>
        <w:rPr>
          <w:rFonts w:eastAsia="Calibri"/>
          <w:lang w:val="de-CH"/>
        </w:rPr>
        <w:t xml:space="preserve"> ne </w:t>
      </w:r>
      <w:proofErr w:type="spellStart"/>
      <w:r>
        <w:rPr>
          <w:rFonts w:eastAsia="Calibri"/>
          <w:lang w:val="de-CH"/>
        </w:rPr>
        <w:t>kodin</w:t>
      </w:r>
      <w:proofErr w:type="spellEnd"/>
      <w:r>
        <w:rPr>
          <w:rFonts w:eastAsia="Calibri"/>
          <w:lang w:val="de-CH"/>
        </w:rPr>
        <w:t xml:space="preserve"> </w:t>
      </w:r>
      <w:proofErr w:type="spellStart"/>
      <w:r>
        <w:rPr>
          <w:rFonts w:eastAsia="Calibri"/>
          <w:lang w:val="de-CH"/>
        </w:rPr>
        <w:t>më</w:t>
      </w:r>
      <w:proofErr w:type="spellEnd"/>
      <w:r>
        <w:rPr>
          <w:rFonts w:eastAsia="Calibri"/>
          <w:lang w:val="de-CH"/>
        </w:rPr>
        <w:t xml:space="preserve"> </w:t>
      </w:r>
      <w:proofErr w:type="spellStart"/>
      <w:proofErr w:type="gramStart"/>
      <w:r>
        <w:rPr>
          <w:rFonts w:eastAsia="Calibri"/>
          <w:lang w:val="de-CH"/>
        </w:rPr>
        <w:t>poshtë</w:t>
      </w:r>
      <w:proofErr w:type="spellEnd"/>
      <w:r>
        <w:rPr>
          <w:rFonts w:eastAsia="Calibri"/>
          <w:lang w:val="de-CH"/>
        </w:rPr>
        <w:t xml:space="preserve"> :</w:t>
      </w:r>
      <w:proofErr w:type="gramEnd"/>
    </w:p>
    <w:p w14:paraId="74014CC8" w14:textId="77777777" w:rsidR="006158D2" w:rsidRDefault="006158D2" w:rsidP="006158D2">
      <w:pPr>
        <w:rPr>
          <w:rFonts w:eastAsia="Calibri"/>
          <w:lang w:val="de-CH"/>
        </w:rPr>
      </w:pPr>
    </w:p>
    <w:p w14:paraId="70EB95FB" w14:textId="77777777" w:rsidR="006158D2" w:rsidRDefault="006158D2" w:rsidP="006158D2">
      <w:pPr>
        <w:rPr>
          <w:rFonts w:eastAsia="Calibri"/>
          <w:lang w:val="de-CH"/>
        </w:rPr>
      </w:pPr>
    </w:p>
    <w:p w14:paraId="18E5ABC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React</w:t>
      </w:r>
      <w:r>
        <w:rPr>
          <w:rFonts w:ascii="Menlo" w:hAnsi="Menlo" w:cs="Menlo"/>
          <w:color w:val="D4D4D4"/>
          <w:sz w:val="18"/>
          <w:szCs w:val="18"/>
        </w:rPr>
        <w:t xml:space="preserve">, { </w:t>
      </w:r>
      <w:r>
        <w:rPr>
          <w:rFonts w:ascii="Menlo" w:hAnsi="Menlo" w:cs="Menlo"/>
          <w:color w:val="9CDCFE"/>
          <w:sz w:val="18"/>
          <w:szCs w:val="18"/>
        </w:rPr>
        <w:t>Component</w:t>
      </w:r>
      <w:r>
        <w:rPr>
          <w:rFonts w:ascii="Menlo" w:hAnsi="Menlo" w:cs="Menlo"/>
          <w:color w:val="D4D4D4"/>
          <w:sz w:val="18"/>
          <w:szCs w:val="18"/>
        </w:rPr>
        <w:t xml:space="preserve"> }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'react'</w:t>
      </w:r>
      <w:r>
        <w:rPr>
          <w:rFonts w:ascii="Menlo" w:hAnsi="Menlo" w:cs="Menlo"/>
          <w:color w:val="D4D4D4"/>
          <w:sz w:val="18"/>
          <w:szCs w:val="18"/>
        </w:rPr>
        <w:t>;</w:t>
      </w:r>
    </w:p>
    <w:p w14:paraId="3DFCCDC9" w14:textId="77777777" w:rsidR="006158D2" w:rsidRDefault="006158D2" w:rsidP="006158D2">
      <w:pPr>
        <w:shd w:val="clear" w:color="auto" w:fill="1E1E1E"/>
        <w:spacing w:line="270" w:lineRule="atLeast"/>
        <w:rPr>
          <w:rFonts w:ascii="Menlo" w:hAnsi="Menlo" w:cs="Menlo"/>
          <w:color w:val="D4D4D4"/>
          <w:sz w:val="18"/>
          <w:szCs w:val="18"/>
        </w:rPr>
      </w:pPr>
    </w:p>
    <w:p w14:paraId="266F6A9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Component</w:t>
      </w:r>
      <w:r>
        <w:rPr>
          <w:rFonts w:ascii="Menlo" w:hAnsi="Menlo" w:cs="Menlo"/>
          <w:color w:val="D4D4D4"/>
          <w:sz w:val="18"/>
          <w:szCs w:val="18"/>
        </w:rPr>
        <w:t xml:space="preserve"> {</w:t>
      </w:r>
    </w:p>
    <w:p w14:paraId="1B59032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render</w:t>
      </w:r>
      <w:r>
        <w:rPr>
          <w:rFonts w:ascii="Menlo" w:hAnsi="Menlo" w:cs="Menlo"/>
          <w:color w:val="D4D4D4"/>
          <w:sz w:val="18"/>
          <w:szCs w:val="18"/>
        </w:rPr>
        <w:t>() {</w:t>
      </w:r>
    </w:p>
    <w:p w14:paraId="40DA3F3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FB7F13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1EAE2C8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 2020!</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EE93C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A717B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46E2E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7BED6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4F12FB" w14:textId="77777777" w:rsidR="006158D2" w:rsidRDefault="006158D2" w:rsidP="006158D2">
      <w:pPr>
        <w:shd w:val="clear" w:color="auto" w:fill="1E1E1E"/>
        <w:spacing w:line="270" w:lineRule="atLeast"/>
        <w:rPr>
          <w:rFonts w:ascii="Menlo" w:hAnsi="Menlo" w:cs="Menlo"/>
          <w:color w:val="D4D4D4"/>
          <w:sz w:val="18"/>
          <w:szCs w:val="18"/>
        </w:rPr>
      </w:pPr>
    </w:p>
    <w:p w14:paraId="6D981879"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w:t>
      </w:r>
      <w:r w:rsidRPr="005045A1">
        <w:rPr>
          <w:rFonts w:eastAsia="Calibri"/>
          <w:noProof/>
          <w:lang w:val="de-CH"/>
        </w:rPr>
        <w:t xml:space="preserve"> </w:t>
      </w:r>
    </w:p>
    <w:p w14:paraId="32E34D55" w14:textId="551A80F5" w:rsidR="00B46602" w:rsidRPr="00A31CDD" w:rsidRDefault="00B46602" w:rsidP="00B46602">
      <w:pPr>
        <w:rPr>
          <w:rFonts w:eastAsia="Calibri"/>
        </w:rPr>
      </w:pPr>
    </w:p>
    <w:p w14:paraId="74D210FD" w14:textId="72B7C5BC" w:rsidR="00B46602" w:rsidRPr="00A31CDD" w:rsidRDefault="006158D2" w:rsidP="00B46602">
      <w:pPr>
        <w:rPr>
          <w:rFonts w:eastAsia="Calibri"/>
        </w:rPr>
      </w:pPr>
      <w:r>
        <w:rPr>
          <w:rFonts w:eastAsia="Calibri"/>
          <w:noProof/>
          <w:lang w:val="de-CH"/>
        </w:rPr>
        <w:drawing>
          <wp:inline distT="0" distB="0" distL="0" distR="0" wp14:anchorId="0F29A946" wp14:editId="0A6397D3">
            <wp:extent cx="5402580" cy="843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402580" cy="843822"/>
                    </a:xfrm>
                    <a:prstGeom prst="rect">
                      <a:avLst/>
                    </a:prstGeom>
                  </pic:spPr>
                </pic:pic>
              </a:graphicData>
            </a:graphic>
          </wp:inline>
        </w:drawing>
      </w:r>
    </w:p>
    <w:p w14:paraId="3C55972C" w14:textId="29C44183" w:rsidR="00E351BB" w:rsidRPr="001313DF" w:rsidRDefault="00E351BB" w:rsidP="00D85F40">
      <w:pPr>
        <w:spacing w:line="360" w:lineRule="auto"/>
        <w:jc w:val="center"/>
      </w:pPr>
    </w:p>
    <w:p w14:paraId="54A68E67" w14:textId="13330F1C" w:rsidR="000D4B0F" w:rsidRPr="008C4C3E" w:rsidRDefault="000D4B0F" w:rsidP="00D85F40">
      <w:pPr>
        <w:jc w:val="center"/>
        <w:rPr>
          <w:rFonts w:eastAsia="Calibri"/>
          <w:lang w:val="en-US"/>
        </w:rPr>
      </w:pPr>
    </w:p>
    <w:p w14:paraId="1109A07C" w14:textId="77777777" w:rsidR="00A30F72" w:rsidRDefault="00A30F72" w:rsidP="00A30F72">
      <w:pPr>
        <w:rPr>
          <w:rFonts w:ascii="AppleSystemUIFont" w:hAnsi="AppleSystemUIFont" w:cs="AppleSystemUIFont"/>
          <w:lang w:val="en-GB"/>
        </w:rPr>
      </w:pPr>
      <w:r>
        <w:rPr>
          <w:rFonts w:eastAsia="Calibri"/>
          <w:lang w:val="en-US"/>
        </w:rPr>
        <w:t xml:space="preserve">3.4 </w:t>
      </w:r>
      <w:proofErr w:type="spellStart"/>
      <w:r>
        <w:rPr>
          <w:rFonts w:ascii="AppleSystemUIFont" w:hAnsi="AppleSystemUIFont" w:cs="AppleSystemUIFont"/>
          <w:lang w:val="en-GB"/>
        </w:rPr>
        <w:t>Popullariteti</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dhe</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Mbështetja</w:t>
      </w:r>
      <w:proofErr w:type="spellEnd"/>
    </w:p>
    <w:p w14:paraId="395E769C" w14:textId="77777777" w:rsidR="00A30F72" w:rsidRDefault="00A30F72" w:rsidP="00A30F72">
      <w:pPr>
        <w:jc w:val="both"/>
        <w:rPr>
          <w:rFonts w:ascii="AppleSystemUIFont" w:hAnsi="AppleSystemUIFont" w:cs="AppleSystemUIFont"/>
          <w:lang w:val="en-GB"/>
        </w:rPr>
      </w:pPr>
    </w:p>
    <w:p w14:paraId="77F91609" w14:textId="77777777" w:rsidR="00A30F72" w:rsidRDefault="00A30F72" w:rsidP="00A30F72">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vit.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29CF4F88" w14:textId="57CD3CA7" w:rsidR="00A30F72" w:rsidRPr="00015C8C" w:rsidRDefault="00A30F72" w:rsidP="00A30F72">
      <w:pPr>
        <w:spacing w:line="360" w:lineRule="auto"/>
        <w:jc w:val="both"/>
        <w:rPr>
          <w:rFonts w:eastAsia="Calibri"/>
          <w:lang w:val="en-US"/>
        </w:rPr>
      </w:pPr>
      <w:r w:rsidRPr="00015C8C">
        <w:rPr>
          <w:rFonts w:eastAsia="Calibri"/>
          <w:lang w:val="en-US"/>
        </w:rPr>
        <w:t xml:space="preserve">React </w:t>
      </w:r>
      <w:proofErr w:type="spellStart"/>
      <w:r w:rsidRPr="00015C8C">
        <w:rPr>
          <w:rFonts w:eastAsia="Calibri"/>
          <w:lang w:val="en-US"/>
        </w:rPr>
        <w:t>përdor</w:t>
      </w:r>
      <w:r>
        <w:rPr>
          <w:rFonts w:eastAsia="Calibri"/>
          <w:lang w:val="en-US"/>
        </w:rPr>
        <w:t>ë</w:t>
      </w:r>
      <w:proofErr w:type="spellEnd"/>
      <w:r w:rsidRPr="00015C8C">
        <w:rPr>
          <w:rFonts w:eastAsia="Calibri"/>
          <w:lang w:val="en-US"/>
        </w:rPr>
        <w:t xml:space="preserve"> DOM </w:t>
      </w:r>
      <w:proofErr w:type="gramStart"/>
      <w:r w:rsidRPr="00015C8C">
        <w:rPr>
          <w:rFonts w:eastAsia="Calibri"/>
          <w:lang w:val="en-US"/>
        </w:rPr>
        <w:t xml:space="preserve">virtual </w:t>
      </w:r>
      <w:r>
        <w:rPr>
          <w:rFonts w:eastAsia="Calibri"/>
          <w:lang w:val="en-US"/>
        </w:rPr>
        <w:t>.</w:t>
      </w:r>
      <w:proofErr w:type="gramEnd"/>
    </w:p>
    <w:p w14:paraId="49269466" w14:textId="77777777" w:rsidR="00A30F72" w:rsidRDefault="00A30F72" w:rsidP="00A30F72">
      <w:pPr>
        <w:spacing w:line="360" w:lineRule="auto"/>
        <w:jc w:val="both"/>
        <w:rPr>
          <w:rFonts w:eastAsia="Calibri"/>
          <w:lang w:val="en-US"/>
        </w:rPr>
      </w:pPr>
      <w:proofErr w:type="spellStart"/>
      <w:r w:rsidRPr="00015C8C">
        <w:rPr>
          <w:rFonts w:eastAsia="Calibri"/>
          <w:lang w:val="en-US"/>
        </w:rPr>
        <w:t>Dallimi</w:t>
      </w:r>
      <w:proofErr w:type="spellEnd"/>
      <w:r w:rsidRPr="00015C8C">
        <w:rPr>
          <w:rFonts w:eastAsia="Calibri"/>
          <w:lang w:val="en-US"/>
        </w:rPr>
        <w:t xml:space="preserve"> </w:t>
      </w:r>
      <w:proofErr w:type="spellStart"/>
      <w:r w:rsidRPr="00015C8C">
        <w:rPr>
          <w:rFonts w:eastAsia="Calibri"/>
          <w:lang w:val="en-US"/>
        </w:rPr>
        <w:t>kryesor</w:t>
      </w:r>
      <w:proofErr w:type="spellEnd"/>
      <w:r w:rsidRPr="00015C8C">
        <w:rPr>
          <w:rFonts w:eastAsia="Calibri"/>
          <w:lang w:val="en-US"/>
        </w:rPr>
        <w:t xml:space="preserve"> midis </w:t>
      </w:r>
      <w:proofErr w:type="spellStart"/>
      <w:r>
        <w:rPr>
          <w:rFonts w:eastAsia="Calibri"/>
          <w:lang w:val="en-US"/>
        </w:rPr>
        <w:t>frameworkeve</w:t>
      </w:r>
      <w:proofErr w:type="spellEnd"/>
      <w:r>
        <w:rPr>
          <w:rFonts w:eastAsia="Calibri"/>
          <w:lang w:val="en-US"/>
        </w:rPr>
        <w:t xml:space="preserve"> </w:t>
      </w:r>
      <w:proofErr w:type="spellStart"/>
      <w:r>
        <w:rPr>
          <w:rFonts w:eastAsia="Calibri"/>
          <w:lang w:val="en-US"/>
        </w:rPr>
        <w:t>te</w:t>
      </w:r>
      <w:proofErr w:type="spellEnd"/>
      <w:r>
        <w:rPr>
          <w:rFonts w:eastAsia="Calibri"/>
          <w:lang w:val="en-US"/>
        </w:rPr>
        <w:t xml:space="preserve"> </w:t>
      </w:r>
      <w:proofErr w:type="spellStart"/>
      <w:r>
        <w:rPr>
          <w:rFonts w:eastAsia="Calibri"/>
          <w:lang w:val="en-US"/>
        </w:rPr>
        <w:t>tjere</w:t>
      </w:r>
      <w:proofErr w:type="spellEnd"/>
      <w:r>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React </w:t>
      </w:r>
      <w:proofErr w:type="spellStart"/>
      <w:r w:rsidRPr="00015C8C">
        <w:rPr>
          <w:rFonts w:eastAsia="Calibri"/>
          <w:lang w:val="en-US"/>
        </w:rPr>
        <w:t>është</w:t>
      </w:r>
      <w:proofErr w:type="spellEnd"/>
      <w:r w:rsidRPr="00015C8C">
        <w:rPr>
          <w:rFonts w:eastAsia="Calibri"/>
          <w:lang w:val="en-US"/>
        </w:rPr>
        <w:t xml:space="preserve"> se React </w:t>
      </w:r>
      <w:proofErr w:type="spellStart"/>
      <w:r w:rsidRPr="00015C8C">
        <w:rPr>
          <w:rFonts w:eastAsia="Calibri"/>
          <w:lang w:val="en-US"/>
        </w:rPr>
        <w:t>përdor</w:t>
      </w:r>
      <w:proofErr w:type="spellEnd"/>
      <w:r w:rsidRPr="00015C8C">
        <w:rPr>
          <w:rFonts w:eastAsia="Calibri"/>
          <w:lang w:val="en-US"/>
        </w:rPr>
        <w:t xml:space="preserve"> JSX,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roofErr w:type="spellStart"/>
      <w:r w:rsidRPr="00015C8C">
        <w:rPr>
          <w:rFonts w:eastAsia="Calibri"/>
          <w:lang w:val="en-US"/>
        </w:rPr>
        <w:t>Kjo</w:t>
      </w:r>
      <w:proofErr w:type="spellEnd"/>
      <w:r w:rsidRPr="00015C8C">
        <w:rPr>
          <w:rFonts w:eastAsia="Calibri"/>
          <w:lang w:val="en-US"/>
        </w:rPr>
        <w:t xml:space="preserve"> do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thotë</w:t>
      </w:r>
      <w:proofErr w:type="spellEnd"/>
      <w:r w:rsidRPr="00015C8C">
        <w:rPr>
          <w:rFonts w:eastAsia="Calibri"/>
          <w:lang w:val="en-US"/>
        </w:rPr>
        <w:t xml:space="preserve"> </w:t>
      </w:r>
      <w:proofErr w:type="spellStart"/>
      <w:r w:rsidRPr="00015C8C">
        <w:rPr>
          <w:rFonts w:eastAsia="Calibri"/>
          <w:lang w:val="en-US"/>
        </w:rPr>
        <w:t>që</w:t>
      </w:r>
      <w:proofErr w:type="spellEnd"/>
      <w:r w:rsidRPr="00015C8C">
        <w:rPr>
          <w:rFonts w:eastAsia="Calibri"/>
          <w:lang w:val="en-US"/>
        </w:rPr>
        <w:t xml:space="preserve"> React </w:t>
      </w:r>
      <w:proofErr w:type="spellStart"/>
      <w:r w:rsidRPr="00015C8C">
        <w:rPr>
          <w:rFonts w:eastAsia="Calibri"/>
          <w:lang w:val="en-US"/>
        </w:rPr>
        <w:t>kërkon</w:t>
      </w:r>
      <w:proofErr w:type="spellEnd"/>
      <w:r w:rsidRPr="00015C8C">
        <w:rPr>
          <w:rFonts w:eastAsia="Calibri"/>
          <w:lang w:val="en-US"/>
        </w:rPr>
        <w:t xml:space="preserve"> </w:t>
      </w:r>
      <w:proofErr w:type="spellStart"/>
      <w:r w:rsidRPr="00015C8C">
        <w:rPr>
          <w:rFonts w:eastAsia="Calibri"/>
          <w:lang w:val="en-US"/>
        </w:rPr>
        <w:t>zbatime</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komplekse</w:t>
      </w:r>
      <w:proofErr w:type="spellEnd"/>
      <w:r w:rsidRPr="00015C8C">
        <w:rPr>
          <w:rFonts w:eastAsia="Calibri"/>
          <w:lang w:val="en-US"/>
        </w:rPr>
        <w:t xml:space="preserve"> </w:t>
      </w:r>
      <w:proofErr w:type="spellStart"/>
      <w:r w:rsidRPr="00015C8C">
        <w:rPr>
          <w:rFonts w:eastAsia="Calibri"/>
          <w:lang w:val="en-US"/>
        </w:rPr>
        <w:t>edhe</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detyra</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thjeshta</w:t>
      </w:r>
      <w:proofErr w:type="spellEnd"/>
      <w:r w:rsidRPr="00015C8C">
        <w:rPr>
          <w:rFonts w:eastAsia="Calibri"/>
          <w:lang w:val="en-US"/>
        </w:rPr>
        <w:t xml:space="preserve"> (</w:t>
      </w:r>
      <w:proofErr w:type="spellStart"/>
      <w:r w:rsidRPr="00015C8C">
        <w:rPr>
          <w:rFonts w:eastAsia="Calibri"/>
          <w:lang w:val="en-US"/>
        </w:rPr>
        <w:t>krahasuar</w:t>
      </w:r>
      <w:proofErr w:type="spellEnd"/>
      <w:r w:rsidRPr="00015C8C">
        <w:rPr>
          <w:rFonts w:eastAsia="Calibri"/>
          <w:lang w:val="en-US"/>
        </w:rPr>
        <w:t xml:space="preserve"> me Vue.js apo </w:t>
      </w:r>
      <w:proofErr w:type="spellStart"/>
      <w:r w:rsidRPr="00015C8C">
        <w:rPr>
          <w:rFonts w:eastAsia="Calibri"/>
          <w:lang w:val="en-US"/>
        </w:rPr>
        <w:t>edhe</w:t>
      </w:r>
      <w:proofErr w:type="spellEnd"/>
      <w:r w:rsidRPr="00015C8C">
        <w:rPr>
          <w:rFonts w:eastAsia="Calibri"/>
          <w:lang w:val="en-US"/>
        </w:rPr>
        <w:t xml:space="preserve"> Angular), </w:t>
      </w:r>
      <w:proofErr w:type="spellStart"/>
      <w:r w:rsidRPr="00015C8C">
        <w:rPr>
          <w:rFonts w:eastAsia="Calibri"/>
          <w:lang w:val="en-US"/>
        </w:rPr>
        <w:t>në</w:t>
      </w:r>
      <w:proofErr w:type="spellEnd"/>
      <w:r w:rsidRPr="00015C8C">
        <w:rPr>
          <w:rFonts w:eastAsia="Calibri"/>
          <w:lang w:val="en-US"/>
        </w:rPr>
        <w:t xml:space="preserve"> fund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fundit</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duhet</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kohë</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zhvilluar</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komponent</w:t>
      </w:r>
      <w:proofErr w:type="spellEnd"/>
      <w:r w:rsidRPr="00015C8C">
        <w:rPr>
          <w:rFonts w:eastAsia="Calibri"/>
          <w:lang w:val="en-US"/>
        </w:rPr>
        <w:t xml:space="preserve"> </w:t>
      </w:r>
      <w:proofErr w:type="spellStart"/>
      <w:r w:rsidRPr="00015C8C">
        <w:rPr>
          <w:rFonts w:eastAsia="Calibri"/>
          <w:lang w:val="en-US"/>
        </w:rPr>
        <w:t>kompleks</w:t>
      </w:r>
      <w:proofErr w:type="spellEnd"/>
      <w:r w:rsidRPr="00015C8C">
        <w:rPr>
          <w:rFonts w:eastAsia="Calibri"/>
          <w:lang w:val="en-US"/>
        </w:rPr>
        <w:t>.</w:t>
      </w:r>
    </w:p>
    <w:p w14:paraId="34569757" w14:textId="78AB493B" w:rsidR="00A30F72" w:rsidRDefault="00A30F72" w:rsidP="00A30F72">
      <w:pPr>
        <w:spacing w:line="360" w:lineRule="auto"/>
        <w:jc w:val="both"/>
        <w:rPr>
          <w:rStyle w:val="jlqj4b"/>
          <w:color w:val="000000" w:themeColor="text1"/>
        </w:rPr>
      </w:pPr>
      <w:r>
        <w:rPr>
          <w:rStyle w:val="jlqj4b"/>
          <w:color w:val="000000" w:themeColor="text1"/>
        </w:rPr>
        <w:t>Pra</w:t>
      </w:r>
      <w:r w:rsidRPr="00201375">
        <w:rPr>
          <w:rStyle w:val="jlqj4b"/>
          <w:color w:val="000000" w:themeColor="text1"/>
        </w:rPr>
        <w:t xml:space="preserve"> </w:t>
      </w:r>
      <w:r>
        <w:rPr>
          <w:rStyle w:val="jlqj4b"/>
          <w:color w:val="000000" w:themeColor="text1"/>
        </w:rPr>
        <w:t>t</w:t>
      </w:r>
      <w:r w:rsidRPr="00201375">
        <w:rPr>
          <w:rStyle w:val="jlqj4b"/>
          <w:color w:val="000000" w:themeColor="text1"/>
        </w:rPr>
        <w:t xml:space="preserve">ë dy React </w:t>
      </w:r>
      <w:r>
        <w:rPr>
          <w:rStyle w:val="jlqj4b"/>
          <w:color w:val="000000" w:themeColor="text1"/>
        </w:rPr>
        <w:t>eshte i</w:t>
      </w:r>
      <w:r w:rsidRPr="00201375">
        <w:rPr>
          <w:rStyle w:val="jlqj4b"/>
          <w:color w:val="000000" w:themeColor="text1"/>
        </w:rPr>
        <w:t xml:space="preserve"> përshtatshme për projekte të vogla dhe të mesme.</w:t>
      </w:r>
      <w:r>
        <w:rPr>
          <w:rStyle w:val="jlqj4b"/>
          <w:color w:val="000000" w:themeColor="text1"/>
        </w:rPr>
        <w:t xml:space="preserve"> </w:t>
      </w:r>
    </w:p>
    <w:p w14:paraId="585D2209" w14:textId="77777777" w:rsidR="00A30F72" w:rsidRDefault="00A30F72" w:rsidP="00A30F72">
      <w:pPr>
        <w:spacing w:line="420" w:lineRule="atLeast"/>
        <w:jc w:val="both"/>
        <w:rPr>
          <w:color w:val="000000" w:themeColor="text1"/>
        </w:rPr>
      </w:pPr>
      <w:r w:rsidRPr="0033007D">
        <w:rPr>
          <w:color w:val="000000" w:themeColor="text1"/>
        </w:rPr>
        <w:t>Pyetjet kryesore në realizueshmërinë e kornizav</w:t>
      </w:r>
      <w:r>
        <w:rPr>
          <w:color w:val="000000" w:themeColor="text1"/>
        </w:rPr>
        <w:t>e</w:t>
      </w:r>
      <w:r w:rsidRPr="0033007D">
        <w:rPr>
          <w:color w:val="000000" w:themeColor="text1"/>
        </w:rPr>
        <w:t xml:space="preserve"> JavaScript nga kompanitë janë sa t</w:t>
      </w:r>
      <w:r>
        <w:rPr>
          <w:color w:val="000000" w:themeColor="text1"/>
        </w:rPr>
        <w:t xml:space="preserve">ë </w:t>
      </w:r>
      <w:r w:rsidRPr="0033007D">
        <w:rPr>
          <w:color w:val="000000" w:themeColor="text1"/>
        </w:rPr>
        <w:t>popullar</w:t>
      </w:r>
      <w:r>
        <w:rPr>
          <w:color w:val="000000" w:themeColor="text1"/>
        </w:rPr>
        <w:t>izuar</w:t>
      </w:r>
      <w:r w:rsidRPr="0033007D">
        <w:rPr>
          <w:color w:val="000000" w:themeColor="text1"/>
        </w:rPr>
        <w:t xml:space="preserve"> </w:t>
      </w:r>
      <w:r w:rsidRPr="002B66CC">
        <w:rPr>
          <w:color w:val="000000" w:themeColor="text1"/>
        </w:rPr>
        <w:t>ja</w:t>
      </w:r>
      <w:r>
        <w:rPr>
          <w:color w:val="000000" w:themeColor="text1"/>
        </w:rPr>
        <w:t>ne</w:t>
      </w:r>
      <w:r w:rsidRPr="0033007D">
        <w:rPr>
          <w:color w:val="000000" w:themeColor="text1"/>
        </w:rPr>
        <w:t xml:space="preserve"> dhe çfarë lloj perspektivash kan</w:t>
      </w:r>
      <w:r>
        <w:rPr>
          <w:color w:val="000000" w:themeColor="text1"/>
        </w:rPr>
        <w:t>ë</w:t>
      </w:r>
      <w:r w:rsidRPr="0033007D">
        <w:rPr>
          <w:color w:val="000000" w:themeColor="text1"/>
        </w:rPr>
        <w:t>.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kornizave dhe të vlerësojë se sa e garantuar është vazhdimësia e procesit të zhvillimit në secilin rast.</w:t>
      </w:r>
    </w:p>
    <w:p w14:paraId="5E254F39" w14:textId="71131B2C" w:rsidR="00A30F72" w:rsidRDefault="00A30F72" w:rsidP="00A30F72">
      <w:pPr>
        <w:spacing w:line="360" w:lineRule="auto"/>
        <w:jc w:val="both"/>
        <w:rPr>
          <w:rStyle w:val="jlqj4b"/>
          <w:rFonts w:eastAsia="Calibri"/>
        </w:rPr>
      </w:pPr>
    </w:p>
    <w:p w14:paraId="5828FFFA" w14:textId="77777777" w:rsidR="006E1210" w:rsidRDefault="006E1210" w:rsidP="006E1210">
      <w:pPr>
        <w:spacing w:line="420" w:lineRule="atLeast"/>
        <w:jc w:val="both"/>
        <w:rPr>
          <w:color w:val="000000" w:themeColor="text1"/>
        </w:rPr>
      </w:pPr>
      <w:r>
        <w:rPr>
          <w:rStyle w:val="jlqj4b"/>
          <w:rFonts w:eastAsia="Calibri"/>
        </w:rPr>
        <w:lastRenderedPageBreak/>
        <w:t xml:space="preserve">Me poshte do te bazohemi ne rezultatet e shfaqura ne HotFramewors. </w:t>
      </w:r>
      <w:r w:rsidRPr="0033007D">
        <w:rPr>
          <w:color w:val="000000" w:themeColor="text1"/>
        </w:rPr>
        <w:t>HotFrameworks është një faqe në internet që jep rezultate relative të kornizave, bazuar në yjet e tyre të GitHub dhe numrin e stack Overflow të pyetjeve të shënuara në korniz</w:t>
      </w:r>
      <w:r w:rsidRPr="002B66CC">
        <w:rPr>
          <w:color w:val="000000" w:themeColor="text1"/>
        </w:rPr>
        <w:t>a</w:t>
      </w:r>
      <w:r w:rsidRPr="0033007D">
        <w:rPr>
          <w:color w:val="000000" w:themeColor="text1"/>
        </w:rPr>
        <w:t xml:space="preserve">. Rezultatet normalizohen në shkallën 0-100. </w:t>
      </w:r>
    </w:p>
    <w:p w14:paraId="37F1098A" w14:textId="77777777" w:rsidR="006E1210" w:rsidRPr="00201375" w:rsidRDefault="006E1210" w:rsidP="006E1210">
      <w:pPr>
        <w:spacing w:line="420" w:lineRule="atLeast"/>
        <w:jc w:val="both"/>
        <w:rPr>
          <w:color w:val="000000" w:themeColor="text1"/>
        </w:rPr>
      </w:pPr>
    </w:p>
    <w:p w14:paraId="05064C37" w14:textId="3507C64E" w:rsidR="006E1210" w:rsidRPr="00A30F72" w:rsidRDefault="006E1210" w:rsidP="00A30F72">
      <w:pPr>
        <w:spacing w:line="360" w:lineRule="auto"/>
        <w:jc w:val="both"/>
        <w:rPr>
          <w:rStyle w:val="jlqj4b"/>
          <w:rFonts w:eastAsia="Calibri"/>
        </w:rPr>
      </w:pPr>
    </w:p>
    <w:p w14:paraId="3B56FB73" w14:textId="3263B5DB" w:rsidR="001241C5" w:rsidRDefault="006E1210" w:rsidP="00CF6526">
      <w:pPr>
        <w:jc w:val="center"/>
      </w:pPr>
      <w:r>
        <w:rPr>
          <w:noProof/>
        </w:rPr>
        <w:drawing>
          <wp:inline distT="0" distB="0" distL="0" distR="0" wp14:anchorId="364451B9" wp14:editId="0DE5388F">
            <wp:extent cx="5402580" cy="2726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2726690"/>
                    </a:xfrm>
                    <a:prstGeom prst="rect">
                      <a:avLst/>
                    </a:prstGeom>
                  </pic:spPr>
                </pic:pic>
              </a:graphicData>
            </a:graphic>
          </wp:inline>
        </w:drawing>
      </w:r>
    </w:p>
    <w:p w14:paraId="42CA0492" w14:textId="2738FAF9" w:rsidR="008C6009" w:rsidRDefault="00966A91" w:rsidP="00966A91">
      <w:pPr>
        <w:spacing w:line="360" w:lineRule="auto"/>
        <w:jc w:val="both"/>
      </w:pPr>
      <w:r w:rsidRPr="006E1210">
        <w:rPr>
          <w:lang w:val="en-US"/>
        </w:rPr>
        <w:t>.</w:t>
      </w:r>
    </w:p>
    <w:p w14:paraId="724A014F" w14:textId="411B35E5" w:rsidR="006E1210" w:rsidRDefault="006E1210" w:rsidP="006E1210">
      <w:pPr>
        <w:spacing w:line="360" w:lineRule="auto"/>
        <w:jc w:val="both"/>
        <w:rPr>
          <w:rFonts w:eastAsia="Calibri"/>
        </w:rPr>
      </w:pPr>
      <w:r>
        <w:rPr>
          <w:rFonts w:eastAsia="Calibri"/>
        </w:rPr>
        <w:t xml:space="preserve">Fig 3. </w:t>
      </w:r>
      <w:r w:rsidRPr="00F65F1C">
        <w:rPr>
          <w:rFonts w:eastAsia="Calibri"/>
        </w:rPr>
        <w:t>HotFrameworks</w:t>
      </w:r>
      <w:r>
        <w:rPr>
          <w:rFonts w:eastAsia="Calibri"/>
        </w:rPr>
        <w:t xml:space="preserve"> vlersimet mbi popullaritetin e </w:t>
      </w:r>
      <w:r>
        <w:rPr>
          <w:rFonts w:eastAsia="Calibri"/>
        </w:rPr>
        <w:t>Frameworkeve</w:t>
      </w:r>
      <w:r>
        <w:rPr>
          <w:rFonts w:eastAsia="Calibri"/>
        </w:rPr>
        <w:t>.</w:t>
      </w:r>
    </w:p>
    <w:p w14:paraId="2F75055C" w14:textId="77777777" w:rsidR="008C6009" w:rsidRDefault="008C6009" w:rsidP="009B4C6D"/>
    <w:p w14:paraId="736E1688" w14:textId="1BF40856" w:rsidR="00E71FDD" w:rsidRDefault="00004318" w:rsidP="00004318">
      <w:pPr>
        <w:spacing w:line="360" w:lineRule="auto"/>
        <w:rPr>
          <w:rFonts w:eastAsia="Calibri"/>
        </w:rPr>
      </w:pPr>
      <w:r w:rsidRPr="00F65F1C">
        <w:rPr>
          <w:rFonts w:eastAsia="Calibri"/>
        </w:rPr>
        <w:t xml:space="preserve">Sipas matjeve të ilustruara në Figurën </w:t>
      </w:r>
      <w:r>
        <w:rPr>
          <w:rFonts w:eastAsia="Calibri"/>
        </w:rPr>
        <w:t>3</w:t>
      </w:r>
      <w:r w:rsidRPr="00F65F1C">
        <w:rPr>
          <w:rFonts w:eastAsia="Calibri"/>
        </w:rPr>
        <w:t>, React (</w:t>
      </w:r>
      <w:r>
        <w:rPr>
          <w:rFonts w:eastAsia="Calibri"/>
        </w:rPr>
        <w:t>ngjyra</w:t>
      </w:r>
      <w:r w:rsidRPr="00F65F1C">
        <w:rPr>
          <w:rFonts w:eastAsia="Calibri"/>
        </w:rPr>
        <w:t xml:space="preserve"> blu) ka pasur rritjen më të sheshtë dhe më të ngadaltë gjatë këtij viti. Vue (</w:t>
      </w:r>
      <w:r>
        <w:rPr>
          <w:rFonts w:eastAsia="Calibri"/>
        </w:rPr>
        <w:t>ngjyra e</w:t>
      </w:r>
      <w:r w:rsidRPr="00F65F1C">
        <w:rPr>
          <w:rFonts w:eastAsia="Calibri"/>
        </w:rPr>
        <w:t xml:space="preserve"> gjelbër) ka një ngritje të pjerrët</w:t>
      </w:r>
      <w:r>
        <w:rPr>
          <w:rFonts w:eastAsia="Calibri"/>
        </w:rPr>
        <w:t xml:space="preserve"> pastaj te sheshtë, </w:t>
      </w:r>
      <w:r w:rsidRPr="00F65F1C">
        <w:rPr>
          <w:rFonts w:eastAsia="Calibri"/>
        </w:rPr>
        <w:t>por përveç kësaj, ka matjet më të mëdha për periudhën më të gjatë.</w:t>
      </w:r>
    </w:p>
    <w:p w14:paraId="7BF09678" w14:textId="57C96185" w:rsidR="00004318" w:rsidRDefault="00004318" w:rsidP="00004318">
      <w:pPr>
        <w:spacing w:line="360" w:lineRule="auto"/>
        <w:rPr>
          <w:rFonts w:eastAsia="Calibri"/>
        </w:rPr>
      </w:pPr>
    </w:p>
    <w:p w14:paraId="63AF02C2" w14:textId="2918E4C8" w:rsidR="00004318" w:rsidRPr="002D7455" w:rsidRDefault="00004318" w:rsidP="00004318">
      <w:pPr>
        <w:spacing w:line="360" w:lineRule="auto"/>
      </w:pPr>
      <w:r>
        <w:rPr>
          <w:noProof/>
        </w:rPr>
        <w:lastRenderedPageBreak/>
        <w:drawing>
          <wp:inline distT="0" distB="0" distL="0" distR="0" wp14:anchorId="3B0D8EE5" wp14:editId="23ED5426">
            <wp:extent cx="5402580" cy="268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2580" cy="2686050"/>
                    </a:xfrm>
                    <a:prstGeom prst="rect">
                      <a:avLst/>
                    </a:prstGeom>
                  </pic:spPr>
                </pic:pic>
              </a:graphicData>
            </a:graphic>
          </wp:inline>
        </w:drawing>
      </w:r>
    </w:p>
    <w:p w14:paraId="5F2F035C" w14:textId="1ED445B4" w:rsidR="008C6009" w:rsidRDefault="00004318" w:rsidP="009B4C6D">
      <w:r>
        <w:t>Fig 4. Piket ne Github, Stack Overflow dhe Overall te frameworkeve.</w:t>
      </w:r>
    </w:p>
    <w:p w14:paraId="5082DC23" w14:textId="47440B13" w:rsidR="00ED61E9" w:rsidRDefault="00ED61E9" w:rsidP="009B4C6D"/>
    <w:p w14:paraId="1869A202" w14:textId="6475E265" w:rsidR="00ED61E9" w:rsidRDefault="00ED61E9" w:rsidP="009B4C6D">
      <w:pPr>
        <w:rPr>
          <w:rFonts w:eastAsia="Calibri"/>
        </w:rPr>
      </w:pPr>
      <w:r w:rsidRPr="00F65F1C">
        <w:rPr>
          <w:rFonts w:eastAsia="Calibri"/>
        </w:rPr>
        <w:t>Siç është e qartë bazuar në yjet e GitHub dhe pyetjet e Stack Overflow, React aktualisht ka pjesën më të madhe të popullaritetit</w:t>
      </w:r>
      <w:r>
        <w:rPr>
          <w:rFonts w:eastAsia="Calibri"/>
        </w:rPr>
        <w:t>.</w:t>
      </w:r>
    </w:p>
    <w:p w14:paraId="197B28D1" w14:textId="24D99186" w:rsidR="00C3798A" w:rsidRDefault="00C3798A" w:rsidP="009B4C6D">
      <w:pPr>
        <w:rPr>
          <w:rFonts w:eastAsia="Calibri"/>
        </w:rPr>
      </w:pPr>
    </w:p>
    <w:p w14:paraId="49B092FA" w14:textId="32C37615" w:rsidR="00C3798A" w:rsidRDefault="00C3798A" w:rsidP="009B4C6D">
      <w:pPr>
        <w:rPr>
          <w:rFonts w:eastAsia="Calibri"/>
        </w:rPr>
      </w:pPr>
    </w:p>
    <w:p w14:paraId="5A82901E" w14:textId="4744CB34" w:rsidR="00C3798A" w:rsidRDefault="00C3798A" w:rsidP="009B4C6D">
      <w:pPr>
        <w:rPr>
          <w:rFonts w:eastAsia="Calibri"/>
        </w:rPr>
      </w:pPr>
    </w:p>
    <w:p w14:paraId="35346408" w14:textId="5000A396" w:rsidR="00C3798A" w:rsidRDefault="00C3798A" w:rsidP="009B4C6D">
      <w:pPr>
        <w:rPr>
          <w:rFonts w:eastAsia="Calibri"/>
        </w:rPr>
      </w:pPr>
      <w:r>
        <w:rPr>
          <w:rFonts w:eastAsia="Calibri"/>
          <w:noProof/>
        </w:rPr>
        <w:drawing>
          <wp:inline distT="0" distB="0" distL="0" distR="0" wp14:anchorId="7B488DC3" wp14:editId="29735C64">
            <wp:extent cx="2926698" cy="360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5659" cy="3615295"/>
                    </a:xfrm>
                    <a:prstGeom prst="rect">
                      <a:avLst/>
                    </a:prstGeom>
                  </pic:spPr>
                </pic:pic>
              </a:graphicData>
            </a:graphic>
          </wp:inline>
        </w:drawing>
      </w:r>
    </w:p>
    <w:p w14:paraId="43909958" w14:textId="77777777" w:rsidR="00C3798A" w:rsidRDefault="00C3798A" w:rsidP="009B4C6D">
      <w:pPr>
        <w:rPr>
          <w:rFonts w:eastAsia="Calibri"/>
        </w:rPr>
      </w:pPr>
    </w:p>
    <w:p w14:paraId="2549A3EA" w14:textId="5D8B9C86" w:rsidR="00C3798A" w:rsidRDefault="00C3798A" w:rsidP="00C3798A">
      <w:pPr>
        <w:spacing w:line="360" w:lineRule="auto"/>
        <w:jc w:val="both"/>
        <w:rPr>
          <w:rFonts w:eastAsia="Calibri"/>
        </w:rPr>
      </w:pPr>
      <w:r>
        <w:rPr>
          <w:rFonts w:eastAsia="Calibri"/>
        </w:rPr>
        <w:t xml:space="preserve">Fig </w:t>
      </w:r>
      <w:r>
        <w:rPr>
          <w:rFonts w:eastAsia="Calibri"/>
        </w:rPr>
        <w:t>5</w:t>
      </w:r>
      <w:r>
        <w:rPr>
          <w:rFonts w:eastAsia="Calibri"/>
        </w:rPr>
        <w:t>.</w:t>
      </w:r>
      <w:r w:rsidRPr="00D550F1">
        <w:rPr>
          <w:rFonts w:eastAsia="Calibri"/>
        </w:rPr>
        <w:t xml:space="preserve"> </w:t>
      </w:r>
      <w:r>
        <w:rPr>
          <w:rFonts w:eastAsia="Calibri"/>
        </w:rPr>
        <w:t>R</w:t>
      </w:r>
      <w:r w:rsidRPr="00F65F1C">
        <w:rPr>
          <w:rFonts w:eastAsia="Calibri"/>
        </w:rPr>
        <w:t xml:space="preserve">ezultati </w:t>
      </w:r>
      <w:r>
        <w:rPr>
          <w:rFonts w:eastAsia="Calibri"/>
        </w:rPr>
        <w:t>nga</w:t>
      </w:r>
      <w:r w:rsidRPr="00F65F1C">
        <w:rPr>
          <w:rFonts w:eastAsia="Calibri"/>
        </w:rPr>
        <w:t xml:space="preserve"> HotFrameworks</w:t>
      </w:r>
      <w:r>
        <w:rPr>
          <w:rFonts w:eastAsia="Calibri"/>
        </w:rPr>
        <w:t xml:space="preserve"> për React.</w:t>
      </w:r>
    </w:p>
    <w:p w14:paraId="1B9D54D8" w14:textId="0E4FB589" w:rsidR="00C3798A" w:rsidRDefault="00C3798A" w:rsidP="009B4C6D"/>
    <w:p w14:paraId="22F3F43B" w14:textId="03ED3C67" w:rsidR="00BB076B" w:rsidRDefault="00BB076B" w:rsidP="009B4C6D"/>
    <w:p w14:paraId="158EC858" w14:textId="21834369" w:rsidR="00BB076B" w:rsidRDefault="00BB076B" w:rsidP="00BB076B">
      <w:pPr>
        <w:spacing w:line="360" w:lineRule="auto"/>
        <w:rPr>
          <w:rFonts w:eastAsia="Calibri"/>
          <w:lang w:val="en-US"/>
        </w:rPr>
      </w:pPr>
      <w:r w:rsidRPr="004241A2">
        <w:rPr>
          <w:rFonts w:eastAsia="Calibri"/>
          <w:lang w:val="en-US"/>
        </w:rPr>
        <w:lastRenderedPageBreak/>
        <w:t xml:space="preserve">React ka </w:t>
      </w:r>
      <w:proofErr w:type="spellStart"/>
      <w:r w:rsidRPr="004241A2">
        <w:rPr>
          <w:rFonts w:eastAsia="Calibri"/>
          <w:lang w:val="en-US"/>
        </w:rPr>
        <w:t>qenë</w:t>
      </w:r>
      <w:proofErr w:type="spellEnd"/>
      <w:r w:rsidRPr="004241A2">
        <w:rPr>
          <w:rFonts w:eastAsia="Calibri"/>
          <w:lang w:val="en-US"/>
        </w:rPr>
        <w:t xml:space="preserve"> </w:t>
      </w:r>
      <w:proofErr w:type="spellStart"/>
      <w:r w:rsidRPr="004241A2">
        <w:rPr>
          <w:rFonts w:eastAsia="Calibri"/>
          <w:lang w:val="en-US"/>
        </w:rPr>
        <w:t>një</w:t>
      </w:r>
      <w:proofErr w:type="spellEnd"/>
      <w:r w:rsidRPr="004241A2">
        <w:rPr>
          <w:rFonts w:eastAsia="Calibri"/>
          <w:lang w:val="en-US"/>
        </w:rPr>
        <w:t xml:space="preserve"> </w:t>
      </w:r>
      <w:proofErr w:type="spellStart"/>
      <w:r w:rsidRPr="004241A2">
        <w:rPr>
          <w:rFonts w:eastAsia="Calibri"/>
          <w:lang w:val="en-US"/>
        </w:rPr>
        <w:t>lider</w:t>
      </w:r>
      <w:proofErr w:type="spellEnd"/>
      <w:r w:rsidRPr="004241A2">
        <w:rPr>
          <w:rFonts w:eastAsia="Calibri"/>
          <w:lang w:val="en-US"/>
        </w:rPr>
        <w:t xml:space="preserve"> </w:t>
      </w:r>
      <w:proofErr w:type="spellStart"/>
      <w:r>
        <w:rPr>
          <w:rFonts w:eastAsia="Calibri"/>
          <w:lang w:val="en-US"/>
        </w:rPr>
        <w:t>p</w:t>
      </w:r>
      <w:r w:rsidRPr="004241A2">
        <w:rPr>
          <w:rFonts w:eastAsia="Calibri"/>
          <w:lang w:val="en-US"/>
        </w:rPr>
        <w:t>ë</w:t>
      </w:r>
      <w:r>
        <w:rPr>
          <w:rFonts w:eastAsia="Calibri"/>
          <w:lang w:val="en-US"/>
        </w:rPr>
        <w:t>r</w:t>
      </w:r>
      <w:proofErr w:type="spellEnd"/>
      <w:r w:rsidRPr="004241A2">
        <w:rPr>
          <w:rFonts w:eastAsia="Calibri"/>
          <w:lang w:val="en-US"/>
        </w:rPr>
        <w:t xml:space="preserve"> </w:t>
      </w:r>
      <w:proofErr w:type="spellStart"/>
      <w:r w:rsidRPr="004241A2">
        <w:rPr>
          <w:rFonts w:eastAsia="Calibri"/>
          <w:lang w:val="en-US"/>
        </w:rPr>
        <w:t>popullarite</w:t>
      </w:r>
      <w:proofErr w:type="spellEnd"/>
      <w:r w:rsidRPr="004241A2">
        <w:rPr>
          <w:rFonts w:eastAsia="Calibri"/>
          <w:lang w:val="en-US"/>
        </w:rPr>
        <w:t xml:space="preserve"> midis </w:t>
      </w:r>
      <w:r>
        <w:rPr>
          <w:rFonts w:eastAsia="Calibri"/>
          <w:lang w:val="en-US"/>
        </w:rPr>
        <w:t>Framework-eve</w:t>
      </w:r>
      <w:r w:rsidRPr="004241A2">
        <w:rPr>
          <w:rFonts w:eastAsia="Calibri"/>
          <w:lang w:val="en-US"/>
        </w:rPr>
        <w:t xml:space="preserve"> JavaScript. Ai </w:t>
      </w:r>
      <w:proofErr w:type="spellStart"/>
      <w:r w:rsidRPr="004241A2">
        <w:rPr>
          <w:rFonts w:eastAsia="Calibri"/>
          <w:lang w:val="en-US"/>
        </w:rPr>
        <w:t>zë</w:t>
      </w:r>
      <w:proofErr w:type="spellEnd"/>
      <w:r w:rsidRPr="004241A2">
        <w:rPr>
          <w:rFonts w:eastAsia="Calibri"/>
          <w:lang w:val="en-US"/>
        </w:rPr>
        <w:t xml:space="preserve"> </w:t>
      </w:r>
      <w:proofErr w:type="spellStart"/>
      <w:r w:rsidRPr="004241A2">
        <w:rPr>
          <w:rFonts w:eastAsia="Calibri"/>
          <w:lang w:val="en-US"/>
        </w:rPr>
        <w:t>vendin</w:t>
      </w:r>
      <w:proofErr w:type="spellEnd"/>
      <w:r w:rsidRPr="004241A2">
        <w:rPr>
          <w:rFonts w:eastAsia="Calibri"/>
          <w:lang w:val="en-US"/>
        </w:rPr>
        <w:t xml:space="preserve"> e </w:t>
      </w:r>
      <w:proofErr w:type="spellStart"/>
      <w:r w:rsidRPr="004241A2">
        <w:rPr>
          <w:rFonts w:eastAsia="Calibri"/>
          <w:lang w:val="en-US"/>
        </w:rPr>
        <w:t>parë</w:t>
      </w:r>
      <w:proofErr w:type="spellEnd"/>
      <w:r w:rsidRPr="004241A2">
        <w:rPr>
          <w:rFonts w:eastAsia="Calibri"/>
          <w:lang w:val="en-US"/>
        </w:rPr>
        <w:t xml:space="preserve"> me 48,718 </w:t>
      </w:r>
      <w:proofErr w:type="spellStart"/>
      <w:r>
        <w:rPr>
          <w:rFonts w:eastAsia="Calibri"/>
          <w:lang w:val="en-US"/>
        </w:rPr>
        <w:t>përdorues</w:t>
      </w:r>
      <w:proofErr w:type="spellEnd"/>
      <w:r w:rsidRPr="004241A2">
        <w:rPr>
          <w:rFonts w:eastAsia="Calibri"/>
          <w:lang w:val="en-US"/>
        </w:rPr>
        <w:t xml:space="preserve">, </w:t>
      </w:r>
      <w:r>
        <w:rPr>
          <w:rFonts w:eastAsia="Calibri"/>
          <w:lang w:val="en-US"/>
        </w:rPr>
        <w:t xml:space="preserve">duke u </w:t>
      </w:r>
      <w:proofErr w:type="spellStart"/>
      <w:r>
        <w:rPr>
          <w:rFonts w:eastAsia="Calibri"/>
          <w:lang w:val="en-US"/>
        </w:rPr>
        <w:t>percjelle</w:t>
      </w:r>
      <w:proofErr w:type="spellEnd"/>
      <w:r>
        <w:rPr>
          <w:rFonts w:eastAsia="Calibri"/>
          <w:lang w:val="en-US"/>
        </w:rPr>
        <w:t xml:space="preserve"> </w:t>
      </w:r>
      <w:proofErr w:type="spellStart"/>
      <w:r>
        <w:rPr>
          <w:rFonts w:eastAsia="Calibri"/>
          <w:lang w:val="en-US"/>
        </w:rPr>
        <w:t>nga</w:t>
      </w:r>
      <w:proofErr w:type="spellEnd"/>
      <w:r>
        <w:rPr>
          <w:rFonts w:eastAsia="Calibri"/>
          <w:lang w:val="en-US"/>
        </w:rPr>
        <w:t xml:space="preserve"> </w:t>
      </w:r>
      <w:r w:rsidRPr="004241A2">
        <w:rPr>
          <w:rFonts w:eastAsia="Calibri"/>
          <w:lang w:val="en-US"/>
        </w:rPr>
        <w:t xml:space="preserve">Vue.js </w:t>
      </w:r>
      <w:proofErr w:type="spellStart"/>
      <w:r>
        <w:rPr>
          <w:rFonts w:eastAsia="Calibri"/>
          <w:lang w:val="en-US"/>
        </w:rPr>
        <w:t>qe</w:t>
      </w:r>
      <w:proofErr w:type="spellEnd"/>
      <w:r>
        <w:rPr>
          <w:rFonts w:eastAsia="Calibri"/>
          <w:lang w:val="en-US"/>
        </w:rPr>
        <w:t xml:space="preserve"> </w:t>
      </w:r>
      <w:proofErr w:type="spellStart"/>
      <w:r w:rsidRPr="004241A2">
        <w:rPr>
          <w:rFonts w:eastAsia="Calibri"/>
          <w:lang w:val="en-US"/>
        </w:rPr>
        <w:t>është</w:t>
      </w:r>
      <w:proofErr w:type="spellEnd"/>
      <w:r w:rsidRPr="004241A2">
        <w:rPr>
          <w:rFonts w:eastAsia="Calibri"/>
          <w:lang w:val="en-US"/>
        </w:rPr>
        <w:t xml:space="preserve"> </w:t>
      </w:r>
      <w:proofErr w:type="spellStart"/>
      <w:r w:rsidRPr="004241A2">
        <w:rPr>
          <w:rFonts w:eastAsia="Calibri"/>
          <w:lang w:val="en-US"/>
        </w:rPr>
        <w:t>korniza</w:t>
      </w:r>
      <w:proofErr w:type="spellEnd"/>
      <w:r w:rsidRPr="004241A2">
        <w:rPr>
          <w:rFonts w:eastAsia="Calibri"/>
          <w:lang w:val="en-US"/>
        </w:rPr>
        <w:t xml:space="preserve"> e </w:t>
      </w:r>
      <w:proofErr w:type="spellStart"/>
      <w:r w:rsidRPr="004241A2">
        <w:rPr>
          <w:rFonts w:eastAsia="Calibri"/>
          <w:lang w:val="en-US"/>
        </w:rPr>
        <w:t>dytë</w:t>
      </w:r>
      <w:proofErr w:type="spellEnd"/>
      <w:r w:rsidRPr="004241A2">
        <w:rPr>
          <w:rFonts w:eastAsia="Calibri"/>
          <w:lang w:val="en-US"/>
        </w:rPr>
        <w:t xml:space="preserve"> </w:t>
      </w:r>
      <w:proofErr w:type="spellStart"/>
      <w:r w:rsidRPr="004241A2">
        <w:rPr>
          <w:rFonts w:eastAsia="Calibri"/>
          <w:lang w:val="en-US"/>
        </w:rPr>
        <w:t>më</w:t>
      </w:r>
      <w:proofErr w:type="spellEnd"/>
      <w:r w:rsidRPr="004241A2">
        <w:rPr>
          <w:rFonts w:eastAsia="Calibri"/>
          <w:lang w:val="en-US"/>
        </w:rPr>
        <w:t xml:space="preserve"> e </w:t>
      </w:r>
      <w:proofErr w:type="spellStart"/>
      <w:r w:rsidRPr="004241A2">
        <w:rPr>
          <w:rFonts w:eastAsia="Calibri"/>
          <w:lang w:val="en-US"/>
        </w:rPr>
        <w:t>popullarizuar</w:t>
      </w:r>
      <w:proofErr w:type="spellEnd"/>
      <w:r w:rsidRPr="004241A2">
        <w:rPr>
          <w:rFonts w:eastAsia="Calibri"/>
          <w:lang w:val="en-US"/>
        </w:rPr>
        <w:t xml:space="preserve"> JavaScript me </w:t>
      </w:r>
      <w:proofErr w:type="spellStart"/>
      <w:r w:rsidRPr="004241A2">
        <w:rPr>
          <w:rFonts w:eastAsia="Calibri"/>
          <w:lang w:val="en-US"/>
        </w:rPr>
        <w:t>gjysmën</w:t>
      </w:r>
      <w:proofErr w:type="spellEnd"/>
      <w:r w:rsidRPr="004241A2">
        <w:rPr>
          <w:rFonts w:eastAsia="Calibri"/>
          <w:lang w:val="en-US"/>
        </w:rPr>
        <w:t xml:space="preserve"> e </w:t>
      </w:r>
      <w:proofErr w:type="spellStart"/>
      <w:r>
        <w:rPr>
          <w:rFonts w:eastAsia="Calibri"/>
          <w:lang w:val="en-US"/>
        </w:rPr>
        <w:t>përdouresve</w:t>
      </w:r>
      <w:proofErr w:type="spellEnd"/>
      <w:r w:rsidRPr="004241A2">
        <w:rPr>
          <w:rFonts w:eastAsia="Calibri"/>
          <w:lang w:val="en-US"/>
        </w:rPr>
        <w:t xml:space="preserve"> - 21,575, </w:t>
      </w:r>
      <w:proofErr w:type="spellStart"/>
      <w:r w:rsidRPr="004241A2">
        <w:rPr>
          <w:rFonts w:eastAsia="Calibri"/>
          <w:lang w:val="en-US"/>
        </w:rPr>
        <w:t>siç</w:t>
      </w:r>
      <w:proofErr w:type="spellEnd"/>
      <w:r w:rsidRPr="004241A2">
        <w:rPr>
          <w:rFonts w:eastAsia="Calibri"/>
          <w:lang w:val="en-US"/>
        </w:rPr>
        <w:t xml:space="preserve"> </w:t>
      </w:r>
      <w:proofErr w:type="spellStart"/>
      <w:r w:rsidRPr="004241A2">
        <w:rPr>
          <w:rFonts w:eastAsia="Calibri"/>
          <w:lang w:val="en-US"/>
        </w:rPr>
        <w:t>raportohet</w:t>
      </w:r>
      <w:proofErr w:type="spellEnd"/>
      <w:r w:rsidRPr="004241A2">
        <w:rPr>
          <w:rFonts w:eastAsia="Calibri"/>
          <w:lang w:val="en-US"/>
        </w:rPr>
        <w:t xml:space="preserve"> </w:t>
      </w:r>
      <w:proofErr w:type="spellStart"/>
      <w:r w:rsidRPr="004241A2">
        <w:rPr>
          <w:rFonts w:eastAsia="Calibri"/>
          <w:lang w:val="en-US"/>
        </w:rPr>
        <w:t>nga</w:t>
      </w:r>
      <w:proofErr w:type="spellEnd"/>
      <w:r w:rsidRPr="004241A2">
        <w:rPr>
          <w:rFonts w:eastAsia="Calibri"/>
          <w:lang w:val="en-US"/>
        </w:rPr>
        <w:t xml:space="preserve"> Node Package Manager</w:t>
      </w:r>
      <w:r>
        <w:rPr>
          <w:rFonts w:eastAsia="Calibri"/>
          <w:lang w:val="en-US"/>
        </w:rPr>
        <w:t>.</w:t>
      </w:r>
    </w:p>
    <w:p w14:paraId="08B486F2" w14:textId="77777777" w:rsidR="006C639F" w:rsidRDefault="006C639F" w:rsidP="006C639F">
      <w:pPr>
        <w:spacing w:line="360" w:lineRule="auto"/>
        <w:jc w:val="both"/>
        <w:rPr>
          <w:rFonts w:eastAsia="Calibri"/>
          <w:lang w:val="en-US"/>
        </w:rPr>
      </w:pPr>
      <w:r>
        <w:rPr>
          <w:rFonts w:eastAsia="Calibri"/>
          <w:lang w:val="en-US"/>
        </w:rPr>
        <w:t xml:space="preserve">Sa I </w:t>
      </w:r>
      <w:proofErr w:type="spellStart"/>
      <w:r>
        <w:rPr>
          <w:rFonts w:eastAsia="Calibri"/>
          <w:lang w:val="en-US"/>
        </w:rPr>
        <w:t>perket</w:t>
      </w:r>
      <w:proofErr w:type="spellEnd"/>
      <w:r>
        <w:rPr>
          <w:rFonts w:eastAsia="Calibri"/>
          <w:lang w:val="en-US"/>
        </w:rPr>
        <w:t xml:space="preserve"> </w:t>
      </w:r>
      <w:proofErr w:type="spellStart"/>
      <w:r>
        <w:rPr>
          <w:rFonts w:eastAsia="Calibri"/>
          <w:lang w:val="en-US"/>
        </w:rPr>
        <w:t>pytjeve</w:t>
      </w:r>
      <w:proofErr w:type="spellEnd"/>
      <w:r>
        <w:rPr>
          <w:rFonts w:eastAsia="Calibri"/>
          <w:lang w:val="en-US"/>
        </w:rPr>
        <w:t xml:space="preserve"> ne Stack Overflow </w:t>
      </w:r>
      <w:r w:rsidRPr="005838B1">
        <w:rPr>
          <w:rFonts w:eastAsia="Calibri"/>
          <w:lang w:val="en-US"/>
        </w:rPr>
        <w:t xml:space="preserve">React </w:t>
      </w:r>
      <w:proofErr w:type="spellStart"/>
      <w:r w:rsidRPr="005838B1">
        <w:rPr>
          <w:rFonts w:eastAsia="Calibri"/>
          <w:lang w:val="en-US"/>
        </w:rPr>
        <w:t>është</w:t>
      </w:r>
      <w:proofErr w:type="spellEnd"/>
      <w:r w:rsidRPr="005838B1">
        <w:rPr>
          <w:rFonts w:eastAsia="Calibri"/>
          <w:lang w:val="en-US"/>
        </w:rPr>
        <w:t xml:space="preserve"> </w:t>
      </w:r>
      <w:proofErr w:type="spellStart"/>
      <w:r w:rsidRPr="005838B1">
        <w:rPr>
          <w:rFonts w:eastAsia="Calibri"/>
          <w:lang w:val="en-US"/>
        </w:rPr>
        <w:t>një</w:t>
      </w:r>
      <w:proofErr w:type="spellEnd"/>
      <w:r w:rsidRPr="005838B1">
        <w:rPr>
          <w:rFonts w:eastAsia="Calibri"/>
          <w:lang w:val="en-US"/>
        </w:rPr>
        <w:t xml:space="preserve"> </w:t>
      </w:r>
      <w:proofErr w:type="spellStart"/>
      <w:r w:rsidRPr="005838B1">
        <w:rPr>
          <w:rFonts w:eastAsia="Calibri"/>
          <w:lang w:val="en-US"/>
        </w:rPr>
        <w:t>fitues</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qartë</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këtë</w:t>
      </w:r>
      <w:proofErr w:type="spellEnd"/>
      <w:r w:rsidRPr="005838B1">
        <w:rPr>
          <w:rFonts w:eastAsia="Calibri"/>
          <w:lang w:val="en-US"/>
        </w:rPr>
        <w:t xml:space="preserve"> </w:t>
      </w:r>
      <w:proofErr w:type="spellStart"/>
      <w:r w:rsidRPr="005838B1">
        <w:rPr>
          <w:rFonts w:eastAsia="Calibri"/>
          <w:lang w:val="en-US"/>
        </w:rPr>
        <w:t>kategori</w:t>
      </w:r>
      <w:proofErr w:type="spellEnd"/>
      <w:r w:rsidRPr="005838B1">
        <w:rPr>
          <w:rFonts w:eastAsia="Calibri"/>
          <w:lang w:val="en-US"/>
        </w:rPr>
        <w:t xml:space="preserve">. </w:t>
      </w:r>
      <w:proofErr w:type="spellStart"/>
      <w:r w:rsidRPr="005838B1">
        <w:rPr>
          <w:rFonts w:eastAsia="Calibri"/>
          <w:lang w:val="en-US"/>
        </w:rPr>
        <w:t>Komuniteti</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tij</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madh</w:t>
      </w:r>
      <w:proofErr w:type="spellEnd"/>
      <w:r>
        <w:rPr>
          <w:rFonts w:eastAsia="Calibri"/>
          <w:lang w:val="en-US"/>
        </w:rPr>
        <w:t xml:space="preserve"> ka </w:t>
      </w:r>
      <w:proofErr w:type="spellStart"/>
      <w:r>
        <w:rPr>
          <w:rFonts w:eastAsia="Calibri"/>
          <w:lang w:val="en-US"/>
        </w:rPr>
        <w:t>shpërnda</w:t>
      </w:r>
      <w:proofErr w:type="spellEnd"/>
      <w:r>
        <w:rPr>
          <w:rFonts w:eastAsia="Calibri"/>
          <w:lang w:val="en-US"/>
        </w:rPr>
        <w:t xml:space="preserve"> </w:t>
      </w:r>
      <w:proofErr w:type="spellStart"/>
      <w:r>
        <w:rPr>
          <w:rFonts w:eastAsia="Calibri"/>
          <w:lang w:val="en-US"/>
        </w:rPr>
        <w:t>shumë</w:t>
      </w:r>
      <w:proofErr w:type="spellEnd"/>
      <w:r>
        <w:rPr>
          <w:rFonts w:eastAsia="Calibri"/>
          <w:lang w:val="en-US"/>
        </w:rPr>
        <w:t xml:space="preserve"> </w:t>
      </w:r>
      <w:proofErr w:type="spellStart"/>
      <w:r>
        <w:rPr>
          <w:rFonts w:eastAsia="Calibri"/>
          <w:lang w:val="en-US"/>
        </w:rPr>
        <w:t>tutoriale</w:t>
      </w:r>
      <w:proofErr w:type="spellEnd"/>
      <w:r w:rsidRPr="005838B1">
        <w:rPr>
          <w:rFonts w:eastAsia="Calibri"/>
          <w:lang w:val="en-US"/>
        </w:rPr>
        <w:t xml:space="preserve">, </w:t>
      </w:r>
      <w:proofErr w:type="spellStart"/>
      <w:r w:rsidRPr="005838B1">
        <w:rPr>
          <w:rFonts w:eastAsia="Calibri"/>
          <w:lang w:val="en-US"/>
        </w:rPr>
        <w:t>kurse</w:t>
      </w:r>
      <w:proofErr w:type="spellEnd"/>
      <w:r w:rsidRPr="005838B1">
        <w:rPr>
          <w:rFonts w:eastAsia="Calibri"/>
          <w:lang w:val="en-US"/>
        </w:rPr>
        <w:t xml:space="preserve"> </w:t>
      </w:r>
      <w:r>
        <w:rPr>
          <w:rFonts w:eastAsia="Calibri"/>
          <w:lang w:val="en-US"/>
        </w:rPr>
        <w:t>online</w:t>
      </w:r>
      <w:r w:rsidRPr="005838B1">
        <w:rPr>
          <w:rFonts w:eastAsia="Calibri"/>
          <w:lang w:val="en-US"/>
        </w:rPr>
        <w:t xml:space="preserve">, </w:t>
      </w:r>
      <w:proofErr w:type="spellStart"/>
      <w:r w:rsidRPr="005838B1">
        <w:rPr>
          <w:rFonts w:eastAsia="Calibri"/>
          <w:lang w:val="en-US"/>
        </w:rPr>
        <w:t>artikuj</w:t>
      </w:r>
      <w:proofErr w:type="spellEnd"/>
      <w:r w:rsidRPr="005838B1">
        <w:rPr>
          <w:rFonts w:eastAsia="Calibri"/>
          <w:lang w:val="en-US"/>
        </w:rPr>
        <w:t xml:space="preserve"> </w:t>
      </w:r>
      <w:proofErr w:type="spellStart"/>
      <w:r w:rsidRPr="005838B1">
        <w:rPr>
          <w:rFonts w:eastAsia="Calibri"/>
          <w:lang w:val="en-US"/>
        </w:rPr>
        <w:t>dhe</w:t>
      </w:r>
      <w:proofErr w:type="spellEnd"/>
      <w:r w:rsidRPr="005838B1">
        <w:rPr>
          <w:rFonts w:eastAsia="Calibri"/>
          <w:lang w:val="en-US"/>
        </w:rPr>
        <w:t xml:space="preserve"> 3+ </w:t>
      </w:r>
      <w:proofErr w:type="spellStart"/>
      <w:r w:rsidRPr="005838B1">
        <w:rPr>
          <w:rFonts w:eastAsia="Calibri"/>
          <w:lang w:val="en-US"/>
        </w:rPr>
        <w:t>herë</w:t>
      </w:r>
      <w:proofErr w:type="spellEnd"/>
      <w:r w:rsidRPr="005838B1">
        <w:rPr>
          <w:rFonts w:eastAsia="Calibri"/>
          <w:lang w:val="en-US"/>
        </w:rPr>
        <w:t xml:space="preserve"> </w:t>
      </w:r>
      <w:proofErr w:type="spellStart"/>
      <w:r w:rsidRPr="005838B1">
        <w:rPr>
          <w:rFonts w:eastAsia="Calibri"/>
          <w:lang w:val="en-US"/>
        </w:rPr>
        <w:t>më</w:t>
      </w:r>
      <w:proofErr w:type="spellEnd"/>
      <w:r w:rsidRPr="005838B1">
        <w:rPr>
          <w:rFonts w:eastAsia="Calibri"/>
          <w:lang w:val="en-US"/>
        </w:rPr>
        <w:t xml:space="preserve"> </w:t>
      </w:r>
      <w:proofErr w:type="spellStart"/>
      <w:r w:rsidRPr="005838B1">
        <w:rPr>
          <w:rFonts w:eastAsia="Calibri"/>
          <w:lang w:val="en-US"/>
        </w:rPr>
        <w:t>shumë</w:t>
      </w:r>
      <w:proofErr w:type="spellEnd"/>
      <w:r w:rsidRPr="005838B1">
        <w:rPr>
          <w:rFonts w:eastAsia="Calibri"/>
          <w:lang w:val="en-US"/>
        </w:rPr>
        <w:t xml:space="preserve"> </w:t>
      </w:r>
      <w:proofErr w:type="spellStart"/>
      <w:r w:rsidRPr="005838B1">
        <w:rPr>
          <w:rFonts w:eastAsia="Calibri"/>
          <w:lang w:val="en-US"/>
        </w:rPr>
        <w:t>pyetje</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Stackoverflow</w:t>
      </w:r>
      <w:proofErr w:type="spellEnd"/>
      <w:r w:rsidRPr="005838B1">
        <w:rPr>
          <w:rFonts w:eastAsia="Calibri"/>
          <w:lang w:val="en-US"/>
        </w:rPr>
        <w:t>.</w:t>
      </w:r>
    </w:p>
    <w:p w14:paraId="43BDC5A5" w14:textId="6670BDFB" w:rsidR="006C639F" w:rsidRDefault="006C639F" w:rsidP="00BB076B">
      <w:pPr>
        <w:spacing w:line="360" w:lineRule="auto"/>
        <w:rPr>
          <w:rFonts w:eastAsia="Calibri"/>
          <w:lang w:val="en-US"/>
        </w:rPr>
      </w:pP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Pr="005838B1">
        <w:rPr>
          <w:rFonts w:eastAsia="Calibri"/>
          <w:lang w:val="en-US"/>
        </w:rPr>
        <w:t>developer</w:t>
      </w:r>
      <w:r>
        <w:rPr>
          <w:rFonts w:eastAsia="Calibri"/>
          <w:lang w:val="en-US"/>
        </w:rPr>
        <w:t>ave</w:t>
      </w:r>
      <w:proofErr w:type="spellEnd"/>
      <w:r w:rsidRPr="00623393">
        <w:rPr>
          <w:rFonts w:eastAsia="Calibri"/>
          <w:lang w:val="en-US"/>
        </w:rPr>
        <w:t>.</w:t>
      </w:r>
    </w:p>
    <w:p w14:paraId="0E35396D" w14:textId="2AE8CC03" w:rsidR="00F01B95" w:rsidRDefault="00F01B95" w:rsidP="00BB076B">
      <w:pPr>
        <w:spacing w:line="360" w:lineRule="auto"/>
        <w:rPr>
          <w:rFonts w:eastAsia="Calibri"/>
          <w:lang w:val="en-US"/>
        </w:rPr>
      </w:pPr>
    </w:p>
    <w:p w14:paraId="318D9BD8" w14:textId="46F411DA" w:rsidR="00F01B95" w:rsidRPr="00E351BB" w:rsidRDefault="00F01B95" w:rsidP="00F01B95">
      <w:pPr>
        <w:spacing w:line="360" w:lineRule="auto"/>
        <w:jc w:val="both"/>
        <w:rPr>
          <w:rFonts w:eastAsia="Calibri"/>
          <w:lang w:val="en-US"/>
        </w:rPr>
      </w:pPr>
      <w:r>
        <w:rPr>
          <w:rFonts w:eastAsia="Calibri"/>
          <w:lang w:val="en-US"/>
        </w:rPr>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Pr="00916BCC">
        <w:rPr>
          <w:rFonts w:eastAsia="Calibri"/>
          <w:lang w:val="en-US"/>
        </w:rPr>
        <w:t>i</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w:t>
      </w:r>
      <w:r>
        <w:rPr>
          <w:rFonts w:eastAsia="Calibri"/>
          <w:lang w:val="en-US"/>
        </w:rPr>
        <w:t>React</w:t>
      </w:r>
      <w:r>
        <w:rPr>
          <w:rFonts w:eastAsia="Calibri"/>
          <w:lang w:val="en-US"/>
        </w:rPr>
        <w:t>:</w:t>
      </w:r>
    </w:p>
    <w:p w14:paraId="3FE75885" w14:textId="1CCD76E9" w:rsidR="00F01B95" w:rsidRPr="001241C5" w:rsidRDefault="0033174A" w:rsidP="00BB076B">
      <w:pPr>
        <w:spacing w:line="360" w:lineRule="auto"/>
        <w:rPr>
          <w:rFonts w:eastAsia="Calibri"/>
          <w:lang w:val="en-US"/>
        </w:rPr>
      </w:pPr>
      <w:r>
        <w:rPr>
          <w:b/>
          <w:bCs/>
          <w:noProof/>
          <w:lang w:val="en-US"/>
        </w:rPr>
        <w:drawing>
          <wp:inline distT="0" distB="0" distL="0" distR="0" wp14:anchorId="11579D18" wp14:editId="74369E6D">
            <wp:extent cx="3740611" cy="45262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6569" cy="4533489"/>
                    </a:xfrm>
                    <a:prstGeom prst="rect">
                      <a:avLst/>
                    </a:prstGeom>
                  </pic:spPr>
                </pic:pic>
              </a:graphicData>
            </a:graphic>
          </wp:inline>
        </w:drawing>
      </w:r>
    </w:p>
    <w:p w14:paraId="6E68AA6A" w14:textId="6F54A88C" w:rsidR="0033174A" w:rsidRDefault="0033174A" w:rsidP="0033174A">
      <w:pPr>
        <w:rPr>
          <w:rStyle w:val="Strong"/>
          <w:b w:val="0"/>
          <w:bCs w:val="0"/>
          <w:color w:val="292929"/>
          <w:spacing w:val="-1"/>
          <w:shd w:val="clear" w:color="auto" w:fill="FFFFFF"/>
          <w:lang w:val="en-US"/>
        </w:rPr>
      </w:pPr>
      <w:r w:rsidRPr="004241A2">
        <w:rPr>
          <w:rFonts w:eastAsia="Calibri"/>
          <w:lang w:val="en-US"/>
        </w:rPr>
        <w:t xml:space="preserve">Fig </w:t>
      </w:r>
      <w:r>
        <w:rPr>
          <w:rFonts w:eastAsia="Calibri"/>
          <w:lang w:val="en-US"/>
        </w:rPr>
        <w:t>5</w:t>
      </w:r>
      <w:r w:rsidRPr="004241A2">
        <w:rPr>
          <w:rFonts w:eastAsia="Calibri"/>
          <w:lang w:val="en-US"/>
        </w:rPr>
        <w:t xml:space="preserve">. </w:t>
      </w:r>
      <w:r w:rsidRPr="004241A2">
        <w:rPr>
          <w:rStyle w:val="Strong"/>
          <w:b w:val="0"/>
          <w:bCs w:val="0"/>
          <w:color w:val="292929"/>
          <w:spacing w:val="-1"/>
          <w:shd w:val="clear" w:color="auto" w:fill="FFFFFF"/>
          <w:lang w:val="en-US"/>
        </w:rPr>
        <w:t>L</w:t>
      </w:r>
      <w:r w:rsidRPr="004241A2">
        <w:rPr>
          <w:rStyle w:val="Strong"/>
          <w:b w:val="0"/>
          <w:bCs w:val="0"/>
          <w:color w:val="292929"/>
          <w:spacing w:val="-1"/>
          <w:shd w:val="clear" w:color="auto" w:fill="FFFFFF"/>
        </w:rPr>
        <w:t xml:space="preserve">ogin implementation example for </w:t>
      </w:r>
      <w:r w:rsidRPr="004241A2">
        <w:rPr>
          <w:rStyle w:val="Strong"/>
          <w:b w:val="0"/>
          <w:bCs w:val="0"/>
          <w:color w:val="292929"/>
          <w:spacing w:val="-1"/>
          <w:shd w:val="clear" w:color="auto" w:fill="FFFFFF"/>
          <w:lang w:val="en-US"/>
        </w:rPr>
        <w:t>React.</w:t>
      </w:r>
    </w:p>
    <w:p w14:paraId="3F32DB0A" w14:textId="3C4503C1" w:rsidR="00BB076B" w:rsidRPr="0033174A" w:rsidRDefault="00BB076B" w:rsidP="009B4C6D">
      <w:pPr>
        <w:rPr>
          <w:lang w:val="en-US"/>
        </w:rPr>
      </w:pPr>
    </w:p>
    <w:p w14:paraId="61910C8A" w14:textId="77777777" w:rsidR="0033174A" w:rsidRDefault="0033174A" w:rsidP="00F1205F">
      <w:pPr>
        <w:pStyle w:val="Heading1"/>
        <w:spacing w:line="360" w:lineRule="auto"/>
        <w:rPr>
          <w:lang w:val="en-US"/>
        </w:rPr>
      </w:pPr>
      <w:bookmarkStart w:id="28" w:name="_Toc80039937"/>
    </w:p>
    <w:p w14:paraId="172B21FB" w14:textId="77777777" w:rsidR="0033174A" w:rsidRDefault="0033174A" w:rsidP="00F1205F">
      <w:pPr>
        <w:pStyle w:val="Heading1"/>
        <w:spacing w:line="360" w:lineRule="auto"/>
        <w:rPr>
          <w:lang w:val="en-US"/>
        </w:rPr>
      </w:pPr>
    </w:p>
    <w:p w14:paraId="67FE7B2A" w14:textId="149AF163" w:rsidR="00A37831" w:rsidRDefault="00A37831" w:rsidP="00F1205F">
      <w:pPr>
        <w:pStyle w:val="Heading1"/>
        <w:spacing w:line="360" w:lineRule="auto"/>
      </w:pPr>
      <w:r>
        <w:rPr>
          <w:lang w:val="en-US"/>
        </w:rPr>
        <w:t>4</w:t>
      </w:r>
      <w:r w:rsidRPr="00977AD2">
        <w:t xml:space="preserve">. </w:t>
      </w:r>
      <w:r w:rsidRPr="001D1D9F">
        <w:t>METODOLGJIA</w:t>
      </w:r>
      <w:bookmarkEnd w:id="28"/>
    </w:p>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29" w:name="_Toc44662593"/>
      <w:r>
        <w:br w:type="page"/>
      </w:r>
    </w:p>
    <w:p w14:paraId="6E074E0E" w14:textId="7247EADF" w:rsidR="000D2CB5" w:rsidRPr="000D2CB5" w:rsidRDefault="00A37831" w:rsidP="00D85F40">
      <w:pPr>
        <w:pStyle w:val="Heading1"/>
        <w:spacing w:line="360" w:lineRule="auto"/>
      </w:pPr>
      <w:bookmarkStart w:id="30" w:name="_Toc80039938"/>
      <w:r w:rsidRPr="00A37831">
        <w:lastRenderedPageBreak/>
        <w:t>5. REZULTATET</w:t>
      </w:r>
      <w:bookmarkEnd w:id="29"/>
      <w:bookmarkEnd w:id="30"/>
    </w:p>
    <w:bookmarkStart w:id="31" w:name="_Toc80039943" w:displacedByCustomXml="next"/>
    <w:sdt>
      <w:sdtPr>
        <w:rPr>
          <w:b w:val="0"/>
          <w:sz w:val="24"/>
          <w:szCs w:val="24"/>
        </w:rPr>
        <w:id w:val="-525409916"/>
        <w:docPartObj>
          <w:docPartGallery w:val="Bibliographies"/>
          <w:docPartUnique/>
        </w:docPartObj>
      </w:sdtPr>
      <w:sdtEndPr/>
      <w:sdtContent>
        <w:p w14:paraId="7F46F88D" w14:textId="7648A1EF" w:rsidR="00E7239B" w:rsidRPr="00314D1B" w:rsidRDefault="00314D1B">
          <w:pPr>
            <w:pStyle w:val="Heading1"/>
            <w:rPr>
              <w:lang w:val="en-US"/>
            </w:rPr>
          </w:pPr>
          <w:r>
            <w:rPr>
              <w:lang w:val="en-US"/>
            </w:rPr>
            <w:t>7.REFERENCAT</w:t>
          </w:r>
          <w:bookmarkEnd w:id="31"/>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093"/>
              </w:tblGrid>
              <w:tr w:rsidR="00E7239B" w14:paraId="2D756323" w14:textId="77777777" w:rsidTr="00314D1B">
                <w:trPr>
                  <w:divId w:val="491530134"/>
                  <w:tblCellSpacing w:w="15" w:type="dxa"/>
                </w:trPr>
                <w:tc>
                  <w:tcPr>
                    <w:tcW w:w="185" w:type="pct"/>
                    <w:hideMark/>
                  </w:tcPr>
                  <w:p w14:paraId="37A0B44D" w14:textId="74C2CF51" w:rsidR="00E7239B" w:rsidRDefault="008A1B41" w:rsidP="008A1B41">
                    <w:pPr>
                      <w:pStyle w:val="Bibliography"/>
                      <w:spacing w:line="360" w:lineRule="auto"/>
                      <w:jc w:val="both"/>
                      <w:rPr>
                        <w:noProof/>
                        <w:lang w:val="x-none"/>
                      </w:rPr>
                    </w:pPr>
                    <w:r>
                      <w:rPr>
                        <w:noProof/>
                        <w:lang w:val="en-US"/>
                      </w:rPr>
                      <w:t>[</w:t>
                    </w:r>
                    <w:r w:rsidR="00E7239B">
                      <w:rPr>
                        <w:noProof/>
                        <w:lang w:val="x-none"/>
                      </w:rPr>
                      <w:t>1</w:t>
                    </w:r>
                    <w:r>
                      <w:rPr>
                        <w:noProof/>
                        <w:lang w:val="en-US"/>
                      </w:rPr>
                      <w:t>].</w:t>
                    </w:r>
                    <w:r w:rsidR="00E7239B">
                      <w:rPr>
                        <w:noProof/>
                        <w:lang w:val="x-none"/>
                      </w:rPr>
                      <w:t xml:space="preserve"> </w:t>
                    </w:r>
                  </w:p>
                </w:tc>
                <w:tc>
                  <w:tcPr>
                    <w:tcW w:w="4762" w:type="pct"/>
                    <w:hideMark/>
                  </w:tcPr>
                  <w:p w14:paraId="2B31B83A" w14:textId="77777777" w:rsidR="00E7239B" w:rsidRDefault="00E7239B" w:rsidP="008A1B41">
                    <w:pPr>
                      <w:pStyle w:val="Bibliography"/>
                      <w:spacing w:line="360" w:lineRule="auto"/>
                      <w:ind w:left="190" w:hanging="4"/>
                      <w:jc w:val="both"/>
                      <w:rPr>
                        <w:noProof/>
                        <w:lang w:val="x-none"/>
                      </w:rPr>
                    </w:pPr>
                    <w:r>
                      <w:rPr>
                        <w:noProof/>
                        <w:lang w:val="x-none"/>
                      </w:rPr>
                      <w:t>"MDN WEB Docs," Apr Apr 2021. [Online]. Available: https://developer.mozilla.org/en-US/docs/Learn/JavaScript/First_steps/What_is_JavaScript.</w:t>
                    </w:r>
                  </w:p>
                </w:tc>
              </w:tr>
              <w:tr w:rsidR="00E7239B" w14:paraId="6AAE22C2" w14:textId="77777777" w:rsidTr="00314D1B">
                <w:trPr>
                  <w:divId w:val="491530134"/>
                  <w:tblCellSpacing w:w="15" w:type="dxa"/>
                </w:trPr>
                <w:tc>
                  <w:tcPr>
                    <w:tcW w:w="185" w:type="pct"/>
                    <w:hideMark/>
                  </w:tcPr>
                  <w:p w14:paraId="0B68F5EF" w14:textId="1A840879" w:rsidR="00E7239B" w:rsidRDefault="008A1B41" w:rsidP="008A1B41">
                    <w:pPr>
                      <w:pStyle w:val="Bibliography"/>
                      <w:spacing w:line="360" w:lineRule="auto"/>
                      <w:jc w:val="both"/>
                      <w:rPr>
                        <w:noProof/>
                        <w:lang w:val="x-none"/>
                      </w:rPr>
                    </w:pPr>
                    <w:r>
                      <w:rPr>
                        <w:noProof/>
                        <w:lang w:val="en-US"/>
                      </w:rPr>
                      <w:t>[</w:t>
                    </w:r>
                    <w:r w:rsidR="00E7239B">
                      <w:rPr>
                        <w:noProof/>
                        <w:lang w:val="x-none"/>
                      </w:rPr>
                      <w:t>2</w:t>
                    </w:r>
                    <w:r>
                      <w:rPr>
                        <w:noProof/>
                        <w:lang w:val="en-US"/>
                      </w:rPr>
                      <w:t>].</w:t>
                    </w:r>
                    <w:r w:rsidR="00E7239B">
                      <w:rPr>
                        <w:noProof/>
                        <w:lang w:val="x-none"/>
                      </w:rPr>
                      <w:t xml:space="preserve"> </w:t>
                    </w:r>
                  </w:p>
                </w:tc>
                <w:tc>
                  <w:tcPr>
                    <w:tcW w:w="4762" w:type="pct"/>
                    <w:hideMark/>
                  </w:tcPr>
                  <w:p w14:paraId="54AF787C" w14:textId="77777777" w:rsidR="00E7239B" w:rsidRDefault="00E7239B" w:rsidP="008A1B41">
                    <w:pPr>
                      <w:pStyle w:val="Bibliography"/>
                      <w:spacing w:line="360" w:lineRule="auto"/>
                      <w:ind w:left="190" w:hanging="4"/>
                      <w:jc w:val="both"/>
                      <w:rPr>
                        <w:noProof/>
                        <w:lang w:val="x-none"/>
                      </w:rPr>
                    </w:pPr>
                    <w:r>
                      <w:rPr>
                        <w:noProof/>
                        <w:lang w:val="x-none"/>
                      </w:rPr>
                      <w:t>"AltexSoft software r&amp;d engineering," [Online]. Available: https://www.altexsoft.com/blog/engineering/what-is-api-definition-types-specifications-documentation/ .</w:t>
                    </w:r>
                  </w:p>
                </w:tc>
              </w:tr>
              <w:tr w:rsidR="00E7239B" w14:paraId="7CF24176" w14:textId="77777777" w:rsidTr="00314D1B">
                <w:trPr>
                  <w:divId w:val="491530134"/>
                  <w:tblCellSpacing w:w="15" w:type="dxa"/>
                </w:trPr>
                <w:tc>
                  <w:tcPr>
                    <w:tcW w:w="185" w:type="pct"/>
                    <w:hideMark/>
                  </w:tcPr>
                  <w:p w14:paraId="35785407" w14:textId="667ED214" w:rsidR="00E7239B" w:rsidRDefault="008A1B41" w:rsidP="008A1B41">
                    <w:pPr>
                      <w:pStyle w:val="Bibliography"/>
                      <w:spacing w:line="360" w:lineRule="auto"/>
                      <w:jc w:val="both"/>
                      <w:rPr>
                        <w:noProof/>
                        <w:lang w:val="x-none"/>
                      </w:rPr>
                    </w:pPr>
                    <w:r>
                      <w:rPr>
                        <w:noProof/>
                        <w:lang w:val="en-US"/>
                      </w:rPr>
                      <w:t>[</w:t>
                    </w:r>
                    <w:r w:rsidR="00E7239B">
                      <w:rPr>
                        <w:noProof/>
                        <w:lang w:val="x-none"/>
                      </w:rPr>
                      <w:t>3</w:t>
                    </w:r>
                    <w:r>
                      <w:rPr>
                        <w:noProof/>
                        <w:lang w:val="en-US"/>
                      </w:rPr>
                      <w:t>].</w:t>
                    </w:r>
                    <w:r w:rsidR="00E7239B">
                      <w:rPr>
                        <w:noProof/>
                        <w:lang w:val="x-none"/>
                      </w:rPr>
                      <w:t xml:space="preserve"> </w:t>
                    </w:r>
                  </w:p>
                </w:tc>
                <w:tc>
                  <w:tcPr>
                    <w:tcW w:w="4762" w:type="pct"/>
                    <w:hideMark/>
                  </w:tcPr>
                  <w:p w14:paraId="643C6B6E" w14:textId="77777777" w:rsidR="00E7239B" w:rsidRDefault="00E7239B" w:rsidP="008A1B41">
                    <w:pPr>
                      <w:pStyle w:val="Bibliography"/>
                      <w:spacing w:line="360" w:lineRule="auto"/>
                      <w:ind w:left="190" w:hanging="4"/>
                      <w:jc w:val="both"/>
                      <w:rPr>
                        <w:noProof/>
                        <w:lang w:val="x-none"/>
                      </w:rPr>
                    </w:pPr>
                    <w:r>
                      <w:rPr>
                        <w:noProof/>
                        <w:lang w:val="x-none"/>
                      </w:rPr>
                      <w:t>"MDN Web Docs," 14 Apr 2021. [Online]. Available: https://developer.mozilla.org/en-US/docs/Learn/Tools_and_testing/Client-side_JavaScript_frameworks .</w:t>
                    </w:r>
                  </w:p>
                </w:tc>
              </w:tr>
              <w:tr w:rsidR="00E7239B" w14:paraId="4E833DD1" w14:textId="77777777" w:rsidTr="00314D1B">
                <w:trPr>
                  <w:divId w:val="491530134"/>
                  <w:tblCellSpacing w:w="15" w:type="dxa"/>
                </w:trPr>
                <w:tc>
                  <w:tcPr>
                    <w:tcW w:w="185" w:type="pct"/>
                    <w:hideMark/>
                  </w:tcPr>
                  <w:p w14:paraId="74C63849" w14:textId="52F71547" w:rsidR="00E7239B" w:rsidRDefault="008A1B41" w:rsidP="008A1B41">
                    <w:pPr>
                      <w:pStyle w:val="Bibliography"/>
                      <w:spacing w:line="360" w:lineRule="auto"/>
                      <w:jc w:val="both"/>
                      <w:rPr>
                        <w:noProof/>
                        <w:lang w:val="x-none"/>
                      </w:rPr>
                    </w:pPr>
                    <w:r>
                      <w:rPr>
                        <w:noProof/>
                        <w:lang w:val="en-US"/>
                      </w:rPr>
                      <w:t>[</w:t>
                    </w:r>
                    <w:r w:rsidR="00E7239B">
                      <w:rPr>
                        <w:noProof/>
                        <w:lang w:val="x-none"/>
                      </w:rPr>
                      <w:t>4</w:t>
                    </w:r>
                    <w:r>
                      <w:rPr>
                        <w:noProof/>
                        <w:lang w:val="en-US"/>
                      </w:rPr>
                      <w:t>].</w:t>
                    </w:r>
                    <w:r w:rsidR="00E7239B">
                      <w:rPr>
                        <w:noProof/>
                        <w:lang w:val="x-none"/>
                      </w:rPr>
                      <w:t xml:space="preserve"> </w:t>
                    </w:r>
                  </w:p>
                </w:tc>
                <w:tc>
                  <w:tcPr>
                    <w:tcW w:w="4762" w:type="pct"/>
                    <w:hideMark/>
                  </w:tcPr>
                  <w:p w14:paraId="736A426D" w14:textId="77777777" w:rsidR="00E7239B" w:rsidRDefault="00E7239B" w:rsidP="008A1B41">
                    <w:pPr>
                      <w:pStyle w:val="Bibliography"/>
                      <w:spacing w:line="360" w:lineRule="auto"/>
                      <w:ind w:left="190" w:hanging="4"/>
                      <w:jc w:val="both"/>
                      <w:rPr>
                        <w:noProof/>
                        <w:lang w:val="x-none"/>
                      </w:rPr>
                    </w:pPr>
                    <w:r>
                      <w:rPr>
                        <w:noProof/>
                        <w:lang w:val="x-none"/>
                      </w:rPr>
                      <w:t>"VUE.js," 2021. [Online]. Available: https://vuejs.org/.</w:t>
                    </w:r>
                  </w:p>
                </w:tc>
              </w:tr>
              <w:tr w:rsidR="00E7239B" w14:paraId="2DC82BD5" w14:textId="77777777" w:rsidTr="00314D1B">
                <w:trPr>
                  <w:divId w:val="491530134"/>
                  <w:tblCellSpacing w:w="15" w:type="dxa"/>
                </w:trPr>
                <w:tc>
                  <w:tcPr>
                    <w:tcW w:w="185" w:type="pct"/>
                    <w:hideMark/>
                  </w:tcPr>
                  <w:p w14:paraId="1BE75C43" w14:textId="2BCC2509" w:rsidR="00E7239B" w:rsidRDefault="008A1B41" w:rsidP="008A1B41">
                    <w:pPr>
                      <w:pStyle w:val="Bibliography"/>
                      <w:spacing w:line="360" w:lineRule="auto"/>
                      <w:jc w:val="both"/>
                      <w:rPr>
                        <w:noProof/>
                        <w:lang w:val="x-none"/>
                      </w:rPr>
                    </w:pPr>
                    <w:r>
                      <w:rPr>
                        <w:noProof/>
                        <w:lang w:val="en-US"/>
                      </w:rPr>
                      <w:t>[</w:t>
                    </w:r>
                    <w:r w:rsidR="00E7239B">
                      <w:rPr>
                        <w:noProof/>
                        <w:lang w:val="x-none"/>
                      </w:rPr>
                      <w:t>5</w:t>
                    </w:r>
                    <w:r>
                      <w:rPr>
                        <w:noProof/>
                        <w:lang w:val="en-US"/>
                      </w:rPr>
                      <w:t>].</w:t>
                    </w:r>
                    <w:r w:rsidR="00E7239B">
                      <w:rPr>
                        <w:noProof/>
                        <w:lang w:val="x-none"/>
                      </w:rPr>
                      <w:t xml:space="preserve"> </w:t>
                    </w:r>
                  </w:p>
                </w:tc>
                <w:tc>
                  <w:tcPr>
                    <w:tcW w:w="4762" w:type="pct"/>
                    <w:hideMark/>
                  </w:tcPr>
                  <w:p w14:paraId="15CB27F2" w14:textId="77777777" w:rsidR="00E7239B" w:rsidRDefault="00E7239B" w:rsidP="008A1B41">
                    <w:pPr>
                      <w:pStyle w:val="Bibliography"/>
                      <w:spacing w:line="360" w:lineRule="auto"/>
                      <w:ind w:left="190" w:hanging="4"/>
                      <w:jc w:val="both"/>
                      <w:rPr>
                        <w:noProof/>
                        <w:lang w:val="x-none"/>
                      </w:rPr>
                    </w:pPr>
                    <w:r>
                      <w:rPr>
                        <w:noProof/>
                        <w:lang w:val="x-none"/>
                      </w:rPr>
                      <w:t>"GitHub Vue.js," 2021. [Online]. Available: https://github.com/vuejs/vue.</w:t>
                    </w:r>
                  </w:p>
                </w:tc>
              </w:tr>
              <w:tr w:rsidR="00E7239B" w14:paraId="3DEF812D" w14:textId="77777777" w:rsidTr="00314D1B">
                <w:trPr>
                  <w:divId w:val="491530134"/>
                  <w:tblCellSpacing w:w="15" w:type="dxa"/>
                </w:trPr>
                <w:tc>
                  <w:tcPr>
                    <w:tcW w:w="185" w:type="pct"/>
                    <w:hideMark/>
                  </w:tcPr>
                  <w:p w14:paraId="734657B4" w14:textId="2ECD2214" w:rsidR="00E7239B" w:rsidRDefault="008A1B41" w:rsidP="008A1B41">
                    <w:pPr>
                      <w:pStyle w:val="Bibliography"/>
                      <w:spacing w:line="360" w:lineRule="auto"/>
                      <w:jc w:val="both"/>
                      <w:rPr>
                        <w:noProof/>
                        <w:lang w:val="x-none"/>
                      </w:rPr>
                    </w:pPr>
                    <w:r>
                      <w:rPr>
                        <w:noProof/>
                        <w:lang w:val="en-US"/>
                      </w:rPr>
                      <w:t>[</w:t>
                    </w:r>
                    <w:r w:rsidR="00E7239B">
                      <w:rPr>
                        <w:noProof/>
                        <w:lang w:val="x-none"/>
                      </w:rPr>
                      <w:t>6</w:t>
                    </w:r>
                    <w:r>
                      <w:rPr>
                        <w:noProof/>
                        <w:lang w:val="en-US"/>
                      </w:rPr>
                      <w:t>].</w:t>
                    </w:r>
                    <w:r w:rsidR="00E7239B">
                      <w:rPr>
                        <w:noProof/>
                        <w:lang w:val="x-none"/>
                      </w:rPr>
                      <w:t xml:space="preserve"> </w:t>
                    </w:r>
                  </w:p>
                </w:tc>
                <w:tc>
                  <w:tcPr>
                    <w:tcW w:w="4762" w:type="pct"/>
                    <w:hideMark/>
                  </w:tcPr>
                  <w:p w14:paraId="6C9F7F9C" w14:textId="77777777" w:rsidR="00E7239B" w:rsidRDefault="00E7239B" w:rsidP="008A1B41">
                    <w:pPr>
                      <w:pStyle w:val="Bibliography"/>
                      <w:spacing w:line="360" w:lineRule="auto"/>
                      <w:ind w:left="190" w:hanging="4"/>
                      <w:jc w:val="both"/>
                      <w:rPr>
                        <w:noProof/>
                        <w:lang w:val="x-none"/>
                      </w:rPr>
                    </w:pPr>
                    <w:r>
                      <w:rPr>
                        <w:noProof/>
                        <w:lang w:val="x-none"/>
                      </w:rPr>
                      <w:t>"Vue.js," [Online]. Available: https://vuejs.org/v2/guide/#Getting-Started.</w:t>
                    </w:r>
                  </w:p>
                </w:tc>
              </w:tr>
              <w:tr w:rsidR="00E7239B" w14:paraId="540CF191" w14:textId="77777777" w:rsidTr="00314D1B">
                <w:trPr>
                  <w:divId w:val="491530134"/>
                  <w:tblCellSpacing w:w="15" w:type="dxa"/>
                </w:trPr>
                <w:tc>
                  <w:tcPr>
                    <w:tcW w:w="185" w:type="pct"/>
                    <w:hideMark/>
                  </w:tcPr>
                  <w:p w14:paraId="283B7EC7" w14:textId="6F78EB32" w:rsidR="00E7239B" w:rsidRDefault="008A1B41" w:rsidP="008A1B41">
                    <w:pPr>
                      <w:pStyle w:val="Bibliography"/>
                      <w:spacing w:line="360" w:lineRule="auto"/>
                      <w:jc w:val="both"/>
                      <w:rPr>
                        <w:noProof/>
                        <w:lang w:val="x-none"/>
                      </w:rPr>
                    </w:pPr>
                    <w:r>
                      <w:rPr>
                        <w:noProof/>
                        <w:lang w:val="en-US"/>
                      </w:rPr>
                      <w:t>[</w:t>
                    </w:r>
                    <w:r w:rsidR="00E7239B">
                      <w:rPr>
                        <w:noProof/>
                        <w:lang w:val="x-none"/>
                      </w:rPr>
                      <w:t>7</w:t>
                    </w:r>
                    <w:r>
                      <w:rPr>
                        <w:noProof/>
                        <w:lang w:val="en-US"/>
                      </w:rPr>
                      <w:t>].</w:t>
                    </w:r>
                    <w:r w:rsidR="00E7239B">
                      <w:rPr>
                        <w:noProof/>
                        <w:lang w:val="x-none"/>
                      </w:rPr>
                      <w:t xml:space="preserve"> </w:t>
                    </w:r>
                  </w:p>
                </w:tc>
                <w:tc>
                  <w:tcPr>
                    <w:tcW w:w="4762" w:type="pct"/>
                    <w:hideMark/>
                  </w:tcPr>
                  <w:p w14:paraId="0D7B738F" w14:textId="77777777" w:rsidR="00E7239B" w:rsidRDefault="00E7239B" w:rsidP="008A1B41">
                    <w:pPr>
                      <w:pStyle w:val="Bibliography"/>
                      <w:spacing w:line="360" w:lineRule="auto"/>
                      <w:ind w:left="190" w:hanging="4"/>
                      <w:jc w:val="both"/>
                      <w:rPr>
                        <w:noProof/>
                        <w:lang w:val="x-none"/>
                      </w:rPr>
                    </w:pPr>
                    <w:r>
                      <w:rPr>
                        <w:noProof/>
                        <w:lang w:val="x-none"/>
                      </w:rPr>
                      <w:t>"Vue Components," [Online]. Available: https://vuejs.org/v2/guide/components.html.</w:t>
                    </w:r>
                  </w:p>
                </w:tc>
              </w:tr>
              <w:tr w:rsidR="00E7239B" w14:paraId="50382677" w14:textId="77777777" w:rsidTr="00314D1B">
                <w:trPr>
                  <w:divId w:val="491530134"/>
                  <w:tblCellSpacing w:w="15" w:type="dxa"/>
                </w:trPr>
                <w:tc>
                  <w:tcPr>
                    <w:tcW w:w="185" w:type="pct"/>
                    <w:hideMark/>
                  </w:tcPr>
                  <w:p w14:paraId="0F9C1F7F" w14:textId="24AC3041" w:rsidR="00E7239B" w:rsidRDefault="008A1B41" w:rsidP="008A1B41">
                    <w:pPr>
                      <w:pStyle w:val="Bibliography"/>
                      <w:spacing w:line="360" w:lineRule="auto"/>
                      <w:jc w:val="both"/>
                      <w:rPr>
                        <w:noProof/>
                        <w:lang w:val="x-none"/>
                      </w:rPr>
                    </w:pPr>
                    <w:r>
                      <w:rPr>
                        <w:noProof/>
                        <w:lang w:val="en-US"/>
                      </w:rPr>
                      <w:t>[</w:t>
                    </w:r>
                    <w:r w:rsidR="00E7239B">
                      <w:rPr>
                        <w:noProof/>
                        <w:lang w:val="x-none"/>
                      </w:rPr>
                      <w:t>8</w:t>
                    </w:r>
                    <w:r>
                      <w:rPr>
                        <w:noProof/>
                        <w:lang w:val="en-US"/>
                      </w:rPr>
                      <w:t>].</w:t>
                    </w:r>
                    <w:r w:rsidR="00E7239B">
                      <w:rPr>
                        <w:noProof/>
                        <w:lang w:val="x-none"/>
                      </w:rPr>
                      <w:t xml:space="preserve"> </w:t>
                    </w:r>
                  </w:p>
                </w:tc>
                <w:tc>
                  <w:tcPr>
                    <w:tcW w:w="4762" w:type="pct"/>
                    <w:hideMark/>
                  </w:tcPr>
                  <w:p w14:paraId="7370FA1D" w14:textId="77777777" w:rsidR="00E7239B" w:rsidRDefault="00E7239B" w:rsidP="008A1B41">
                    <w:pPr>
                      <w:pStyle w:val="Bibliography"/>
                      <w:spacing w:line="360" w:lineRule="auto"/>
                      <w:ind w:left="190" w:hanging="4"/>
                      <w:jc w:val="both"/>
                      <w:rPr>
                        <w:noProof/>
                        <w:lang w:val="x-none"/>
                      </w:rPr>
                    </w:pPr>
                    <w:r>
                      <w:rPr>
                        <w:noProof/>
                        <w:lang w:val="x-none"/>
                      </w:rPr>
                      <w:t>"Enter/Leave &amp; List Transitions," [Online]. Available: https://vuejs.org/v2/guide/transitions.html.</w:t>
                    </w:r>
                  </w:p>
                </w:tc>
              </w:tr>
              <w:tr w:rsidR="00E7239B" w14:paraId="7EFFB183" w14:textId="77777777" w:rsidTr="00314D1B">
                <w:trPr>
                  <w:divId w:val="491530134"/>
                  <w:tblCellSpacing w:w="15" w:type="dxa"/>
                </w:trPr>
                <w:tc>
                  <w:tcPr>
                    <w:tcW w:w="185" w:type="pct"/>
                    <w:hideMark/>
                  </w:tcPr>
                  <w:p w14:paraId="15288DDB" w14:textId="70D4DEC9" w:rsidR="00E7239B" w:rsidRPr="008A1B41" w:rsidRDefault="008A1B41" w:rsidP="008A1B41">
                    <w:pPr>
                      <w:pStyle w:val="Bibliography"/>
                      <w:spacing w:line="360" w:lineRule="auto"/>
                      <w:jc w:val="both"/>
                      <w:rPr>
                        <w:noProof/>
                        <w:lang w:val="en-US"/>
                      </w:rPr>
                    </w:pPr>
                    <w:r>
                      <w:rPr>
                        <w:noProof/>
                        <w:lang w:val="en-US"/>
                      </w:rPr>
                      <w:t>[</w:t>
                    </w:r>
                    <w:r w:rsidR="00E7239B">
                      <w:rPr>
                        <w:noProof/>
                        <w:lang w:val="x-none"/>
                      </w:rPr>
                      <w:t>9</w:t>
                    </w:r>
                    <w:r>
                      <w:rPr>
                        <w:noProof/>
                        <w:lang w:val="en-US"/>
                      </w:rPr>
                      <w:t>].</w:t>
                    </w:r>
                  </w:p>
                </w:tc>
                <w:tc>
                  <w:tcPr>
                    <w:tcW w:w="4762" w:type="pct"/>
                    <w:hideMark/>
                  </w:tcPr>
                  <w:p w14:paraId="4FD6D03E" w14:textId="77777777" w:rsidR="00E7239B" w:rsidRDefault="00E7239B" w:rsidP="008A1B41">
                    <w:pPr>
                      <w:pStyle w:val="Bibliography"/>
                      <w:spacing w:line="360" w:lineRule="auto"/>
                      <w:ind w:left="190" w:hanging="4"/>
                      <w:jc w:val="both"/>
                      <w:rPr>
                        <w:noProof/>
                        <w:lang w:val="x-none"/>
                      </w:rPr>
                    </w:pPr>
                    <w:r>
                      <w:rPr>
                        <w:noProof/>
                        <w:lang w:val="x-none"/>
                      </w:rPr>
                      <w:t>"What is Vuex?," [Online]. Available: https://vuex.vuejs.org/.</w:t>
                    </w:r>
                  </w:p>
                </w:tc>
              </w:tr>
            </w:tbl>
            <w:p w14:paraId="4A0F0796" w14:textId="67FAB077" w:rsidR="00E03186" w:rsidRPr="00E7239B" w:rsidRDefault="00E7239B" w:rsidP="00314D1B">
              <w:r>
                <w:rPr>
                  <w:b/>
                  <w:bCs/>
                  <w:noProof/>
                </w:rPr>
                <w:fldChar w:fldCharType="end"/>
              </w:r>
            </w:p>
          </w:sdtContent>
        </w:sdt>
      </w:sdtContent>
    </w:sdt>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246C7" w14:textId="77777777" w:rsidR="008D5243" w:rsidRDefault="008D5243">
      <w:r>
        <w:separator/>
      </w:r>
    </w:p>
  </w:endnote>
  <w:endnote w:type="continuationSeparator" w:id="0">
    <w:p w14:paraId="75D0A9BB" w14:textId="77777777" w:rsidR="008D5243" w:rsidRDefault="008D5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ED2DC" w14:textId="77777777" w:rsidR="008D5243" w:rsidRDefault="008D5243">
      <w:r>
        <w:separator/>
      </w:r>
    </w:p>
  </w:footnote>
  <w:footnote w:type="continuationSeparator" w:id="0">
    <w:p w14:paraId="17F1E5D1" w14:textId="77777777" w:rsidR="008D5243" w:rsidRDefault="008D5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4318"/>
    <w:rsid w:val="0000521A"/>
    <w:rsid w:val="00015636"/>
    <w:rsid w:val="00015C8C"/>
    <w:rsid w:val="00020CA1"/>
    <w:rsid w:val="00024C55"/>
    <w:rsid w:val="00035591"/>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4D05"/>
    <w:rsid w:val="000B517E"/>
    <w:rsid w:val="000B6564"/>
    <w:rsid w:val="000B765A"/>
    <w:rsid w:val="000D2CB5"/>
    <w:rsid w:val="000D3450"/>
    <w:rsid w:val="000D4060"/>
    <w:rsid w:val="000D4B0F"/>
    <w:rsid w:val="000D5530"/>
    <w:rsid w:val="000E158C"/>
    <w:rsid w:val="000E4E3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A1ECE"/>
    <w:rsid w:val="002A3F99"/>
    <w:rsid w:val="002A7071"/>
    <w:rsid w:val="002B66CC"/>
    <w:rsid w:val="002C5F7B"/>
    <w:rsid w:val="002D4E04"/>
    <w:rsid w:val="002D7455"/>
    <w:rsid w:val="002E7B6E"/>
    <w:rsid w:val="00302CF5"/>
    <w:rsid w:val="00314D1B"/>
    <w:rsid w:val="003156E9"/>
    <w:rsid w:val="0033007D"/>
    <w:rsid w:val="0033174A"/>
    <w:rsid w:val="00350053"/>
    <w:rsid w:val="00353492"/>
    <w:rsid w:val="003552B4"/>
    <w:rsid w:val="003627FF"/>
    <w:rsid w:val="00373663"/>
    <w:rsid w:val="00391305"/>
    <w:rsid w:val="00395F8D"/>
    <w:rsid w:val="003A1362"/>
    <w:rsid w:val="003A31E0"/>
    <w:rsid w:val="003B227E"/>
    <w:rsid w:val="003F116B"/>
    <w:rsid w:val="003F7E59"/>
    <w:rsid w:val="004001B6"/>
    <w:rsid w:val="00406D30"/>
    <w:rsid w:val="004231C1"/>
    <w:rsid w:val="00423888"/>
    <w:rsid w:val="004241A2"/>
    <w:rsid w:val="00432D72"/>
    <w:rsid w:val="00453794"/>
    <w:rsid w:val="00454F2D"/>
    <w:rsid w:val="0046631F"/>
    <w:rsid w:val="00470748"/>
    <w:rsid w:val="004723F9"/>
    <w:rsid w:val="00473888"/>
    <w:rsid w:val="00476875"/>
    <w:rsid w:val="004A5395"/>
    <w:rsid w:val="005041A7"/>
    <w:rsid w:val="005043C3"/>
    <w:rsid w:val="005045A1"/>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6020BC"/>
    <w:rsid w:val="00610B51"/>
    <w:rsid w:val="00612F0C"/>
    <w:rsid w:val="006134F6"/>
    <w:rsid w:val="006158D2"/>
    <w:rsid w:val="00615AE7"/>
    <w:rsid w:val="006213F6"/>
    <w:rsid w:val="00623112"/>
    <w:rsid w:val="00623393"/>
    <w:rsid w:val="00627498"/>
    <w:rsid w:val="00631FC4"/>
    <w:rsid w:val="006454FC"/>
    <w:rsid w:val="0064767B"/>
    <w:rsid w:val="00661A5E"/>
    <w:rsid w:val="00674A54"/>
    <w:rsid w:val="00676C15"/>
    <w:rsid w:val="0067752F"/>
    <w:rsid w:val="00681721"/>
    <w:rsid w:val="00686108"/>
    <w:rsid w:val="0069232A"/>
    <w:rsid w:val="006B0AF5"/>
    <w:rsid w:val="006B54AB"/>
    <w:rsid w:val="006C1E3E"/>
    <w:rsid w:val="006C233C"/>
    <w:rsid w:val="006C639F"/>
    <w:rsid w:val="006D2DB9"/>
    <w:rsid w:val="006D509F"/>
    <w:rsid w:val="006E1210"/>
    <w:rsid w:val="006E3A93"/>
    <w:rsid w:val="006F4E70"/>
    <w:rsid w:val="006F7911"/>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720A"/>
    <w:rsid w:val="007A2013"/>
    <w:rsid w:val="007C43E3"/>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243"/>
    <w:rsid w:val="008D597E"/>
    <w:rsid w:val="008F558E"/>
    <w:rsid w:val="00901241"/>
    <w:rsid w:val="009125CB"/>
    <w:rsid w:val="00916BCC"/>
    <w:rsid w:val="00926CE1"/>
    <w:rsid w:val="00930C64"/>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0F72"/>
    <w:rsid w:val="00A31CDD"/>
    <w:rsid w:val="00A37831"/>
    <w:rsid w:val="00A559C1"/>
    <w:rsid w:val="00A86924"/>
    <w:rsid w:val="00A86C0C"/>
    <w:rsid w:val="00A94237"/>
    <w:rsid w:val="00A96662"/>
    <w:rsid w:val="00AA1709"/>
    <w:rsid w:val="00AA1ADE"/>
    <w:rsid w:val="00AA2664"/>
    <w:rsid w:val="00AC26E1"/>
    <w:rsid w:val="00AC686A"/>
    <w:rsid w:val="00AF177B"/>
    <w:rsid w:val="00AF3091"/>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76B"/>
    <w:rsid w:val="00BB0C31"/>
    <w:rsid w:val="00BB6D94"/>
    <w:rsid w:val="00BC1D3C"/>
    <w:rsid w:val="00BE301D"/>
    <w:rsid w:val="00BE3B1A"/>
    <w:rsid w:val="00BE5047"/>
    <w:rsid w:val="00BE5C87"/>
    <w:rsid w:val="00BF2AC3"/>
    <w:rsid w:val="00C04C5B"/>
    <w:rsid w:val="00C10FF0"/>
    <w:rsid w:val="00C1470A"/>
    <w:rsid w:val="00C14B06"/>
    <w:rsid w:val="00C14E57"/>
    <w:rsid w:val="00C20254"/>
    <w:rsid w:val="00C2177E"/>
    <w:rsid w:val="00C23ACB"/>
    <w:rsid w:val="00C265DB"/>
    <w:rsid w:val="00C32024"/>
    <w:rsid w:val="00C372F0"/>
    <w:rsid w:val="00C3798A"/>
    <w:rsid w:val="00C41513"/>
    <w:rsid w:val="00C44FE6"/>
    <w:rsid w:val="00C46235"/>
    <w:rsid w:val="00C47A0F"/>
    <w:rsid w:val="00C55B4D"/>
    <w:rsid w:val="00C73A58"/>
    <w:rsid w:val="00C75A8C"/>
    <w:rsid w:val="00C778F0"/>
    <w:rsid w:val="00C87B99"/>
    <w:rsid w:val="00C9082E"/>
    <w:rsid w:val="00CB21A2"/>
    <w:rsid w:val="00CC590C"/>
    <w:rsid w:val="00CE18BA"/>
    <w:rsid w:val="00CE7636"/>
    <w:rsid w:val="00CF6526"/>
    <w:rsid w:val="00CF7F82"/>
    <w:rsid w:val="00D07337"/>
    <w:rsid w:val="00D1098B"/>
    <w:rsid w:val="00D14C93"/>
    <w:rsid w:val="00D31535"/>
    <w:rsid w:val="00D34AF8"/>
    <w:rsid w:val="00D42C0E"/>
    <w:rsid w:val="00D53057"/>
    <w:rsid w:val="00D54D4A"/>
    <w:rsid w:val="00D550F1"/>
    <w:rsid w:val="00D55891"/>
    <w:rsid w:val="00D80F21"/>
    <w:rsid w:val="00D8503D"/>
    <w:rsid w:val="00D85F40"/>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75DC"/>
    <w:rsid w:val="00E94249"/>
    <w:rsid w:val="00E9774A"/>
    <w:rsid w:val="00EA0A03"/>
    <w:rsid w:val="00EA5D13"/>
    <w:rsid w:val="00EB2359"/>
    <w:rsid w:val="00EB27A2"/>
    <w:rsid w:val="00EB370F"/>
    <w:rsid w:val="00ED61E9"/>
    <w:rsid w:val="00ED6ECE"/>
    <w:rsid w:val="00ED7623"/>
    <w:rsid w:val="00EE71E8"/>
    <w:rsid w:val="00EE7D4A"/>
    <w:rsid w:val="00EF2848"/>
    <w:rsid w:val="00EF4F43"/>
    <w:rsid w:val="00EF604E"/>
    <w:rsid w:val="00EF7E06"/>
    <w:rsid w:val="00F01B95"/>
    <w:rsid w:val="00F068E9"/>
    <w:rsid w:val="00F1205F"/>
    <w:rsid w:val="00F162A7"/>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22</Pages>
  <Words>3314</Words>
  <Characters>18894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20</cp:revision>
  <dcterms:created xsi:type="dcterms:W3CDTF">2021-08-16T18:59:00Z</dcterms:created>
  <dcterms:modified xsi:type="dcterms:W3CDTF">2022-01-13T12:10:00Z</dcterms:modified>
</cp:coreProperties>
</file>