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8"/>
        <w:spacing w:line="580" w:lineRule="exact"/>
        <w:rPr>
          <w:rFonts w:hint="eastAsia" w:asciiTheme="majorEastAsia" w:hAnsiTheme="majorEastAsia" w:eastAsiaTheme="majorEastAsia" w:cstheme="majorEastAsia"/>
          <w:b/>
          <w:snapToGrid w:val="0"/>
          <w:kern w:val="0"/>
          <w:sz w:val="32"/>
          <w:szCs w:val="32"/>
        </w:rPr>
      </w:pPr>
    </w:p>
    <w:p>
      <w:pPr>
        <w:pStyle w:val="18"/>
        <w:spacing w:line="580" w:lineRule="exact"/>
        <w:rPr>
          <w:rFonts w:hint="eastAsia" w:asciiTheme="majorEastAsia" w:hAnsiTheme="majorEastAsia" w:eastAsiaTheme="majorEastAsia" w:cstheme="majorEastAsia"/>
          <w:b/>
          <w:snapToGrid w:val="0"/>
          <w:kern w:val="0"/>
          <w:sz w:val="32"/>
          <w:szCs w:val="32"/>
        </w:rPr>
      </w:pPr>
    </w:p>
    <w:p>
      <w:pPr>
        <w:spacing w:line="600" w:lineRule="exact"/>
        <w:jc w:val="center"/>
        <w:rPr>
          <w:rFonts w:hint="eastAsia" w:ascii="宋体" w:hAnsi="宋体" w:eastAsia="宋体" w:cs="宋体"/>
          <w:b/>
          <w:snapToGrid w:val="0"/>
          <w:kern w:val="0"/>
          <w:sz w:val="44"/>
          <w:szCs w:val="44"/>
        </w:rPr>
      </w:pPr>
      <w:r>
        <w:rPr>
          <w:rFonts w:hint="eastAsia" w:ascii="宋体" w:hAnsi="宋体" w:eastAsia="宋体" w:cs="宋体"/>
          <w:b/>
          <w:snapToGrid w:val="0"/>
          <w:kern w:val="0"/>
          <w:sz w:val="44"/>
          <w:szCs w:val="44"/>
        </w:rPr>
        <w:t>新宾满族自治县人民代表大会关于修改</w:t>
      </w:r>
    </w:p>
    <w:p>
      <w:pPr>
        <w:pStyle w:val="18"/>
        <w:spacing w:line="580" w:lineRule="exact"/>
        <w:jc w:val="center"/>
        <w:rPr>
          <w:rFonts w:hint="eastAsia" w:ascii="宋体" w:hAnsi="宋体" w:eastAsia="宋体" w:cs="宋体"/>
          <w:b/>
          <w:snapToGrid w:val="0"/>
          <w:kern w:val="0"/>
          <w:sz w:val="44"/>
          <w:szCs w:val="44"/>
        </w:rPr>
      </w:pPr>
      <w:r>
        <w:rPr>
          <w:rFonts w:hint="eastAsia" w:ascii="宋体" w:hAnsi="宋体" w:eastAsia="宋体" w:cs="宋体"/>
          <w:b/>
          <w:snapToGrid w:val="0"/>
          <w:kern w:val="0"/>
          <w:sz w:val="44"/>
          <w:szCs w:val="44"/>
        </w:rPr>
        <w:t>《新宾满族自治县农村公路管理条例》的</w:t>
      </w:r>
    </w:p>
    <w:p>
      <w:pPr>
        <w:pStyle w:val="18"/>
        <w:spacing w:line="580" w:lineRule="exact"/>
        <w:jc w:val="center"/>
        <w:rPr>
          <w:rFonts w:hint="eastAsia" w:ascii="宋体" w:hAnsi="宋体" w:eastAsia="宋体" w:cs="宋体"/>
          <w:b/>
          <w:snapToGrid w:val="0"/>
          <w:kern w:val="0"/>
          <w:sz w:val="44"/>
          <w:szCs w:val="44"/>
        </w:rPr>
      </w:pPr>
      <w:r>
        <w:rPr>
          <w:rFonts w:hint="eastAsia" w:ascii="宋体" w:hAnsi="宋体" w:eastAsia="宋体" w:cs="宋体"/>
          <w:b/>
          <w:snapToGrid w:val="0"/>
          <w:kern w:val="0"/>
          <w:sz w:val="44"/>
          <w:szCs w:val="44"/>
        </w:rPr>
        <w:t>决定</w:t>
      </w:r>
    </w:p>
    <w:p>
      <w:pPr>
        <w:pStyle w:val="18"/>
        <w:spacing w:line="580" w:lineRule="exact"/>
        <w:jc w:val="center"/>
        <w:rPr>
          <w:rFonts w:hint="eastAsia" w:ascii="楷体_GB2312" w:hAnsi="楷体_GB2312" w:eastAsia="楷体_GB2312" w:cs="楷体_GB2312"/>
          <w:szCs w:val="28"/>
        </w:rPr>
      </w:pPr>
      <w:r>
        <w:rPr>
          <w:rFonts w:hint="eastAsia" w:ascii="楷体_GB2312" w:hAnsi="楷体_GB2312" w:eastAsia="楷体_GB2312" w:cs="楷体_GB2312"/>
          <w:szCs w:val="28"/>
        </w:rPr>
        <w:t>（2021年12月9日新宾满族自治县第十届人民代表大会</w:t>
      </w:r>
    </w:p>
    <w:p>
      <w:pPr>
        <w:pStyle w:val="18"/>
        <w:spacing w:line="580" w:lineRule="exact"/>
        <w:jc w:val="center"/>
        <w:rPr>
          <w:rFonts w:hint="eastAsia" w:ascii="楷体_GB2312" w:hAnsi="楷体_GB2312" w:eastAsia="楷体_GB2312" w:cs="楷体_GB2312"/>
          <w:szCs w:val="28"/>
        </w:rPr>
      </w:pPr>
      <w:r>
        <w:rPr>
          <w:rFonts w:hint="eastAsia" w:ascii="楷体_GB2312" w:hAnsi="楷体_GB2312" w:eastAsia="楷体_GB2312" w:cs="楷体_GB2312"/>
          <w:szCs w:val="28"/>
        </w:rPr>
        <w:t>第一次会议通过）</w:t>
      </w:r>
    </w:p>
    <w:p>
      <w:pPr>
        <w:pStyle w:val="18"/>
        <w:spacing w:line="620" w:lineRule="exact"/>
        <w:rPr>
          <w:rFonts w:ascii="宋体" w:hAnsi="宋体" w:cs="宋体"/>
        </w:rPr>
      </w:pPr>
    </w:p>
    <w:p>
      <w:pPr>
        <w:pStyle w:val="18"/>
        <w:spacing w:line="640" w:lineRule="exact"/>
        <w:ind w:firstLine="660" w:firstLineChars="200"/>
        <w:rPr>
          <w:rFonts w:ascii="仿宋_GB2312" w:hAnsi="仿宋" w:eastAsia="仿宋_GB2312"/>
          <w:snapToGrid w:val="0"/>
        </w:rPr>
      </w:pPr>
      <w:r>
        <w:rPr>
          <w:rFonts w:hint="eastAsia" w:ascii="仿宋_GB2312" w:hAnsi="仿宋" w:eastAsia="仿宋_GB2312"/>
          <w:snapToGrid w:val="0"/>
        </w:rPr>
        <w:t>新宾满族自治县第十届人民代表大会第一次会议决定对《新宾满族自治县农村公路管理条例》作如下修改：</w:t>
      </w:r>
    </w:p>
    <w:p>
      <w:pPr>
        <w:spacing w:line="640" w:lineRule="exact"/>
        <w:ind w:firstLine="640" w:firstLineChars="200"/>
        <w:rPr>
          <w:rFonts w:ascii="仿宋_GB2312" w:hAnsi="仿宋" w:eastAsia="仿宋_GB2312"/>
          <w:snapToGrid w:val="0"/>
          <w:sz w:val="32"/>
          <w:szCs w:val="32"/>
        </w:rPr>
      </w:pPr>
      <w:r>
        <w:rPr>
          <w:rFonts w:hint="eastAsia" w:ascii="仿宋_GB2312" w:hAnsi="仿宋" w:eastAsia="仿宋_GB2312"/>
          <w:snapToGrid w:val="0"/>
          <w:sz w:val="32"/>
          <w:szCs w:val="32"/>
        </w:rPr>
        <w:t>1.第八条修改为：“农村公路项目的设计和施工应当符合村庄、集镇建设的总体规划，符合土地管理、文物古迹保护、环境保护、水利设施保护和水土保护的要求。”</w:t>
      </w:r>
    </w:p>
    <w:p>
      <w:pPr>
        <w:spacing w:line="640" w:lineRule="exact"/>
        <w:ind w:firstLine="640" w:firstLineChars="200"/>
        <w:rPr>
          <w:rFonts w:ascii="仿宋_GB2312" w:hAnsi="仿宋" w:eastAsia="仿宋_GB2312"/>
          <w:snapToGrid w:val="0"/>
          <w:sz w:val="32"/>
          <w:szCs w:val="32"/>
        </w:rPr>
      </w:pPr>
      <w:r>
        <w:rPr>
          <w:rFonts w:hint="eastAsia" w:ascii="仿宋_GB2312" w:hAnsi="仿宋" w:eastAsia="仿宋_GB2312"/>
          <w:snapToGrid w:val="0"/>
          <w:sz w:val="32"/>
          <w:szCs w:val="32"/>
        </w:rPr>
        <w:t>2.第十条修改为：“农村公路建设、养护所需砂、石、土料场、生活用地、取水等，应当按照有关规定由自治县人民政府交通行政主管部门和当地乡（镇）人民政府划定地点和范围，依照有关法律、行政法规的规定办理后，任何单位和个人不得非法阻挠或者收取费用。”</w:t>
      </w:r>
    </w:p>
    <w:p>
      <w:pPr>
        <w:spacing w:line="640" w:lineRule="exact"/>
        <w:ind w:firstLine="640" w:firstLineChars="200"/>
        <w:rPr>
          <w:rFonts w:ascii="仿宋_GB2312" w:hAnsi="仿宋" w:eastAsia="仿宋_GB2312"/>
          <w:snapToGrid w:val="0"/>
          <w:sz w:val="32"/>
          <w:szCs w:val="32"/>
        </w:rPr>
      </w:pPr>
      <w:r>
        <w:rPr>
          <w:rFonts w:hint="eastAsia" w:ascii="仿宋_GB2312" w:hAnsi="仿宋" w:eastAsia="仿宋_GB2312"/>
          <w:snapToGrid w:val="0"/>
          <w:sz w:val="32"/>
          <w:szCs w:val="32"/>
        </w:rPr>
        <w:t>3、第十一条删除。</w:t>
      </w:r>
    </w:p>
    <w:p>
      <w:pPr>
        <w:spacing w:line="640" w:lineRule="exact"/>
        <w:ind w:firstLine="640" w:firstLineChars="200"/>
        <w:rPr>
          <w:rFonts w:ascii="仿宋_GB2312" w:hAnsi="仿宋" w:eastAsia="仿宋_GB2312"/>
          <w:snapToGrid w:val="0"/>
          <w:sz w:val="32"/>
          <w:szCs w:val="32"/>
        </w:rPr>
      </w:pPr>
      <w:r>
        <w:rPr>
          <w:rFonts w:hint="eastAsia" w:ascii="仿宋_GB2312" w:hAnsi="仿宋" w:eastAsia="仿宋_GB2312"/>
          <w:snapToGrid w:val="0"/>
          <w:sz w:val="32"/>
          <w:szCs w:val="32"/>
        </w:rPr>
        <w:t>4、第十四条修改为：“新建和改建跨越、穿越县级以下农村公路的设施，按照相关规定报自治县人民政府交通行政主管部门批准，并按照有关技术标准施工。”</w:t>
      </w:r>
    </w:p>
    <w:p>
      <w:pPr>
        <w:spacing w:line="640" w:lineRule="exact"/>
        <w:ind w:firstLine="640" w:firstLineChars="200"/>
        <w:rPr>
          <w:rFonts w:ascii="仿宋_GB2312" w:hAnsi="仿宋" w:eastAsia="仿宋_GB2312"/>
          <w:snapToGrid w:val="0"/>
          <w:sz w:val="32"/>
          <w:szCs w:val="32"/>
        </w:rPr>
      </w:pPr>
      <w:r>
        <w:rPr>
          <w:rFonts w:hint="eastAsia" w:ascii="仿宋_GB2312" w:hAnsi="仿宋" w:eastAsia="仿宋_GB2312"/>
          <w:snapToGrid w:val="0"/>
          <w:sz w:val="32"/>
          <w:szCs w:val="32"/>
        </w:rPr>
        <w:t>5、第二十四条修改为：“禁止在农村公路大中型桥梁周围200米，隧道上方和洞口外100米范围内挖砂、采石、爆破、取土、倾倒废弃物或者进行其他类似作业。”</w:t>
      </w:r>
    </w:p>
    <w:p>
      <w:pPr>
        <w:spacing w:line="640" w:lineRule="exact"/>
        <w:ind w:firstLine="640" w:firstLineChars="200"/>
        <w:rPr>
          <w:rFonts w:ascii="仿宋_GB2312" w:hAnsi="仿宋" w:eastAsia="仿宋_GB2312"/>
          <w:snapToGrid w:val="0"/>
          <w:sz w:val="32"/>
          <w:szCs w:val="32"/>
        </w:rPr>
      </w:pPr>
      <w:r>
        <w:rPr>
          <w:rFonts w:hint="eastAsia" w:ascii="仿宋_GB2312" w:hAnsi="仿宋" w:eastAsia="仿宋_GB2312"/>
          <w:snapToGrid w:val="0"/>
          <w:sz w:val="32"/>
          <w:szCs w:val="32"/>
        </w:rPr>
        <w:t>6、第二十五条删除。</w:t>
      </w:r>
    </w:p>
    <w:p>
      <w:pPr>
        <w:spacing w:line="640" w:lineRule="exact"/>
        <w:ind w:firstLine="640" w:firstLineChars="200"/>
        <w:rPr>
          <w:rFonts w:ascii="仿宋_GB2312" w:hAnsi="仿宋" w:eastAsia="仿宋_GB2312"/>
          <w:snapToGrid w:val="0"/>
          <w:sz w:val="32"/>
          <w:szCs w:val="32"/>
        </w:rPr>
      </w:pPr>
      <w:r>
        <w:rPr>
          <w:rFonts w:hint="eastAsia" w:ascii="仿宋_GB2312" w:hAnsi="仿宋" w:eastAsia="仿宋_GB2312"/>
          <w:snapToGrid w:val="0"/>
          <w:sz w:val="32"/>
          <w:szCs w:val="32"/>
        </w:rPr>
        <w:t>7、第三十二条修改为：“违反本条例第二十三条规定的，责令停止违法行为，恢复原状，并处5000元罚款。”</w:t>
      </w:r>
    </w:p>
    <w:p>
      <w:pPr>
        <w:spacing w:line="640" w:lineRule="exact"/>
        <w:ind w:firstLine="640" w:firstLineChars="200"/>
        <w:rPr>
          <w:rFonts w:ascii="仿宋_GB2312" w:hAnsi="仿宋" w:eastAsia="仿宋_GB2312"/>
          <w:snapToGrid w:val="0"/>
          <w:sz w:val="32"/>
          <w:szCs w:val="32"/>
        </w:rPr>
      </w:pPr>
      <w:r>
        <w:rPr>
          <w:rFonts w:hint="eastAsia" w:ascii="仿宋_GB2312" w:hAnsi="仿宋" w:eastAsia="仿宋_GB2312"/>
          <w:snapToGrid w:val="0"/>
          <w:sz w:val="32"/>
          <w:szCs w:val="32"/>
        </w:rPr>
        <w:t>因原条例的第十一条、第二十五条删除，故后续法条及条例罚则中涉及法条依次前提。</w:t>
      </w:r>
    </w:p>
    <w:p>
      <w:pPr>
        <w:pStyle w:val="180"/>
        <w:spacing w:line="640" w:lineRule="exact"/>
        <w:ind w:firstLine="640" w:firstLineChars="200"/>
        <w:rPr>
          <w:rFonts w:ascii="仿宋_GB2312" w:hAnsi="仿宋" w:eastAsia="仿宋_GB2312"/>
          <w:snapToGrid w:val="0"/>
          <w:kern w:val="2"/>
          <w:sz w:val="32"/>
          <w:szCs w:val="32"/>
        </w:rPr>
      </w:pPr>
      <w:r>
        <w:rPr>
          <w:rFonts w:hint="eastAsia" w:ascii="仿宋_GB2312" w:hAnsi="仿宋" w:eastAsia="仿宋_GB2312"/>
          <w:snapToGrid w:val="0"/>
          <w:kern w:val="2"/>
          <w:sz w:val="32"/>
          <w:szCs w:val="32"/>
        </w:rPr>
        <w:t>本决定自公布之日起施行。</w:t>
      </w:r>
    </w:p>
    <w:p>
      <w:pPr>
        <w:pStyle w:val="180"/>
        <w:spacing w:line="640" w:lineRule="exact"/>
        <w:ind w:firstLine="640" w:firstLineChars="200"/>
        <w:rPr>
          <w:rFonts w:ascii="仿宋_GB2312" w:hAnsi="仿宋" w:eastAsia="仿宋_GB2312"/>
          <w:snapToGrid w:val="0"/>
          <w:kern w:val="2"/>
          <w:sz w:val="32"/>
          <w:szCs w:val="32"/>
        </w:rPr>
      </w:pPr>
    </w:p>
    <w:p>
      <w:pPr>
        <w:pStyle w:val="18"/>
        <w:snapToGrid w:val="0"/>
        <w:spacing w:line="600" w:lineRule="exact"/>
        <w:ind w:firstLine="4290" w:firstLineChars="1300"/>
        <w:rPr>
          <w:rFonts w:ascii="仿宋_GB2312" w:hAnsi="仿宋" w:eastAsia="仿宋_GB2312" w:cs="仿宋"/>
        </w:rPr>
      </w:pPr>
      <w:r>
        <w:rPr>
          <w:rFonts w:hint="eastAsia" w:ascii="仿宋_GB2312" w:hAnsi="仿宋" w:eastAsia="仿宋_GB2312" w:cs="仿宋"/>
        </w:rPr>
        <w:t xml:space="preserve">  </w:t>
      </w:r>
    </w:p>
    <w:p>
      <w:pPr>
        <w:rPr>
          <w:rFonts w:ascii="仿宋_GB2312" w:eastAsia="仿宋_GB2312"/>
        </w:rPr>
      </w:pPr>
    </w:p>
    <w:p>
      <w:pPr>
        <w:pStyle w:val="37"/>
        <w:spacing w:line="580" w:lineRule="exact"/>
        <w:rPr>
          <w:rFonts w:ascii="仿宋" w:hAnsi="仿宋" w:eastAsia="仿宋"/>
          <w:sz w:val="32"/>
          <w:szCs w:val="32"/>
        </w:rPr>
      </w:pPr>
    </w:p>
    <w:p>
      <w:pPr>
        <w:pStyle w:val="37"/>
        <w:spacing w:line="580" w:lineRule="exact"/>
        <w:rPr>
          <w:rFonts w:ascii="仿宋" w:hAnsi="仿宋" w:eastAsia="仿宋"/>
          <w:sz w:val="32"/>
          <w:szCs w:val="32"/>
        </w:rPr>
      </w:pPr>
    </w:p>
    <w:p>
      <w:pPr>
        <w:pStyle w:val="37"/>
        <w:spacing w:line="580" w:lineRule="exact"/>
        <w:rPr>
          <w:rFonts w:ascii="仿宋" w:hAnsi="仿宋" w:eastAsia="仿宋"/>
          <w:sz w:val="32"/>
          <w:szCs w:val="32"/>
        </w:rPr>
      </w:pPr>
    </w:p>
    <w:p>
      <w:pPr>
        <w:pStyle w:val="37"/>
        <w:spacing w:line="580" w:lineRule="exact"/>
        <w:rPr>
          <w:rFonts w:ascii="仿宋" w:hAnsi="仿宋" w:eastAsia="仿宋"/>
          <w:sz w:val="32"/>
          <w:szCs w:val="32"/>
        </w:rPr>
      </w:pPr>
    </w:p>
    <w:p>
      <w:pPr>
        <w:pStyle w:val="37"/>
        <w:spacing w:line="580" w:lineRule="exact"/>
        <w:rPr>
          <w:rFonts w:ascii="仿宋" w:hAnsi="仿宋" w:eastAsia="仿宋"/>
          <w:sz w:val="32"/>
          <w:szCs w:val="32"/>
        </w:rPr>
      </w:pPr>
      <w:bookmarkStart w:id="0" w:name="_GoBack"/>
      <w:bookmarkEnd w:id="0"/>
    </w:p>
    <w:sectPr>
      <w:footerReference r:id="rId3" w:type="default"/>
      <w:footerReference r:id="rId4" w:type="even"/>
      <w:pgSz w:w="11906" w:h="16838"/>
      <w:pgMar w:top="2098" w:right="1418" w:bottom="1814" w:left="1588" w:header="0" w:footer="567"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Light">
    <w:altName w:val="方正中楷繁体"/>
    <w:panose1 w:val="02010600030101010101"/>
    <w:charset w:val="86"/>
    <w:family w:val="auto"/>
    <w:pitch w:val="default"/>
    <w:sig w:usb0="00000000" w:usb1="00000000" w:usb2="00000016" w:usb3="00000000" w:csb0="0004000F" w:csb1="00000000"/>
  </w:font>
  <w:font w:name="华文楷体">
    <w:altName w:val="方正楷体_GBK"/>
    <w:panose1 w:val="02010600040101010101"/>
    <w:charset w:val="86"/>
    <w:family w:val="auto"/>
    <w:pitch w:val="default"/>
    <w:sig w:usb0="00000000" w:usb1="0000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创艺简标宋">
    <w:altName w:val="黑体"/>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中楷繁体">
    <w:panose1 w:val="02010601030101010101"/>
    <w:charset w:val="86"/>
    <w:family w:val="auto"/>
    <w:pitch w:val="default"/>
    <w:sig w:usb0="00000001" w:usb1="080E0000" w:usb2="00000000" w:usb3="00000000" w:csb0="00040000" w:csb1="00000000"/>
  </w:font>
  <w:font w:name="方正书宋繁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etween w:val="none" w:color="auto" w:sz="0" w:space="0"/>
      </w:pBdr>
      <w:wordWrap w:val="0"/>
      <w:ind w:left="630" w:leftChars="300" w:right="630" w:rightChars="300"/>
      <w:jc w:val="right"/>
      <w:rPr>
        <w:rFonts w:ascii="宋体" w:hAnsi="宋体"/>
        <w:sz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8"/>
                            <w:pBdr>
                              <w:between w:val="none" w:color="auto" w:sz="0" w:space="0"/>
                            </w:pBdr>
                            <w:wordWrap w:val="0"/>
                            <w:ind w:left="630" w:leftChars="300" w:right="630" w:rightChars="300"/>
                            <w:jc w:val="righ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vert="horz" wrap="none" lIns="0" tIns="0" rIns="0" bIns="0" anchor="t" anchorCtr="false" upright="false">
                      <a:spAutoFit/>
                    </wps:bodyPr>
                  </wps:wsp>
                </a:graphicData>
              </a:graphic>
            </wp:anchor>
          </w:drawing>
        </mc:Choice>
        <mc:Fallback>
          <w:pict>
            <v:shape id="文本框 102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G3+Jy3KAQAAfgMAAA4AAABkcnMv&#10;ZTJvRG9jLnhtbK1TTa7TMBDeI3EHy3uatB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myXj3NHRpC&#10;bKjwPlBpGl/A2PKEBzWnIsWz9lGjy19SxaiE2n26tliNiUkKLter9bqmlKTc7NAT1cP1gDG9UuBY&#10;NlqONMPSWnF8E9NUOpfk1zzcGWvLHK3/LUCYOVJl+hPHbKVxN1407aA7kSRaX3qnB/zE2UCr0HJP&#10;u8qZfe2p03lrZgNnYzcbwku6SP3gbDJfJvK0sJEADgHNvifsyc/kYnh+SMS4CMl0Jg4XljTk0orL&#10;QuYt+tUvVQ+/zf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zql5uc8AAAAFAQAADwAAAAAAAAAB&#10;ACAAAAA4AAAAZHJzL2Rvd25yZXYueG1sUEsBAhQAFAAAAAgAh07iQG3+Jy3KAQAAfgMAAA4AAAAA&#10;AAAAAQAgAAAANAEAAGRycy9lMm9Eb2MueG1sUEsFBgAAAAAGAAYAWQEAAHAFAAAAAA==&#10;">
              <v:fill on="f" focussize="0,0"/>
              <v:stroke on="f"/>
              <v:imagedata o:title=""/>
              <o:lock v:ext="edit" aspectratio="f"/>
              <v:textbox inset="0mm,0mm,0mm,0mm" style="mso-fit-shape-to-text:t;">
                <w:txbxContent>
                  <w:p>
                    <w:pPr>
                      <w:pStyle w:val="8"/>
                      <w:pBdr>
                        <w:between w:val="none" w:color="auto" w:sz="0" w:space="0"/>
                      </w:pBdr>
                      <w:wordWrap w:val="0"/>
                      <w:ind w:left="630" w:leftChars="300" w:right="630" w:rightChars="300"/>
                      <w:jc w:val="righ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p>
    <w:pPr>
      <w:pStyle w:val="8"/>
      <w:pBdr>
        <w:between w:val="none" w:color="auto" w:sz="0" w:space="0"/>
      </w:pBdr>
      <w:ind w:left="630" w:leftChars="300" w:right="630" w:rightChars="300"/>
      <w:rPr>
        <w:rFonts w:ascii="宋体" w:hAnsi="宋体"/>
        <w:sz w:val="28"/>
      </w:rPr>
    </w:pP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4"/>
      </w:rPr>
    </w:pPr>
    <w:r>
      <w:fldChar w:fldCharType="begin"/>
    </w:r>
    <w:r>
      <w:rPr>
        <w:rStyle w:val="14"/>
      </w:rPr>
      <w:instrText xml:space="preserve">PAGE  </w:instrText>
    </w:r>
    <w:r>
      <w:fldChar w:fldCharType="separate"/>
    </w:r>
    <w:r>
      <w:rPr>
        <w:rStyle w:val="14"/>
      </w:rPr>
      <w:t>- 2 -</w:t>
    </w:r>
    <w:r>
      <w:fldChar w:fldCharType="end"/>
    </w:r>
  </w:p>
  <w:p>
    <w:pPr>
      <w:pStyle w:val="8"/>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xMjg2ODllZWRiYWFhOWIxMWE4MmRkNDBiOGE2MWIifQ=="/>
  </w:docVars>
  <w:rsids>
    <w:rsidRoot w:val="00172A27"/>
    <w:rsid w:val="00026653"/>
    <w:rsid w:val="00042294"/>
    <w:rsid w:val="00063004"/>
    <w:rsid w:val="001026D0"/>
    <w:rsid w:val="00172A27"/>
    <w:rsid w:val="001E23D0"/>
    <w:rsid w:val="002D1472"/>
    <w:rsid w:val="002E3084"/>
    <w:rsid w:val="003336D9"/>
    <w:rsid w:val="0033777D"/>
    <w:rsid w:val="00506224"/>
    <w:rsid w:val="005109A8"/>
    <w:rsid w:val="005F6808"/>
    <w:rsid w:val="006F79B8"/>
    <w:rsid w:val="00700B5A"/>
    <w:rsid w:val="00721350"/>
    <w:rsid w:val="007236AF"/>
    <w:rsid w:val="00757398"/>
    <w:rsid w:val="00760F6C"/>
    <w:rsid w:val="007B4567"/>
    <w:rsid w:val="007F46CD"/>
    <w:rsid w:val="009749A4"/>
    <w:rsid w:val="009856EC"/>
    <w:rsid w:val="009F2C21"/>
    <w:rsid w:val="00AB7EE9"/>
    <w:rsid w:val="00B80520"/>
    <w:rsid w:val="00BB1866"/>
    <w:rsid w:val="00C442BE"/>
    <w:rsid w:val="00E23D0B"/>
    <w:rsid w:val="00F9199E"/>
    <w:rsid w:val="00FB666E"/>
    <w:rsid w:val="00FC30A9"/>
    <w:rsid w:val="00FF6C0A"/>
    <w:rsid w:val="2DCE1A9E"/>
    <w:rsid w:val="55A52419"/>
    <w:rsid w:val="563A0716"/>
    <w:rsid w:val="5DFC8769"/>
    <w:rsid w:val="5E5E191D"/>
    <w:rsid w:val="733A5FD4"/>
    <w:rsid w:val="7DDFCABA"/>
    <w:rsid w:val="EC3B2757"/>
    <w:rsid w:val="EF3F488D"/>
    <w:rsid w:val="FBFD83BD"/>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79"/>
    <w:qFormat/>
    <w:uiPriority w:val="0"/>
    <w:pPr>
      <w:keepNext/>
      <w:keepLines/>
      <w:spacing w:line="416" w:lineRule="auto"/>
      <w:jc w:val="left"/>
      <w:outlineLvl w:val="1"/>
    </w:pPr>
    <w:rPr>
      <w:rFonts w:ascii="等线 Light" w:hAnsi="等线 Light" w:eastAsia="华文楷体"/>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78"/>
    <w:qFormat/>
    <w:uiPriority w:val="0"/>
    <w:pPr>
      <w:jc w:val="left"/>
    </w:pPr>
  </w:style>
  <w:style w:type="paragraph" w:styleId="4">
    <w:name w:val="Body Text"/>
    <w:basedOn w:val="1"/>
    <w:qFormat/>
    <w:uiPriority w:val="0"/>
  </w:style>
  <w:style w:type="paragraph" w:styleId="5">
    <w:name w:val="Body Text Indent"/>
    <w:basedOn w:val="1"/>
    <w:qFormat/>
    <w:uiPriority w:val="0"/>
    <w:pPr>
      <w:spacing w:line="360" w:lineRule="auto"/>
      <w:ind w:firstLine="629"/>
    </w:pPr>
    <w:rPr>
      <w:rFonts w:eastAsia="仿宋_GB2312"/>
      <w:sz w:val="32"/>
      <w:szCs w:val="20"/>
    </w:rPr>
  </w:style>
  <w:style w:type="paragraph" w:styleId="6">
    <w:name w:val="Plain Text"/>
    <w:basedOn w:val="1"/>
    <w:link w:val="176"/>
    <w:qFormat/>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footer"/>
    <w:basedOn w:val="1"/>
    <w:link w:val="177"/>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footnote text"/>
    <w:basedOn w:val="1"/>
    <w:qFormat/>
    <w:uiPriority w:val="0"/>
    <w:pPr>
      <w:snapToGrid w:val="0"/>
      <w:jc w:val="left"/>
    </w:pPr>
    <w:rPr>
      <w:rFonts w:eastAsia="仿宋_GB2312"/>
      <w:sz w:val="18"/>
      <w:szCs w:val="18"/>
    </w:rPr>
  </w:style>
  <w:style w:type="paragraph" w:styleId="11">
    <w:name w:val="Normal (Web)"/>
    <w:basedOn w:val="1"/>
    <w:qFormat/>
    <w:uiPriority w:val="0"/>
    <w:pPr>
      <w:widowControl/>
      <w:spacing w:beforeAutospacing="1" w:afterAutospacing="1"/>
      <w:jc w:val="left"/>
    </w:pPr>
    <w:rPr>
      <w:rFonts w:ascii="宋体" w:hAnsi="宋体" w:cs="宋体"/>
      <w:kern w:val="0"/>
      <w:sz w:val="24"/>
    </w:rPr>
  </w:style>
  <w:style w:type="character" w:styleId="14">
    <w:name w:val="page number"/>
    <w:basedOn w:val="13"/>
    <w:qFormat/>
    <w:uiPriority w:val="0"/>
  </w:style>
  <w:style w:type="character" w:styleId="15">
    <w:name w:val="Hyperlink"/>
    <w:qFormat/>
    <w:uiPriority w:val="0"/>
    <w:rPr>
      <w:color w:val="0000FF"/>
      <w:u w:val="single"/>
    </w:rPr>
  </w:style>
  <w:style w:type="paragraph" w:customStyle="1" w:styleId="16">
    <w:name w:val="正文 New New New New New New New New New"/>
    <w:qFormat/>
    <w:uiPriority w:val="0"/>
    <w:pPr>
      <w:widowControl w:val="0"/>
      <w:jc w:val="both"/>
    </w:pPr>
    <w:rPr>
      <w:rFonts w:ascii="宋体" w:hAnsi="宋体" w:eastAsia="方正仿宋简体" w:cs="Times New Roman"/>
      <w:kern w:val="2"/>
      <w:sz w:val="32"/>
      <w:szCs w:val="24"/>
      <w:lang w:val="en-US" w:eastAsia="zh-CN" w:bidi="ar-SA"/>
    </w:rPr>
  </w:style>
  <w:style w:type="paragraph" w:customStyle="1" w:styleId="17">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9">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
    <w:name w:val="Normal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21">
    <w:name w:val="正文 New New New New New New New New New New New"/>
    <w:qFormat/>
    <w:uiPriority w:val="0"/>
    <w:pPr>
      <w:widowControl w:val="0"/>
      <w:jc w:val="both"/>
    </w:pPr>
    <w:rPr>
      <w:rFonts w:ascii="Calibri" w:hAnsi="Calibri" w:eastAsia="宋体" w:cs="黑体"/>
      <w:kern w:val="2"/>
      <w:sz w:val="21"/>
      <w:szCs w:val="24"/>
      <w:lang w:val="en-US" w:eastAsia="zh-CN" w:bidi="ar-SA"/>
    </w:rPr>
  </w:style>
  <w:style w:type="paragraph" w:customStyle="1" w:styleId="22">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4"/>
    <w:qFormat/>
    <w:uiPriority w:val="0"/>
    <w:pPr>
      <w:widowControl w:val="0"/>
      <w:jc w:val="both"/>
    </w:pPr>
    <w:rPr>
      <w:rFonts w:ascii="仿宋" w:hAnsi="仿宋" w:eastAsia="仿宋" w:cs="Times New Roman"/>
      <w:kern w:val="2"/>
      <w:sz w:val="32"/>
      <w:szCs w:val="32"/>
      <w:lang w:val="en-US" w:eastAsia="zh-CN" w:bidi="ar-SA"/>
    </w:rPr>
  </w:style>
  <w:style w:type="paragraph" w:customStyle="1" w:styleId="26">
    <w:name w:val="正文 New New New New New New New New New New"/>
    <w:qFormat/>
    <w:uiPriority w:val="0"/>
    <w:pPr>
      <w:widowControl w:val="0"/>
      <w:jc w:val="both"/>
    </w:pPr>
    <w:rPr>
      <w:rFonts w:ascii="Calibri" w:hAnsi="Calibri" w:eastAsia="宋体" w:cs="黑体"/>
      <w:kern w:val="2"/>
      <w:sz w:val="21"/>
      <w:szCs w:val="24"/>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New New Ne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正文 New New New New New New New New New New New New New New New New New New New New New New New New New New New New New New New New New New New New New New New New New New New New New New New New New New New New New New New New New New New New New New Ne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e8"/>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New New New New Ne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5">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New New Ne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New New Ne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39">
    <w:name w:val="正文 New New New New New New New New New New New New New New New New New New New New New New New New New New New New New New New New New New New New New New New New New New New New New New New New New New New New New New New New New New New New New New Ne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0">
    <w:name w:val="正文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41">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42">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3">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正文1"/>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45">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6">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7">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9">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50">
    <w:name w:val="正文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51">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snapToGrid w:val="0"/>
      <w:jc w:val="both"/>
    </w:pPr>
    <w:rPr>
      <w:rFonts w:ascii="Times New Roman" w:hAnsi="Times New Roman" w:eastAsia="宋体" w:cs="Times New Roman"/>
      <w:sz w:val="21"/>
      <w:szCs w:val="24"/>
      <w:lang w:val="en-US" w:eastAsia="zh-CN" w:bidi="ar-SA"/>
    </w:rPr>
  </w:style>
  <w:style w:type="paragraph" w:customStyle="1" w:styleId="52">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3">
    <w:name w:val="正文 New New New New New New New New New New New New New New New New New New New New New New New New New New New New New New New New New New New New New New New New New New New New New New New New New New New New New New New New New New New New New New Ne13"/>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54">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spacing w:line="580" w:lineRule="exact"/>
      <w:jc w:val="both"/>
    </w:pPr>
    <w:rPr>
      <w:rFonts w:ascii="Times New Roman" w:hAnsi="Times New Roman" w:eastAsia="仿宋" w:cs="Times New Roman"/>
      <w:sz w:val="32"/>
      <w:lang w:val="en-US" w:eastAsia="zh-CN" w:bidi="ar-SA"/>
    </w:rPr>
  </w:style>
  <w:style w:type="paragraph" w:customStyle="1" w:styleId="55">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56">
    <w:name w:val="No Spacing"/>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7">
    <w:name w:val="正文 New New New New New New New New New New New New New New New New New New New New New New New New New New New New New New New New New New New New New New New New New New New New New New New New New New New New New New New New New New New New New New Ne14"/>
    <w:qFormat/>
    <w:uiPriority w:val="0"/>
    <w:pPr>
      <w:widowControl w:val="0"/>
      <w:jc w:val="both"/>
    </w:pPr>
    <w:rPr>
      <w:rFonts w:ascii="Calibri" w:hAnsi="Calibri" w:eastAsia="宋体" w:cs="黑体"/>
      <w:kern w:val="2"/>
      <w:sz w:val="21"/>
      <w:szCs w:val="22"/>
      <w:lang w:val="en-US" w:eastAsia="zh-CN" w:bidi="ar-SA"/>
    </w:rPr>
  </w:style>
  <w:style w:type="paragraph" w:customStyle="1" w:styleId="58">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9">
    <w:name w:val="正文 New New New New New New New New New New New New New New New New New New New New New New New New New New New New New New New New New New New New New New New New New New New New New New New New New New New New New New New New New New New New New New Ne15"/>
    <w:qFormat/>
    <w:uiPriority w:val="0"/>
    <w:pPr>
      <w:widowControl w:val="0"/>
      <w:jc w:val="both"/>
    </w:pPr>
    <w:rPr>
      <w:rFonts w:ascii="Calibri" w:hAnsi="Calibri" w:eastAsia="宋体" w:cs="Times New Roman"/>
      <w:kern w:val="2"/>
      <w:sz w:val="21"/>
      <w:szCs w:val="24"/>
      <w:lang w:val="en-US" w:eastAsia="zh-CN" w:bidi="ar-SA"/>
    </w:rPr>
  </w:style>
  <w:style w:type="paragraph" w:customStyle="1" w:styleId="60">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1">
    <w:name w:val="正文 New New New New New New New New New New New New New New New New New New New New New New New New New New New New New New New New New New New New New New New New New New New New New New New New New New New New New New New New New New New New New New Ne16"/>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3">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4">
    <w:name w:val="普通(网站)1"/>
    <w:basedOn w:val="16"/>
    <w:qFormat/>
    <w:uiPriority w:val="0"/>
    <w:pPr>
      <w:widowControl/>
      <w:spacing w:beforeAutospacing="1" w:afterAutospacing="1"/>
      <w:jc w:val="left"/>
    </w:pPr>
    <w:rPr>
      <w:rFonts w:eastAsia="宋体" w:cs="宋体"/>
      <w:kern w:val="0"/>
      <w:sz w:val="24"/>
    </w:rPr>
  </w:style>
  <w:style w:type="paragraph" w:customStyle="1" w:styleId="65">
    <w:name w:val="正文 New New New New New New New New New New New New New New New New New New New New New New New New New New New New New New New New New New New New New New New New New New New New New New New New New New New New New New New New New New New New New New Ne1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6">
    <w:name w:val="Normal New New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67">
    <w:name w:val="正文 New New New New New New New New New New New New New New New New New New New New New New New New New New New New New New New New New New New New New New New New New New New New New New New New New New New New New New New New New New New New New New Ne18"/>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68">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69">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7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73">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4">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正文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77">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8">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9">
    <w:name w:val="页脚 New New New New New New New New New New New New New New New New New New"/>
    <w:basedOn w:val="42"/>
    <w:qFormat/>
    <w:uiPriority w:val="0"/>
    <w:pPr>
      <w:tabs>
        <w:tab w:val="center" w:pos="4153"/>
        <w:tab w:val="right" w:pos="8306"/>
      </w:tabs>
      <w:snapToGrid w:val="0"/>
      <w:jc w:val="left"/>
    </w:pPr>
    <w:rPr>
      <w:sz w:val="18"/>
    </w:rPr>
  </w:style>
  <w:style w:type="paragraph" w:customStyle="1" w:styleId="80">
    <w:name w:val="页脚 New New New"/>
    <w:basedOn w:val="76"/>
    <w:qFormat/>
    <w:uiPriority w:val="0"/>
    <w:pPr>
      <w:tabs>
        <w:tab w:val="center" w:pos="4153"/>
        <w:tab w:val="right" w:pos="8306"/>
      </w:tabs>
      <w:snapToGrid w:val="0"/>
      <w:jc w:val="left"/>
    </w:pPr>
    <w:rPr>
      <w:sz w:val="18"/>
      <w:szCs w:val="18"/>
    </w:rPr>
  </w:style>
  <w:style w:type="paragraph" w:customStyle="1" w:styleId="81">
    <w:name w:val="页脚 New New New New New New New New New New New New New New New New New New New New New New New New New"/>
    <w:basedOn w:val="82"/>
    <w:qFormat/>
    <w:uiPriority w:val="0"/>
    <w:pPr>
      <w:tabs>
        <w:tab w:val="center" w:pos="4153"/>
        <w:tab w:val="right" w:pos="8306"/>
      </w:tabs>
      <w:snapToGrid w:val="0"/>
      <w:jc w:val="left"/>
    </w:pPr>
    <w:rPr>
      <w:sz w:val="18"/>
    </w:rPr>
  </w:style>
  <w:style w:type="paragraph" w:customStyle="1" w:styleId="82">
    <w:name w:val="正文 New New New New New New New New New New New New New New New New New New New New New New New New New New New New New New New New New New New New New New New New New New New New New New New New New New New New New New New New New New New New New New Ne1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3">
    <w:name w:val="Char1"/>
    <w:basedOn w:val="1"/>
    <w:qFormat/>
    <w:uiPriority w:val="0"/>
  </w:style>
  <w:style w:type="paragraph" w:customStyle="1" w:styleId="84">
    <w:name w:val="页脚 New New New New New New New New New New New New New New New New New New New New New New New New New New New New New New New New New New New New New New"/>
    <w:basedOn w:val="85"/>
    <w:qFormat/>
    <w:uiPriority w:val="0"/>
    <w:pPr>
      <w:tabs>
        <w:tab w:val="center" w:pos="4153"/>
        <w:tab w:val="right" w:pos="8306"/>
      </w:tabs>
      <w:snapToGrid w:val="0"/>
      <w:jc w:val="left"/>
    </w:pPr>
    <w:rPr>
      <w:sz w:val="18"/>
    </w:rPr>
  </w:style>
  <w:style w:type="paragraph" w:customStyle="1" w:styleId="85">
    <w:name w:val="正文 New New New New New New New New New New New New New New New New New New New New New New New New New New New New New New New New New New New New New New New New New New New New New New New New New New New New New New New New New New New New New New Ne2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6">
    <w:name w:val="页脚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87">
    <w:name w:val="页眉 New New"/>
    <w:basedOn w:val="88"/>
    <w:qFormat/>
    <w:uiPriority w:val="0"/>
    <w:pPr>
      <w:pBdr>
        <w:bottom w:val="single" w:color="auto" w:sz="6" w:space="1"/>
      </w:pBdr>
      <w:tabs>
        <w:tab w:val="center" w:pos="4153"/>
        <w:tab w:val="right" w:pos="8306"/>
      </w:tabs>
      <w:snapToGrid w:val="0"/>
      <w:jc w:val="center"/>
    </w:pPr>
    <w:rPr>
      <w:sz w:val="18"/>
      <w:szCs w:val="18"/>
    </w:rPr>
  </w:style>
  <w:style w:type="paragraph" w:customStyle="1" w:styleId="88">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9">
    <w:name w:val="页脚 New New New New New New New New New"/>
    <w:basedOn w:val="26"/>
    <w:qFormat/>
    <w:uiPriority w:val="0"/>
    <w:pPr>
      <w:tabs>
        <w:tab w:val="center" w:pos="4153"/>
        <w:tab w:val="right" w:pos="8306"/>
      </w:tabs>
      <w:snapToGrid w:val="0"/>
      <w:jc w:val="left"/>
    </w:pPr>
    <w:rPr>
      <w:sz w:val="18"/>
    </w:rPr>
  </w:style>
  <w:style w:type="paragraph" w:customStyle="1" w:styleId="90">
    <w:name w:val="页脚 New New New New New New New New New New New New New New New New New New New New New New New New New New New"/>
    <w:basedOn w:val="91"/>
    <w:qFormat/>
    <w:uiPriority w:val="0"/>
    <w:pPr>
      <w:tabs>
        <w:tab w:val="center" w:pos="4153"/>
        <w:tab w:val="right" w:pos="8306"/>
      </w:tabs>
      <w:snapToGrid w:val="0"/>
      <w:jc w:val="left"/>
    </w:pPr>
    <w:rPr>
      <w:sz w:val="18"/>
    </w:rPr>
  </w:style>
  <w:style w:type="paragraph" w:customStyle="1" w:styleId="91">
    <w:name w:val="正文 New New New New New New New New New New New New New New New New New New New New New New New New New New New New New New New New New New New New New New New New New New New New New New New New New New New New New New New New New New New New New New Ne2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2">
    <w:name w:val="页脚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3">
    <w:name w:val="页眉 New New New New"/>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94">
    <w:name w:val="页脚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5">
    <w:name w:val="页脚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6">
    <w:name w:val="页眉 New New New New New New New New"/>
    <w:basedOn w:val="3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97">
    <w:name w:val="页脚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8">
    <w:name w:val="页脚 New New New New New New New New New New New New New New New New"/>
    <w:basedOn w:val="54"/>
    <w:qFormat/>
    <w:uiPriority w:val="0"/>
    <w:pPr>
      <w:tabs>
        <w:tab w:val="center" w:pos="4153"/>
        <w:tab w:val="right" w:pos="8306"/>
      </w:tabs>
      <w:snapToGrid w:val="0"/>
      <w:jc w:val="left"/>
    </w:pPr>
    <w:rPr>
      <w:sz w:val="18"/>
      <w:szCs w:val="18"/>
    </w:rPr>
  </w:style>
  <w:style w:type="paragraph" w:customStyle="1" w:styleId="99">
    <w:name w:val="列出段落1"/>
    <w:basedOn w:val="1"/>
    <w:qFormat/>
    <w:uiPriority w:val="0"/>
    <w:pPr>
      <w:ind w:firstLine="420" w:firstLineChars="200"/>
    </w:pPr>
    <w:rPr>
      <w:rFonts w:ascii="Calibri" w:hAnsi="Calibri"/>
      <w:szCs w:val="22"/>
    </w:rPr>
  </w:style>
  <w:style w:type="paragraph" w:customStyle="1" w:styleId="100">
    <w:name w:val="页脚 New New New New New New New New"/>
    <w:basedOn w:val="16"/>
    <w:qFormat/>
    <w:uiPriority w:val="0"/>
    <w:pPr>
      <w:tabs>
        <w:tab w:val="center" w:pos="4153"/>
        <w:tab w:val="right" w:pos="8306"/>
      </w:tabs>
      <w:snapToGrid w:val="0"/>
      <w:jc w:val="left"/>
    </w:pPr>
    <w:rPr>
      <w:sz w:val="18"/>
      <w:szCs w:val="18"/>
    </w:rPr>
  </w:style>
  <w:style w:type="paragraph" w:customStyle="1" w:styleId="101">
    <w:name w:val="页脚 New New New New New New New New New New New New New New New New New New New New New New New New New New New New New New New New New New New New"/>
    <w:basedOn w:val="102"/>
    <w:qFormat/>
    <w:uiPriority w:val="0"/>
    <w:pPr>
      <w:tabs>
        <w:tab w:val="center" w:pos="4153"/>
        <w:tab w:val="right" w:pos="8306"/>
      </w:tabs>
      <w:snapToGrid w:val="0"/>
      <w:jc w:val="left"/>
    </w:pPr>
    <w:rPr>
      <w:sz w:val="18"/>
      <w:szCs w:val="18"/>
    </w:rPr>
  </w:style>
  <w:style w:type="paragraph" w:customStyle="1" w:styleId="102">
    <w:name w:val="正文 New New New New New New New New New New New New New New New New New New New New New New New New New New New New New New New New New New New New New New New New New New New New New New New New New New New New New New New New New New New New New New Ne2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3">
    <w:name w:val="页脚 New New New New New New New New New New New New New New"/>
    <w:basedOn w:val="88"/>
    <w:qFormat/>
    <w:uiPriority w:val="0"/>
    <w:pPr>
      <w:tabs>
        <w:tab w:val="center" w:pos="4153"/>
        <w:tab w:val="right" w:pos="8306"/>
      </w:tabs>
      <w:snapToGrid w:val="0"/>
      <w:jc w:val="left"/>
    </w:pPr>
    <w:rPr>
      <w:sz w:val="18"/>
      <w:szCs w:val="18"/>
    </w:rPr>
  </w:style>
  <w:style w:type="paragraph" w:customStyle="1" w:styleId="104">
    <w:name w:val="页脚 New New New New"/>
    <w:basedOn w:val="72"/>
    <w:qFormat/>
    <w:uiPriority w:val="0"/>
    <w:pPr>
      <w:tabs>
        <w:tab w:val="center" w:pos="4153"/>
        <w:tab w:val="right" w:pos="8306"/>
      </w:tabs>
      <w:snapToGrid w:val="0"/>
      <w:jc w:val="left"/>
    </w:pPr>
    <w:rPr>
      <w:sz w:val="18"/>
      <w:szCs w:val="18"/>
    </w:rPr>
  </w:style>
  <w:style w:type="paragraph" w:customStyle="1" w:styleId="105">
    <w:name w:val="正文 New New New New New New New New New New New New New New New New New New New New New New New New New New New New New New New New New New New New New New New New New New New New New New New New New New New New New New New New New New New New New New Ne23"/>
    <w:qFormat/>
    <w:uiPriority w:val="0"/>
    <w:pPr>
      <w:widowControl w:val="0"/>
      <w:jc w:val="both"/>
    </w:pPr>
    <w:rPr>
      <w:rFonts w:ascii="Calibri" w:hAnsi="Calibri" w:eastAsia="仿宋" w:cs="黑体"/>
      <w:kern w:val="2"/>
      <w:sz w:val="32"/>
      <w:szCs w:val="22"/>
      <w:lang w:val="en-US" w:eastAsia="zh-CN" w:bidi="ar-SA"/>
    </w:rPr>
  </w:style>
  <w:style w:type="paragraph" w:customStyle="1" w:styleId="106">
    <w:name w:val="正文 New New New New New New New New New New New New New New New New New New New New New New New New New New New New New New New New New New New New New New New New New New New New New New New New New New New New New New New New New New New New New New Ne2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7">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8">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9">
    <w:name w:val="正文 New New New New New New New New New New New New New New New New New New New New New New New New New New New New New New New New New New New New New New New New New New New New New New New New New New New New New New New New New New New New New New Ne25"/>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10">
    <w:name w:val="正文 New New New New New New New New New New New New New New New New New New New New New New New New New New New New New New New New New New New New New New New New New New New New New New New New New New New New New New New New New New New New New New Ne26"/>
    <w:qFormat/>
    <w:uiPriority w:val="0"/>
    <w:pPr>
      <w:widowControl w:val="0"/>
      <w:jc w:val="both"/>
    </w:pPr>
    <w:rPr>
      <w:rFonts w:ascii="Calibri" w:hAnsi="Calibri" w:eastAsia="仿宋" w:cs="黑体"/>
      <w:kern w:val="2"/>
      <w:sz w:val="32"/>
      <w:szCs w:val="22"/>
      <w:lang w:val="en-US" w:eastAsia="zh-CN" w:bidi="ar-SA"/>
    </w:rPr>
  </w:style>
  <w:style w:type="paragraph" w:customStyle="1" w:styleId="111">
    <w:name w:val="页眉 New New New New New New"/>
    <w:basedOn w:val="5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12">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13">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14">
    <w:name w:val="正文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5">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116">
    <w:name w:val="正文 New New New New New New New New New New New New New New New New New New New New New New New New New New New New New New New New New New New New New New New New New New New New New New New New New New New New New New New New New New New New New New Ne27"/>
    <w:qFormat/>
    <w:uiPriority w:val="0"/>
    <w:pPr>
      <w:widowControl w:val="0"/>
      <w:jc w:val="both"/>
    </w:pPr>
    <w:rPr>
      <w:rFonts w:ascii="Calibri" w:hAnsi="Calibri" w:eastAsia="宋体" w:cs="黑体"/>
      <w:kern w:val="2"/>
      <w:sz w:val="21"/>
      <w:szCs w:val="22"/>
      <w:lang w:val="en-US" w:eastAsia="zh-CN" w:bidi="ar-SA"/>
    </w:rPr>
  </w:style>
  <w:style w:type="paragraph" w:customStyle="1" w:styleId="117">
    <w:name w:val="页脚 New New New New New New New New New New New New New New New New New New New New New New New New"/>
    <w:basedOn w:val="106"/>
    <w:qFormat/>
    <w:uiPriority w:val="0"/>
    <w:pPr>
      <w:tabs>
        <w:tab w:val="center" w:pos="4153"/>
        <w:tab w:val="right" w:pos="8306"/>
      </w:tabs>
      <w:snapToGrid w:val="0"/>
      <w:jc w:val="left"/>
    </w:pPr>
    <w:rPr>
      <w:sz w:val="18"/>
      <w:szCs w:val="18"/>
    </w:rPr>
  </w:style>
  <w:style w:type="paragraph" w:customStyle="1" w:styleId="118">
    <w:name w:val="页脚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19">
    <w:name w:val="正文 New New New New New New New New New New New New New New New New New New New New New New New New New New New New New New New New New New New New New New New New New New New New New New New New New New New New New New New New New New New New New New Ne28"/>
    <w:qFormat/>
    <w:uiPriority w:val="0"/>
    <w:pPr>
      <w:widowControl w:val="0"/>
      <w:jc w:val="both"/>
    </w:pPr>
    <w:rPr>
      <w:rFonts w:ascii="Calibri" w:hAnsi="Calibri" w:eastAsia="宋体" w:cs="黑体"/>
      <w:kern w:val="2"/>
      <w:sz w:val="21"/>
      <w:szCs w:val="22"/>
      <w:lang w:val="en-US" w:eastAsia="zh-CN" w:bidi="ar-SA"/>
    </w:rPr>
  </w:style>
  <w:style w:type="paragraph" w:customStyle="1" w:styleId="120">
    <w:name w:val="正文 New New New New New New New New New New New New New New New New New New New New New New New New New New New New New New New New New New New New New New New New New New New New New New New New New New New New New New New New New New New New New New Ne29"/>
    <w:qFormat/>
    <w:uiPriority w:val="0"/>
    <w:pPr>
      <w:widowControl w:val="0"/>
      <w:jc w:val="both"/>
    </w:pPr>
    <w:rPr>
      <w:rFonts w:ascii="Calibri" w:hAnsi="Calibri" w:eastAsia="宋体" w:cs="黑体"/>
      <w:kern w:val="2"/>
      <w:sz w:val="21"/>
      <w:szCs w:val="22"/>
      <w:lang w:val="en-US" w:eastAsia="zh-CN" w:bidi="ar-SA"/>
    </w:rPr>
  </w:style>
  <w:style w:type="paragraph" w:customStyle="1" w:styleId="121">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2">
    <w:name w:val="页脚 New New New New New New New New New New New New"/>
    <w:basedOn w:val="74"/>
    <w:qFormat/>
    <w:uiPriority w:val="0"/>
    <w:pPr>
      <w:tabs>
        <w:tab w:val="center" w:pos="4153"/>
        <w:tab w:val="right" w:pos="8306"/>
      </w:tabs>
      <w:snapToGrid w:val="0"/>
      <w:jc w:val="left"/>
    </w:pPr>
    <w:rPr>
      <w:sz w:val="18"/>
      <w:szCs w:val="18"/>
    </w:rPr>
  </w:style>
  <w:style w:type="paragraph" w:customStyle="1" w:styleId="123">
    <w:name w:val="正文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24">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5">
    <w:name w:val="正文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26">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New New Ne30"/>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9">
    <w:name w:val="页眉 New New New New New"/>
    <w:basedOn w:val="10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30">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1">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2">
    <w:name w:val="正文 New New New New New New New New New New New New New New New New New New New New New New New New New New New New New New New New New New New New New New New New New New New New New New New New New New New New New New New New New New New New New New Ne31"/>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33">
    <w:name w:val="正文 New New New New New New New New New New New New New New New New New New New New New New New New New New New New New New New New New New New New New New New New New New New New New New New New New New New New New New New New New New New New New New Ne3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New New New New New New New New New New New New New New Ne33"/>
    <w:qFormat/>
    <w:uiPriority w:val="0"/>
    <w:pPr>
      <w:widowControl w:val="0"/>
      <w:jc w:val="both"/>
    </w:pPr>
    <w:rPr>
      <w:rFonts w:ascii="Calibri" w:hAnsi="Calibri" w:eastAsia="宋体" w:cs="黑体"/>
      <w:kern w:val="2"/>
      <w:sz w:val="21"/>
      <w:szCs w:val="22"/>
      <w:lang w:val="en-US" w:eastAsia="zh-CN" w:bidi="ar-SA"/>
    </w:rPr>
  </w:style>
  <w:style w:type="paragraph" w:customStyle="1" w:styleId="137">
    <w:name w:val="正文 New New New New New New New New New New New New New New New New New New New New New New New New New New New New New New New New New New New New New New New New New New New New New New New New New New New New New New New New New New New New New New Ne3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8">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9">
    <w:name w:val="正文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40">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1">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4">
    <w:name w:val="页眉 New"/>
    <w:basedOn w:val="2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45">
    <w:name w:val="页脚 New New New New New New New New New New New New New New New New New New New New New New New New New New"/>
    <w:basedOn w:val="133"/>
    <w:qFormat/>
    <w:uiPriority w:val="0"/>
    <w:pPr>
      <w:tabs>
        <w:tab w:val="center" w:pos="4153"/>
        <w:tab w:val="right" w:pos="8306"/>
      </w:tabs>
      <w:snapToGrid w:val="0"/>
      <w:jc w:val="left"/>
    </w:pPr>
    <w:rPr>
      <w:sz w:val="18"/>
    </w:rPr>
  </w:style>
  <w:style w:type="paragraph" w:customStyle="1" w:styleId="146">
    <w:name w:val="正文文本缩进 New"/>
    <w:basedOn w:val="1"/>
    <w:qFormat/>
    <w:uiPriority w:val="0"/>
    <w:pPr>
      <w:ind w:firstLine="883" w:firstLineChars="200"/>
    </w:pPr>
    <w:rPr>
      <w:rFonts w:ascii="宋体" w:hAnsi="宋体"/>
      <w:b/>
      <w:sz w:val="44"/>
      <w:szCs w:val="44"/>
    </w:rPr>
  </w:style>
  <w:style w:type="paragraph" w:customStyle="1" w:styleId="147">
    <w:name w:val="Char"/>
    <w:basedOn w:val="39"/>
    <w:qFormat/>
    <w:uiPriority w:val="0"/>
    <w:pPr>
      <w:widowControl/>
      <w:spacing w:line="240" w:lineRule="exact"/>
      <w:jc w:val="left"/>
    </w:pPr>
  </w:style>
  <w:style w:type="paragraph" w:customStyle="1" w:styleId="148">
    <w:name w:val="页脚 New New New New New New New New New New New New New New New New New New New New New New New New New New New New New"/>
    <w:basedOn w:val="119"/>
    <w:qFormat/>
    <w:uiPriority w:val="0"/>
    <w:pPr>
      <w:tabs>
        <w:tab w:val="center" w:pos="4153"/>
        <w:tab w:val="right" w:pos="8306"/>
      </w:tabs>
      <w:snapToGrid w:val="0"/>
      <w:jc w:val="left"/>
    </w:pPr>
    <w:rPr>
      <w:sz w:val="18"/>
      <w:szCs w:val="18"/>
    </w:rPr>
  </w:style>
  <w:style w:type="paragraph" w:customStyle="1" w:styleId="149">
    <w:name w:val="页脚 New New New New New New New New New New New"/>
    <w:basedOn w:val="50"/>
    <w:qFormat/>
    <w:uiPriority w:val="0"/>
    <w:pPr>
      <w:tabs>
        <w:tab w:val="center" w:pos="4153"/>
        <w:tab w:val="right" w:pos="8306"/>
      </w:tabs>
      <w:snapToGrid w:val="0"/>
      <w:jc w:val="left"/>
    </w:pPr>
    <w:rPr>
      <w:sz w:val="18"/>
      <w:szCs w:val="18"/>
    </w:rPr>
  </w:style>
  <w:style w:type="paragraph" w:customStyle="1" w:styleId="150">
    <w:name w:val="页脚 New New New New New New New New New New New New New"/>
    <w:basedOn w:val="22"/>
    <w:qFormat/>
    <w:uiPriority w:val="0"/>
    <w:pPr>
      <w:tabs>
        <w:tab w:val="center" w:pos="4153"/>
        <w:tab w:val="right" w:pos="8306"/>
      </w:tabs>
      <w:snapToGrid w:val="0"/>
      <w:jc w:val="left"/>
    </w:pPr>
    <w:rPr>
      <w:sz w:val="18"/>
    </w:rPr>
  </w:style>
  <w:style w:type="paragraph" w:customStyle="1" w:styleId="151">
    <w:name w:val="页眉 New New New New New New New New New"/>
    <w:basedOn w:val="3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52">
    <w:name w:val="页脚 New New New New New New New New New New New New New New New"/>
    <w:basedOn w:val="73"/>
    <w:qFormat/>
    <w:uiPriority w:val="0"/>
    <w:pPr>
      <w:tabs>
        <w:tab w:val="center" w:pos="4153"/>
        <w:tab w:val="right" w:pos="8306"/>
      </w:tabs>
      <w:snapToGrid w:val="0"/>
      <w:jc w:val="left"/>
    </w:pPr>
    <w:rPr>
      <w:sz w:val="18"/>
    </w:rPr>
  </w:style>
  <w:style w:type="paragraph" w:customStyle="1" w:styleId="153">
    <w:name w:val="页脚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54">
    <w:name w:val="页脚 New"/>
    <w:basedOn w:val="40"/>
    <w:qFormat/>
    <w:uiPriority w:val="0"/>
    <w:pPr>
      <w:tabs>
        <w:tab w:val="center" w:pos="4153"/>
        <w:tab w:val="right" w:pos="8306"/>
      </w:tabs>
      <w:snapToGrid w:val="0"/>
      <w:jc w:val="left"/>
    </w:pPr>
    <w:rPr>
      <w:sz w:val="18"/>
      <w:szCs w:val="18"/>
    </w:rPr>
  </w:style>
  <w:style w:type="paragraph" w:customStyle="1" w:styleId="155">
    <w:name w:val="页脚 New New New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56">
    <w:name w:val="页脚 New New New New New New New New New New"/>
    <w:basedOn w:val="21"/>
    <w:qFormat/>
    <w:uiPriority w:val="0"/>
    <w:pPr>
      <w:tabs>
        <w:tab w:val="center" w:pos="4153"/>
        <w:tab w:val="right" w:pos="8306"/>
      </w:tabs>
      <w:snapToGrid w:val="0"/>
      <w:jc w:val="left"/>
    </w:pPr>
    <w:rPr>
      <w:sz w:val="18"/>
    </w:rPr>
  </w:style>
  <w:style w:type="paragraph" w:customStyle="1" w:styleId="157">
    <w:name w:val="页脚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58">
    <w:name w:val="页脚 New New New New New New New New New New New New New New New New New New New New New New New New New New New New New New New New New New New New New New New New New"/>
    <w:basedOn w:val="31"/>
    <w:qFormat/>
    <w:uiPriority w:val="0"/>
    <w:pPr>
      <w:tabs>
        <w:tab w:val="center" w:pos="4153"/>
        <w:tab w:val="right" w:pos="8306"/>
      </w:tabs>
      <w:snapToGrid w:val="0"/>
      <w:jc w:val="left"/>
    </w:pPr>
    <w:rPr>
      <w:sz w:val="18"/>
      <w:szCs w:val="18"/>
    </w:rPr>
  </w:style>
  <w:style w:type="paragraph" w:customStyle="1" w:styleId="159">
    <w:name w:val="页脚 New New"/>
    <w:basedOn w:val="125"/>
    <w:qFormat/>
    <w:uiPriority w:val="0"/>
    <w:pPr>
      <w:tabs>
        <w:tab w:val="center" w:pos="4153"/>
        <w:tab w:val="right" w:pos="8306"/>
      </w:tabs>
      <w:snapToGrid w:val="0"/>
      <w:jc w:val="left"/>
    </w:pPr>
    <w:rPr>
      <w:sz w:val="18"/>
      <w:szCs w:val="18"/>
    </w:rPr>
  </w:style>
  <w:style w:type="paragraph" w:customStyle="1" w:styleId="160">
    <w:name w:val="页脚 New New New New New New New New New New New New New New New New New New New New New New New New New New New New New New New New New New New New New New New"/>
    <w:basedOn w:val="30"/>
    <w:qFormat/>
    <w:uiPriority w:val="0"/>
    <w:pPr>
      <w:tabs>
        <w:tab w:val="center" w:pos="4153"/>
        <w:tab w:val="right" w:pos="8306"/>
      </w:tabs>
      <w:snapToGrid w:val="0"/>
      <w:jc w:val="left"/>
    </w:pPr>
    <w:rPr>
      <w:sz w:val="18"/>
    </w:rPr>
  </w:style>
  <w:style w:type="paragraph" w:customStyle="1" w:styleId="161">
    <w:name w:val="页脚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62">
    <w:name w:val="页脚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63">
    <w:name w:val="页脚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64">
    <w:name w:val="页脚 New New New New New New New New New New New New New New New New New New New New New New New"/>
    <w:basedOn w:val="18"/>
    <w:qFormat/>
    <w:uiPriority w:val="0"/>
    <w:pPr>
      <w:tabs>
        <w:tab w:val="center" w:pos="4153"/>
        <w:tab w:val="right" w:pos="8306"/>
      </w:tabs>
      <w:snapToGrid w:val="0"/>
      <w:jc w:val="left"/>
    </w:pPr>
    <w:rPr>
      <w:sz w:val="18"/>
      <w:szCs w:val="18"/>
    </w:rPr>
  </w:style>
  <w:style w:type="paragraph" w:customStyle="1" w:styleId="165">
    <w:name w:val="List Paragraph New"/>
    <w:basedOn w:val="46"/>
    <w:qFormat/>
    <w:uiPriority w:val="0"/>
    <w:pPr>
      <w:ind w:firstLine="420" w:firstLineChars="200"/>
    </w:pPr>
    <w:rPr>
      <w:rFonts w:ascii="Calibri" w:hAnsi="Calibri" w:cs="黑体"/>
      <w:szCs w:val="22"/>
    </w:rPr>
  </w:style>
  <w:style w:type="paragraph" w:customStyle="1" w:styleId="166">
    <w:name w:val="页眉 New New New"/>
    <w:basedOn w:val="73"/>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67">
    <w:name w:val="页脚 New New New New New New New New New New New New New New New New New New New New New New New New New New New New"/>
    <w:basedOn w:val="110"/>
    <w:qFormat/>
    <w:uiPriority w:val="0"/>
    <w:pPr>
      <w:tabs>
        <w:tab w:val="center" w:pos="4153"/>
        <w:tab w:val="right" w:pos="8306"/>
      </w:tabs>
      <w:snapToGrid w:val="0"/>
      <w:jc w:val="left"/>
    </w:pPr>
    <w:rPr>
      <w:sz w:val="18"/>
      <w:szCs w:val="18"/>
    </w:rPr>
  </w:style>
  <w:style w:type="paragraph" w:customStyle="1" w:styleId="168">
    <w:name w:val="页脚 New New New New New"/>
    <w:basedOn w:val="58"/>
    <w:qFormat/>
    <w:uiPriority w:val="0"/>
    <w:pPr>
      <w:tabs>
        <w:tab w:val="center" w:pos="4153"/>
        <w:tab w:val="right" w:pos="8306"/>
      </w:tabs>
      <w:snapToGrid w:val="0"/>
      <w:jc w:val="left"/>
    </w:pPr>
    <w:rPr>
      <w:sz w:val="18"/>
      <w:szCs w:val="18"/>
    </w:rPr>
  </w:style>
  <w:style w:type="paragraph" w:customStyle="1" w:styleId="169">
    <w:name w:val="页脚 New New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70">
    <w:name w:val="页脚 New New New New New New"/>
    <w:basedOn w:val="139"/>
    <w:qFormat/>
    <w:uiPriority w:val="0"/>
    <w:pPr>
      <w:tabs>
        <w:tab w:val="center" w:pos="4153"/>
        <w:tab w:val="right" w:pos="8306"/>
      </w:tabs>
      <w:snapToGrid w:val="0"/>
      <w:jc w:val="left"/>
    </w:pPr>
    <w:rPr>
      <w:sz w:val="18"/>
      <w:szCs w:val="18"/>
    </w:rPr>
  </w:style>
  <w:style w:type="paragraph" w:customStyle="1" w:styleId="171">
    <w:name w:val="页脚 New New New New New New New New New New New New New New New New New New New New New New"/>
    <w:basedOn w:val="19"/>
    <w:qFormat/>
    <w:uiPriority w:val="0"/>
    <w:pPr>
      <w:tabs>
        <w:tab w:val="center" w:pos="4153"/>
        <w:tab w:val="right" w:pos="8306"/>
      </w:tabs>
      <w:snapToGrid w:val="0"/>
      <w:jc w:val="left"/>
    </w:pPr>
    <w:rPr>
      <w:sz w:val="18"/>
      <w:szCs w:val="18"/>
    </w:rPr>
  </w:style>
  <w:style w:type="paragraph" w:customStyle="1" w:styleId="172">
    <w:name w:val="页脚 New New New New New New New"/>
    <w:basedOn w:val="1"/>
    <w:qFormat/>
    <w:uiPriority w:val="0"/>
    <w:pPr>
      <w:tabs>
        <w:tab w:val="center" w:pos="4153"/>
        <w:tab w:val="right" w:pos="8306"/>
      </w:tabs>
      <w:snapToGrid w:val="0"/>
      <w:jc w:val="left"/>
    </w:pPr>
    <w:rPr>
      <w:sz w:val="18"/>
      <w:szCs w:val="18"/>
    </w:rPr>
  </w:style>
  <w:style w:type="paragraph" w:customStyle="1" w:styleId="173">
    <w:name w:val="页眉 New New New New New New New"/>
    <w:basedOn w:val="85"/>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74">
    <w:name w:val="页脚 New New New New New New New New New New New New New New New New New New New New New New New New New New New New New New New New New New New New New"/>
    <w:basedOn w:val="59"/>
    <w:qFormat/>
    <w:uiPriority w:val="0"/>
    <w:pPr>
      <w:tabs>
        <w:tab w:val="center" w:pos="4153"/>
        <w:tab w:val="right" w:pos="8306"/>
      </w:tabs>
      <w:snapToGrid w:val="0"/>
      <w:jc w:val="left"/>
    </w:pPr>
    <w:rPr>
      <w:sz w:val="18"/>
    </w:rPr>
  </w:style>
  <w:style w:type="character" w:customStyle="1" w:styleId="175">
    <w:name w:val="apple-converted-space"/>
    <w:basedOn w:val="13"/>
    <w:qFormat/>
    <w:uiPriority w:val="0"/>
  </w:style>
  <w:style w:type="character" w:customStyle="1" w:styleId="176">
    <w:name w:val="纯文本 Char"/>
    <w:basedOn w:val="13"/>
    <w:link w:val="6"/>
    <w:qFormat/>
    <w:uiPriority w:val="0"/>
    <w:rPr>
      <w:rFonts w:ascii="宋体" w:hAnsi="Courier New" w:eastAsia="宋体" w:cs="Courier New"/>
      <w:kern w:val="2"/>
      <w:sz w:val="21"/>
      <w:szCs w:val="21"/>
      <w:lang w:val="en-US" w:eastAsia="zh-CN" w:bidi="ar-SA"/>
    </w:rPr>
  </w:style>
  <w:style w:type="character" w:customStyle="1" w:styleId="177">
    <w:name w:val="页脚 Char"/>
    <w:basedOn w:val="13"/>
    <w:link w:val="8"/>
    <w:qFormat/>
    <w:uiPriority w:val="0"/>
    <w:rPr>
      <w:rFonts w:eastAsia="宋体"/>
      <w:kern w:val="2"/>
      <w:sz w:val="18"/>
      <w:szCs w:val="18"/>
      <w:lang w:val="en-US" w:eastAsia="zh-CN" w:bidi="ar-SA"/>
    </w:rPr>
  </w:style>
  <w:style w:type="character" w:customStyle="1" w:styleId="178">
    <w:name w:val="批注文字 Char"/>
    <w:basedOn w:val="13"/>
    <w:link w:val="3"/>
    <w:qFormat/>
    <w:uiPriority w:val="0"/>
    <w:rPr>
      <w:rFonts w:eastAsia="宋体"/>
      <w:kern w:val="2"/>
      <w:sz w:val="21"/>
      <w:lang w:val="en-US" w:eastAsia="zh-CN" w:bidi="ar-SA"/>
    </w:rPr>
  </w:style>
  <w:style w:type="character" w:customStyle="1" w:styleId="179">
    <w:name w:val="标题 2 Char"/>
    <w:basedOn w:val="13"/>
    <w:link w:val="2"/>
    <w:qFormat/>
    <w:uiPriority w:val="0"/>
    <w:rPr>
      <w:rFonts w:ascii="等线 Light" w:hAnsi="等线 Light" w:eastAsia="华文楷体"/>
      <w:bCs/>
      <w:kern w:val="2"/>
      <w:sz w:val="32"/>
      <w:szCs w:val="32"/>
      <w:lang w:val="en-US" w:eastAsia="zh-CN" w:bidi="ar-SA"/>
    </w:rPr>
  </w:style>
  <w:style w:type="paragraph" w:customStyle="1" w:styleId="180">
    <w:name w:val="p0"/>
    <w:basedOn w:val="1"/>
    <w:qFormat/>
    <w:uiPriority w:val="0"/>
    <w:pPr>
      <w:widowControl/>
    </w:pPr>
    <w:rPr>
      <w:kern w:val="0"/>
      <w:szCs w:val="21"/>
    </w:rPr>
  </w:style>
  <w:style w:type="paragraph" w:customStyle="1" w:styleId="18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177</Words>
  <Characters>189</Characters>
  <Lines>1</Lines>
  <Paragraphs>1</Paragraphs>
  <TotalTime>2</TotalTime>
  <ScaleCrop>false</ScaleCrop>
  <LinksUpToDate>false</LinksUpToDate>
  <CharactersWithSpaces>212</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2019-03-30T09:35:00Z</dcterms:created>
  <dc:creator>1</dc:creator>
  <cp:lastModifiedBy>lnrd</cp:lastModifiedBy>
  <cp:lastPrinted>2021-07-22T02:20:00Z</cp:lastPrinted>
  <dcterms:modified xsi:type="dcterms:W3CDTF">2022-07-20T16:12:52Z</dcterms:modified>
  <dc:title>辽人办发〔2016〕8号</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2D6B1052059D45B1B1DBE36CE16DF540</vt:lpwstr>
  </property>
</Properties>
</file>