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1915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AD09AE" w:rsidRPr="006B23C4">
        <w:rPr>
          <w:rFonts w:hint="cs"/>
          <w:rtl/>
        </w:rPr>
        <w:t xml:space="preserve">שמורת טבע </w:t>
      </w:r>
      <w:r w:rsidR="00290797">
        <w:rPr>
          <w:rFonts w:hint="cs"/>
          <w:rtl/>
        </w:rPr>
        <w:t>אלונה</w:t>
      </w:r>
      <w:r w:rsidR="00412470" w:rsidRPr="006B23C4">
        <w:rPr>
          <w:rFonts w:hint="cs"/>
          <w:rtl/>
        </w:rPr>
        <w:t xml:space="preserve">, לפי תכנית מס' </w:t>
      </w:r>
      <w:r w:rsidR="00290797">
        <w:rPr>
          <w:rFonts w:hint="cs"/>
          <w:rtl/>
        </w:rPr>
        <w:t>מ/407/חכ/900/ש/1404</w:t>
      </w:r>
      <w:r w:rsidR="00A23593" w:rsidRPr="006B23C4">
        <w:rPr>
          <w:rFonts w:hint="cs"/>
          <w:rtl/>
        </w:rPr>
        <w:t>), תש</w:t>
      </w:r>
      <w:r w:rsidR="00A544B8">
        <w:rPr>
          <w:rFonts w:hint="cs"/>
          <w:rtl/>
        </w:rPr>
        <w:t>"ף</w:t>
      </w:r>
      <w:r w:rsidR="009F4ED7" w:rsidRPr="006B23C4">
        <w:rPr>
          <w:rFonts w:hint="cs"/>
          <w:rtl/>
        </w:rPr>
        <w:t>-201</w:t>
      </w:r>
      <w:r w:rsidR="0084476D" w:rsidRPr="006B23C4">
        <w:rPr>
          <w:rFonts w:hint="cs"/>
          <w:rtl/>
        </w:rPr>
        <w:t>9</w:t>
      </w:r>
    </w:p>
    <w:p w14:paraId="71672207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1C9159DC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0F311561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D38E8" w:rsidRPr="00CD38E8" w14:paraId="4531693D" w14:textId="77777777" w:rsidTr="00CD38E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0DF683" w14:textId="77777777" w:rsidR="00CD38E8" w:rsidRPr="00CD38E8" w:rsidRDefault="00CD38E8" w:rsidP="00CD38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7B6FC58" w14:textId="77777777" w:rsidR="00CD38E8" w:rsidRPr="00CD38E8" w:rsidRDefault="00CD38E8" w:rsidP="00CD38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1FBA65E" w14:textId="77777777" w:rsidR="00CD38E8" w:rsidRPr="00CD38E8" w:rsidRDefault="00CD38E8" w:rsidP="00CD38E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CD38E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2A3B4A" w14:textId="77777777" w:rsidR="00CD38E8" w:rsidRPr="00CD38E8" w:rsidRDefault="00CD38E8" w:rsidP="00CD38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D38E8" w:rsidRPr="00CD38E8" w14:paraId="21D6A08B" w14:textId="77777777" w:rsidTr="00CD38E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9F1D75" w14:textId="77777777" w:rsidR="00CD38E8" w:rsidRPr="00CD38E8" w:rsidRDefault="00CD38E8" w:rsidP="00CD38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A39D23E" w14:textId="77777777" w:rsidR="00CD38E8" w:rsidRPr="00CD38E8" w:rsidRDefault="00CD38E8" w:rsidP="00CD38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77436BF6" w14:textId="77777777" w:rsidR="00CD38E8" w:rsidRPr="00CD38E8" w:rsidRDefault="00CD38E8" w:rsidP="00CD38E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CD38E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91BB98" w14:textId="77777777" w:rsidR="00CD38E8" w:rsidRPr="00CD38E8" w:rsidRDefault="00CD38E8" w:rsidP="00CD38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D38E8" w:rsidRPr="00CD38E8" w14:paraId="3A7EADAE" w14:textId="77777777" w:rsidTr="00CD38E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1D9C4BF" w14:textId="77777777" w:rsidR="00CD38E8" w:rsidRPr="00CD38E8" w:rsidRDefault="00CD38E8" w:rsidP="00CD38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A5D9B77" w14:textId="77777777" w:rsidR="00CD38E8" w:rsidRPr="00CD38E8" w:rsidRDefault="00CD38E8" w:rsidP="00CD38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4221A64" w14:textId="77777777" w:rsidR="00CD38E8" w:rsidRPr="00CD38E8" w:rsidRDefault="00CD38E8" w:rsidP="00CD38E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CD38E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5B5954" w14:textId="77777777" w:rsidR="00CD38E8" w:rsidRPr="00CD38E8" w:rsidRDefault="00CD38E8" w:rsidP="00CD38E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8D9AE99" w14:textId="77777777" w:rsidR="009C432F" w:rsidRDefault="009C432F">
      <w:pPr>
        <w:pStyle w:val="big-header"/>
        <w:ind w:left="0" w:right="1134"/>
        <w:rPr>
          <w:rtl/>
        </w:rPr>
      </w:pPr>
    </w:p>
    <w:p w14:paraId="420BFAE0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290797" w:rsidRPr="006B23C4">
        <w:rPr>
          <w:rFonts w:hint="cs"/>
          <w:rtl/>
        </w:rPr>
        <w:t xml:space="preserve">שמורת טבע </w:t>
      </w:r>
      <w:r w:rsidR="00290797">
        <w:rPr>
          <w:rFonts w:hint="cs"/>
          <w:rtl/>
        </w:rPr>
        <w:t>אלונה</w:t>
      </w:r>
      <w:r w:rsidR="00290797" w:rsidRPr="006B23C4">
        <w:rPr>
          <w:rFonts w:hint="cs"/>
          <w:rtl/>
        </w:rPr>
        <w:t xml:space="preserve">, לפי תכנית מס' </w:t>
      </w:r>
      <w:r w:rsidR="00290797">
        <w:rPr>
          <w:rFonts w:hint="cs"/>
          <w:rtl/>
        </w:rPr>
        <w:t>מ/407/חכ/900/ש/1404</w:t>
      </w:r>
      <w:r w:rsidR="00A544B8" w:rsidRPr="006B23C4">
        <w:rPr>
          <w:rFonts w:hint="cs"/>
          <w:rtl/>
        </w:rPr>
        <w:t>), תש</w:t>
      </w:r>
      <w:r w:rsidR="00A544B8">
        <w:rPr>
          <w:rFonts w:hint="cs"/>
          <w:rtl/>
        </w:rPr>
        <w:t>"ף</w:t>
      </w:r>
      <w:r w:rsidR="00A544B8" w:rsidRPr="006B23C4">
        <w:rPr>
          <w:rFonts w:hint="cs"/>
          <w:rtl/>
        </w:rPr>
        <w:t>-2019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60A42E4D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5913264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C5C27DB">
          <v:rect id="_x0000_s1028" style="position:absolute;left:0;text-align:left;margin-left:464.5pt;margin-top:8.05pt;width:75.05pt;height:19.75pt;z-index:251657216" o:allowincell="f" filled="f" stroked="f" strokecolor="lime" strokeweight=".25pt">
            <v:textbox style="mso-next-textbox:#_x0000_s1028" inset="0,0,0,0">
              <w:txbxContent>
                <w:p w14:paraId="5F5FD2F7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C0AC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>נמצא</w:t>
      </w:r>
      <w:r w:rsidR="00466D5A">
        <w:rPr>
          <w:rStyle w:val="default"/>
          <w:rFonts w:cs="FrankRuehl" w:hint="cs"/>
          <w:rtl/>
        </w:rPr>
        <w:t xml:space="preserve"> </w:t>
      </w:r>
      <w:r w:rsidR="00290797">
        <w:rPr>
          <w:rStyle w:val="default"/>
          <w:rFonts w:cs="FrankRuehl" w:hint="cs"/>
          <w:rtl/>
        </w:rPr>
        <w:t>במערב רמות מנשה ממזרח לזכרון יעקב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</w:t>
      </w:r>
      <w:r w:rsidR="00290797">
        <w:rPr>
          <w:rStyle w:val="default"/>
          <w:rFonts w:cs="FrankRuehl" w:hint="cs"/>
          <w:rtl/>
        </w:rPr>
        <w:t>,</w:t>
      </w:r>
      <w:r w:rsidR="001D7D35">
        <w:rPr>
          <w:rStyle w:val="default"/>
          <w:rFonts w:cs="FrankRuehl" w:hint="cs"/>
          <w:rtl/>
        </w:rPr>
        <w:t xml:space="preserve"> מקווקו בקווים אלכסוניים ומצולבים </w:t>
      </w:r>
      <w:r w:rsidR="00466D5A">
        <w:rPr>
          <w:rStyle w:val="default"/>
          <w:rFonts w:cs="FrankRuehl" w:hint="cs"/>
          <w:rtl/>
        </w:rPr>
        <w:t>ירוקים</w:t>
      </w:r>
      <w:r w:rsidR="00374908">
        <w:rPr>
          <w:rStyle w:val="default"/>
          <w:rFonts w:cs="FrankRuehl" w:hint="cs"/>
          <w:rtl/>
        </w:rPr>
        <w:t xml:space="preserve"> ומוקף בקו </w:t>
      </w:r>
      <w:r w:rsidR="00290797">
        <w:rPr>
          <w:rStyle w:val="default"/>
          <w:rFonts w:cs="FrankRuehl" w:hint="cs"/>
          <w:rtl/>
        </w:rPr>
        <w:t>חום</w:t>
      </w:r>
      <w:r w:rsidR="00527A44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A1EF0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>ש/</w:t>
      </w:r>
      <w:r w:rsidR="00290797">
        <w:rPr>
          <w:rStyle w:val="default"/>
          <w:rFonts w:cs="FrankRuehl" w:hint="cs"/>
          <w:rtl/>
        </w:rPr>
        <w:t>חפ/מ/407/חכ/900/ש/1404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8351DD">
        <w:rPr>
          <w:rStyle w:val="default"/>
          <w:rFonts w:cs="FrankRuehl" w:hint="cs"/>
          <w:rtl/>
        </w:rPr>
        <w:t>10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A544B8">
        <w:rPr>
          <w:rStyle w:val="default"/>
          <w:rFonts w:cs="FrankRuehl" w:hint="cs"/>
          <w:rtl/>
        </w:rPr>
        <w:t>ט' באלול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A544B8">
        <w:rPr>
          <w:rStyle w:val="default"/>
          <w:rFonts w:cs="FrankRuehl" w:hint="cs"/>
          <w:rtl/>
        </w:rPr>
        <w:t>9 בספטמבר</w:t>
      </w:r>
      <w:r w:rsidR="000E7C76">
        <w:rPr>
          <w:rStyle w:val="default"/>
          <w:rFonts w:cs="FrankRuehl" w:hint="cs"/>
          <w:rtl/>
        </w:rPr>
        <w:t xml:space="preserve"> 201</w:t>
      </w:r>
      <w:r w:rsidR="001C0463">
        <w:rPr>
          <w:rStyle w:val="default"/>
          <w:rFonts w:cs="FrankRuehl" w:hint="cs"/>
          <w:rtl/>
        </w:rPr>
        <w:t>9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ביד שר האוצר, </w:t>
      </w:r>
      <w:r w:rsidR="00E064DD">
        <w:rPr>
          <w:rStyle w:val="default"/>
          <w:rFonts w:cs="FrankRuehl" w:hint="cs"/>
          <w:rtl/>
        </w:rPr>
        <w:t>הוא</w:t>
      </w:r>
      <w:r w:rsidR="001D7D35">
        <w:rPr>
          <w:rStyle w:val="default"/>
          <w:rFonts w:cs="FrankRuehl" w:hint="cs"/>
          <w:rtl/>
        </w:rPr>
        <w:t xml:space="preserve"> </w:t>
      </w:r>
      <w:r w:rsidR="00466D5A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7E46E7D0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4671B86D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1BE38ED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290797">
        <w:rPr>
          <w:rStyle w:val="default"/>
          <w:rFonts w:cs="FrankRuehl" w:hint="cs"/>
          <w:rtl/>
        </w:rPr>
        <w:t>חיפה בחיפה</w:t>
      </w:r>
      <w:r w:rsidR="000E7C76">
        <w:rPr>
          <w:rStyle w:val="default"/>
          <w:rFonts w:cs="FrankRuehl" w:hint="cs"/>
          <w:rtl/>
        </w:rPr>
        <w:t xml:space="preserve"> </w:t>
      </w:r>
      <w:r w:rsidR="003D04B1">
        <w:rPr>
          <w:rStyle w:val="default"/>
          <w:rFonts w:cs="FrankRuehl" w:hint="cs"/>
          <w:rtl/>
        </w:rPr>
        <w:t>ו</w:t>
      </w:r>
      <w:r w:rsidR="000E7C76">
        <w:rPr>
          <w:rStyle w:val="default"/>
          <w:rFonts w:cs="FrankRuehl" w:hint="cs"/>
          <w:rtl/>
        </w:rPr>
        <w:t xml:space="preserve">במשרדי </w:t>
      </w:r>
      <w:r w:rsidR="00E064DD">
        <w:rPr>
          <w:rStyle w:val="default"/>
          <w:rFonts w:cs="FrankRuehl" w:hint="cs"/>
          <w:rtl/>
        </w:rPr>
        <w:t>הוועד</w:t>
      </w:r>
      <w:r w:rsidR="00290797">
        <w:rPr>
          <w:rStyle w:val="default"/>
          <w:rFonts w:cs="FrankRuehl" w:hint="cs"/>
          <w:rtl/>
        </w:rPr>
        <w:t>ות</w:t>
      </w:r>
      <w:r w:rsidR="00E064DD">
        <w:rPr>
          <w:rStyle w:val="default"/>
          <w:rFonts w:cs="FrankRuehl" w:hint="cs"/>
          <w:rtl/>
        </w:rPr>
        <w:t xml:space="preserve"> המקומי</w:t>
      </w:r>
      <w:r w:rsidR="00290797">
        <w:rPr>
          <w:rStyle w:val="default"/>
          <w:rFonts w:cs="FrankRuehl" w:hint="cs"/>
          <w:rtl/>
        </w:rPr>
        <w:t>ו</w:t>
      </w:r>
      <w:r w:rsidR="00E064DD">
        <w:rPr>
          <w:rStyle w:val="default"/>
          <w:rFonts w:cs="FrankRuehl" w:hint="cs"/>
          <w:rtl/>
        </w:rPr>
        <w:t xml:space="preserve">ת לתכנון ולבנייה </w:t>
      </w:r>
      <w:r w:rsidR="00290797">
        <w:rPr>
          <w:rStyle w:val="default"/>
          <w:rFonts w:cs="FrankRuehl" w:hint="cs"/>
          <w:rtl/>
        </w:rPr>
        <w:t>מנשה-אלונה, חוף הכרמל והשומרון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1380D54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63FF3E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3D43E26A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051C93B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>שטח</w:t>
      </w:r>
      <w:r w:rsidR="00290797">
        <w:rPr>
          <w:rStyle w:val="default"/>
          <w:rFonts w:cs="FrankRuehl" w:hint="cs"/>
          <w:rtl/>
        </w:rPr>
        <w:t>י</w:t>
      </w:r>
      <w:r w:rsidR="00070541">
        <w:rPr>
          <w:rStyle w:val="default"/>
          <w:rFonts w:cs="FrankRuehl" w:hint="cs"/>
          <w:rtl/>
        </w:rPr>
        <w:t xml:space="preserve"> השיפוט של </w:t>
      </w:r>
      <w:r w:rsidR="00CA1EF0">
        <w:rPr>
          <w:rStyle w:val="default"/>
          <w:rFonts w:cs="FrankRuehl" w:hint="cs"/>
          <w:rtl/>
        </w:rPr>
        <w:t>המועצ</w:t>
      </w:r>
      <w:r w:rsidR="00290797">
        <w:rPr>
          <w:rStyle w:val="default"/>
          <w:rFonts w:cs="FrankRuehl" w:hint="cs"/>
          <w:rtl/>
        </w:rPr>
        <w:t>ות</w:t>
      </w:r>
      <w:r w:rsidR="00CA1EF0">
        <w:rPr>
          <w:rStyle w:val="default"/>
          <w:rFonts w:cs="FrankRuehl" w:hint="cs"/>
          <w:rtl/>
        </w:rPr>
        <w:t xml:space="preserve"> </w:t>
      </w:r>
      <w:r w:rsidR="007550AE">
        <w:rPr>
          <w:rStyle w:val="default"/>
          <w:rFonts w:cs="FrankRuehl" w:hint="cs"/>
          <w:rtl/>
        </w:rPr>
        <w:t>האזורי</w:t>
      </w:r>
      <w:r w:rsidR="00290797">
        <w:rPr>
          <w:rStyle w:val="default"/>
          <w:rFonts w:cs="FrankRuehl" w:hint="cs"/>
          <w:rtl/>
        </w:rPr>
        <w:t>ו</w:t>
      </w:r>
      <w:r w:rsidR="007550AE">
        <w:rPr>
          <w:rStyle w:val="default"/>
          <w:rFonts w:cs="FrankRuehl" w:hint="cs"/>
          <w:rtl/>
        </w:rPr>
        <w:t xml:space="preserve">ת </w:t>
      </w:r>
      <w:r w:rsidR="00290797">
        <w:rPr>
          <w:rStyle w:val="default"/>
          <w:rFonts w:cs="FrankRuehl" w:hint="cs"/>
          <w:rtl/>
        </w:rPr>
        <w:t>אלונה וחוף הכרמל, ושל המועצה המקומית זכרון יעקב</w:t>
      </w:r>
      <w:r w:rsidR="009162C8">
        <w:rPr>
          <w:rStyle w:val="default"/>
          <w:rFonts w:cs="FrankRuehl" w:hint="cs"/>
          <w:rtl/>
        </w:rPr>
        <w:t xml:space="preserve">, </w:t>
      </w:r>
      <w:r w:rsidR="00282FDF">
        <w:rPr>
          <w:rStyle w:val="default"/>
          <w:rFonts w:cs="FrankRuehl" w:hint="cs"/>
          <w:rtl/>
        </w:rPr>
        <w:t>שב</w:t>
      </w:r>
      <w:r w:rsidR="00290797">
        <w:rPr>
          <w:rStyle w:val="default"/>
          <w:rFonts w:cs="FrankRuehl" w:hint="cs"/>
          <w:rtl/>
        </w:rPr>
        <w:t>הם</w:t>
      </w:r>
      <w:r w:rsidR="00282FD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290797">
        <w:rPr>
          <w:rStyle w:val="default"/>
          <w:rFonts w:cs="FrankRuehl" w:hint="cs"/>
          <w:rtl/>
        </w:rPr>
        <w:t>מ/407/חכ/900/ש/1404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 xml:space="preserve">מס' </w:t>
      </w:r>
      <w:r w:rsidR="00290797">
        <w:rPr>
          <w:rStyle w:val="default"/>
          <w:rFonts w:cs="FrankRuehl" w:hint="cs"/>
          <w:rtl/>
        </w:rPr>
        <w:t>6499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290797">
        <w:rPr>
          <w:rStyle w:val="default"/>
          <w:rFonts w:cs="FrankRuehl" w:hint="cs"/>
          <w:rtl/>
        </w:rPr>
        <w:t>ה' בכסלו התשע"ג (19 בנובמבר 2012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290797">
        <w:rPr>
          <w:rStyle w:val="default"/>
          <w:rFonts w:cs="FrankRuehl" w:hint="cs"/>
          <w:rtl/>
        </w:rPr>
        <w:t>976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7F09DB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7F09DB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0CA1DCA4" w14:textId="77777777" w:rsidR="001F3B36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290797">
        <w:rPr>
          <w:rStyle w:val="default"/>
          <w:rFonts w:cs="FrankRuehl" w:hint="cs"/>
          <w:rtl/>
        </w:rPr>
        <w:t xml:space="preserve">11299 </w:t>
      </w:r>
      <w:r w:rsidR="00290797">
        <w:rPr>
          <w:rStyle w:val="default"/>
          <w:rFonts w:cs="FrankRuehl"/>
          <w:rtl/>
        </w:rPr>
        <w:t>–</w:t>
      </w:r>
      <w:r w:rsidR="00290797">
        <w:rPr>
          <w:rStyle w:val="default"/>
          <w:rFonts w:cs="FrankRuehl" w:hint="cs"/>
          <w:rtl/>
        </w:rPr>
        <w:t xml:space="preserve"> חלקי חלקות: 1, 3</w:t>
      </w:r>
      <w:r w:rsidR="003D04B1">
        <w:rPr>
          <w:rStyle w:val="default"/>
          <w:rFonts w:cs="FrankRuehl" w:hint="cs"/>
          <w:rtl/>
        </w:rPr>
        <w:t>;</w:t>
      </w:r>
    </w:p>
    <w:p w14:paraId="389A2AF6" w14:textId="77777777" w:rsidR="003D04B1" w:rsidRDefault="003D04B1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290797">
        <w:rPr>
          <w:rStyle w:val="default"/>
          <w:rFonts w:cs="FrankRuehl" w:hint="cs"/>
          <w:rtl/>
        </w:rPr>
        <w:t xml:space="preserve">11307 </w:t>
      </w:r>
      <w:r w:rsidR="00290797">
        <w:rPr>
          <w:rStyle w:val="default"/>
          <w:rFonts w:cs="FrankRuehl"/>
          <w:rtl/>
        </w:rPr>
        <w:t>–</w:t>
      </w:r>
      <w:r w:rsidR="00290797">
        <w:rPr>
          <w:rStyle w:val="default"/>
          <w:rFonts w:cs="FrankRuehl" w:hint="cs"/>
          <w:rtl/>
        </w:rPr>
        <w:t xml:space="preserve"> חלקי חלקה: 12;</w:t>
      </w:r>
    </w:p>
    <w:p w14:paraId="0D6EFFBA" w14:textId="77777777" w:rsidR="00290797" w:rsidRDefault="00290797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11327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חלקות: 1 עד 4, 6 עד 8, 11 עד 13;</w:t>
      </w:r>
    </w:p>
    <w:p w14:paraId="76554CAC" w14:textId="77777777" w:rsidR="00290797" w:rsidRDefault="00290797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11339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חלקות: 5, 128, 130;</w:t>
      </w:r>
    </w:p>
    <w:p w14:paraId="416B54FA" w14:textId="77777777" w:rsidR="00290797" w:rsidRDefault="00290797" w:rsidP="00F83C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11340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8, 16, 25 עד 56, 58 עד 74, 79, 84 עד</w:t>
      </w:r>
      <w:r w:rsidR="00F83C2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86, 108, 111, 112, 115, 116, 119, 120, 123, 124, 130 עד 144, 147 עד 189, 191, 192, 194, 196 עד 229; חלקי חלקות: 5, 21, 23, 57, 78, 83, 103, 105, 107, 190, 193, 195, 230, 232, 234, 2</w:t>
      </w:r>
      <w:r w:rsidR="00F83C23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 w:hint="cs"/>
          <w:rtl/>
        </w:rPr>
        <w:t>7, 249, 251, 253, 255, 257, 259, 261, 263, 267, 269, 271, 273, 275, 277;</w:t>
      </w:r>
    </w:p>
    <w:p w14:paraId="4DA7C347" w14:textId="77777777" w:rsidR="00F83C23" w:rsidRDefault="00F83C23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11343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חלקה: 20;</w:t>
      </w:r>
    </w:p>
    <w:p w14:paraId="37FB4712" w14:textId="77777777" w:rsidR="00F83C23" w:rsidRDefault="00F83C23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11347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חלקה: 13;</w:t>
      </w:r>
    </w:p>
    <w:p w14:paraId="3DE253EF" w14:textId="77777777" w:rsidR="00F83C23" w:rsidRDefault="00F83C23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11348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חלקה: 7;</w:t>
      </w:r>
    </w:p>
    <w:p w14:paraId="2EBABBDC" w14:textId="77777777" w:rsidR="00F83C23" w:rsidRDefault="00F83C23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11938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חלקה: 1;</w:t>
      </w:r>
    </w:p>
    <w:p w14:paraId="4CC5BE10" w14:textId="77777777" w:rsidR="00F83C23" w:rsidRDefault="00F83C23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11961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חלקות: 2, 4, 9, 11, 12;</w:t>
      </w:r>
    </w:p>
    <w:p w14:paraId="59194F2B" w14:textId="77777777" w:rsidR="00F83C23" w:rsidRDefault="00F83C23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11962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חלקות: 4, 15, 17 עד 19, 21, 25;</w:t>
      </w:r>
    </w:p>
    <w:p w14:paraId="3AFEF8EB" w14:textId="77777777" w:rsidR="00F83C23" w:rsidRDefault="00F83C23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11963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7; חלקי חלקות: 8, 9, 11 עד 16, 50;</w:t>
      </w:r>
    </w:p>
    <w:p w14:paraId="62A0101B" w14:textId="77777777" w:rsidR="00F83C23" w:rsidRDefault="00F83C23" w:rsidP="00F83C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11964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51, 73, 75, 77, 79, 81, 87, 93, 96, 99, 102, 106, 108, 110, 112, 114, 116, 118, 124; חלקי חלקות: 71, 83, 85, 89, 134, 138, 140;</w:t>
      </w:r>
    </w:p>
    <w:p w14:paraId="3196D99D" w14:textId="77777777" w:rsidR="00F83C23" w:rsidRDefault="00F83C23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11972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83, 85, 87, 93, 95;</w:t>
      </w:r>
    </w:p>
    <w:p w14:paraId="032734E7" w14:textId="77777777" w:rsidR="00F83C23" w:rsidRDefault="00F83C23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11973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 עד 21, 39 עד 47; חלקי חלקות: 22 עד 38;</w:t>
      </w:r>
    </w:p>
    <w:p w14:paraId="122545BB" w14:textId="77777777" w:rsidR="00F83C23" w:rsidRDefault="00F83C23" w:rsidP="00F83C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 xml:space="preserve">גוש 11974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13, 14, 45 עד 49; חלקי חלקות 11, 12, 15 עד 32, 39 עד 44, 50 עד 53;</w:t>
      </w:r>
    </w:p>
    <w:p w14:paraId="3AF0D92C" w14:textId="77777777" w:rsidR="00F83C23" w:rsidRDefault="00F83C23" w:rsidP="00F83C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11975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 עד 13, 36, 106; חלקי חלקות: 14 עד 35, 37 עד 45, 49 עד 53, 59, 61, 82 עד 84, 105;</w:t>
      </w:r>
    </w:p>
    <w:p w14:paraId="44C84D58" w14:textId="77777777" w:rsidR="00F83C23" w:rsidRDefault="00F83C23" w:rsidP="00F83C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11983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44 עד 52, 54, 56, 73, 74; חלקי חלקות: 13, 15 עד 21, 39 עד 43, 53, 55, 57, 61, 62, 69, 70, 75, 95, 97, 112;</w:t>
      </w:r>
    </w:p>
    <w:p w14:paraId="534BF312" w14:textId="77777777" w:rsidR="00F83C23" w:rsidRDefault="00F83C23" w:rsidP="00F83C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11984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87; חלקי חלקות: 1, 4, 6 עד 14, 21 עד 28, 49, 48 עד 52, 54, 55, 57, 59, 60, 63, 68 עד 72, 83, 84;</w:t>
      </w:r>
    </w:p>
    <w:p w14:paraId="23B8EC08" w14:textId="77777777" w:rsidR="00F83C23" w:rsidRDefault="00F83C23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11985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1, 2, 4 עד 45, 47 עד 51; חלקי חלקות: 3, 46;</w:t>
      </w:r>
    </w:p>
    <w:p w14:paraId="0843B75E" w14:textId="77777777" w:rsidR="00F83C23" w:rsidRDefault="00F83C23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11986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2 עד 16; חלקי חלקות: 1, 17;</w:t>
      </w:r>
    </w:p>
    <w:p w14:paraId="28DE3710" w14:textId="77777777" w:rsidR="00F83C23" w:rsidRDefault="00F83C23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11987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4 עד 11, 13 עד 50; חלקי חלקות: 3, 12;</w:t>
      </w:r>
    </w:p>
    <w:p w14:paraId="6FF33734" w14:textId="77777777" w:rsidR="00F83C23" w:rsidRDefault="00F83C23" w:rsidP="00F83C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11989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 עד 13, 37, 39, 41, 43, 45, 47, 49, 51, 53, 55, 57; חלקי חלקות 15, 31, 33, 35, 63;</w:t>
      </w:r>
    </w:p>
    <w:p w14:paraId="6099B04A" w14:textId="77777777" w:rsidR="00F83C23" w:rsidRDefault="00F83C23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11990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גוש במלואו;</w:t>
      </w:r>
    </w:p>
    <w:p w14:paraId="030CDE07" w14:textId="77777777" w:rsidR="00F83C23" w:rsidRDefault="00F83C23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11991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5, 12, 14, 15, 17 עד 30, 32, 33; חלקי חלקות 1, 11, 16, 34;</w:t>
      </w:r>
    </w:p>
    <w:p w14:paraId="1FAE6F89" w14:textId="77777777" w:rsidR="00F83C23" w:rsidRDefault="00F83C23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12052 </w:t>
      </w:r>
      <w:r w:rsidR="00403C30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403C30">
        <w:rPr>
          <w:rStyle w:val="default"/>
          <w:rFonts w:cs="FrankRuehl" w:hint="cs"/>
          <w:rtl/>
        </w:rPr>
        <w:t>חלקי חלקות 10 עד 13, 18;</w:t>
      </w:r>
    </w:p>
    <w:p w14:paraId="01F9AF12" w14:textId="77777777" w:rsidR="00403C30" w:rsidRDefault="00403C30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12054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חלקות: 1, 2, 5 עד 7, 89, 91, 107, 113;</w:t>
      </w:r>
    </w:p>
    <w:p w14:paraId="62BDF6EA" w14:textId="77777777" w:rsidR="00403C30" w:rsidRDefault="00403C30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12066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חלקות: 5 עד 11, 22;</w:t>
      </w:r>
    </w:p>
    <w:p w14:paraId="2CB663C0" w14:textId="77777777" w:rsidR="00403C30" w:rsidRDefault="00403C30" w:rsidP="00403C3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12067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68 עד 71, 73, 74; חלקי חלקות 13, 14, 17, 20, 21, 23, 24, 27, 28, 31, 32, 42, 43, 46, 47, 50, 51, 53, 56, 57, 59, 60, 62, 64, 66, 67;</w:t>
      </w:r>
    </w:p>
    <w:p w14:paraId="6C1D8714" w14:textId="77777777" w:rsidR="00403C30" w:rsidRDefault="00403C30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12070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16 עד 19, 22, 23, 31;</w:t>
      </w:r>
    </w:p>
    <w:p w14:paraId="43D3EB4C" w14:textId="77777777" w:rsidR="00403C30" w:rsidRDefault="00403C30" w:rsidP="00403C3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12071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1; חלקי חלקות 2 עד 4, 7, 11 עד 13, 16, 48 עד 50, 53, 54, 57 עד 59;</w:t>
      </w:r>
    </w:p>
    <w:p w14:paraId="33F6A524" w14:textId="77777777" w:rsidR="00403C30" w:rsidRDefault="00403C30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12072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2 עד 8, 11, 15, 20 עד 22, 46, 48;</w:t>
      </w:r>
    </w:p>
    <w:p w14:paraId="182A2A73" w14:textId="77777777" w:rsidR="00403C30" w:rsidRDefault="00403C30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12073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37 עד 39, 62 עד 64, 71, 108, 110, 118;</w:t>
      </w:r>
    </w:p>
    <w:p w14:paraId="24AB457C" w14:textId="77777777" w:rsidR="00403C30" w:rsidRDefault="00403C30" w:rsidP="00403C3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12075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32 עד 36, 41, 43, 50; חלקי חלקות 3 עד 6, 10, 28, 29, 37 עד 40, 42, 44, 47, 54, 57;</w:t>
      </w:r>
    </w:p>
    <w:p w14:paraId="5995795E" w14:textId="77777777" w:rsidR="00403C30" w:rsidRDefault="00403C30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12384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21;</w:t>
      </w:r>
    </w:p>
    <w:p w14:paraId="565DE463" w14:textId="77777777" w:rsidR="00403C30" w:rsidRDefault="00403C30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12413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4 עד 8.</w:t>
      </w:r>
    </w:p>
    <w:p w14:paraId="6B0F909D" w14:textId="77777777" w:rsidR="00290797" w:rsidRDefault="0029079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2BD164" w14:textId="77777777" w:rsidR="00527A44" w:rsidRDefault="00527A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0CDAFE" w14:textId="77777777" w:rsidR="009C432F" w:rsidRDefault="0046625D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ט' באלול התשע"ט (9 בספטמבר</w:t>
      </w:r>
      <w:r w:rsidR="00B50AF0">
        <w:rPr>
          <w:rStyle w:val="default"/>
          <w:rFonts w:cs="FrankRuehl" w:hint="cs"/>
          <w:rtl/>
        </w:rPr>
        <w:t xml:space="preserve"> 201</w:t>
      </w:r>
      <w:r w:rsidR="005F23B8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71D9D">
        <w:rPr>
          <w:rStyle w:val="default"/>
          <w:rFonts w:cs="FrankRuehl" w:hint="cs"/>
          <w:rtl/>
        </w:rPr>
        <w:t>משה כחלון</w:t>
      </w:r>
    </w:p>
    <w:p w14:paraId="0B3A312C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71D9D">
        <w:rPr>
          <w:rFonts w:hint="cs"/>
          <w:rtl/>
        </w:rPr>
        <w:t>האוצר</w:t>
      </w:r>
    </w:p>
    <w:p w14:paraId="527D11DE" w14:textId="77777777" w:rsidR="00A544B8" w:rsidRPr="006E39E0" w:rsidRDefault="00A544B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2343E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F1792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CC15410" w14:textId="77777777" w:rsidR="00CD38E8" w:rsidRDefault="00CD38E8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C2B88F" w14:textId="77777777" w:rsidR="00CD38E8" w:rsidRDefault="00CD38E8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C2F427B" w14:textId="77777777" w:rsidR="00CD38E8" w:rsidRDefault="00CD38E8" w:rsidP="00CD38E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C163E2D" w14:textId="77777777" w:rsidR="007D2AC3" w:rsidRPr="00CD38E8" w:rsidRDefault="007D2AC3" w:rsidP="00CD38E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D2AC3" w:rsidRPr="00CD38E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DCEEF" w14:textId="77777777" w:rsidR="00863434" w:rsidRDefault="00863434">
      <w:r>
        <w:separator/>
      </w:r>
    </w:p>
  </w:endnote>
  <w:endnote w:type="continuationSeparator" w:id="0">
    <w:p w14:paraId="7138766B" w14:textId="77777777" w:rsidR="00863434" w:rsidRDefault="0086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67A2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3D9275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CC8555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7F2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D38E8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4B7A2C2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8FC88F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D0C76" w14:textId="77777777" w:rsidR="00863434" w:rsidRDefault="0086343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CBACA7B" w14:textId="77777777" w:rsidR="00863434" w:rsidRDefault="00863434">
      <w:r>
        <w:continuationSeparator/>
      </w:r>
    </w:p>
  </w:footnote>
  <w:footnote w:id="1">
    <w:p w14:paraId="31716D8C" w14:textId="77777777" w:rsidR="00CE71D7" w:rsidRPr="00E31D0A" w:rsidRDefault="00E31D0A" w:rsidP="00CE71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CE71D7">
          <w:rPr>
            <w:rStyle w:val="Hyperlink"/>
            <w:rFonts w:hint="cs"/>
            <w:sz w:val="20"/>
            <w:rtl/>
          </w:rPr>
          <w:t xml:space="preserve">ק"ת </w:t>
        </w:r>
        <w:r w:rsidR="008E74C9" w:rsidRPr="00CE71D7">
          <w:rPr>
            <w:rStyle w:val="Hyperlink"/>
            <w:rFonts w:hint="cs"/>
            <w:sz w:val="20"/>
            <w:rtl/>
          </w:rPr>
          <w:t>תש</w:t>
        </w:r>
        <w:r w:rsidR="00A544B8" w:rsidRPr="00CE71D7">
          <w:rPr>
            <w:rStyle w:val="Hyperlink"/>
            <w:rFonts w:hint="cs"/>
            <w:sz w:val="20"/>
            <w:rtl/>
          </w:rPr>
          <w:t>"ף</w:t>
        </w:r>
        <w:r w:rsidRPr="00CE71D7">
          <w:rPr>
            <w:rStyle w:val="Hyperlink"/>
            <w:rFonts w:hint="cs"/>
            <w:sz w:val="20"/>
            <w:rtl/>
          </w:rPr>
          <w:t xml:space="preserve"> מס' </w:t>
        </w:r>
        <w:r w:rsidR="00CA1EF0" w:rsidRPr="00CE71D7">
          <w:rPr>
            <w:rStyle w:val="Hyperlink"/>
            <w:rFonts w:hint="cs"/>
            <w:sz w:val="20"/>
            <w:rtl/>
          </w:rPr>
          <w:t>8</w:t>
        </w:r>
        <w:r w:rsidR="001C0AC5" w:rsidRPr="00CE71D7">
          <w:rPr>
            <w:rStyle w:val="Hyperlink"/>
            <w:rFonts w:hint="cs"/>
            <w:sz w:val="20"/>
            <w:rtl/>
          </w:rPr>
          <w:t>2</w:t>
        </w:r>
        <w:r w:rsidR="00A544B8" w:rsidRPr="00CE71D7">
          <w:rPr>
            <w:rStyle w:val="Hyperlink"/>
            <w:rFonts w:hint="cs"/>
            <w:sz w:val="20"/>
            <w:rtl/>
          </w:rPr>
          <w:t>8</w:t>
        </w:r>
        <w:r w:rsidR="00290797" w:rsidRPr="00CE71D7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290797">
        <w:rPr>
          <w:rFonts w:hint="cs"/>
          <w:sz w:val="20"/>
          <w:rtl/>
        </w:rPr>
        <w:t>11</w:t>
      </w:r>
      <w:r w:rsidR="00527A44">
        <w:rPr>
          <w:rFonts w:hint="cs"/>
          <w:sz w:val="20"/>
          <w:rtl/>
        </w:rPr>
        <w:t>.</w:t>
      </w:r>
      <w:r w:rsidR="00A544B8">
        <w:rPr>
          <w:rFonts w:hint="cs"/>
          <w:sz w:val="20"/>
          <w:rtl/>
        </w:rPr>
        <w:t>11</w:t>
      </w:r>
      <w:r w:rsidR="0084476D">
        <w:rPr>
          <w:rFonts w:hint="cs"/>
          <w:sz w:val="20"/>
          <w:rtl/>
        </w:rPr>
        <w:t>.2019</w:t>
      </w:r>
      <w:r>
        <w:rPr>
          <w:rFonts w:hint="cs"/>
          <w:sz w:val="20"/>
          <w:rtl/>
        </w:rPr>
        <w:t xml:space="preserve"> עמ' </w:t>
      </w:r>
      <w:r w:rsidR="00290797">
        <w:rPr>
          <w:rFonts w:hint="cs"/>
          <w:sz w:val="20"/>
          <w:rtl/>
        </w:rPr>
        <w:t>106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EDAF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E923D2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3FB35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C6E3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 xml:space="preserve">אכרזת גנים לאומיים, שמורות טבע, אתרים לאומיים ואתרי הנצחה (שמורת טבע </w:t>
    </w:r>
    <w:r w:rsidR="00290797">
      <w:rPr>
        <w:rFonts w:hAnsi="FrankRuehl" w:cs="FrankRuehl" w:hint="cs"/>
        <w:color w:val="000000"/>
        <w:sz w:val="28"/>
        <w:szCs w:val="28"/>
        <w:rtl/>
      </w:rPr>
      <w:t>אלונה</w:t>
    </w:r>
    <w:r w:rsidR="00590FF7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290797">
      <w:rPr>
        <w:rFonts w:hAnsi="FrankRuehl" w:cs="FrankRuehl" w:hint="cs"/>
        <w:color w:val="000000"/>
        <w:sz w:val="28"/>
        <w:szCs w:val="28"/>
        <w:rtl/>
      </w:rPr>
      <w:t>מ/407/חכ/900/ש/1404</w:t>
    </w:r>
    <w:r w:rsidRPr="007330AC">
      <w:rPr>
        <w:rFonts w:hAnsi="FrankRuehl" w:cs="FrankRuehl" w:hint="cs"/>
        <w:color w:val="000000"/>
        <w:sz w:val="28"/>
        <w:szCs w:val="28"/>
        <w:rtl/>
      </w:rPr>
      <w:t>), תש</w:t>
    </w:r>
    <w:r w:rsidR="00590FF7">
      <w:rPr>
        <w:rFonts w:hAnsi="FrankRuehl" w:cs="FrankRuehl" w:hint="cs"/>
        <w:color w:val="000000"/>
        <w:sz w:val="28"/>
        <w:szCs w:val="28"/>
        <w:rtl/>
      </w:rPr>
      <w:t>"ף</w:t>
    </w:r>
    <w:r w:rsidRPr="007330AC">
      <w:rPr>
        <w:rFonts w:hAnsi="FrankRuehl" w:cs="FrankRuehl" w:hint="cs"/>
        <w:color w:val="000000"/>
        <w:sz w:val="28"/>
        <w:szCs w:val="28"/>
        <w:rtl/>
      </w:rPr>
      <w:t>-2019</w:t>
    </w:r>
  </w:p>
  <w:p w14:paraId="4DE4D29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E70132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E01"/>
    <w:rsid w:val="003C2119"/>
    <w:rsid w:val="003C4340"/>
    <w:rsid w:val="003C4922"/>
    <w:rsid w:val="003C5DE6"/>
    <w:rsid w:val="003D04B1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90C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34A8"/>
    <w:rsid w:val="007703E3"/>
    <w:rsid w:val="00770558"/>
    <w:rsid w:val="007739A8"/>
    <w:rsid w:val="00774D1B"/>
    <w:rsid w:val="00780669"/>
    <w:rsid w:val="007828BB"/>
    <w:rsid w:val="0078681A"/>
    <w:rsid w:val="007914CF"/>
    <w:rsid w:val="00793CF2"/>
    <w:rsid w:val="007943AF"/>
    <w:rsid w:val="00796C85"/>
    <w:rsid w:val="007A08BC"/>
    <w:rsid w:val="007A3091"/>
    <w:rsid w:val="007A3528"/>
    <w:rsid w:val="007A44F6"/>
    <w:rsid w:val="007A4679"/>
    <w:rsid w:val="007A6136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351DD"/>
    <w:rsid w:val="00840282"/>
    <w:rsid w:val="0084476D"/>
    <w:rsid w:val="0084597B"/>
    <w:rsid w:val="0085187D"/>
    <w:rsid w:val="00862571"/>
    <w:rsid w:val="00863434"/>
    <w:rsid w:val="00864A9A"/>
    <w:rsid w:val="00866ED5"/>
    <w:rsid w:val="0087264F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07B6"/>
    <w:rsid w:val="008B19CF"/>
    <w:rsid w:val="008B2080"/>
    <w:rsid w:val="008B7399"/>
    <w:rsid w:val="008C33D3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5E6E"/>
    <w:rsid w:val="008F6C34"/>
    <w:rsid w:val="008F6CB1"/>
    <w:rsid w:val="009058BA"/>
    <w:rsid w:val="009070AD"/>
    <w:rsid w:val="009130D2"/>
    <w:rsid w:val="00914531"/>
    <w:rsid w:val="009147EE"/>
    <w:rsid w:val="009162C8"/>
    <w:rsid w:val="00916781"/>
    <w:rsid w:val="00927E29"/>
    <w:rsid w:val="009308A3"/>
    <w:rsid w:val="00932F11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5FE8"/>
    <w:rsid w:val="009900E5"/>
    <w:rsid w:val="009906BC"/>
    <w:rsid w:val="0099224E"/>
    <w:rsid w:val="00992AD1"/>
    <w:rsid w:val="00994926"/>
    <w:rsid w:val="0099493C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49D1"/>
    <w:rsid w:val="00A46683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3317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CEF"/>
    <w:rsid w:val="00C96F30"/>
    <w:rsid w:val="00CA1EF0"/>
    <w:rsid w:val="00CB0F5F"/>
    <w:rsid w:val="00CB364E"/>
    <w:rsid w:val="00CD38E8"/>
    <w:rsid w:val="00CD5BE9"/>
    <w:rsid w:val="00CE0F84"/>
    <w:rsid w:val="00CE5844"/>
    <w:rsid w:val="00CE71D7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1D37"/>
    <w:rsid w:val="00EB28B8"/>
    <w:rsid w:val="00EB325E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23D7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388CAFD"/>
  <w15:chartTrackingRefBased/>
  <w15:docId w15:val="{5F30A523-8A8B-4761-80B4-D0039512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4387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אלונה, לפי תכנית מס' מ/407/חכ/900/ש/1404), תש"ף-2019</vt:lpwstr>
  </property>
  <property fmtid="{D5CDD505-2E9C-101B-9397-08002B2CF9AE}" pid="5" name="LAWNUMBER">
    <vt:lpwstr>0480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http://www.nevo.co.il/Law_word/law06/tak-8289.pdf;‎רשומות - תקנות כלליות#פורסמה ק"ת תש"ף מס' ‏‏8289 #מיום 11.11.2019 עמ' 106‏</vt:lpwstr>
  </property>
</Properties>
</file>