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B4B6" w14:textId="77777777" w:rsidR="00F81A20" w:rsidRDefault="00F81A20" w:rsidP="00F81A2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תקנות החניכות (מוכרנות), תשכ"ט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</w:p>
    <w:p w14:paraId="4D7D7293" w14:textId="77777777" w:rsidR="009C35B6" w:rsidRDefault="009C35B6" w:rsidP="009C35B6">
      <w:pPr>
        <w:spacing w:line="320" w:lineRule="auto"/>
        <w:jc w:val="left"/>
        <w:rPr>
          <w:rFonts w:hint="cs"/>
          <w:rtl/>
        </w:rPr>
      </w:pPr>
    </w:p>
    <w:p w14:paraId="60A13DAD" w14:textId="77777777" w:rsidR="000355DD" w:rsidRDefault="000355DD" w:rsidP="009C35B6">
      <w:pPr>
        <w:spacing w:line="320" w:lineRule="auto"/>
        <w:jc w:val="left"/>
        <w:rPr>
          <w:rFonts w:hint="cs"/>
          <w:rtl/>
        </w:rPr>
      </w:pPr>
    </w:p>
    <w:p w14:paraId="24C8129B" w14:textId="77777777" w:rsidR="009C35B6" w:rsidRDefault="009C35B6" w:rsidP="009C35B6">
      <w:pPr>
        <w:spacing w:line="320" w:lineRule="auto"/>
        <w:jc w:val="left"/>
        <w:rPr>
          <w:rFonts w:cs="FrankRuehl"/>
          <w:szCs w:val="26"/>
          <w:rtl/>
        </w:rPr>
      </w:pPr>
      <w:r w:rsidRPr="009C35B6">
        <w:rPr>
          <w:rFonts w:cs="Miriam"/>
          <w:szCs w:val="22"/>
          <w:rtl/>
        </w:rPr>
        <w:t>עבודה</w:t>
      </w:r>
      <w:r w:rsidRPr="009C35B6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2A7E8858" w14:textId="77777777" w:rsidR="009C35B6" w:rsidRDefault="009C35B6" w:rsidP="009C35B6">
      <w:pPr>
        <w:spacing w:line="320" w:lineRule="auto"/>
        <w:jc w:val="left"/>
        <w:rPr>
          <w:rFonts w:cs="FrankRuehl"/>
          <w:szCs w:val="26"/>
          <w:rtl/>
        </w:rPr>
      </w:pPr>
      <w:r w:rsidRPr="009C35B6">
        <w:rPr>
          <w:rFonts w:cs="Miriam"/>
          <w:szCs w:val="22"/>
          <w:rtl/>
        </w:rPr>
        <w:t>עבודה</w:t>
      </w:r>
      <w:r w:rsidRPr="009C35B6">
        <w:rPr>
          <w:rFonts w:cs="FrankRuehl"/>
          <w:szCs w:val="26"/>
          <w:rtl/>
        </w:rPr>
        <w:t xml:space="preserve"> – חניכות</w:t>
      </w:r>
    </w:p>
    <w:p w14:paraId="53416F1C" w14:textId="77777777" w:rsidR="009F7FEE" w:rsidRPr="009C35B6" w:rsidRDefault="009C35B6" w:rsidP="009C35B6">
      <w:pPr>
        <w:spacing w:line="320" w:lineRule="auto"/>
        <w:jc w:val="left"/>
        <w:rPr>
          <w:rFonts w:cs="Miriam"/>
          <w:szCs w:val="22"/>
          <w:rtl/>
        </w:rPr>
      </w:pPr>
      <w:r w:rsidRPr="009C35B6">
        <w:rPr>
          <w:rFonts w:cs="Miriam"/>
          <w:szCs w:val="22"/>
          <w:rtl/>
        </w:rPr>
        <w:t>רשויות ומשפט מנהלי</w:t>
      </w:r>
      <w:r w:rsidRPr="009C35B6">
        <w:rPr>
          <w:rFonts w:cs="FrankRuehl"/>
          <w:szCs w:val="26"/>
          <w:rtl/>
        </w:rPr>
        <w:t xml:space="preserve"> – חינוך – השכלה מקצועית – חניכות</w:t>
      </w:r>
    </w:p>
    <w:p w14:paraId="10506888" w14:textId="77777777" w:rsidR="00503D8D" w:rsidRDefault="00503D8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03D8D" w14:paraId="3F4F4FE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C6D756" w14:textId="77777777" w:rsidR="00503D8D" w:rsidRDefault="00503D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B77F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3FE558" w14:textId="77777777" w:rsidR="00503D8D" w:rsidRDefault="00503D8D">
            <w:pPr>
              <w:spacing w:line="240" w:lineRule="auto"/>
              <w:rPr>
                <w:sz w:val="24"/>
              </w:rPr>
            </w:pPr>
            <w:hyperlink w:anchor="Seif0" w:tooltip="גיל והשכלה מינימ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4E386A" w14:textId="77777777" w:rsidR="00503D8D" w:rsidRDefault="00503D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מינימלים</w:t>
            </w:r>
          </w:p>
        </w:tc>
        <w:tc>
          <w:tcPr>
            <w:tcW w:w="1247" w:type="dxa"/>
          </w:tcPr>
          <w:p w14:paraId="3BD6ED03" w14:textId="77777777" w:rsidR="00503D8D" w:rsidRDefault="00503D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03D8D" w14:paraId="590B43E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0B91327" w14:textId="77777777" w:rsidR="00503D8D" w:rsidRDefault="00503D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B77F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20AEE3" w14:textId="77777777" w:rsidR="00503D8D" w:rsidRDefault="00503D8D">
            <w:pPr>
              <w:spacing w:line="240" w:lineRule="auto"/>
              <w:rPr>
                <w:sz w:val="24"/>
              </w:rPr>
            </w:pPr>
            <w:hyperlink w:anchor="Seif1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E20DA2" w14:textId="77777777" w:rsidR="00503D8D" w:rsidRDefault="00503D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2A31F185" w14:textId="77777777" w:rsidR="00503D8D" w:rsidRDefault="00503D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03D8D" w14:paraId="1CB30E8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398EF3" w14:textId="77777777" w:rsidR="00503D8D" w:rsidRDefault="00503D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B77F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2DCE6D" w14:textId="77777777" w:rsidR="00503D8D" w:rsidRDefault="00503D8D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5516C0" w14:textId="77777777" w:rsidR="00503D8D" w:rsidRDefault="00503D8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6566D7C" w14:textId="77777777" w:rsidR="00503D8D" w:rsidRDefault="00503D8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1C4235A1" w14:textId="77777777" w:rsidR="00503D8D" w:rsidRDefault="00503D8D">
      <w:pPr>
        <w:pStyle w:val="big-header"/>
        <w:ind w:left="0" w:right="1134"/>
        <w:rPr>
          <w:rFonts w:cs="FrankRuehl"/>
          <w:sz w:val="32"/>
          <w:rtl/>
        </w:rPr>
      </w:pPr>
    </w:p>
    <w:p w14:paraId="33102560" w14:textId="77777777" w:rsidR="00503D8D" w:rsidRDefault="00503D8D" w:rsidP="009F7FE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CB77FC">
        <w:rPr>
          <w:rFonts w:cs="FrankRuehl"/>
          <w:sz w:val="32"/>
          <w:rtl/>
          <w:lang w:eastAsia="en-US"/>
        </w:rPr>
        <w:lastRenderedPageBreak/>
        <w:pict w14:anchorId="02CDA693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70.25pt;margin-top:25.5pt;width:1in;height:15.55pt;z-index:251659264" filled="f" stroked="f">
            <v:textbox inset="1mm,0,1mm,0">
              <w:txbxContent>
                <w:p w14:paraId="3018AE2E" w14:textId="77777777" w:rsidR="00CB77FC" w:rsidRDefault="00CB77FC" w:rsidP="00CB77F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תש"ל-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1970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32"/>
          <w:rtl/>
        </w:rPr>
        <w:t>ת</w:t>
      </w:r>
      <w:r>
        <w:rPr>
          <w:rFonts w:cs="FrankRuehl" w:hint="cs"/>
          <w:sz w:val="32"/>
          <w:rtl/>
        </w:rPr>
        <w:t>קנות החניכות (מוכרנות), תשכ"ט</w:t>
      </w:r>
      <w:r w:rsidR="00CB77F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  <w:r w:rsidR="00CB77F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D769D15" w14:textId="77777777" w:rsidR="0002343F" w:rsidRPr="004840CF" w:rsidRDefault="0002343F" w:rsidP="0002343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0" w:name="Rov6"/>
      <w:r w:rsidRPr="004840C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8.1.1970</w:t>
      </w:r>
    </w:p>
    <w:p w14:paraId="1A74F3DE" w14:textId="77777777" w:rsidR="0002343F" w:rsidRPr="004840CF" w:rsidRDefault="0002343F" w:rsidP="0002343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840C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תש"ל-1970</w:t>
      </w:r>
    </w:p>
    <w:p w14:paraId="13BC38D5" w14:textId="77777777" w:rsidR="0002343F" w:rsidRPr="004840CF" w:rsidRDefault="00EF1159" w:rsidP="00426F9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4840C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תש"ל מס' 2507</w:t>
        </w:r>
      </w:hyperlink>
      <w:r w:rsidR="0002343F" w:rsidRPr="004840CF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4840CF">
        <w:rPr>
          <w:rFonts w:cs="FrankRuehl" w:hint="cs"/>
          <w:vanish/>
          <w:szCs w:val="20"/>
          <w:shd w:val="clear" w:color="auto" w:fill="FFFF99"/>
          <w:rtl/>
        </w:rPr>
        <w:t>8</w:t>
      </w:r>
      <w:r w:rsidR="0002343F" w:rsidRPr="004840CF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4840CF">
        <w:rPr>
          <w:rFonts w:cs="FrankRuehl" w:hint="cs"/>
          <w:vanish/>
          <w:szCs w:val="20"/>
          <w:shd w:val="clear" w:color="auto" w:fill="FFFF99"/>
          <w:rtl/>
        </w:rPr>
        <w:t>1</w:t>
      </w:r>
      <w:r w:rsidR="0002343F" w:rsidRPr="004840CF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4840CF">
        <w:rPr>
          <w:rFonts w:cs="FrankRuehl" w:hint="cs"/>
          <w:vanish/>
          <w:szCs w:val="20"/>
          <w:shd w:val="clear" w:color="auto" w:fill="FFFF99"/>
          <w:rtl/>
        </w:rPr>
        <w:t>1970</w:t>
      </w:r>
      <w:r w:rsidR="0002343F" w:rsidRPr="004840CF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426F9F" w:rsidRPr="004840CF">
        <w:rPr>
          <w:rFonts w:cs="FrankRuehl" w:hint="cs"/>
          <w:vanish/>
          <w:szCs w:val="20"/>
          <w:shd w:val="clear" w:color="auto" w:fill="FFFF99"/>
          <w:rtl/>
        </w:rPr>
        <w:t>883</w:t>
      </w:r>
    </w:p>
    <w:p w14:paraId="36DD0B29" w14:textId="77777777" w:rsidR="008068AC" w:rsidRPr="00384B00" w:rsidRDefault="008068AC" w:rsidP="004840CF">
      <w:pPr>
        <w:pStyle w:val="P00"/>
        <w:ind w:left="0" w:right="1134"/>
        <w:rPr>
          <w:rFonts w:cs="FrankRuehl" w:hint="cs"/>
          <w:sz w:val="2"/>
          <w:szCs w:val="2"/>
          <w:rtl/>
        </w:rPr>
      </w:pPr>
      <w:r w:rsidRPr="004840CF">
        <w:rPr>
          <w:rFonts w:cs="FrankRuehl"/>
          <w:vanish/>
          <w:sz w:val="22"/>
          <w:szCs w:val="22"/>
          <w:shd w:val="clear" w:color="auto" w:fill="FFFF99"/>
          <w:rtl/>
        </w:rPr>
        <w:t>תקנות החניכות (</w:t>
      </w:r>
      <w:r w:rsidRPr="004840C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זבנות</w:t>
      </w:r>
      <w:r w:rsidRPr="004840C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40CF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מוכרנות</w:t>
      </w:r>
      <w:r w:rsidRPr="004840CF">
        <w:rPr>
          <w:rFonts w:cs="FrankRuehl"/>
          <w:vanish/>
          <w:sz w:val="22"/>
          <w:szCs w:val="22"/>
          <w:shd w:val="clear" w:color="auto" w:fill="FFFF99"/>
          <w:rtl/>
        </w:rPr>
        <w:t>), תשכ"ט</w:t>
      </w:r>
      <w:r w:rsidR="004840CF" w:rsidRPr="004840CF">
        <w:rPr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4840CF">
        <w:rPr>
          <w:rFonts w:cs="FrankRuehl"/>
          <w:vanish/>
          <w:sz w:val="22"/>
          <w:szCs w:val="22"/>
          <w:shd w:val="clear" w:color="auto" w:fill="FFFF99"/>
          <w:rtl/>
        </w:rPr>
        <w:t>1969</w:t>
      </w:r>
      <w:bookmarkEnd w:id="0"/>
    </w:p>
    <w:p w14:paraId="5901FE2F" w14:textId="77777777" w:rsidR="00503D8D" w:rsidRDefault="00503D8D" w:rsidP="004840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 ו-5 לחוק החניכות, תשי"ג</w:t>
      </w:r>
      <w:r w:rsidR="004840C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3C812631" w14:textId="77777777" w:rsidR="00503D8D" w:rsidRDefault="00503D8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 w14:anchorId="267C18C4">
          <v:rect id="_x0000_s1026" style="position:absolute;left:0;text-align:left;margin-left:464.5pt;margin-top:8.05pt;width:75.05pt;height:29.2pt;z-index:251656192" o:allowincell="f" filled="f" stroked="f" strokecolor="lime" strokeweight=".25pt">
            <v:textbox inset="0,0,0,0">
              <w:txbxContent>
                <w:p w14:paraId="2CFFFE5E" w14:textId="77777777" w:rsidR="00503D8D" w:rsidRDefault="00503D8D" w:rsidP="00CB77F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CB77F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נימלים</w:t>
                  </w:r>
                </w:p>
                <w:p w14:paraId="73CE1F35" w14:textId="77777777" w:rsidR="00503D8D" w:rsidRDefault="00503D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תש"ל</w:t>
                  </w:r>
                  <w:r w:rsidR="00CB77FC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במוכרנות הוא חמש-עשרה שנה, ובלבד שבמקום שטרם הוחל לימוד חובה של גילאי 14 ו-15 יהיה הגי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המינימלי ארבע-עשרה שנה.</w:t>
      </w:r>
    </w:p>
    <w:p w14:paraId="41A30CD4" w14:textId="77777777" w:rsidR="00503D8D" w:rsidRDefault="00503D8D" w:rsidP="004840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לחניכות במוכרנות היא לימוד בכיתות א' עד ח' של חינוך יסודי כמשמעותו בחוק לימוד חובה, תש"ט</w:t>
      </w:r>
      <w:r w:rsidR="004840C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1949, </w:t>
      </w:r>
      <w:r>
        <w:rPr>
          <w:rStyle w:val="default"/>
          <w:rFonts w:cs="FrankRuehl" w:hint="cs"/>
          <w:rtl/>
        </w:rPr>
        <w:t>אולם לענין חניכות נער שלגביו ניתנה הצהרת חניכות עד יום כ"ג באדר ב' תש"ל (31 בטרס 1970) מספיק לימוד בכיתות א' עד ז</w:t>
      </w:r>
      <w:r>
        <w:rPr>
          <w:rStyle w:val="default"/>
          <w:rFonts w:cs="FrankRuehl"/>
          <w:rtl/>
        </w:rPr>
        <w:t>' ו</w:t>
      </w:r>
      <w:r>
        <w:rPr>
          <w:rStyle w:val="default"/>
          <w:rFonts w:cs="FrankRuehl" w:hint="cs"/>
          <w:rtl/>
        </w:rPr>
        <w:t>עד בכלל.</w:t>
      </w:r>
    </w:p>
    <w:p w14:paraId="272FF17E" w14:textId="77777777" w:rsidR="00B74C1A" w:rsidRPr="004840CF" w:rsidRDefault="00B74C1A" w:rsidP="00B74C1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7"/>
      <w:r w:rsidRPr="004840C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8.1.1970</w:t>
      </w:r>
    </w:p>
    <w:p w14:paraId="75502565" w14:textId="77777777" w:rsidR="00B74C1A" w:rsidRPr="004840CF" w:rsidRDefault="00B74C1A" w:rsidP="00B74C1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840C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תש"ל-1970</w:t>
      </w:r>
    </w:p>
    <w:p w14:paraId="1EB77D7E" w14:textId="77777777" w:rsidR="00B74C1A" w:rsidRPr="004840CF" w:rsidRDefault="00B74C1A" w:rsidP="00B74C1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4840C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תש"ל מס' 2507</w:t>
        </w:r>
      </w:hyperlink>
      <w:r w:rsidRPr="004840CF">
        <w:rPr>
          <w:rFonts w:cs="FrankRuehl" w:hint="cs"/>
          <w:vanish/>
          <w:szCs w:val="20"/>
          <w:shd w:val="clear" w:color="auto" w:fill="FFFF99"/>
          <w:rtl/>
        </w:rPr>
        <w:t xml:space="preserve"> מיום 8.1.1970 עמ' 883</w:t>
      </w:r>
    </w:p>
    <w:p w14:paraId="00561089" w14:textId="77777777" w:rsidR="00B74C1A" w:rsidRPr="004840CF" w:rsidRDefault="00B74C1A" w:rsidP="00B74C1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840C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4840C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840C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840C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גיל המינימלי לחניכות </w:t>
      </w:r>
      <w:r w:rsidRPr="004840C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="00733143" w:rsidRPr="004840C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זבנות</w:t>
      </w:r>
      <w:r w:rsidR="004840CF"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840CF" w:rsidRPr="004840C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</w:t>
      </w:r>
      <w:r w:rsidRPr="004840C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מוכרנות</w:t>
      </w:r>
      <w:r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הוא חמש-עשרה שנה, ובלבד שבמקום שטרם הוחל לימוד חובה של גילאי 14 ו-15 יהיה הגי</w:t>
      </w:r>
      <w:r w:rsidRPr="004840C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ל </w:t>
      </w:r>
      <w:r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המינימלי ארבע-עשרה שנה.</w:t>
      </w:r>
    </w:p>
    <w:p w14:paraId="00C50F5F" w14:textId="77777777" w:rsidR="00B74C1A" w:rsidRPr="00384B00" w:rsidRDefault="00B74C1A" w:rsidP="004840CF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840CF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4840C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4840C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השכלה המינימלית לחניכות </w:t>
      </w:r>
      <w:r w:rsidR="00283898" w:rsidRPr="004840C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בזבנות</w:t>
      </w:r>
      <w:r w:rsidR="004840CF"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840CF" w:rsidRPr="004840C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</w:t>
      </w:r>
      <w:r w:rsidR="00283898" w:rsidRPr="004840C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מוכרנות</w:t>
      </w:r>
      <w:r w:rsidR="00283898"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היא לימוד בכיתות א' עד ח' של חינוך יסודי כמשמעותו בחוק לימוד חובה, תש"ט</w:t>
      </w:r>
      <w:r w:rsidR="004840CF"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4840C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1949, </w:t>
      </w:r>
      <w:r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אולם לענין חניכות נער שלגביו ניתנה הצהרת חניכות עד יום כ"ג באדר ב' תש"ל (31 בטרס 1970) מספיק לימוד בכיתות א' עד ז</w:t>
      </w:r>
      <w:r w:rsidRPr="004840C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' ו</w:t>
      </w:r>
      <w:r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בכלל.</w:t>
      </w:r>
      <w:bookmarkEnd w:id="2"/>
    </w:p>
    <w:p w14:paraId="22EB5A73" w14:textId="77777777" w:rsidR="00503D8D" w:rsidRPr="00697BE6" w:rsidRDefault="00503D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1"/>
      <w:bookmarkEnd w:id="3"/>
      <w:r w:rsidRPr="00697BE6">
        <w:rPr>
          <w:lang w:val="he-IL"/>
        </w:rPr>
        <w:pict w14:anchorId="01CED600">
          <v:rect id="_x0000_s1027" style="position:absolute;left:0;text-align:left;margin-left:464.5pt;margin-top:8.05pt;width:75.05pt;height:22.5pt;z-index:251657216" o:allowincell="f" filled="f" stroked="f" strokecolor="lime" strokeweight=".25pt">
            <v:textbox style="mso-next-textbox:#_x0000_s1027" inset="0,0,0,0">
              <w:txbxContent>
                <w:p w14:paraId="45BDFAE8" w14:textId="77777777" w:rsidR="00503D8D" w:rsidRDefault="00503D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  <w:p w14:paraId="244F73A5" w14:textId="77777777" w:rsidR="00503D8D" w:rsidRDefault="00503D8D" w:rsidP="00CB77F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תש"ל</w:t>
                  </w:r>
                  <w:r w:rsidR="00CB77FC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1970</w:t>
                  </w:r>
                </w:p>
              </w:txbxContent>
            </v:textbox>
            <w10:anchorlock/>
          </v:rect>
        </w:pict>
      </w:r>
      <w:r w:rsidRPr="00697BE6">
        <w:rPr>
          <w:rStyle w:val="big-number"/>
          <w:rFonts w:cs="Miriam"/>
          <w:rtl/>
        </w:rPr>
        <w:t>2.</w:t>
      </w:r>
      <w:r w:rsidRPr="00697BE6">
        <w:rPr>
          <w:rStyle w:val="big-number"/>
          <w:rFonts w:cs="Miriam"/>
          <w:rtl/>
        </w:rPr>
        <w:tab/>
      </w:r>
      <w:r w:rsidRPr="00697BE6">
        <w:rPr>
          <w:rStyle w:val="default"/>
          <w:rFonts w:cs="FrankRuehl"/>
          <w:rtl/>
        </w:rPr>
        <w:t>תק</w:t>
      </w:r>
      <w:r w:rsidRPr="00697BE6">
        <w:rPr>
          <w:rStyle w:val="default"/>
          <w:rFonts w:cs="FrankRuehl" w:hint="cs"/>
          <w:rtl/>
        </w:rPr>
        <w:t>ופת החניכות במוכרנות היא שנתיים.</w:t>
      </w:r>
    </w:p>
    <w:p w14:paraId="39F9B2B3" w14:textId="77777777" w:rsidR="002B499F" w:rsidRPr="004840CF" w:rsidRDefault="002B499F" w:rsidP="002B499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9"/>
      <w:r w:rsidRPr="004840C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8.1.1970</w:t>
      </w:r>
    </w:p>
    <w:p w14:paraId="3B494FAD" w14:textId="77777777" w:rsidR="002B499F" w:rsidRPr="004840CF" w:rsidRDefault="002B499F" w:rsidP="002B499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840C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תש"ל-1970</w:t>
      </w:r>
    </w:p>
    <w:p w14:paraId="068260BD" w14:textId="77777777" w:rsidR="002B499F" w:rsidRPr="004840CF" w:rsidRDefault="002B499F" w:rsidP="002B499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4840C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תש"ל מס' 2507</w:t>
        </w:r>
      </w:hyperlink>
      <w:r w:rsidRPr="004840CF">
        <w:rPr>
          <w:rFonts w:cs="FrankRuehl" w:hint="cs"/>
          <w:vanish/>
          <w:szCs w:val="20"/>
          <w:shd w:val="clear" w:color="auto" w:fill="FFFF99"/>
          <w:rtl/>
        </w:rPr>
        <w:t xml:space="preserve"> מיום 8.1.1970 עמ' 883</w:t>
      </w:r>
    </w:p>
    <w:p w14:paraId="52C5F1AD" w14:textId="77777777" w:rsidR="008A2922" w:rsidRPr="00442CF3" w:rsidRDefault="008A2922" w:rsidP="00263E71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840C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4840C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840C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</w:t>
      </w:r>
      <w:r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ופת החניכות </w:t>
      </w:r>
      <w:r w:rsidR="008C33FC" w:rsidRPr="004840C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בזבנות</w:t>
      </w:r>
      <w:r w:rsidR="004840CF"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840CF" w:rsidRPr="004840C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</w:t>
      </w:r>
      <w:r w:rsidR="008C33FC" w:rsidRPr="004840C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מוכרנות</w:t>
      </w:r>
      <w:r w:rsidR="008C33FC"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היא שנתיים.</w:t>
      </w:r>
      <w:bookmarkEnd w:id="4"/>
    </w:p>
    <w:p w14:paraId="0ED54A79" w14:textId="77777777" w:rsidR="00503D8D" w:rsidRDefault="00503D8D" w:rsidP="004840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2"/>
      <w:bookmarkEnd w:id="5"/>
      <w:r>
        <w:rPr>
          <w:lang w:val="he-IL"/>
        </w:rPr>
        <w:pict w14:anchorId="76F46A5B">
          <v:rect id="_x0000_s1028" style="position:absolute;left:0;text-align:left;margin-left:464.5pt;margin-top:8.05pt;width:75.05pt;height:20.15pt;z-index:251658240" o:allowincell="f" filled="f" stroked="f" strokecolor="lime" strokeweight=".25pt">
            <v:textbox inset="0,0,0,0">
              <w:txbxContent>
                <w:p w14:paraId="7F08E912" w14:textId="77777777" w:rsidR="00503D8D" w:rsidRDefault="00503D8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  <w:p w14:paraId="13E25DBD" w14:textId="77777777" w:rsidR="00503D8D" w:rsidRDefault="00503D8D" w:rsidP="00CB77F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 w:rsidR="00CB77FC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(מוכ</w:t>
      </w:r>
      <w:r>
        <w:rPr>
          <w:rStyle w:val="default"/>
          <w:rFonts w:cs="FrankRuehl"/>
          <w:rtl/>
        </w:rPr>
        <w:t>רנ</w:t>
      </w:r>
      <w:r>
        <w:rPr>
          <w:rStyle w:val="default"/>
          <w:rFonts w:cs="FrankRuehl" w:hint="cs"/>
          <w:rtl/>
        </w:rPr>
        <w:t>ות), תשכ"ט</w:t>
      </w:r>
      <w:r w:rsidR="004840C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1969".</w:t>
      </w:r>
    </w:p>
    <w:p w14:paraId="2796C885" w14:textId="77777777" w:rsidR="00102BD1" w:rsidRPr="004840CF" w:rsidRDefault="00102BD1" w:rsidP="00102BD1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6" w:name="Rov10"/>
      <w:r w:rsidRPr="004840C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8.1.1970</w:t>
      </w:r>
    </w:p>
    <w:p w14:paraId="5E975182" w14:textId="77777777" w:rsidR="00102BD1" w:rsidRPr="004840CF" w:rsidRDefault="00102BD1" w:rsidP="00102BD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4840C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תש"ל-1970</w:t>
      </w:r>
    </w:p>
    <w:p w14:paraId="6E1ED518" w14:textId="77777777" w:rsidR="00102BD1" w:rsidRPr="004840CF" w:rsidRDefault="00102BD1" w:rsidP="00102BD1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4840C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תש"ל מס' 2507</w:t>
        </w:r>
      </w:hyperlink>
      <w:r w:rsidRPr="004840CF">
        <w:rPr>
          <w:rFonts w:cs="FrankRuehl" w:hint="cs"/>
          <w:vanish/>
          <w:szCs w:val="20"/>
          <w:shd w:val="clear" w:color="auto" w:fill="FFFF99"/>
          <w:rtl/>
        </w:rPr>
        <w:t xml:space="preserve"> מיום 8.1.1970 עמ' 883</w:t>
      </w:r>
    </w:p>
    <w:p w14:paraId="2FE1F700" w14:textId="77777777" w:rsidR="00102BD1" w:rsidRPr="00442CF3" w:rsidRDefault="00102BD1" w:rsidP="00263E71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4840C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4840C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4840C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לת</w:t>
      </w:r>
      <w:r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קנות אלה ייקרא "תקנות החניכות </w:t>
      </w:r>
      <w:r w:rsidR="003B521B" w:rsidRPr="004840CF">
        <w:rPr>
          <w:rFonts w:cs="FrankRuehl"/>
          <w:vanish/>
          <w:sz w:val="22"/>
          <w:szCs w:val="22"/>
          <w:shd w:val="clear" w:color="auto" w:fill="FFFF99"/>
          <w:rtl/>
        </w:rPr>
        <w:t>(</w:t>
      </w:r>
      <w:r w:rsidR="003B521B" w:rsidRPr="004840C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זבנות</w:t>
      </w:r>
      <w:r w:rsidR="003B521B" w:rsidRPr="004840CF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B521B" w:rsidRPr="004840CF">
        <w:rPr>
          <w:rFonts w:cs="FrankRuehl"/>
          <w:vanish/>
          <w:sz w:val="22"/>
          <w:szCs w:val="22"/>
          <w:u w:val="single"/>
          <w:shd w:val="clear" w:color="auto" w:fill="FFFF99"/>
          <w:rtl/>
        </w:rPr>
        <w:t>מוכרנות</w:t>
      </w:r>
      <w:r w:rsidR="003B521B" w:rsidRPr="004840CF">
        <w:rPr>
          <w:rFonts w:cs="FrankRuehl"/>
          <w:vanish/>
          <w:sz w:val="22"/>
          <w:szCs w:val="22"/>
          <w:shd w:val="clear" w:color="auto" w:fill="FFFF99"/>
          <w:rtl/>
        </w:rPr>
        <w:t xml:space="preserve">), </w:t>
      </w:r>
      <w:r w:rsidRPr="004840C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תשכ"ט</w:t>
      </w:r>
      <w:r w:rsidRPr="004840C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–1969".</w:t>
      </w:r>
      <w:bookmarkEnd w:id="6"/>
    </w:p>
    <w:p w14:paraId="0ACD8974" w14:textId="77777777" w:rsidR="00102BD1" w:rsidRPr="00CB77FC" w:rsidRDefault="00102BD1" w:rsidP="00CB77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1EE170" w14:textId="77777777" w:rsidR="00503D8D" w:rsidRDefault="00503D8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BB454D" w14:textId="77777777" w:rsidR="00503D8D" w:rsidRDefault="00503D8D" w:rsidP="000355DD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בתמוז תשכ"ט (6 ביולי 1969)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אלמוגי</w:t>
      </w:r>
    </w:p>
    <w:p w14:paraId="745E7CFA" w14:textId="77777777" w:rsidR="00503D8D" w:rsidRDefault="00503D8D" w:rsidP="000355DD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67ED7323" w14:textId="77777777" w:rsidR="00503D8D" w:rsidRPr="00CB77FC" w:rsidRDefault="00503D8D" w:rsidP="00CB77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66EA59" w14:textId="77777777" w:rsidR="00CB77FC" w:rsidRPr="00CB77FC" w:rsidRDefault="00CB77FC" w:rsidP="00CB77F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3909A2" w14:textId="77777777" w:rsidR="00503D8D" w:rsidRPr="00CB77FC" w:rsidRDefault="00503D8D" w:rsidP="00CB77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6533799F" w14:textId="77777777" w:rsidR="00503D8D" w:rsidRPr="00CB77FC" w:rsidRDefault="00503D8D" w:rsidP="00CB77F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03D8D" w:rsidRPr="00CB77FC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BF517" w14:textId="77777777" w:rsidR="0033662D" w:rsidRDefault="0033662D">
      <w:r>
        <w:separator/>
      </w:r>
    </w:p>
  </w:endnote>
  <w:endnote w:type="continuationSeparator" w:id="0">
    <w:p w14:paraId="49D332FF" w14:textId="77777777" w:rsidR="0033662D" w:rsidRDefault="00336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88427" w14:textId="77777777" w:rsidR="00503D8D" w:rsidRDefault="00503D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9278E8" w14:textId="77777777" w:rsidR="00503D8D" w:rsidRDefault="00503D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B34FA41" w14:textId="77777777" w:rsidR="00503D8D" w:rsidRDefault="00503D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B77FC">
      <w:rPr>
        <w:rFonts w:cs="TopType Jerushalmi"/>
        <w:noProof/>
        <w:color w:val="000000"/>
        <w:sz w:val="14"/>
        <w:szCs w:val="14"/>
      </w:rPr>
      <w:t>D:\Yael\hakika\Revadim\p175_047.doc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FAE7A" w14:textId="77777777" w:rsidR="00503D8D" w:rsidRDefault="00503D8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355D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AB54FB0" w14:textId="77777777" w:rsidR="00503D8D" w:rsidRDefault="00503D8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8BF1D2F" w14:textId="77777777" w:rsidR="00503D8D" w:rsidRDefault="00503D8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B77FC">
      <w:rPr>
        <w:rFonts w:cs="TopType Jerushalmi"/>
        <w:noProof/>
        <w:color w:val="000000"/>
        <w:sz w:val="14"/>
        <w:szCs w:val="14"/>
      </w:rPr>
      <w:t>D:\Yael\hakika\Revadim\p175_047.doc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11348" w14:textId="77777777" w:rsidR="0033662D" w:rsidRDefault="0033662D" w:rsidP="00CB77F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B497805" w14:textId="77777777" w:rsidR="0033662D" w:rsidRDefault="0033662D">
      <w:r>
        <w:continuationSeparator/>
      </w:r>
    </w:p>
  </w:footnote>
  <w:footnote w:id="1">
    <w:p w14:paraId="37C1205E" w14:textId="77777777" w:rsidR="00CB77FC" w:rsidRDefault="00CB77FC" w:rsidP="00CB77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CB77F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C1A9B">
          <w:rPr>
            <w:rStyle w:val="Hyperlink"/>
            <w:rFonts w:cs="FrankRuehl" w:hint="cs"/>
            <w:rtl/>
          </w:rPr>
          <w:t>ק"ת</w:t>
        </w:r>
        <w:r w:rsidRPr="003C1A9B">
          <w:rPr>
            <w:rStyle w:val="Hyperlink"/>
            <w:rFonts w:cs="FrankRuehl"/>
            <w:rtl/>
          </w:rPr>
          <w:t xml:space="preserve"> </w:t>
        </w:r>
        <w:r w:rsidRPr="003C1A9B">
          <w:rPr>
            <w:rStyle w:val="Hyperlink"/>
            <w:rFonts w:cs="FrankRuehl" w:hint="cs"/>
            <w:rtl/>
          </w:rPr>
          <w:t>תשכ"ט מס' 2423</w:t>
        </w:r>
      </w:hyperlink>
      <w:r>
        <w:rPr>
          <w:rFonts w:cs="FrankRuehl" w:hint="cs"/>
          <w:rtl/>
        </w:rPr>
        <w:t xml:space="preserve"> מיום 24.7.1969 עמ' 1866.</w:t>
      </w:r>
    </w:p>
    <w:p w14:paraId="070376BE" w14:textId="77777777" w:rsidR="00CB77FC" w:rsidRPr="00CB77FC" w:rsidRDefault="00CB77FC" w:rsidP="00CB77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5E0622">
          <w:rPr>
            <w:rStyle w:val="Hyperlink"/>
            <w:rFonts w:cs="FrankRuehl" w:hint="cs"/>
            <w:rtl/>
          </w:rPr>
          <w:t>ק"ת תש"ל מס' 250</w:t>
        </w:r>
        <w:r w:rsidRPr="005E0622">
          <w:rPr>
            <w:rStyle w:val="Hyperlink"/>
            <w:rFonts w:cs="FrankRuehl" w:hint="cs"/>
            <w:rtl/>
          </w:rPr>
          <w:t>7</w:t>
        </w:r>
      </w:hyperlink>
      <w:r>
        <w:rPr>
          <w:rFonts w:cs="FrankRuehl" w:hint="cs"/>
          <w:rtl/>
        </w:rPr>
        <w:t xml:space="preserve"> מיום 8.1.1970 עמ' 883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תש"ל-1970.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3AB7A" w14:textId="77777777" w:rsidR="00503D8D" w:rsidRDefault="00503D8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(מוכרנות), תשכ"ט–1969</w:t>
    </w:r>
  </w:p>
  <w:p w14:paraId="70663039" w14:textId="77777777" w:rsidR="00503D8D" w:rsidRDefault="00503D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54F0CC" w14:textId="77777777" w:rsidR="00503D8D" w:rsidRDefault="00503D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0BB94" w14:textId="77777777" w:rsidR="00503D8D" w:rsidRDefault="00503D8D" w:rsidP="00CB77F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(מוכרנות), תשכ"ט</w:t>
    </w:r>
    <w:r w:rsidR="00CB77F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14:paraId="3FA8DEC7" w14:textId="77777777" w:rsidR="00503D8D" w:rsidRDefault="00503D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77531B" w14:textId="77777777" w:rsidR="00503D8D" w:rsidRDefault="00503D8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D8D"/>
    <w:rsid w:val="0002343F"/>
    <w:rsid w:val="000355DD"/>
    <w:rsid w:val="000907E6"/>
    <w:rsid w:val="000D41A6"/>
    <w:rsid w:val="00102BD1"/>
    <w:rsid w:val="001B5C78"/>
    <w:rsid w:val="00263E71"/>
    <w:rsid w:val="00266CCA"/>
    <w:rsid w:val="00283898"/>
    <w:rsid w:val="002B499F"/>
    <w:rsid w:val="003151A0"/>
    <w:rsid w:val="0033662D"/>
    <w:rsid w:val="00384B00"/>
    <w:rsid w:val="003B521B"/>
    <w:rsid w:val="003C1A9B"/>
    <w:rsid w:val="00426F9F"/>
    <w:rsid w:val="00442CF3"/>
    <w:rsid w:val="00482451"/>
    <w:rsid w:val="004840CF"/>
    <w:rsid w:val="00503D8D"/>
    <w:rsid w:val="005850D9"/>
    <w:rsid w:val="005E0622"/>
    <w:rsid w:val="00607329"/>
    <w:rsid w:val="006224C7"/>
    <w:rsid w:val="00697BE6"/>
    <w:rsid w:val="006C5074"/>
    <w:rsid w:val="006D01CE"/>
    <w:rsid w:val="00733143"/>
    <w:rsid w:val="007B02D2"/>
    <w:rsid w:val="008068AC"/>
    <w:rsid w:val="008A112B"/>
    <w:rsid w:val="008A2922"/>
    <w:rsid w:val="008C33FC"/>
    <w:rsid w:val="008C78C7"/>
    <w:rsid w:val="00916876"/>
    <w:rsid w:val="009C35B6"/>
    <w:rsid w:val="009F7FEE"/>
    <w:rsid w:val="00A9017D"/>
    <w:rsid w:val="00AB6CEB"/>
    <w:rsid w:val="00B16C77"/>
    <w:rsid w:val="00B74C1A"/>
    <w:rsid w:val="00B83226"/>
    <w:rsid w:val="00C600F2"/>
    <w:rsid w:val="00CB77FC"/>
    <w:rsid w:val="00DB6650"/>
    <w:rsid w:val="00E07591"/>
    <w:rsid w:val="00EC6785"/>
    <w:rsid w:val="00EF1159"/>
    <w:rsid w:val="00F81A20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768E978"/>
  <w15:chartTrackingRefBased/>
  <w15:docId w15:val="{212F6954-4D90-427F-95E8-B95BA017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02343F"/>
    <w:rPr>
      <w:color w:val="800080"/>
      <w:u w:val="single"/>
    </w:rPr>
  </w:style>
  <w:style w:type="paragraph" w:styleId="a5">
    <w:name w:val="footnote text"/>
    <w:basedOn w:val="a"/>
    <w:semiHidden/>
    <w:rsid w:val="00CB77FC"/>
    <w:rPr>
      <w:sz w:val="20"/>
      <w:szCs w:val="20"/>
    </w:rPr>
  </w:style>
  <w:style w:type="character" w:styleId="a6">
    <w:name w:val="footnote reference"/>
    <w:basedOn w:val="a0"/>
    <w:semiHidden/>
    <w:rsid w:val="00CB77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2507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2507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507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2507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2507.pdf" TargetMode="External"/><Relationship Id="rId1" Type="http://schemas.openxmlformats.org/officeDocument/2006/relationships/hyperlink" Target="http://www.nevo.co.il/Law_word/law06/TAK-24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2173</CharactersWithSpaces>
  <SharedDoc>false</SharedDoc>
  <HLinks>
    <vt:vector size="54" baseType="variant">
      <vt:variant>
        <vt:i4>8060938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http://www.nevo.co.il/Law_word/law06/TAK-2507.pdf</vt:lpwstr>
      </vt:variant>
      <vt:variant>
        <vt:lpwstr/>
      </vt:variant>
      <vt:variant>
        <vt:i4>8060938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http://www.nevo.co.il/Law_word/law06/TAK-2507.pdf</vt:lpwstr>
      </vt:variant>
      <vt:variant>
        <vt:lpwstr/>
      </vt:variant>
      <vt:variant>
        <vt:i4>8060938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http://www.nevo.co.il/Law_word/law06/TAK-2507.pdf</vt:lpwstr>
      </vt:variant>
      <vt:variant>
        <vt:lpwstr/>
      </vt:variant>
      <vt:variant>
        <vt:i4>8060938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http://www.nevo.co.il/Law_word/law06/TAK-2507.pdf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http://www.nevo.co.il/Law_word/law06/TAK-2507.pdf</vt:lpwstr>
      </vt:variant>
      <vt:variant>
        <vt:lpwstr/>
      </vt:variant>
      <vt:variant>
        <vt:i4>7929871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(מוכרנות), תשכ"ט-1969</vt:lpwstr>
  </property>
  <property fmtid="{D5CDD505-2E9C-101B-9397-08002B2CF9AE}" pid="5" name="LAWNUMBER">
    <vt:lpwstr>0047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