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3D95" w:rsidRDefault="00C93D95">
      <w:pPr>
        <w:pStyle w:val="big-header"/>
        <w:ind w:left="0" w:right="1134"/>
        <w:rPr>
          <w:rFonts w:hint="cs"/>
          <w:rtl/>
        </w:rPr>
      </w:pPr>
      <w:r>
        <w:rPr>
          <w:rtl/>
        </w:rPr>
        <w:t>תקנות סדר הדין (פיצויים בשל מעצר או מאסר), תשמ"ב</w:t>
      </w:r>
      <w:r>
        <w:rPr>
          <w:rFonts w:hint="cs"/>
          <w:rtl/>
        </w:rPr>
        <w:t>-</w:t>
      </w:r>
      <w:r>
        <w:rPr>
          <w:rtl/>
        </w:rPr>
        <w:t>1982</w:t>
      </w:r>
    </w:p>
    <w:p w:rsidR="00465386" w:rsidRDefault="00465386" w:rsidP="00465386">
      <w:pPr>
        <w:spacing w:line="320" w:lineRule="auto"/>
        <w:jc w:val="left"/>
        <w:rPr>
          <w:rFonts w:cs="FrankRuehl" w:hint="cs"/>
          <w:szCs w:val="26"/>
          <w:rtl/>
        </w:rPr>
      </w:pPr>
    </w:p>
    <w:p w:rsidR="00886825" w:rsidRPr="00465386" w:rsidRDefault="00886825" w:rsidP="00465386">
      <w:pPr>
        <w:spacing w:line="320" w:lineRule="auto"/>
        <w:jc w:val="left"/>
        <w:rPr>
          <w:rFonts w:cs="FrankRuehl" w:hint="cs"/>
          <w:szCs w:val="26"/>
          <w:rtl/>
        </w:rPr>
      </w:pPr>
    </w:p>
    <w:p w:rsidR="00465386" w:rsidRDefault="00465386" w:rsidP="00465386">
      <w:pPr>
        <w:spacing w:line="320" w:lineRule="auto"/>
        <w:jc w:val="left"/>
        <w:rPr>
          <w:rFonts w:cs="Miriam"/>
          <w:szCs w:val="22"/>
          <w:rtl/>
        </w:rPr>
      </w:pPr>
      <w:r w:rsidRPr="00465386">
        <w:rPr>
          <w:rFonts w:cs="Miriam"/>
          <w:szCs w:val="22"/>
          <w:rtl/>
        </w:rPr>
        <w:t>בתי משפט וסדרי דין</w:t>
      </w:r>
      <w:r w:rsidRPr="00465386">
        <w:rPr>
          <w:rFonts w:cs="FrankRuehl"/>
          <w:szCs w:val="26"/>
          <w:rtl/>
        </w:rPr>
        <w:t xml:space="preserve"> – סדר דין פלילי – מעצר וחיפוש</w:t>
      </w:r>
    </w:p>
    <w:p w:rsidR="00465386" w:rsidRDefault="00465386" w:rsidP="00465386">
      <w:pPr>
        <w:spacing w:line="320" w:lineRule="auto"/>
        <w:jc w:val="left"/>
        <w:rPr>
          <w:rFonts w:cs="Miriam"/>
          <w:szCs w:val="22"/>
          <w:rtl/>
        </w:rPr>
      </w:pPr>
      <w:r w:rsidRPr="00465386">
        <w:rPr>
          <w:rFonts w:cs="Miriam"/>
          <w:szCs w:val="22"/>
          <w:rtl/>
        </w:rPr>
        <w:t>בתי משפט וסדרי דין</w:t>
      </w:r>
      <w:r w:rsidRPr="00465386">
        <w:rPr>
          <w:rFonts w:cs="FrankRuehl"/>
          <w:szCs w:val="26"/>
          <w:rtl/>
        </w:rPr>
        <w:t xml:space="preserve"> – סדר דין אזרחי</w:t>
      </w:r>
    </w:p>
    <w:p w:rsidR="00465386" w:rsidRPr="00465386" w:rsidRDefault="00465386" w:rsidP="00465386">
      <w:pPr>
        <w:spacing w:line="320" w:lineRule="auto"/>
        <w:jc w:val="left"/>
        <w:rPr>
          <w:rFonts w:cs="Miriam" w:hint="cs"/>
          <w:szCs w:val="22"/>
          <w:rtl/>
        </w:rPr>
      </w:pPr>
      <w:r w:rsidRPr="00465386">
        <w:rPr>
          <w:rFonts w:cs="Miriam"/>
          <w:szCs w:val="22"/>
          <w:rtl/>
        </w:rPr>
        <w:t>עונשין ומשפט פלילי</w:t>
      </w:r>
      <w:r w:rsidRPr="00465386">
        <w:rPr>
          <w:rFonts w:cs="FrankRuehl"/>
          <w:szCs w:val="26"/>
          <w:rtl/>
        </w:rPr>
        <w:t xml:space="preserve"> – ענישה, מאסר ומעצר</w:t>
      </w:r>
    </w:p>
    <w:p w:rsidR="00C93D95" w:rsidRDefault="00C93D9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70BE0" w:rsidRPr="00970BE0">
        <w:tblPrEx>
          <w:tblCellMar>
            <w:top w:w="0" w:type="dxa"/>
            <w:bottom w:w="0" w:type="dxa"/>
          </w:tblCellMar>
        </w:tblPrEx>
        <w:tc>
          <w:tcPr>
            <w:tcW w:w="1247" w:type="dxa"/>
          </w:tcPr>
          <w:p w:rsidR="00970BE0" w:rsidRPr="00970BE0" w:rsidRDefault="00970BE0" w:rsidP="00970BE0">
            <w:pPr>
              <w:spacing w:line="240" w:lineRule="auto"/>
              <w:jc w:val="left"/>
              <w:rPr>
                <w:rFonts w:cs="Frankruhel"/>
                <w:sz w:val="24"/>
                <w:rtl/>
              </w:rPr>
            </w:pPr>
            <w:r>
              <w:rPr>
                <w:rFonts w:cs="Times New Roman"/>
                <w:sz w:val="24"/>
                <w:rtl/>
              </w:rPr>
              <w:t xml:space="preserve">סעיף 1 </w:t>
            </w:r>
          </w:p>
        </w:tc>
        <w:tc>
          <w:tcPr>
            <w:tcW w:w="5669" w:type="dxa"/>
          </w:tcPr>
          <w:p w:rsidR="00970BE0" w:rsidRPr="00970BE0" w:rsidRDefault="00970BE0" w:rsidP="00970BE0">
            <w:pPr>
              <w:spacing w:line="240" w:lineRule="auto"/>
              <w:jc w:val="left"/>
              <w:rPr>
                <w:rFonts w:cs="Frankruhel"/>
                <w:sz w:val="24"/>
                <w:rtl/>
              </w:rPr>
            </w:pPr>
            <w:r>
              <w:rPr>
                <w:rFonts w:cs="Times New Roman"/>
                <w:sz w:val="24"/>
                <w:rtl/>
              </w:rPr>
              <w:t>הגדרות</w:t>
            </w:r>
          </w:p>
        </w:tc>
        <w:tc>
          <w:tcPr>
            <w:tcW w:w="567" w:type="dxa"/>
          </w:tcPr>
          <w:p w:rsidR="00970BE0" w:rsidRPr="00970BE0" w:rsidRDefault="00970BE0" w:rsidP="00970BE0">
            <w:pPr>
              <w:spacing w:line="240" w:lineRule="auto"/>
              <w:jc w:val="left"/>
              <w:rPr>
                <w:rStyle w:val="Hyperlink"/>
                <w:rtl/>
              </w:rPr>
            </w:pPr>
            <w:hyperlink w:anchor="Seif1" w:tooltip="הגדרות" w:history="1">
              <w:r w:rsidRPr="00970BE0">
                <w:rPr>
                  <w:rStyle w:val="Hyperlink"/>
                </w:rPr>
                <w:t>Go</w:t>
              </w:r>
            </w:hyperlink>
          </w:p>
        </w:tc>
        <w:tc>
          <w:tcPr>
            <w:tcW w:w="850" w:type="dxa"/>
          </w:tcPr>
          <w:p w:rsidR="00970BE0" w:rsidRPr="00970BE0" w:rsidRDefault="00970BE0" w:rsidP="00970B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70BE0" w:rsidRPr="00970BE0">
        <w:tblPrEx>
          <w:tblCellMar>
            <w:top w:w="0" w:type="dxa"/>
            <w:bottom w:w="0" w:type="dxa"/>
          </w:tblCellMar>
        </w:tblPrEx>
        <w:tc>
          <w:tcPr>
            <w:tcW w:w="1247" w:type="dxa"/>
          </w:tcPr>
          <w:p w:rsidR="00970BE0" w:rsidRPr="00970BE0" w:rsidRDefault="00970BE0" w:rsidP="00970BE0">
            <w:pPr>
              <w:spacing w:line="240" w:lineRule="auto"/>
              <w:jc w:val="left"/>
              <w:rPr>
                <w:rFonts w:cs="Frankruhel"/>
                <w:sz w:val="24"/>
                <w:rtl/>
              </w:rPr>
            </w:pPr>
            <w:r>
              <w:rPr>
                <w:rFonts w:cs="Times New Roman"/>
                <w:sz w:val="24"/>
                <w:rtl/>
              </w:rPr>
              <w:t xml:space="preserve">סעיף 2 </w:t>
            </w:r>
          </w:p>
        </w:tc>
        <w:tc>
          <w:tcPr>
            <w:tcW w:w="5669" w:type="dxa"/>
          </w:tcPr>
          <w:p w:rsidR="00970BE0" w:rsidRPr="00970BE0" w:rsidRDefault="00970BE0" w:rsidP="00970BE0">
            <w:pPr>
              <w:spacing w:line="240" w:lineRule="auto"/>
              <w:jc w:val="left"/>
              <w:rPr>
                <w:rFonts w:cs="Frankruhel"/>
                <w:sz w:val="24"/>
                <w:rtl/>
              </w:rPr>
            </w:pPr>
            <w:r>
              <w:rPr>
                <w:rFonts w:cs="Times New Roman"/>
                <w:sz w:val="24"/>
                <w:rtl/>
              </w:rPr>
              <w:t>מקום שיפוט</w:t>
            </w:r>
          </w:p>
        </w:tc>
        <w:tc>
          <w:tcPr>
            <w:tcW w:w="567" w:type="dxa"/>
          </w:tcPr>
          <w:p w:rsidR="00970BE0" w:rsidRPr="00970BE0" w:rsidRDefault="00970BE0" w:rsidP="00970BE0">
            <w:pPr>
              <w:spacing w:line="240" w:lineRule="auto"/>
              <w:jc w:val="left"/>
              <w:rPr>
                <w:rStyle w:val="Hyperlink"/>
                <w:rtl/>
              </w:rPr>
            </w:pPr>
            <w:hyperlink w:anchor="Seif2" w:tooltip="מקום שיפוט" w:history="1">
              <w:r w:rsidRPr="00970BE0">
                <w:rPr>
                  <w:rStyle w:val="Hyperlink"/>
                </w:rPr>
                <w:t>Go</w:t>
              </w:r>
            </w:hyperlink>
          </w:p>
        </w:tc>
        <w:tc>
          <w:tcPr>
            <w:tcW w:w="850" w:type="dxa"/>
          </w:tcPr>
          <w:p w:rsidR="00970BE0" w:rsidRPr="00970BE0" w:rsidRDefault="00970BE0" w:rsidP="00970B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70BE0" w:rsidRPr="00970BE0">
        <w:tblPrEx>
          <w:tblCellMar>
            <w:top w:w="0" w:type="dxa"/>
            <w:bottom w:w="0" w:type="dxa"/>
          </w:tblCellMar>
        </w:tblPrEx>
        <w:tc>
          <w:tcPr>
            <w:tcW w:w="1247" w:type="dxa"/>
          </w:tcPr>
          <w:p w:rsidR="00970BE0" w:rsidRPr="00970BE0" w:rsidRDefault="00970BE0" w:rsidP="00970BE0">
            <w:pPr>
              <w:spacing w:line="240" w:lineRule="auto"/>
              <w:jc w:val="left"/>
              <w:rPr>
                <w:rFonts w:cs="Frankruhel"/>
                <w:sz w:val="24"/>
                <w:rtl/>
              </w:rPr>
            </w:pPr>
            <w:r>
              <w:rPr>
                <w:rFonts w:cs="Times New Roman"/>
                <w:sz w:val="24"/>
                <w:rtl/>
              </w:rPr>
              <w:t xml:space="preserve">סעיף 3 </w:t>
            </w:r>
          </w:p>
        </w:tc>
        <w:tc>
          <w:tcPr>
            <w:tcW w:w="5669" w:type="dxa"/>
          </w:tcPr>
          <w:p w:rsidR="00970BE0" w:rsidRPr="00970BE0" w:rsidRDefault="00970BE0" w:rsidP="00970BE0">
            <w:pPr>
              <w:spacing w:line="240" w:lineRule="auto"/>
              <w:jc w:val="left"/>
              <w:rPr>
                <w:rFonts w:cs="Frankruhel"/>
                <w:sz w:val="24"/>
                <w:rtl/>
              </w:rPr>
            </w:pPr>
            <w:r>
              <w:rPr>
                <w:rFonts w:cs="Times New Roman"/>
                <w:sz w:val="24"/>
                <w:rtl/>
              </w:rPr>
              <w:t>החלת תקנות</w:t>
            </w:r>
          </w:p>
        </w:tc>
        <w:tc>
          <w:tcPr>
            <w:tcW w:w="567" w:type="dxa"/>
          </w:tcPr>
          <w:p w:rsidR="00970BE0" w:rsidRPr="00970BE0" w:rsidRDefault="00970BE0" w:rsidP="00970BE0">
            <w:pPr>
              <w:spacing w:line="240" w:lineRule="auto"/>
              <w:jc w:val="left"/>
              <w:rPr>
                <w:rStyle w:val="Hyperlink"/>
                <w:rtl/>
              </w:rPr>
            </w:pPr>
            <w:hyperlink w:anchor="Seif3" w:tooltip="החלת תקנות" w:history="1">
              <w:r w:rsidRPr="00970BE0">
                <w:rPr>
                  <w:rStyle w:val="Hyperlink"/>
                </w:rPr>
                <w:t>Go</w:t>
              </w:r>
            </w:hyperlink>
          </w:p>
        </w:tc>
        <w:tc>
          <w:tcPr>
            <w:tcW w:w="850" w:type="dxa"/>
          </w:tcPr>
          <w:p w:rsidR="00970BE0" w:rsidRPr="00970BE0" w:rsidRDefault="00970BE0" w:rsidP="00970B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70BE0" w:rsidRPr="00970BE0">
        <w:tblPrEx>
          <w:tblCellMar>
            <w:top w:w="0" w:type="dxa"/>
            <w:bottom w:w="0" w:type="dxa"/>
          </w:tblCellMar>
        </w:tblPrEx>
        <w:tc>
          <w:tcPr>
            <w:tcW w:w="1247" w:type="dxa"/>
          </w:tcPr>
          <w:p w:rsidR="00970BE0" w:rsidRPr="00970BE0" w:rsidRDefault="00970BE0" w:rsidP="00970BE0">
            <w:pPr>
              <w:spacing w:line="240" w:lineRule="auto"/>
              <w:jc w:val="left"/>
              <w:rPr>
                <w:rFonts w:cs="Frankruhel"/>
                <w:sz w:val="24"/>
                <w:rtl/>
              </w:rPr>
            </w:pPr>
            <w:r>
              <w:rPr>
                <w:rFonts w:cs="Times New Roman"/>
                <w:sz w:val="24"/>
                <w:rtl/>
              </w:rPr>
              <w:t xml:space="preserve">סעיף 4 </w:t>
            </w:r>
          </w:p>
        </w:tc>
        <w:tc>
          <w:tcPr>
            <w:tcW w:w="5669" w:type="dxa"/>
          </w:tcPr>
          <w:p w:rsidR="00970BE0" w:rsidRPr="00970BE0" w:rsidRDefault="00970BE0" w:rsidP="00970BE0">
            <w:pPr>
              <w:spacing w:line="240" w:lineRule="auto"/>
              <w:jc w:val="left"/>
              <w:rPr>
                <w:rFonts w:cs="Frankruhel"/>
                <w:sz w:val="24"/>
                <w:rtl/>
              </w:rPr>
            </w:pPr>
            <w:r>
              <w:rPr>
                <w:rFonts w:cs="Times New Roman"/>
                <w:sz w:val="24"/>
                <w:rtl/>
              </w:rPr>
              <w:t>הגשת הבקשה</w:t>
            </w:r>
          </w:p>
        </w:tc>
        <w:tc>
          <w:tcPr>
            <w:tcW w:w="567" w:type="dxa"/>
          </w:tcPr>
          <w:p w:rsidR="00970BE0" w:rsidRPr="00970BE0" w:rsidRDefault="00970BE0" w:rsidP="00970BE0">
            <w:pPr>
              <w:spacing w:line="240" w:lineRule="auto"/>
              <w:jc w:val="left"/>
              <w:rPr>
                <w:rStyle w:val="Hyperlink"/>
                <w:rtl/>
              </w:rPr>
            </w:pPr>
            <w:hyperlink w:anchor="Seif4" w:tooltip="הגשת הבקשה" w:history="1">
              <w:r w:rsidRPr="00970BE0">
                <w:rPr>
                  <w:rStyle w:val="Hyperlink"/>
                </w:rPr>
                <w:t>Go</w:t>
              </w:r>
            </w:hyperlink>
          </w:p>
        </w:tc>
        <w:tc>
          <w:tcPr>
            <w:tcW w:w="850" w:type="dxa"/>
          </w:tcPr>
          <w:p w:rsidR="00970BE0" w:rsidRPr="00970BE0" w:rsidRDefault="00970BE0" w:rsidP="00970B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70BE0" w:rsidRPr="00970BE0">
        <w:tblPrEx>
          <w:tblCellMar>
            <w:top w:w="0" w:type="dxa"/>
            <w:bottom w:w="0" w:type="dxa"/>
          </w:tblCellMar>
        </w:tblPrEx>
        <w:tc>
          <w:tcPr>
            <w:tcW w:w="1247" w:type="dxa"/>
          </w:tcPr>
          <w:p w:rsidR="00970BE0" w:rsidRPr="00970BE0" w:rsidRDefault="00970BE0" w:rsidP="00970BE0">
            <w:pPr>
              <w:spacing w:line="240" w:lineRule="auto"/>
              <w:jc w:val="left"/>
              <w:rPr>
                <w:rFonts w:cs="Frankruhel"/>
                <w:sz w:val="24"/>
                <w:rtl/>
              </w:rPr>
            </w:pPr>
            <w:r>
              <w:rPr>
                <w:rFonts w:cs="Times New Roman"/>
                <w:sz w:val="24"/>
                <w:rtl/>
              </w:rPr>
              <w:t xml:space="preserve">סעיף 5 </w:t>
            </w:r>
          </w:p>
        </w:tc>
        <w:tc>
          <w:tcPr>
            <w:tcW w:w="5669" w:type="dxa"/>
          </w:tcPr>
          <w:p w:rsidR="00970BE0" w:rsidRPr="00970BE0" w:rsidRDefault="00970BE0" w:rsidP="00970BE0">
            <w:pPr>
              <w:spacing w:line="240" w:lineRule="auto"/>
              <w:jc w:val="left"/>
              <w:rPr>
                <w:rFonts w:cs="Frankruhel"/>
                <w:sz w:val="24"/>
                <w:rtl/>
              </w:rPr>
            </w:pPr>
            <w:r>
              <w:rPr>
                <w:rFonts w:cs="Times New Roman"/>
                <w:sz w:val="24"/>
                <w:rtl/>
              </w:rPr>
              <w:t>דיון ללא בקשה</w:t>
            </w:r>
          </w:p>
        </w:tc>
        <w:tc>
          <w:tcPr>
            <w:tcW w:w="567" w:type="dxa"/>
          </w:tcPr>
          <w:p w:rsidR="00970BE0" w:rsidRPr="00970BE0" w:rsidRDefault="00970BE0" w:rsidP="00970BE0">
            <w:pPr>
              <w:spacing w:line="240" w:lineRule="auto"/>
              <w:jc w:val="left"/>
              <w:rPr>
                <w:rStyle w:val="Hyperlink"/>
                <w:rtl/>
              </w:rPr>
            </w:pPr>
            <w:hyperlink w:anchor="Seif5" w:tooltip="דיון ללא בקשה" w:history="1">
              <w:r w:rsidRPr="00970BE0">
                <w:rPr>
                  <w:rStyle w:val="Hyperlink"/>
                </w:rPr>
                <w:t>Go</w:t>
              </w:r>
            </w:hyperlink>
          </w:p>
        </w:tc>
        <w:tc>
          <w:tcPr>
            <w:tcW w:w="850" w:type="dxa"/>
          </w:tcPr>
          <w:p w:rsidR="00970BE0" w:rsidRPr="00970BE0" w:rsidRDefault="00970BE0" w:rsidP="00970B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70BE0" w:rsidRPr="00970BE0">
        <w:tblPrEx>
          <w:tblCellMar>
            <w:top w:w="0" w:type="dxa"/>
            <w:bottom w:w="0" w:type="dxa"/>
          </w:tblCellMar>
        </w:tblPrEx>
        <w:tc>
          <w:tcPr>
            <w:tcW w:w="1247" w:type="dxa"/>
          </w:tcPr>
          <w:p w:rsidR="00970BE0" w:rsidRPr="00970BE0" w:rsidRDefault="00970BE0" w:rsidP="00970BE0">
            <w:pPr>
              <w:spacing w:line="240" w:lineRule="auto"/>
              <w:jc w:val="left"/>
              <w:rPr>
                <w:rFonts w:cs="Frankruhel"/>
                <w:sz w:val="24"/>
                <w:rtl/>
              </w:rPr>
            </w:pPr>
            <w:r>
              <w:rPr>
                <w:rFonts w:cs="Times New Roman"/>
                <w:sz w:val="24"/>
                <w:rtl/>
              </w:rPr>
              <w:t xml:space="preserve">סעיף 6 </w:t>
            </w:r>
          </w:p>
        </w:tc>
        <w:tc>
          <w:tcPr>
            <w:tcW w:w="5669" w:type="dxa"/>
          </w:tcPr>
          <w:p w:rsidR="00970BE0" w:rsidRPr="00970BE0" w:rsidRDefault="00970BE0" w:rsidP="00970BE0">
            <w:pPr>
              <w:spacing w:line="240" w:lineRule="auto"/>
              <w:jc w:val="left"/>
              <w:rPr>
                <w:rFonts w:cs="Frankruhel"/>
                <w:sz w:val="24"/>
                <w:rtl/>
              </w:rPr>
            </w:pPr>
            <w:r>
              <w:rPr>
                <w:rFonts w:cs="Times New Roman"/>
                <w:sz w:val="24"/>
                <w:rtl/>
              </w:rPr>
              <w:t>טענות הצדדים</w:t>
            </w:r>
          </w:p>
        </w:tc>
        <w:tc>
          <w:tcPr>
            <w:tcW w:w="567" w:type="dxa"/>
          </w:tcPr>
          <w:p w:rsidR="00970BE0" w:rsidRPr="00970BE0" w:rsidRDefault="00970BE0" w:rsidP="00970BE0">
            <w:pPr>
              <w:spacing w:line="240" w:lineRule="auto"/>
              <w:jc w:val="left"/>
              <w:rPr>
                <w:rStyle w:val="Hyperlink"/>
                <w:rtl/>
              </w:rPr>
            </w:pPr>
            <w:hyperlink w:anchor="Seif6" w:tooltip="טענות הצדדים" w:history="1">
              <w:r w:rsidRPr="00970BE0">
                <w:rPr>
                  <w:rStyle w:val="Hyperlink"/>
                </w:rPr>
                <w:t>Go</w:t>
              </w:r>
            </w:hyperlink>
          </w:p>
        </w:tc>
        <w:tc>
          <w:tcPr>
            <w:tcW w:w="850" w:type="dxa"/>
          </w:tcPr>
          <w:p w:rsidR="00970BE0" w:rsidRPr="00970BE0" w:rsidRDefault="00970BE0" w:rsidP="00970B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70BE0" w:rsidRPr="00970BE0">
        <w:tblPrEx>
          <w:tblCellMar>
            <w:top w:w="0" w:type="dxa"/>
            <w:bottom w:w="0" w:type="dxa"/>
          </w:tblCellMar>
        </w:tblPrEx>
        <w:tc>
          <w:tcPr>
            <w:tcW w:w="1247" w:type="dxa"/>
          </w:tcPr>
          <w:p w:rsidR="00970BE0" w:rsidRPr="00970BE0" w:rsidRDefault="00970BE0" w:rsidP="00970BE0">
            <w:pPr>
              <w:spacing w:line="240" w:lineRule="auto"/>
              <w:jc w:val="left"/>
              <w:rPr>
                <w:rFonts w:cs="Frankruhel"/>
                <w:sz w:val="24"/>
                <w:rtl/>
              </w:rPr>
            </w:pPr>
            <w:r>
              <w:rPr>
                <w:rFonts w:cs="Times New Roman"/>
                <w:sz w:val="24"/>
                <w:rtl/>
              </w:rPr>
              <w:t xml:space="preserve">סעיף 7 </w:t>
            </w:r>
          </w:p>
        </w:tc>
        <w:tc>
          <w:tcPr>
            <w:tcW w:w="5669" w:type="dxa"/>
          </w:tcPr>
          <w:p w:rsidR="00970BE0" w:rsidRPr="00970BE0" w:rsidRDefault="00970BE0" w:rsidP="00970BE0">
            <w:pPr>
              <w:spacing w:line="240" w:lineRule="auto"/>
              <w:jc w:val="left"/>
              <w:rPr>
                <w:rFonts w:cs="Frankruhel"/>
                <w:sz w:val="24"/>
                <w:rtl/>
              </w:rPr>
            </w:pPr>
            <w:r>
              <w:rPr>
                <w:rFonts w:cs="Times New Roman"/>
                <w:sz w:val="24"/>
                <w:rtl/>
              </w:rPr>
              <w:t>ערעור</w:t>
            </w:r>
          </w:p>
        </w:tc>
        <w:tc>
          <w:tcPr>
            <w:tcW w:w="567" w:type="dxa"/>
          </w:tcPr>
          <w:p w:rsidR="00970BE0" w:rsidRPr="00970BE0" w:rsidRDefault="00970BE0" w:rsidP="00970BE0">
            <w:pPr>
              <w:spacing w:line="240" w:lineRule="auto"/>
              <w:jc w:val="left"/>
              <w:rPr>
                <w:rStyle w:val="Hyperlink"/>
                <w:rtl/>
              </w:rPr>
            </w:pPr>
            <w:hyperlink w:anchor="Seif7" w:tooltip="ערעור" w:history="1">
              <w:r w:rsidRPr="00970BE0">
                <w:rPr>
                  <w:rStyle w:val="Hyperlink"/>
                </w:rPr>
                <w:t>Go</w:t>
              </w:r>
            </w:hyperlink>
          </w:p>
        </w:tc>
        <w:tc>
          <w:tcPr>
            <w:tcW w:w="850" w:type="dxa"/>
          </w:tcPr>
          <w:p w:rsidR="00970BE0" w:rsidRPr="00970BE0" w:rsidRDefault="00970BE0" w:rsidP="00970B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70BE0" w:rsidRPr="00970BE0">
        <w:tblPrEx>
          <w:tblCellMar>
            <w:top w:w="0" w:type="dxa"/>
            <w:bottom w:w="0" w:type="dxa"/>
          </w:tblCellMar>
        </w:tblPrEx>
        <w:tc>
          <w:tcPr>
            <w:tcW w:w="1247" w:type="dxa"/>
          </w:tcPr>
          <w:p w:rsidR="00970BE0" w:rsidRPr="00970BE0" w:rsidRDefault="00970BE0" w:rsidP="00970BE0">
            <w:pPr>
              <w:spacing w:line="240" w:lineRule="auto"/>
              <w:jc w:val="left"/>
              <w:rPr>
                <w:rFonts w:cs="Frankruhel"/>
                <w:sz w:val="24"/>
                <w:rtl/>
              </w:rPr>
            </w:pPr>
            <w:r>
              <w:rPr>
                <w:rFonts w:cs="Times New Roman"/>
                <w:sz w:val="24"/>
                <w:rtl/>
              </w:rPr>
              <w:t xml:space="preserve">סעיף 8 </w:t>
            </w:r>
          </w:p>
        </w:tc>
        <w:tc>
          <w:tcPr>
            <w:tcW w:w="5669" w:type="dxa"/>
          </w:tcPr>
          <w:p w:rsidR="00970BE0" w:rsidRPr="00970BE0" w:rsidRDefault="00970BE0" w:rsidP="00970BE0">
            <w:pPr>
              <w:spacing w:line="240" w:lineRule="auto"/>
              <w:jc w:val="left"/>
              <w:rPr>
                <w:rFonts w:cs="Frankruhel"/>
                <w:sz w:val="24"/>
                <w:rtl/>
              </w:rPr>
            </w:pPr>
            <w:r>
              <w:rPr>
                <w:rFonts w:cs="Times New Roman"/>
                <w:sz w:val="24"/>
                <w:rtl/>
              </w:rPr>
              <w:t>פיצוי בעד מעצר ומאסר</w:t>
            </w:r>
          </w:p>
        </w:tc>
        <w:tc>
          <w:tcPr>
            <w:tcW w:w="567" w:type="dxa"/>
          </w:tcPr>
          <w:p w:rsidR="00970BE0" w:rsidRPr="00970BE0" w:rsidRDefault="00970BE0" w:rsidP="00970BE0">
            <w:pPr>
              <w:spacing w:line="240" w:lineRule="auto"/>
              <w:jc w:val="left"/>
              <w:rPr>
                <w:rStyle w:val="Hyperlink"/>
                <w:rtl/>
              </w:rPr>
            </w:pPr>
            <w:hyperlink w:anchor="Seif8" w:tooltip="פיצוי בעד מעצר ומאסר" w:history="1">
              <w:r w:rsidRPr="00970BE0">
                <w:rPr>
                  <w:rStyle w:val="Hyperlink"/>
                </w:rPr>
                <w:t>Go</w:t>
              </w:r>
            </w:hyperlink>
          </w:p>
        </w:tc>
        <w:tc>
          <w:tcPr>
            <w:tcW w:w="850" w:type="dxa"/>
          </w:tcPr>
          <w:p w:rsidR="00970BE0" w:rsidRPr="00970BE0" w:rsidRDefault="00970BE0" w:rsidP="00970B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70BE0" w:rsidRPr="00970BE0">
        <w:tblPrEx>
          <w:tblCellMar>
            <w:top w:w="0" w:type="dxa"/>
            <w:bottom w:w="0" w:type="dxa"/>
          </w:tblCellMar>
        </w:tblPrEx>
        <w:tc>
          <w:tcPr>
            <w:tcW w:w="1247" w:type="dxa"/>
          </w:tcPr>
          <w:p w:rsidR="00970BE0" w:rsidRPr="00970BE0" w:rsidRDefault="00970BE0" w:rsidP="00970BE0">
            <w:pPr>
              <w:spacing w:line="240" w:lineRule="auto"/>
              <w:jc w:val="left"/>
              <w:rPr>
                <w:rFonts w:cs="Frankruhel"/>
                <w:sz w:val="24"/>
                <w:rtl/>
              </w:rPr>
            </w:pPr>
            <w:r>
              <w:rPr>
                <w:rFonts w:cs="Times New Roman"/>
                <w:sz w:val="24"/>
                <w:rtl/>
              </w:rPr>
              <w:t xml:space="preserve">סעיף 9 </w:t>
            </w:r>
          </w:p>
        </w:tc>
        <w:tc>
          <w:tcPr>
            <w:tcW w:w="5669" w:type="dxa"/>
          </w:tcPr>
          <w:p w:rsidR="00970BE0" w:rsidRPr="00970BE0" w:rsidRDefault="00970BE0" w:rsidP="00970BE0">
            <w:pPr>
              <w:spacing w:line="240" w:lineRule="auto"/>
              <w:jc w:val="left"/>
              <w:rPr>
                <w:rFonts w:cs="Frankruhel"/>
                <w:sz w:val="24"/>
                <w:rtl/>
              </w:rPr>
            </w:pPr>
            <w:r>
              <w:rPr>
                <w:rFonts w:cs="Times New Roman"/>
                <w:sz w:val="24"/>
                <w:rtl/>
              </w:rPr>
              <w:t>הוצאות הגנה</w:t>
            </w:r>
          </w:p>
        </w:tc>
        <w:tc>
          <w:tcPr>
            <w:tcW w:w="567" w:type="dxa"/>
          </w:tcPr>
          <w:p w:rsidR="00970BE0" w:rsidRPr="00970BE0" w:rsidRDefault="00970BE0" w:rsidP="00970BE0">
            <w:pPr>
              <w:spacing w:line="240" w:lineRule="auto"/>
              <w:jc w:val="left"/>
              <w:rPr>
                <w:rStyle w:val="Hyperlink"/>
                <w:rtl/>
              </w:rPr>
            </w:pPr>
            <w:hyperlink w:anchor="Seif9" w:tooltip="הוצאות הגנה" w:history="1">
              <w:r w:rsidRPr="00970BE0">
                <w:rPr>
                  <w:rStyle w:val="Hyperlink"/>
                </w:rPr>
                <w:t>Go</w:t>
              </w:r>
            </w:hyperlink>
          </w:p>
        </w:tc>
        <w:tc>
          <w:tcPr>
            <w:tcW w:w="850" w:type="dxa"/>
          </w:tcPr>
          <w:p w:rsidR="00970BE0" w:rsidRPr="00970BE0" w:rsidRDefault="00970BE0" w:rsidP="00970B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70BE0" w:rsidRPr="00970BE0">
        <w:tblPrEx>
          <w:tblCellMar>
            <w:top w:w="0" w:type="dxa"/>
            <w:bottom w:w="0" w:type="dxa"/>
          </w:tblCellMar>
        </w:tblPrEx>
        <w:tc>
          <w:tcPr>
            <w:tcW w:w="1247" w:type="dxa"/>
          </w:tcPr>
          <w:p w:rsidR="00970BE0" w:rsidRPr="00970BE0" w:rsidRDefault="00970BE0" w:rsidP="00970BE0">
            <w:pPr>
              <w:spacing w:line="240" w:lineRule="auto"/>
              <w:jc w:val="left"/>
              <w:rPr>
                <w:rFonts w:cs="Frankruhel"/>
                <w:sz w:val="24"/>
                <w:rtl/>
              </w:rPr>
            </w:pPr>
            <w:r>
              <w:rPr>
                <w:rFonts w:cs="Times New Roman"/>
                <w:sz w:val="24"/>
                <w:rtl/>
              </w:rPr>
              <w:t xml:space="preserve">סעיף 10 </w:t>
            </w:r>
          </w:p>
        </w:tc>
        <w:tc>
          <w:tcPr>
            <w:tcW w:w="5669" w:type="dxa"/>
          </w:tcPr>
          <w:p w:rsidR="00970BE0" w:rsidRPr="00970BE0" w:rsidRDefault="00970BE0" w:rsidP="00970BE0">
            <w:pPr>
              <w:spacing w:line="240" w:lineRule="auto"/>
              <w:jc w:val="left"/>
              <w:rPr>
                <w:rFonts w:cs="Frankruhel"/>
                <w:sz w:val="24"/>
                <w:rtl/>
              </w:rPr>
            </w:pPr>
            <w:r>
              <w:rPr>
                <w:rFonts w:cs="Times New Roman"/>
                <w:sz w:val="24"/>
                <w:rtl/>
              </w:rPr>
              <w:t>הצמדה למדד</w:t>
            </w:r>
          </w:p>
        </w:tc>
        <w:tc>
          <w:tcPr>
            <w:tcW w:w="567" w:type="dxa"/>
          </w:tcPr>
          <w:p w:rsidR="00970BE0" w:rsidRPr="00970BE0" w:rsidRDefault="00970BE0" w:rsidP="00970BE0">
            <w:pPr>
              <w:spacing w:line="240" w:lineRule="auto"/>
              <w:jc w:val="left"/>
              <w:rPr>
                <w:rStyle w:val="Hyperlink"/>
                <w:rtl/>
              </w:rPr>
            </w:pPr>
            <w:hyperlink w:anchor="Seif10" w:tooltip="הצמדה למדד" w:history="1">
              <w:r w:rsidRPr="00970BE0">
                <w:rPr>
                  <w:rStyle w:val="Hyperlink"/>
                </w:rPr>
                <w:t>Go</w:t>
              </w:r>
            </w:hyperlink>
          </w:p>
        </w:tc>
        <w:tc>
          <w:tcPr>
            <w:tcW w:w="850" w:type="dxa"/>
          </w:tcPr>
          <w:p w:rsidR="00970BE0" w:rsidRPr="00970BE0" w:rsidRDefault="00970BE0" w:rsidP="00970B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70BE0" w:rsidRPr="00970BE0">
        <w:tblPrEx>
          <w:tblCellMar>
            <w:top w:w="0" w:type="dxa"/>
            <w:bottom w:w="0" w:type="dxa"/>
          </w:tblCellMar>
        </w:tblPrEx>
        <w:tc>
          <w:tcPr>
            <w:tcW w:w="1247" w:type="dxa"/>
          </w:tcPr>
          <w:p w:rsidR="00970BE0" w:rsidRPr="00970BE0" w:rsidRDefault="00970BE0" w:rsidP="00970BE0">
            <w:pPr>
              <w:spacing w:line="240" w:lineRule="auto"/>
              <w:jc w:val="left"/>
              <w:rPr>
                <w:rFonts w:cs="Frankruhel"/>
                <w:sz w:val="24"/>
                <w:rtl/>
              </w:rPr>
            </w:pPr>
            <w:r>
              <w:rPr>
                <w:rFonts w:cs="Times New Roman"/>
                <w:sz w:val="24"/>
                <w:rtl/>
              </w:rPr>
              <w:t xml:space="preserve">סעיף 11 </w:t>
            </w:r>
          </w:p>
        </w:tc>
        <w:tc>
          <w:tcPr>
            <w:tcW w:w="5669" w:type="dxa"/>
          </w:tcPr>
          <w:p w:rsidR="00970BE0" w:rsidRPr="00970BE0" w:rsidRDefault="00970BE0" w:rsidP="00970BE0">
            <w:pPr>
              <w:spacing w:line="240" w:lineRule="auto"/>
              <w:jc w:val="left"/>
              <w:rPr>
                <w:rFonts w:cs="Frankruhel"/>
                <w:sz w:val="24"/>
                <w:rtl/>
              </w:rPr>
            </w:pPr>
            <w:r>
              <w:rPr>
                <w:rFonts w:cs="Times New Roman"/>
                <w:sz w:val="24"/>
                <w:rtl/>
              </w:rPr>
              <w:t>גביית הפיצויים וההוצאות</w:t>
            </w:r>
          </w:p>
        </w:tc>
        <w:tc>
          <w:tcPr>
            <w:tcW w:w="567" w:type="dxa"/>
          </w:tcPr>
          <w:p w:rsidR="00970BE0" w:rsidRPr="00970BE0" w:rsidRDefault="00970BE0" w:rsidP="00970BE0">
            <w:pPr>
              <w:spacing w:line="240" w:lineRule="auto"/>
              <w:jc w:val="left"/>
              <w:rPr>
                <w:rStyle w:val="Hyperlink"/>
                <w:rtl/>
              </w:rPr>
            </w:pPr>
            <w:hyperlink w:anchor="Seif11" w:tooltip="גביית הפיצויים וההוצאות" w:history="1">
              <w:r w:rsidRPr="00970BE0">
                <w:rPr>
                  <w:rStyle w:val="Hyperlink"/>
                </w:rPr>
                <w:t>Go</w:t>
              </w:r>
            </w:hyperlink>
          </w:p>
        </w:tc>
        <w:tc>
          <w:tcPr>
            <w:tcW w:w="850" w:type="dxa"/>
          </w:tcPr>
          <w:p w:rsidR="00970BE0" w:rsidRPr="00970BE0" w:rsidRDefault="00970BE0" w:rsidP="00970B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70BE0" w:rsidRPr="00970BE0">
        <w:tblPrEx>
          <w:tblCellMar>
            <w:top w:w="0" w:type="dxa"/>
            <w:bottom w:w="0" w:type="dxa"/>
          </w:tblCellMar>
        </w:tblPrEx>
        <w:tc>
          <w:tcPr>
            <w:tcW w:w="1247" w:type="dxa"/>
          </w:tcPr>
          <w:p w:rsidR="00970BE0" w:rsidRPr="00970BE0" w:rsidRDefault="00970BE0" w:rsidP="00970BE0">
            <w:pPr>
              <w:spacing w:line="240" w:lineRule="auto"/>
              <w:jc w:val="left"/>
              <w:rPr>
                <w:rFonts w:cs="Frankruhel"/>
                <w:sz w:val="24"/>
                <w:rtl/>
              </w:rPr>
            </w:pPr>
            <w:r>
              <w:rPr>
                <w:rFonts w:cs="Times New Roman"/>
                <w:sz w:val="24"/>
                <w:rtl/>
              </w:rPr>
              <w:t xml:space="preserve">סעיף 12 </w:t>
            </w:r>
          </w:p>
        </w:tc>
        <w:tc>
          <w:tcPr>
            <w:tcW w:w="5669" w:type="dxa"/>
          </w:tcPr>
          <w:p w:rsidR="00970BE0" w:rsidRPr="00970BE0" w:rsidRDefault="00970BE0" w:rsidP="00970BE0">
            <w:pPr>
              <w:spacing w:line="240" w:lineRule="auto"/>
              <w:jc w:val="left"/>
              <w:rPr>
                <w:rFonts w:cs="Frankruhel"/>
                <w:sz w:val="24"/>
                <w:rtl/>
              </w:rPr>
            </w:pPr>
            <w:r>
              <w:rPr>
                <w:rFonts w:cs="Times New Roman"/>
                <w:sz w:val="24"/>
                <w:rtl/>
              </w:rPr>
              <w:t>ביטול</w:t>
            </w:r>
          </w:p>
        </w:tc>
        <w:tc>
          <w:tcPr>
            <w:tcW w:w="567" w:type="dxa"/>
          </w:tcPr>
          <w:p w:rsidR="00970BE0" w:rsidRPr="00970BE0" w:rsidRDefault="00970BE0" w:rsidP="00970BE0">
            <w:pPr>
              <w:spacing w:line="240" w:lineRule="auto"/>
              <w:jc w:val="left"/>
              <w:rPr>
                <w:rStyle w:val="Hyperlink"/>
                <w:rtl/>
              </w:rPr>
            </w:pPr>
            <w:hyperlink w:anchor="Seif12" w:tooltip="ביטול" w:history="1">
              <w:r w:rsidRPr="00970BE0">
                <w:rPr>
                  <w:rStyle w:val="Hyperlink"/>
                </w:rPr>
                <w:t>Go</w:t>
              </w:r>
            </w:hyperlink>
          </w:p>
        </w:tc>
        <w:tc>
          <w:tcPr>
            <w:tcW w:w="850" w:type="dxa"/>
          </w:tcPr>
          <w:p w:rsidR="00970BE0" w:rsidRPr="00970BE0" w:rsidRDefault="00970BE0" w:rsidP="00970B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70BE0" w:rsidRPr="00970BE0">
        <w:tblPrEx>
          <w:tblCellMar>
            <w:top w:w="0" w:type="dxa"/>
            <w:bottom w:w="0" w:type="dxa"/>
          </w:tblCellMar>
        </w:tblPrEx>
        <w:tc>
          <w:tcPr>
            <w:tcW w:w="1247" w:type="dxa"/>
          </w:tcPr>
          <w:p w:rsidR="00970BE0" w:rsidRPr="00970BE0" w:rsidRDefault="00970BE0" w:rsidP="00970BE0">
            <w:pPr>
              <w:spacing w:line="240" w:lineRule="auto"/>
              <w:jc w:val="left"/>
              <w:rPr>
                <w:rFonts w:cs="Frankruhel"/>
                <w:sz w:val="24"/>
                <w:rtl/>
              </w:rPr>
            </w:pPr>
            <w:r>
              <w:rPr>
                <w:rFonts w:cs="Times New Roman"/>
                <w:sz w:val="24"/>
                <w:rtl/>
              </w:rPr>
              <w:t xml:space="preserve">סעיף 13 </w:t>
            </w:r>
          </w:p>
        </w:tc>
        <w:tc>
          <w:tcPr>
            <w:tcW w:w="5669" w:type="dxa"/>
          </w:tcPr>
          <w:p w:rsidR="00970BE0" w:rsidRPr="00970BE0" w:rsidRDefault="00970BE0" w:rsidP="00970BE0">
            <w:pPr>
              <w:spacing w:line="240" w:lineRule="auto"/>
              <w:jc w:val="left"/>
              <w:rPr>
                <w:rFonts w:cs="Frankruhel"/>
                <w:sz w:val="24"/>
                <w:rtl/>
              </w:rPr>
            </w:pPr>
            <w:r>
              <w:rPr>
                <w:rFonts w:cs="Times New Roman"/>
                <w:sz w:val="24"/>
                <w:rtl/>
              </w:rPr>
              <w:t>תחילה</w:t>
            </w:r>
          </w:p>
        </w:tc>
        <w:tc>
          <w:tcPr>
            <w:tcW w:w="567" w:type="dxa"/>
          </w:tcPr>
          <w:p w:rsidR="00970BE0" w:rsidRPr="00970BE0" w:rsidRDefault="00970BE0" w:rsidP="00970BE0">
            <w:pPr>
              <w:spacing w:line="240" w:lineRule="auto"/>
              <w:jc w:val="left"/>
              <w:rPr>
                <w:rStyle w:val="Hyperlink"/>
                <w:rtl/>
              </w:rPr>
            </w:pPr>
            <w:hyperlink w:anchor="Seif13" w:tooltip="תחילה" w:history="1">
              <w:r w:rsidRPr="00970BE0">
                <w:rPr>
                  <w:rStyle w:val="Hyperlink"/>
                </w:rPr>
                <w:t>Go</w:t>
              </w:r>
            </w:hyperlink>
          </w:p>
        </w:tc>
        <w:tc>
          <w:tcPr>
            <w:tcW w:w="850" w:type="dxa"/>
          </w:tcPr>
          <w:p w:rsidR="00970BE0" w:rsidRPr="00970BE0" w:rsidRDefault="00970BE0" w:rsidP="00970BE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C93D95" w:rsidRDefault="00C93D95">
      <w:pPr>
        <w:pStyle w:val="big-header"/>
        <w:ind w:left="0" w:right="1134"/>
        <w:rPr>
          <w:rtl/>
        </w:rPr>
      </w:pPr>
    </w:p>
    <w:p w:rsidR="00C93D95" w:rsidRPr="00465386" w:rsidRDefault="00C93D95" w:rsidP="00465386">
      <w:pPr>
        <w:pStyle w:val="big-header"/>
        <w:ind w:left="0" w:right="1134"/>
        <w:rPr>
          <w:rStyle w:val="default"/>
          <w:rFonts w:cs="FrankRuehl" w:hint="cs"/>
          <w:szCs w:val="32"/>
          <w:rtl/>
        </w:rPr>
      </w:pPr>
      <w:r>
        <w:rPr>
          <w:rtl/>
        </w:rPr>
        <w:br w:type="page"/>
      </w:r>
      <w:r>
        <w:rPr>
          <w:rtl/>
        </w:rPr>
        <w:lastRenderedPageBreak/>
        <w:t>ת</w:t>
      </w:r>
      <w:r>
        <w:rPr>
          <w:rFonts w:hint="cs"/>
          <w:rtl/>
        </w:rPr>
        <w:t>קנות סדר הדין (פיצוי</w:t>
      </w:r>
      <w:r>
        <w:rPr>
          <w:rtl/>
        </w:rPr>
        <w:t>י</w:t>
      </w:r>
      <w:r>
        <w:rPr>
          <w:rFonts w:hint="cs"/>
          <w:rtl/>
        </w:rPr>
        <w:t>ם בשל מעצר או מאסר), תשמ"ב-1982</w:t>
      </w:r>
      <w:r w:rsidR="00BF0470">
        <w:rPr>
          <w:rStyle w:val="a6"/>
          <w:rtl/>
        </w:rPr>
        <w:footnoteReference w:customMarkFollows="1" w:id="1"/>
        <w:t>*</w:t>
      </w:r>
    </w:p>
    <w:p w:rsidR="00C93D95" w:rsidRDefault="00C93D95" w:rsidP="009713C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32 לחוק סדר הדין הפלילי [נוסח משולב], תשמ"ב</w:t>
      </w:r>
      <w:r w:rsidR="009713C5">
        <w:rPr>
          <w:rStyle w:val="default"/>
          <w:rFonts w:cs="FrankRuehl" w:hint="cs"/>
          <w:rtl/>
        </w:rPr>
        <w:t>-</w:t>
      </w:r>
      <w:r>
        <w:rPr>
          <w:rStyle w:val="default"/>
          <w:rFonts w:cs="FrankRuehl" w:hint="cs"/>
          <w:rtl/>
        </w:rPr>
        <w:t xml:space="preserve">1982 (להלן </w:t>
      </w:r>
      <w:r w:rsidR="009713C5">
        <w:rPr>
          <w:rStyle w:val="default"/>
          <w:rFonts w:cs="FrankRuehl" w:hint="cs"/>
          <w:rtl/>
        </w:rPr>
        <w:t>-</w:t>
      </w:r>
      <w:r>
        <w:rPr>
          <w:rStyle w:val="default"/>
          <w:rFonts w:cs="FrankRuehl" w:hint="cs"/>
          <w:rtl/>
        </w:rPr>
        <w:t xml:space="preserve"> חוק סדר הדין הפלילי), סעיף 80 לחוק העונשין, תשל"ז</w:t>
      </w:r>
      <w:r w:rsidR="009713C5">
        <w:rPr>
          <w:rStyle w:val="default"/>
          <w:rFonts w:cs="FrankRuehl" w:hint="cs"/>
          <w:rtl/>
        </w:rPr>
        <w:t>-</w:t>
      </w:r>
      <w:r>
        <w:rPr>
          <w:rStyle w:val="default"/>
          <w:rFonts w:cs="FrankRuehl" w:hint="cs"/>
          <w:rtl/>
        </w:rPr>
        <w:t xml:space="preserve">1977 (להלן </w:t>
      </w:r>
      <w:r w:rsidR="009713C5">
        <w:rPr>
          <w:rStyle w:val="default"/>
          <w:rFonts w:cs="FrankRuehl" w:hint="cs"/>
          <w:rtl/>
        </w:rPr>
        <w:t>-</w:t>
      </w:r>
      <w:r>
        <w:rPr>
          <w:rStyle w:val="default"/>
          <w:rFonts w:cs="FrankRuehl" w:hint="cs"/>
          <w:rtl/>
        </w:rPr>
        <w:t xml:space="preserve"> חוק העונשין), סעיף 46 לחוק בתי המשפט, תשי"ז</w:t>
      </w:r>
      <w:r w:rsidR="009713C5">
        <w:rPr>
          <w:rStyle w:val="default"/>
          <w:rFonts w:cs="FrankRuehl" w:hint="cs"/>
          <w:rtl/>
        </w:rPr>
        <w:t>-</w:t>
      </w:r>
      <w:r>
        <w:rPr>
          <w:rStyle w:val="default"/>
          <w:rFonts w:cs="FrankRuehl" w:hint="cs"/>
          <w:rtl/>
        </w:rPr>
        <w:t>1957, ושאר הסמכויות הנתונות לי</w:t>
      </w:r>
      <w:r>
        <w:rPr>
          <w:rStyle w:val="default"/>
          <w:rFonts w:cs="FrankRuehl"/>
          <w:rtl/>
        </w:rPr>
        <w:t xml:space="preserve"> </w:t>
      </w:r>
      <w:r>
        <w:rPr>
          <w:rStyle w:val="default"/>
          <w:rFonts w:cs="FrankRuehl" w:hint="cs"/>
          <w:rtl/>
        </w:rPr>
        <w:t>לפי כל דין, ובאישור ועדת החוקה חוק ומשפט של הכנסת, אני מתקין תקנות אלה:</w:t>
      </w:r>
    </w:p>
    <w:p w:rsidR="00C93D95" w:rsidRDefault="00C93D95">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6pt;z-index:251650560" o:allowincell="f" filled="f" stroked="f" strokecolor="lime" strokeweight=".25pt">
            <v:textbox inset="0,0,0,0">
              <w:txbxContent>
                <w:p w:rsidR="00C93D95" w:rsidRDefault="00C93D9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9713C5">
        <w:rPr>
          <w:rStyle w:val="default"/>
          <w:rFonts w:cs="FrankRuehl"/>
          <w:rtl/>
        </w:rPr>
        <w:t>–</w:t>
      </w:r>
    </w:p>
    <w:p w:rsidR="00C93D95" w:rsidRDefault="00C93D95" w:rsidP="009713C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בקשה" </w:t>
      </w:r>
      <w:r w:rsidR="009713C5">
        <w:rPr>
          <w:rStyle w:val="default"/>
          <w:rFonts w:cs="FrankRuehl" w:hint="cs"/>
          <w:rtl/>
        </w:rPr>
        <w:t>-</w:t>
      </w:r>
      <w:r>
        <w:rPr>
          <w:rStyle w:val="default"/>
          <w:rFonts w:cs="FrankRuehl" w:hint="cs"/>
          <w:rtl/>
        </w:rPr>
        <w:t xml:space="preserve"> אחת מאלה </w:t>
      </w:r>
      <w:r w:rsidR="009713C5">
        <w:rPr>
          <w:rStyle w:val="default"/>
          <w:rFonts w:cs="FrankRuehl"/>
          <w:rtl/>
        </w:rPr>
        <w:t>–</w:t>
      </w:r>
    </w:p>
    <w:p w:rsidR="00C93D95" w:rsidRDefault="00C93D9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בקשה לפיצוי בשל מעצר והוצאות הגנה לפי סעיף 32 לחוק סדר הדין הפלילי;</w:t>
      </w:r>
    </w:p>
    <w:p w:rsidR="00C93D95" w:rsidRDefault="00C93D9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בקשה לפיצוי בשל מעצר או מאסר והוצאות הגנה לפי סעיף 80 לחוק העונשין;</w:t>
      </w:r>
    </w:p>
    <w:p w:rsidR="00C93D95" w:rsidRDefault="00C93D9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בקשה לתשלום הוצאות הגנה או הוצאות התביעה לפי סעיף 81 לחוק העונשין.</w:t>
      </w:r>
    </w:p>
    <w:p w:rsidR="00C93D95" w:rsidRDefault="00C93D95">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6pt;z-index:251651584" o:allowincell="f" filled="f" stroked="f" strokecolor="lime" strokeweight=".25pt">
            <v:textbox inset="0,0,0,0">
              <w:txbxContent>
                <w:p w:rsidR="00C93D95" w:rsidRDefault="00C93D95">
                  <w:pPr>
                    <w:spacing w:line="160" w:lineRule="exact"/>
                    <w:jc w:val="left"/>
                    <w:rPr>
                      <w:rFonts w:cs="Miriam"/>
                      <w:noProof/>
                      <w:szCs w:val="18"/>
                      <w:rtl/>
                    </w:rPr>
                  </w:pPr>
                  <w:r>
                    <w:rPr>
                      <w:rFonts w:cs="Miriam"/>
                      <w:szCs w:val="18"/>
                      <w:rtl/>
                    </w:rPr>
                    <w:t>מ</w:t>
                  </w:r>
                  <w:r>
                    <w:rPr>
                      <w:rFonts w:cs="Miriam" w:hint="cs"/>
                      <w:szCs w:val="18"/>
                      <w:rtl/>
                    </w:rPr>
                    <w:t>קום שיפוט</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קשה תוגש לבית משפט עם תום הדיון בענין המעצר, האישום או המאסר של המבקש; הוגשה הבקשה לאחר סיום הדיון, תוגש לערכאה הראשונה שדנה בענינו של ה</w:t>
      </w:r>
      <w:r>
        <w:rPr>
          <w:rStyle w:val="default"/>
          <w:rFonts w:cs="FrankRuehl"/>
          <w:rtl/>
        </w:rPr>
        <w:t>מ</w:t>
      </w:r>
      <w:r>
        <w:rPr>
          <w:rStyle w:val="default"/>
          <w:rFonts w:cs="FrankRuehl" w:hint="cs"/>
          <w:rtl/>
        </w:rPr>
        <w:t>בקש.</w:t>
      </w:r>
    </w:p>
    <w:p w:rsidR="00C93D95" w:rsidRDefault="00C93D95" w:rsidP="009713C5">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16pt;z-index:251652608" o:allowincell="f" filled="f" stroked="f" strokecolor="lime" strokeweight=".25pt">
            <v:textbox inset="0,0,0,0">
              <w:txbxContent>
                <w:p w:rsidR="00C93D95" w:rsidRDefault="00C93D95">
                  <w:pPr>
                    <w:spacing w:line="160" w:lineRule="exact"/>
                    <w:jc w:val="left"/>
                    <w:rPr>
                      <w:rFonts w:cs="Miriam"/>
                      <w:noProof/>
                      <w:szCs w:val="18"/>
                      <w:rtl/>
                    </w:rPr>
                  </w:pPr>
                  <w:r>
                    <w:rPr>
                      <w:rFonts w:cs="Miriam"/>
                      <w:szCs w:val="18"/>
                      <w:rtl/>
                    </w:rPr>
                    <w:t>ה</w:t>
                  </w:r>
                  <w:r>
                    <w:rPr>
                      <w:rFonts w:cs="Miriam" w:hint="cs"/>
                      <w:szCs w:val="18"/>
                      <w:rtl/>
                    </w:rPr>
                    <w:t>חלת תקנות</w:t>
                  </w:r>
                </w:p>
              </w:txbxContent>
            </v:textbox>
            <w10:anchorlock/>
          </v:rect>
        </w:pict>
      </w:r>
      <w:r>
        <w:rPr>
          <w:rStyle w:val="big-number"/>
          <w:rtl/>
        </w:rPr>
        <w:t>3.</w:t>
      </w:r>
      <w:r>
        <w:rPr>
          <w:rStyle w:val="big-number"/>
          <w:rtl/>
        </w:rPr>
        <w:tab/>
      </w:r>
      <w:r>
        <w:rPr>
          <w:rStyle w:val="default"/>
          <w:rFonts w:cs="FrankRuehl"/>
          <w:rtl/>
        </w:rPr>
        <w:t>ת</w:t>
      </w:r>
      <w:r>
        <w:rPr>
          <w:rStyle w:val="default"/>
          <w:rFonts w:cs="FrankRuehl" w:hint="cs"/>
          <w:rtl/>
        </w:rPr>
        <w:t>קנות סדר הדין האזרחי, תשכ"ג</w:t>
      </w:r>
      <w:r w:rsidR="009713C5">
        <w:rPr>
          <w:rStyle w:val="default"/>
          <w:rFonts w:cs="FrankRuehl" w:hint="cs"/>
          <w:rtl/>
        </w:rPr>
        <w:t>-</w:t>
      </w:r>
      <w:r>
        <w:rPr>
          <w:rStyle w:val="default"/>
          <w:rFonts w:cs="FrankRuehl" w:hint="cs"/>
          <w:rtl/>
        </w:rPr>
        <w:t>1963, יחולו על הדיון בבקשה, בשינויים המחוייבים לפי תקנות אלה.</w:t>
      </w:r>
    </w:p>
    <w:p w:rsidR="00C93D95" w:rsidRDefault="00C93D95">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16pt;z-index:251653632" o:allowincell="f" filled="f" stroked="f" strokecolor="lime" strokeweight=".25pt">
            <v:textbox inset="0,0,0,0">
              <w:txbxContent>
                <w:p w:rsidR="00C93D95" w:rsidRDefault="00C93D95">
                  <w:pPr>
                    <w:spacing w:line="160" w:lineRule="exact"/>
                    <w:jc w:val="left"/>
                    <w:rPr>
                      <w:rFonts w:cs="Miriam"/>
                      <w:noProof/>
                      <w:szCs w:val="18"/>
                      <w:rtl/>
                    </w:rPr>
                  </w:pPr>
                  <w:r>
                    <w:rPr>
                      <w:rFonts w:cs="Miriam"/>
                      <w:szCs w:val="18"/>
                      <w:rtl/>
                    </w:rPr>
                    <w:t>ה</w:t>
                  </w:r>
                  <w:r>
                    <w:rPr>
                      <w:rFonts w:cs="Miriam" w:hint="cs"/>
                      <w:szCs w:val="18"/>
                      <w:rtl/>
                    </w:rPr>
                    <w:t>גשת הבקשה</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קשה תוגש בדרך המרצה; בקשה נגד המדינה יכול שתהיה בעל-פה, מיד עם תום הדיון במעצר או מיד לאחר החלטת הזיכוי.</w:t>
      </w:r>
    </w:p>
    <w:p w:rsidR="00C93D95" w:rsidRDefault="00C93D95">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16pt;z-index:251654656" o:allowincell="f" filled="f" stroked="f" strokecolor="lime" strokeweight=".25pt">
            <v:textbox inset="0,0,0,0">
              <w:txbxContent>
                <w:p w:rsidR="00C93D95" w:rsidRDefault="00C93D95">
                  <w:pPr>
                    <w:spacing w:line="160" w:lineRule="exact"/>
                    <w:jc w:val="left"/>
                    <w:rPr>
                      <w:rFonts w:cs="Miriam"/>
                      <w:noProof/>
                      <w:szCs w:val="18"/>
                      <w:rtl/>
                    </w:rPr>
                  </w:pPr>
                  <w:r>
                    <w:rPr>
                      <w:rFonts w:cs="Miriam"/>
                      <w:szCs w:val="18"/>
                      <w:rtl/>
                    </w:rPr>
                    <w:t>ד</w:t>
                  </w:r>
                  <w:r>
                    <w:rPr>
                      <w:rFonts w:cs="Miriam" w:hint="cs"/>
                      <w:szCs w:val="18"/>
                      <w:rtl/>
                    </w:rPr>
                    <w:t>יון ללא בקשה</w:t>
                  </w:r>
                </w:p>
              </w:txbxContent>
            </v:textbox>
            <w10:anchorlock/>
          </v:rect>
        </w:pict>
      </w:r>
      <w:r>
        <w:rPr>
          <w:rStyle w:val="big-number"/>
          <w:rtl/>
        </w:rPr>
        <w:t>5.</w:t>
      </w:r>
      <w:r>
        <w:rPr>
          <w:rStyle w:val="big-number"/>
          <w:rtl/>
        </w:rPr>
        <w:tab/>
      </w:r>
      <w:r>
        <w:rPr>
          <w:rStyle w:val="default"/>
          <w:rFonts w:cs="FrankRuehl"/>
          <w:rtl/>
        </w:rPr>
        <w:t>ב</w:t>
      </w:r>
      <w:r>
        <w:rPr>
          <w:rStyle w:val="default"/>
          <w:rFonts w:cs="FrankRuehl" w:hint="cs"/>
          <w:rtl/>
        </w:rPr>
        <w:t>ית המשפט רשאי, מיזמתו הוא, לצוות על תשלו</w:t>
      </w:r>
      <w:r>
        <w:rPr>
          <w:rStyle w:val="default"/>
          <w:rFonts w:cs="FrankRuehl"/>
          <w:rtl/>
        </w:rPr>
        <w:t>ם</w:t>
      </w:r>
      <w:r>
        <w:rPr>
          <w:rStyle w:val="default"/>
          <w:rFonts w:cs="FrankRuehl" w:hint="cs"/>
          <w:rtl/>
        </w:rPr>
        <w:t xml:space="preserve"> כאמור בסעיף 32 לחוק סדר הדין הפלילי ובסעיפים 80 ו-81 לחוק העונשין, אף אם לא הוגשה לו בקשה לכך.</w:t>
      </w:r>
    </w:p>
    <w:p w:rsidR="00C93D95" w:rsidRDefault="00C93D95">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16pt;z-index:251655680" o:allowincell="f" filled="f" stroked="f" strokecolor="lime" strokeweight=".25pt">
            <v:textbox inset="0,0,0,0">
              <w:txbxContent>
                <w:p w:rsidR="00C93D95" w:rsidRDefault="00C93D95">
                  <w:pPr>
                    <w:spacing w:line="160" w:lineRule="exact"/>
                    <w:jc w:val="left"/>
                    <w:rPr>
                      <w:rFonts w:cs="Miriam"/>
                      <w:noProof/>
                      <w:szCs w:val="18"/>
                      <w:rtl/>
                    </w:rPr>
                  </w:pPr>
                  <w:r>
                    <w:rPr>
                      <w:rFonts w:cs="Miriam"/>
                      <w:szCs w:val="18"/>
                      <w:rtl/>
                    </w:rPr>
                    <w:t>ט</w:t>
                  </w:r>
                  <w:r>
                    <w:rPr>
                      <w:rFonts w:cs="Miriam" w:hint="cs"/>
                      <w:szCs w:val="18"/>
                      <w:rtl/>
                    </w:rPr>
                    <w:t>ענות הצדדים</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 xml:space="preserve">ית המשפט יצווה כאמור בתקנה 5, או יחליט בבקשה בעל פה כאמור בתקנה 4, לאחר </w:t>
      </w:r>
      <w:r>
        <w:rPr>
          <w:rStyle w:val="default"/>
          <w:rFonts w:cs="FrankRuehl" w:hint="cs"/>
          <w:rtl/>
        </w:rPr>
        <w:lastRenderedPageBreak/>
        <w:t>שנתן לצדדים הזדמנות לטעון את טענותיהם.</w:t>
      </w:r>
    </w:p>
    <w:p w:rsidR="00C93D95" w:rsidRDefault="00C93D95">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16pt;z-index:251656704" o:allowincell="f" filled="f" stroked="f" strokecolor="lime" strokeweight=".25pt">
            <v:textbox inset="0,0,0,0">
              <w:txbxContent>
                <w:p w:rsidR="00C93D95" w:rsidRDefault="00C93D95">
                  <w:pPr>
                    <w:spacing w:line="160" w:lineRule="exact"/>
                    <w:jc w:val="left"/>
                    <w:rPr>
                      <w:rFonts w:cs="Miriam"/>
                      <w:noProof/>
                      <w:szCs w:val="18"/>
                      <w:rtl/>
                    </w:rPr>
                  </w:pPr>
                  <w:r>
                    <w:rPr>
                      <w:rFonts w:cs="Miriam"/>
                      <w:szCs w:val="18"/>
                      <w:rtl/>
                    </w:rPr>
                    <w:t>ע</w:t>
                  </w:r>
                  <w:r>
                    <w:rPr>
                      <w:rFonts w:cs="Miriam" w:hint="cs"/>
                      <w:szCs w:val="18"/>
                      <w:rtl/>
                    </w:rPr>
                    <w:t>רעור</w:t>
                  </w:r>
                </w:p>
              </w:txbxContent>
            </v:textbox>
            <w10:anchorlock/>
          </v:rect>
        </w:pict>
      </w:r>
      <w:r>
        <w:rPr>
          <w:rStyle w:val="big-number"/>
          <w:rtl/>
        </w:rPr>
        <w:t>7.</w:t>
      </w:r>
      <w:r>
        <w:rPr>
          <w:rStyle w:val="big-number"/>
          <w:rtl/>
        </w:rPr>
        <w:tab/>
      </w:r>
      <w:r>
        <w:rPr>
          <w:rStyle w:val="default"/>
          <w:rFonts w:cs="FrankRuehl"/>
          <w:rtl/>
        </w:rPr>
        <w:t>ע</w:t>
      </w:r>
      <w:r>
        <w:rPr>
          <w:rStyle w:val="default"/>
          <w:rFonts w:cs="FrankRuehl" w:hint="cs"/>
          <w:rtl/>
        </w:rPr>
        <w:t>רעור על החלטת בית משפט בבקשה לפי תקנות</w:t>
      </w:r>
      <w:r>
        <w:rPr>
          <w:rStyle w:val="default"/>
          <w:rFonts w:cs="FrankRuehl"/>
          <w:rtl/>
        </w:rPr>
        <w:t xml:space="preserve"> </w:t>
      </w:r>
      <w:r>
        <w:rPr>
          <w:rStyle w:val="default"/>
          <w:rFonts w:cs="FrankRuehl" w:hint="cs"/>
          <w:rtl/>
        </w:rPr>
        <w:t>אלה יוגש ויידון בדרך שמגישים ערעור פלילי ודנים בו.</w:t>
      </w:r>
    </w:p>
    <w:p w:rsidR="00C93D95" w:rsidRDefault="00C93D95" w:rsidP="009713C5">
      <w:pPr>
        <w:pStyle w:val="P00"/>
        <w:spacing w:before="72"/>
        <w:ind w:left="0" w:right="1134"/>
        <w:rPr>
          <w:rStyle w:val="default"/>
          <w:rFonts w:cs="FrankRuehl"/>
          <w:rtl/>
        </w:rPr>
      </w:pPr>
      <w:bookmarkStart w:id="7" w:name="Seif8"/>
      <w:bookmarkEnd w:id="7"/>
      <w:r>
        <w:rPr>
          <w:lang w:val="he-IL"/>
        </w:rPr>
        <w:pict>
          <v:rect id="_x0000_s1033" style="position:absolute;left:0;text-align:left;margin-left:464.5pt;margin-top:8.05pt;width:75.05pt;height:24pt;z-index:251657728" o:allowincell="f" filled="f" stroked="f" strokecolor="lime" strokeweight=".25pt">
            <v:textbox inset="0,0,0,0">
              <w:txbxContent>
                <w:p w:rsidR="00C93D95" w:rsidRDefault="00C93D95" w:rsidP="009713C5">
                  <w:pPr>
                    <w:spacing w:line="160" w:lineRule="exact"/>
                    <w:jc w:val="left"/>
                    <w:rPr>
                      <w:rFonts w:cs="Miriam"/>
                      <w:noProof/>
                      <w:szCs w:val="18"/>
                      <w:rtl/>
                    </w:rPr>
                  </w:pPr>
                  <w:r>
                    <w:rPr>
                      <w:rFonts w:cs="Miriam"/>
                      <w:szCs w:val="18"/>
                      <w:rtl/>
                    </w:rPr>
                    <w:t>פ</w:t>
                  </w:r>
                  <w:r>
                    <w:rPr>
                      <w:rFonts w:cs="Miriam" w:hint="cs"/>
                      <w:szCs w:val="18"/>
                      <w:rtl/>
                    </w:rPr>
                    <w:t>יצוי בעד</w:t>
                  </w:r>
                  <w:r w:rsidR="009713C5">
                    <w:rPr>
                      <w:rFonts w:cs="Miriam" w:hint="cs"/>
                      <w:szCs w:val="18"/>
                      <w:rtl/>
                    </w:rPr>
                    <w:t xml:space="preserve"> </w:t>
                  </w:r>
                  <w:r>
                    <w:rPr>
                      <w:rFonts w:cs="Miriam"/>
                      <w:szCs w:val="18"/>
                      <w:rtl/>
                    </w:rPr>
                    <w:t>מ</w:t>
                  </w:r>
                  <w:r>
                    <w:rPr>
                      <w:rFonts w:cs="Miriam" w:hint="cs"/>
                      <w:szCs w:val="18"/>
                      <w:rtl/>
                    </w:rPr>
                    <w:t>עצר ומאסר</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סכום הפיצוי המרבי בעד יום מעצר או מאסר הוא החלק ה-25 של השכר החדשי הממוצע במשק ביום מתן החלטת בית המשפט לענין הפיצוי, כפי שקבע שר העבודה והרווחה בהודעה לפי סעיף 198א לחוק הביטוח הלאומי [נוסח משולב</w:t>
      </w:r>
      <w:r>
        <w:rPr>
          <w:rStyle w:val="default"/>
          <w:rFonts w:cs="FrankRuehl"/>
          <w:rtl/>
        </w:rPr>
        <w:t xml:space="preserve">], </w:t>
      </w:r>
      <w:r>
        <w:rPr>
          <w:rStyle w:val="default"/>
          <w:rFonts w:cs="FrankRuehl" w:hint="cs"/>
          <w:rtl/>
        </w:rPr>
        <w:t>תשכ"ח</w:t>
      </w:r>
      <w:r w:rsidR="009713C5">
        <w:rPr>
          <w:rStyle w:val="default"/>
          <w:rFonts w:cs="FrankRuehl" w:hint="cs"/>
          <w:rtl/>
        </w:rPr>
        <w:t>-</w:t>
      </w:r>
      <w:r>
        <w:rPr>
          <w:rStyle w:val="default"/>
          <w:rFonts w:cs="FrankRuehl" w:hint="cs"/>
          <w:rtl/>
        </w:rPr>
        <w:t>1968.</w:t>
      </w:r>
    </w:p>
    <w:p w:rsidR="00C93D95" w:rsidRDefault="00C93D9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סכום הפיצוי המרבי בעד חלקי יום מעצר או מאסר יחושב כחלק היחסי של הפיצוי המגיע לפי תקנת משנה (א).</w:t>
      </w:r>
    </w:p>
    <w:p w:rsidR="00C93D95" w:rsidRDefault="00C93D95">
      <w:pPr>
        <w:pStyle w:val="P00"/>
        <w:spacing w:before="72"/>
        <w:ind w:left="0" w:right="1134"/>
        <w:rPr>
          <w:rStyle w:val="default"/>
          <w:rFonts w:cs="FrankRuehl"/>
          <w:rtl/>
        </w:rPr>
      </w:pPr>
      <w:bookmarkStart w:id="8" w:name="Seif9"/>
      <w:bookmarkEnd w:id="8"/>
      <w:r>
        <w:rPr>
          <w:lang w:val="he-IL"/>
        </w:rPr>
        <w:pict>
          <v:rect id="_x0000_s1034" style="position:absolute;left:0;text-align:left;margin-left:464.5pt;margin-top:8.05pt;width:75.05pt;height:16pt;z-index:251658752" o:allowincell="f" filled="f" stroked="f" strokecolor="lime" strokeweight=".25pt">
            <v:textbox inset="0,0,0,0">
              <w:txbxContent>
                <w:p w:rsidR="00C93D95" w:rsidRDefault="00C93D95">
                  <w:pPr>
                    <w:spacing w:line="160" w:lineRule="exact"/>
                    <w:jc w:val="left"/>
                    <w:rPr>
                      <w:rFonts w:cs="Miriam"/>
                      <w:noProof/>
                      <w:szCs w:val="18"/>
                      <w:rtl/>
                    </w:rPr>
                  </w:pPr>
                  <w:r>
                    <w:rPr>
                      <w:rFonts w:cs="Miriam"/>
                      <w:szCs w:val="18"/>
                      <w:rtl/>
                    </w:rPr>
                    <w:t>ה</w:t>
                  </w:r>
                  <w:r>
                    <w:rPr>
                      <w:rFonts w:cs="Miriam" w:hint="cs"/>
                      <w:szCs w:val="18"/>
                      <w:rtl/>
                    </w:rPr>
                    <w:t>וצאות הגנה</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הסכום המרבי לתשלום הוצאות הגנתו של עצור או של נאשם לפי סעיף 32(א) לחוק סדר הדין הפלילי או לפי סעיף 80 לחוק העונשין, יהיה כמפורט בתוס</w:t>
      </w:r>
      <w:r>
        <w:rPr>
          <w:rStyle w:val="default"/>
          <w:rFonts w:cs="FrankRuehl"/>
          <w:rtl/>
        </w:rPr>
        <w:t>פ</w:t>
      </w:r>
      <w:r>
        <w:rPr>
          <w:rStyle w:val="default"/>
          <w:rFonts w:cs="FrankRuehl" w:hint="cs"/>
          <w:rtl/>
        </w:rPr>
        <w:t>ת.</w:t>
      </w:r>
    </w:p>
    <w:p w:rsidR="00C93D95" w:rsidRDefault="00C93D9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נוכח בית המשפט שבנסיבות הענין מן הצדק לקבוע לעצור או לנאשם תשלום הוצאות בעד שכר טרחת עורך דין גבוה מזה שנקבע בפריט המתאים בתוספת, רשאי הוא לקבוע סכום גבוה יותר בשיעור שלא יעלה על חמישים אחוזים מהסכום הקבוע באותו פריט.</w:t>
      </w:r>
    </w:p>
    <w:p w:rsidR="00C93D95" w:rsidRDefault="00C93D9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פסק בית המשפט שכר טרחת ע</w:t>
      </w:r>
      <w:r>
        <w:rPr>
          <w:rStyle w:val="default"/>
          <w:rFonts w:cs="FrankRuehl"/>
          <w:rtl/>
        </w:rPr>
        <w:t>ו</w:t>
      </w:r>
      <w:r>
        <w:rPr>
          <w:rStyle w:val="default"/>
          <w:rFonts w:cs="FrankRuehl" w:hint="cs"/>
          <w:rtl/>
        </w:rPr>
        <w:t>רך דין לפי תקנה זו ייווסף לסכום שנפסק כאמור סכום השווה למס ערך מוסף החל עליו, ודינו של סכום שהוסף כאמור כדין שכר הטרחה שנפסק.</w:t>
      </w:r>
    </w:p>
    <w:p w:rsidR="00C93D95" w:rsidRDefault="00C93D95" w:rsidP="009713C5">
      <w:pPr>
        <w:pStyle w:val="P00"/>
        <w:spacing w:before="72"/>
        <w:ind w:left="0" w:right="1134"/>
        <w:rPr>
          <w:rStyle w:val="default"/>
          <w:rFonts w:cs="FrankRuehl"/>
          <w:rtl/>
        </w:rPr>
      </w:pPr>
      <w:bookmarkStart w:id="9" w:name="Seif10"/>
      <w:bookmarkEnd w:id="9"/>
      <w:r>
        <w:rPr>
          <w:lang w:val="he-IL"/>
        </w:rPr>
        <w:pict>
          <v:rect id="_x0000_s1035" style="position:absolute;left:0;text-align:left;margin-left:464.5pt;margin-top:8.05pt;width:75.05pt;height:16pt;z-index:251659776" o:allowincell="f" filled="f" stroked="f" strokecolor="lime" strokeweight=".25pt">
            <v:textbox inset="0,0,0,0">
              <w:txbxContent>
                <w:p w:rsidR="00C93D95" w:rsidRDefault="00C93D95">
                  <w:pPr>
                    <w:spacing w:line="160" w:lineRule="exact"/>
                    <w:jc w:val="left"/>
                    <w:rPr>
                      <w:rFonts w:cs="Miriam"/>
                      <w:noProof/>
                      <w:szCs w:val="18"/>
                      <w:rtl/>
                    </w:rPr>
                  </w:pPr>
                  <w:r>
                    <w:rPr>
                      <w:rFonts w:cs="Miriam"/>
                      <w:szCs w:val="18"/>
                      <w:rtl/>
                    </w:rPr>
                    <w:t>ה</w:t>
                  </w:r>
                  <w:r>
                    <w:rPr>
                      <w:rFonts w:cs="Miriam" w:hint="cs"/>
                      <w:szCs w:val="18"/>
                      <w:rtl/>
                    </w:rPr>
                    <w:t>צמדה למדד</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עלה מדד המחירים לצרכן שפרסמה הלשכה המרכזית</w:t>
      </w:r>
      <w:r>
        <w:rPr>
          <w:rStyle w:val="default"/>
          <w:rFonts w:cs="FrankRuehl"/>
          <w:rtl/>
        </w:rPr>
        <w:t xml:space="preserve"> </w:t>
      </w:r>
      <w:r>
        <w:rPr>
          <w:rStyle w:val="default"/>
          <w:rFonts w:cs="FrankRuehl" w:hint="cs"/>
          <w:rtl/>
        </w:rPr>
        <w:t xml:space="preserve">לסטטיסטיקה (להלן </w:t>
      </w:r>
      <w:r w:rsidR="009713C5">
        <w:rPr>
          <w:rStyle w:val="default"/>
          <w:rFonts w:cs="FrankRuehl" w:hint="cs"/>
          <w:rtl/>
        </w:rPr>
        <w:t>-</w:t>
      </w:r>
      <w:r>
        <w:rPr>
          <w:rStyle w:val="default"/>
          <w:rFonts w:cs="FrankRuehl" w:hint="cs"/>
          <w:rtl/>
        </w:rPr>
        <w:t xml:space="preserve"> המדד) לחודש ינואר של שנה פלונית</w:t>
      </w:r>
      <w:r>
        <w:rPr>
          <w:rStyle w:val="default"/>
          <w:rFonts w:cs="FrankRuehl"/>
          <w:rtl/>
        </w:rPr>
        <w:t xml:space="preserve"> </w:t>
      </w:r>
      <w:r>
        <w:rPr>
          <w:rStyle w:val="default"/>
          <w:rFonts w:cs="FrankRuehl" w:hint="cs"/>
          <w:rtl/>
        </w:rPr>
        <w:t>לעומת המדד שפורסם לחודש ינואר 1982, יוגדלו ביום 1 באפריל של אותה שנה הסכומים האמורים בחלק (ב) של התוספת לפי שיעור עליית המדד.</w:t>
      </w:r>
    </w:p>
    <w:p w:rsidR="00C93D95" w:rsidRDefault="00E75306">
      <w:pPr>
        <w:pStyle w:val="P00"/>
        <w:spacing w:before="72"/>
        <w:ind w:left="0" w:right="1134"/>
        <w:rPr>
          <w:rStyle w:val="default"/>
          <w:rFonts w:cs="FrankRuehl"/>
          <w:rtl/>
        </w:rPr>
      </w:pPr>
      <w:r>
        <w:rPr>
          <w:rtl/>
          <w:lang w:eastAsia="en-US"/>
        </w:rPr>
        <w:pict>
          <v:shapetype id="_x0000_t202" coordsize="21600,21600" o:spt="202" path="m,l,21600r21600,l21600,xe">
            <v:stroke joinstyle="miter"/>
            <v:path gradientshapeok="t" o:connecttype="rect"/>
          </v:shapetype>
          <v:shape id="_x0000_s1040" type="#_x0000_t202" style="position:absolute;left:0;text-align:left;margin-left:470.25pt;margin-top:7.1pt;width:1in;height:13.65pt;z-index:251664896" filled="f" stroked="f">
            <v:textbox inset="1mm,0,1mm,0">
              <w:txbxContent>
                <w:p w:rsidR="00E75306" w:rsidRDefault="00E75306" w:rsidP="00E75306">
                  <w:pPr>
                    <w:spacing w:line="160" w:lineRule="exact"/>
                    <w:jc w:val="left"/>
                    <w:rPr>
                      <w:rFonts w:cs="Miriam" w:hint="cs"/>
                      <w:noProof/>
                      <w:szCs w:val="18"/>
                      <w:rtl/>
                    </w:rPr>
                  </w:pPr>
                  <w:r>
                    <w:rPr>
                      <w:rFonts w:cs="Miriam" w:hint="cs"/>
                      <w:szCs w:val="18"/>
                      <w:rtl/>
                    </w:rPr>
                    <w:t>תק' תשס"ט-2009</w:t>
                  </w:r>
                </w:p>
              </w:txbxContent>
            </v:textbox>
          </v:shape>
        </w:pict>
      </w:r>
      <w:r w:rsidR="00C93D95">
        <w:rPr>
          <w:rtl/>
        </w:rPr>
        <w:tab/>
      </w:r>
      <w:r w:rsidR="00C93D95">
        <w:rPr>
          <w:rStyle w:val="default"/>
          <w:rFonts w:cs="FrankRuehl"/>
          <w:rtl/>
        </w:rPr>
        <w:t>(</w:t>
      </w:r>
      <w:r w:rsidR="00C93D95">
        <w:rPr>
          <w:rStyle w:val="default"/>
          <w:rFonts w:cs="FrankRuehl" w:hint="cs"/>
          <w:rtl/>
        </w:rPr>
        <w:t>ב)</w:t>
      </w:r>
      <w:r w:rsidR="00C93D95">
        <w:rPr>
          <w:rStyle w:val="default"/>
          <w:rFonts w:cs="FrankRuehl"/>
          <w:rtl/>
        </w:rPr>
        <w:tab/>
      </w:r>
      <w:r w:rsidR="00C93D95">
        <w:rPr>
          <w:rStyle w:val="default"/>
          <w:rFonts w:cs="FrankRuehl" w:hint="cs"/>
          <w:rtl/>
        </w:rPr>
        <w:t xml:space="preserve">סכום מוגדל כאמור בתקנת משנה (א) יעוגל לשקל </w:t>
      </w:r>
      <w:r>
        <w:rPr>
          <w:rStyle w:val="default"/>
          <w:rFonts w:cs="FrankRuehl" w:hint="cs"/>
          <w:rtl/>
        </w:rPr>
        <w:t xml:space="preserve">החדש </w:t>
      </w:r>
      <w:r w:rsidR="00C93D95">
        <w:rPr>
          <w:rStyle w:val="default"/>
          <w:rFonts w:cs="FrankRuehl" w:hint="cs"/>
          <w:rtl/>
        </w:rPr>
        <w:t>הקרוב.</w:t>
      </w:r>
    </w:p>
    <w:p w:rsidR="00C93D95" w:rsidRDefault="00C93D9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המנהל הכללי של משרד המשפטים יפרסם ברשומות הודעה על הסכומים המוגדלים.</w:t>
      </w:r>
    </w:p>
    <w:p w:rsidR="00E75306" w:rsidRPr="00886825" w:rsidRDefault="00E75306" w:rsidP="00E75306">
      <w:pPr>
        <w:pStyle w:val="P00"/>
        <w:spacing w:before="0"/>
        <w:ind w:left="0" w:right="1134"/>
        <w:rPr>
          <w:rStyle w:val="default"/>
          <w:rFonts w:cs="FrankRuehl" w:hint="cs"/>
          <w:vanish/>
          <w:color w:val="FF0000"/>
          <w:szCs w:val="20"/>
          <w:shd w:val="clear" w:color="auto" w:fill="FFFF99"/>
          <w:rtl/>
        </w:rPr>
      </w:pPr>
      <w:bookmarkStart w:id="10" w:name="Rov16"/>
      <w:r w:rsidRPr="00886825">
        <w:rPr>
          <w:rStyle w:val="default"/>
          <w:rFonts w:cs="FrankRuehl" w:hint="cs"/>
          <w:vanish/>
          <w:color w:val="FF0000"/>
          <w:szCs w:val="20"/>
          <w:shd w:val="clear" w:color="auto" w:fill="FFFF99"/>
          <w:rtl/>
        </w:rPr>
        <w:t>מיום 3.3.2009</w:t>
      </w:r>
    </w:p>
    <w:p w:rsidR="00E75306" w:rsidRPr="00886825" w:rsidRDefault="00E75306" w:rsidP="00E75306">
      <w:pPr>
        <w:pStyle w:val="P00"/>
        <w:spacing w:before="0"/>
        <w:ind w:left="0" w:right="1134"/>
        <w:rPr>
          <w:rStyle w:val="default"/>
          <w:rFonts w:cs="FrankRuehl" w:hint="cs"/>
          <w:vanish/>
          <w:szCs w:val="20"/>
          <w:shd w:val="clear" w:color="auto" w:fill="FFFF99"/>
          <w:rtl/>
        </w:rPr>
      </w:pPr>
      <w:r w:rsidRPr="00886825">
        <w:rPr>
          <w:rStyle w:val="default"/>
          <w:rFonts w:cs="FrankRuehl" w:hint="cs"/>
          <w:b/>
          <w:bCs/>
          <w:vanish/>
          <w:szCs w:val="20"/>
          <w:shd w:val="clear" w:color="auto" w:fill="FFFF99"/>
          <w:rtl/>
        </w:rPr>
        <w:t>תק' תשס"ט-2009</w:t>
      </w:r>
    </w:p>
    <w:p w:rsidR="00E75306" w:rsidRPr="00886825" w:rsidRDefault="00E75306" w:rsidP="00E75306">
      <w:pPr>
        <w:pStyle w:val="P00"/>
        <w:spacing w:before="0"/>
        <w:ind w:left="0" w:right="1134"/>
        <w:rPr>
          <w:rStyle w:val="default"/>
          <w:rFonts w:cs="FrankRuehl" w:hint="cs"/>
          <w:vanish/>
          <w:szCs w:val="20"/>
          <w:shd w:val="clear" w:color="auto" w:fill="FFFF99"/>
          <w:rtl/>
        </w:rPr>
      </w:pPr>
      <w:hyperlink r:id="rId6" w:history="1">
        <w:r w:rsidRPr="00886825">
          <w:rPr>
            <w:rStyle w:val="Hyperlink"/>
            <w:rFonts w:hint="cs"/>
            <w:vanish/>
            <w:szCs w:val="20"/>
            <w:shd w:val="clear" w:color="auto" w:fill="FFFF99"/>
            <w:rtl/>
          </w:rPr>
          <w:t>ק"ת תשס"ט מס' 6762</w:t>
        </w:r>
      </w:hyperlink>
      <w:r w:rsidRPr="00886825">
        <w:rPr>
          <w:rStyle w:val="default"/>
          <w:rFonts w:cs="FrankRuehl" w:hint="cs"/>
          <w:vanish/>
          <w:szCs w:val="20"/>
          <w:shd w:val="clear" w:color="auto" w:fill="FFFF99"/>
          <w:rtl/>
        </w:rPr>
        <w:t xml:space="preserve"> מיום 3.3.2009 עמ' 586</w:t>
      </w:r>
    </w:p>
    <w:p w:rsidR="00E75306" w:rsidRPr="00E75306" w:rsidRDefault="00E75306" w:rsidP="00E75306">
      <w:pPr>
        <w:pStyle w:val="P00"/>
        <w:ind w:left="0" w:right="1134"/>
        <w:rPr>
          <w:rStyle w:val="default"/>
          <w:rFonts w:cs="FrankRuehl"/>
          <w:sz w:val="2"/>
          <w:szCs w:val="2"/>
          <w:rtl/>
        </w:rPr>
      </w:pPr>
      <w:r w:rsidRPr="00886825">
        <w:rPr>
          <w:vanish/>
          <w:sz w:val="22"/>
          <w:szCs w:val="22"/>
          <w:shd w:val="clear" w:color="auto" w:fill="FFFF99"/>
          <w:rtl/>
        </w:rPr>
        <w:tab/>
      </w:r>
      <w:r w:rsidRPr="00886825">
        <w:rPr>
          <w:rStyle w:val="default"/>
          <w:rFonts w:cs="FrankRuehl"/>
          <w:vanish/>
          <w:sz w:val="22"/>
          <w:szCs w:val="22"/>
          <w:shd w:val="clear" w:color="auto" w:fill="FFFF99"/>
          <w:rtl/>
        </w:rPr>
        <w:t>(</w:t>
      </w:r>
      <w:r w:rsidRPr="00886825">
        <w:rPr>
          <w:rStyle w:val="default"/>
          <w:rFonts w:cs="FrankRuehl" w:hint="cs"/>
          <w:vanish/>
          <w:sz w:val="22"/>
          <w:szCs w:val="22"/>
          <w:shd w:val="clear" w:color="auto" w:fill="FFFF99"/>
          <w:rtl/>
        </w:rPr>
        <w:t>ב)</w:t>
      </w:r>
      <w:r w:rsidRPr="00886825">
        <w:rPr>
          <w:rStyle w:val="default"/>
          <w:rFonts w:cs="FrankRuehl"/>
          <w:vanish/>
          <w:sz w:val="22"/>
          <w:szCs w:val="22"/>
          <w:shd w:val="clear" w:color="auto" w:fill="FFFF99"/>
          <w:rtl/>
        </w:rPr>
        <w:tab/>
      </w:r>
      <w:r w:rsidRPr="00886825">
        <w:rPr>
          <w:rStyle w:val="default"/>
          <w:rFonts w:cs="FrankRuehl" w:hint="cs"/>
          <w:vanish/>
          <w:sz w:val="22"/>
          <w:szCs w:val="22"/>
          <w:shd w:val="clear" w:color="auto" w:fill="FFFF99"/>
          <w:rtl/>
        </w:rPr>
        <w:t xml:space="preserve">סכום מוגדל כאמור בתקנת משנה (א) יעוגל </w:t>
      </w:r>
      <w:r w:rsidRPr="00886825">
        <w:rPr>
          <w:rStyle w:val="default"/>
          <w:rFonts w:cs="FrankRuehl" w:hint="cs"/>
          <w:strike/>
          <w:vanish/>
          <w:sz w:val="22"/>
          <w:szCs w:val="22"/>
          <w:shd w:val="clear" w:color="auto" w:fill="FFFF99"/>
          <w:rtl/>
        </w:rPr>
        <w:t>לשקל הקרוב</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לשקל החדש הקרוב</w:t>
      </w:r>
      <w:r w:rsidRPr="00886825">
        <w:rPr>
          <w:rStyle w:val="default"/>
          <w:rFonts w:cs="FrankRuehl" w:hint="cs"/>
          <w:vanish/>
          <w:sz w:val="22"/>
          <w:szCs w:val="22"/>
          <w:shd w:val="clear" w:color="auto" w:fill="FFFF99"/>
          <w:rtl/>
        </w:rPr>
        <w:t>.</w:t>
      </w:r>
      <w:bookmarkEnd w:id="10"/>
    </w:p>
    <w:p w:rsidR="00C93D95" w:rsidRDefault="00C93D95">
      <w:pPr>
        <w:pStyle w:val="P00"/>
        <w:spacing w:before="72"/>
        <w:ind w:left="0" w:right="1134"/>
        <w:rPr>
          <w:rStyle w:val="default"/>
          <w:rFonts w:cs="FrankRuehl"/>
          <w:rtl/>
        </w:rPr>
      </w:pPr>
      <w:bookmarkStart w:id="11" w:name="Seif11"/>
      <w:bookmarkEnd w:id="11"/>
      <w:r>
        <w:rPr>
          <w:lang w:val="he-IL"/>
        </w:rPr>
        <w:pict>
          <v:rect id="_x0000_s1036" style="position:absolute;left:0;text-align:left;margin-left:464.5pt;margin-top:8.05pt;width:75.05pt;height:24pt;z-index:251660800" o:allowincell="f" filled="f" stroked="f" strokecolor="lime" strokeweight=".25pt">
            <v:textbox inset="0,0,0,0">
              <w:txbxContent>
                <w:p w:rsidR="00C93D95" w:rsidRDefault="00C93D95" w:rsidP="009713C5">
                  <w:pPr>
                    <w:spacing w:line="160" w:lineRule="exact"/>
                    <w:jc w:val="left"/>
                    <w:rPr>
                      <w:rFonts w:cs="Miriam"/>
                      <w:noProof/>
                      <w:szCs w:val="18"/>
                      <w:rtl/>
                    </w:rPr>
                  </w:pPr>
                  <w:r>
                    <w:rPr>
                      <w:rFonts w:cs="Miriam"/>
                      <w:szCs w:val="18"/>
                      <w:rtl/>
                    </w:rPr>
                    <w:t>ג</w:t>
                  </w:r>
                  <w:r>
                    <w:rPr>
                      <w:rFonts w:cs="Miriam" w:hint="cs"/>
                      <w:szCs w:val="18"/>
                      <w:rtl/>
                    </w:rPr>
                    <w:t>ביית הפיצויים</w:t>
                  </w:r>
                  <w:r w:rsidR="009713C5">
                    <w:rPr>
                      <w:rFonts w:cs="Miriam" w:hint="cs"/>
                      <w:szCs w:val="18"/>
                      <w:rtl/>
                    </w:rPr>
                    <w:t xml:space="preserve"> </w:t>
                  </w:r>
                  <w:r>
                    <w:rPr>
                      <w:rFonts w:cs="Miriam"/>
                      <w:szCs w:val="18"/>
                      <w:rtl/>
                    </w:rPr>
                    <w:t>ו</w:t>
                  </w:r>
                  <w:r>
                    <w:rPr>
                      <w:rFonts w:cs="Miriam" w:hint="cs"/>
                      <w:szCs w:val="18"/>
                      <w:rtl/>
                    </w:rPr>
                    <w:t>ההוצאות</w:t>
                  </w:r>
                </w:p>
              </w:txbxContent>
            </v:textbox>
            <w10:anchorlock/>
          </v:rect>
        </w:pict>
      </w:r>
      <w:r>
        <w:rPr>
          <w:rStyle w:val="big-number"/>
          <w:rtl/>
        </w:rPr>
        <w:t>11.</w:t>
      </w:r>
      <w:r>
        <w:rPr>
          <w:rStyle w:val="big-number"/>
          <w:rtl/>
        </w:rPr>
        <w:tab/>
      </w:r>
      <w:r>
        <w:rPr>
          <w:rStyle w:val="default"/>
          <w:rFonts w:cs="FrankRuehl"/>
          <w:rtl/>
        </w:rPr>
        <w:t>ל</w:t>
      </w:r>
      <w:r>
        <w:rPr>
          <w:rStyle w:val="default"/>
          <w:rFonts w:cs="FrankRuehl" w:hint="cs"/>
          <w:rtl/>
        </w:rPr>
        <w:t>ענין גביית הפיצויים וההוצאות יראו את החיוב בהם כפסק דין של אותו בית משפט שניתן בתובענה אזרחית לטובת הזכאי.</w:t>
      </w:r>
    </w:p>
    <w:p w:rsidR="00C93D95" w:rsidRDefault="00C93D95" w:rsidP="009713C5">
      <w:pPr>
        <w:pStyle w:val="P00"/>
        <w:spacing w:before="72"/>
        <w:ind w:left="0" w:right="1134"/>
        <w:rPr>
          <w:rStyle w:val="default"/>
          <w:rFonts w:cs="FrankRuehl"/>
          <w:rtl/>
        </w:rPr>
      </w:pPr>
      <w:bookmarkStart w:id="12" w:name="Seif12"/>
      <w:bookmarkEnd w:id="12"/>
      <w:r>
        <w:rPr>
          <w:lang w:val="he-IL"/>
        </w:rPr>
        <w:pict>
          <v:rect id="_x0000_s1037" style="position:absolute;left:0;text-align:left;margin-left:464.5pt;margin-top:8.05pt;width:75.05pt;height:16pt;z-index:251661824" o:allowincell="f" filled="f" stroked="f" strokecolor="lime" strokeweight=".25pt">
            <v:textbox inset="0,0,0,0">
              <w:txbxContent>
                <w:p w:rsidR="00C93D95" w:rsidRDefault="00C93D95">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12.</w:t>
      </w:r>
      <w:r>
        <w:rPr>
          <w:rStyle w:val="big-number"/>
          <w:rtl/>
        </w:rPr>
        <w:tab/>
      </w:r>
      <w:r>
        <w:rPr>
          <w:rStyle w:val="default"/>
          <w:rFonts w:cs="FrankRuehl"/>
          <w:rtl/>
        </w:rPr>
        <w:t>ת</w:t>
      </w:r>
      <w:r>
        <w:rPr>
          <w:rStyle w:val="default"/>
          <w:rFonts w:cs="FrankRuehl" w:hint="cs"/>
          <w:rtl/>
        </w:rPr>
        <w:t>קנות העונשין (סכומי פיצויים מכסימליים לנאשם שזוכה),</w:t>
      </w:r>
      <w:r>
        <w:rPr>
          <w:rStyle w:val="default"/>
          <w:rFonts w:cs="FrankRuehl"/>
          <w:rtl/>
        </w:rPr>
        <w:t xml:space="preserve"> </w:t>
      </w:r>
      <w:r>
        <w:rPr>
          <w:rStyle w:val="default"/>
          <w:rFonts w:cs="FrankRuehl" w:hint="cs"/>
          <w:rtl/>
        </w:rPr>
        <w:t>תשל"ח</w:t>
      </w:r>
      <w:r w:rsidR="009713C5">
        <w:rPr>
          <w:rStyle w:val="default"/>
          <w:rFonts w:cs="FrankRuehl" w:hint="cs"/>
          <w:rtl/>
        </w:rPr>
        <w:t>-</w:t>
      </w:r>
      <w:r>
        <w:rPr>
          <w:rStyle w:val="default"/>
          <w:rFonts w:cs="FrankRuehl" w:hint="cs"/>
          <w:rtl/>
        </w:rPr>
        <w:t xml:space="preserve">1978 </w:t>
      </w:r>
      <w:r w:rsidR="009713C5">
        <w:rPr>
          <w:rStyle w:val="default"/>
          <w:rFonts w:cs="FrankRuehl" w:hint="cs"/>
          <w:rtl/>
        </w:rPr>
        <w:t>-</w:t>
      </w:r>
      <w:r>
        <w:rPr>
          <w:rStyle w:val="default"/>
          <w:rFonts w:cs="FrankRuehl" w:hint="cs"/>
          <w:rtl/>
        </w:rPr>
        <w:t xml:space="preserve"> בטלות.</w:t>
      </w:r>
    </w:p>
    <w:p w:rsidR="00C93D95" w:rsidRDefault="00C93D95">
      <w:pPr>
        <w:pStyle w:val="P00"/>
        <w:spacing w:before="72"/>
        <w:ind w:left="0" w:right="1134"/>
        <w:rPr>
          <w:rStyle w:val="default"/>
          <w:rFonts w:cs="FrankRuehl" w:hint="cs"/>
          <w:rtl/>
        </w:rPr>
      </w:pPr>
      <w:bookmarkStart w:id="13" w:name="Seif13"/>
      <w:bookmarkEnd w:id="13"/>
      <w:r>
        <w:rPr>
          <w:lang w:val="he-IL"/>
        </w:rPr>
        <w:pict>
          <v:rect id="_x0000_s1038" style="position:absolute;left:0;text-align:left;margin-left:464.5pt;margin-top:8.05pt;width:75.05pt;height:16pt;z-index:251662848" o:allowincell="f" filled="f" stroked="f" strokecolor="lime" strokeweight=".25pt">
            <v:textbox inset="0,0,0,0">
              <w:txbxContent>
                <w:p w:rsidR="00C93D95" w:rsidRDefault="00C93D95">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13.</w:t>
      </w:r>
      <w:r>
        <w:rPr>
          <w:rStyle w:val="big-number"/>
          <w:rtl/>
        </w:rPr>
        <w:tab/>
      </w:r>
      <w:r>
        <w:rPr>
          <w:rStyle w:val="default"/>
          <w:rFonts w:cs="FrankRuehl"/>
          <w:rtl/>
        </w:rPr>
        <w:t>ת</w:t>
      </w:r>
      <w:r>
        <w:rPr>
          <w:rStyle w:val="default"/>
          <w:rFonts w:cs="FrankRuehl" w:hint="cs"/>
          <w:rtl/>
        </w:rPr>
        <w:t>חילתן של תקנות אלה ביום י' בתמוז תשמ"ב (1 ביולי 1982).</w:t>
      </w:r>
    </w:p>
    <w:p w:rsidR="00C93D95" w:rsidRDefault="00C93D95">
      <w:pPr>
        <w:pStyle w:val="P00"/>
        <w:spacing w:before="72"/>
        <w:ind w:left="0" w:right="1134"/>
        <w:rPr>
          <w:rStyle w:val="default"/>
          <w:rFonts w:cs="FrankRuehl"/>
          <w:rtl/>
        </w:rPr>
      </w:pPr>
    </w:p>
    <w:p w:rsidR="00C93D95" w:rsidRDefault="00C93D95">
      <w:pPr>
        <w:pStyle w:val="P00"/>
        <w:spacing w:before="72"/>
        <w:ind w:left="0" w:right="1134"/>
        <w:jc w:val="center"/>
        <w:rPr>
          <w:rStyle w:val="default"/>
          <w:rFonts w:cs="FrankRuehl"/>
          <w:b/>
          <w:bCs/>
          <w:rtl/>
        </w:rPr>
      </w:pPr>
      <w:r>
        <w:rPr>
          <w:rStyle w:val="default"/>
          <w:rFonts w:cs="FrankRuehl"/>
          <w:b/>
          <w:bCs/>
          <w:rtl/>
        </w:rPr>
        <w:t>ת</w:t>
      </w:r>
      <w:r>
        <w:rPr>
          <w:rStyle w:val="default"/>
          <w:rFonts w:cs="FrankRuehl" w:hint="cs"/>
          <w:b/>
          <w:bCs/>
          <w:rtl/>
        </w:rPr>
        <w:t>וס</w:t>
      </w:r>
      <w:r>
        <w:rPr>
          <w:rStyle w:val="default"/>
          <w:rFonts w:cs="FrankRuehl"/>
          <w:b/>
          <w:bCs/>
          <w:rtl/>
        </w:rPr>
        <w:t>פ</w:t>
      </w:r>
      <w:r>
        <w:rPr>
          <w:rStyle w:val="default"/>
          <w:rFonts w:cs="FrankRuehl" w:hint="cs"/>
          <w:b/>
          <w:bCs/>
          <w:rtl/>
        </w:rPr>
        <w:t>ת</w:t>
      </w:r>
    </w:p>
    <w:p w:rsidR="00C93D95" w:rsidRDefault="00C93D95">
      <w:pPr>
        <w:pStyle w:val="medium-header"/>
        <w:keepNext w:val="0"/>
        <w:keepLines w:val="0"/>
        <w:ind w:left="0" w:right="1134"/>
        <w:rPr>
          <w:sz w:val="24"/>
          <w:szCs w:val="24"/>
          <w:rtl/>
        </w:rPr>
      </w:pPr>
      <w:r>
        <w:rPr>
          <w:sz w:val="24"/>
          <w:szCs w:val="24"/>
          <w:rtl/>
        </w:rPr>
        <w:t>(</w:t>
      </w:r>
      <w:r>
        <w:rPr>
          <w:rFonts w:hint="cs"/>
          <w:sz w:val="24"/>
          <w:szCs w:val="24"/>
          <w:rtl/>
        </w:rPr>
        <w:t>תקנה 9)</w:t>
      </w:r>
    </w:p>
    <w:p w:rsidR="00C93D95" w:rsidRDefault="00C93D95" w:rsidP="009713C5">
      <w:pPr>
        <w:pStyle w:val="P00"/>
        <w:spacing w:before="72"/>
        <w:ind w:left="0" w:right="1134"/>
        <w:rPr>
          <w:rStyle w:val="default"/>
          <w:rFonts w:cs="FrankRuehl"/>
          <w:rtl/>
        </w:rPr>
      </w:pPr>
      <w:r>
        <w:rPr>
          <w:rStyle w:val="default"/>
          <w:rFonts w:cs="FrankRuehl"/>
          <w:rtl/>
        </w:rPr>
        <w:t>ה</w:t>
      </w:r>
      <w:r>
        <w:rPr>
          <w:rStyle w:val="default"/>
          <w:rFonts w:cs="FrankRuehl" w:hint="cs"/>
          <w:rtl/>
        </w:rPr>
        <w:t>סכומים המרביים לתשלום הוצאות הגנתו של עצור לפי סעיף 32(א) לחוק סדר הדין הפלילי [נוסח משולב] תשמ"ב</w:t>
      </w:r>
      <w:r w:rsidR="009713C5">
        <w:rPr>
          <w:rStyle w:val="default"/>
          <w:rFonts w:cs="FrankRuehl" w:hint="cs"/>
          <w:rtl/>
        </w:rPr>
        <w:t>-</w:t>
      </w:r>
      <w:r>
        <w:rPr>
          <w:rStyle w:val="default"/>
          <w:rFonts w:cs="FrankRuehl" w:hint="cs"/>
          <w:rtl/>
        </w:rPr>
        <w:t>1982, ולפי סעיף 80 לחוק העונשין, תשל"ז</w:t>
      </w:r>
      <w:r w:rsidR="009713C5">
        <w:rPr>
          <w:rStyle w:val="default"/>
          <w:rFonts w:cs="FrankRuehl" w:hint="cs"/>
          <w:rtl/>
        </w:rPr>
        <w:t>-</w:t>
      </w:r>
      <w:r>
        <w:rPr>
          <w:rStyle w:val="default"/>
          <w:rFonts w:cs="FrankRuehl" w:hint="cs"/>
          <w:rtl/>
        </w:rPr>
        <w:t>1977, יהיו כלהלן:</w:t>
      </w:r>
    </w:p>
    <w:p w:rsidR="00C93D95" w:rsidRDefault="00C93D95" w:rsidP="009713C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בעד הוצאות בפועל </w:t>
      </w:r>
      <w:r w:rsidR="009713C5">
        <w:rPr>
          <w:rStyle w:val="default"/>
          <w:rFonts w:cs="FrankRuehl" w:hint="cs"/>
          <w:rtl/>
        </w:rPr>
        <w:t>-</w:t>
      </w:r>
      <w:r>
        <w:rPr>
          <w:rStyle w:val="default"/>
          <w:rFonts w:cs="FrankRuehl" w:hint="cs"/>
          <w:rtl/>
        </w:rPr>
        <w:t xml:space="preserve"> כפי שהכיר בהן בית המשפט או הרשם לפי קבלות.</w:t>
      </w:r>
    </w:p>
    <w:p w:rsidR="00C93D95" w:rsidRDefault="00C93D95">
      <w:pPr>
        <w:pStyle w:val="P00"/>
        <w:spacing w:before="72"/>
        <w:ind w:left="0" w:right="1134"/>
        <w:rPr>
          <w:rStyle w:val="default"/>
          <w:rFonts w:cs="FrankRuehl"/>
          <w:rtl/>
        </w:rPr>
      </w:pPr>
      <w:r>
        <w:rPr>
          <w:lang w:val="he-IL"/>
        </w:rPr>
        <w:pict>
          <v:rect id="_x0000_s1039" style="position:absolute;left:0;text-align:left;margin-left:464.5pt;margin-top:8.05pt;width:75.05pt;height:17pt;z-index:251663872" o:allowincell="f" filled="f" stroked="f" strokecolor="lime" strokeweight=".25pt">
            <v:textbox inset="0,0,0,0">
              <w:txbxContent>
                <w:p w:rsidR="00C93D95" w:rsidRDefault="00C93D95" w:rsidP="00886825">
                  <w:pPr>
                    <w:spacing w:line="160" w:lineRule="exact"/>
                    <w:jc w:val="left"/>
                    <w:rPr>
                      <w:rFonts w:cs="Miriam"/>
                      <w:noProof/>
                      <w:szCs w:val="18"/>
                      <w:rtl/>
                    </w:rPr>
                  </w:pPr>
                  <w:r>
                    <w:rPr>
                      <w:rFonts w:cs="Miriam"/>
                      <w:szCs w:val="18"/>
                      <w:rtl/>
                    </w:rPr>
                    <w:t>ה</w:t>
                  </w:r>
                  <w:r>
                    <w:rPr>
                      <w:rFonts w:cs="Miriam" w:hint="cs"/>
                      <w:szCs w:val="18"/>
                      <w:rtl/>
                    </w:rPr>
                    <w:t xml:space="preserve">ודעה </w:t>
                  </w:r>
                  <w:r w:rsidR="00886825">
                    <w:rPr>
                      <w:rFonts w:cs="Miriam" w:hint="cs"/>
                      <w:szCs w:val="18"/>
                      <w:rtl/>
                    </w:rPr>
                    <w:t>תשע"א-2011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בעד שכר טרחה של</w:t>
      </w:r>
      <w:r>
        <w:rPr>
          <w:rStyle w:val="default"/>
          <w:rFonts w:cs="FrankRuehl"/>
          <w:rtl/>
        </w:rPr>
        <w:t xml:space="preserve"> </w:t>
      </w:r>
      <w:r>
        <w:rPr>
          <w:rStyle w:val="default"/>
          <w:rFonts w:cs="FrankRuehl" w:hint="cs"/>
          <w:rtl/>
        </w:rPr>
        <w:t>עורך דין:</w:t>
      </w:r>
    </w:p>
    <w:p w:rsidR="00C93D95" w:rsidRPr="009713C5" w:rsidRDefault="00C93D95" w:rsidP="009713C5">
      <w:pPr>
        <w:pStyle w:val="P00"/>
        <w:pBdr>
          <w:bottom w:val="single" w:sz="4" w:space="1" w:color="auto"/>
        </w:pBdr>
        <w:tabs>
          <w:tab w:val="clear" w:pos="624"/>
          <w:tab w:val="clear" w:pos="1021"/>
          <w:tab w:val="clear" w:pos="1474"/>
          <w:tab w:val="clear" w:pos="1928"/>
          <w:tab w:val="clear" w:pos="2381"/>
          <w:tab w:val="clear" w:pos="2835"/>
          <w:tab w:val="clear" w:pos="6259"/>
          <w:tab w:val="center" w:pos="5954"/>
        </w:tabs>
        <w:spacing w:before="72"/>
        <w:ind w:left="4253" w:right="1134"/>
        <w:rPr>
          <w:rStyle w:val="default"/>
          <w:rFonts w:cs="FrankRuehl"/>
          <w:sz w:val="22"/>
          <w:szCs w:val="22"/>
          <w:rtl/>
        </w:rPr>
      </w:pPr>
      <w:r w:rsidRPr="009713C5">
        <w:rPr>
          <w:sz w:val="22"/>
          <w:szCs w:val="22"/>
          <w:rtl/>
        </w:rPr>
        <w:tab/>
      </w:r>
      <w:r w:rsidRPr="009713C5">
        <w:rPr>
          <w:rStyle w:val="default"/>
          <w:rFonts w:cs="FrankRuehl"/>
          <w:sz w:val="22"/>
          <w:szCs w:val="22"/>
          <w:rtl/>
        </w:rPr>
        <w:t>ה</w:t>
      </w:r>
      <w:r w:rsidRPr="009713C5">
        <w:rPr>
          <w:rStyle w:val="default"/>
          <w:rFonts w:cs="FrankRuehl" w:hint="cs"/>
          <w:sz w:val="22"/>
          <w:szCs w:val="22"/>
          <w:rtl/>
        </w:rPr>
        <w:t>סכומים המרביים בשקלים חדשים</w:t>
      </w:r>
    </w:p>
    <w:p w:rsidR="00C93D95" w:rsidRPr="009713C5" w:rsidRDefault="009713C5" w:rsidP="009713C5">
      <w:pPr>
        <w:pStyle w:val="P05"/>
        <w:tabs>
          <w:tab w:val="clear" w:pos="624"/>
          <w:tab w:val="clear" w:pos="1021"/>
          <w:tab w:val="clear" w:pos="1474"/>
          <w:tab w:val="clear" w:pos="1928"/>
          <w:tab w:val="clear" w:pos="2381"/>
          <w:tab w:val="clear" w:pos="2835"/>
          <w:tab w:val="clear" w:pos="6259"/>
          <w:tab w:val="center" w:pos="2268"/>
          <w:tab w:val="center" w:pos="4820"/>
          <w:tab w:val="center" w:pos="5954"/>
          <w:tab w:val="center" w:pos="7088"/>
        </w:tabs>
        <w:spacing w:before="72"/>
        <w:ind w:left="0" w:right="1134" w:firstLine="0"/>
        <w:rPr>
          <w:sz w:val="22"/>
          <w:szCs w:val="22"/>
          <w:rtl/>
        </w:rPr>
      </w:pPr>
      <w:r>
        <w:rPr>
          <w:rFonts w:hint="cs"/>
          <w:sz w:val="22"/>
          <w:szCs w:val="22"/>
          <w:rtl/>
        </w:rPr>
        <w:tab/>
      </w:r>
      <w:r w:rsidR="00C93D95" w:rsidRPr="009713C5">
        <w:rPr>
          <w:sz w:val="22"/>
          <w:szCs w:val="22"/>
          <w:rtl/>
        </w:rPr>
        <w:tab/>
      </w:r>
      <w:r w:rsidR="00C93D95" w:rsidRPr="009713C5">
        <w:rPr>
          <w:rFonts w:hint="cs"/>
          <w:sz w:val="22"/>
          <w:szCs w:val="22"/>
          <w:rtl/>
        </w:rPr>
        <w:t>בית משפט</w:t>
      </w:r>
      <w:r w:rsidR="00C93D95" w:rsidRPr="009713C5">
        <w:rPr>
          <w:sz w:val="22"/>
          <w:szCs w:val="22"/>
          <w:rtl/>
        </w:rPr>
        <w:tab/>
      </w:r>
      <w:r w:rsidR="00C93D95" w:rsidRPr="009713C5">
        <w:rPr>
          <w:rFonts w:hint="cs"/>
          <w:sz w:val="22"/>
          <w:szCs w:val="22"/>
          <w:rtl/>
        </w:rPr>
        <w:t>בית המשפט</w:t>
      </w:r>
      <w:r w:rsidR="00C93D95" w:rsidRPr="009713C5">
        <w:rPr>
          <w:sz w:val="22"/>
          <w:szCs w:val="22"/>
          <w:rtl/>
        </w:rPr>
        <w:tab/>
      </w:r>
      <w:r w:rsidR="00C93D95" w:rsidRPr="009713C5">
        <w:rPr>
          <w:rFonts w:hint="cs"/>
          <w:sz w:val="22"/>
          <w:szCs w:val="22"/>
          <w:rtl/>
        </w:rPr>
        <w:t>בית המשפט</w:t>
      </w:r>
    </w:p>
    <w:p w:rsidR="00C93D95" w:rsidRPr="009713C5" w:rsidRDefault="009713C5" w:rsidP="009713C5">
      <w:pPr>
        <w:pStyle w:val="P05"/>
        <w:pBdr>
          <w:bottom w:val="single" w:sz="4" w:space="1" w:color="auto"/>
        </w:pBdr>
        <w:tabs>
          <w:tab w:val="clear" w:pos="624"/>
          <w:tab w:val="clear" w:pos="1021"/>
          <w:tab w:val="clear" w:pos="1474"/>
          <w:tab w:val="clear" w:pos="1928"/>
          <w:tab w:val="clear" w:pos="2381"/>
          <w:tab w:val="clear" w:pos="2835"/>
          <w:tab w:val="clear" w:pos="6259"/>
          <w:tab w:val="center" w:pos="2268"/>
          <w:tab w:val="center" w:pos="4820"/>
          <w:tab w:val="center" w:pos="5954"/>
          <w:tab w:val="center" w:pos="7088"/>
        </w:tabs>
        <w:spacing w:before="0"/>
        <w:ind w:left="0" w:right="1134" w:firstLine="0"/>
        <w:rPr>
          <w:rFonts w:hint="cs"/>
          <w:sz w:val="22"/>
          <w:szCs w:val="22"/>
          <w:rtl/>
        </w:rPr>
      </w:pPr>
      <w:r>
        <w:rPr>
          <w:rFonts w:hint="cs"/>
          <w:sz w:val="22"/>
          <w:szCs w:val="22"/>
          <w:rtl/>
        </w:rPr>
        <w:tab/>
      </w:r>
      <w:r w:rsidR="00C93D95" w:rsidRPr="009713C5">
        <w:rPr>
          <w:sz w:val="22"/>
          <w:szCs w:val="22"/>
          <w:rtl/>
        </w:rPr>
        <w:t>ה</w:t>
      </w:r>
      <w:r w:rsidR="00C93D95" w:rsidRPr="009713C5">
        <w:rPr>
          <w:rFonts w:hint="cs"/>
          <w:sz w:val="22"/>
          <w:szCs w:val="22"/>
          <w:rtl/>
        </w:rPr>
        <w:t>שירות</w:t>
      </w:r>
      <w:r w:rsidR="00C93D95" w:rsidRPr="009713C5">
        <w:rPr>
          <w:sz w:val="22"/>
          <w:szCs w:val="22"/>
          <w:rtl/>
        </w:rPr>
        <w:tab/>
      </w:r>
      <w:r w:rsidR="00C93D95" w:rsidRPr="009713C5">
        <w:rPr>
          <w:rFonts w:hint="cs"/>
          <w:sz w:val="22"/>
          <w:szCs w:val="22"/>
          <w:rtl/>
        </w:rPr>
        <w:t>השלום</w:t>
      </w:r>
      <w:r w:rsidR="00C93D95" w:rsidRPr="009713C5">
        <w:rPr>
          <w:sz w:val="22"/>
          <w:szCs w:val="22"/>
          <w:rtl/>
        </w:rPr>
        <w:tab/>
      </w:r>
      <w:r w:rsidR="00C93D95" w:rsidRPr="009713C5">
        <w:rPr>
          <w:rFonts w:hint="cs"/>
          <w:sz w:val="22"/>
          <w:szCs w:val="22"/>
          <w:rtl/>
        </w:rPr>
        <w:t>המחוזי</w:t>
      </w:r>
      <w:r w:rsidR="00C93D95" w:rsidRPr="009713C5">
        <w:rPr>
          <w:sz w:val="22"/>
          <w:szCs w:val="22"/>
          <w:rtl/>
        </w:rPr>
        <w:tab/>
      </w:r>
      <w:r w:rsidR="00C93D95" w:rsidRPr="009713C5">
        <w:rPr>
          <w:rFonts w:hint="cs"/>
          <w:sz w:val="22"/>
          <w:szCs w:val="22"/>
          <w:rtl/>
        </w:rPr>
        <w:t>העליון</w:t>
      </w:r>
    </w:p>
    <w:p w:rsidR="00C93D95" w:rsidRPr="009713C5" w:rsidRDefault="00C93D95" w:rsidP="00886825">
      <w:pPr>
        <w:pStyle w:val="P00"/>
        <w:tabs>
          <w:tab w:val="clear" w:pos="624"/>
          <w:tab w:val="clear" w:pos="1021"/>
          <w:tab w:val="clear" w:pos="1474"/>
          <w:tab w:val="clear" w:pos="1928"/>
          <w:tab w:val="clear" w:pos="2381"/>
          <w:tab w:val="clear" w:pos="2835"/>
          <w:tab w:val="clear" w:pos="6259"/>
          <w:tab w:val="left" w:pos="397"/>
          <w:tab w:val="left" w:pos="4536"/>
          <w:tab w:val="left" w:pos="5670"/>
          <w:tab w:val="left" w:pos="6804"/>
        </w:tabs>
        <w:spacing w:before="72"/>
        <w:ind w:left="397" w:right="4678" w:hanging="397"/>
        <w:rPr>
          <w:rFonts w:hint="cs"/>
          <w:rtl/>
        </w:rPr>
      </w:pPr>
      <w:r>
        <w:rPr>
          <w:rtl/>
        </w:rPr>
        <w:t>1.</w:t>
      </w:r>
      <w:r w:rsidR="009713C5">
        <w:rPr>
          <w:rFonts w:hint="cs"/>
          <w:rtl/>
        </w:rPr>
        <w:tab/>
      </w:r>
      <w:r>
        <w:rPr>
          <w:rFonts w:hint="cs"/>
          <w:rtl/>
        </w:rPr>
        <w:t xml:space="preserve">לימוד התיק, עבודת הכנה, </w:t>
      </w:r>
      <w:r>
        <w:rPr>
          <w:rtl/>
        </w:rPr>
        <w:t>י</w:t>
      </w:r>
      <w:r>
        <w:rPr>
          <w:rFonts w:hint="cs"/>
          <w:rtl/>
        </w:rPr>
        <w:t xml:space="preserve">שיבה ראשונה בבית המשפט </w:t>
      </w:r>
      <w:r>
        <w:rPr>
          <w:rtl/>
        </w:rPr>
        <w:t>ו</w:t>
      </w:r>
      <w:r>
        <w:rPr>
          <w:rFonts w:hint="cs"/>
          <w:rtl/>
        </w:rPr>
        <w:t>ישיבת בית משפט שנועדה</w:t>
      </w:r>
      <w:r w:rsidR="009713C5">
        <w:rPr>
          <w:rFonts w:hint="cs"/>
          <w:rtl/>
        </w:rPr>
        <w:t xml:space="preserve"> </w:t>
      </w:r>
      <w:r>
        <w:rPr>
          <w:rFonts w:hint="cs"/>
          <w:rtl/>
        </w:rPr>
        <w:t>להארכת מעצר</w:t>
      </w:r>
      <w:r>
        <w:rPr>
          <w:rtl/>
        </w:rPr>
        <w:tab/>
      </w:r>
      <w:r w:rsidR="009F307A">
        <w:rPr>
          <w:rFonts w:hint="cs"/>
          <w:rtl/>
        </w:rPr>
        <w:t>2,</w:t>
      </w:r>
      <w:r w:rsidR="00886825">
        <w:rPr>
          <w:rFonts w:hint="cs"/>
          <w:rtl/>
        </w:rPr>
        <w:t>294</w:t>
      </w:r>
      <w:r>
        <w:rPr>
          <w:rtl/>
        </w:rPr>
        <w:tab/>
      </w:r>
      <w:r w:rsidR="009F307A">
        <w:rPr>
          <w:rFonts w:hint="cs"/>
          <w:rtl/>
        </w:rPr>
        <w:t>4,</w:t>
      </w:r>
      <w:r w:rsidR="00886825">
        <w:rPr>
          <w:rFonts w:hint="cs"/>
          <w:rtl/>
        </w:rPr>
        <w:t>587</w:t>
      </w:r>
    </w:p>
    <w:p w:rsidR="00C93D95" w:rsidRPr="009713C5" w:rsidRDefault="00C93D95" w:rsidP="00886825">
      <w:pPr>
        <w:pStyle w:val="P00"/>
        <w:tabs>
          <w:tab w:val="clear" w:pos="624"/>
          <w:tab w:val="clear" w:pos="1021"/>
          <w:tab w:val="clear" w:pos="1474"/>
          <w:tab w:val="clear" w:pos="1928"/>
          <w:tab w:val="clear" w:pos="2381"/>
          <w:tab w:val="clear" w:pos="2835"/>
          <w:tab w:val="clear" w:pos="6259"/>
          <w:tab w:val="left" w:pos="397"/>
          <w:tab w:val="left" w:pos="4536"/>
          <w:tab w:val="left" w:pos="5670"/>
          <w:tab w:val="left" w:pos="6804"/>
        </w:tabs>
        <w:spacing w:before="72"/>
        <w:ind w:left="397" w:right="4678" w:hanging="397"/>
        <w:rPr>
          <w:rFonts w:hint="cs"/>
          <w:rtl/>
        </w:rPr>
      </w:pPr>
      <w:r w:rsidRPr="009713C5">
        <w:rPr>
          <w:rtl/>
        </w:rPr>
        <w:t>2.</w:t>
      </w:r>
      <w:r w:rsidR="009713C5">
        <w:rPr>
          <w:rFonts w:hint="cs"/>
          <w:rtl/>
        </w:rPr>
        <w:tab/>
      </w:r>
      <w:r w:rsidRPr="009713C5">
        <w:rPr>
          <w:rFonts w:hint="cs"/>
          <w:rtl/>
        </w:rPr>
        <w:t>ישיבה נוספת אחרי הישיבה</w:t>
      </w:r>
      <w:r w:rsidRPr="009713C5">
        <w:rPr>
          <w:rtl/>
        </w:rPr>
        <w:t xml:space="preserve"> ה</w:t>
      </w:r>
      <w:r w:rsidRPr="009713C5">
        <w:rPr>
          <w:rFonts w:hint="cs"/>
          <w:rtl/>
        </w:rPr>
        <w:t>ראשונה</w:t>
      </w:r>
      <w:r w:rsidRPr="009713C5">
        <w:rPr>
          <w:rtl/>
        </w:rPr>
        <w:tab/>
      </w:r>
      <w:r w:rsidR="00886825">
        <w:rPr>
          <w:rFonts w:hint="cs"/>
          <w:rtl/>
        </w:rPr>
        <w:t>688</w:t>
      </w:r>
      <w:r w:rsidRPr="009713C5">
        <w:rPr>
          <w:rtl/>
        </w:rPr>
        <w:tab/>
      </w:r>
      <w:r w:rsidRPr="009713C5">
        <w:rPr>
          <w:rFonts w:hint="cs"/>
          <w:rtl/>
        </w:rPr>
        <w:t>1,</w:t>
      </w:r>
      <w:r w:rsidR="00886825">
        <w:rPr>
          <w:rFonts w:hint="cs"/>
          <w:rtl/>
        </w:rPr>
        <w:t>376</w:t>
      </w:r>
      <w:r w:rsidRPr="009713C5">
        <w:rPr>
          <w:rtl/>
        </w:rPr>
        <w:tab/>
      </w:r>
      <w:r w:rsidR="009F307A">
        <w:rPr>
          <w:rFonts w:hint="cs"/>
          <w:rtl/>
        </w:rPr>
        <w:t>2,</w:t>
      </w:r>
      <w:r w:rsidR="00886825">
        <w:rPr>
          <w:rFonts w:hint="cs"/>
          <w:rtl/>
        </w:rPr>
        <w:t>294</w:t>
      </w:r>
    </w:p>
    <w:p w:rsidR="00C93D95" w:rsidRPr="009713C5" w:rsidRDefault="00C93D95" w:rsidP="00886825">
      <w:pPr>
        <w:pStyle w:val="P00"/>
        <w:tabs>
          <w:tab w:val="clear" w:pos="624"/>
          <w:tab w:val="clear" w:pos="1021"/>
          <w:tab w:val="clear" w:pos="1474"/>
          <w:tab w:val="clear" w:pos="1928"/>
          <w:tab w:val="clear" w:pos="2381"/>
          <w:tab w:val="clear" w:pos="2835"/>
          <w:tab w:val="clear" w:pos="6259"/>
          <w:tab w:val="left" w:pos="397"/>
          <w:tab w:val="left" w:pos="4536"/>
          <w:tab w:val="left" w:pos="5670"/>
          <w:tab w:val="left" w:pos="6804"/>
        </w:tabs>
        <w:spacing w:before="72"/>
        <w:ind w:left="397" w:right="4678" w:hanging="397"/>
        <w:rPr>
          <w:rFonts w:hint="cs"/>
          <w:rtl/>
        </w:rPr>
      </w:pPr>
      <w:r>
        <w:rPr>
          <w:rtl/>
        </w:rPr>
        <w:t>3.</w:t>
      </w:r>
      <w:r w:rsidR="009713C5">
        <w:rPr>
          <w:rFonts w:hint="cs"/>
          <w:rtl/>
        </w:rPr>
        <w:tab/>
      </w:r>
      <w:r>
        <w:rPr>
          <w:rFonts w:hint="cs"/>
          <w:rtl/>
        </w:rPr>
        <w:t>טיפול בבית משפט של ערעור</w:t>
      </w:r>
      <w:r w:rsidR="009713C5">
        <w:rPr>
          <w:rFonts w:hint="cs"/>
          <w:rtl/>
        </w:rPr>
        <w:t xml:space="preserve"> </w:t>
      </w:r>
      <w:r>
        <w:rPr>
          <w:rtl/>
        </w:rPr>
        <w:t>כ</w:t>
      </w:r>
      <w:r>
        <w:rPr>
          <w:rFonts w:hint="cs"/>
          <w:rtl/>
        </w:rPr>
        <w:t xml:space="preserve">ולל ישיבה ראשונה בבית משפט, </w:t>
      </w:r>
      <w:r>
        <w:rPr>
          <w:rtl/>
        </w:rPr>
        <w:t>א</w:t>
      </w:r>
      <w:r>
        <w:rPr>
          <w:rFonts w:hint="cs"/>
          <w:rtl/>
        </w:rPr>
        <w:t xml:space="preserve">ם ראה בית המשפט שהיה </w:t>
      </w:r>
      <w:r>
        <w:rPr>
          <w:rtl/>
        </w:rPr>
        <w:t>ב</w:t>
      </w:r>
      <w:r>
        <w:rPr>
          <w:rFonts w:hint="cs"/>
          <w:rtl/>
        </w:rPr>
        <w:t xml:space="preserve">ערעור קושי מיוחד או שהצריך </w:t>
      </w:r>
      <w:r>
        <w:rPr>
          <w:rtl/>
        </w:rPr>
        <w:t>פ</w:t>
      </w:r>
      <w:r>
        <w:rPr>
          <w:rFonts w:hint="cs"/>
          <w:rtl/>
        </w:rPr>
        <w:t>עולות הכנה מיוחדות וכ</w:t>
      </w:r>
      <w:r>
        <w:rPr>
          <w:rtl/>
        </w:rPr>
        <w:t>ן</w:t>
      </w:r>
      <w:r>
        <w:rPr>
          <w:rFonts w:hint="cs"/>
          <w:rtl/>
        </w:rPr>
        <w:t xml:space="preserve"> הכנת </w:t>
      </w:r>
      <w:r>
        <w:rPr>
          <w:rtl/>
        </w:rPr>
        <w:t>ע</w:t>
      </w:r>
      <w:r>
        <w:rPr>
          <w:rFonts w:hint="cs"/>
          <w:rtl/>
        </w:rPr>
        <w:t xml:space="preserve">רר על החלטה שלא לשחרר </w:t>
      </w:r>
      <w:r>
        <w:rPr>
          <w:rtl/>
        </w:rPr>
        <w:t>ב</w:t>
      </w:r>
      <w:r>
        <w:rPr>
          <w:rFonts w:hint="cs"/>
          <w:rtl/>
        </w:rPr>
        <w:t>ערבות וישיבה בבית המשפט</w:t>
      </w:r>
      <w:r>
        <w:rPr>
          <w:rtl/>
        </w:rPr>
        <w:tab/>
      </w:r>
      <w:r>
        <w:rPr>
          <w:rtl/>
        </w:rPr>
        <w:tab/>
      </w:r>
      <w:r w:rsidRPr="009713C5">
        <w:rPr>
          <w:rtl/>
        </w:rPr>
        <w:t>2,</w:t>
      </w:r>
      <w:r w:rsidR="00886825">
        <w:rPr>
          <w:rFonts w:hint="cs"/>
          <w:rtl/>
        </w:rPr>
        <w:t>752</w:t>
      </w:r>
      <w:r>
        <w:rPr>
          <w:rtl/>
        </w:rPr>
        <w:tab/>
      </w:r>
      <w:r w:rsidR="009F307A">
        <w:rPr>
          <w:rFonts w:hint="cs"/>
          <w:rtl/>
        </w:rPr>
        <w:t>4,</w:t>
      </w:r>
      <w:r w:rsidR="00886825">
        <w:rPr>
          <w:rFonts w:hint="cs"/>
          <w:rtl/>
        </w:rPr>
        <w:t>587</w:t>
      </w:r>
    </w:p>
    <w:p w:rsidR="00C93D95" w:rsidRPr="009713C5" w:rsidRDefault="00C93D95" w:rsidP="00886825">
      <w:pPr>
        <w:pStyle w:val="P00"/>
        <w:tabs>
          <w:tab w:val="clear" w:pos="624"/>
          <w:tab w:val="clear" w:pos="1021"/>
          <w:tab w:val="clear" w:pos="1474"/>
          <w:tab w:val="clear" w:pos="1928"/>
          <w:tab w:val="clear" w:pos="2381"/>
          <w:tab w:val="clear" w:pos="2835"/>
          <w:tab w:val="clear" w:pos="6259"/>
          <w:tab w:val="left" w:pos="397"/>
          <w:tab w:val="left" w:pos="4536"/>
          <w:tab w:val="left" w:pos="5670"/>
          <w:tab w:val="left" w:pos="6804"/>
        </w:tabs>
        <w:spacing w:before="72"/>
        <w:ind w:left="397" w:right="4678" w:hanging="397"/>
        <w:rPr>
          <w:rFonts w:hint="cs"/>
          <w:rtl/>
        </w:rPr>
      </w:pPr>
      <w:r w:rsidRPr="009713C5">
        <w:rPr>
          <w:rtl/>
        </w:rPr>
        <w:t>4.</w:t>
      </w:r>
      <w:r w:rsidR="009713C5">
        <w:rPr>
          <w:rFonts w:hint="cs"/>
          <w:rtl/>
        </w:rPr>
        <w:tab/>
      </w:r>
      <w:r w:rsidRPr="009713C5">
        <w:rPr>
          <w:rFonts w:hint="cs"/>
          <w:rtl/>
        </w:rPr>
        <w:t xml:space="preserve">טיפול בערעור שבו לא קבע </w:t>
      </w:r>
      <w:r w:rsidRPr="009713C5">
        <w:rPr>
          <w:rtl/>
        </w:rPr>
        <w:t>ב</w:t>
      </w:r>
      <w:r w:rsidRPr="009713C5">
        <w:rPr>
          <w:rFonts w:hint="cs"/>
          <w:rtl/>
        </w:rPr>
        <w:t xml:space="preserve">ית המשפט כאמור בפסקה (3), </w:t>
      </w:r>
      <w:r w:rsidRPr="009713C5">
        <w:rPr>
          <w:rtl/>
        </w:rPr>
        <w:t>כ</w:t>
      </w:r>
      <w:r w:rsidRPr="009713C5">
        <w:rPr>
          <w:rFonts w:hint="cs"/>
          <w:rtl/>
        </w:rPr>
        <w:t>ולל ישיבה ראשונה בבית המשפט</w:t>
      </w:r>
      <w:r w:rsidRPr="009713C5">
        <w:rPr>
          <w:rFonts w:hint="cs"/>
          <w:rtl/>
        </w:rPr>
        <w:tab/>
      </w:r>
      <w:r w:rsidRPr="009713C5">
        <w:rPr>
          <w:rtl/>
        </w:rPr>
        <w:tab/>
      </w:r>
      <w:r w:rsidRPr="009713C5">
        <w:rPr>
          <w:rFonts w:hint="cs"/>
          <w:rtl/>
        </w:rPr>
        <w:t>1,</w:t>
      </w:r>
      <w:r w:rsidR="00886825">
        <w:rPr>
          <w:rFonts w:hint="cs"/>
          <w:rtl/>
        </w:rPr>
        <w:t>835</w:t>
      </w:r>
      <w:r w:rsidRPr="009713C5">
        <w:rPr>
          <w:rtl/>
        </w:rPr>
        <w:tab/>
      </w:r>
      <w:r w:rsidR="009F307A">
        <w:rPr>
          <w:rFonts w:hint="cs"/>
          <w:rtl/>
        </w:rPr>
        <w:t>3,</w:t>
      </w:r>
      <w:r w:rsidR="00886825">
        <w:rPr>
          <w:rFonts w:hint="cs"/>
          <w:rtl/>
        </w:rPr>
        <w:t>211</w:t>
      </w:r>
    </w:p>
    <w:p w:rsidR="00C93D95" w:rsidRPr="00886825" w:rsidRDefault="00C93D95" w:rsidP="00C93D95">
      <w:pPr>
        <w:pStyle w:val="P00"/>
        <w:spacing w:before="0"/>
        <w:ind w:left="0" w:right="1134"/>
        <w:rPr>
          <w:rFonts w:hint="cs"/>
          <w:b/>
          <w:bCs/>
          <w:vanish/>
          <w:szCs w:val="20"/>
          <w:shd w:val="clear" w:color="auto" w:fill="FFFF99"/>
          <w:rtl/>
        </w:rPr>
      </w:pPr>
      <w:bookmarkStart w:id="14" w:name="Rov17"/>
      <w:r w:rsidRPr="00886825">
        <w:rPr>
          <w:rFonts w:hint="cs"/>
          <w:vanish/>
          <w:color w:val="FF0000"/>
          <w:szCs w:val="20"/>
          <w:shd w:val="clear" w:color="auto" w:fill="FFFF99"/>
          <w:rtl/>
        </w:rPr>
        <w:t>מיום 1.4.1983</w:t>
      </w:r>
    </w:p>
    <w:p w:rsidR="00C93D95" w:rsidRPr="00886825" w:rsidRDefault="00C93D95" w:rsidP="00C93D95">
      <w:pPr>
        <w:pStyle w:val="P00"/>
        <w:spacing w:before="0"/>
        <w:ind w:left="0" w:right="1134"/>
        <w:rPr>
          <w:rFonts w:hint="cs"/>
          <w:b/>
          <w:bCs/>
          <w:vanish/>
          <w:szCs w:val="20"/>
          <w:shd w:val="clear" w:color="auto" w:fill="FFFF99"/>
          <w:rtl/>
        </w:rPr>
      </w:pPr>
      <w:r w:rsidRPr="00886825">
        <w:rPr>
          <w:rFonts w:hint="cs"/>
          <w:b/>
          <w:bCs/>
          <w:vanish/>
          <w:szCs w:val="20"/>
          <w:shd w:val="clear" w:color="auto" w:fill="FFFF99"/>
          <w:rtl/>
        </w:rPr>
        <w:t>הודעה תשמ"ג-1983</w:t>
      </w:r>
    </w:p>
    <w:p w:rsidR="00C93D95" w:rsidRPr="00886825" w:rsidRDefault="00C93D95" w:rsidP="00C93D95">
      <w:pPr>
        <w:pStyle w:val="P00"/>
        <w:spacing w:before="0"/>
        <w:ind w:left="0" w:right="1134"/>
        <w:rPr>
          <w:rFonts w:hint="cs"/>
          <w:vanish/>
          <w:szCs w:val="20"/>
          <w:shd w:val="clear" w:color="auto" w:fill="FFFF99"/>
          <w:rtl/>
        </w:rPr>
      </w:pPr>
      <w:hyperlink r:id="rId7" w:history="1">
        <w:r w:rsidRPr="00886825">
          <w:rPr>
            <w:rStyle w:val="Hyperlink"/>
            <w:rFonts w:hint="cs"/>
            <w:vanish/>
            <w:szCs w:val="20"/>
            <w:shd w:val="clear" w:color="auto" w:fill="FFFF99"/>
            <w:rtl/>
          </w:rPr>
          <w:t>ק"ת תשמ"ג מס' 4486</w:t>
        </w:r>
      </w:hyperlink>
      <w:r w:rsidRPr="00886825">
        <w:rPr>
          <w:rFonts w:hint="cs"/>
          <w:vanish/>
          <w:szCs w:val="20"/>
          <w:shd w:val="clear" w:color="auto" w:fill="FFFF99"/>
          <w:rtl/>
        </w:rPr>
        <w:t xml:space="preserve"> מיום 17.4.1983 עמ' 1175</w:t>
      </w:r>
    </w:p>
    <w:p w:rsidR="00C93D95" w:rsidRPr="00886825" w:rsidRDefault="00C93D95" w:rsidP="00BA59D1">
      <w:pPr>
        <w:pStyle w:val="P00"/>
        <w:tabs>
          <w:tab w:val="clear" w:pos="624"/>
          <w:tab w:val="clear" w:pos="1928"/>
          <w:tab w:val="clear" w:pos="2835"/>
          <w:tab w:val="left" w:pos="4122"/>
        </w:tabs>
        <w:ind w:left="0" w:right="1134"/>
        <w:rPr>
          <w:rStyle w:val="default"/>
          <w:rFonts w:cs="FrankRuehl"/>
          <w:vanish/>
          <w:szCs w:val="20"/>
          <w:u w:val="single"/>
          <w:shd w:val="clear" w:color="auto" w:fill="FFFF99"/>
          <w:rtl/>
        </w:rPr>
      </w:pP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rStyle w:val="default"/>
          <w:rFonts w:cs="FrankRuehl"/>
          <w:vanish/>
          <w:szCs w:val="20"/>
          <w:u w:val="single"/>
          <w:shd w:val="clear" w:color="auto" w:fill="FFFF99"/>
          <w:rtl/>
        </w:rPr>
        <w:t>ה</w:t>
      </w:r>
      <w:r w:rsidR="00BA59D1" w:rsidRPr="00886825">
        <w:rPr>
          <w:rStyle w:val="default"/>
          <w:rFonts w:cs="FrankRuehl" w:hint="cs"/>
          <w:vanish/>
          <w:szCs w:val="20"/>
          <w:u w:val="single"/>
          <w:shd w:val="clear" w:color="auto" w:fill="FFFF99"/>
          <w:rtl/>
        </w:rPr>
        <w:t>סכומים המרביים בשקלים</w:t>
      </w:r>
    </w:p>
    <w:p w:rsidR="00C93D95" w:rsidRPr="00886825" w:rsidRDefault="00C93D95" w:rsidP="00BA59D1">
      <w:pPr>
        <w:pStyle w:val="P05"/>
        <w:tabs>
          <w:tab w:val="clear" w:pos="624"/>
          <w:tab w:val="clear" w:pos="1021"/>
          <w:tab w:val="clear" w:pos="1474"/>
          <w:tab w:val="clear" w:pos="1928"/>
          <w:tab w:val="clear" w:pos="2381"/>
          <w:tab w:val="clear" w:pos="2835"/>
          <w:tab w:val="clear" w:pos="6259"/>
          <w:tab w:val="left" w:pos="-284"/>
          <w:tab w:val="left" w:pos="-142"/>
          <w:tab w:val="left" w:pos="3957"/>
          <w:tab w:val="left" w:pos="5277"/>
          <w:tab w:val="left" w:pos="6762"/>
        </w:tabs>
        <w:spacing w:before="0"/>
        <w:ind w:left="0" w:right="1134" w:firstLine="0"/>
        <w:rPr>
          <w:vanish/>
          <w:szCs w:val="20"/>
          <w:shd w:val="clear" w:color="auto" w:fill="FFFF99"/>
          <w:rtl/>
        </w:rPr>
      </w:pPr>
      <w:r w:rsidRPr="00886825">
        <w:rPr>
          <w:vanish/>
          <w:szCs w:val="20"/>
          <w:shd w:val="clear" w:color="auto" w:fill="FFFF99"/>
          <w:rtl/>
        </w:rPr>
        <w:tab/>
      </w:r>
      <w:r w:rsidRPr="00886825">
        <w:rPr>
          <w:rFonts w:hint="cs"/>
          <w:vanish/>
          <w:szCs w:val="20"/>
          <w:shd w:val="clear" w:color="auto" w:fill="FFFF99"/>
          <w:rtl/>
        </w:rPr>
        <w:t>בית משפט</w:t>
      </w:r>
      <w:r w:rsidRPr="00886825">
        <w:rPr>
          <w:vanish/>
          <w:szCs w:val="20"/>
          <w:shd w:val="clear" w:color="auto" w:fill="FFFF99"/>
          <w:rtl/>
        </w:rPr>
        <w:tab/>
      </w:r>
      <w:r w:rsidRPr="00886825">
        <w:rPr>
          <w:rFonts w:hint="cs"/>
          <w:vanish/>
          <w:szCs w:val="20"/>
          <w:shd w:val="clear" w:color="auto" w:fill="FFFF99"/>
          <w:rtl/>
        </w:rPr>
        <w:t>בית המשפט</w:t>
      </w:r>
      <w:r w:rsidRPr="00886825">
        <w:rPr>
          <w:vanish/>
          <w:szCs w:val="20"/>
          <w:shd w:val="clear" w:color="auto" w:fill="FFFF99"/>
          <w:rtl/>
        </w:rPr>
        <w:tab/>
      </w:r>
      <w:r w:rsidRPr="00886825">
        <w:rPr>
          <w:rFonts w:hint="cs"/>
          <w:vanish/>
          <w:szCs w:val="20"/>
          <w:shd w:val="clear" w:color="auto" w:fill="FFFF99"/>
          <w:rtl/>
        </w:rPr>
        <w:t>בית המשפט</w:t>
      </w:r>
    </w:p>
    <w:p w:rsidR="00BA59D1" w:rsidRPr="00886825" w:rsidRDefault="00C93D95" w:rsidP="00BA59D1">
      <w:pPr>
        <w:pStyle w:val="P05"/>
        <w:tabs>
          <w:tab w:val="clear" w:pos="624"/>
          <w:tab w:val="clear" w:pos="1021"/>
          <w:tab w:val="clear" w:pos="1474"/>
          <w:tab w:val="clear" w:pos="1928"/>
          <w:tab w:val="clear" w:pos="2381"/>
          <w:tab w:val="clear" w:pos="2835"/>
          <w:tab w:val="clear" w:pos="6259"/>
          <w:tab w:val="left" w:pos="-284"/>
          <w:tab w:val="left" w:pos="-142"/>
          <w:tab w:val="left" w:pos="3969"/>
          <w:tab w:val="left" w:pos="5277"/>
          <w:tab w:val="left" w:pos="6762"/>
        </w:tabs>
        <w:spacing w:before="0"/>
        <w:ind w:left="0" w:right="1134" w:firstLine="0"/>
        <w:rPr>
          <w:rFonts w:hint="cs"/>
          <w:vanish/>
          <w:szCs w:val="20"/>
          <w:u w:val="single"/>
          <w:shd w:val="clear" w:color="auto" w:fill="FFFF99"/>
          <w:rtl/>
        </w:rPr>
      </w:pPr>
      <w:r w:rsidRPr="00886825">
        <w:rPr>
          <w:vanish/>
          <w:szCs w:val="20"/>
          <w:u w:val="single"/>
          <w:shd w:val="clear" w:color="auto" w:fill="FFFF99"/>
          <w:rtl/>
        </w:rPr>
        <w:t>ה</w:t>
      </w:r>
      <w:r w:rsidRPr="00886825">
        <w:rPr>
          <w:rFonts w:hint="cs"/>
          <w:vanish/>
          <w:szCs w:val="20"/>
          <w:u w:val="single"/>
          <w:shd w:val="clear" w:color="auto" w:fill="FFFF99"/>
          <w:rtl/>
        </w:rPr>
        <w:t>שירות</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השלום</w:t>
      </w:r>
      <w:r w:rsidR="00BA59D1" w:rsidRPr="00886825">
        <w:rPr>
          <w:rFonts w:hint="cs"/>
          <w:vanish/>
          <w:szCs w:val="20"/>
          <w:u w:val="single"/>
          <w:shd w:val="clear" w:color="auto" w:fill="FFFF99"/>
          <w:rtl/>
        </w:rPr>
        <w:tab/>
      </w:r>
      <w:r w:rsidRPr="00886825">
        <w:rPr>
          <w:rFonts w:hint="cs"/>
          <w:vanish/>
          <w:szCs w:val="20"/>
          <w:u w:val="single"/>
          <w:shd w:val="clear" w:color="auto" w:fill="FFFF99"/>
          <w:rtl/>
        </w:rPr>
        <w:t>המחוזי</w:t>
      </w:r>
      <w:r w:rsidRPr="00886825">
        <w:rPr>
          <w:rFonts w:ascii="Arial" w:hAnsi="Arial" w:cs="Arial" w:hint="cs"/>
          <w:vanish/>
          <w:szCs w:val="20"/>
          <w:u w:val="single"/>
          <w:shd w:val="clear" w:color="auto" w:fill="FFFF99"/>
          <w:rtl/>
        </w:rPr>
        <w:t> </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העליון</w:t>
      </w:r>
      <w:r w:rsidR="00BA59D1" w:rsidRPr="00886825">
        <w:rPr>
          <w:rFonts w:hint="cs"/>
          <w:vanish/>
          <w:szCs w:val="20"/>
          <w:u w:val="single"/>
          <w:shd w:val="clear" w:color="auto" w:fill="FFFF99"/>
          <w:rtl/>
        </w:rPr>
        <w:tab/>
      </w:r>
    </w:p>
    <w:p w:rsidR="00BA59D1" w:rsidRPr="00886825" w:rsidRDefault="00C93D95"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1.</w:t>
      </w:r>
      <w:r w:rsidR="00BA59D1" w:rsidRPr="00886825">
        <w:rPr>
          <w:rFonts w:hint="cs"/>
          <w:vanish/>
          <w:sz w:val="22"/>
          <w:szCs w:val="22"/>
          <w:shd w:val="clear" w:color="auto" w:fill="FFFF99"/>
          <w:rtl/>
        </w:rPr>
        <w:tab/>
      </w:r>
      <w:r w:rsidRPr="00886825">
        <w:rPr>
          <w:rFonts w:hint="cs"/>
          <w:vanish/>
          <w:sz w:val="22"/>
          <w:szCs w:val="22"/>
          <w:shd w:val="clear" w:color="auto" w:fill="FFFF99"/>
          <w:rtl/>
        </w:rPr>
        <w:t xml:space="preserve">לימוד התיק, עבודת הכנה, </w:t>
      </w:r>
      <w:r w:rsidRPr="00886825">
        <w:rPr>
          <w:vanish/>
          <w:sz w:val="22"/>
          <w:szCs w:val="22"/>
          <w:shd w:val="clear" w:color="auto" w:fill="FFFF99"/>
          <w:rtl/>
        </w:rPr>
        <w:t>י</w:t>
      </w:r>
      <w:r w:rsidRPr="00886825">
        <w:rPr>
          <w:rFonts w:hint="cs"/>
          <w:vanish/>
          <w:sz w:val="22"/>
          <w:szCs w:val="22"/>
          <w:shd w:val="clear" w:color="auto" w:fill="FFFF99"/>
          <w:rtl/>
        </w:rPr>
        <w:t xml:space="preserve">שיבה ראשונה </w:t>
      </w:r>
    </w:p>
    <w:p w:rsidR="00BA59D1" w:rsidRPr="00886825" w:rsidRDefault="00C93D95"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בבית המשפט, </w:t>
      </w:r>
      <w:r w:rsidRPr="00886825">
        <w:rPr>
          <w:vanish/>
          <w:sz w:val="22"/>
          <w:szCs w:val="22"/>
          <w:shd w:val="clear" w:color="auto" w:fill="FFFF99"/>
          <w:rtl/>
        </w:rPr>
        <w:t>ו</w:t>
      </w:r>
      <w:r w:rsidRPr="00886825">
        <w:rPr>
          <w:rFonts w:hint="cs"/>
          <w:vanish/>
          <w:sz w:val="22"/>
          <w:szCs w:val="22"/>
          <w:shd w:val="clear" w:color="auto" w:fill="FFFF99"/>
          <w:rtl/>
        </w:rPr>
        <w:t>ישיבת בית משפט שנועדה</w:t>
      </w:r>
    </w:p>
    <w:p w:rsidR="00BA59D1" w:rsidRPr="00886825" w:rsidRDefault="00C93D95"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Fonts w:hint="cs"/>
          <w:vanish/>
          <w:sz w:val="22"/>
          <w:szCs w:val="22"/>
          <w:shd w:val="clear" w:color="auto" w:fill="FFFF99"/>
          <w:rtl/>
        </w:rPr>
        <w:t>להארכת מעצר</w:t>
      </w:r>
      <w:r w:rsidRPr="00886825">
        <w:rPr>
          <w:vanish/>
          <w:sz w:val="22"/>
          <w:szCs w:val="22"/>
          <w:shd w:val="clear" w:color="auto" w:fill="FFFF99"/>
          <w:rtl/>
        </w:rPr>
        <w:tab/>
      </w:r>
      <w:r w:rsidR="00BA59D1" w:rsidRPr="00886825">
        <w:rPr>
          <w:rFonts w:hint="cs"/>
          <w:strike/>
          <w:vanish/>
          <w:sz w:val="22"/>
          <w:szCs w:val="22"/>
          <w:shd w:val="clear" w:color="auto" w:fill="FFFF99"/>
          <w:rtl/>
        </w:rPr>
        <w:t>3,553</w:t>
      </w:r>
      <w:r w:rsidR="00BA59D1" w:rsidRPr="00886825">
        <w:rPr>
          <w:rFonts w:hint="cs"/>
          <w:vanish/>
          <w:sz w:val="22"/>
          <w:szCs w:val="22"/>
          <w:shd w:val="clear" w:color="auto" w:fill="FFFF99"/>
          <w:rtl/>
        </w:rPr>
        <w:t xml:space="preserve"> </w:t>
      </w:r>
      <w:r w:rsidR="00BA59D1" w:rsidRPr="00886825">
        <w:rPr>
          <w:rFonts w:hint="cs"/>
          <w:vanish/>
          <w:sz w:val="22"/>
          <w:szCs w:val="22"/>
          <w:u w:val="single"/>
          <w:shd w:val="clear" w:color="auto" w:fill="FFFF99"/>
          <w:rtl/>
        </w:rPr>
        <w:t>8,207</w:t>
      </w:r>
      <w:r w:rsidRPr="00886825">
        <w:rPr>
          <w:vanish/>
          <w:sz w:val="22"/>
          <w:szCs w:val="22"/>
          <w:shd w:val="clear" w:color="auto" w:fill="FFFF99"/>
          <w:rtl/>
        </w:rPr>
        <w:tab/>
      </w:r>
      <w:r w:rsidR="00BA59D1" w:rsidRPr="00886825">
        <w:rPr>
          <w:rStyle w:val="default"/>
          <w:rFonts w:cs="FrankRuehl" w:hint="cs"/>
          <w:strike/>
          <w:vanish/>
          <w:sz w:val="22"/>
          <w:szCs w:val="22"/>
          <w:shd w:val="clear" w:color="auto" w:fill="FFFF99"/>
          <w:rtl/>
        </w:rPr>
        <w:t>7,106</w:t>
      </w:r>
      <w:r w:rsidR="00BA59D1" w:rsidRPr="00886825">
        <w:rPr>
          <w:rStyle w:val="default"/>
          <w:rFonts w:cs="FrankRuehl" w:hint="cs"/>
          <w:vanish/>
          <w:sz w:val="22"/>
          <w:szCs w:val="22"/>
          <w:shd w:val="clear" w:color="auto" w:fill="FFFF99"/>
          <w:rtl/>
        </w:rPr>
        <w:t xml:space="preserve"> </w:t>
      </w:r>
      <w:r w:rsidR="00BA59D1" w:rsidRPr="00886825">
        <w:rPr>
          <w:rStyle w:val="default"/>
          <w:rFonts w:cs="FrankRuehl" w:hint="cs"/>
          <w:vanish/>
          <w:sz w:val="22"/>
          <w:szCs w:val="22"/>
          <w:u w:val="single"/>
          <w:shd w:val="clear" w:color="auto" w:fill="FFFF99"/>
          <w:rtl/>
        </w:rPr>
        <w:t>16,415</w:t>
      </w:r>
    </w:p>
    <w:p w:rsidR="00BA59D1" w:rsidRPr="00886825" w:rsidRDefault="00C93D95"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vanish/>
          <w:sz w:val="22"/>
          <w:szCs w:val="22"/>
          <w:shd w:val="clear" w:color="auto" w:fill="FFFF99"/>
          <w:rtl/>
        </w:rPr>
        <w:t>2.</w:t>
      </w:r>
      <w:r w:rsidR="00BA59D1" w:rsidRPr="00886825">
        <w:rPr>
          <w:rStyle w:val="default"/>
          <w:rFonts w:cs="FrankRuehl" w:hint="cs"/>
          <w:vanish/>
          <w:sz w:val="22"/>
          <w:szCs w:val="22"/>
          <w:shd w:val="clear" w:color="auto" w:fill="FFFF99"/>
          <w:rtl/>
        </w:rPr>
        <w:tab/>
      </w:r>
      <w:r w:rsidRPr="00886825">
        <w:rPr>
          <w:rStyle w:val="default"/>
          <w:rFonts w:cs="FrankRuehl" w:hint="cs"/>
          <w:vanish/>
          <w:sz w:val="22"/>
          <w:szCs w:val="22"/>
          <w:shd w:val="clear" w:color="auto" w:fill="FFFF99"/>
          <w:rtl/>
        </w:rPr>
        <w:t>ישיבה נוספת אחרי הישיב</w:t>
      </w:r>
      <w:r w:rsidR="00BA59D1" w:rsidRPr="00886825">
        <w:rPr>
          <w:rStyle w:val="default"/>
          <w:rFonts w:cs="FrankRuehl" w:hint="cs"/>
          <w:vanish/>
          <w:sz w:val="22"/>
          <w:szCs w:val="22"/>
          <w:shd w:val="clear" w:color="auto" w:fill="FFFF99"/>
          <w:rtl/>
        </w:rPr>
        <w:t xml:space="preserve">ה </w:t>
      </w:r>
      <w:r w:rsidRPr="00886825">
        <w:rPr>
          <w:rStyle w:val="default"/>
          <w:rFonts w:cs="FrankRuehl"/>
          <w:vanish/>
          <w:sz w:val="22"/>
          <w:szCs w:val="22"/>
          <w:shd w:val="clear" w:color="auto" w:fill="FFFF99"/>
          <w:rtl/>
        </w:rPr>
        <w:t>ה</w:t>
      </w:r>
      <w:r w:rsidRPr="00886825">
        <w:rPr>
          <w:rStyle w:val="default"/>
          <w:rFonts w:cs="FrankRuehl" w:hint="cs"/>
          <w:vanish/>
          <w:sz w:val="22"/>
          <w:szCs w:val="22"/>
          <w:shd w:val="clear" w:color="auto" w:fill="FFFF99"/>
          <w:rtl/>
        </w:rPr>
        <w:t>ראשונה</w:t>
      </w:r>
      <w:r w:rsidRPr="00886825">
        <w:rPr>
          <w:rStyle w:val="default"/>
          <w:rFonts w:cs="FrankRuehl"/>
          <w:vanish/>
          <w:sz w:val="22"/>
          <w:szCs w:val="22"/>
          <w:shd w:val="clear" w:color="auto" w:fill="FFFF99"/>
          <w:rtl/>
        </w:rPr>
        <w:tab/>
      </w:r>
      <w:r w:rsidR="00BA59D1" w:rsidRPr="00886825">
        <w:rPr>
          <w:rStyle w:val="default"/>
          <w:rFonts w:cs="FrankRuehl" w:hint="cs"/>
          <w:strike/>
          <w:vanish/>
          <w:sz w:val="22"/>
          <w:szCs w:val="22"/>
          <w:shd w:val="clear" w:color="auto" w:fill="FFFF99"/>
          <w:rtl/>
        </w:rPr>
        <w:t>1,066</w:t>
      </w:r>
      <w:r w:rsidR="00BA59D1" w:rsidRPr="00886825">
        <w:rPr>
          <w:rStyle w:val="default"/>
          <w:rFonts w:cs="FrankRuehl" w:hint="cs"/>
          <w:vanish/>
          <w:sz w:val="22"/>
          <w:szCs w:val="22"/>
          <w:shd w:val="clear" w:color="auto" w:fill="FFFF99"/>
          <w:rtl/>
        </w:rPr>
        <w:t xml:space="preserve"> </w:t>
      </w:r>
      <w:r w:rsidR="00BA59D1" w:rsidRPr="00886825">
        <w:rPr>
          <w:rStyle w:val="default"/>
          <w:rFonts w:cs="FrankRuehl" w:hint="cs"/>
          <w:vanish/>
          <w:sz w:val="22"/>
          <w:szCs w:val="22"/>
          <w:u w:val="single"/>
          <w:shd w:val="clear" w:color="auto" w:fill="FFFF99"/>
          <w:rtl/>
        </w:rPr>
        <w:t>2,462</w:t>
      </w:r>
      <w:r w:rsidRPr="00886825">
        <w:rPr>
          <w:rStyle w:val="default"/>
          <w:rFonts w:cs="FrankRuehl"/>
          <w:vanish/>
          <w:sz w:val="22"/>
          <w:szCs w:val="22"/>
          <w:shd w:val="clear" w:color="auto" w:fill="FFFF99"/>
          <w:rtl/>
        </w:rPr>
        <w:tab/>
      </w:r>
      <w:r w:rsidR="00BA59D1" w:rsidRPr="00886825">
        <w:rPr>
          <w:rStyle w:val="default"/>
          <w:rFonts w:cs="FrankRuehl" w:hint="cs"/>
          <w:strike/>
          <w:vanish/>
          <w:sz w:val="22"/>
          <w:szCs w:val="22"/>
          <w:shd w:val="clear" w:color="auto" w:fill="FFFF99"/>
          <w:rtl/>
        </w:rPr>
        <w:t>2,132</w:t>
      </w:r>
      <w:r w:rsidR="00BA59D1" w:rsidRPr="00886825">
        <w:rPr>
          <w:rStyle w:val="default"/>
          <w:rFonts w:cs="FrankRuehl" w:hint="cs"/>
          <w:vanish/>
          <w:sz w:val="22"/>
          <w:szCs w:val="22"/>
          <w:shd w:val="clear" w:color="auto" w:fill="FFFF99"/>
          <w:rtl/>
        </w:rPr>
        <w:t xml:space="preserve"> </w:t>
      </w:r>
      <w:r w:rsidR="00BA59D1" w:rsidRPr="00886825">
        <w:rPr>
          <w:rStyle w:val="default"/>
          <w:rFonts w:cs="FrankRuehl" w:hint="cs"/>
          <w:vanish/>
          <w:sz w:val="22"/>
          <w:szCs w:val="22"/>
          <w:u w:val="single"/>
          <w:shd w:val="clear" w:color="auto" w:fill="FFFF99"/>
          <w:rtl/>
        </w:rPr>
        <w:t>4,925</w:t>
      </w:r>
      <w:r w:rsidRPr="00886825">
        <w:rPr>
          <w:rStyle w:val="default"/>
          <w:rFonts w:cs="FrankRuehl"/>
          <w:vanish/>
          <w:sz w:val="22"/>
          <w:szCs w:val="22"/>
          <w:shd w:val="clear" w:color="auto" w:fill="FFFF99"/>
          <w:rtl/>
        </w:rPr>
        <w:tab/>
      </w:r>
      <w:r w:rsidR="00BA59D1" w:rsidRPr="00886825">
        <w:rPr>
          <w:rStyle w:val="default"/>
          <w:rFonts w:cs="FrankRuehl" w:hint="cs"/>
          <w:strike/>
          <w:vanish/>
          <w:sz w:val="22"/>
          <w:szCs w:val="22"/>
          <w:shd w:val="clear" w:color="auto" w:fill="FFFF99"/>
          <w:rtl/>
        </w:rPr>
        <w:t>3,553</w:t>
      </w:r>
      <w:r w:rsidR="00BA59D1" w:rsidRPr="00886825">
        <w:rPr>
          <w:rStyle w:val="default"/>
          <w:rFonts w:cs="FrankRuehl" w:hint="cs"/>
          <w:vanish/>
          <w:sz w:val="22"/>
          <w:szCs w:val="22"/>
          <w:shd w:val="clear" w:color="auto" w:fill="FFFF99"/>
          <w:rtl/>
        </w:rPr>
        <w:t xml:space="preserve"> </w:t>
      </w:r>
      <w:r w:rsidR="00BA59D1" w:rsidRPr="00886825">
        <w:rPr>
          <w:rStyle w:val="default"/>
          <w:rFonts w:cs="FrankRuehl" w:hint="cs"/>
          <w:vanish/>
          <w:sz w:val="22"/>
          <w:szCs w:val="22"/>
          <w:u w:val="single"/>
          <w:shd w:val="clear" w:color="auto" w:fill="FFFF99"/>
          <w:rtl/>
        </w:rPr>
        <w:t>8,208</w:t>
      </w:r>
    </w:p>
    <w:p w:rsidR="00BA59D1" w:rsidRPr="00886825" w:rsidRDefault="00C93D95"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3.</w:t>
      </w:r>
      <w:r w:rsidR="00BA59D1" w:rsidRPr="00886825">
        <w:rPr>
          <w:rFonts w:hint="cs"/>
          <w:vanish/>
          <w:sz w:val="22"/>
          <w:szCs w:val="22"/>
          <w:shd w:val="clear" w:color="auto" w:fill="FFFF99"/>
          <w:rtl/>
        </w:rPr>
        <w:tab/>
      </w:r>
      <w:r w:rsidRPr="00886825">
        <w:rPr>
          <w:rFonts w:hint="cs"/>
          <w:vanish/>
          <w:sz w:val="22"/>
          <w:szCs w:val="22"/>
          <w:shd w:val="clear" w:color="auto" w:fill="FFFF99"/>
          <w:rtl/>
        </w:rPr>
        <w:t>טיפול בבית משפט של ערעור</w:t>
      </w:r>
      <w:r w:rsidR="00BA59D1" w:rsidRPr="00886825">
        <w:rPr>
          <w:rFonts w:hint="cs"/>
          <w:vanish/>
          <w:sz w:val="22"/>
          <w:szCs w:val="22"/>
          <w:shd w:val="clear" w:color="auto" w:fill="FFFF99"/>
          <w:rtl/>
        </w:rPr>
        <w:t xml:space="preserve"> </w:t>
      </w:r>
      <w:r w:rsidRPr="00886825">
        <w:rPr>
          <w:vanish/>
          <w:sz w:val="22"/>
          <w:szCs w:val="22"/>
          <w:shd w:val="clear" w:color="auto" w:fill="FFFF99"/>
          <w:rtl/>
        </w:rPr>
        <w:t>כ</w:t>
      </w:r>
      <w:r w:rsidRPr="00886825">
        <w:rPr>
          <w:rFonts w:hint="cs"/>
          <w:vanish/>
          <w:sz w:val="22"/>
          <w:szCs w:val="22"/>
          <w:shd w:val="clear" w:color="auto" w:fill="FFFF99"/>
          <w:rtl/>
        </w:rPr>
        <w:t xml:space="preserve">ולל ישיבה </w:t>
      </w:r>
    </w:p>
    <w:p w:rsidR="00BA59D1" w:rsidRPr="00886825" w:rsidRDefault="00C93D95"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ראשונה בבית משפט, </w:t>
      </w:r>
      <w:r w:rsidRPr="00886825">
        <w:rPr>
          <w:vanish/>
          <w:sz w:val="22"/>
          <w:szCs w:val="22"/>
          <w:shd w:val="clear" w:color="auto" w:fill="FFFF99"/>
          <w:rtl/>
        </w:rPr>
        <w:t>א</w:t>
      </w:r>
      <w:r w:rsidRPr="00886825">
        <w:rPr>
          <w:rFonts w:hint="cs"/>
          <w:vanish/>
          <w:sz w:val="22"/>
          <w:szCs w:val="22"/>
          <w:shd w:val="clear" w:color="auto" w:fill="FFFF99"/>
          <w:rtl/>
        </w:rPr>
        <w:t xml:space="preserve">ם ראה בית המשפט שהיה </w:t>
      </w:r>
    </w:p>
    <w:p w:rsidR="00BA59D1" w:rsidRPr="00886825" w:rsidRDefault="00C93D95"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 xml:space="preserve">ערעור קושי מיוחד או שהצריך </w:t>
      </w:r>
      <w:r w:rsidRPr="00886825">
        <w:rPr>
          <w:vanish/>
          <w:sz w:val="22"/>
          <w:szCs w:val="22"/>
          <w:shd w:val="clear" w:color="auto" w:fill="FFFF99"/>
          <w:rtl/>
        </w:rPr>
        <w:t>פ</w:t>
      </w:r>
      <w:r w:rsidRPr="00886825">
        <w:rPr>
          <w:rFonts w:hint="cs"/>
          <w:vanish/>
          <w:sz w:val="22"/>
          <w:szCs w:val="22"/>
          <w:shd w:val="clear" w:color="auto" w:fill="FFFF99"/>
          <w:rtl/>
        </w:rPr>
        <w:t xml:space="preserve">עולות הכנה </w:t>
      </w:r>
    </w:p>
    <w:p w:rsidR="00BA59D1" w:rsidRPr="00886825" w:rsidRDefault="00C93D95"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מיוחדות וכ</w:t>
      </w:r>
      <w:r w:rsidRPr="00886825">
        <w:rPr>
          <w:vanish/>
          <w:sz w:val="22"/>
          <w:szCs w:val="22"/>
          <w:shd w:val="clear" w:color="auto" w:fill="FFFF99"/>
          <w:rtl/>
        </w:rPr>
        <w:t>ן</w:t>
      </w:r>
      <w:r w:rsidRPr="00886825">
        <w:rPr>
          <w:rFonts w:hint="cs"/>
          <w:vanish/>
          <w:sz w:val="22"/>
          <w:szCs w:val="22"/>
          <w:shd w:val="clear" w:color="auto" w:fill="FFFF99"/>
          <w:rtl/>
        </w:rPr>
        <w:t xml:space="preserve"> הכנת </w:t>
      </w:r>
      <w:r w:rsidRPr="00886825">
        <w:rPr>
          <w:vanish/>
          <w:sz w:val="22"/>
          <w:szCs w:val="22"/>
          <w:shd w:val="clear" w:color="auto" w:fill="FFFF99"/>
          <w:rtl/>
        </w:rPr>
        <w:t>ע</w:t>
      </w:r>
      <w:r w:rsidRPr="00886825">
        <w:rPr>
          <w:rFonts w:hint="cs"/>
          <w:vanish/>
          <w:sz w:val="22"/>
          <w:szCs w:val="22"/>
          <w:shd w:val="clear" w:color="auto" w:fill="FFFF99"/>
          <w:rtl/>
        </w:rPr>
        <w:t xml:space="preserve">רר על החלטה שלא לשחרר </w:t>
      </w:r>
    </w:p>
    <w:p w:rsidR="00BA59D1" w:rsidRPr="00886825" w:rsidRDefault="00C93D95"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ערבות וישיבה בבית המשפט</w:t>
      </w:r>
      <w:r w:rsidRPr="00886825">
        <w:rPr>
          <w:vanish/>
          <w:sz w:val="22"/>
          <w:szCs w:val="22"/>
          <w:shd w:val="clear" w:color="auto" w:fill="FFFF99"/>
          <w:rtl/>
        </w:rPr>
        <w:tab/>
      </w:r>
      <w:r w:rsidRPr="00886825">
        <w:rPr>
          <w:vanish/>
          <w:sz w:val="22"/>
          <w:szCs w:val="22"/>
          <w:shd w:val="clear" w:color="auto" w:fill="FFFF99"/>
          <w:rtl/>
        </w:rPr>
        <w:tab/>
      </w:r>
      <w:r w:rsidR="00BA59D1" w:rsidRPr="00886825">
        <w:rPr>
          <w:rStyle w:val="default"/>
          <w:rFonts w:cs="FrankRuehl" w:hint="cs"/>
          <w:strike/>
          <w:vanish/>
          <w:sz w:val="22"/>
          <w:szCs w:val="22"/>
          <w:shd w:val="clear" w:color="auto" w:fill="FFFF99"/>
          <w:rtl/>
        </w:rPr>
        <w:t>4,263</w:t>
      </w:r>
      <w:r w:rsidR="00BA59D1" w:rsidRPr="00886825">
        <w:rPr>
          <w:rFonts w:hint="cs"/>
          <w:vanish/>
          <w:sz w:val="22"/>
          <w:szCs w:val="22"/>
          <w:shd w:val="clear" w:color="auto" w:fill="FFFF99"/>
          <w:rtl/>
        </w:rPr>
        <w:t xml:space="preserve"> </w:t>
      </w:r>
      <w:r w:rsidR="00BA59D1" w:rsidRPr="00886825">
        <w:rPr>
          <w:rFonts w:hint="cs"/>
          <w:vanish/>
          <w:sz w:val="22"/>
          <w:szCs w:val="22"/>
          <w:u w:val="single"/>
          <w:shd w:val="clear" w:color="auto" w:fill="FFFF99"/>
          <w:rtl/>
        </w:rPr>
        <w:t>9,848</w:t>
      </w:r>
      <w:r w:rsidRPr="00886825">
        <w:rPr>
          <w:vanish/>
          <w:sz w:val="22"/>
          <w:szCs w:val="22"/>
          <w:shd w:val="clear" w:color="auto" w:fill="FFFF99"/>
          <w:rtl/>
        </w:rPr>
        <w:tab/>
      </w:r>
      <w:r w:rsidR="00BA59D1" w:rsidRPr="00886825">
        <w:rPr>
          <w:rStyle w:val="default"/>
          <w:rFonts w:cs="FrankRuehl" w:hint="cs"/>
          <w:strike/>
          <w:vanish/>
          <w:sz w:val="22"/>
          <w:szCs w:val="22"/>
          <w:shd w:val="clear" w:color="auto" w:fill="FFFF99"/>
          <w:rtl/>
        </w:rPr>
        <w:t>7,106</w:t>
      </w:r>
      <w:r w:rsidR="00BA59D1" w:rsidRPr="00886825">
        <w:rPr>
          <w:rStyle w:val="default"/>
          <w:rFonts w:cs="FrankRuehl" w:hint="cs"/>
          <w:vanish/>
          <w:sz w:val="22"/>
          <w:szCs w:val="22"/>
          <w:shd w:val="clear" w:color="auto" w:fill="FFFF99"/>
          <w:rtl/>
        </w:rPr>
        <w:t xml:space="preserve"> </w:t>
      </w:r>
      <w:r w:rsidR="00BA59D1" w:rsidRPr="00886825">
        <w:rPr>
          <w:rStyle w:val="default"/>
          <w:rFonts w:cs="FrankRuehl" w:hint="cs"/>
          <w:vanish/>
          <w:sz w:val="22"/>
          <w:szCs w:val="22"/>
          <w:u w:val="single"/>
          <w:shd w:val="clear" w:color="auto" w:fill="FFFF99"/>
          <w:rtl/>
        </w:rPr>
        <w:t>16,415</w:t>
      </w:r>
    </w:p>
    <w:p w:rsidR="00BA59D1" w:rsidRPr="00886825" w:rsidRDefault="00C93D95"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vanish/>
          <w:sz w:val="22"/>
          <w:szCs w:val="22"/>
          <w:shd w:val="clear" w:color="auto" w:fill="FFFF99"/>
          <w:rtl/>
        </w:rPr>
        <w:t>4.</w:t>
      </w:r>
      <w:r w:rsidR="00BA59D1" w:rsidRPr="00886825">
        <w:rPr>
          <w:rStyle w:val="default"/>
          <w:rFonts w:cs="FrankRuehl" w:hint="cs"/>
          <w:vanish/>
          <w:sz w:val="22"/>
          <w:szCs w:val="22"/>
          <w:shd w:val="clear" w:color="auto" w:fill="FFFF99"/>
          <w:rtl/>
        </w:rPr>
        <w:tab/>
      </w:r>
      <w:r w:rsidRPr="00886825">
        <w:rPr>
          <w:rStyle w:val="default"/>
          <w:rFonts w:cs="FrankRuehl" w:hint="cs"/>
          <w:vanish/>
          <w:sz w:val="22"/>
          <w:szCs w:val="22"/>
          <w:shd w:val="clear" w:color="auto" w:fill="FFFF99"/>
          <w:rtl/>
        </w:rPr>
        <w:t xml:space="preserve"> טיפול בערעור שבו לא קבע </w:t>
      </w:r>
      <w:r w:rsidRPr="00886825">
        <w:rPr>
          <w:rStyle w:val="default"/>
          <w:rFonts w:cs="FrankRuehl"/>
          <w:vanish/>
          <w:sz w:val="22"/>
          <w:szCs w:val="22"/>
          <w:shd w:val="clear" w:color="auto" w:fill="FFFF99"/>
          <w:rtl/>
        </w:rPr>
        <w:t>ב</w:t>
      </w:r>
      <w:r w:rsidRPr="00886825">
        <w:rPr>
          <w:rStyle w:val="default"/>
          <w:rFonts w:cs="FrankRuehl" w:hint="cs"/>
          <w:vanish/>
          <w:sz w:val="22"/>
          <w:szCs w:val="22"/>
          <w:shd w:val="clear" w:color="auto" w:fill="FFFF99"/>
          <w:rtl/>
        </w:rPr>
        <w:t xml:space="preserve">ית המשפט </w:t>
      </w:r>
    </w:p>
    <w:p w:rsidR="00BA59D1" w:rsidRPr="00886825" w:rsidRDefault="00C93D95"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hint="cs"/>
          <w:vanish/>
          <w:sz w:val="22"/>
          <w:szCs w:val="22"/>
          <w:shd w:val="clear" w:color="auto" w:fill="FFFF99"/>
          <w:rtl/>
        </w:rPr>
        <w:t xml:space="preserve">כאמור בפסקה (3), </w:t>
      </w:r>
      <w:r w:rsidRPr="00886825">
        <w:rPr>
          <w:rStyle w:val="default"/>
          <w:rFonts w:cs="FrankRuehl"/>
          <w:vanish/>
          <w:sz w:val="22"/>
          <w:szCs w:val="22"/>
          <w:shd w:val="clear" w:color="auto" w:fill="FFFF99"/>
          <w:rtl/>
        </w:rPr>
        <w:t>כ</w:t>
      </w:r>
      <w:r w:rsidRPr="00886825">
        <w:rPr>
          <w:rStyle w:val="default"/>
          <w:rFonts w:cs="FrankRuehl" w:hint="cs"/>
          <w:vanish/>
          <w:sz w:val="22"/>
          <w:szCs w:val="22"/>
          <w:shd w:val="clear" w:color="auto" w:fill="FFFF99"/>
          <w:rtl/>
        </w:rPr>
        <w:t xml:space="preserve">ולל ישיבה ראשונה </w:t>
      </w:r>
    </w:p>
    <w:p w:rsidR="00C93D95" w:rsidRPr="00886825" w:rsidRDefault="00C93D95"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hint="cs"/>
          <w:vanish/>
          <w:sz w:val="22"/>
          <w:szCs w:val="22"/>
          <w:shd w:val="clear" w:color="auto" w:fill="FFFF99"/>
          <w:rtl/>
        </w:rPr>
        <w:t>בבית המשפט</w:t>
      </w:r>
      <w:r w:rsidRPr="00886825">
        <w:rPr>
          <w:rStyle w:val="default"/>
          <w:rFonts w:cs="FrankRuehl" w:hint="cs"/>
          <w:vanish/>
          <w:sz w:val="22"/>
          <w:szCs w:val="22"/>
          <w:shd w:val="clear" w:color="auto" w:fill="FFFF99"/>
          <w:rtl/>
        </w:rPr>
        <w:tab/>
      </w:r>
      <w:r w:rsidRPr="00886825">
        <w:rPr>
          <w:rStyle w:val="default"/>
          <w:rFonts w:cs="FrankRuehl"/>
          <w:vanish/>
          <w:sz w:val="22"/>
          <w:szCs w:val="22"/>
          <w:shd w:val="clear" w:color="auto" w:fill="FFFF99"/>
          <w:rtl/>
        </w:rPr>
        <w:tab/>
      </w:r>
      <w:r w:rsidR="00BA59D1" w:rsidRPr="00886825">
        <w:rPr>
          <w:rStyle w:val="default"/>
          <w:rFonts w:cs="FrankRuehl" w:hint="cs"/>
          <w:strike/>
          <w:vanish/>
          <w:sz w:val="22"/>
          <w:szCs w:val="22"/>
          <w:shd w:val="clear" w:color="auto" w:fill="FFFF99"/>
          <w:rtl/>
        </w:rPr>
        <w:t>2,842</w:t>
      </w:r>
      <w:r w:rsidR="00BA59D1" w:rsidRPr="00886825">
        <w:rPr>
          <w:rStyle w:val="default"/>
          <w:rFonts w:cs="FrankRuehl" w:hint="cs"/>
          <w:vanish/>
          <w:sz w:val="22"/>
          <w:szCs w:val="22"/>
          <w:shd w:val="clear" w:color="auto" w:fill="FFFF99"/>
          <w:rtl/>
        </w:rPr>
        <w:t xml:space="preserve"> </w:t>
      </w:r>
      <w:r w:rsidR="00BA59D1" w:rsidRPr="00886825">
        <w:rPr>
          <w:rStyle w:val="default"/>
          <w:rFonts w:cs="FrankRuehl" w:hint="cs"/>
          <w:vanish/>
          <w:sz w:val="22"/>
          <w:szCs w:val="22"/>
          <w:u w:val="single"/>
          <w:shd w:val="clear" w:color="auto" w:fill="FFFF99"/>
          <w:rtl/>
        </w:rPr>
        <w:t>6,565</w:t>
      </w:r>
      <w:r w:rsidRPr="00886825">
        <w:rPr>
          <w:rStyle w:val="default"/>
          <w:rFonts w:cs="FrankRuehl"/>
          <w:vanish/>
          <w:sz w:val="22"/>
          <w:szCs w:val="22"/>
          <w:shd w:val="clear" w:color="auto" w:fill="FFFF99"/>
          <w:rtl/>
        </w:rPr>
        <w:tab/>
      </w:r>
      <w:r w:rsidR="00BA59D1" w:rsidRPr="00886825">
        <w:rPr>
          <w:rStyle w:val="default"/>
          <w:rFonts w:cs="FrankRuehl" w:hint="cs"/>
          <w:strike/>
          <w:vanish/>
          <w:sz w:val="22"/>
          <w:szCs w:val="22"/>
          <w:shd w:val="clear" w:color="auto" w:fill="FFFF99"/>
          <w:rtl/>
        </w:rPr>
        <w:t>4,974</w:t>
      </w:r>
      <w:r w:rsidR="00BA59D1" w:rsidRPr="00886825">
        <w:rPr>
          <w:rStyle w:val="default"/>
          <w:rFonts w:cs="FrankRuehl" w:hint="cs"/>
          <w:vanish/>
          <w:sz w:val="22"/>
          <w:szCs w:val="22"/>
          <w:shd w:val="clear" w:color="auto" w:fill="FFFF99"/>
          <w:rtl/>
        </w:rPr>
        <w:t xml:space="preserve"> </w:t>
      </w:r>
      <w:r w:rsidR="00BA59D1" w:rsidRPr="00886825">
        <w:rPr>
          <w:rStyle w:val="default"/>
          <w:rFonts w:cs="FrankRuehl" w:hint="cs"/>
          <w:vanish/>
          <w:sz w:val="22"/>
          <w:szCs w:val="22"/>
          <w:u w:val="single"/>
          <w:shd w:val="clear" w:color="auto" w:fill="FFFF99"/>
          <w:rtl/>
        </w:rPr>
        <w:t>11,490</w:t>
      </w:r>
    </w:p>
    <w:p w:rsidR="00BA59D1" w:rsidRPr="00886825" w:rsidRDefault="00BA59D1" w:rsidP="00BA59D1">
      <w:pPr>
        <w:pStyle w:val="P00"/>
        <w:spacing w:before="0"/>
        <w:ind w:left="0" w:right="1134"/>
        <w:rPr>
          <w:rFonts w:hint="cs"/>
          <w:vanish/>
          <w:color w:val="FF0000"/>
          <w:szCs w:val="20"/>
          <w:shd w:val="clear" w:color="auto" w:fill="FFFF99"/>
          <w:rtl/>
        </w:rPr>
      </w:pPr>
    </w:p>
    <w:p w:rsidR="00BA59D1" w:rsidRPr="00886825" w:rsidRDefault="00BA59D1" w:rsidP="00BA59D1">
      <w:pPr>
        <w:pStyle w:val="P00"/>
        <w:spacing w:before="0"/>
        <w:ind w:left="0" w:right="1134"/>
        <w:rPr>
          <w:rFonts w:hint="cs"/>
          <w:b/>
          <w:bCs/>
          <w:vanish/>
          <w:szCs w:val="20"/>
          <w:shd w:val="clear" w:color="auto" w:fill="FFFF99"/>
          <w:rtl/>
        </w:rPr>
      </w:pPr>
      <w:r w:rsidRPr="00886825">
        <w:rPr>
          <w:rFonts w:hint="cs"/>
          <w:vanish/>
          <w:color w:val="FF0000"/>
          <w:szCs w:val="20"/>
          <w:shd w:val="clear" w:color="auto" w:fill="FFFF99"/>
          <w:rtl/>
        </w:rPr>
        <w:t>מיום 1.4.1984</w:t>
      </w:r>
    </w:p>
    <w:p w:rsidR="00BA59D1" w:rsidRPr="00886825" w:rsidRDefault="00BA59D1" w:rsidP="00BA59D1">
      <w:pPr>
        <w:pStyle w:val="P00"/>
        <w:spacing w:before="0"/>
        <w:ind w:left="0" w:right="1134"/>
        <w:rPr>
          <w:rFonts w:hint="cs"/>
          <w:b/>
          <w:bCs/>
          <w:vanish/>
          <w:szCs w:val="20"/>
          <w:shd w:val="clear" w:color="auto" w:fill="FFFF99"/>
          <w:rtl/>
        </w:rPr>
      </w:pPr>
      <w:r w:rsidRPr="00886825">
        <w:rPr>
          <w:rFonts w:hint="cs"/>
          <w:b/>
          <w:bCs/>
          <w:vanish/>
          <w:szCs w:val="20"/>
          <w:shd w:val="clear" w:color="auto" w:fill="FFFF99"/>
          <w:rtl/>
        </w:rPr>
        <w:t>הודעה תשמ"ד-1984</w:t>
      </w:r>
    </w:p>
    <w:p w:rsidR="00BA59D1" w:rsidRPr="00886825" w:rsidRDefault="00BA59D1" w:rsidP="00BA59D1">
      <w:pPr>
        <w:pStyle w:val="P00"/>
        <w:spacing w:before="0"/>
        <w:ind w:left="0" w:right="1134"/>
        <w:rPr>
          <w:rFonts w:hint="cs"/>
          <w:vanish/>
          <w:szCs w:val="20"/>
          <w:shd w:val="clear" w:color="auto" w:fill="FFFF99"/>
          <w:rtl/>
        </w:rPr>
      </w:pPr>
      <w:hyperlink r:id="rId8" w:history="1">
        <w:r w:rsidRPr="00886825">
          <w:rPr>
            <w:rStyle w:val="Hyperlink"/>
            <w:rFonts w:hint="cs"/>
            <w:vanish/>
            <w:szCs w:val="20"/>
            <w:shd w:val="clear" w:color="auto" w:fill="FFFF99"/>
            <w:rtl/>
          </w:rPr>
          <w:t>ק"ת תשמ"ד מס' 4641</w:t>
        </w:r>
      </w:hyperlink>
      <w:r w:rsidRPr="00886825">
        <w:rPr>
          <w:rFonts w:hint="cs"/>
          <w:vanish/>
          <w:szCs w:val="20"/>
          <w:shd w:val="clear" w:color="auto" w:fill="FFFF99"/>
          <w:rtl/>
        </w:rPr>
        <w:t xml:space="preserve"> מיום 1.6.1984 עמ' 1674</w:t>
      </w:r>
    </w:p>
    <w:p w:rsidR="00BA59D1" w:rsidRPr="00886825" w:rsidRDefault="00BA59D1" w:rsidP="00BA59D1">
      <w:pPr>
        <w:pStyle w:val="P00"/>
        <w:tabs>
          <w:tab w:val="clear" w:pos="624"/>
          <w:tab w:val="clear" w:pos="1928"/>
          <w:tab w:val="clear" w:pos="2835"/>
          <w:tab w:val="left" w:pos="4122"/>
        </w:tabs>
        <w:ind w:left="0" w:right="1134"/>
        <w:rPr>
          <w:rStyle w:val="default"/>
          <w:rFonts w:cs="FrankRuehl"/>
          <w:vanish/>
          <w:szCs w:val="20"/>
          <w:u w:val="single"/>
          <w:shd w:val="clear" w:color="auto" w:fill="FFFF99"/>
          <w:rtl/>
        </w:rPr>
      </w:pP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rStyle w:val="default"/>
          <w:rFonts w:cs="FrankRuehl"/>
          <w:vanish/>
          <w:szCs w:val="20"/>
          <w:u w:val="single"/>
          <w:shd w:val="clear" w:color="auto" w:fill="FFFF99"/>
          <w:rtl/>
        </w:rPr>
        <w:t>ה</w:t>
      </w:r>
      <w:r w:rsidRPr="00886825">
        <w:rPr>
          <w:rStyle w:val="default"/>
          <w:rFonts w:cs="FrankRuehl" w:hint="cs"/>
          <w:vanish/>
          <w:szCs w:val="20"/>
          <w:u w:val="single"/>
          <w:shd w:val="clear" w:color="auto" w:fill="FFFF99"/>
          <w:rtl/>
        </w:rPr>
        <w:t>סכומים המרביים בשקלים</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957"/>
          <w:tab w:val="left" w:pos="5277"/>
          <w:tab w:val="left" w:pos="6762"/>
        </w:tabs>
        <w:spacing w:before="0"/>
        <w:ind w:left="0" w:right="1134" w:firstLine="0"/>
        <w:rPr>
          <w:vanish/>
          <w:szCs w:val="20"/>
          <w:shd w:val="clear" w:color="auto" w:fill="FFFF99"/>
          <w:rtl/>
        </w:rPr>
      </w:pPr>
      <w:r w:rsidRPr="00886825">
        <w:rPr>
          <w:vanish/>
          <w:szCs w:val="20"/>
          <w:shd w:val="clear" w:color="auto" w:fill="FFFF99"/>
          <w:rtl/>
        </w:rPr>
        <w:tab/>
      </w:r>
      <w:r w:rsidRPr="00886825">
        <w:rPr>
          <w:rFonts w:hint="cs"/>
          <w:vanish/>
          <w:szCs w:val="20"/>
          <w:shd w:val="clear" w:color="auto" w:fill="FFFF99"/>
          <w:rtl/>
        </w:rPr>
        <w:t>בית משפט</w:t>
      </w:r>
      <w:r w:rsidRPr="00886825">
        <w:rPr>
          <w:vanish/>
          <w:szCs w:val="20"/>
          <w:shd w:val="clear" w:color="auto" w:fill="FFFF99"/>
          <w:rtl/>
        </w:rPr>
        <w:tab/>
      </w:r>
      <w:r w:rsidRPr="00886825">
        <w:rPr>
          <w:rFonts w:hint="cs"/>
          <w:vanish/>
          <w:szCs w:val="20"/>
          <w:shd w:val="clear" w:color="auto" w:fill="FFFF99"/>
          <w:rtl/>
        </w:rPr>
        <w:t>בית המשפט</w:t>
      </w:r>
      <w:r w:rsidRPr="00886825">
        <w:rPr>
          <w:vanish/>
          <w:szCs w:val="20"/>
          <w:shd w:val="clear" w:color="auto" w:fill="FFFF99"/>
          <w:rtl/>
        </w:rPr>
        <w:tab/>
      </w:r>
      <w:r w:rsidRPr="00886825">
        <w:rPr>
          <w:rFonts w:hint="cs"/>
          <w:vanish/>
          <w:szCs w:val="20"/>
          <w:shd w:val="clear" w:color="auto" w:fill="FFFF99"/>
          <w:rtl/>
        </w:rPr>
        <w:t>בית המשפט</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969"/>
          <w:tab w:val="left" w:pos="5277"/>
          <w:tab w:val="left" w:pos="6762"/>
        </w:tabs>
        <w:spacing w:before="0"/>
        <w:ind w:left="0" w:right="1134" w:firstLine="0"/>
        <w:rPr>
          <w:rFonts w:hint="cs"/>
          <w:vanish/>
          <w:szCs w:val="20"/>
          <w:u w:val="single"/>
          <w:shd w:val="clear" w:color="auto" w:fill="FFFF99"/>
          <w:rtl/>
        </w:rPr>
      </w:pPr>
      <w:r w:rsidRPr="00886825">
        <w:rPr>
          <w:vanish/>
          <w:szCs w:val="20"/>
          <w:u w:val="single"/>
          <w:shd w:val="clear" w:color="auto" w:fill="FFFF99"/>
          <w:rtl/>
        </w:rPr>
        <w:t>ה</w:t>
      </w:r>
      <w:r w:rsidRPr="00886825">
        <w:rPr>
          <w:rFonts w:hint="cs"/>
          <w:vanish/>
          <w:szCs w:val="20"/>
          <w:u w:val="single"/>
          <w:shd w:val="clear" w:color="auto" w:fill="FFFF99"/>
          <w:rtl/>
        </w:rPr>
        <w:t>שירות</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השלום</w:t>
      </w:r>
      <w:r w:rsidRPr="00886825">
        <w:rPr>
          <w:rFonts w:hint="cs"/>
          <w:vanish/>
          <w:szCs w:val="20"/>
          <w:u w:val="single"/>
          <w:shd w:val="clear" w:color="auto" w:fill="FFFF99"/>
          <w:rtl/>
        </w:rPr>
        <w:tab/>
        <w:t>המחוזי</w:t>
      </w:r>
      <w:r w:rsidRPr="00886825">
        <w:rPr>
          <w:rFonts w:ascii="Arial" w:hAnsi="Arial" w:cs="Arial" w:hint="cs"/>
          <w:vanish/>
          <w:szCs w:val="20"/>
          <w:u w:val="single"/>
          <w:shd w:val="clear" w:color="auto" w:fill="FFFF99"/>
          <w:rtl/>
        </w:rPr>
        <w:t> </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העליון</w:t>
      </w:r>
      <w:r w:rsidRPr="00886825">
        <w:rPr>
          <w:rFonts w:hint="cs"/>
          <w:vanish/>
          <w:szCs w:val="20"/>
          <w:u w:val="single"/>
          <w:shd w:val="clear" w:color="auto" w:fill="FFFF99"/>
          <w:rtl/>
        </w:rPr>
        <w:tab/>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1.</w:t>
      </w:r>
      <w:r w:rsidRPr="00886825">
        <w:rPr>
          <w:rFonts w:hint="cs"/>
          <w:vanish/>
          <w:sz w:val="22"/>
          <w:szCs w:val="22"/>
          <w:shd w:val="clear" w:color="auto" w:fill="FFFF99"/>
          <w:rtl/>
        </w:rPr>
        <w:tab/>
        <w:t xml:space="preserve">לימוד התיק, עבודת הכנה, </w:t>
      </w:r>
      <w:r w:rsidRPr="00886825">
        <w:rPr>
          <w:vanish/>
          <w:sz w:val="22"/>
          <w:szCs w:val="22"/>
          <w:shd w:val="clear" w:color="auto" w:fill="FFFF99"/>
          <w:rtl/>
        </w:rPr>
        <w:t>י</w:t>
      </w:r>
      <w:r w:rsidRPr="00886825">
        <w:rPr>
          <w:rFonts w:hint="cs"/>
          <w:vanish/>
          <w:sz w:val="22"/>
          <w:szCs w:val="22"/>
          <w:shd w:val="clear" w:color="auto" w:fill="FFFF99"/>
          <w:rtl/>
        </w:rPr>
        <w:t xml:space="preserve">שיבה ראשונה </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בבית המשפט, </w:t>
      </w:r>
      <w:r w:rsidRPr="00886825">
        <w:rPr>
          <w:vanish/>
          <w:sz w:val="22"/>
          <w:szCs w:val="22"/>
          <w:shd w:val="clear" w:color="auto" w:fill="FFFF99"/>
          <w:rtl/>
        </w:rPr>
        <w:t>ו</w:t>
      </w:r>
      <w:r w:rsidRPr="00886825">
        <w:rPr>
          <w:rFonts w:hint="cs"/>
          <w:vanish/>
          <w:sz w:val="22"/>
          <w:szCs w:val="22"/>
          <w:shd w:val="clear" w:color="auto" w:fill="FFFF99"/>
          <w:rtl/>
        </w:rPr>
        <w:t>ישיבת בית משפט שנועדה</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Fonts w:hint="cs"/>
          <w:vanish/>
          <w:sz w:val="22"/>
          <w:szCs w:val="22"/>
          <w:shd w:val="clear" w:color="auto" w:fill="FFFF99"/>
          <w:rtl/>
        </w:rPr>
        <w:t>להארכת מעצר</w:t>
      </w:r>
      <w:r w:rsidRPr="00886825">
        <w:rPr>
          <w:vanish/>
          <w:sz w:val="22"/>
          <w:szCs w:val="22"/>
          <w:shd w:val="clear" w:color="auto" w:fill="FFFF99"/>
          <w:rtl/>
        </w:rPr>
        <w:tab/>
      </w:r>
      <w:r w:rsidRPr="00886825">
        <w:rPr>
          <w:rFonts w:hint="cs"/>
          <w:strike/>
          <w:vanish/>
          <w:sz w:val="22"/>
          <w:szCs w:val="22"/>
          <w:shd w:val="clear" w:color="auto" w:fill="FFFF99"/>
          <w:rtl/>
        </w:rPr>
        <w:t>8,207</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25,300</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16,415</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50,600</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vanish/>
          <w:sz w:val="22"/>
          <w:szCs w:val="22"/>
          <w:shd w:val="clear" w:color="auto" w:fill="FFFF99"/>
          <w:rtl/>
        </w:rPr>
        <w:t>2.</w:t>
      </w:r>
      <w:r w:rsidRPr="00886825">
        <w:rPr>
          <w:rStyle w:val="default"/>
          <w:rFonts w:cs="FrankRuehl" w:hint="cs"/>
          <w:vanish/>
          <w:sz w:val="22"/>
          <w:szCs w:val="22"/>
          <w:shd w:val="clear" w:color="auto" w:fill="FFFF99"/>
          <w:rtl/>
        </w:rPr>
        <w:tab/>
        <w:t xml:space="preserve">ישיבה נוספת אחרי הישיבה </w:t>
      </w:r>
      <w:r w:rsidRPr="00886825">
        <w:rPr>
          <w:rStyle w:val="default"/>
          <w:rFonts w:cs="FrankRuehl"/>
          <w:vanish/>
          <w:sz w:val="22"/>
          <w:szCs w:val="22"/>
          <w:shd w:val="clear" w:color="auto" w:fill="FFFF99"/>
          <w:rtl/>
        </w:rPr>
        <w:t>ה</w:t>
      </w:r>
      <w:r w:rsidRPr="00886825">
        <w:rPr>
          <w:rStyle w:val="default"/>
          <w:rFonts w:cs="FrankRuehl" w:hint="cs"/>
          <w:vanish/>
          <w:sz w:val="22"/>
          <w:szCs w:val="22"/>
          <w:shd w:val="clear" w:color="auto" w:fill="FFFF99"/>
          <w:rtl/>
        </w:rPr>
        <w:t>ראשונה</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2,462</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7,600</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4,925</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15,200</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8,208</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25,300</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3.</w:t>
      </w:r>
      <w:r w:rsidRPr="00886825">
        <w:rPr>
          <w:rFonts w:hint="cs"/>
          <w:vanish/>
          <w:sz w:val="22"/>
          <w:szCs w:val="22"/>
          <w:shd w:val="clear" w:color="auto" w:fill="FFFF99"/>
          <w:rtl/>
        </w:rPr>
        <w:tab/>
        <w:t xml:space="preserve">טיפול בבית משפט של ערעור </w:t>
      </w:r>
      <w:r w:rsidRPr="00886825">
        <w:rPr>
          <w:vanish/>
          <w:sz w:val="22"/>
          <w:szCs w:val="22"/>
          <w:shd w:val="clear" w:color="auto" w:fill="FFFF99"/>
          <w:rtl/>
        </w:rPr>
        <w:t>כ</w:t>
      </w:r>
      <w:r w:rsidRPr="00886825">
        <w:rPr>
          <w:rFonts w:hint="cs"/>
          <w:vanish/>
          <w:sz w:val="22"/>
          <w:szCs w:val="22"/>
          <w:shd w:val="clear" w:color="auto" w:fill="FFFF99"/>
          <w:rtl/>
        </w:rPr>
        <w:t xml:space="preserve">ולל ישיבה </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ראשונה בבית משפט, </w:t>
      </w:r>
      <w:r w:rsidRPr="00886825">
        <w:rPr>
          <w:vanish/>
          <w:sz w:val="22"/>
          <w:szCs w:val="22"/>
          <w:shd w:val="clear" w:color="auto" w:fill="FFFF99"/>
          <w:rtl/>
        </w:rPr>
        <w:t>א</w:t>
      </w:r>
      <w:r w:rsidRPr="00886825">
        <w:rPr>
          <w:rFonts w:hint="cs"/>
          <w:vanish/>
          <w:sz w:val="22"/>
          <w:szCs w:val="22"/>
          <w:shd w:val="clear" w:color="auto" w:fill="FFFF99"/>
          <w:rtl/>
        </w:rPr>
        <w:t xml:space="preserve">ם ראה בית המשפט שהיה </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 xml:space="preserve">ערעור קושי מיוחד או שהצריך </w:t>
      </w:r>
      <w:r w:rsidRPr="00886825">
        <w:rPr>
          <w:vanish/>
          <w:sz w:val="22"/>
          <w:szCs w:val="22"/>
          <w:shd w:val="clear" w:color="auto" w:fill="FFFF99"/>
          <w:rtl/>
        </w:rPr>
        <w:t>פ</w:t>
      </w:r>
      <w:r w:rsidRPr="00886825">
        <w:rPr>
          <w:rFonts w:hint="cs"/>
          <w:vanish/>
          <w:sz w:val="22"/>
          <w:szCs w:val="22"/>
          <w:shd w:val="clear" w:color="auto" w:fill="FFFF99"/>
          <w:rtl/>
        </w:rPr>
        <w:t xml:space="preserve">עולות הכנה </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מיוחדות וכ</w:t>
      </w:r>
      <w:r w:rsidRPr="00886825">
        <w:rPr>
          <w:vanish/>
          <w:sz w:val="22"/>
          <w:szCs w:val="22"/>
          <w:shd w:val="clear" w:color="auto" w:fill="FFFF99"/>
          <w:rtl/>
        </w:rPr>
        <w:t>ן</w:t>
      </w:r>
      <w:r w:rsidRPr="00886825">
        <w:rPr>
          <w:rFonts w:hint="cs"/>
          <w:vanish/>
          <w:sz w:val="22"/>
          <w:szCs w:val="22"/>
          <w:shd w:val="clear" w:color="auto" w:fill="FFFF99"/>
          <w:rtl/>
        </w:rPr>
        <w:t xml:space="preserve"> הכנת </w:t>
      </w:r>
      <w:r w:rsidRPr="00886825">
        <w:rPr>
          <w:vanish/>
          <w:sz w:val="22"/>
          <w:szCs w:val="22"/>
          <w:shd w:val="clear" w:color="auto" w:fill="FFFF99"/>
          <w:rtl/>
        </w:rPr>
        <w:t>ע</w:t>
      </w:r>
      <w:r w:rsidRPr="00886825">
        <w:rPr>
          <w:rFonts w:hint="cs"/>
          <w:vanish/>
          <w:sz w:val="22"/>
          <w:szCs w:val="22"/>
          <w:shd w:val="clear" w:color="auto" w:fill="FFFF99"/>
          <w:rtl/>
        </w:rPr>
        <w:t xml:space="preserve">רר על החלטה שלא לשחרר </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ערבות וישיבה בבית המשפט</w:t>
      </w:r>
      <w:r w:rsidRPr="00886825">
        <w:rPr>
          <w:vanish/>
          <w:sz w:val="22"/>
          <w:szCs w:val="22"/>
          <w:shd w:val="clear" w:color="auto" w:fill="FFFF99"/>
          <w:rtl/>
        </w:rPr>
        <w:tab/>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9,848</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30,400</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16,415</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50,600</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vanish/>
          <w:sz w:val="22"/>
          <w:szCs w:val="22"/>
          <w:shd w:val="clear" w:color="auto" w:fill="FFFF99"/>
          <w:rtl/>
        </w:rPr>
        <w:t>4.</w:t>
      </w:r>
      <w:r w:rsidRPr="00886825">
        <w:rPr>
          <w:rStyle w:val="default"/>
          <w:rFonts w:cs="FrankRuehl" w:hint="cs"/>
          <w:vanish/>
          <w:sz w:val="22"/>
          <w:szCs w:val="22"/>
          <w:shd w:val="clear" w:color="auto" w:fill="FFFF99"/>
          <w:rtl/>
        </w:rPr>
        <w:tab/>
        <w:t xml:space="preserve"> טיפול בערעור שבו לא קבע </w:t>
      </w:r>
      <w:r w:rsidRPr="00886825">
        <w:rPr>
          <w:rStyle w:val="default"/>
          <w:rFonts w:cs="FrankRuehl"/>
          <w:vanish/>
          <w:sz w:val="22"/>
          <w:szCs w:val="22"/>
          <w:shd w:val="clear" w:color="auto" w:fill="FFFF99"/>
          <w:rtl/>
        </w:rPr>
        <w:t>ב</w:t>
      </w:r>
      <w:r w:rsidRPr="00886825">
        <w:rPr>
          <w:rStyle w:val="default"/>
          <w:rFonts w:cs="FrankRuehl" w:hint="cs"/>
          <w:vanish/>
          <w:sz w:val="22"/>
          <w:szCs w:val="22"/>
          <w:shd w:val="clear" w:color="auto" w:fill="FFFF99"/>
          <w:rtl/>
        </w:rPr>
        <w:t xml:space="preserve">ית המשפט </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hint="cs"/>
          <w:vanish/>
          <w:sz w:val="22"/>
          <w:szCs w:val="22"/>
          <w:shd w:val="clear" w:color="auto" w:fill="FFFF99"/>
          <w:rtl/>
        </w:rPr>
        <w:t xml:space="preserve">כאמור בפסקה (3), </w:t>
      </w:r>
      <w:r w:rsidRPr="00886825">
        <w:rPr>
          <w:rStyle w:val="default"/>
          <w:rFonts w:cs="FrankRuehl"/>
          <w:vanish/>
          <w:sz w:val="22"/>
          <w:szCs w:val="22"/>
          <w:shd w:val="clear" w:color="auto" w:fill="FFFF99"/>
          <w:rtl/>
        </w:rPr>
        <w:t>כ</w:t>
      </w:r>
      <w:r w:rsidRPr="00886825">
        <w:rPr>
          <w:rStyle w:val="default"/>
          <w:rFonts w:cs="FrankRuehl" w:hint="cs"/>
          <w:vanish/>
          <w:sz w:val="22"/>
          <w:szCs w:val="22"/>
          <w:shd w:val="clear" w:color="auto" w:fill="FFFF99"/>
          <w:rtl/>
        </w:rPr>
        <w:t xml:space="preserve">ולל ישיבה ראשונה </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hint="cs"/>
          <w:vanish/>
          <w:sz w:val="22"/>
          <w:szCs w:val="22"/>
          <w:shd w:val="clear" w:color="auto" w:fill="FFFF99"/>
          <w:rtl/>
        </w:rPr>
        <w:t>בבית המשפט</w:t>
      </w:r>
      <w:r w:rsidRPr="00886825">
        <w:rPr>
          <w:rStyle w:val="default"/>
          <w:rFonts w:cs="FrankRuehl" w:hint="cs"/>
          <w:vanish/>
          <w:sz w:val="22"/>
          <w:szCs w:val="22"/>
          <w:shd w:val="clear" w:color="auto" w:fill="FFFF99"/>
          <w:rtl/>
        </w:rPr>
        <w:tab/>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6,565</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20,300</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11,490</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35,400</w:t>
      </w:r>
    </w:p>
    <w:p w:rsidR="00BA59D1" w:rsidRPr="00886825" w:rsidRDefault="00BA59D1" w:rsidP="00BA59D1">
      <w:pPr>
        <w:pStyle w:val="P00"/>
        <w:spacing w:before="0"/>
        <w:ind w:left="0" w:right="1134"/>
        <w:rPr>
          <w:rFonts w:hint="cs"/>
          <w:vanish/>
          <w:color w:val="FF0000"/>
          <w:szCs w:val="20"/>
          <w:shd w:val="clear" w:color="auto" w:fill="FFFF99"/>
          <w:rtl/>
        </w:rPr>
      </w:pPr>
    </w:p>
    <w:p w:rsidR="00BA59D1" w:rsidRPr="00886825" w:rsidRDefault="00BA59D1" w:rsidP="00BA59D1">
      <w:pPr>
        <w:pStyle w:val="P00"/>
        <w:spacing w:before="0"/>
        <w:ind w:left="0" w:right="1134"/>
        <w:rPr>
          <w:rFonts w:hint="cs"/>
          <w:b/>
          <w:bCs/>
          <w:vanish/>
          <w:szCs w:val="20"/>
          <w:shd w:val="clear" w:color="auto" w:fill="FFFF99"/>
          <w:rtl/>
        </w:rPr>
      </w:pPr>
      <w:r w:rsidRPr="00886825">
        <w:rPr>
          <w:rFonts w:hint="cs"/>
          <w:vanish/>
          <w:color w:val="FF0000"/>
          <w:szCs w:val="20"/>
          <w:shd w:val="clear" w:color="auto" w:fill="FFFF99"/>
          <w:rtl/>
        </w:rPr>
        <w:t>מיום 1.4.1985</w:t>
      </w:r>
    </w:p>
    <w:p w:rsidR="00BA59D1" w:rsidRPr="00886825" w:rsidRDefault="00BA59D1" w:rsidP="00BA59D1">
      <w:pPr>
        <w:pStyle w:val="P00"/>
        <w:spacing w:before="0"/>
        <w:ind w:left="0" w:right="1134"/>
        <w:rPr>
          <w:rFonts w:hint="cs"/>
          <w:b/>
          <w:bCs/>
          <w:vanish/>
          <w:szCs w:val="20"/>
          <w:shd w:val="clear" w:color="auto" w:fill="FFFF99"/>
          <w:rtl/>
        </w:rPr>
      </w:pPr>
      <w:r w:rsidRPr="00886825">
        <w:rPr>
          <w:rFonts w:hint="cs"/>
          <w:b/>
          <w:bCs/>
          <w:vanish/>
          <w:szCs w:val="20"/>
          <w:shd w:val="clear" w:color="auto" w:fill="FFFF99"/>
          <w:rtl/>
        </w:rPr>
        <w:t>הודעה תשמ"ה-1985</w:t>
      </w:r>
    </w:p>
    <w:p w:rsidR="00BA59D1" w:rsidRPr="00886825" w:rsidRDefault="00BA59D1" w:rsidP="00BA59D1">
      <w:pPr>
        <w:pStyle w:val="P00"/>
        <w:spacing w:before="0"/>
        <w:ind w:left="0" w:right="1134"/>
        <w:rPr>
          <w:rFonts w:hint="cs"/>
          <w:vanish/>
          <w:szCs w:val="20"/>
          <w:shd w:val="clear" w:color="auto" w:fill="FFFF99"/>
          <w:rtl/>
        </w:rPr>
      </w:pPr>
      <w:hyperlink r:id="rId9" w:history="1">
        <w:r w:rsidRPr="00886825">
          <w:rPr>
            <w:rStyle w:val="Hyperlink"/>
            <w:rFonts w:hint="cs"/>
            <w:vanish/>
            <w:szCs w:val="20"/>
            <w:shd w:val="clear" w:color="auto" w:fill="FFFF99"/>
            <w:rtl/>
          </w:rPr>
          <w:t>ק"ת תשמ"ה מס' 4794</w:t>
        </w:r>
      </w:hyperlink>
      <w:r w:rsidRPr="00886825">
        <w:rPr>
          <w:rFonts w:hint="cs"/>
          <w:vanish/>
          <w:szCs w:val="20"/>
          <w:shd w:val="clear" w:color="auto" w:fill="FFFF99"/>
          <w:rtl/>
        </w:rPr>
        <w:t xml:space="preserve"> מיום 18.4.1985 עמ' 1144</w:t>
      </w:r>
    </w:p>
    <w:p w:rsidR="00BA59D1" w:rsidRPr="00886825" w:rsidRDefault="00BA59D1" w:rsidP="00BA59D1">
      <w:pPr>
        <w:pStyle w:val="P00"/>
        <w:tabs>
          <w:tab w:val="clear" w:pos="624"/>
          <w:tab w:val="clear" w:pos="1928"/>
          <w:tab w:val="clear" w:pos="2835"/>
          <w:tab w:val="left" w:pos="4122"/>
        </w:tabs>
        <w:ind w:left="0" w:right="1134"/>
        <w:rPr>
          <w:rStyle w:val="default"/>
          <w:rFonts w:cs="FrankRuehl"/>
          <w:vanish/>
          <w:szCs w:val="20"/>
          <w:u w:val="single"/>
          <w:shd w:val="clear" w:color="auto" w:fill="FFFF99"/>
          <w:rtl/>
        </w:rPr>
      </w:pP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rStyle w:val="default"/>
          <w:rFonts w:cs="FrankRuehl"/>
          <w:vanish/>
          <w:szCs w:val="20"/>
          <w:u w:val="single"/>
          <w:shd w:val="clear" w:color="auto" w:fill="FFFF99"/>
          <w:rtl/>
        </w:rPr>
        <w:t>ה</w:t>
      </w:r>
      <w:r w:rsidRPr="00886825">
        <w:rPr>
          <w:rStyle w:val="default"/>
          <w:rFonts w:cs="FrankRuehl" w:hint="cs"/>
          <w:vanish/>
          <w:szCs w:val="20"/>
          <w:u w:val="single"/>
          <w:shd w:val="clear" w:color="auto" w:fill="FFFF99"/>
          <w:rtl/>
        </w:rPr>
        <w:t>סכומים המרביים בשקלים</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957"/>
          <w:tab w:val="left" w:pos="5277"/>
          <w:tab w:val="left" w:pos="6762"/>
        </w:tabs>
        <w:spacing w:before="0"/>
        <w:ind w:left="0" w:right="1134" w:firstLine="0"/>
        <w:rPr>
          <w:vanish/>
          <w:szCs w:val="20"/>
          <w:shd w:val="clear" w:color="auto" w:fill="FFFF99"/>
          <w:rtl/>
        </w:rPr>
      </w:pPr>
      <w:r w:rsidRPr="00886825">
        <w:rPr>
          <w:vanish/>
          <w:szCs w:val="20"/>
          <w:shd w:val="clear" w:color="auto" w:fill="FFFF99"/>
          <w:rtl/>
        </w:rPr>
        <w:tab/>
      </w:r>
      <w:r w:rsidRPr="00886825">
        <w:rPr>
          <w:rFonts w:hint="cs"/>
          <w:vanish/>
          <w:szCs w:val="20"/>
          <w:shd w:val="clear" w:color="auto" w:fill="FFFF99"/>
          <w:rtl/>
        </w:rPr>
        <w:t>בית משפט</w:t>
      </w:r>
      <w:r w:rsidRPr="00886825">
        <w:rPr>
          <w:vanish/>
          <w:szCs w:val="20"/>
          <w:shd w:val="clear" w:color="auto" w:fill="FFFF99"/>
          <w:rtl/>
        </w:rPr>
        <w:tab/>
      </w:r>
      <w:r w:rsidRPr="00886825">
        <w:rPr>
          <w:rFonts w:hint="cs"/>
          <w:vanish/>
          <w:szCs w:val="20"/>
          <w:shd w:val="clear" w:color="auto" w:fill="FFFF99"/>
          <w:rtl/>
        </w:rPr>
        <w:t>בית המשפט</w:t>
      </w:r>
      <w:r w:rsidRPr="00886825">
        <w:rPr>
          <w:vanish/>
          <w:szCs w:val="20"/>
          <w:shd w:val="clear" w:color="auto" w:fill="FFFF99"/>
          <w:rtl/>
        </w:rPr>
        <w:tab/>
      </w:r>
      <w:r w:rsidRPr="00886825">
        <w:rPr>
          <w:rFonts w:hint="cs"/>
          <w:vanish/>
          <w:szCs w:val="20"/>
          <w:shd w:val="clear" w:color="auto" w:fill="FFFF99"/>
          <w:rtl/>
        </w:rPr>
        <w:t>בית המשפט</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969"/>
          <w:tab w:val="left" w:pos="5277"/>
          <w:tab w:val="left" w:pos="6762"/>
        </w:tabs>
        <w:spacing w:before="0"/>
        <w:ind w:left="0" w:right="1134" w:firstLine="0"/>
        <w:rPr>
          <w:rFonts w:hint="cs"/>
          <w:vanish/>
          <w:szCs w:val="20"/>
          <w:u w:val="single"/>
          <w:shd w:val="clear" w:color="auto" w:fill="FFFF99"/>
          <w:rtl/>
        </w:rPr>
      </w:pPr>
      <w:r w:rsidRPr="00886825">
        <w:rPr>
          <w:vanish/>
          <w:szCs w:val="20"/>
          <w:u w:val="single"/>
          <w:shd w:val="clear" w:color="auto" w:fill="FFFF99"/>
          <w:rtl/>
        </w:rPr>
        <w:t>ה</w:t>
      </w:r>
      <w:r w:rsidRPr="00886825">
        <w:rPr>
          <w:rFonts w:hint="cs"/>
          <w:vanish/>
          <w:szCs w:val="20"/>
          <w:u w:val="single"/>
          <w:shd w:val="clear" w:color="auto" w:fill="FFFF99"/>
          <w:rtl/>
        </w:rPr>
        <w:t>שירות</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השלום</w:t>
      </w:r>
      <w:r w:rsidRPr="00886825">
        <w:rPr>
          <w:rFonts w:hint="cs"/>
          <w:vanish/>
          <w:szCs w:val="20"/>
          <w:u w:val="single"/>
          <w:shd w:val="clear" w:color="auto" w:fill="FFFF99"/>
          <w:rtl/>
        </w:rPr>
        <w:tab/>
        <w:t>המחוזי</w:t>
      </w:r>
      <w:r w:rsidRPr="00886825">
        <w:rPr>
          <w:rFonts w:ascii="Arial" w:hAnsi="Arial" w:cs="Arial" w:hint="cs"/>
          <w:vanish/>
          <w:szCs w:val="20"/>
          <w:u w:val="single"/>
          <w:shd w:val="clear" w:color="auto" w:fill="FFFF99"/>
          <w:rtl/>
        </w:rPr>
        <w:t> </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העליון</w:t>
      </w:r>
      <w:r w:rsidRPr="00886825">
        <w:rPr>
          <w:rFonts w:hint="cs"/>
          <w:vanish/>
          <w:szCs w:val="20"/>
          <w:u w:val="single"/>
          <w:shd w:val="clear" w:color="auto" w:fill="FFFF99"/>
          <w:rtl/>
        </w:rPr>
        <w:tab/>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1.</w:t>
      </w:r>
      <w:r w:rsidRPr="00886825">
        <w:rPr>
          <w:rFonts w:hint="cs"/>
          <w:vanish/>
          <w:sz w:val="22"/>
          <w:szCs w:val="22"/>
          <w:shd w:val="clear" w:color="auto" w:fill="FFFF99"/>
          <w:rtl/>
        </w:rPr>
        <w:tab/>
        <w:t xml:space="preserve">לימוד התיק, עבודת הכנה, </w:t>
      </w:r>
      <w:r w:rsidRPr="00886825">
        <w:rPr>
          <w:vanish/>
          <w:sz w:val="22"/>
          <w:szCs w:val="22"/>
          <w:shd w:val="clear" w:color="auto" w:fill="FFFF99"/>
          <w:rtl/>
        </w:rPr>
        <w:t>י</w:t>
      </w:r>
      <w:r w:rsidRPr="00886825">
        <w:rPr>
          <w:rFonts w:hint="cs"/>
          <w:vanish/>
          <w:sz w:val="22"/>
          <w:szCs w:val="22"/>
          <w:shd w:val="clear" w:color="auto" w:fill="FFFF99"/>
          <w:rtl/>
        </w:rPr>
        <w:t xml:space="preserve">שיבה ראשונה </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בבית המשפט, </w:t>
      </w:r>
      <w:r w:rsidRPr="00886825">
        <w:rPr>
          <w:vanish/>
          <w:sz w:val="22"/>
          <w:szCs w:val="22"/>
          <w:shd w:val="clear" w:color="auto" w:fill="FFFF99"/>
          <w:rtl/>
        </w:rPr>
        <w:t>ו</w:t>
      </w:r>
      <w:r w:rsidRPr="00886825">
        <w:rPr>
          <w:rFonts w:hint="cs"/>
          <w:vanish/>
          <w:sz w:val="22"/>
          <w:szCs w:val="22"/>
          <w:shd w:val="clear" w:color="auto" w:fill="FFFF99"/>
          <w:rtl/>
        </w:rPr>
        <w:t>ישיבת בית משפט שנועדה</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Fonts w:hint="cs"/>
          <w:vanish/>
          <w:sz w:val="22"/>
          <w:szCs w:val="22"/>
          <w:shd w:val="clear" w:color="auto" w:fill="FFFF99"/>
          <w:rtl/>
        </w:rPr>
        <w:t>להארכת מעצר</w:t>
      </w:r>
      <w:r w:rsidRPr="00886825">
        <w:rPr>
          <w:vanish/>
          <w:sz w:val="22"/>
          <w:szCs w:val="22"/>
          <w:shd w:val="clear" w:color="auto" w:fill="FFFF99"/>
          <w:rtl/>
        </w:rPr>
        <w:tab/>
      </w:r>
      <w:r w:rsidRPr="00886825">
        <w:rPr>
          <w:rFonts w:hint="cs"/>
          <w:strike/>
          <w:vanish/>
          <w:sz w:val="22"/>
          <w:szCs w:val="22"/>
          <w:shd w:val="clear" w:color="auto" w:fill="FFFF99"/>
          <w:rtl/>
        </w:rPr>
        <w:t>25,300</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126,600</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50,600</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253,200</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vanish/>
          <w:sz w:val="22"/>
          <w:szCs w:val="22"/>
          <w:shd w:val="clear" w:color="auto" w:fill="FFFF99"/>
          <w:rtl/>
        </w:rPr>
        <w:t>2.</w:t>
      </w:r>
      <w:r w:rsidRPr="00886825">
        <w:rPr>
          <w:rStyle w:val="default"/>
          <w:rFonts w:cs="FrankRuehl" w:hint="cs"/>
          <w:vanish/>
          <w:sz w:val="22"/>
          <w:szCs w:val="22"/>
          <w:shd w:val="clear" w:color="auto" w:fill="FFFF99"/>
          <w:rtl/>
        </w:rPr>
        <w:tab/>
        <w:t xml:space="preserve">ישיבה נוספת אחרי הישיבה </w:t>
      </w:r>
      <w:r w:rsidRPr="00886825">
        <w:rPr>
          <w:rStyle w:val="default"/>
          <w:rFonts w:cs="FrankRuehl"/>
          <w:vanish/>
          <w:sz w:val="22"/>
          <w:szCs w:val="22"/>
          <w:shd w:val="clear" w:color="auto" w:fill="FFFF99"/>
          <w:rtl/>
        </w:rPr>
        <w:t>ה</w:t>
      </w:r>
      <w:r w:rsidRPr="00886825">
        <w:rPr>
          <w:rStyle w:val="default"/>
          <w:rFonts w:cs="FrankRuehl" w:hint="cs"/>
          <w:vanish/>
          <w:sz w:val="22"/>
          <w:szCs w:val="22"/>
          <w:shd w:val="clear" w:color="auto" w:fill="FFFF99"/>
          <w:rtl/>
        </w:rPr>
        <w:t>ראשונה</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7,600</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37,900</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15,200</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76,000</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25,300</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126,600</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3.</w:t>
      </w:r>
      <w:r w:rsidRPr="00886825">
        <w:rPr>
          <w:rFonts w:hint="cs"/>
          <w:vanish/>
          <w:sz w:val="22"/>
          <w:szCs w:val="22"/>
          <w:shd w:val="clear" w:color="auto" w:fill="FFFF99"/>
          <w:rtl/>
        </w:rPr>
        <w:tab/>
        <w:t xml:space="preserve">טיפול בבית משפט של ערעור </w:t>
      </w:r>
      <w:r w:rsidRPr="00886825">
        <w:rPr>
          <w:vanish/>
          <w:sz w:val="22"/>
          <w:szCs w:val="22"/>
          <w:shd w:val="clear" w:color="auto" w:fill="FFFF99"/>
          <w:rtl/>
        </w:rPr>
        <w:t>כ</w:t>
      </w:r>
      <w:r w:rsidRPr="00886825">
        <w:rPr>
          <w:rFonts w:hint="cs"/>
          <w:vanish/>
          <w:sz w:val="22"/>
          <w:szCs w:val="22"/>
          <w:shd w:val="clear" w:color="auto" w:fill="FFFF99"/>
          <w:rtl/>
        </w:rPr>
        <w:t xml:space="preserve">ולל ישיבה </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ראשונה בבית משפט, </w:t>
      </w:r>
      <w:r w:rsidRPr="00886825">
        <w:rPr>
          <w:vanish/>
          <w:sz w:val="22"/>
          <w:szCs w:val="22"/>
          <w:shd w:val="clear" w:color="auto" w:fill="FFFF99"/>
          <w:rtl/>
        </w:rPr>
        <w:t>א</w:t>
      </w:r>
      <w:r w:rsidRPr="00886825">
        <w:rPr>
          <w:rFonts w:hint="cs"/>
          <w:vanish/>
          <w:sz w:val="22"/>
          <w:szCs w:val="22"/>
          <w:shd w:val="clear" w:color="auto" w:fill="FFFF99"/>
          <w:rtl/>
        </w:rPr>
        <w:t xml:space="preserve">ם ראה בית המשפט שהיה </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 xml:space="preserve">ערעור קושי מיוחד או שהצריך </w:t>
      </w:r>
      <w:r w:rsidRPr="00886825">
        <w:rPr>
          <w:vanish/>
          <w:sz w:val="22"/>
          <w:szCs w:val="22"/>
          <w:shd w:val="clear" w:color="auto" w:fill="FFFF99"/>
          <w:rtl/>
        </w:rPr>
        <w:t>פ</w:t>
      </w:r>
      <w:r w:rsidRPr="00886825">
        <w:rPr>
          <w:rFonts w:hint="cs"/>
          <w:vanish/>
          <w:sz w:val="22"/>
          <w:szCs w:val="22"/>
          <w:shd w:val="clear" w:color="auto" w:fill="FFFF99"/>
          <w:rtl/>
        </w:rPr>
        <w:t xml:space="preserve">עולות הכנה </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מיוחדות וכ</w:t>
      </w:r>
      <w:r w:rsidRPr="00886825">
        <w:rPr>
          <w:vanish/>
          <w:sz w:val="22"/>
          <w:szCs w:val="22"/>
          <w:shd w:val="clear" w:color="auto" w:fill="FFFF99"/>
          <w:rtl/>
        </w:rPr>
        <w:t>ן</w:t>
      </w:r>
      <w:r w:rsidRPr="00886825">
        <w:rPr>
          <w:rFonts w:hint="cs"/>
          <w:vanish/>
          <w:sz w:val="22"/>
          <w:szCs w:val="22"/>
          <w:shd w:val="clear" w:color="auto" w:fill="FFFF99"/>
          <w:rtl/>
        </w:rPr>
        <w:t xml:space="preserve"> הכנת </w:t>
      </w:r>
      <w:r w:rsidRPr="00886825">
        <w:rPr>
          <w:vanish/>
          <w:sz w:val="22"/>
          <w:szCs w:val="22"/>
          <w:shd w:val="clear" w:color="auto" w:fill="FFFF99"/>
          <w:rtl/>
        </w:rPr>
        <w:t>ע</w:t>
      </w:r>
      <w:r w:rsidRPr="00886825">
        <w:rPr>
          <w:rFonts w:hint="cs"/>
          <w:vanish/>
          <w:sz w:val="22"/>
          <w:szCs w:val="22"/>
          <w:shd w:val="clear" w:color="auto" w:fill="FFFF99"/>
          <w:rtl/>
        </w:rPr>
        <w:t xml:space="preserve">רר על החלטה שלא לשחרר </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ערבות וישיבה בבית המשפט</w:t>
      </w:r>
      <w:r w:rsidRPr="00886825">
        <w:rPr>
          <w:vanish/>
          <w:sz w:val="22"/>
          <w:szCs w:val="22"/>
          <w:shd w:val="clear" w:color="auto" w:fill="FFFF99"/>
          <w:rtl/>
        </w:rPr>
        <w:tab/>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30,400</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151,900</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50,600</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253,200</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vanish/>
          <w:sz w:val="22"/>
          <w:szCs w:val="22"/>
          <w:shd w:val="clear" w:color="auto" w:fill="FFFF99"/>
          <w:rtl/>
        </w:rPr>
        <w:t>4.</w:t>
      </w:r>
      <w:r w:rsidRPr="00886825">
        <w:rPr>
          <w:rStyle w:val="default"/>
          <w:rFonts w:cs="FrankRuehl" w:hint="cs"/>
          <w:vanish/>
          <w:sz w:val="22"/>
          <w:szCs w:val="22"/>
          <w:shd w:val="clear" w:color="auto" w:fill="FFFF99"/>
          <w:rtl/>
        </w:rPr>
        <w:tab/>
        <w:t xml:space="preserve"> טיפול בערעור שבו לא קבע </w:t>
      </w:r>
      <w:r w:rsidRPr="00886825">
        <w:rPr>
          <w:rStyle w:val="default"/>
          <w:rFonts w:cs="FrankRuehl"/>
          <w:vanish/>
          <w:sz w:val="22"/>
          <w:szCs w:val="22"/>
          <w:shd w:val="clear" w:color="auto" w:fill="FFFF99"/>
          <w:rtl/>
        </w:rPr>
        <w:t>ב</w:t>
      </w:r>
      <w:r w:rsidRPr="00886825">
        <w:rPr>
          <w:rStyle w:val="default"/>
          <w:rFonts w:cs="FrankRuehl" w:hint="cs"/>
          <w:vanish/>
          <w:sz w:val="22"/>
          <w:szCs w:val="22"/>
          <w:shd w:val="clear" w:color="auto" w:fill="FFFF99"/>
          <w:rtl/>
        </w:rPr>
        <w:t xml:space="preserve">ית המשפט </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hint="cs"/>
          <w:vanish/>
          <w:sz w:val="22"/>
          <w:szCs w:val="22"/>
          <w:shd w:val="clear" w:color="auto" w:fill="FFFF99"/>
          <w:rtl/>
        </w:rPr>
        <w:t xml:space="preserve">כאמור בפסקה (3), </w:t>
      </w:r>
      <w:r w:rsidRPr="00886825">
        <w:rPr>
          <w:rStyle w:val="default"/>
          <w:rFonts w:cs="FrankRuehl"/>
          <w:vanish/>
          <w:sz w:val="22"/>
          <w:szCs w:val="22"/>
          <w:shd w:val="clear" w:color="auto" w:fill="FFFF99"/>
          <w:rtl/>
        </w:rPr>
        <w:t>כ</w:t>
      </w:r>
      <w:r w:rsidRPr="00886825">
        <w:rPr>
          <w:rStyle w:val="default"/>
          <w:rFonts w:cs="FrankRuehl" w:hint="cs"/>
          <w:vanish/>
          <w:sz w:val="22"/>
          <w:szCs w:val="22"/>
          <w:shd w:val="clear" w:color="auto" w:fill="FFFF99"/>
          <w:rtl/>
        </w:rPr>
        <w:t xml:space="preserve">ולל ישיבה ראשונה </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hint="cs"/>
          <w:vanish/>
          <w:sz w:val="22"/>
          <w:szCs w:val="22"/>
          <w:shd w:val="clear" w:color="auto" w:fill="FFFF99"/>
          <w:rtl/>
        </w:rPr>
        <w:t>בבית המשפט</w:t>
      </w:r>
      <w:r w:rsidRPr="00886825">
        <w:rPr>
          <w:rStyle w:val="default"/>
          <w:rFonts w:cs="FrankRuehl" w:hint="cs"/>
          <w:vanish/>
          <w:sz w:val="22"/>
          <w:szCs w:val="22"/>
          <w:shd w:val="clear" w:color="auto" w:fill="FFFF99"/>
          <w:rtl/>
        </w:rPr>
        <w:tab/>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20,300</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151,900</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35,400</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177,300</w:t>
      </w:r>
    </w:p>
    <w:p w:rsidR="00BA59D1" w:rsidRPr="00886825" w:rsidRDefault="00BA59D1" w:rsidP="00BA59D1">
      <w:pPr>
        <w:pStyle w:val="P00"/>
        <w:spacing w:before="0"/>
        <w:ind w:left="0" w:right="1134"/>
        <w:rPr>
          <w:rFonts w:hint="cs"/>
          <w:vanish/>
          <w:color w:val="FF0000"/>
          <w:szCs w:val="20"/>
          <w:shd w:val="clear" w:color="auto" w:fill="FFFF99"/>
          <w:rtl/>
        </w:rPr>
      </w:pPr>
    </w:p>
    <w:p w:rsidR="00BA59D1" w:rsidRPr="00886825" w:rsidRDefault="00BA59D1" w:rsidP="00BA59D1">
      <w:pPr>
        <w:pStyle w:val="P00"/>
        <w:spacing w:before="0"/>
        <w:ind w:left="0" w:right="1134"/>
        <w:rPr>
          <w:rFonts w:hint="cs"/>
          <w:b/>
          <w:bCs/>
          <w:vanish/>
          <w:szCs w:val="20"/>
          <w:shd w:val="clear" w:color="auto" w:fill="FFFF99"/>
          <w:rtl/>
        </w:rPr>
      </w:pPr>
      <w:r w:rsidRPr="00886825">
        <w:rPr>
          <w:rFonts w:hint="cs"/>
          <w:vanish/>
          <w:color w:val="FF0000"/>
          <w:szCs w:val="20"/>
          <w:shd w:val="clear" w:color="auto" w:fill="FFFF99"/>
          <w:rtl/>
        </w:rPr>
        <w:t>מיום 1.4.1986</w:t>
      </w:r>
      <w:r w:rsidR="00B539EF" w:rsidRPr="00886825">
        <w:rPr>
          <w:rFonts w:hint="cs"/>
          <w:vanish/>
          <w:szCs w:val="20"/>
          <w:shd w:val="clear" w:color="auto" w:fill="FFFF99"/>
          <w:rtl/>
        </w:rPr>
        <w:t xml:space="preserve"> (בוטלה)</w:t>
      </w:r>
    </w:p>
    <w:p w:rsidR="00BA59D1" w:rsidRPr="00886825" w:rsidRDefault="00BA59D1" w:rsidP="00BA59D1">
      <w:pPr>
        <w:pStyle w:val="P00"/>
        <w:spacing w:before="0"/>
        <w:ind w:left="0" w:right="1134"/>
        <w:rPr>
          <w:rFonts w:hint="cs"/>
          <w:b/>
          <w:bCs/>
          <w:vanish/>
          <w:szCs w:val="20"/>
          <w:shd w:val="clear" w:color="auto" w:fill="FFFF99"/>
          <w:rtl/>
        </w:rPr>
      </w:pPr>
      <w:r w:rsidRPr="00886825">
        <w:rPr>
          <w:rFonts w:hint="cs"/>
          <w:b/>
          <w:bCs/>
          <w:vanish/>
          <w:szCs w:val="20"/>
          <w:shd w:val="clear" w:color="auto" w:fill="FFFF99"/>
          <w:rtl/>
        </w:rPr>
        <w:t>הודעה תשמ"ו-1986</w:t>
      </w:r>
    </w:p>
    <w:p w:rsidR="00BA59D1" w:rsidRPr="00886825" w:rsidRDefault="00924857" w:rsidP="00924857">
      <w:pPr>
        <w:pStyle w:val="P00"/>
        <w:spacing w:before="0"/>
        <w:ind w:left="0" w:right="1134"/>
        <w:rPr>
          <w:rFonts w:hint="cs"/>
          <w:vanish/>
          <w:szCs w:val="20"/>
          <w:shd w:val="clear" w:color="auto" w:fill="FFFF99"/>
          <w:rtl/>
        </w:rPr>
      </w:pPr>
      <w:hyperlink r:id="rId10" w:history="1">
        <w:r w:rsidR="00BA59D1" w:rsidRPr="00886825">
          <w:rPr>
            <w:rStyle w:val="Hyperlink"/>
            <w:rFonts w:hint="cs"/>
            <w:vanish/>
            <w:szCs w:val="20"/>
            <w:shd w:val="clear" w:color="auto" w:fill="FFFF99"/>
            <w:rtl/>
          </w:rPr>
          <w:t xml:space="preserve">ק"ת תשמ"ו מס' </w:t>
        </w:r>
        <w:r w:rsidRPr="00886825">
          <w:rPr>
            <w:rStyle w:val="Hyperlink"/>
            <w:rFonts w:hint="cs"/>
            <w:vanish/>
            <w:szCs w:val="20"/>
            <w:shd w:val="clear" w:color="auto" w:fill="FFFF99"/>
            <w:rtl/>
          </w:rPr>
          <w:t>4916</w:t>
        </w:r>
      </w:hyperlink>
      <w:r w:rsidR="00BA59D1" w:rsidRPr="00886825">
        <w:rPr>
          <w:rFonts w:hint="cs"/>
          <w:vanish/>
          <w:szCs w:val="20"/>
          <w:shd w:val="clear" w:color="auto" w:fill="FFFF99"/>
          <w:rtl/>
        </w:rPr>
        <w:t xml:space="preserve"> מיום </w:t>
      </w:r>
      <w:r w:rsidRPr="00886825">
        <w:rPr>
          <w:rFonts w:hint="cs"/>
          <w:vanish/>
          <w:szCs w:val="20"/>
          <w:shd w:val="clear" w:color="auto" w:fill="FFFF99"/>
          <w:rtl/>
        </w:rPr>
        <w:t>24.3.1986</w:t>
      </w:r>
      <w:r w:rsidR="00BA59D1" w:rsidRPr="00886825">
        <w:rPr>
          <w:rFonts w:hint="cs"/>
          <w:vanish/>
          <w:szCs w:val="20"/>
          <w:shd w:val="clear" w:color="auto" w:fill="FFFF99"/>
          <w:rtl/>
        </w:rPr>
        <w:t xml:space="preserve"> עמ' </w:t>
      </w:r>
      <w:r w:rsidRPr="00886825">
        <w:rPr>
          <w:rFonts w:hint="cs"/>
          <w:vanish/>
          <w:szCs w:val="20"/>
          <w:shd w:val="clear" w:color="auto" w:fill="FFFF99"/>
          <w:rtl/>
        </w:rPr>
        <w:t>707</w:t>
      </w:r>
    </w:p>
    <w:p w:rsidR="00B539EF" w:rsidRPr="00886825" w:rsidRDefault="00B539EF" w:rsidP="00B539EF">
      <w:pPr>
        <w:pStyle w:val="P00"/>
        <w:spacing w:before="0"/>
        <w:ind w:left="0" w:right="1134"/>
        <w:rPr>
          <w:rFonts w:hint="cs"/>
          <w:b/>
          <w:bCs/>
          <w:vanish/>
          <w:szCs w:val="20"/>
          <w:shd w:val="clear" w:color="auto" w:fill="FFFF99"/>
          <w:rtl/>
        </w:rPr>
      </w:pPr>
      <w:r w:rsidRPr="00886825">
        <w:rPr>
          <w:rFonts w:hint="cs"/>
          <w:b/>
          <w:bCs/>
          <w:vanish/>
          <w:szCs w:val="20"/>
          <w:shd w:val="clear" w:color="auto" w:fill="FFFF99"/>
          <w:rtl/>
        </w:rPr>
        <w:t>הודעה (מס' 2) תשמ"ו-1986</w:t>
      </w:r>
    </w:p>
    <w:p w:rsidR="00B539EF" w:rsidRPr="00886825" w:rsidRDefault="00B539EF" w:rsidP="00B539EF">
      <w:pPr>
        <w:pStyle w:val="P00"/>
        <w:spacing w:before="0"/>
        <w:ind w:left="0" w:right="1134"/>
        <w:rPr>
          <w:rFonts w:hint="cs"/>
          <w:vanish/>
          <w:szCs w:val="20"/>
          <w:shd w:val="clear" w:color="auto" w:fill="FFFF99"/>
          <w:rtl/>
        </w:rPr>
      </w:pPr>
      <w:hyperlink r:id="rId11" w:history="1">
        <w:r w:rsidRPr="00886825">
          <w:rPr>
            <w:rStyle w:val="Hyperlink"/>
            <w:rFonts w:hint="cs"/>
            <w:vanish/>
            <w:szCs w:val="20"/>
            <w:shd w:val="clear" w:color="auto" w:fill="FFFF99"/>
            <w:rtl/>
          </w:rPr>
          <w:t>ק"ת תשמ"ו מס' 4925</w:t>
        </w:r>
      </w:hyperlink>
      <w:r w:rsidRPr="00886825">
        <w:rPr>
          <w:rFonts w:hint="cs"/>
          <w:vanish/>
          <w:szCs w:val="20"/>
          <w:shd w:val="clear" w:color="auto" w:fill="FFFF99"/>
          <w:rtl/>
        </w:rPr>
        <w:t xml:space="preserve"> מיום 15.4.1986 עמ' 804</w:t>
      </w:r>
    </w:p>
    <w:p w:rsidR="00BA59D1" w:rsidRPr="00886825" w:rsidRDefault="00BA59D1" w:rsidP="00BA59D1">
      <w:pPr>
        <w:pStyle w:val="P00"/>
        <w:tabs>
          <w:tab w:val="clear" w:pos="624"/>
          <w:tab w:val="clear" w:pos="1928"/>
          <w:tab w:val="clear" w:pos="2835"/>
          <w:tab w:val="left" w:pos="4122"/>
        </w:tabs>
        <w:ind w:left="0" w:right="1134"/>
        <w:rPr>
          <w:rStyle w:val="default"/>
          <w:rFonts w:cs="FrankRuehl"/>
          <w:vanish/>
          <w:szCs w:val="20"/>
          <w:shd w:val="clear" w:color="auto" w:fill="FFFF99"/>
          <w:rtl/>
        </w:rPr>
      </w:pP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rStyle w:val="default"/>
          <w:rFonts w:cs="FrankRuehl"/>
          <w:vanish/>
          <w:szCs w:val="20"/>
          <w:u w:val="single"/>
          <w:shd w:val="clear" w:color="auto" w:fill="FFFF99"/>
          <w:rtl/>
        </w:rPr>
        <w:t>ה</w:t>
      </w:r>
      <w:r w:rsidRPr="00886825">
        <w:rPr>
          <w:rStyle w:val="default"/>
          <w:rFonts w:cs="FrankRuehl" w:hint="cs"/>
          <w:vanish/>
          <w:szCs w:val="20"/>
          <w:u w:val="single"/>
          <w:shd w:val="clear" w:color="auto" w:fill="FFFF99"/>
          <w:rtl/>
        </w:rPr>
        <w:t xml:space="preserve">סכומים המרביים </w:t>
      </w:r>
      <w:r w:rsidRPr="00886825">
        <w:rPr>
          <w:rStyle w:val="default"/>
          <w:rFonts w:cs="FrankRuehl" w:hint="cs"/>
          <w:strike/>
          <w:vanish/>
          <w:szCs w:val="20"/>
          <w:u w:val="single"/>
          <w:shd w:val="clear" w:color="auto" w:fill="FFFF99"/>
          <w:rtl/>
        </w:rPr>
        <w:t>בשקלים</w:t>
      </w:r>
      <w:r w:rsidR="00924857" w:rsidRPr="00886825">
        <w:rPr>
          <w:rStyle w:val="default"/>
          <w:rFonts w:cs="FrankRuehl" w:hint="cs"/>
          <w:vanish/>
          <w:szCs w:val="20"/>
          <w:u w:val="single"/>
          <w:shd w:val="clear" w:color="auto" w:fill="FFFF99"/>
          <w:rtl/>
        </w:rPr>
        <w:t xml:space="preserve"> בשקלים חדשים</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957"/>
          <w:tab w:val="left" w:pos="5277"/>
          <w:tab w:val="left" w:pos="6762"/>
        </w:tabs>
        <w:spacing w:before="0"/>
        <w:ind w:left="0" w:right="1134" w:firstLine="0"/>
        <w:rPr>
          <w:vanish/>
          <w:szCs w:val="20"/>
          <w:shd w:val="clear" w:color="auto" w:fill="FFFF99"/>
          <w:rtl/>
        </w:rPr>
      </w:pPr>
      <w:r w:rsidRPr="00886825">
        <w:rPr>
          <w:vanish/>
          <w:szCs w:val="20"/>
          <w:shd w:val="clear" w:color="auto" w:fill="FFFF99"/>
          <w:rtl/>
        </w:rPr>
        <w:tab/>
      </w:r>
      <w:r w:rsidRPr="00886825">
        <w:rPr>
          <w:rFonts w:hint="cs"/>
          <w:vanish/>
          <w:szCs w:val="20"/>
          <w:shd w:val="clear" w:color="auto" w:fill="FFFF99"/>
          <w:rtl/>
        </w:rPr>
        <w:t>בית משפט</w:t>
      </w:r>
      <w:r w:rsidRPr="00886825">
        <w:rPr>
          <w:vanish/>
          <w:szCs w:val="20"/>
          <w:shd w:val="clear" w:color="auto" w:fill="FFFF99"/>
          <w:rtl/>
        </w:rPr>
        <w:tab/>
      </w:r>
      <w:r w:rsidRPr="00886825">
        <w:rPr>
          <w:rFonts w:hint="cs"/>
          <w:vanish/>
          <w:szCs w:val="20"/>
          <w:shd w:val="clear" w:color="auto" w:fill="FFFF99"/>
          <w:rtl/>
        </w:rPr>
        <w:t>בית המשפט</w:t>
      </w:r>
      <w:r w:rsidRPr="00886825">
        <w:rPr>
          <w:vanish/>
          <w:szCs w:val="20"/>
          <w:shd w:val="clear" w:color="auto" w:fill="FFFF99"/>
          <w:rtl/>
        </w:rPr>
        <w:tab/>
      </w:r>
      <w:r w:rsidRPr="00886825">
        <w:rPr>
          <w:rFonts w:hint="cs"/>
          <w:vanish/>
          <w:szCs w:val="20"/>
          <w:shd w:val="clear" w:color="auto" w:fill="FFFF99"/>
          <w:rtl/>
        </w:rPr>
        <w:t>בית המשפט</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969"/>
          <w:tab w:val="left" w:pos="5277"/>
          <w:tab w:val="left" w:pos="6762"/>
        </w:tabs>
        <w:spacing w:before="0"/>
        <w:ind w:left="0" w:right="1134" w:firstLine="0"/>
        <w:rPr>
          <w:rFonts w:hint="cs"/>
          <w:vanish/>
          <w:szCs w:val="20"/>
          <w:u w:val="single"/>
          <w:shd w:val="clear" w:color="auto" w:fill="FFFF99"/>
          <w:rtl/>
        </w:rPr>
      </w:pPr>
      <w:r w:rsidRPr="00886825">
        <w:rPr>
          <w:vanish/>
          <w:szCs w:val="20"/>
          <w:u w:val="single"/>
          <w:shd w:val="clear" w:color="auto" w:fill="FFFF99"/>
          <w:rtl/>
        </w:rPr>
        <w:t>ה</w:t>
      </w:r>
      <w:r w:rsidRPr="00886825">
        <w:rPr>
          <w:rFonts w:hint="cs"/>
          <w:vanish/>
          <w:szCs w:val="20"/>
          <w:u w:val="single"/>
          <w:shd w:val="clear" w:color="auto" w:fill="FFFF99"/>
          <w:rtl/>
        </w:rPr>
        <w:t>שירות</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השלום</w:t>
      </w:r>
      <w:r w:rsidRPr="00886825">
        <w:rPr>
          <w:rFonts w:hint="cs"/>
          <w:vanish/>
          <w:szCs w:val="20"/>
          <w:u w:val="single"/>
          <w:shd w:val="clear" w:color="auto" w:fill="FFFF99"/>
          <w:rtl/>
        </w:rPr>
        <w:tab/>
        <w:t>המחוזי</w:t>
      </w:r>
      <w:r w:rsidRPr="00886825">
        <w:rPr>
          <w:rFonts w:ascii="Arial" w:hAnsi="Arial" w:cs="Arial" w:hint="cs"/>
          <w:vanish/>
          <w:szCs w:val="20"/>
          <w:u w:val="single"/>
          <w:shd w:val="clear" w:color="auto" w:fill="FFFF99"/>
          <w:rtl/>
        </w:rPr>
        <w:t> </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העליון</w:t>
      </w:r>
      <w:r w:rsidRPr="00886825">
        <w:rPr>
          <w:rFonts w:hint="cs"/>
          <w:vanish/>
          <w:szCs w:val="20"/>
          <w:u w:val="single"/>
          <w:shd w:val="clear" w:color="auto" w:fill="FFFF99"/>
          <w:rtl/>
        </w:rPr>
        <w:tab/>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1.</w:t>
      </w:r>
      <w:r w:rsidRPr="00886825">
        <w:rPr>
          <w:rFonts w:hint="cs"/>
          <w:vanish/>
          <w:sz w:val="22"/>
          <w:szCs w:val="22"/>
          <w:shd w:val="clear" w:color="auto" w:fill="FFFF99"/>
          <w:rtl/>
        </w:rPr>
        <w:tab/>
        <w:t xml:space="preserve">לימוד התיק, עבודת הכנה, </w:t>
      </w:r>
      <w:r w:rsidRPr="00886825">
        <w:rPr>
          <w:vanish/>
          <w:sz w:val="22"/>
          <w:szCs w:val="22"/>
          <w:shd w:val="clear" w:color="auto" w:fill="FFFF99"/>
          <w:rtl/>
        </w:rPr>
        <w:t>י</w:t>
      </w:r>
      <w:r w:rsidRPr="00886825">
        <w:rPr>
          <w:rFonts w:hint="cs"/>
          <w:vanish/>
          <w:sz w:val="22"/>
          <w:szCs w:val="22"/>
          <w:shd w:val="clear" w:color="auto" w:fill="FFFF99"/>
          <w:rtl/>
        </w:rPr>
        <w:t xml:space="preserve">שיבה ראשונה </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בבית המשפט, </w:t>
      </w:r>
      <w:r w:rsidRPr="00886825">
        <w:rPr>
          <w:vanish/>
          <w:sz w:val="22"/>
          <w:szCs w:val="22"/>
          <w:shd w:val="clear" w:color="auto" w:fill="FFFF99"/>
          <w:rtl/>
        </w:rPr>
        <w:t>ו</w:t>
      </w:r>
      <w:r w:rsidRPr="00886825">
        <w:rPr>
          <w:rFonts w:hint="cs"/>
          <w:vanish/>
          <w:sz w:val="22"/>
          <w:szCs w:val="22"/>
          <w:shd w:val="clear" w:color="auto" w:fill="FFFF99"/>
          <w:rtl/>
        </w:rPr>
        <w:t>ישיבת בית משפט שנועדה</w:t>
      </w:r>
    </w:p>
    <w:p w:rsidR="00BA59D1" w:rsidRPr="00886825" w:rsidRDefault="00BA59D1" w:rsidP="00924857">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Fonts w:hint="cs"/>
          <w:vanish/>
          <w:sz w:val="22"/>
          <w:szCs w:val="22"/>
          <w:shd w:val="clear" w:color="auto" w:fill="FFFF99"/>
          <w:rtl/>
        </w:rPr>
        <w:t>להארכת מעצר</w:t>
      </w:r>
      <w:r w:rsidRPr="00886825">
        <w:rPr>
          <w:vanish/>
          <w:sz w:val="22"/>
          <w:szCs w:val="22"/>
          <w:shd w:val="clear" w:color="auto" w:fill="FFFF99"/>
          <w:rtl/>
        </w:rPr>
        <w:tab/>
      </w:r>
      <w:r w:rsidR="00924857" w:rsidRPr="00886825">
        <w:rPr>
          <w:rFonts w:hint="cs"/>
          <w:strike/>
          <w:vanish/>
          <w:sz w:val="22"/>
          <w:szCs w:val="22"/>
          <w:shd w:val="clear" w:color="auto" w:fill="FFFF99"/>
          <w:rtl/>
        </w:rPr>
        <w:t>126,600</w:t>
      </w:r>
      <w:r w:rsidRPr="00886825">
        <w:rPr>
          <w:rFonts w:hint="cs"/>
          <w:vanish/>
          <w:sz w:val="22"/>
          <w:szCs w:val="22"/>
          <w:shd w:val="clear" w:color="auto" w:fill="FFFF99"/>
          <w:rtl/>
        </w:rPr>
        <w:t xml:space="preserve"> </w:t>
      </w:r>
      <w:r w:rsidR="00924857" w:rsidRPr="00886825">
        <w:rPr>
          <w:rFonts w:hint="cs"/>
          <w:vanish/>
          <w:sz w:val="22"/>
          <w:szCs w:val="22"/>
          <w:u w:val="single"/>
          <w:shd w:val="clear" w:color="auto" w:fill="FFFF99"/>
          <w:rtl/>
        </w:rPr>
        <w:t>2,408</w:t>
      </w:r>
      <w:r w:rsidRPr="00886825">
        <w:rPr>
          <w:vanish/>
          <w:sz w:val="22"/>
          <w:szCs w:val="22"/>
          <w:shd w:val="clear" w:color="auto" w:fill="FFFF99"/>
          <w:rtl/>
        </w:rPr>
        <w:tab/>
      </w:r>
      <w:r w:rsidR="00924857" w:rsidRPr="00886825">
        <w:rPr>
          <w:rStyle w:val="default"/>
          <w:rFonts w:cs="FrankRuehl" w:hint="cs"/>
          <w:strike/>
          <w:vanish/>
          <w:sz w:val="22"/>
          <w:szCs w:val="22"/>
          <w:shd w:val="clear" w:color="auto" w:fill="FFFF99"/>
          <w:rtl/>
        </w:rPr>
        <w:t>253,200</w:t>
      </w:r>
      <w:r w:rsidRPr="00886825">
        <w:rPr>
          <w:rStyle w:val="default"/>
          <w:rFonts w:cs="FrankRuehl" w:hint="cs"/>
          <w:vanish/>
          <w:sz w:val="22"/>
          <w:szCs w:val="22"/>
          <w:shd w:val="clear" w:color="auto" w:fill="FFFF99"/>
          <w:rtl/>
        </w:rPr>
        <w:t xml:space="preserve"> </w:t>
      </w:r>
      <w:r w:rsidR="00924857" w:rsidRPr="00886825">
        <w:rPr>
          <w:rStyle w:val="default"/>
          <w:rFonts w:cs="FrankRuehl" w:hint="cs"/>
          <w:vanish/>
          <w:sz w:val="22"/>
          <w:szCs w:val="22"/>
          <w:u w:val="single"/>
          <w:shd w:val="clear" w:color="auto" w:fill="FFFF99"/>
          <w:rtl/>
        </w:rPr>
        <w:t>4,817</w:t>
      </w:r>
    </w:p>
    <w:p w:rsidR="00BA59D1" w:rsidRPr="00886825" w:rsidRDefault="00BA59D1" w:rsidP="00924857">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vanish/>
          <w:sz w:val="22"/>
          <w:szCs w:val="22"/>
          <w:shd w:val="clear" w:color="auto" w:fill="FFFF99"/>
          <w:rtl/>
        </w:rPr>
        <w:t>2.</w:t>
      </w:r>
      <w:r w:rsidRPr="00886825">
        <w:rPr>
          <w:rStyle w:val="default"/>
          <w:rFonts w:cs="FrankRuehl" w:hint="cs"/>
          <w:vanish/>
          <w:sz w:val="22"/>
          <w:szCs w:val="22"/>
          <w:shd w:val="clear" w:color="auto" w:fill="FFFF99"/>
          <w:rtl/>
        </w:rPr>
        <w:tab/>
        <w:t xml:space="preserve">ישיבה נוספת אחרי הישיבה </w:t>
      </w:r>
      <w:r w:rsidRPr="00886825">
        <w:rPr>
          <w:rStyle w:val="default"/>
          <w:rFonts w:cs="FrankRuehl"/>
          <w:vanish/>
          <w:sz w:val="22"/>
          <w:szCs w:val="22"/>
          <w:shd w:val="clear" w:color="auto" w:fill="FFFF99"/>
          <w:rtl/>
        </w:rPr>
        <w:t>ה</w:t>
      </w:r>
      <w:r w:rsidRPr="00886825">
        <w:rPr>
          <w:rStyle w:val="default"/>
          <w:rFonts w:cs="FrankRuehl" w:hint="cs"/>
          <w:vanish/>
          <w:sz w:val="22"/>
          <w:szCs w:val="22"/>
          <w:shd w:val="clear" w:color="auto" w:fill="FFFF99"/>
          <w:rtl/>
        </w:rPr>
        <w:t>ראשונה</w:t>
      </w:r>
      <w:r w:rsidRPr="00886825">
        <w:rPr>
          <w:rStyle w:val="default"/>
          <w:rFonts w:cs="FrankRuehl"/>
          <w:vanish/>
          <w:sz w:val="22"/>
          <w:szCs w:val="22"/>
          <w:shd w:val="clear" w:color="auto" w:fill="FFFF99"/>
          <w:rtl/>
        </w:rPr>
        <w:tab/>
      </w:r>
      <w:r w:rsidR="00924857" w:rsidRPr="00886825">
        <w:rPr>
          <w:rStyle w:val="default"/>
          <w:rFonts w:cs="FrankRuehl" w:hint="cs"/>
          <w:strike/>
          <w:vanish/>
          <w:sz w:val="22"/>
          <w:szCs w:val="22"/>
          <w:shd w:val="clear" w:color="auto" w:fill="FFFF99"/>
          <w:rtl/>
        </w:rPr>
        <w:t>37,900</w:t>
      </w:r>
      <w:r w:rsidRPr="00886825">
        <w:rPr>
          <w:rStyle w:val="default"/>
          <w:rFonts w:cs="FrankRuehl" w:hint="cs"/>
          <w:vanish/>
          <w:sz w:val="22"/>
          <w:szCs w:val="22"/>
          <w:shd w:val="clear" w:color="auto" w:fill="FFFF99"/>
          <w:rtl/>
        </w:rPr>
        <w:t xml:space="preserve"> </w:t>
      </w:r>
      <w:r w:rsidR="00924857" w:rsidRPr="00886825">
        <w:rPr>
          <w:rStyle w:val="default"/>
          <w:rFonts w:cs="FrankRuehl" w:hint="cs"/>
          <w:vanish/>
          <w:sz w:val="22"/>
          <w:szCs w:val="22"/>
          <w:u w:val="single"/>
          <w:shd w:val="clear" w:color="auto" w:fill="FFFF99"/>
          <w:rtl/>
        </w:rPr>
        <w:t>724</w:t>
      </w:r>
      <w:r w:rsidRPr="00886825">
        <w:rPr>
          <w:rStyle w:val="default"/>
          <w:rFonts w:cs="FrankRuehl"/>
          <w:vanish/>
          <w:sz w:val="22"/>
          <w:szCs w:val="22"/>
          <w:shd w:val="clear" w:color="auto" w:fill="FFFF99"/>
          <w:rtl/>
        </w:rPr>
        <w:tab/>
      </w:r>
      <w:r w:rsidR="00924857" w:rsidRPr="00886825">
        <w:rPr>
          <w:rStyle w:val="default"/>
          <w:rFonts w:cs="FrankRuehl" w:hint="cs"/>
          <w:strike/>
          <w:vanish/>
          <w:sz w:val="22"/>
          <w:szCs w:val="22"/>
          <w:shd w:val="clear" w:color="auto" w:fill="FFFF99"/>
          <w:rtl/>
        </w:rPr>
        <w:t>76,000</w:t>
      </w:r>
      <w:r w:rsidRPr="00886825">
        <w:rPr>
          <w:rStyle w:val="default"/>
          <w:rFonts w:cs="FrankRuehl" w:hint="cs"/>
          <w:vanish/>
          <w:sz w:val="22"/>
          <w:szCs w:val="22"/>
          <w:shd w:val="clear" w:color="auto" w:fill="FFFF99"/>
          <w:rtl/>
        </w:rPr>
        <w:t xml:space="preserve"> </w:t>
      </w:r>
      <w:r w:rsidR="00924857" w:rsidRPr="00886825">
        <w:rPr>
          <w:rStyle w:val="default"/>
          <w:rFonts w:cs="FrankRuehl" w:hint="cs"/>
          <w:vanish/>
          <w:sz w:val="22"/>
          <w:szCs w:val="22"/>
          <w:u w:val="single"/>
          <w:shd w:val="clear" w:color="auto" w:fill="FFFF99"/>
          <w:rtl/>
        </w:rPr>
        <w:t>1,447</w:t>
      </w:r>
      <w:r w:rsidRPr="00886825">
        <w:rPr>
          <w:rStyle w:val="default"/>
          <w:rFonts w:cs="FrankRuehl"/>
          <w:vanish/>
          <w:sz w:val="22"/>
          <w:szCs w:val="22"/>
          <w:shd w:val="clear" w:color="auto" w:fill="FFFF99"/>
          <w:rtl/>
        </w:rPr>
        <w:tab/>
      </w:r>
      <w:r w:rsidR="00924857" w:rsidRPr="00886825">
        <w:rPr>
          <w:rStyle w:val="default"/>
          <w:rFonts w:cs="FrankRuehl" w:hint="cs"/>
          <w:strike/>
          <w:vanish/>
          <w:sz w:val="22"/>
          <w:szCs w:val="22"/>
          <w:shd w:val="clear" w:color="auto" w:fill="FFFF99"/>
          <w:rtl/>
        </w:rPr>
        <w:t>126,600</w:t>
      </w:r>
      <w:r w:rsidRPr="00886825">
        <w:rPr>
          <w:rStyle w:val="default"/>
          <w:rFonts w:cs="FrankRuehl" w:hint="cs"/>
          <w:vanish/>
          <w:sz w:val="22"/>
          <w:szCs w:val="22"/>
          <w:shd w:val="clear" w:color="auto" w:fill="FFFF99"/>
          <w:rtl/>
        </w:rPr>
        <w:t xml:space="preserve"> </w:t>
      </w:r>
      <w:r w:rsidR="00924857" w:rsidRPr="00886825">
        <w:rPr>
          <w:rStyle w:val="default"/>
          <w:rFonts w:cs="FrankRuehl" w:hint="cs"/>
          <w:vanish/>
          <w:sz w:val="22"/>
          <w:szCs w:val="22"/>
          <w:u w:val="single"/>
          <w:shd w:val="clear" w:color="auto" w:fill="FFFF99"/>
          <w:rtl/>
        </w:rPr>
        <w:t>2,408</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3.</w:t>
      </w:r>
      <w:r w:rsidRPr="00886825">
        <w:rPr>
          <w:rFonts w:hint="cs"/>
          <w:vanish/>
          <w:sz w:val="22"/>
          <w:szCs w:val="22"/>
          <w:shd w:val="clear" w:color="auto" w:fill="FFFF99"/>
          <w:rtl/>
        </w:rPr>
        <w:tab/>
        <w:t xml:space="preserve">טיפול בבית משפט של ערעור </w:t>
      </w:r>
      <w:r w:rsidRPr="00886825">
        <w:rPr>
          <w:vanish/>
          <w:sz w:val="22"/>
          <w:szCs w:val="22"/>
          <w:shd w:val="clear" w:color="auto" w:fill="FFFF99"/>
          <w:rtl/>
        </w:rPr>
        <w:t>כ</w:t>
      </w:r>
      <w:r w:rsidRPr="00886825">
        <w:rPr>
          <w:rFonts w:hint="cs"/>
          <w:vanish/>
          <w:sz w:val="22"/>
          <w:szCs w:val="22"/>
          <w:shd w:val="clear" w:color="auto" w:fill="FFFF99"/>
          <w:rtl/>
        </w:rPr>
        <w:t xml:space="preserve">ולל ישיבה </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ראשונה בבית משפט, </w:t>
      </w:r>
      <w:r w:rsidRPr="00886825">
        <w:rPr>
          <w:vanish/>
          <w:sz w:val="22"/>
          <w:szCs w:val="22"/>
          <w:shd w:val="clear" w:color="auto" w:fill="FFFF99"/>
          <w:rtl/>
        </w:rPr>
        <w:t>א</w:t>
      </w:r>
      <w:r w:rsidRPr="00886825">
        <w:rPr>
          <w:rFonts w:hint="cs"/>
          <w:vanish/>
          <w:sz w:val="22"/>
          <w:szCs w:val="22"/>
          <w:shd w:val="clear" w:color="auto" w:fill="FFFF99"/>
          <w:rtl/>
        </w:rPr>
        <w:t xml:space="preserve">ם ראה בית המשפט שהיה </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 xml:space="preserve">ערעור קושי מיוחד או שהצריך </w:t>
      </w:r>
      <w:r w:rsidRPr="00886825">
        <w:rPr>
          <w:vanish/>
          <w:sz w:val="22"/>
          <w:szCs w:val="22"/>
          <w:shd w:val="clear" w:color="auto" w:fill="FFFF99"/>
          <w:rtl/>
        </w:rPr>
        <w:t>פ</w:t>
      </w:r>
      <w:r w:rsidRPr="00886825">
        <w:rPr>
          <w:rFonts w:hint="cs"/>
          <w:vanish/>
          <w:sz w:val="22"/>
          <w:szCs w:val="22"/>
          <w:shd w:val="clear" w:color="auto" w:fill="FFFF99"/>
          <w:rtl/>
        </w:rPr>
        <w:t xml:space="preserve">עולות הכנה </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מיוחדות וכ</w:t>
      </w:r>
      <w:r w:rsidRPr="00886825">
        <w:rPr>
          <w:vanish/>
          <w:sz w:val="22"/>
          <w:szCs w:val="22"/>
          <w:shd w:val="clear" w:color="auto" w:fill="FFFF99"/>
          <w:rtl/>
        </w:rPr>
        <w:t>ן</w:t>
      </w:r>
      <w:r w:rsidRPr="00886825">
        <w:rPr>
          <w:rFonts w:hint="cs"/>
          <w:vanish/>
          <w:sz w:val="22"/>
          <w:szCs w:val="22"/>
          <w:shd w:val="clear" w:color="auto" w:fill="FFFF99"/>
          <w:rtl/>
        </w:rPr>
        <w:t xml:space="preserve"> הכנת </w:t>
      </w:r>
      <w:r w:rsidRPr="00886825">
        <w:rPr>
          <w:vanish/>
          <w:sz w:val="22"/>
          <w:szCs w:val="22"/>
          <w:shd w:val="clear" w:color="auto" w:fill="FFFF99"/>
          <w:rtl/>
        </w:rPr>
        <w:t>ע</w:t>
      </w:r>
      <w:r w:rsidRPr="00886825">
        <w:rPr>
          <w:rFonts w:hint="cs"/>
          <w:vanish/>
          <w:sz w:val="22"/>
          <w:szCs w:val="22"/>
          <w:shd w:val="clear" w:color="auto" w:fill="FFFF99"/>
          <w:rtl/>
        </w:rPr>
        <w:t xml:space="preserve">רר על החלטה שלא לשחרר </w:t>
      </w:r>
    </w:p>
    <w:p w:rsidR="00BA59D1" w:rsidRPr="00886825" w:rsidRDefault="00BA59D1" w:rsidP="00924857">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ערבות וישיבה בבית המשפט</w:t>
      </w:r>
      <w:r w:rsidRPr="00886825">
        <w:rPr>
          <w:vanish/>
          <w:sz w:val="22"/>
          <w:szCs w:val="22"/>
          <w:shd w:val="clear" w:color="auto" w:fill="FFFF99"/>
          <w:rtl/>
        </w:rPr>
        <w:tab/>
      </w:r>
      <w:r w:rsidRPr="00886825">
        <w:rPr>
          <w:vanish/>
          <w:sz w:val="22"/>
          <w:szCs w:val="22"/>
          <w:shd w:val="clear" w:color="auto" w:fill="FFFF99"/>
          <w:rtl/>
        </w:rPr>
        <w:tab/>
      </w:r>
      <w:r w:rsidR="00924857" w:rsidRPr="00886825">
        <w:rPr>
          <w:rStyle w:val="default"/>
          <w:rFonts w:cs="FrankRuehl" w:hint="cs"/>
          <w:strike/>
          <w:vanish/>
          <w:sz w:val="22"/>
          <w:szCs w:val="22"/>
          <w:shd w:val="clear" w:color="auto" w:fill="FFFF99"/>
          <w:rtl/>
        </w:rPr>
        <w:t>151,900</w:t>
      </w:r>
      <w:r w:rsidRPr="00886825">
        <w:rPr>
          <w:rFonts w:hint="cs"/>
          <w:vanish/>
          <w:sz w:val="22"/>
          <w:szCs w:val="22"/>
          <w:shd w:val="clear" w:color="auto" w:fill="FFFF99"/>
          <w:rtl/>
        </w:rPr>
        <w:t xml:space="preserve"> </w:t>
      </w:r>
      <w:r w:rsidR="00924857" w:rsidRPr="00886825">
        <w:rPr>
          <w:rFonts w:hint="cs"/>
          <w:vanish/>
          <w:sz w:val="22"/>
          <w:szCs w:val="22"/>
          <w:u w:val="single"/>
          <w:shd w:val="clear" w:color="auto" w:fill="FFFF99"/>
          <w:rtl/>
        </w:rPr>
        <w:t>2,894</w:t>
      </w:r>
      <w:r w:rsidRPr="00886825">
        <w:rPr>
          <w:vanish/>
          <w:sz w:val="22"/>
          <w:szCs w:val="22"/>
          <w:shd w:val="clear" w:color="auto" w:fill="FFFF99"/>
          <w:rtl/>
        </w:rPr>
        <w:tab/>
      </w:r>
      <w:r w:rsidR="00924857" w:rsidRPr="00886825">
        <w:rPr>
          <w:rStyle w:val="default"/>
          <w:rFonts w:cs="FrankRuehl" w:hint="cs"/>
          <w:strike/>
          <w:vanish/>
          <w:sz w:val="22"/>
          <w:szCs w:val="22"/>
          <w:shd w:val="clear" w:color="auto" w:fill="FFFF99"/>
          <w:rtl/>
        </w:rPr>
        <w:t>253,200</w:t>
      </w:r>
      <w:r w:rsidR="00924857" w:rsidRPr="00886825">
        <w:rPr>
          <w:rStyle w:val="default"/>
          <w:rFonts w:cs="FrankRuehl" w:hint="cs"/>
          <w:vanish/>
          <w:sz w:val="22"/>
          <w:szCs w:val="22"/>
          <w:shd w:val="clear" w:color="auto" w:fill="FFFF99"/>
          <w:rtl/>
        </w:rPr>
        <w:t xml:space="preserve"> </w:t>
      </w:r>
      <w:r w:rsidR="00924857" w:rsidRPr="00886825">
        <w:rPr>
          <w:rStyle w:val="default"/>
          <w:rFonts w:cs="FrankRuehl" w:hint="cs"/>
          <w:vanish/>
          <w:sz w:val="22"/>
          <w:szCs w:val="22"/>
          <w:u w:val="single"/>
          <w:shd w:val="clear" w:color="auto" w:fill="FFFF99"/>
          <w:rtl/>
        </w:rPr>
        <w:t>4,817</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vanish/>
          <w:sz w:val="22"/>
          <w:szCs w:val="22"/>
          <w:shd w:val="clear" w:color="auto" w:fill="FFFF99"/>
          <w:rtl/>
        </w:rPr>
        <w:t>4.</w:t>
      </w:r>
      <w:r w:rsidRPr="00886825">
        <w:rPr>
          <w:rStyle w:val="default"/>
          <w:rFonts w:cs="FrankRuehl" w:hint="cs"/>
          <w:vanish/>
          <w:sz w:val="22"/>
          <w:szCs w:val="22"/>
          <w:shd w:val="clear" w:color="auto" w:fill="FFFF99"/>
          <w:rtl/>
        </w:rPr>
        <w:tab/>
        <w:t xml:space="preserve"> טיפול בערעור שבו לא קבע </w:t>
      </w:r>
      <w:r w:rsidRPr="00886825">
        <w:rPr>
          <w:rStyle w:val="default"/>
          <w:rFonts w:cs="FrankRuehl"/>
          <w:vanish/>
          <w:sz w:val="22"/>
          <w:szCs w:val="22"/>
          <w:shd w:val="clear" w:color="auto" w:fill="FFFF99"/>
          <w:rtl/>
        </w:rPr>
        <w:t>ב</w:t>
      </w:r>
      <w:r w:rsidRPr="00886825">
        <w:rPr>
          <w:rStyle w:val="default"/>
          <w:rFonts w:cs="FrankRuehl" w:hint="cs"/>
          <w:vanish/>
          <w:sz w:val="22"/>
          <w:szCs w:val="22"/>
          <w:shd w:val="clear" w:color="auto" w:fill="FFFF99"/>
          <w:rtl/>
        </w:rPr>
        <w:t xml:space="preserve">ית המשפט </w:t>
      </w:r>
    </w:p>
    <w:p w:rsidR="00BA59D1" w:rsidRPr="00886825" w:rsidRDefault="00BA59D1" w:rsidP="00BA59D1">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hint="cs"/>
          <w:vanish/>
          <w:sz w:val="22"/>
          <w:szCs w:val="22"/>
          <w:shd w:val="clear" w:color="auto" w:fill="FFFF99"/>
          <w:rtl/>
        </w:rPr>
        <w:t xml:space="preserve">כאמור בפסקה (3), </w:t>
      </w:r>
      <w:r w:rsidRPr="00886825">
        <w:rPr>
          <w:rStyle w:val="default"/>
          <w:rFonts w:cs="FrankRuehl"/>
          <w:vanish/>
          <w:sz w:val="22"/>
          <w:szCs w:val="22"/>
          <w:shd w:val="clear" w:color="auto" w:fill="FFFF99"/>
          <w:rtl/>
        </w:rPr>
        <w:t>כ</w:t>
      </w:r>
      <w:r w:rsidRPr="00886825">
        <w:rPr>
          <w:rStyle w:val="default"/>
          <w:rFonts w:cs="FrankRuehl" w:hint="cs"/>
          <w:vanish/>
          <w:sz w:val="22"/>
          <w:szCs w:val="22"/>
          <w:shd w:val="clear" w:color="auto" w:fill="FFFF99"/>
          <w:rtl/>
        </w:rPr>
        <w:t xml:space="preserve">ולל ישיבה ראשונה </w:t>
      </w:r>
    </w:p>
    <w:p w:rsidR="00BA59D1" w:rsidRPr="00886825" w:rsidRDefault="00BA59D1" w:rsidP="00924857">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hint="cs"/>
          <w:vanish/>
          <w:sz w:val="22"/>
          <w:szCs w:val="22"/>
          <w:shd w:val="clear" w:color="auto" w:fill="FFFF99"/>
          <w:rtl/>
        </w:rPr>
        <w:t>בבית המשפט</w:t>
      </w:r>
      <w:r w:rsidRPr="00886825">
        <w:rPr>
          <w:rStyle w:val="default"/>
          <w:rFonts w:cs="FrankRuehl" w:hint="cs"/>
          <w:vanish/>
          <w:sz w:val="22"/>
          <w:szCs w:val="22"/>
          <w:shd w:val="clear" w:color="auto" w:fill="FFFF99"/>
          <w:rtl/>
        </w:rPr>
        <w:tab/>
      </w:r>
      <w:r w:rsidRPr="00886825">
        <w:rPr>
          <w:rStyle w:val="default"/>
          <w:rFonts w:cs="FrankRuehl"/>
          <w:vanish/>
          <w:sz w:val="22"/>
          <w:szCs w:val="22"/>
          <w:shd w:val="clear" w:color="auto" w:fill="FFFF99"/>
          <w:rtl/>
        </w:rPr>
        <w:tab/>
      </w:r>
      <w:r w:rsidR="00924857" w:rsidRPr="00886825">
        <w:rPr>
          <w:rStyle w:val="default"/>
          <w:rFonts w:cs="FrankRuehl" w:hint="cs"/>
          <w:strike/>
          <w:vanish/>
          <w:sz w:val="22"/>
          <w:szCs w:val="22"/>
          <w:shd w:val="clear" w:color="auto" w:fill="FFFF99"/>
          <w:rtl/>
        </w:rPr>
        <w:t>151,900</w:t>
      </w:r>
      <w:r w:rsidRPr="00886825">
        <w:rPr>
          <w:rStyle w:val="default"/>
          <w:rFonts w:cs="FrankRuehl" w:hint="cs"/>
          <w:vanish/>
          <w:sz w:val="22"/>
          <w:szCs w:val="22"/>
          <w:shd w:val="clear" w:color="auto" w:fill="FFFF99"/>
          <w:rtl/>
        </w:rPr>
        <w:t xml:space="preserve"> </w:t>
      </w:r>
      <w:r w:rsidR="00924857" w:rsidRPr="00886825">
        <w:rPr>
          <w:rStyle w:val="default"/>
          <w:rFonts w:cs="FrankRuehl" w:hint="cs"/>
          <w:vanish/>
          <w:sz w:val="22"/>
          <w:szCs w:val="22"/>
          <w:u w:val="single"/>
          <w:shd w:val="clear" w:color="auto" w:fill="FFFF99"/>
          <w:rtl/>
        </w:rPr>
        <w:t>1,933</w:t>
      </w:r>
      <w:r w:rsidRPr="00886825">
        <w:rPr>
          <w:rStyle w:val="default"/>
          <w:rFonts w:cs="FrankRuehl"/>
          <w:vanish/>
          <w:sz w:val="22"/>
          <w:szCs w:val="22"/>
          <w:shd w:val="clear" w:color="auto" w:fill="FFFF99"/>
          <w:rtl/>
        </w:rPr>
        <w:tab/>
      </w:r>
      <w:r w:rsidR="00924857" w:rsidRPr="00886825">
        <w:rPr>
          <w:rStyle w:val="default"/>
          <w:rFonts w:cs="FrankRuehl" w:hint="cs"/>
          <w:strike/>
          <w:vanish/>
          <w:sz w:val="22"/>
          <w:szCs w:val="22"/>
          <w:shd w:val="clear" w:color="auto" w:fill="FFFF99"/>
          <w:rtl/>
        </w:rPr>
        <w:t>177,300</w:t>
      </w:r>
      <w:r w:rsidRPr="00886825">
        <w:rPr>
          <w:rStyle w:val="default"/>
          <w:rFonts w:cs="FrankRuehl" w:hint="cs"/>
          <w:vanish/>
          <w:sz w:val="22"/>
          <w:szCs w:val="22"/>
          <w:shd w:val="clear" w:color="auto" w:fill="FFFF99"/>
          <w:rtl/>
        </w:rPr>
        <w:t xml:space="preserve"> </w:t>
      </w:r>
      <w:r w:rsidR="00924857" w:rsidRPr="00886825">
        <w:rPr>
          <w:rStyle w:val="default"/>
          <w:rFonts w:cs="FrankRuehl" w:hint="cs"/>
          <w:vanish/>
          <w:sz w:val="22"/>
          <w:szCs w:val="22"/>
          <w:u w:val="single"/>
          <w:shd w:val="clear" w:color="auto" w:fill="FFFF99"/>
          <w:rtl/>
        </w:rPr>
        <w:t>3,370</w:t>
      </w:r>
    </w:p>
    <w:p w:rsidR="007832DF" w:rsidRPr="00886825" w:rsidRDefault="007832DF" w:rsidP="007832DF">
      <w:pPr>
        <w:pStyle w:val="P00"/>
        <w:spacing w:before="0"/>
        <w:ind w:left="0" w:right="1134"/>
        <w:rPr>
          <w:rFonts w:hint="cs"/>
          <w:vanish/>
          <w:color w:val="FF0000"/>
          <w:szCs w:val="20"/>
          <w:shd w:val="clear" w:color="auto" w:fill="FFFF99"/>
          <w:rtl/>
        </w:rPr>
      </w:pPr>
    </w:p>
    <w:p w:rsidR="007832DF" w:rsidRPr="00886825" w:rsidRDefault="007832DF" w:rsidP="007832DF">
      <w:pPr>
        <w:pStyle w:val="P00"/>
        <w:spacing w:before="0"/>
        <w:ind w:left="0" w:right="1134"/>
        <w:rPr>
          <w:rFonts w:hint="cs"/>
          <w:b/>
          <w:bCs/>
          <w:vanish/>
          <w:szCs w:val="20"/>
          <w:shd w:val="clear" w:color="auto" w:fill="FFFF99"/>
          <w:rtl/>
        </w:rPr>
      </w:pPr>
      <w:r w:rsidRPr="00886825">
        <w:rPr>
          <w:rFonts w:hint="cs"/>
          <w:vanish/>
          <w:color w:val="FF0000"/>
          <w:szCs w:val="20"/>
          <w:shd w:val="clear" w:color="auto" w:fill="FFFF99"/>
          <w:rtl/>
        </w:rPr>
        <w:t>מיום 15.4.1986</w:t>
      </w:r>
    </w:p>
    <w:p w:rsidR="007832DF" w:rsidRPr="00886825" w:rsidRDefault="007832DF" w:rsidP="007832DF">
      <w:pPr>
        <w:pStyle w:val="P00"/>
        <w:spacing w:before="0"/>
        <w:ind w:left="0" w:right="1134"/>
        <w:rPr>
          <w:rFonts w:hint="cs"/>
          <w:b/>
          <w:bCs/>
          <w:vanish/>
          <w:szCs w:val="20"/>
          <w:shd w:val="clear" w:color="auto" w:fill="FFFF99"/>
          <w:rtl/>
        </w:rPr>
      </w:pPr>
      <w:r w:rsidRPr="00886825">
        <w:rPr>
          <w:rFonts w:hint="cs"/>
          <w:b/>
          <w:bCs/>
          <w:vanish/>
          <w:szCs w:val="20"/>
          <w:shd w:val="clear" w:color="auto" w:fill="FFFF99"/>
          <w:rtl/>
        </w:rPr>
        <w:t>הודעה (מס' 2) תשמ"ו-1986</w:t>
      </w:r>
    </w:p>
    <w:p w:rsidR="007832DF" w:rsidRPr="00886825" w:rsidRDefault="007832DF" w:rsidP="007832DF">
      <w:pPr>
        <w:pStyle w:val="P00"/>
        <w:spacing w:before="0"/>
        <w:ind w:left="0" w:right="1134"/>
        <w:rPr>
          <w:rFonts w:hint="cs"/>
          <w:vanish/>
          <w:szCs w:val="20"/>
          <w:shd w:val="clear" w:color="auto" w:fill="FFFF99"/>
          <w:rtl/>
        </w:rPr>
      </w:pPr>
      <w:hyperlink r:id="rId12" w:history="1">
        <w:r w:rsidRPr="00886825">
          <w:rPr>
            <w:rStyle w:val="Hyperlink"/>
            <w:rFonts w:hint="cs"/>
            <w:vanish/>
            <w:szCs w:val="20"/>
            <w:shd w:val="clear" w:color="auto" w:fill="FFFF99"/>
            <w:rtl/>
          </w:rPr>
          <w:t>ק"ת תשמ"ו מס' 4925</w:t>
        </w:r>
      </w:hyperlink>
      <w:r w:rsidRPr="00886825">
        <w:rPr>
          <w:rFonts w:hint="cs"/>
          <w:vanish/>
          <w:szCs w:val="20"/>
          <w:shd w:val="clear" w:color="auto" w:fill="FFFF99"/>
          <w:rtl/>
        </w:rPr>
        <w:t xml:space="preserve"> מיום 15.4.1986 עמ' 804</w:t>
      </w:r>
    </w:p>
    <w:p w:rsidR="007832DF" w:rsidRPr="00886825" w:rsidRDefault="007832DF" w:rsidP="007832DF">
      <w:pPr>
        <w:pStyle w:val="P00"/>
        <w:tabs>
          <w:tab w:val="clear" w:pos="624"/>
          <w:tab w:val="clear" w:pos="1928"/>
          <w:tab w:val="clear" w:pos="2835"/>
          <w:tab w:val="left" w:pos="4122"/>
        </w:tabs>
        <w:ind w:left="0" w:right="1134"/>
        <w:rPr>
          <w:rStyle w:val="default"/>
          <w:rFonts w:cs="FrankRuehl"/>
          <w:vanish/>
          <w:szCs w:val="20"/>
          <w:shd w:val="clear" w:color="auto" w:fill="FFFF99"/>
          <w:rtl/>
        </w:rPr>
      </w:pP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rStyle w:val="default"/>
          <w:rFonts w:cs="FrankRuehl"/>
          <w:vanish/>
          <w:szCs w:val="20"/>
          <w:u w:val="single"/>
          <w:shd w:val="clear" w:color="auto" w:fill="FFFF99"/>
          <w:rtl/>
        </w:rPr>
        <w:t>ה</w:t>
      </w:r>
      <w:r w:rsidRPr="00886825">
        <w:rPr>
          <w:rStyle w:val="default"/>
          <w:rFonts w:cs="FrankRuehl" w:hint="cs"/>
          <w:vanish/>
          <w:szCs w:val="20"/>
          <w:u w:val="single"/>
          <w:shd w:val="clear" w:color="auto" w:fill="FFFF99"/>
          <w:rtl/>
        </w:rPr>
        <w:t>סכומים המרביים בשקלים חדשים</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957"/>
          <w:tab w:val="left" w:pos="5277"/>
          <w:tab w:val="left" w:pos="6762"/>
        </w:tabs>
        <w:spacing w:before="0"/>
        <w:ind w:left="0" w:right="1134" w:firstLine="0"/>
        <w:rPr>
          <w:vanish/>
          <w:szCs w:val="20"/>
          <w:shd w:val="clear" w:color="auto" w:fill="FFFF99"/>
          <w:rtl/>
        </w:rPr>
      </w:pPr>
      <w:r w:rsidRPr="00886825">
        <w:rPr>
          <w:vanish/>
          <w:szCs w:val="20"/>
          <w:shd w:val="clear" w:color="auto" w:fill="FFFF99"/>
          <w:rtl/>
        </w:rPr>
        <w:tab/>
      </w:r>
      <w:r w:rsidRPr="00886825">
        <w:rPr>
          <w:rFonts w:hint="cs"/>
          <w:vanish/>
          <w:szCs w:val="20"/>
          <w:shd w:val="clear" w:color="auto" w:fill="FFFF99"/>
          <w:rtl/>
        </w:rPr>
        <w:t>בית משפט</w:t>
      </w:r>
      <w:r w:rsidRPr="00886825">
        <w:rPr>
          <w:vanish/>
          <w:szCs w:val="20"/>
          <w:shd w:val="clear" w:color="auto" w:fill="FFFF99"/>
          <w:rtl/>
        </w:rPr>
        <w:tab/>
      </w:r>
      <w:r w:rsidRPr="00886825">
        <w:rPr>
          <w:rFonts w:hint="cs"/>
          <w:vanish/>
          <w:szCs w:val="20"/>
          <w:shd w:val="clear" w:color="auto" w:fill="FFFF99"/>
          <w:rtl/>
        </w:rPr>
        <w:t>בית המשפט</w:t>
      </w:r>
      <w:r w:rsidRPr="00886825">
        <w:rPr>
          <w:vanish/>
          <w:szCs w:val="20"/>
          <w:shd w:val="clear" w:color="auto" w:fill="FFFF99"/>
          <w:rtl/>
        </w:rPr>
        <w:tab/>
      </w:r>
      <w:r w:rsidRPr="00886825">
        <w:rPr>
          <w:rFonts w:hint="cs"/>
          <w:vanish/>
          <w:szCs w:val="20"/>
          <w:shd w:val="clear" w:color="auto" w:fill="FFFF99"/>
          <w:rtl/>
        </w:rPr>
        <w:t>בית המשפט</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969"/>
          <w:tab w:val="left" w:pos="5277"/>
          <w:tab w:val="left" w:pos="6762"/>
        </w:tabs>
        <w:spacing w:before="0"/>
        <w:ind w:left="0" w:right="1134" w:firstLine="0"/>
        <w:rPr>
          <w:rFonts w:hint="cs"/>
          <w:vanish/>
          <w:szCs w:val="20"/>
          <w:u w:val="single"/>
          <w:shd w:val="clear" w:color="auto" w:fill="FFFF99"/>
          <w:rtl/>
        </w:rPr>
      </w:pPr>
      <w:r w:rsidRPr="00886825">
        <w:rPr>
          <w:vanish/>
          <w:szCs w:val="20"/>
          <w:u w:val="single"/>
          <w:shd w:val="clear" w:color="auto" w:fill="FFFF99"/>
          <w:rtl/>
        </w:rPr>
        <w:t>ה</w:t>
      </w:r>
      <w:r w:rsidRPr="00886825">
        <w:rPr>
          <w:rFonts w:hint="cs"/>
          <w:vanish/>
          <w:szCs w:val="20"/>
          <w:u w:val="single"/>
          <w:shd w:val="clear" w:color="auto" w:fill="FFFF99"/>
          <w:rtl/>
        </w:rPr>
        <w:t>שירות</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השלום</w:t>
      </w:r>
      <w:r w:rsidRPr="00886825">
        <w:rPr>
          <w:rFonts w:hint="cs"/>
          <w:vanish/>
          <w:szCs w:val="20"/>
          <w:u w:val="single"/>
          <w:shd w:val="clear" w:color="auto" w:fill="FFFF99"/>
          <w:rtl/>
        </w:rPr>
        <w:tab/>
        <w:t>המחוזי</w:t>
      </w:r>
      <w:r w:rsidRPr="00886825">
        <w:rPr>
          <w:rFonts w:ascii="Arial" w:hAnsi="Arial" w:cs="Arial" w:hint="cs"/>
          <w:vanish/>
          <w:szCs w:val="20"/>
          <w:u w:val="single"/>
          <w:shd w:val="clear" w:color="auto" w:fill="FFFF99"/>
          <w:rtl/>
        </w:rPr>
        <w:t> </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העליון</w:t>
      </w:r>
      <w:r w:rsidRPr="00886825">
        <w:rPr>
          <w:rFonts w:hint="cs"/>
          <w:vanish/>
          <w:szCs w:val="20"/>
          <w:u w:val="single"/>
          <w:shd w:val="clear" w:color="auto" w:fill="FFFF99"/>
          <w:rtl/>
        </w:rPr>
        <w:tab/>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1.</w:t>
      </w:r>
      <w:r w:rsidRPr="00886825">
        <w:rPr>
          <w:rFonts w:hint="cs"/>
          <w:vanish/>
          <w:sz w:val="22"/>
          <w:szCs w:val="22"/>
          <w:shd w:val="clear" w:color="auto" w:fill="FFFF99"/>
          <w:rtl/>
        </w:rPr>
        <w:tab/>
        <w:t xml:space="preserve">לימוד התיק, עבודת הכנה, </w:t>
      </w:r>
      <w:r w:rsidRPr="00886825">
        <w:rPr>
          <w:vanish/>
          <w:sz w:val="22"/>
          <w:szCs w:val="22"/>
          <w:shd w:val="clear" w:color="auto" w:fill="FFFF99"/>
          <w:rtl/>
        </w:rPr>
        <w:t>י</w:t>
      </w:r>
      <w:r w:rsidRPr="00886825">
        <w:rPr>
          <w:rFonts w:hint="cs"/>
          <w:vanish/>
          <w:sz w:val="22"/>
          <w:szCs w:val="22"/>
          <w:shd w:val="clear" w:color="auto" w:fill="FFFF99"/>
          <w:rtl/>
        </w:rPr>
        <w:t xml:space="preserve">שיבה ראשונה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בבית המשפט, </w:t>
      </w:r>
      <w:r w:rsidRPr="00886825">
        <w:rPr>
          <w:vanish/>
          <w:sz w:val="22"/>
          <w:szCs w:val="22"/>
          <w:shd w:val="clear" w:color="auto" w:fill="FFFF99"/>
          <w:rtl/>
        </w:rPr>
        <w:t>ו</w:t>
      </w:r>
      <w:r w:rsidRPr="00886825">
        <w:rPr>
          <w:rFonts w:hint="cs"/>
          <w:vanish/>
          <w:sz w:val="22"/>
          <w:szCs w:val="22"/>
          <w:shd w:val="clear" w:color="auto" w:fill="FFFF99"/>
          <w:rtl/>
        </w:rPr>
        <w:t>ישיבת בית משפט שנועדה</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Fonts w:hint="cs"/>
          <w:vanish/>
          <w:sz w:val="22"/>
          <w:szCs w:val="22"/>
          <w:shd w:val="clear" w:color="auto" w:fill="FFFF99"/>
          <w:rtl/>
        </w:rPr>
        <w:t>להארכת מעצר</w:t>
      </w:r>
      <w:r w:rsidRPr="00886825">
        <w:rPr>
          <w:vanish/>
          <w:sz w:val="22"/>
          <w:szCs w:val="22"/>
          <w:shd w:val="clear" w:color="auto" w:fill="FFFF99"/>
          <w:rtl/>
        </w:rPr>
        <w:tab/>
      </w:r>
      <w:r w:rsidRPr="00886825">
        <w:rPr>
          <w:rFonts w:hint="cs"/>
          <w:strike/>
          <w:vanish/>
          <w:sz w:val="22"/>
          <w:szCs w:val="22"/>
          <w:shd w:val="clear" w:color="auto" w:fill="FFFF99"/>
          <w:rtl/>
        </w:rPr>
        <w:t>2,408</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338</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4,817</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677</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vanish/>
          <w:sz w:val="22"/>
          <w:szCs w:val="22"/>
          <w:shd w:val="clear" w:color="auto" w:fill="FFFF99"/>
          <w:rtl/>
        </w:rPr>
        <w:t>2.</w:t>
      </w:r>
      <w:r w:rsidRPr="00886825">
        <w:rPr>
          <w:rStyle w:val="default"/>
          <w:rFonts w:cs="FrankRuehl" w:hint="cs"/>
          <w:vanish/>
          <w:sz w:val="22"/>
          <w:szCs w:val="22"/>
          <w:shd w:val="clear" w:color="auto" w:fill="FFFF99"/>
          <w:rtl/>
        </w:rPr>
        <w:tab/>
        <w:t xml:space="preserve">ישיבה נוספת אחרי הישיבה </w:t>
      </w:r>
      <w:r w:rsidRPr="00886825">
        <w:rPr>
          <w:rStyle w:val="default"/>
          <w:rFonts w:cs="FrankRuehl"/>
          <w:vanish/>
          <w:sz w:val="22"/>
          <w:szCs w:val="22"/>
          <w:shd w:val="clear" w:color="auto" w:fill="FFFF99"/>
          <w:rtl/>
        </w:rPr>
        <w:t>ה</w:t>
      </w:r>
      <w:r w:rsidRPr="00886825">
        <w:rPr>
          <w:rStyle w:val="default"/>
          <w:rFonts w:cs="FrankRuehl" w:hint="cs"/>
          <w:vanish/>
          <w:sz w:val="22"/>
          <w:szCs w:val="22"/>
          <w:shd w:val="clear" w:color="auto" w:fill="FFFF99"/>
          <w:rtl/>
        </w:rPr>
        <w:t>ראשונה</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724</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102</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1,447</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203</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2,408</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338</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3.</w:t>
      </w:r>
      <w:r w:rsidRPr="00886825">
        <w:rPr>
          <w:rFonts w:hint="cs"/>
          <w:vanish/>
          <w:sz w:val="22"/>
          <w:szCs w:val="22"/>
          <w:shd w:val="clear" w:color="auto" w:fill="FFFF99"/>
          <w:rtl/>
        </w:rPr>
        <w:tab/>
        <w:t xml:space="preserve">טיפול בבית משפט של ערעור </w:t>
      </w:r>
      <w:r w:rsidRPr="00886825">
        <w:rPr>
          <w:vanish/>
          <w:sz w:val="22"/>
          <w:szCs w:val="22"/>
          <w:shd w:val="clear" w:color="auto" w:fill="FFFF99"/>
          <w:rtl/>
        </w:rPr>
        <w:t>כ</w:t>
      </w:r>
      <w:r w:rsidRPr="00886825">
        <w:rPr>
          <w:rFonts w:hint="cs"/>
          <w:vanish/>
          <w:sz w:val="22"/>
          <w:szCs w:val="22"/>
          <w:shd w:val="clear" w:color="auto" w:fill="FFFF99"/>
          <w:rtl/>
        </w:rPr>
        <w:t xml:space="preserve">ולל ישיבה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ראשונה בבית משפט, </w:t>
      </w:r>
      <w:r w:rsidRPr="00886825">
        <w:rPr>
          <w:vanish/>
          <w:sz w:val="22"/>
          <w:szCs w:val="22"/>
          <w:shd w:val="clear" w:color="auto" w:fill="FFFF99"/>
          <w:rtl/>
        </w:rPr>
        <w:t>א</w:t>
      </w:r>
      <w:r w:rsidRPr="00886825">
        <w:rPr>
          <w:rFonts w:hint="cs"/>
          <w:vanish/>
          <w:sz w:val="22"/>
          <w:szCs w:val="22"/>
          <w:shd w:val="clear" w:color="auto" w:fill="FFFF99"/>
          <w:rtl/>
        </w:rPr>
        <w:t xml:space="preserve">ם ראה בית המשפט שהיה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 xml:space="preserve">ערעור קושי מיוחד או שהצריך </w:t>
      </w:r>
      <w:r w:rsidRPr="00886825">
        <w:rPr>
          <w:vanish/>
          <w:sz w:val="22"/>
          <w:szCs w:val="22"/>
          <w:shd w:val="clear" w:color="auto" w:fill="FFFF99"/>
          <w:rtl/>
        </w:rPr>
        <w:t>פ</w:t>
      </w:r>
      <w:r w:rsidRPr="00886825">
        <w:rPr>
          <w:rFonts w:hint="cs"/>
          <w:vanish/>
          <w:sz w:val="22"/>
          <w:szCs w:val="22"/>
          <w:shd w:val="clear" w:color="auto" w:fill="FFFF99"/>
          <w:rtl/>
        </w:rPr>
        <w:t xml:space="preserve">עולות הכנה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מיוחדות וכ</w:t>
      </w:r>
      <w:r w:rsidRPr="00886825">
        <w:rPr>
          <w:vanish/>
          <w:sz w:val="22"/>
          <w:szCs w:val="22"/>
          <w:shd w:val="clear" w:color="auto" w:fill="FFFF99"/>
          <w:rtl/>
        </w:rPr>
        <w:t>ן</w:t>
      </w:r>
      <w:r w:rsidRPr="00886825">
        <w:rPr>
          <w:rFonts w:hint="cs"/>
          <w:vanish/>
          <w:sz w:val="22"/>
          <w:szCs w:val="22"/>
          <w:shd w:val="clear" w:color="auto" w:fill="FFFF99"/>
          <w:rtl/>
        </w:rPr>
        <w:t xml:space="preserve"> הכנת </w:t>
      </w:r>
      <w:r w:rsidRPr="00886825">
        <w:rPr>
          <w:vanish/>
          <w:sz w:val="22"/>
          <w:szCs w:val="22"/>
          <w:shd w:val="clear" w:color="auto" w:fill="FFFF99"/>
          <w:rtl/>
        </w:rPr>
        <w:t>ע</w:t>
      </w:r>
      <w:r w:rsidRPr="00886825">
        <w:rPr>
          <w:rFonts w:hint="cs"/>
          <w:vanish/>
          <w:sz w:val="22"/>
          <w:szCs w:val="22"/>
          <w:shd w:val="clear" w:color="auto" w:fill="FFFF99"/>
          <w:rtl/>
        </w:rPr>
        <w:t xml:space="preserve">רר על החלטה שלא לשחרר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ערבות וישיבה בבית המשפט</w:t>
      </w:r>
      <w:r w:rsidRPr="00886825">
        <w:rPr>
          <w:vanish/>
          <w:sz w:val="22"/>
          <w:szCs w:val="22"/>
          <w:shd w:val="clear" w:color="auto" w:fill="FFFF99"/>
          <w:rtl/>
        </w:rPr>
        <w:tab/>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2,894</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406</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4,817</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677</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vanish/>
          <w:sz w:val="22"/>
          <w:szCs w:val="22"/>
          <w:shd w:val="clear" w:color="auto" w:fill="FFFF99"/>
          <w:rtl/>
        </w:rPr>
        <w:t>4.</w:t>
      </w:r>
      <w:r w:rsidRPr="00886825">
        <w:rPr>
          <w:rStyle w:val="default"/>
          <w:rFonts w:cs="FrankRuehl" w:hint="cs"/>
          <w:vanish/>
          <w:sz w:val="22"/>
          <w:szCs w:val="22"/>
          <w:shd w:val="clear" w:color="auto" w:fill="FFFF99"/>
          <w:rtl/>
        </w:rPr>
        <w:tab/>
        <w:t xml:space="preserve"> טיפול בערעור שבו לא קבע </w:t>
      </w:r>
      <w:r w:rsidRPr="00886825">
        <w:rPr>
          <w:rStyle w:val="default"/>
          <w:rFonts w:cs="FrankRuehl"/>
          <w:vanish/>
          <w:sz w:val="22"/>
          <w:szCs w:val="22"/>
          <w:shd w:val="clear" w:color="auto" w:fill="FFFF99"/>
          <w:rtl/>
        </w:rPr>
        <w:t>ב</w:t>
      </w:r>
      <w:r w:rsidRPr="00886825">
        <w:rPr>
          <w:rStyle w:val="default"/>
          <w:rFonts w:cs="FrankRuehl" w:hint="cs"/>
          <w:vanish/>
          <w:sz w:val="22"/>
          <w:szCs w:val="22"/>
          <w:shd w:val="clear" w:color="auto" w:fill="FFFF99"/>
          <w:rtl/>
        </w:rPr>
        <w:t xml:space="preserve">ית המשפט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hint="cs"/>
          <w:vanish/>
          <w:sz w:val="22"/>
          <w:szCs w:val="22"/>
          <w:shd w:val="clear" w:color="auto" w:fill="FFFF99"/>
          <w:rtl/>
        </w:rPr>
        <w:t xml:space="preserve">כאמור בפסקה (3), </w:t>
      </w:r>
      <w:r w:rsidRPr="00886825">
        <w:rPr>
          <w:rStyle w:val="default"/>
          <w:rFonts w:cs="FrankRuehl"/>
          <w:vanish/>
          <w:sz w:val="22"/>
          <w:szCs w:val="22"/>
          <w:shd w:val="clear" w:color="auto" w:fill="FFFF99"/>
          <w:rtl/>
        </w:rPr>
        <w:t>כ</w:t>
      </w:r>
      <w:r w:rsidRPr="00886825">
        <w:rPr>
          <w:rStyle w:val="default"/>
          <w:rFonts w:cs="FrankRuehl" w:hint="cs"/>
          <w:vanish/>
          <w:sz w:val="22"/>
          <w:szCs w:val="22"/>
          <w:shd w:val="clear" w:color="auto" w:fill="FFFF99"/>
          <w:rtl/>
        </w:rPr>
        <w:t xml:space="preserve">ולל ישיבה ראשונה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hint="cs"/>
          <w:vanish/>
          <w:sz w:val="22"/>
          <w:szCs w:val="22"/>
          <w:shd w:val="clear" w:color="auto" w:fill="FFFF99"/>
          <w:rtl/>
        </w:rPr>
        <w:t>בבית המשפט</w:t>
      </w:r>
      <w:r w:rsidRPr="00886825">
        <w:rPr>
          <w:rStyle w:val="default"/>
          <w:rFonts w:cs="FrankRuehl" w:hint="cs"/>
          <w:vanish/>
          <w:sz w:val="22"/>
          <w:szCs w:val="22"/>
          <w:shd w:val="clear" w:color="auto" w:fill="FFFF99"/>
          <w:rtl/>
        </w:rPr>
        <w:tab/>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1,933</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270</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3,370</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473</w:t>
      </w:r>
    </w:p>
    <w:p w:rsidR="007832DF" w:rsidRPr="00886825" w:rsidRDefault="007832DF" w:rsidP="007832DF">
      <w:pPr>
        <w:pStyle w:val="P00"/>
        <w:spacing w:before="0"/>
        <w:ind w:left="0" w:right="1134"/>
        <w:rPr>
          <w:rFonts w:hint="cs"/>
          <w:vanish/>
          <w:color w:val="FF0000"/>
          <w:szCs w:val="20"/>
          <w:shd w:val="clear" w:color="auto" w:fill="FFFF99"/>
          <w:rtl/>
        </w:rPr>
      </w:pPr>
    </w:p>
    <w:p w:rsidR="007832DF" w:rsidRPr="00886825" w:rsidRDefault="007832DF" w:rsidP="007832DF">
      <w:pPr>
        <w:pStyle w:val="P00"/>
        <w:spacing w:before="0"/>
        <w:ind w:left="0" w:right="1134"/>
        <w:rPr>
          <w:rFonts w:hint="cs"/>
          <w:b/>
          <w:bCs/>
          <w:vanish/>
          <w:szCs w:val="20"/>
          <w:shd w:val="clear" w:color="auto" w:fill="FFFF99"/>
          <w:rtl/>
        </w:rPr>
      </w:pPr>
      <w:r w:rsidRPr="00886825">
        <w:rPr>
          <w:rFonts w:hint="cs"/>
          <w:vanish/>
          <w:color w:val="FF0000"/>
          <w:szCs w:val="20"/>
          <w:shd w:val="clear" w:color="auto" w:fill="FFFF99"/>
          <w:rtl/>
        </w:rPr>
        <w:t>מיום 1.4.1987</w:t>
      </w:r>
    </w:p>
    <w:p w:rsidR="007832DF" w:rsidRPr="00886825" w:rsidRDefault="007832DF" w:rsidP="007832DF">
      <w:pPr>
        <w:pStyle w:val="P00"/>
        <w:spacing w:before="0"/>
        <w:ind w:left="0" w:right="1134"/>
        <w:rPr>
          <w:rFonts w:hint="cs"/>
          <w:b/>
          <w:bCs/>
          <w:vanish/>
          <w:szCs w:val="20"/>
          <w:shd w:val="clear" w:color="auto" w:fill="FFFF99"/>
          <w:rtl/>
        </w:rPr>
      </w:pPr>
      <w:r w:rsidRPr="00886825">
        <w:rPr>
          <w:rFonts w:hint="cs"/>
          <w:b/>
          <w:bCs/>
          <w:vanish/>
          <w:szCs w:val="20"/>
          <w:shd w:val="clear" w:color="auto" w:fill="FFFF99"/>
          <w:rtl/>
        </w:rPr>
        <w:t>הודעה תשמ"ז-1987</w:t>
      </w:r>
    </w:p>
    <w:p w:rsidR="007832DF" w:rsidRPr="00886825" w:rsidRDefault="007832DF" w:rsidP="007832DF">
      <w:pPr>
        <w:pStyle w:val="P00"/>
        <w:spacing w:before="0"/>
        <w:ind w:left="0" w:right="1134"/>
        <w:rPr>
          <w:rFonts w:hint="cs"/>
          <w:vanish/>
          <w:szCs w:val="20"/>
          <w:shd w:val="clear" w:color="auto" w:fill="FFFF99"/>
          <w:rtl/>
        </w:rPr>
      </w:pPr>
      <w:hyperlink r:id="rId13" w:history="1">
        <w:r w:rsidRPr="00886825">
          <w:rPr>
            <w:rStyle w:val="Hyperlink"/>
            <w:rFonts w:hint="cs"/>
            <w:vanish/>
            <w:szCs w:val="20"/>
            <w:shd w:val="clear" w:color="auto" w:fill="FFFF99"/>
            <w:rtl/>
          </w:rPr>
          <w:t>ק"ת תשמ"ז מס' 5021</w:t>
        </w:r>
      </w:hyperlink>
      <w:r w:rsidRPr="00886825">
        <w:rPr>
          <w:rFonts w:hint="cs"/>
          <w:vanish/>
          <w:szCs w:val="20"/>
          <w:shd w:val="clear" w:color="auto" w:fill="FFFF99"/>
          <w:rtl/>
        </w:rPr>
        <w:t xml:space="preserve"> מיום 1.4.1987 עמ' 743</w:t>
      </w:r>
    </w:p>
    <w:p w:rsidR="007832DF" w:rsidRPr="00886825" w:rsidRDefault="007832DF" w:rsidP="007832DF">
      <w:pPr>
        <w:pStyle w:val="P00"/>
        <w:tabs>
          <w:tab w:val="clear" w:pos="624"/>
          <w:tab w:val="clear" w:pos="1928"/>
          <w:tab w:val="clear" w:pos="2835"/>
          <w:tab w:val="left" w:pos="4122"/>
        </w:tabs>
        <w:ind w:left="0" w:right="1134"/>
        <w:rPr>
          <w:rStyle w:val="default"/>
          <w:rFonts w:cs="FrankRuehl"/>
          <w:vanish/>
          <w:szCs w:val="20"/>
          <w:shd w:val="clear" w:color="auto" w:fill="FFFF99"/>
          <w:rtl/>
        </w:rPr>
      </w:pP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rStyle w:val="default"/>
          <w:rFonts w:cs="FrankRuehl"/>
          <w:vanish/>
          <w:szCs w:val="20"/>
          <w:u w:val="single"/>
          <w:shd w:val="clear" w:color="auto" w:fill="FFFF99"/>
          <w:rtl/>
        </w:rPr>
        <w:t>ה</w:t>
      </w:r>
      <w:r w:rsidRPr="00886825">
        <w:rPr>
          <w:rStyle w:val="default"/>
          <w:rFonts w:cs="FrankRuehl" w:hint="cs"/>
          <w:vanish/>
          <w:szCs w:val="20"/>
          <w:u w:val="single"/>
          <w:shd w:val="clear" w:color="auto" w:fill="FFFF99"/>
          <w:rtl/>
        </w:rPr>
        <w:t>סכומים המרביים בשקלים חדשים</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957"/>
          <w:tab w:val="left" w:pos="5277"/>
          <w:tab w:val="left" w:pos="6762"/>
        </w:tabs>
        <w:spacing w:before="0"/>
        <w:ind w:left="0" w:right="1134" w:firstLine="0"/>
        <w:rPr>
          <w:vanish/>
          <w:szCs w:val="20"/>
          <w:shd w:val="clear" w:color="auto" w:fill="FFFF99"/>
          <w:rtl/>
        </w:rPr>
      </w:pPr>
      <w:r w:rsidRPr="00886825">
        <w:rPr>
          <w:vanish/>
          <w:szCs w:val="20"/>
          <w:shd w:val="clear" w:color="auto" w:fill="FFFF99"/>
          <w:rtl/>
        </w:rPr>
        <w:tab/>
      </w:r>
      <w:r w:rsidRPr="00886825">
        <w:rPr>
          <w:rFonts w:hint="cs"/>
          <w:vanish/>
          <w:szCs w:val="20"/>
          <w:shd w:val="clear" w:color="auto" w:fill="FFFF99"/>
          <w:rtl/>
        </w:rPr>
        <w:t>בית משפט</w:t>
      </w:r>
      <w:r w:rsidRPr="00886825">
        <w:rPr>
          <w:vanish/>
          <w:szCs w:val="20"/>
          <w:shd w:val="clear" w:color="auto" w:fill="FFFF99"/>
          <w:rtl/>
        </w:rPr>
        <w:tab/>
      </w:r>
      <w:r w:rsidRPr="00886825">
        <w:rPr>
          <w:rFonts w:hint="cs"/>
          <w:vanish/>
          <w:szCs w:val="20"/>
          <w:shd w:val="clear" w:color="auto" w:fill="FFFF99"/>
          <w:rtl/>
        </w:rPr>
        <w:t>בית המשפט</w:t>
      </w:r>
      <w:r w:rsidRPr="00886825">
        <w:rPr>
          <w:vanish/>
          <w:szCs w:val="20"/>
          <w:shd w:val="clear" w:color="auto" w:fill="FFFF99"/>
          <w:rtl/>
        </w:rPr>
        <w:tab/>
      </w:r>
      <w:r w:rsidRPr="00886825">
        <w:rPr>
          <w:rFonts w:hint="cs"/>
          <w:vanish/>
          <w:szCs w:val="20"/>
          <w:shd w:val="clear" w:color="auto" w:fill="FFFF99"/>
          <w:rtl/>
        </w:rPr>
        <w:t>בית המשפט</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969"/>
          <w:tab w:val="left" w:pos="5277"/>
          <w:tab w:val="left" w:pos="6762"/>
        </w:tabs>
        <w:spacing w:before="0"/>
        <w:ind w:left="0" w:right="1134" w:firstLine="0"/>
        <w:rPr>
          <w:rFonts w:hint="cs"/>
          <w:vanish/>
          <w:szCs w:val="20"/>
          <w:u w:val="single"/>
          <w:shd w:val="clear" w:color="auto" w:fill="FFFF99"/>
          <w:rtl/>
        </w:rPr>
      </w:pPr>
      <w:r w:rsidRPr="00886825">
        <w:rPr>
          <w:vanish/>
          <w:szCs w:val="20"/>
          <w:u w:val="single"/>
          <w:shd w:val="clear" w:color="auto" w:fill="FFFF99"/>
          <w:rtl/>
        </w:rPr>
        <w:t>ה</w:t>
      </w:r>
      <w:r w:rsidRPr="00886825">
        <w:rPr>
          <w:rFonts w:hint="cs"/>
          <w:vanish/>
          <w:szCs w:val="20"/>
          <w:u w:val="single"/>
          <w:shd w:val="clear" w:color="auto" w:fill="FFFF99"/>
          <w:rtl/>
        </w:rPr>
        <w:t>שירות</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השלום</w:t>
      </w:r>
      <w:r w:rsidRPr="00886825">
        <w:rPr>
          <w:rFonts w:hint="cs"/>
          <w:vanish/>
          <w:szCs w:val="20"/>
          <w:u w:val="single"/>
          <w:shd w:val="clear" w:color="auto" w:fill="FFFF99"/>
          <w:rtl/>
        </w:rPr>
        <w:tab/>
        <w:t>המחוזי</w:t>
      </w:r>
      <w:r w:rsidRPr="00886825">
        <w:rPr>
          <w:rFonts w:ascii="Arial" w:hAnsi="Arial" w:cs="Arial" w:hint="cs"/>
          <w:vanish/>
          <w:szCs w:val="20"/>
          <w:u w:val="single"/>
          <w:shd w:val="clear" w:color="auto" w:fill="FFFF99"/>
          <w:rtl/>
        </w:rPr>
        <w:t> </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העליון</w:t>
      </w:r>
      <w:r w:rsidRPr="00886825">
        <w:rPr>
          <w:rFonts w:hint="cs"/>
          <w:vanish/>
          <w:szCs w:val="20"/>
          <w:u w:val="single"/>
          <w:shd w:val="clear" w:color="auto" w:fill="FFFF99"/>
          <w:rtl/>
        </w:rPr>
        <w:tab/>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1.</w:t>
      </w:r>
      <w:r w:rsidRPr="00886825">
        <w:rPr>
          <w:rFonts w:hint="cs"/>
          <w:vanish/>
          <w:sz w:val="22"/>
          <w:szCs w:val="22"/>
          <w:shd w:val="clear" w:color="auto" w:fill="FFFF99"/>
          <w:rtl/>
        </w:rPr>
        <w:tab/>
        <w:t xml:space="preserve">לימוד התיק, עבודת הכנה, </w:t>
      </w:r>
      <w:r w:rsidRPr="00886825">
        <w:rPr>
          <w:vanish/>
          <w:sz w:val="22"/>
          <w:szCs w:val="22"/>
          <w:shd w:val="clear" w:color="auto" w:fill="FFFF99"/>
          <w:rtl/>
        </w:rPr>
        <w:t>י</w:t>
      </w:r>
      <w:r w:rsidRPr="00886825">
        <w:rPr>
          <w:rFonts w:hint="cs"/>
          <w:vanish/>
          <w:sz w:val="22"/>
          <w:szCs w:val="22"/>
          <w:shd w:val="clear" w:color="auto" w:fill="FFFF99"/>
          <w:rtl/>
        </w:rPr>
        <w:t xml:space="preserve">שיבה ראשונה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בבית המשפט, </w:t>
      </w:r>
      <w:r w:rsidRPr="00886825">
        <w:rPr>
          <w:vanish/>
          <w:sz w:val="22"/>
          <w:szCs w:val="22"/>
          <w:shd w:val="clear" w:color="auto" w:fill="FFFF99"/>
          <w:rtl/>
        </w:rPr>
        <w:t>ו</w:t>
      </w:r>
      <w:r w:rsidRPr="00886825">
        <w:rPr>
          <w:rFonts w:hint="cs"/>
          <w:vanish/>
          <w:sz w:val="22"/>
          <w:szCs w:val="22"/>
          <w:shd w:val="clear" w:color="auto" w:fill="FFFF99"/>
          <w:rtl/>
        </w:rPr>
        <w:t>ישיבת בית משפט שנועדה</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Fonts w:hint="cs"/>
          <w:vanish/>
          <w:sz w:val="22"/>
          <w:szCs w:val="22"/>
          <w:shd w:val="clear" w:color="auto" w:fill="FFFF99"/>
          <w:rtl/>
        </w:rPr>
        <w:t>להארכת מעצר</w:t>
      </w:r>
      <w:r w:rsidRPr="00886825">
        <w:rPr>
          <w:vanish/>
          <w:sz w:val="22"/>
          <w:szCs w:val="22"/>
          <w:shd w:val="clear" w:color="auto" w:fill="FFFF99"/>
          <w:rtl/>
        </w:rPr>
        <w:tab/>
      </w:r>
      <w:r w:rsidRPr="00886825">
        <w:rPr>
          <w:rFonts w:hint="cs"/>
          <w:strike/>
          <w:vanish/>
          <w:sz w:val="22"/>
          <w:szCs w:val="22"/>
          <w:shd w:val="clear" w:color="auto" w:fill="FFFF99"/>
          <w:rtl/>
        </w:rPr>
        <w:t>338</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460</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677</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922</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vanish/>
          <w:sz w:val="22"/>
          <w:szCs w:val="22"/>
          <w:shd w:val="clear" w:color="auto" w:fill="FFFF99"/>
          <w:rtl/>
        </w:rPr>
        <w:t>2.</w:t>
      </w:r>
      <w:r w:rsidRPr="00886825">
        <w:rPr>
          <w:rStyle w:val="default"/>
          <w:rFonts w:cs="FrankRuehl" w:hint="cs"/>
          <w:vanish/>
          <w:sz w:val="22"/>
          <w:szCs w:val="22"/>
          <w:shd w:val="clear" w:color="auto" w:fill="FFFF99"/>
          <w:rtl/>
        </w:rPr>
        <w:tab/>
        <w:t xml:space="preserve">ישיבה נוספת אחרי הישיבה </w:t>
      </w:r>
      <w:r w:rsidRPr="00886825">
        <w:rPr>
          <w:rStyle w:val="default"/>
          <w:rFonts w:cs="FrankRuehl"/>
          <w:vanish/>
          <w:sz w:val="22"/>
          <w:szCs w:val="22"/>
          <w:shd w:val="clear" w:color="auto" w:fill="FFFF99"/>
          <w:rtl/>
        </w:rPr>
        <w:t>ה</w:t>
      </w:r>
      <w:r w:rsidRPr="00886825">
        <w:rPr>
          <w:rStyle w:val="default"/>
          <w:rFonts w:cs="FrankRuehl" w:hint="cs"/>
          <w:vanish/>
          <w:sz w:val="22"/>
          <w:szCs w:val="22"/>
          <w:shd w:val="clear" w:color="auto" w:fill="FFFF99"/>
          <w:rtl/>
        </w:rPr>
        <w:t>ראשונה</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102</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139</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203</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276</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338</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460</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3.</w:t>
      </w:r>
      <w:r w:rsidRPr="00886825">
        <w:rPr>
          <w:rFonts w:hint="cs"/>
          <w:vanish/>
          <w:sz w:val="22"/>
          <w:szCs w:val="22"/>
          <w:shd w:val="clear" w:color="auto" w:fill="FFFF99"/>
          <w:rtl/>
        </w:rPr>
        <w:tab/>
        <w:t xml:space="preserve">טיפול בבית משפט של ערעור </w:t>
      </w:r>
      <w:r w:rsidRPr="00886825">
        <w:rPr>
          <w:vanish/>
          <w:sz w:val="22"/>
          <w:szCs w:val="22"/>
          <w:shd w:val="clear" w:color="auto" w:fill="FFFF99"/>
          <w:rtl/>
        </w:rPr>
        <w:t>כ</w:t>
      </w:r>
      <w:r w:rsidRPr="00886825">
        <w:rPr>
          <w:rFonts w:hint="cs"/>
          <w:vanish/>
          <w:sz w:val="22"/>
          <w:szCs w:val="22"/>
          <w:shd w:val="clear" w:color="auto" w:fill="FFFF99"/>
          <w:rtl/>
        </w:rPr>
        <w:t xml:space="preserve">ולל ישיבה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ראשונה בבית משפט, </w:t>
      </w:r>
      <w:r w:rsidRPr="00886825">
        <w:rPr>
          <w:vanish/>
          <w:sz w:val="22"/>
          <w:szCs w:val="22"/>
          <w:shd w:val="clear" w:color="auto" w:fill="FFFF99"/>
          <w:rtl/>
        </w:rPr>
        <w:t>א</w:t>
      </w:r>
      <w:r w:rsidRPr="00886825">
        <w:rPr>
          <w:rFonts w:hint="cs"/>
          <w:vanish/>
          <w:sz w:val="22"/>
          <w:szCs w:val="22"/>
          <w:shd w:val="clear" w:color="auto" w:fill="FFFF99"/>
          <w:rtl/>
        </w:rPr>
        <w:t xml:space="preserve">ם ראה בית המשפט שהיה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 xml:space="preserve">ערעור קושי מיוחד או שהצריך </w:t>
      </w:r>
      <w:r w:rsidRPr="00886825">
        <w:rPr>
          <w:vanish/>
          <w:sz w:val="22"/>
          <w:szCs w:val="22"/>
          <w:shd w:val="clear" w:color="auto" w:fill="FFFF99"/>
          <w:rtl/>
        </w:rPr>
        <w:t>פ</w:t>
      </w:r>
      <w:r w:rsidRPr="00886825">
        <w:rPr>
          <w:rFonts w:hint="cs"/>
          <w:vanish/>
          <w:sz w:val="22"/>
          <w:szCs w:val="22"/>
          <w:shd w:val="clear" w:color="auto" w:fill="FFFF99"/>
          <w:rtl/>
        </w:rPr>
        <w:t xml:space="preserve">עולות הכנה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מיוחדות וכ</w:t>
      </w:r>
      <w:r w:rsidRPr="00886825">
        <w:rPr>
          <w:vanish/>
          <w:sz w:val="22"/>
          <w:szCs w:val="22"/>
          <w:shd w:val="clear" w:color="auto" w:fill="FFFF99"/>
          <w:rtl/>
        </w:rPr>
        <w:t>ן</w:t>
      </w:r>
      <w:r w:rsidRPr="00886825">
        <w:rPr>
          <w:rFonts w:hint="cs"/>
          <w:vanish/>
          <w:sz w:val="22"/>
          <w:szCs w:val="22"/>
          <w:shd w:val="clear" w:color="auto" w:fill="FFFF99"/>
          <w:rtl/>
        </w:rPr>
        <w:t xml:space="preserve"> הכנת </w:t>
      </w:r>
      <w:r w:rsidRPr="00886825">
        <w:rPr>
          <w:vanish/>
          <w:sz w:val="22"/>
          <w:szCs w:val="22"/>
          <w:shd w:val="clear" w:color="auto" w:fill="FFFF99"/>
          <w:rtl/>
        </w:rPr>
        <w:t>ע</w:t>
      </w:r>
      <w:r w:rsidRPr="00886825">
        <w:rPr>
          <w:rFonts w:hint="cs"/>
          <w:vanish/>
          <w:sz w:val="22"/>
          <w:szCs w:val="22"/>
          <w:shd w:val="clear" w:color="auto" w:fill="FFFF99"/>
          <w:rtl/>
        </w:rPr>
        <w:t xml:space="preserve">רר על החלטה שלא לשחרר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ערבות וישיבה בבית המשפט</w:t>
      </w:r>
      <w:r w:rsidRPr="00886825">
        <w:rPr>
          <w:vanish/>
          <w:sz w:val="22"/>
          <w:szCs w:val="22"/>
          <w:shd w:val="clear" w:color="auto" w:fill="FFFF99"/>
          <w:rtl/>
        </w:rPr>
        <w:tab/>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406</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552</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677</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922</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vanish/>
          <w:sz w:val="22"/>
          <w:szCs w:val="22"/>
          <w:shd w:val="clear" w:color="auto" w:fill="FFFF99"/>
          <w:rtl/>
        </w:rPr>
        <w:t>4.</w:t>
      </w:r>
      <w:r w:rsidRPr="00886825">
        <w:rPr>
          <w:rStyle w:val="default"/>
          <w:rFonts w:cs="FrankRuehl" w:hint="cs"/>
          <w:vanish/>
          <w:sz w:val="22"/>
          <w:szCs w:val="22"/>
          <w:shd w:val="clear" w:color="auto" w:fill="FFFF99"/>
          <w:rtl/>
        </w:rPr>
        <w:tab/>
        <w:t xml:space="preserve"> טיפול בערעור שבו לא קבע </w:t>
      </w:r>
      <w:r w:rsidRPr="00886825">
        <w:rPr>
          <w:rStyle w:val="default"/>
          <w:rFonts w:cs="FrankRuehl"/>
          <w:vanish/>
          <w:sz w:val="22"/>
          <w:szCs w:val="22"/>
          <w:shd w:val="clear" w:color="auto" w:fill="FFFF99"/>
          <w:rtl/>
        </w:rPr>
        <w:t>ב</w:t>
      </w:r>
      <w:r w:rsidRPr="00886825">
        <w:rPr>
          <w:rStyle w:val="default"/>
          <w:rFonts w:cs="FrankRuehl" w:hint="cs"/>
          <w:vanish/>
          <w:sz w:val="22"/>
          <w:szCs w:val="22"/>
          <w:shd w:val="clear" w:color="auto" w:fill="FFFF99"/>
          <w:rtl/>
        </w:rPr>
        <w:t xml:space="preserve">ית המשפט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hint="cs"/>
          <w:vanish/>
          <w:sz w:val="22"/>
          <w:szCs w:val="22"/>
          <w:shd w:val="clear" w:color="auto" w:fill="FFFF99"/>
          <w:rtl/>
        </w:rPr>
        <w:t xml:space="preserve">כאמור בפסקה (3), </w:t>
      </w:r>
      <w:r w:rsidRPr="00886825">
        <w:rPr>
          <w:rStyle w:val="default"/>
          <w:rFonts w:cs="FrankRuehl"/>
          <w:vanish/>
          <w:sz w:val="22"/>
          <w:szCs w:val="22"/>
          <w:shd w:val="clear" w:color="auto" w:fill="FFFF99"/>
          <w:rtl/>
        </w:rPr>
        <w:t>כ</w:t>
      </w:r>
      <w:r w:rsidRPr="00886825">
        <w:rPr>
          <w:rStyle w:val="default"/>
          <w:rFonts w:cs="FrankRuehl" w:hint="cs"/>
          <w:vanish/>
          <w:sz w:val="22"/>
          <w:szCs w:val="22"/>
          <w:shd w:val="clear" w:color="auto" w:fill="FFFF99"/>
          <w:rtl/>
        </w:rPr>
        <w:t xml:space="preserve">ולל ישיבה ראשונה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hint="cs"/>
          <w:vanish/>
          <w:sz w:val="22"/>
          <w:szCs w:val="22"/>
          <w:shd w:val="clear" w:color="auto" w:fill="FFFF99"/>
          <w:rtl/>
        </w:rPr>
        <w:t>בבית המשפט</w:t>
      </w:r>
      <w:r w:rsidRPr="00886825">
        <w:rPr>
          <w:rStyle w:val="default"/>
          <w:rFonts w:cs="FrankRuehl" w:hint="cs"/>
          <w:vanish/>
          <w:sz w:val="22"/>
          <w:szCs w:val="22"/>
          <w:shd w:val="clear" w:color="auto" w:fill="FFFF99"/>
          <w:rtl/>
        </w:rPr>
        <w:tab/>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270</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368</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473</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644</w:t>
      </w:r>
    </w:p>
    <w:p w:rsidR="007832DF" w:rsidRPr="00886825" w:rsidRDefault="007832DF" w:rsidP="007832DF">
      <w:pPr>
        <w:pStyle w:val="P00"/>
        <w:spacing w:before="0"/>
        <w:ind w:left="0" w:right="1134"/>
        <w:rPr>
          <w:rFonts w:hint="cs"/>
          <w:vanish/>
          <w:color w:val="FF0000"/>
          <w:szCs w:val="20"/>
          <w:shd w:val="clear" w:color="auto" w:fill="FFFF99"/>
          <w:rtl/>
        </w:rPr>
      </w:pPr>
    </w:p>
    <w:p w:rsidR="007832DF" w:rsidRPr="00886825" w:rsidRDefault="007832DF" w:rsidP="007832DF">
      <w:pPr>
        <w:pStyle w:val="P00"/>
        <w:spacing w:before="0"/>
        <w:ind w:left="0" w:right="1134"/>
        <w:rPr>
          <w:rFonts w:hint="cs"/>
          <w:b/>
          <w:bCs/>
          <w:vanish/>
          <w:szCs w:val="20"/>
          <w:shd w:val="clear" w:color="auto" w:fill="FFFF99"/>
          <w:rtl/>
        </w:rPr>
      </w:pPr>
      <w:r w:rsidRPr="00886825">
        <w:rPr>
          <w:rFonts w:hint="cs"/>
          <w:vanish/>
          <w:color w:val="FF0000"/>
          <w:szCs w:val="20"/>
          <w:shd w:val="clear" w:color="auto" w:fill="FFFF99"/>
          <w:rtl/>
        </w:rPr>
        <w:t>מיום 1.4.1988</w:t>
      </w:r>
    </w:p>
    <w:p w:rsidR="007832DF" w:rsidRPr="00886825" w:rsidRDefault="007832DF" w:rsidP="007832DF">
      <w:pPr>
        <w:pStyle w:val="P00"/>
        <w:spacing w:before="0"/>
        <w:ind w:left="0" w:right="1134"/>
        <w:rPr>
          <w:rFonts w:hint="cs"/>
          <w:b/>
          <w:bCs/>
          <w:vanish/>
          <w:szCs w:val="20"/>
          <w:shd w:val="clear" w:color="auto" w:fill="FFFF99"/>
          <w:rtl/>
        </w:rPr>
      </w:pPr>
      <w:r w:rsidRPr="00886825">
        <w:rPr>
          <w:rFonts w:hint="cs"/>
          <w:b/>
          <w:bCs/>
          <w:vanish/>
          <w:szCs w:val="20"/>
          <w:shd w:val="clear" w:color="auto" w:fill="FFFF99"/>
          <w:rtl/>
        </w:rPr>
        <w:t>הודעה תשמ"ח-1988</w:t>
      </w:r>
    </w:p>
    <w:p w:rsidR="007832DF" w:rsidRPr="00886825" w:rsidRDefault="007832DF" w:rsidP="007832DF">
      <w:pPr>
        <w:pStyle w:val="P00"/>
        <w:spacing w:before="0"/>
        <w:ind w:left="0" w:right="1134"/>
        <w:rPr>
          <w:rFonts w:hint="cs"/>
          <w:vanish/>
          <w:szCs w:val="20"/>
          <w:shd w:val="clear" w:color="auto" w:fill="FFFF99"/>
          <w:rtl/>
        </w:rPr>
      </w:pPr>
      <w:hyperlink r:id="rId14" w:history="1">
        <w:r w:rsidRPr="00886825">
          <w:rPr>
            <w:rStyle w:val="Hyperlink"/>
            <w:rFonts w:hint="cs"/>
            <w:vanish/>
            <w:szCs w:val="20"/>
            <w:shd w:val="clear" w:color="auto" w:fill="FFFF99"/>
            <w:rtl/>
          </w:rPr>
          <w:t>ק"ת תשמ"ח מס' 5132</w:t>
        </w:r>
      </w:hyperlink>
      <w:r w:rsidRPr="00886825">
        <w:rPr>
          <w:rFonts w:hint="cs"/>
          <w:vanish/>
          <w:szCs w:val="20"/>
          <w:shd w:val="clear" w:color="auto" w:fill="FFFF99"/>
          <w:rtl/>
        </w:rPr>
        <w:t xml:space="preserve"> מיום 8.9.1988 עמ' 1124</w:t>
      </w:r>
    </w:p>
    <w:p w:rsidR="007832DF" w:rsidRPr="00886825" w:rsidRDefault="007832DF" w:rsidP="007832DF">
      <w:pPr>
        <w:pStyle w:val="P00"/>
        <w:tabs>
          <w:tab w:val="clear" w:pos="624"/>
          <w:tab w:val="clear" w:pos="1928"/>
          <w:tab w:val="clear" w:pos="2835"/>
          <w:tab w:val="left" w:pos="4122"/>
        </w:tabs>
        <w:ind w:left="0" w:right="1134"/>
        <w:rPr>
          <w:rStyle w:val="default"/>
          <w:rFonts w:cs="FrankRuehl"/>
          <w:vanish/>
          <w:szCs w:val="20"/>
          <w:shd w:val="clear" w:color="auto" w:fill="FFFF99"/>
          <w:rtl/>
        </w:rPr>
      </w:pP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rStyle w:val="default"/>
          <w:rFonts w:cs="FrankRuehl"/>
          <w:vanish/>
          <w:szCs w:val="20"/>
          <w:u w:val="single"/>
          <w:shd w:val="clear" w:color="auto" w:fill="FFFF99"/>
          <w:rtl/>
        </w:rPr>
        <w:t>ה</w:t>
      </w:r>
      <w:r w:rsidRPr="00886825">
        <w:rPr>
          <w:rStyle w:val="default"/>
          <w:rFonts w:cs="FrankRuehl" w:hint="cs"/>
          <w:vanish/>
          <w:szCs w:val="20"/>
          <w:u w:val="single"/>
          <w:shd w:val="clear" w:color="auto" w:fill="FFFF99"/>
          <w:rtl/>
        </w:rPr>
        <w:t>סכומים המרביים בשקלים חדשים</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957"/>
          <w:tab w:val="left" w:pos="5277"/>
          <w:tab w:val="left" w:pos="6762"/>
        </w:tabs>
        <w:spacing w:before="0"/>
        <w:ind w:left="0" w:right="1134" w:firstLine="0"/>
        <w:rPr>
          <w:vanish/>
          <w:szCs w:val="20"/>
          <w:shd w:val="clear" w:color="auto" w:fill="FFFF99"/>
          <w:rtl/>
        </w:rPr>
      </w:pPr>
      <w:r w:rsidRPr="00886825">
        <w:rPr>
          <w:vanish/>
          <w:szCs w:val="20"/>
          <w:shd w:val="clear" w:color="auto" w:fill="FFFF99"/>
          <w:rtl/>
        </w:rPr>
        <w:tab/>
      </w:r>
      <w:r w:rsidRPr="00886825">
        <w:rPr>
          <w:rFonts w:hint="cs"/>
          <w:vanish/>
          <w:szCs w:val="20"/>
          <w:shd w:val="clear" w:color="auto" w:fill="FFFF99"/>
          <w:rtl/>
        </w:rPr>
        <w:t>בית משפט</w:t>
      </w:r>
      <w:r w:rsidRPr="00886825">
        <w:rPr>
          <w:vanish/>
          <w:szCs w:val="20"/>
          <w:shd w:val="clear" w:color="auto" w:fill="FFFF99"/>
          <w:rtl/>
        </w:rPr>
        <w:tab/>
      </w:r>
      <w:r w:rsidRPr="00886825">
        <w:rPr>
          <w:rFonts w:hint="cs"/>
          <w:vanish/>
          <w:szCs w:val="20"/>
          <w:shd w:val="clear" w:color="auto" w:fill="FFFF99"/>
          <w:rtl/>
        </w:rPr>
        <w:t>בית המשפט</w:t>
      </w:r>
      <w:r w:rsidRPr="00886825">
        <w:rPr>
          <w:vanish/>
          <w:szCs w:val="20"/>
          <w:shd w:val="clear" w:color="auto" w:fill="FFFF99"/>
          <w:rtl/>
        </w:rPr>
        <w:tab/>
      </w:r>
      <w:r w:rsidRPr="00886825">
        <w:rPr>
          <w:rFonts w:hint="cs"/>
          <w:vanish/>
          <w:szCs w:val="20"/>
          <w:shd w:val="clear" w:color="auto" w:fill="FFFF99"/>
          <w:rtl/>
        </w:rPr>
        <w:t>בית המשפט</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969"/>
          <w:tab w:val="left" w:pos="5277"/>
          <w:tab w:val="left" w:pos="6762"/>
        </w:tabs>
        <w:spacing w:before="0"/>
        <w:ind w:left="0" w:right="1134" w:firstLine="0"/>
        <w:rPr>
          <w:rFonts w:hint="cs"/>
          <w:vanish/>
          <w:szCs w:val="20"/>
          <w:u w:val="single"/>
          <w:shd w:val="clear" w:color="auto" w:fill="FFFF99"/>
          <w:rtl/>
        </w:rPr>
      </w:pPr>
      <w:r w:rsidRPr="00886825">
        <w:rPr>
          <w:vanish/>
          <w:szCs w:val="20"/>
          <w:u w:val="single"/>
          <w:shd w:val="clear" w:color="auto" w:fill="FFFF99"/>
          <w:rtl/>
        </w:rPr>
        <w:t>ה</w:t>
      </w:r>
      <w:r w:rsidRPr="00886825">
        <w:rPr>
          <w:rFonts w:hint="cs"/>
          <w:vanish/>
          <w:szCs w:val="20"/>
          <w:u w:val="single"/>
          <w:shd w:val="clear" w:color="auto" w:fill="FFFF99"/>
          <w:rtl/>
        </w:rPr>
        <w:t>שירות</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השלום</w:t>
      </w:r>
      <w:r w:rsidRPr="00886825">
        <w:rPr>
          <w:rFonts w:hint="cs"/>
          <w:vanish/>
          <w:szCs w:val="20"/>
          <w:u w:val="single"/>
          <w:shd w:val="clear" w:color="auto" w:fill="FFFF99"/>
          <w:rtl/>
        </w:rPr>
        <w:tab/>
        <w:t>המחוזי</w:t>
      </w:r>
      <w:r w:rsidRPr="00886825">
        <w:rPr>
          <w:rFonts w:ascii="Arial" w:hAnsi="Arial" w:cs="Arial" w:hint="cs"/>
          <w:vanish/>
          <w:szCs w:val="20"/>
          <w:u w:val="single"/>
          <w:shd w:val="clear" w:color="auto" w:fill="FFFF99"/>
          <w:rtl/>
        </w:rPr>
        <w:t> </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העליון</w:t>
      </w:r>
      <w:r w:rsidRPr="00886825">
        <w:rPr>
          <w:rFonts w:hint="cs"/>
          <w:vanish/>
          <w:szCs w:val="20"/>
          <w:u w:val="single"/>
          <w:shd w:val="clear" w:color="auto" w:fill="FFFF99"/>
          <w:rtl/>
        </w:rPr>
        <w:tab/>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1.</w:t>
      </w:r>
      <w:r w:rsidRPr="00886825">
        <w:rPr>
          <w:rFonts w:hint="cs"/>
          <w:vanish/>
          <w:sz w:val="22"/>
          <w:szCs w:val="22"/>
          <w:shd w:val="clear" w:color="auto" w:fill="FFFF99"/>
          <w:rtl/>
        </w:rPr>
        <w:tab/>
        <w:t xml:space="preserve">לימוד התיק, עבודת הכנה, </w:t>
      </w:r>
      <w:r w:rsidRPr="00886825">
        <w:rPr>
          <w:vanish/>
          <w:sz w:val="22"/>
          <w:szCs w:val="22"/>
          <w:shd w:val="clear" w:color="auto" w:fill="FFFF99"/>
          <w:rtl/>
        </w:rPr>
        <w:t>י</w:t>
      </w:r>
      <w:r w:rsidRPr="00886825">
        <w:rPr>
          <w:rFonts w:hint="cs"/>
          <w:vanish/>
          <w:sz w:val="22"/>
          <w:szCs w:val="22"/>
          <w:shd w:val="clear" w:color="auto" w:fill="FFFF99"/>
          <w:rtl/>
        </w:rPr>
        <w:t xml:space="preserve">שיבה ראשונה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בבית המשפט, </w:t>
      </w:r>
      <w:r w:rsidRPr="00886825">
        <w:rPr>
          <w:vanish/>
          <w:sz w:val="22"/>
          <w:szCs w:val="22"/>
          <w:shd w:val="clear" w:color="auto" w:fill="FFFF99"/>
          <w:rtl/>
        </w:rPr>
        <w:t>ו</w:t>
      </w:r>
      <w:r w:rsidRPr="00886825">
        <w:rPr>
          <w:rFonts w:hint="cs"/>
          <w:vanish/>
          <w:sz w:val="22"/>
          <w:szCs w:val="22"/>
          <w:shd w:val="clear" w:color="auto" w:fill="FFFF99"/>
          <w:rtl/>
        </w:rPr>
        <w:t>ישיבת בית משפט שנועדה</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Fonts w:hint="cs"/>
          <w:vanish/>
          <w:sz w:val="22"/>
          <w:szCs w:val="22"/>
          <w:shd w:val="clear" w:color="auto" w:fill="FFFF99"/>
          <w:rtl/>
        </w:rPr>
        <w:t>להארכת מעצר</w:t>
      </w:r>
      <w:r w:rsidRPr="00886825">
        <w:rPr>
          <w:vanish/>
          <w:sz w:val="22"/>
          <w:szCs w:val="22"/>
          <w:shd w:val="clear" w:color="auto" w:fill="FFFF99"/>
          <w:rtl/>
        </w:rPr>
        <w:tab/>
      </w:r>
      <w:r w:rsidRPr="00886825">
        <w:rPr>
          <w:rFonts w:hint="cs"/>
          <w:strike/>
          <w:vanish/>
          <w:sz w:val="22"/>
          <w:szCs w:val="22"/>
          <w:shd w:val="clear" w:color="auto" w:fill="FFFF99"/>
          <w:rtl/>
        </w:rPr>
        <w:t>460</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532</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922</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1,066</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vanish/>
          <w:sz w:val="22"/>
          <w:szCs w:val="22"/>
          <w:shd w:val="clear" w:color="auto" w:fill="FFFF99"/>
          <w:rtl/>
        </w:rPr>
        <w:t>2.</w:t>
      </w:r>
      <w:r w:rsidRPr="00886825">
        <w:rPr>
          <w:rStyle w:val="default"/>
          <w:rFonts w:cs="FrankRuehl" w:hint="cs"/>
          <w:vanish/>
          <w:sz w:val="22"/>
          <w:szCs w:val="22"/>
          <w:shd w:val="clear" w:color="auto" w:fill="FFFF99"/>
          <w:rtl/>
        </w:rPr>
        <w:tab/>
        <w:t xml:space="preserve">ישיבה נוספת אחרי הישיבה </w:t>
      </w:r>
      <w:r w:rsidRPr="00886825">
        <w:rPr>
          <w:rStyle w:val="default"/>
          <w:rFonts w:cs="FrankRuehl"/>
          <w:vanish/>
          <w:sz w:val="22"/>
          <w:szCs w:val="22"/>
          <w:shd w:val="clear" w:color="auto" w:fill="FFFF99"/>
          <w:rtl/>
        </w:rPr>
        <w:t>ה</w:t>
      </w:r>
      <w:r w:rsidRPr="00886825">
        <w:rPr>
          <w:rStyle w:val="default"/>
          <w:rFonts w:cs="FrankRuehl" w:hint="cs"/>
          <w:vanish/>
          <w:sz w:val="22"/>
          <w:szCs w:val="22"/>
          <w:shd w:val="clear" w:color="auto" w:fill="FFFF99"/>
          <w:rtl/>
        </w:rPr>
        <w:t>ראשונה</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139</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160</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276</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319</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460</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532</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3.</w:t>
      </w:r>
      <w:r w:rsidRPr="00886825">
        <w:rPr>
          <w:rFonts w:hint="cs"/>
          <w:vanish/>
          <w:sz w:val="22"/>
          <w:szCs w:val="22"/>
          <w:shd w:val="clear" w:color="auto" w:fill="FFFF99"/>
          <w:rtl/>
        </w:rPr>
        <w:tab/>
        <w:t xml:space="preserve">טיפול בבית משפט של ערעור </w:t>
      </w:r>
      <w:r w:rsidRPr="00886825">
        <w:rPr>
          <w:vanish/>
          <w:sz w:val="22"/>
          <w:szCs w:val="22"/>
          <w:shd w:val="clear" w:color="auto" w:fill="FFFF99"/>
          <w:rtl/>
        </w:rPr>
        <w:t>כ</w:t>
      </w:r>
      <w:r w:rsidRPr="00886825">
        <w:rPr>
          <w:rFonts w:hint="cs"/>
          <w:vanish/>
          <w:sz w:val="22"/>
          <w:szCs w:val="22"/>
          <w:shd w:val="clear" w:color="auto" w:fill="FFFF99"/>
          <w:rtl/>
        </w:rPr>
        <w:t xml:space="preserve">ולל ישיבה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ראשונה בבית משפט, </w:t>
      </w:r>
      <w:r w:rsidRPr="00886825">
        <w:rPr>
          <w:vanish/>
          <w:sz w:val="22"/>
          <w:szCs w:val="22"/>
          <w:shd w:val="clear" w:color="auto" w:fill="FFFF99"/>
          <w:rtl/>
        </w:rPr>
        <w:t>א</w:t>
      </w:r>
      <w:r w:rsidRPr="00886825">
        <w:rPr>
          <w:rFonts w:hint="cs"/>
          <w:vanish/>
          <w:sz w:val="22"/>
          <w:szCs w:val="22"/>
          <w:shd w:val="clear" w:color="auto" w:fill="FFFF99"/>
          <w:rtl/>
        </w:rPr>
        <w:t xml:space="preserve">ם ראה בית המשפט שהיה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 xml:space="preserve">ערעור קושי מיוחד או שהצריך </w:t>
      </w:r>
      <w:r w:rsidRPr="00886825">
        <w:rPr>
          <w:vanish/>
          <w:sz w:val="22"/>
          <w:szCs w:val="22"/>
          <w:shd w:val="clear" w:color="auto" w:fill="FFFF99"/>
          <w:rtl/>
        </w:rPr>
        <w:t>פ</w:t>
      </w:r>
      <w:r w:rsidRPr="00886825">
        <w:rPr>
          <w:rFonts w:hint="cs"/>
          <w:vanish/>
          <w:sz w:val="22"/>
          <w:szCs w:val="22"/>
          <w:shd w:val="clear" w:color="auto" w:fill="FFFF99"/>
          <w:rtl/>
        </w:rPr>
        <w:t xml:space="preserve">עולות הכנה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מיוחדות וכ</w:t>
      </w:r>
      <w:r w:rsidRPr="00886825">
        <w:rPr>
          <w:vanish/>
          <w:sz w:val="22"/>
          <w:szCs w:val="22"/>
          <w:shd w:val="clear" w:color="auto" w:fill="FFFF99"/>
          <w:rtl/>
        </w:rPr>
        <w:t>ן</w:t>
      </w:r>
      <w:r w:rsidRPr="00886825">
        <w:rPr>
          <w:rFonts w:hint="cs"/>
          <w:vanish/>
          <w:sz w:val="22"/>
          <w:szCs w:val="22"/>
          <w:shd w:val="clear" w:color="auto" w:fill="FFFF99"/>
          <w:rtl/>
        </w:rPr>
        <w:t xml:space="preserve"> הכנת </w:t>
      </w:r>
      <w:r w:rsidRPr="00886825">
        <w:rPr>
          <w:vanish/>
          <w:sz w:val="22"/>
          <w:szCs w:val="22"/>
          <w:shd w:val="clear" w:color="auto" w:fill="FFFF99"/>
          <w:rtl/>
        </w:rPr>
        <w:t>ע</w:t>
      </w:r>
      <w:r w:rsidRPr="00886825">
        <w:rPr>
          <w:rFonts w:hint="cs"/>
          <w:vanish/>
          <w:sz w:val="22"/>
          <w:szCs w:val="22"/>
          <w:shd w:val="clear" w:color="auto" w:fill="FFFF99"/>
          <w:rtl/>
        </w:rPr>
        <w:t xml:space="preserve">רר על החלטה שלא לשחרר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ערבות וישיבה בבית המשפט</w:t>
      </w:r>
      <w:r w:rsidRPr="00886825">
        <w:rPr>
          <w:vanish/>
          <w:sz w:val="22"/>
          <w:szCs w:val="22"/>
          <w:shd w:val="clear" w:color="auto" w:fill="FFFF99"/>
          <w:rtl/>
        </w:rPr>
        <w:tab/>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552</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638</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922</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1,066</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vanish/>
          <w:sz w:val="22"/>
          <w:szCs w:val="22"/>
          <w:shd w:val="clear" w:color="auto" w:fill="FFFF99"/>
          <w:rtl/>
        </w:rPr>
        <w:t>4.</w:t>
      </w:r>
      <w:r w:rsidRPr="00886825">
        <w:rPr>
          <w:rStyle w:val="default"/>
          <w:rFonts w:cs="FrankRuehl" w:hint="cs"/>
          <w:vanish/>
          <w:sz w:val="22"/>
          <w:szCs w:val="22"/>
          <w:shd w:val="clear" w:color="auto" w:fill="FFFF99"/>
          <w:rtl/>
        </w:rPr>
        <w:tab/>
        <w:t xml:space="preserve"> טיפול בערעור שבו לא קבע </w:t>
      </w:r>
      <w:r w:rsidRPr="00886825">
        <w:rPr>
          <w:rStyle w:val="default"/>
          <w:rFonts w:cs="FrankRuehl"/>
          <w:vanish/>
          <w:sz w:val="22"/>
          <w:szCs w:val="22"/>
          <w:shd w:val="clear" w:color="auto" w:fill="FFFF99"/>
          <w:rtl/>
        </w:rPr>
        <w:t>ב</w:t>
      </w:r>
      <w:r w:rsidRPr="00886825">
        <w:rPr>
          <w:rStyle w:val="default"/>
          <w:rFonts w:cs="FrankRuehl" w:hint="cs"/>
          <w:vanish/>
          <w:sz w:val="22"/>
          <w:szCs w:val="22"/>
          <w:shd w:val="clear" w:color="auto" w:fill="FFFF99"/>
          <w:rtl/>
        </w:rPr>
        <w:t xml:space="preserve">ית המשפט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hint="cs"/>
          <w:vanish/>
          <w:sz w:val="22"/>
          <w:szCs w:val="22"/>
          <w:shd w:val="clear" w:color="auto" w:fill="FFFF99"/>
          <w:rtl/>
        </w:rPr>
        <w:t xml:space="preserve">כאמור בפסקה (3), </w:t>
      </w:r>
      <w:r w:rsidRPr="00886825">
        <w:rPr>
          <w:rStyle w:val="default"/>
          <w:rFonts w:cs="FrankRuehl"/>
          <w:vanish/>
          <w:sz w:val="22"/>
          <w:szCs w:val="22"/>
          <w:shd w:val="clear" w:color="auto" w:fill="FFFF99"/>
          <w:rtl/>
        </w:rPr>
        <w:t>כ</w:t>
      </w:r>
      <w:r w:rsidRPr="00886825">
        <w:rPr>
          <w:rStyle w:val="default"/>
          <w:rFonts w:cs="FrankRuehl" w:hint="cs"/>
          <w:vanish/>
          <w:sz w:val="22"/>
          <w:szCs w:val="22"/>
          <w:shd w:val="clear" w:color="auto" w:fill="FFFF99"/>
          <w:rtl/>
        </w:rPr>
        <w:t xml:space="preserve">ולל ישיבה ראשונה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hint="cs"/>
          <w:vanish/>
          <w:sz w:val="22"/>
          <w:szCs w:val="22"/>
          <w:shd w:val="clear" w:color="auto" w:fill="FFFF99"/>
          <w:rtl/>
        </w:rPr>
        <w:t>בבית המשפט</w:t>
      </w:r>
      <w:r w:rsidRPr="00886825">
        <w:rPr>
          <w:rStyle w:val="default"/>
          <w:rFonts w:cs="FrankRuehl" w:hint="cs"/>
          <w:vanish/>
          <w:sz w:val="22"/>
          <w:szCs w:val="22"/>
          <w:shd w:val="clear" w:color="auto" w:fill="FFFF99"/>
          <w:rtl/>
        </w:rPr>
        <w:tab/>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368</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426</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644</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745</w:t>
      </w:r>
    </w:p>
    <w:p w:rsidR="007832DF" w:rsidRPr="00886825" w:rsidRDefault="007832DF" w:rsidP="007832DF">
      <w:pPr>
        <w:pStyle w:val="P00"/>
        <w:spacing w:before="0"/>
        <w:ind w:left="0" w:right="1134"/>
        <w:rPr>
          <w:rFonts w:hint="cs"/>
          <w:vanish/>
          <w:color w:val="FF0000"/>
          <w:szCs w:val="20"/>
          <w:shd w:val="clear" w:color="auto" w:fill="FFFF99"/>
          <w:rtl/>
        </w:rPr>
      </w:pPr>
    </w:p>
    <w:p w:rsidR="007832DF" w:rsidRPr="00886825" w:rsidRDefault="007832DF" w:rsidP="007832DF">
      <w:pPr>
        <w:pStyle w:val="P00"/>
        <w:spacing w:before="0"/>
        <w:ind w:left="0" w:right="1134"/>
        <w:rPr>
          <w:rFonts w:hint="cs"/>
          <w:b/>
          <w:bCs/>
          <w:vanish/>
          <w:szCs w:val="20"/>
          <w:shd w:val="clear" w:color="auto" w:fill="FFFF99"/>
          <w:rtl/>
        </w:rPr>
      </w:pPr>
      <w:r w:rsidRPr="00886825">
        <w:rPr>
          <w:rFonts w:hint="cs"/>
          <w:vanish/>
          <w:color w:val="FF0000"/>
          <w:szCs w:val="20"/>
          <w:shd w:val="clear" w:color="auto" w:fill="FFFF99"/>
          <w:rtl/>
        </w:rPr>
        <w:t>מיום 1.4.1991</w:t>
      </w:r>
    </w:p>
    <w:p w:rsidR="007832DF" w:rsidRPr="00886825" w:rsidRDefault="007832DF" w:rsidP="007832DF">
      <w:pPr>
        <w:pStyle w:val="P00"/>
        <w:spacing w:before="0"/>
        <w:ind w:left="0" w:right="1134"/>
        <w:rPr>
          <w:rFonts w:hint="cs"/>
          <w:b/>
          <w:bCs/>
          <w:vanish/>
          <w:szCs w:val="20"/>
          <w:shd w:val="clear" w:color="auto" w:fill="FFFF99"/>
          <w:rtl/>
        </w:rPr>
      </w:pPr>
      <w:r w:rsidRPr="00886825">
        <w:rPr>
          <w:rFonts w:hint="cs"/>
          <w:b/>
          <w:bCs/>
          <w:vanish/>
          <w:szCs w:val="20"/>
          <w:shd w:val="clear" w:color="auto" w:fill="FFFF99"/>
          <w:rtl/>
        </w:rPr>
        <w:t>הודעה תשנ"א-1991</w:t>
      </w:r>
    </w:p>
    <w:p w:rsidR="007832DF" w:rsidRPr="00886825" w:rsidRDefault="007832DF" w:rsidP="007832DF">
      <w:pPr>
        <w:pStyle w:val="P00"/>
        <w:spacing w:before="0"/>
        <w:ind w:left="0" w:right="1134"/>
        <w:rPr>
          <w:rFonts w:hint="cs"/>
          <w:vanish/>
          <w:szCs w:val="20"/>
          <w:shd w:val="clear" w:color="auto" w:fill="FFFF99"/>
          <w:rtl/>
        </w:rPr>
      </w:pPr>
      <w:hyperlink r:id="rId15" w:history="1">
        <w:r w:rsidRPr="00886825">
          <w:rPr>
            <w:rStyle w:val="Hyperlink"/>
            <w:rFonts w:hint="cs"/>
            <w:vanish/>
            <w:szCs w:val="20"/>
            <w:shd w:val="clear" w:color="auto" w:fill="FFFF99"/>
            <w:rtl/>
          </w:rPr>
          <w:t>ק"ת תשנ"א מס' 5342</w:t>
        </w:r>
      </w:hyperlink>
      <w:r w:rsidRPr="00886825">
        <w:rPr>
          <w:rFonts w:hint="cs"/>
          <w:vanish/>
          <w:szCs w:val="20"/>
          <w:shd w:val="clear" w:color="auto" w:fill="FFFF99"/>
          <w:rtl/>
        </w:rPr>
        <w:t xml:space="preserve"> מיום 21.3.1991 עמ' 757</w:t>
      </w:r>
    </w:p>
    <w:p w:rsidR="007832DF" w:rsidRPr="00886825" w:rsidRDefault="007832DF" w:rsidP="007832DF">
      <w:pPr>
        <w:pStyle w:val="P00"/>
        <w:tabs>
          <w:tab w:val="clear" w:pos="624"/>
          <w:tab w:val="clear" w:pos="1928"/>
          <w:tab w:val="clear" w:pos="2835"/>
          <w:tab w:val="left" w:pos="4122"/>
        </w:tabs>
        <w:ind w:left="0" w:right="1134"/>
        <w:rPr>
          <w:rStyle w:val="default"/>
          <w:rFonts w:cs="FrankRuehl"/>
          <w:vanish/>
          <w:szCs w:val="20"/>
          <w:shd w:val="clear" w:color="auto" w:fill="FFFF99"/>
          <w:rtl/>
        </w:rPr>
      </w:pP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rStyle w:val="default"/>
          <w:rFonts w:cs="FrankRuehl"/>
          <w:vanish/>
          <w:szCs w:val="20"/>
          <w:u w:val="single"/>
          <w:shd w:val="clear" w:color="auto" w:fill="FFFF99"/>
          <w:rtl/>
        </w:rPr>
        <w:t>ה</w:t>
      </w:r>
      <w:r w:rsidRPr="00886825">
        <w:rPr>
          <w:rStyle w:val="default"/>
          <w:rFonts w:cs="FrankRuehl" w:hint="cs"/>
          <w:vanish/>
          <w:szCs w:val="20"/>
          <w:u w:val="single"/>
          <w:shd w:val="clear" w:color="auto" w:fill="FFFF99"/>
          <w:rtl/>
        </w:rPr>
        <w:t>סכומים המרביים בשקלים חדשים</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957"/>
          <w:tab w:val="left" w:pos="5277"/>
          <w:tab w:val="left" w:pos="6762"/>
        </w:tabs>
        <w:spacing w:before="0"/>
        <w:ind w:left="0" w:right="1134" w:firstLine="0"/>
        <w:rPr>
          <w:vanish/>
          <w:szCs w:val="20"/>
          <w:shd w:val="clear" w:color="auto" w:fill="FFFF99"/>
          <w:rtl/>
        </w:rPr>
      </w:pPr>
      <w:r w:rsidRPr="00886825">
        <w:rPr>
          <w:vanish/>
          <w:szCs w:val="20"/>
          <w:shd w:val="clear" w:color="auto" w:fill="FFFF99"/>
          <w:rtl/>
        </w:rPr>
        <w:tab/>
      </w:r>
      <w:r w:rsidRPr="00886825">
        <w:rPr>
          <w:rFonts w:hint="cs"/>
          <w:vanish/>
          <w:szCs w:val="20"/>
          <w:shd w:val="clear" w:color="auto" w:fill="FFFF99"/>
          <w:rtl/>
        </w:rPr>
        <w:t>בית משפט</w:t>
      </w:r>
      <w:r w:rsidRPr="00886825">
        <w:rPr>
          <w:vanish/>
          <w:szCs w:val="20"/>
          <w:shd w:val="clear" w:color="auto" w:fill="FFFF99"/>
          <w:rtl/>
        </w:rPr>
        <w:tab/>
      </w:r>
      <w:r w:rsidRPr="00886825">
        <w:rPr>
          <w:rFonts w:hint="cs"/>
          <w:vanish/>
          <w:szCs w:val="20"/>
          <w:shd w:val="clear" w:color="auto" w:fill="FFFF99"/>
          <w:rtl/>
        </w:rPr>
        <w:t>בית המשפט</w:t>
      </w:r>
      <w:r w:rsidRPr="00886825">
        <w:rPr>
          <w:vanish/>
          <w:szCs w:val="20"/>
          <w:shd w:val="clear" w:color="auto" w:fill="FFFF99"/>
          <w:rtl/>
        </w:rPr>
        <w:tab/>
      </w:r>
      <w:r w:rsidRPr="00886825">
        <w:rPr>
          <w:rFonts w:hint="cs"/>
          <w:vanish/>
          <w:szCs w:val="20"/>
          <w:shd w:val="clear" w:color="auto" w:fill="FFFF99"/>
          <w:rtl/>
        </w:rPr>
        <w:t>בית המשפט</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969"/>
          <w:tab w:val="left" w:pos="5277"/>
          <w:tab w:val="left" w:pos="6762"/>
        </w:tabs>
        <w:spacing w:before="0"/>
        <w:ind w:left="0" w:right="1134" w:firstLine="0"/>
        <w:rPr>
          <w:rFonts w:hint="cs"/>
          <w:vanish/>
          <w:szCs w:val="20"/>
          <w:u w:val="single"/>
          <w:shd w:val="clear" w:color="auto" w:fill="FFFF99"/>
          <w:rtl/>
        </w:rPr>
      </w:pPr>
      <w:r w:rsidRPr="00886825">
        <w:rPr>
          <w:vanish/>
          <w:szCs w:val="20"/>
          <w:u w:val="single"/>
          <w:shd w:val="clear" w:color="auto" w:fill="FFFF99"/>
          <w:rtl/>
        </w:rPr>
        <w:t>ה</w:t>
      </w:r>
      <w:r w:rsidRPr="00886825">
        <w:rPr>
          <w:rFonts w:hint="cs"/>
          <w:vanish/>
          <w:szCs w:val="20"/>
          <w:u w:val="single"/>
          <w:shd w:val="clear" w:color="auto" w:fill="FFFF99"/>
          <w:rtl/>
        </w:rPr>
        <w:t>שירות</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השלום</w:t>
      </w:r>
      <w:r w:rsidRPr="00886825">
        <w:rPr>
          <w:rFonts w:hint="cs"/>
          <w:vanish/>
          <w:szCs w:val="20"/>
          <w:u w:val="single"/>
          <w:shd w:val="clear" w:color="auto" w:fill="FFFF99"/>
          <w:rtl/>
        </w:rPr>
        <w:tab/>
        <w:t>המחוזי</w:t>
      </w:r>
      <w:r w:rsidRPr="00886825">
        <w:rPr>
          <w:rFonts w:ascii="Arial" w:hAnsi="Arial" w:cs="Arial" w:hint="cs"/>
          <w:vanish/>
          <w:szCs w:val="20"/>
          <w:u w:val="single"/>
          <w:shd w:val="clear" w:color="auto" w:fill="FFFF99"/>
          <w:rtl/>
        </w:rPr>
        <w:t> </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העליון</w:t>
      </w:r>
      <w:r w:rsidRPr="00886825">
        <w:rPr>
          <w:rFonts w:hint="cs"/>
          <w:vanish/>
          <w:szCs w:val="20"/>
          <w:u w:val="single"/>
          <w:shd w:val="clear" w:color="auto" w:fill="FFFF99"/>
          <w:rtl/>
        </w:rPr>
        <w:tab/>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1.</w:t>
      </w:r>
      <w:r w:rsidRPr="00886825">
        <w:rPr>
          <w:rFonts w:hint="cs"/>
          <w:vanish/>
          <w:sz w:val="22"/>
          <w:szCs w:val="22"/>
          <w:shd w:val="clear" w:color="auto" w:fill="FFFF99"/>
          <w:rtl/>
        </w:rPr>
        <w:tab/>
        <w:t xml:space="preserve">לימוד התיק, עבודת הכנה, </w:t>
      </w:r>
      <w:r w:rsidRPr="00886825">
        <w:rPr>
          <w:vanish/>
          <w:sz w:val="22"/>
          <w:szCs w:val="22"/>
          <w:shd w:val="clear" w:color="auto" w:fill="FFFF99"/>
          <w:rtl/>
        </w:rPr>
        <w:t>י</w:t>
      </w:r>
      <w:r w:rsidRPr="00886825">
        <w:rPr>
          <w:rFonts w:hint="cs"/>
          <w:vanish/>
          <w:sz w:val="22"/>
          <w:szCs w:val="22"/>
          <w:shd w:val="clear" w:color="auto" w:fill="FFFF99"/>
          <w:rtl/>
        </w:rPr>
        <w:t xml:space="preserve">שיבה ראשונה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בבית המשפט, </w:t>
      </w:r>
      <w:r w:rsidRPr="00886825">
        <w:rPr>
          <w:vanish/>
          <w:sz w:val="22"/>
          <w:szCs w:val="22"/>
          <w:shd w:val="clear" w:color="auto" w:fill="FFFF99"/>
          <w:rtl/>
        </w:rPr>
        <w:t>ו</w:t>
      </w:r>
      <w:r w:rsidRPr="00886825">
        <w:rPr>
          <w:rFonts w:hint="cs"/>
          <w:vanish/>
          <w:sz w:val="22"/>
          <w:szCs w:val="22"/>
          <w:shd w:val="clear" w:color="auto" w:fill="FFFF99"/>
          <w:rtl/>
        </w:rPr>
        <w:t>ישיבת בית משפט שנועדה</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Fonts w:hint="cs"/>
          <w:vanish/>
          <w:sz w:val="22"/>
          <w:szCs w:val="22"/>
          <w:shd w:val="clear" w:color="auto" w:fill="FFFF99"/>
          <w:rtl/>
        </w:rPr>
        <w:t>להארכת מעצר</w:t>
      </w:r>
      <w:r w:rsidRPr="00886825">
        <w:rPr>
          <w:vanish/>
          <w:sz w:val="22"/>
          <w:szCs w:val="22"/>
          <w:shd w:val="clear" w:color="auto" w:fill="FFFF99"/>
          <w:rtl/>
        </w:rPr>
        <w:tab/>
      </w:r>
      <w:r w:rsidRPr="00886825">
        <w:rPr>
          <w:rFonts w:hint="cs"/>
          <w:strike/>
          <w:vanish/>
          <w:sz w:val="22"/>
          <w:szCs w:val="22"/>
          <w:shd w:val="clear" w:color="auto" w:fill="FFFF99"/>
          <w:rtl/>
        </w:rPr>
        <w:t>532</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797</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1,066</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1,596</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vanish/>
          <w:sz w:val="22"/>
          <w:szCs w:val="22"/>
          <w:shd w:val="clear" w:color="auto" w:fill="FFFF99"/>
          <w:rtl/>
        </w:rPr>
        <w:t>2.</w:t>
      </w:r>
      <w:r w:rsidRPr="00886825">
        <w:rPr>
          <w:rStyle w:val="default"/>
          <w:rFonts w:cs="FrankRuehl" w:hint="cs"/>
          <w:vanish/>
          <w:sz w:val="22"/>
          <w:szCs w:val="22"/>
          <w:shd w:val="clear" w:color="auto" w:fill="FFFF99"/>
          <w:rtl/>
        </w:rPr>
        <w:tab/>
        <w:t xml:space="preserve">ישיבה נוספת אחרי הישיבה </w:t>
      </w:r>
      <w:r w:rsidRPr="00886825">
        <w:rPr>
          <w:rStyle w:val="default"/>
          <w:rFonts w:cs="FrankRuehl"/>
          <w:vanish/>
          <w:sz w:val="22"/>
          <w:szCs w:val="22"/>
          <w:shd w:val="clear" w:color="auto" w:fill="FFFF99"/>
          <w:rtl/>
        </w:rPr>
        <w:t>ה</w:t>
      </w:r>
      <w:r w:rsidRPr="00886825">
        <w:rPr>
          <w:rStyle w:val="default"/>
          <w:rFonts w:cs="FrankRuehl" w:hint="cs"/>
          <w:vanish/>
          <w:sz w:val="22"/>
          <w:szCs w:val="22"/>
          <w:shd w:val="clear" w:color="auto" w:fill="FFFF99"/>
          <w:rtl/>
        </w:rPr>
        <w:t>ראשונה</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160</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240</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319</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478</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532</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797</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3.</w:t>
      </w:r>
      <w:r w:rsidRPr="00886825">
        <w:rPr>
          <w:rFonts w:hint="cs"/>
          <w:vanish/>
          <w:sz w:val="22"/>
          <w:szCs w:val="22"/>
          <w:shd w:val="clear" w:color="auto" w:fill="FFFF99"/>
          <w:rtl/>
        </w:rPr>
        <w:tab/>
        <w:t xml:space="preserve">טיפול בבית משפט של ערעור </w:t>
      </w:r>
      <w:r w:rsidRPr="00886825">
        <w:rPr>
          <w:vanish/>
          <w:sz w:val="22"/>
          <w:szCs w:val="22"/>
          <w:shd w:val="clear" w:color="auto" w:fill="FFFF99"/>
          <w:rtl/>
        </w:rPr>
        <w:t>כ</w:t>
      </w:r>
      <w:r w:rsidRPr="00886825">
        <w:rPr>
          <w:rFonts w:hint="cs"/>
          <w:vanish/>
          <w:sz w:val="22"/>
          <w:szCs w:val="22"/>
          <w:shd w:val="clear" w:color="auto" w:fill="FFFF99"/>
          <w:rtl/>
        </w:rPr>
        <w:t xml:space="preserve">ולל ישיבה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ראשונה בבית משפט, </w:t>
      </w:r>
      <w:r w:rsidRPr="00886825">
        <w:rPr>
          <w:vanish/>
          <w:sz w:val="22"/>
          <w:szCs w:val="22"/>
          <w:shd w:val="clear" w:color="auto" w:fill="FFFF99"/>
          <w:rtl/>
        </w:rPr>
        <w:t>א</w:t>
      </w:r>
      <w:r w:rsidRPr="00886825">
        <w:rPr>
          <w:rFonts w:hint="cs"/>
          <w:vanish/>
          <w:sz w:val="22"/>
          <w:szCs w:val="22"/>
          <w:shd w:val="clear" w:color="auto" w:fill="FFFF99"/>
          <w:rtl/>
        </w:rPr>
        <w:t xml:space="preserve">ם ראה בית המשפט שהיה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 xml:space="preserve">ערעור קושי מיוחד או שהצריך </w:t>
      </w:r>
      <w:r w:rsidRPr="00886825">
        <w:rPr>
          <w:vanish/>
          <w:sz w:val="22"/>
          <w:szCs w:val="22"/>
          <w:shd w:val="clear" w:color="auto" w:fill="FFFF99"/>
          <w:rtl/>
        </w:rPr>
        <w:t>פ</w:t>
      </w:r>
      <w:r w:rsidRPr="00886825">
        <w:rPr>
          <w:rFonts w:hint="cs"/>
          <w:vanish/>
          <w:sz w:val="22"/>
          <w:szCs w:val="22"/>
          <w:shd w:val="clear" w:color="auto" w:fill="FFFF99"/>
          <w:rtl/>
        </w:rPr>
        <w:t xml:space="preserve">עולות הכנה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מיוחדות וכ</w:t>
      </w:r>
      <w:r w:rsidRPr="00886825">
        <w:rPr>
          <w:vanish/>
          <w:sz w:val="22"/>
          <w:szCs w:val="22"/>
          <w:shd w:val="clear" w:color="auto" w:fill="FFFF99"/>
          <w:rtl/>
        </w:rPr>
        <w:t>ן</w:t>
      </w:r>
      <w:r w:rsidRPr="00886825">
        <w:rPr>
          <w:rFonts w:hint="cs"/>
          <w:vanish/>
          <w:sz w:val="22"/>
          <w:szCs w:val="22"/>
          <w:shd w:val="clear" w:color="auto" w:fill="FFFF99"/>
          <w:rtl/>
        </w:rPr>
        <w:t xml:space="preserve"> הכנת </w:t>
      </w:r>
      <w:r w:rsidRPr="00886825">
        <w:rPr>
          <w:vanish/>
          <w:sz w:val="22"/>
          <w:szCs w:val="22"/>
          <w:shd w:val="clear" w:color="auto" w:fill="FFFF99"/>
          <w:rtl/>
        </w:rPr>
        <w:t>ע</w:t>
      </w:r>
      <w:r w:rsidRPr="00886825">
        <w:rPr>
          <w:rFonts w:hint="cs"/>
          <w:vanish/>
          <w:sz w:val="22"/>
          <w:szCs w:val="22"/>
          <w:shd w:val="clear" w:color="auto" w:fill="FFFF99"/>
          <w:rtl/>
        </w:rPr>
        <w:t xml:space="preserve">רר על החלטה שלא לשחרר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ערבות וישיבה בבית המשפט</w:t>
      </w:r>
      <w:r w:rsidRPr="00886825">
        <w:rPr>
          <w:vanish/>
          <w:sz w:val="22"/>
          <w:szCs w:val="22"/>
          <w:shd w:val="clear" w:color="auto" w:fill="FFFF99"/>
          <w:rtl/>
        </w:rPr>
        <w:tab/>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638</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956</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1,066</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1,596</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vanish/>
          <w:sz w:val="22"/>
          <w:szCs w:val="22"/>
          <w:shd w:val="clear" w:color="auto" w:fill="FFFF99"/>
          <w:rtl/>
        </w:rPr>
        <w:t>4.</w:t>
      </w:r>
      <w:r w:rsidRPr="00886825">
        <w:rPr>
          <w:rStyle w:val="default"/>
          <w:rFonts w:cs="FrankRuehl" w:hint="cs"/>
          <w:vanish/>
          <w:sz w:val="22"/>
          <w:szCs w:val="22"/>
          <w:shd w:val="clear" w:color="auto" w:fill="FFFF99"/>
          <w:rtl/>
        </w:rPr>
        <w:tab/>
        <w:t xml:space="preserve"> טיפול בערעור שבו לא קבע </w:t>
      </w:r>
      <w:r w:rsidRPr="00886825">
        <w:rPr>
          <w:rStyle w:val="default"/>
          <w:rFonts w:cs="FrankRuehl"/>
          <w:vanish/>
          <w:sz w:val="22"/>
          <w:szCs w:val="22"/>
          <w:shd w:val="clear" w:color="auto" w:fill="FFFF99"/>
          <w:rtl/>
        </w:rPr>
        <w:t>ב</w:t>
      </w:r>
      <w:r w:rsidRPr="00886825">
        <w:rPr>
          <w:rStyle w:val="default"/>
          <w:rFonts w:cs="FrankRuehl" w:hint="cs"/>
          <w:vanish/>
          <w:sz w:val="22"/>
          <w:szCs w:val="22"/>
          <w:shd w:val="clear" w:color="auto" w:fill="FFFF99"/>
          <w:rtl/>
        </w:rPr>
        <w:t xml:space="preserve">ית המשפט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hint="cs"/>
          <w:vanish/>
          <w:sz w:val="22"/>
          <w:szCs w:val="22"/>
          <w:shd w:val="clear" w:color="auto" w:fill="FFFF99"/>
          <w:rtl/>
        </w:rPr>
        <w:t xml:space="preserve">כאמור בפסקה (3), </w:t>
      </w:r>
      <w:r w:rsidRPr="00886825">
        <w:rPr>
          <w:rStyle w:val="default"/>
          <w:rFonts w:cs="FrankRuehl"/>
          <w:vanish/>
          <w:sz w:val="22"/>
          <w:szCs w:val="22"/>
          <w:shd w:val="clear" w:color="auto" w:fill="FFFF99"/>
          <w:rtl/>
        </w:rPr>
        <w:t>כ</w:t>
      </w:r>
      <w:r w:rsidRPr="00886825">
        <w:rPr>
          <w:rStyle w:val="default"/>
          <w:rFonts w:cs="FrankRuehl" w:hint="cs"/>
          <w:vanish/>
          <w:sz w:val="22"/>
          <w:szCs w:val="22"/>
          <w:shd w:val="clear" w:color="auto" w:fill="FFFF99"/>
          <w:rtl/>
        </w:rPr>
        <w:t xml:space="preserve">ולל ישיבה ראשונה </w:t>
      </w:r>
    </w:p>
    <w:p w:rsidR="007832DF" w:rsidRPr="00886825" w:rsidRDefault="007832DF" w:rsidP="007832DF">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hint="cs"/>
          <w:vanish/>
          <w:sz w:val="22"/>
          <w:szCs w:val="22"/>
          <w:shd w:val="clear" w:color="auto" w:fill="FFFF99"/>
          <w:rtl/>
        </w:rPr>
        <w:t>בבית המשפט</w:t>
      </w:r>
      <w:r w:rsidRPr="00886825">
        <w:rPr>
          <w:rStyle w:val="default"/>
          <w:rFonts w:cs="FrankRuehl" w:hint="cs"/>
          <w:vanish/>
          <w:sz w:val="22"/>
          <w:szCs w:val="22"/>
          <w:shd w:val="clear" w:color="auto" w:fill="FFFF99"/>
          <w:rtl/>
        </w:rPr>
        <w:tab/>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426</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638</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745</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1,116</w:t>
      </w:r>
    </w:p>
    <w:p w:rsidR="006C6473" w:rsidRPr="00886825" w:rsidRDefault="006C6473" w:rsidP="006C6473">
      <w:pPr>
        <w:pStyle w:val="P00"/>
        <w:spacing w:before="0"/>
        <w:ind w:left="0" w:right="1134"/>
        <w:rPr>
          <w:rFonts w:hint="cs"/>
          <w:vanish/>
          <w:color w:val="FF0000"/>
          <w:szCs w:val="20"/>
          <w:shd w:val="clear" w:color="auto" w:fill="FFFF99"/>
          <w:rtl/>
        </w:rPr>
      </w:pPr>
    </w:p>
    <w:p w:rsidR="006C6473" w:rsidRPr="00886825" w:rsidRDefault="006C6473" w:rsidP="006C6473">
      <w:pPr>
        <w:pStyle w:val="P00"/>
        <w:spacing w:before="0"/>
        <w:ind w:left="0" w:right="1134"/>
        <w:rPr>
          <w:rFonts w:hint="cs"/>
          <w:b/>
          <w:bCs/>
          <w:vanish/>
          <w:szCs w:val="20"/>
          <w:shd w:val="clear" w:color="auto" w:fill="FFFF99"/>
          <w:rtl/>
        </w:rPr>
      </w:pPr>
      <w:r w:rsidRPr="00886825">
        <w:rPr>
          <w:rFonts w:hint="cs"/>
          <w:vanish/>
          <w:color w:val="FF0000"/>
          <w:szCs w:val="20"/>
          <w:shd w:val="clear" w:color="auto" w:fill="FFFF99"/>
          <w:rtl/>
        </w:rPr>
        <w:t>מיום 1.4.1994</w:t>
      </w:r>
    </w:p>
    <w:p w:rsidR="006C6473" w:rsidRPr="00886825" w:rsidRDefault="006C6473" w:rsidP="006C6473">
      <w:pPr>
        <w:pStyle w:val="P00"/>
        <w:spacing w:before="0"/>
        <w:ind w:left="0" w:right="1134"/>
        <w:rPr>
          <w:rFonts w:hint="cs"/>
          <w:b/>
          <w:bCs/>
          <w:vanish/>
          <w:szCs w:val="20"/>
          <w:shd w:val="clear" w:color="auto" w:fill="FFFF99"/>
          <w:rtl/>
        </w:rPr>
      </w:pPr>
      <w:r w:rsidRPr="00886825">
        <w:rPr>
          <w:rFonts w:hint="cs"/>
          <w:b/>
          <w:bCs/>
          <w:vanish/>
          <w:szCs w:val="20"/>
          <w:shd w:val="clear" w:color="auto" w:fill="FFFF99"/>
          <w:rtl/>
        </w:rPr>
        <w:t>הודעה תשנ"ד-1994</w:t>
      </w:r>
    </w:p>
    <w:p w:rsidR="006C6473" w:rsidRPr="00886825" w:rsidRDefault="006C6473" w:rsidP="006C6473">
      <w:pPr>
        <w:pStyle w:val="P00"/>
        <w:spacing w:before="0"/>
        <w:ind w:left="0" w:right="1134"/>
        <w:rPr>
          <w:rFonts w:hint="cs"/>
          <w:vanish/>
          <w:szCs w:val="20"/>
          <w:shd w:val="clear" w:color="auto" w:fill="FFFF99"/>
          <w:rtl/>
        </w:rPr>
      </w:pPr>
      <w:hyperlink r:id="rId16" w:history="1">
        <w:r w:rsidRPr="00886825">
          <w:rPr>
            <w:rStyle w:val="Hyperlink"/>
            <w:rFonts w:hint="cs"/>
            <w:vanish/>
            <w:szCs w:val="20"/>
            <w:shd w:val="clear" w:color="auto" w:fill="FFFF99"/>
            <w:rtl/>
          </w:rPr>
          <w:t>ק"ת תשנ"ד מס' 5583</w:t>
        </w:r>
      </w:hyperlink>
      <w:r w:rsidRPr="00886825">
        <w:rPr>
          <w:rFonts w:hint="cs"/>
          <w:vanish/>
          <w:szCs w:val="20"/>
          <w:shd w:val="clear" w:color="auto" w:fill="FFFF99"/>
          <w:rtl/>
        </w:rPr>
        <w:t xml:space="preserve"> מיום 24.3.1994 עמ' 753</w:t>
      </w:r>
    </w:p>
    <w:p w:rsidR="006C6473" w:rsidRPr="00886825" w:rsidRDefault="006C6473" w:rsidP="006C6473">
      <w:pPr>
        <w:pStyle w:val="P00"/>
        <w:tabs>
          <w:tab w:val="clear" w:pos="624"/>
          <w:tab w:val="clear" w:pos="1928"/>
          <w:tab w:val="clear" w:pos="2835"/>
          <w:tab w:val="left" w:pos="4122"/>
        </w:tabs>
        <w:ind w:left="0" w:right="1134"/>
        <w:rPr>
          <w:rStyle w:val="default"/>
          <w:rFonts w:cs="FrankRuehl"/>
          <w:vanish/>
          <w:szCs w:val="20"/>
          <w:shd w:val="clear" w:color="auto" w:fill="FFFF99"/>
          <w:rtl/>
        </w:rPr>
      </w:pP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rStyle w:val="default"/>
          <w:rFonts w:cs="FrankRuehl"/>
          <w:vanish/>
          <w:szCs w:val="20"/>
          <w:u w:val="single"/>
          <w:shd w:val="clear" w:color="auto" w:fill="FFFF99"/>
          <w:rtl/>
        </w:rPr>
        <w:t>ה</w:t>
      </w:r>
      <w:r w:rsidRPr="00886825">
        <w:rPr>
          <w:rStyle w:val="default"/>
          <w:rFonts w:cs="FrankRuehl" w:hint="cs"/>
          <w:vanish/>
          <w:szCs w:val="20"/>
          <w:u w:val="single"/>
          <w:shd w:val="clear" w:color="auto" w:fill="FFFF99"/>
          <w:rtl/>
        </w:rPr>
        <w:t>סכומים המרביים בשקלים חדשים</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957"/>
          <w:tab w:val="left" w:pos="5277"/>
          <w:tab w:val="left" w:pos="6762"/>
        </w:tabs>
        <w:spacing w:before="0"/>
        <w:ind w:left="0" w:right="1134" w:firstLine="0"/>
        <w:rPr>
          <w:vanish/>
          <w:szCs w:val="20"/>
          <w:shd w:val="clear" w:color="auto" w:fill="FFFF99"/>
          <w:rtl/>
        </w:rPr>
      </w:pPr>
      <w:r w:rsidRPr="00886825">
        <w:rPr>
          <w:vanish/>
          <w:szCs w:val="20"/>
          <w:shd w:val="clear" w:color="auto" w:fill="FFFF99"/>
          <w:rtl/>
        </w:rPr>
        <w:tab/>
      </w:r>
      <w:r w:rsidRPr="00886825">
        <w:rPr>
          <w:rFonts w:hint="cs"/>
          <w:vanish/>
          <w:szCs w:val="20"/>
          <w:shd w:val="clear" w:color="auto" w:fill="FFFF99"/>
          <w:rtl/>
        </w:rPr>
        <w:t>בית משפט</w:t>
      </w:r>
      <w:r w:rsidRPr="00886825">
        <w:rPr>
          <w:vanish/>
          <w:szCs w:val="20"/>
          <w:shd w:val="clear" w:color="auto" w:fill="FFFF99"/>
          <w:rtl/>
        </w:rPr>
        <w:tab/>
      </w:r>
      <w:r w:rsidRPr="00886825">
        <w:rPr>
          <w:rFonts w:hint="cs"/>
          <w:vanish/>
          <w:szCs w:val="20"/>
          <w:shd w:val="clear" w:color="auto" w:fill="FFFF99"/>
          <w:rtl/>
        </w:rPr>
        <w:t>בית המשפט</w:t>
      </w:r>
      <w:r w:rsidRPr="00886825">
        <w:rPr>
          <w:vanish/>
          <w:szCs w:val="20"/>
          <w:shd w:val="clear" w:color="auto" w:fill="FFFF99"/>
          <w:rtl/>
        </w:rPr>
        <w:tab/>
      </w:r>
      <w:r w:rsidRPr="00886825">
        <w:rPr>
          <w:rFonts w:hint="cs"/>
          <w:vanish/>
          <w:szCs w:val="20"/>
          <w:shd w:val="clear" w:color="auto" w:fill="FFFF99"/>
          <w:rtl/>
        </w:rPr>
        <w:t>בית המשפט</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969"/>
          <w:tab w:val="left" w:pos="5277"/>
          <w:tab w:val="left" w:pos="6762"/>
        </w:tabs>
        <w:spacing w:before="0"/>
        <w:ind w:left="0" w:right="1134" w:firstLine="0"/>
        <w:rPr>
          <w:rFonts w:hint="cs"/>
          <w:vanish/>
          <w:szCs w:val="20"/>
          <w:u w:val="single"/>
          <w:shd w:val="clear" w:color="auto" w:fill="FFFF99"/>
          <w:rtl/>
        </w:rPr>
      </w:pPr>
      <w:r w:rsidRPr="00886825">
        <w:rPr>
          <w:vanish/>
          <w:szCs w:val="20"/>
          <w:u w:val="single"/>
          <w:shd w:val="clear" w:color="auto" w:fill="FFFF99"/>
          <w:rtl/>
        </w:rPr>
        <w:t>ה</w:t>
      </w:r>
      <w:r w:rsidRPr="00886825">
        <w:rPr>
          <w:rFonts w:hint="cs"/>
          <w:vanish/>
          <w:szCs w:val="20"/>
          <w:u w:val="single"/>
          <w:shd w:val="clear" w:color="auto" w:fill="FFFF99"/>
          <w:rtl/>
        </w:rPr>
        <w:t>שירות</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השלום</w:t>
      </w:r>
      <w:r w:rsidRPr="00886825">
        <w:rPr>
          <w:rFonts w:hint="cs"/>
          <w:vanish/>
          <w:szCs w:val="20"/>
          <w:u w:val="single"/>
          <w:shd w:val="clear" w:color="auto" w:fill="FFFF99"/>
          <w:rtl/>
        </w:rPr>
        <w:tab/>
        <w:t>המחוזי</w:t>
      </w:r>
      <w:r w:rsidRPr="00886825">
        <w:rPr>
          <w:rFonts w:ascii="Arial" w:hAnsi="Arial" w:cs="Arial" w:hint="cs"/>
          <w:vanish/>
          <w:szCs w:val="20"/>
          <w:u w:val="single"/>
          <w:shd w:val="clear" w:color="auto" w:fill="FFFF99"/>
          <w:rtl/>
        </w:rPr>
        <w:t> </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העליון</w:t>
      </w:r>
      <w:r w:rsidRPr="00886825">
        <w:rPr>
          <w:rFonts w:hint="cs"/>
          <w:vanish/>
          <w:szCs w:val="20"/>
          <w:u w:val="single"/>
          <w:shd w:val="clear" w:color="auto" w:fill="FFFF99"/>
          <w:rtl/>
        </w:rPr>
        <w:tab/>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1.</w:t>
      </w:r>
      <w:r w:rsidRPr="00886825">
        <w:rPr>
          <w:rFonts w:hint="cs"/>
          <w:vanish/>
          <w:sz w:val="22"/>
          <w:szCs w:val="22"/>
          <w:shd w:val="clear" w:color="auto" w:fill="FFFF99"/>
          <w:rtl/>
        </w:rPr>
        <w:tab/>
        <w:t xml:space="preserve">לימוד התיק, עבודת הכנה, </w:t>
      </w:r>
      <w:r w:rsidRPr="00886825">
        <w:rPr>
          <w:vanish/>
          <w:sz w:val="22"/>
          <w:szCs w:val="22"/>
          <w:shd w:val="clear" w:color="auto" w:fill="FFFF99"/>
          <w:rtl/>
        </w:rPr>
        <w:t>י</w:t>
      </w:r>
      <w:r w:rsidRPr="00886825">
        <w:rPr>
          <w:rFonts w:hint="cs"/>
          <w:vanish/>
          <w:sz w:val="22"/>
          <w:szCs w:val="22"/>
          <w:shd w:val="clear" w:color="auto" w:fill="FFFF99"/>
          <w:rtl/>
        </w:rPr>
        <w:t xml:space="preserve">שיבה ראשונה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בבית המשפט, </w:t>
      </w:r>
      <w:r w:rsidRPr="00886825">
        <w:rPr>
          <w:vanish/>
          <w:sz w:val="22"/>
          <w:szCs w:val="22"/>
          <w:shd w:val="clear" w:color="auto" w:fill="FFFF99"/>
          <w:rtl/>
        </w:rPr>
        <w:t>ו</w:t>
      </w:r>
      <w:r w:rsidRPr="00886825">
        <w:rPr>
          <w:rFonts w:hint="cs"/>
          <w:vanish/>
          <w:sz w:val="22"/>
          <w:szCs w:val="22"/>
          <w:shd w:val="clear" w:color="auto" w:fill="FFFF99"/>
          <w:rtl/>
        </w:rPr>
        <w:t>ישיבת בית משפט שנועדה</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Fonts w:hint="cs"/>
          <w:vanish/>
          <w:sz w:val="22"/>
          <w:szCs w:val="22"/>
          <w:shd w:val="clear" w:color="auto" w:fill="FFFF99"/>
          <w:rtl/>
        </w:rPr>
        <w:t>להארכת מעצר</w:t>
      </w:r>
      <w:r w:rsidRPr="00886825">
        <w:rPr>
          <w:vanish/>
          <w:sz w:val="22"/>
          <w:szCs w:val="22"/>
          <w:shd w:val="clear" w:color="auto" w:fill="FFFF99"/>
          <w:rtl/>
        </w:rPr>
        <w:tab/>
      </w:r>
      <w:r w:rsidRPr="00886825">
        <w:rPr>
          <w:rFonts w:hint="cs"/>
          <w:strike/>
          <w:vanish/>
          <w:sz w:val="22"/>
          <w:szCs w:val="22"/>
          <w:shd w:val="clear" w:color="auto" w:fill="FFFF99"/>
          <w:rtl/>
        </w:rPr>
        <w:t>797</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1,138</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1,596</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2,278</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vanish/>
          <w:sz w:val="22"/>
          <w:szCs w:val="22"/>
          <w:shd w:val="clear" w:color="auto" w:fill="FFFF99"/>
          <w:rtl/>
        </w:rPr>
        <w:t>2.</w:t>
      </w:r>
      <w:r w:rsidRPr="00886825">
        <w:rPr>
          <w:rStyle w:val="default"/>
          <w:rFonts w:cs="FrankRuehl" w:hint="cs"/>
          <w:vanish/>
          <w:sz w:val="22"/>
          <w:szCs w:val="22"/>
          <w:shd w:val="clear" w:color="auto" w:fill="FFFF99"/>
          <w:rtl/>
        </w:rPr>
        <w:tab/>
        <w:t xml:space="preserve">ישיבה נוספת אחרי הישיבה </w:t>
      </w:r>
      <w:r w:rsidRPr="00886825">
        <w:rPr>
          <w:rStyle w:val="default"/>
          <w:rFonts w:cs="FrankRuehl"/>
          <w:vanish/>
          <w:sz w:val="22"/>
          <w:szCs w:val="22"/>
          <w:shd w:val="clear" w:color="auto" w:fill="FFFF99"/>
          <w:rtl/>
        </w:rPr>
        <w:t>ה</w:t>
      </w:r>
      <w:r w:rsidRPr="00886825">
        <w:rPr>
          <w:rStyle w:val="default"/>
          <w:rFonts w:cs="FrankRuehl" w:hint="cs"/>
          <w:vanish/>
          <w:sz w:val="22"/>
          <w:szCs w:val="22"/>
          <w:shd w:val="clear" w:color="auto" w:fill="FFFF99"/>
          <w:rtl/>
        </w:rPr>
        <w:t>ראשונה</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240</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343</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478</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682</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797</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1,138</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3.</w:t>
      </w:r>
      <w:r w:rsidRPr="00886825">
        <w:rPr>
          <w:rFonts w:hint="cs"/>
          <w:vanish/>
          <w:sz w:val="22"/>
          <w:szCs w:val="22"/>
          <w:shd w:val="clear" w:color="auto" w:fill="FFFF99"/>
          <w:rtl/>
        </w:rPr>
        <w:tab/>
        <w:t xml:space="preserve">טיפול בבית משפט של ערעור </w:t>
      </w:r>
      <w:r w:rsidRPr="00886825">
        <w:rPr>
          <w:vanish/>
          <w:sz w:val="22"/>
          <w:szCs w:val="22"/>
          <w:shd w:val="clear" w:color="auto" w:fill="FFFF99"/>
          <w:rtl/>
        </w:rPr>
        <w:t>כ</w:t>
      </w:r>
      <w:r w:rsidRPr="00886825">
        <w:rPr>
          <w:rFonts w:hint="cs"/>
          <w:vanish/>
          <w:sz w:val="22"/>
          <w:szCs w:val="22"/>
          <w:shd w:val="clear" w:color="auto" w:fill="FFFF99"/>
          <w:rtl/>
        </w:rPr>
        <w:t xml:space="preserve">ולל ישיבה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ראשונה בבית משפט, </w:t>
      </w:r>
      <w:r w:rsidRPr="00886825">
        <w:rPr>
          <w:vanish/>
          <w:sz w:val="22"/>
          <w:szCs w:val="22"/>
          <w:shd w:val="clear" w:color="auto" w:fill="FFFF99"/>
          <w:rtl/>
        </w:rPr>
        <w:t>א</w:t>
      </w:r>
      <w:r w:rsidRPr="00886825">
        <w:rPr>
          <w:rFonts w:hint="cs"/>
          <w:vanish/>
          <w:sz w:val="22"/>
          <w:szCs w:val="22"/>
          <w:shd w:val="clear" w:color="auto" w:fill="FFFF99"/>
          <w:rtl/>
        </w:rPr>
        <w:t xml:space="preserve">ם ראה בית המשפט שהיה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 xml:space="preserve">ערעור קושי מיוחד או שהצריך </w:t>
      </w:r>
      <w:r w:rsidRPr="00886825">
        <w:rPr>
          <w:vanish/>
          <w:sz w:val="22"/>
          <w:szCs w:val="22"/>
          <w:shd w:val="clear" w:color="auto" w:fill="FFFF99"/>
          <w:rtl/>
        </w:rPr>
        <w:t>פ</w:t>
      </w:r>
      <w:r w:rsidRPr="00886825">
        <w:rPr>
          <w:rFonts w:hint="cs"/>
          <w:vanish/>
          <w:sz w:val="22"/>
          <w:szCs w:val="22"/>
          <w:shd w:val="clear" w:color="auto" w:fill="FFFF99"/>
          <w:rtl/>
        </w:rPr>
        <w:t xml:space="preserve">עולות הכנה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מיוחדות וכ</w:t>
      </w:r>
      <w:r w:rsidRPr="00886825">
        <w:rPr>
          <w:vanish/>
          <w:sz w:val="22"/>
          <w:szCs w:val="22"/>
          <w:shd w:val="clear" w:color="auto" w:fill="FFFF99"/>
          <w:rtl/>
        </w:rPr>
        <w:t>ן</w:t>
      </w:r>
      <w:r w:rsidRPr="00886825">
        <w:rPr>
          <w:rFonts w:hint="cs"/>
          <w:vanish/>
          <w:sz w:val="22"/>
          <w:szCs w:val="22"/>
          <w:shd w:val="clear" w:color="auto" w:fill="FFFF99"/>
          <w:rtl/>
        </w:rPr>
        <w:t xml:space="preserve"> הכנת </w:t>
      </w:r>
      <w:r w:rsidRPr="00886825">
        <w:rPr>
          <w:vanish/>
          <w:sz w:val="22"/>
          <w:szCs w:val="22"/>
          <w:shd w:val="clear" w:color="auto" w:fill="FFFF99"/>
          <w:rtl/>
        </w:rPr>
        <w:t>ע</w:t>
      </w:r>
      <w:r w:rsidRPr="00886825">
        <w:rPr>
          <w:rFonts w:hint="cs"/>
          <w:vanish/>
          <w:sz w:val="22"/>
          <w:szCs w:val="22"/>
          <w:shd w:val="clear" w:color="auto" w:fill="FFFF99"/>
          <w:rtl/>
        </w:rPr>
        <w:t xml:space="preserve">רר על החלטה שלא לשחרר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ערבות וישיבה בבית המשפט</w:t>
      </w:r>
      <w:r w:rsidRPr="00886825">
        <w:rPr>
          <w:vanish/>
          <w:sz w:val="22"/>
          <w:szCs w:val="22"/>
          <w:shd w:val="clear" w:color="auto" w:fill="FFFF99"/>
          <w:rtl/>
        </w:rPr>
        <w:tab/>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956</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1,364</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1,596</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2,278</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vanish/>
          <w:sz w:val="22"/>
          <w:szCs w:val="22"/>
          <w:shd w:val="clear" w:color="auto" w:fill="FFFF99"/>
          <w:rtl/>
        </w:rPr>
        <w:t>4.</w:t>
      </w:r>
      <w:r w:rsidRPr="00886825">
        <w:rPr>
          <w:rStyle w:val="default"/>
          <w:rFonts w:cs="FrankRuehl" w:hint="cs"/>
          <w:vanish/>
          <w:sz w:val="22"/>
          <w:szCs w:val="22"/>
          <w:shd w:val="clear" w:color="auto" w:fill="FFFF99"/>
          <w:rtl/>
        </w:rPr>
        <w:tab/>
        <w:t xml:space="preserve"> טיפול בערעור שבו לא קבע </w:t>
      </w:r>
      <w:r w:rsidRPr="00886825">
        <w:rPr>
          <w:rStyle w:val="default"/>
          <w:rFonts w:cs="FrankRuehl"/>
          <w:vanish/>
          <w:sz w:val="22"/>
          <w:szCs w:val="22"/>
          <w:shd w:val="clear" w:color="auto" w:fill="FFFF99"/>
          <w:rtl/>
        </w:rPr>
        <w:t>ב</w:t>
      </w:r>
      <w:r w:rsidRPr="00886825">
        <w:rPr>
          <w:rStyle w:val="default"/>
          <w:rFonts w:cs="FrankRuehl" w:hint="cs"/>
          <w:vanish/>
          <w:sz w:val="22"/>
          <w:szCs w:val="22"/>
          <w:shd w:val="clear" w:color="auto" w:fill="FFFF99"/>
          <w:rtl/>
        </w:rPr>
        <w:t xml:space="preserve">ית המשפט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hint="cs"/>
          <w:vanish/>
          <w:sz w:val="22"/>
          <w:szCs w:val="22"/>
          <w:shd w:val="clear" w:color="auto" w:fill="FFFF99"/>
          <w:rtl/>
        </w:rPr>
        <w:t xml:space="preserve">כאמור בפסקה (3), </w:t>
      </w:r>
      <w:r w:rsidRPr="00886825">
        <w:rPr>
          <w:rStyle w:val="default"/>
          <w:rFonts w:cs="FrankRuehl"/>
          <w:vanish/>
          <w:sz w:val="22"/>
          <w:szCs w:val="22"/>
          <w:shd w:val="clear" w:color="auto" w:fill="FFFF99"/>
          <w:rtl/>
        </w:rPr>
        <w:t>כ</w:t>
      </w:r>
      <w:r w:rsidRPr="00886825">
        <w:rPr>
          <w:rStyle w:val="default"/>
          <w:rFonts w:cs="FrankRuehl" w:hint="cs"/>
          <w:vanish/>
          <w:sz w:val="22"/>
          <w:szCs w:val="22"/>
          <w:shd w:val="clear" w:color="auto" w:fill="FFFF99"/>
          <w:rtl/>
        </w:rPr>
        <w:t xml:space="preserve">ולל ישיבה ראשונה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hint="cs"/>
          <w:vanish/>
          <w:sz w:val="22"/>
          <w:szCs w:val="22"/>
          <w:shd w:val="clear" w:color="auto" w:fill="FFFF99"/>
          <w:rtl/>
        </w:rPr>
        <w:t>בבית המשפט</w:t>
      </w:r>
      <w:r w:rsidRPr="00886825">
        <w:rPr>
          <w:rStyle w:val="default"/>
          <w:rFonts w:cs="FrankRuehl" w:hint="cs"/>
          <w:vanish/>
          <w:sz w:val="22"/>
          <w:szCs w:val="22"/>
          <w:shd w:val="clear" w:color="auto" w:fill="FFFF99"/>
          <w:rtl/>
        </w:rPr>
        <w:tab/>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638</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911</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1,116</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1,593</w:t>
      </w:r>
    </w:p>
    <w:p w:rsidR="006C6473" w:rsidRPr="00886825" w:rsidRDefault="006C6473" w:rsidP="006C6473">
      <w:pPr>
        <w:pStyle w:val="P00"/>
        <w:spacing w:before="0"/>
        <w:ind w:left="0" w:right="1134"/>
        <w:rPr>
          <w:rFonts w:hint="cs"/>
          <w:vanish/>
          <w:color w:val="FF0000"/>
          <w:szCs w:val="20"/>
          <w:shd w:val="clear" w:color="auto" w:fill="FFFF99"/>
          <w:rtl/>
        </w:rPr>
      </w:pPr>
    </w:p>
    <w:p w:rsidR="006C6473" w:rsidRPr="00886825" w:rsidRDefault="006C6473" w:rsidP="006C6473">
      <w:pPr>
        <w:pStyle w:val="P00"/>
        <w:spacing w:before="0"/>
        <w:ind w:left="0" w:right="1134"/>
        <w:rPr>
          <w:rFonts w:hint="cs"/>
          <w:b/>
          <w:bCs/>
          <w:vanish/>
          <w:szCs w:val="20"/>
          <w:shd w:val="clear" w:color="auto" w:fill="FFFF99"/>
          <w:rtl/>
        </w:rPr>
      </w:pPr>
      <w:r w:rsidRPr="00886825">
        <w:rPr>
          <w:rFonts w:hint="cs"/>
          <w:vanish/>
          <w:color w:val="FF0000"/>
          <w:szCs w:val="20"/>
          <w:shd w:val="clear" w:color="auto" w:fill="FFFF99"/>
          <w:rtl/>
        </w:rPr>
        <w:t>מיום 1.4.1995</w:t>
      </w:r>
    </w:p>
    <w:p w:rsidR="006C6473" w:rsidRPr="00886825" w:rsidRDefault="006C6473" w:rsidP="006C6473">
      <w:pPr>
        <w:pStyle w:val="P00"/>
        <w:spacing w:before="0"/>
        <w:ind w:left="0" w:right="1134"/>
        <w:rPr>
          <w:rFonts w:hint="cs"/>
          <w:b/>
          <w:bCs/>
          <w:vanish/>
          <w:szCs w:val="20"/>
          <w:shd w:val="clear" w:color="auto" w:fill="FFFF99"/>
          <w:rtl/>
        </w:rPr>
      </w:pPr>
      <w:r w:rsidRPr="00886825">
        <w:rPr>
          <w:rFonts w:hint="cs"/>
          <w:b/>
          <w:bCs/>
          <w:vanish/>
          <w:szCs w:val="20"/>
          <w:shd w:val="clear" w:color="auto" w:fill="FFFF99"/>
          <w:rtl/>
        </w:rPr>
        <w:t>הודעה תשנ"ה-1995</w:t>
      </w:r>
    </w:p>
    <w:p w:rsidR="006C6473" w:rsidRPr="00886825" w:rsidRDefault="006C6473" w:rsidP="006C6473">
      <w:pPr>
        <w:pStyle w:val="P00"/>
        <w:spacing w:before="0"/>
        <w:ind w:left="0" w:right="1134"/>
        <w:rPr>
          <w:rFonts w:hint="cs"/>
          <w:vanish/>
          <w:szCs w:val="20"/>
          <w:shd w:val="clear" w:color="auto" w:fill="FFFF99"/>
          <w:rtl/>
        </w:rPr>
      </w:pPr>
      <w:hyperlink r:id="rId17" w:history="1">
        <w:r w:rsidRPr="00886825">
          <w:rPr>
            <w:rStyle w:val="Hyperlink"/>
            <w:rFonts w:hint="cs"/>
            <w:vanish/>
            <w:szCs w:val="20"/>
            <w:shd w:val="clear" w:color="auto" w:fill="FFFF99"/>
            <w:rtl/>
          </w:rPr>
          <w:t>ק"ת תשנ"ה מס' 5670</w:t>
        </w:r>
      </w:hyperlink>
      <w:r w:rsidRPr="00886825">
        <w:rPr>
          <w:rFonts w:hint="cs"/>
          <w:vanish/>
          <w:szCs w:val="20"/>
          <w:shd w:val="clear" w:color="auto" w:fill="FFFF99"/>
          <w:rtl/>
        </w:rPr>
        <w:t xml:space="preserve"> מיום 16.3.1995 עמ' 1239</w:t>
      </w:r>
    </w:p>
    <w:p w:rsidR="006C6473" w:rsidRPr="00886825" w:rsidRDefault="006C6473" w:rsidP="006C6473">
      <w:pPr>
        <w:pStyle w:val="P00"/>
        <w:tabs>
          <w:tab w:val="clear" w:pos="624"/>
          <w:tab w:val="clear" w:pos="1928"/>
          <w:tab w:val="clear" w:pos="2835"/>
          <w:tab w:val="left" w:pos="4122"/>
        </w:tabs>
        <w:ind w:left="0" w:right="1134"/>
        <w:rPr>
          <w:rStyle w:val="default"/>
          <w:rFonts w:cs="FrankRuehl"/>
          <w:vanish/>
          <w:szCs w:val="20"/>
          <w:shd w:val="clear" w:color="auto" w:fill="FFFF99"/>
          <w:rtl/>
        </w:rPr>
      </w:pP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rStyle w:val="default"/>
          <w:rFonts w:cs="FrankRuehl"/>
          <w:vanish/>
          <w:szCs w:val="20"/>
          <w:u w:val="single"/>
          <w:shd w:val="clear" w:color="auto" w:fill="FFFF99"/>
          <w:rtl/>
        </w:rPr>
        <w:t>ה</w:t>
      </w:r>
      <w:r w:rsidRPr="00886825">
        <w:rPr>
          <w:rStyle w:val="default"/>
          <w:rFonts w:cs="FrankRuehl" w:hint="cs"/>
          <w:vanish/>
          <w:szCs w:val="20"/>
          <w:u w:val="single"/>
          <w:shd w:val="clear" w:color="auto" w:fill="FFFF99"/>
          <w:rtl/>
        </w:rPr>
        <w:t>סכומים המרביים בשקלים חדשים</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957"/>
          <w:tab w:val="left" w:pos="5277"/>
          <w:tab w:val="left" w:pos="6762"/>
        </w:tabs>
        <w:spacing w:before="0"/>
        <w:ind w:left="0" w:right="1134" w:firstLine="0"/>
        <w:rPr>
          <w:vanish/>
          <w:szCs w:val="20"/>
          <w:shd w:val="clear" w:color="auto" w:fill="FFFF99"/>
          <w:rtl/>
        </w:rPr>
      </w:pPr>
      <w:r w:rsidRPr="00886825">
        <w:rPr>
          <w:vanish/>
          <w:szCs w:val="20"/>
          <w:shd w:val="clear" w:color="auto" w:fill="FFFF99"/>
          <w:rtl/>
        </w:rPr>
        <w:tab/>
      </w:r>
      <w:r w:rsidRPr="00886825">
        <w:rPr>
          <w:rFonts w:hint="cs"/>
          <w:vanish/>
          <w:szCs w:val="20"/>
          <w:shd w:val="clear" w:color="auto" w:fill="FFFF99"/>
          <w:rtl/>
        </w:rPr>
        <w:t>בית משפט</w:t>
      </w:r>
      <w:r w:rsidRPr="00886825">
        <w:rPr>
          <w:vanish/>
          <w:szCs w:val="20"/>
          <w:shd w:val="clear" w:color="auto" w:fill="FFFF99"/>
          <w:rtl/>
        </w:rPr>
        <w:tab/>
      </w:r>
      <w:r w:rsidRPr="00886825">
        <w:rPr>
          <w:rFonts w:hint="cs"/>
          <w:vanish/>
          <w:szCs w:val="20"/>
          <w:shd w:val="clear" w:color="auto" w:fill="FFFF99"/>
          <w:rtl/>
        </w:rPr>
        <w:t>בית המשפט</w:t>
      </w:r>
      <w:r w:rsidRPr="00886825">
        <w:rPr>
          <w:vanish/>
          <w:szCs w:val="20"/>
          <w:shd w:val="clear" w:color="auto" w:fill="FFFF99"/>
          <w:rtl/>
        </w:rPr>
        <w:tab/>
      </w:r>
      <w:r w:rsidRPr="00886825">
        <w:rPr>
          <w:rFonts w:hint="cs"/>
          <w:vanish/>
          <w:szCs w:val="20"/>
          <w:shd w:val="clear" w:color="auto" w:fill="FFFF99"/>
          <w:rtl/>
        </w:rPr>
        <w:t>בית המשפט</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969"/>
          <w:tab w:val="left" w:pos="5277"/>
          <w:tab w:val="left" w:pos="6762"/>
        </w:tabs>
        <w:spacing w:before="0"/>
        <w:ind w:left="0" w:right="1134" w:firstLine="0"/>
        <w:rPr>
          <w:rFonts w:hint="cs"/>
          <w:vanish/>
          <w:szCs w:val="20"/>
          <w:u w:val="single"/>
          <w:shd w:val="clear" w:color="auto" w:fill="FFFF99"/>
          <w:rtl/>
        </w:rPr>
      </w:pPr>
      <w:r w:rsidRPr="00886825">
        <w:rPr>
          <w:vanish/>
          <w:szCs w:val="20"/>
          <w:u w:val="single"/>
          <w:shd w:val="clear" w:color="auto" w:fill="FFFF99"/>
          <w:rtl/>
        </w:rPr>
        <w:t>ה</w:t>
      </w:r>
      <w:r w:rsidRPr="00886825">
        <w:rPr>
          <w:rFonts w:hint="cs"/>
          <w:vanish/>
          <w:szCs w:val="20"/>
          <w:u w:val="single"/>
          <w:shd w:val="clear" w:color="auto" w:fill="FFFF99"/>
          <w:rtl/>
        </w:rPr>
        <w:t>שירות</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השלום</w:t>
      </w:r>
      <w:r w:rsidRPr="00886825">
        <w:rPr>
          <w:rFonts w:hint="cs"/>
          <w:vanish/>
          <w:szCs w:val="20"/>
          <w:u w:val="single"/>
          <w:shd w:val="clear" w:color="auto" w:fill="FFFF99"/>
          <w:rtl/>
        </w:rPr>
        <w:tab/>
        <w:t>המחוזי</w:t>
      </w:r>
      <w:r w:rsidRPr="00886825">
        <w:rPr>
          <w:rFonts w:ascii="Arial" w:hAnsi="Arial" w:cs="Arial" w:hint="cs"/>
          <w:vanish/>
          <w:szCs w:val="20"/>
          <w:u w:val="single"/>
          <w:shd w:val="clear" w:color="auto" w:fill="FFFF99"/>
          <w:rtl/>
        </w:rPr>
        <w:t> </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העליון</w:t>
      </w:r>
      <w:r w:rsidRPr="00886825">
        <w:rPr>
          <w:rFonts w:hint="cs"/>
          <w:vanish/>
          <w:szCs w:val="20"/>
          <w:u w:val="single"/>
          <w:shd w:val="clear" w:color="auto" w:fill="FFFF99"/>
          <w:rtl/>
        </w:rPr>
        <w:tab/>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1.</w:t>
      </w:r>
      <w:r w:rsidRPr="00886825">
        <w:rPr>
          <w:rFonts w:hint="cs"/>
          <w:vanish/>
          <w:sz w:val="22"/>
          <w:szCs w:val="22"/>
          <w:shd w:val="clear" w:color="auto" w:fill="FFFF99"/>
          <w:rtl/>
        </w:rPr>
        <w:tab/>
        <w:t xml:space="preserve">לימוד התיק, עבודת הכנה, </w:t>
      </w:r>
      <w:r w:rsidRPr="00886825">
        <w:rPr>
          <w:vanish/>
          <w:sz w:val="22"/>
          <w:szCs w:val="22"/>
          <w:shd w:val="clear" w:color="auto" w:fill="FFFF99"/>
          <w:rtl/>
        </w:rPr>
        <w:t>י</w:t>
      </w:r>
      <w:r w:rsidRPr="00886825">
        <w:rPr>
          <w:rFonts w:hint="cs"/>
          <w:vanish/>
          <w:sz w:val="22"/>
          <w:szCs w:val="22"/>
          <w:shd w:val="clear" w:color="auto" w:fill="FFFF99"/>
          <w:rtl/>
        </w:rPr>
        <w:t xml:space="preserve">שיבה ראשונה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בבית המשפט, </w:t>
      </w:r>
      <w:r w:rsidRPr="00886825">
        <w:rPr>
          <w:vanish/>
          <w:sz w:val="22"/>
          <w:szCs w:val="22"/>
          <w:shd w:val="clear" w:color="auto" w:fill="FFFF99"/>
          <w:rtl/>
        </w:rPr>
        <w:t>ו</w:t>
      </w:r>
      <w:r w:rsidRPr="00886825">
        <w:rPr>
          <w:rFonts w:hint="cs"/>
          <w:vanish/>
          <w:sz w:val="22"/>
          <w:szCs w:val="22"/>
          <w:shd w:val="clear" w:color="auto" w:fill="FFFF99"/>
          <w:rtl/>
        </w:rPr>
        <w:t>ישיבת בית משפט שנועדה</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Fonts w:hint="cs"/>
          <w:vanish/>
          <w:sz w:val="22"/>
          <w:szCs w:val="22"/>
          <w:shd w:val="clear" w:color="auto" w:fill="FFFF99"/>
          <w:rtl/>
        </w:rPr>
        <w:t>להארכת מעצר</w:t>
      </w:r>
      <w:r w:rsidRPr="00886825">
        <w:rPr>
          <w:vanish/>
          <w:sz w:val="22"/>
          <w:szCs w:val="22"/>
          <w:shd w:val="clear" w:color="auto" w:fill="FFFF99"/>
          <w:rtl/>
        </w:rPr>
        <w:tab/>
      </w:r>
      <w:r w:rsidRPr="00886825">
        <w:rPr>
          <w:rFonts w:hint="cs"/>
          <w:strike/>
          <w:vanish/>
          <w:sz w:val="22"/>
          <w:szCs w:val="22"/>
          <w:shd w:val="clear" w:color="auto" w:fill="FFFF99"/>
          <w:rtl/>
        </w:rPr>
        <w:t>1,138</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1,296</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2,278</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2,594</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vanish/>
          <w:sz w:val="22"/>
          <w:szCs w:val="22"/>
          <w:shd w:val="clear" w:color="auto" w:fill="FFFF99"/>
          <w:rtl/>
        </w:rPr>
        <w:t>2.</w:t>
      </w:r>
      <w:r w:rsidRPr="00886825">
        <w:rPr>
          <w:rStyle w:val="default"/>
          <w:rFonts w:cs="FrankRuehl" w:hint="cs"/>
          <w:vanish/>
          <w:sz w:val="22"/>
          <w:szCs w:val="22"/>
          <w:shd w:val="clear" w:color="auto" w:fill="FFFF99"/>
          <w:rtl/>
        </w:rPr>
        <w:tab/>
        <w:t xml:space="preserve">ישיבה נוספת אחרי הישיבה </w:t>
      </w:r>
      <w:r w:rsidRPr="00886825">
        <w:rPr>
          <w:rStyle w:val="default"/>
          <w:rFonts w:cs="FrankRuehl"/>
          <w:vanish/>
          <w:sz w:val="22"/>
          <w:szCs w:val="22"/>
          <w:shd w:val="clear" w:color="auto" w:fill="FFFF99"/>
          <w:rtl/>
        </w:rPr>
        <w:t>ה</w:t>
      </w:r>
      <w:r w:rsidRPr="00886825">
        <w:rPr>
          <w:rStyle w:val="default"/>
          <w:rFonts w:cs="FrankRuehl" w:hint="cs"/>
          <w:vanish/>
          <w:sz w:val="22"/>
          <w:szCs w:val="22"/>
          <w:shd w:val="clear" w:color="auto" w:fill="FFFF99"/>
          <w:rtl/>
        </w:rPr>
        <w:t>ראשונה</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343</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391</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682</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777</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1,138</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1,296</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3.</w:t>
      </w:r>
      <w:r w:rsidRPr="00886825">
        <w:rPr>
          <w:rFonts w:hint="cs"/>
          <w:vanish/>
          <w:sz w:val="22"/>
          <w:szCs w:val="22"/>
          <w:shd w:val="clear" w:color="auto" w:fill="FFFF99"/>
          <w:rtl/>
        </w:rPr>
        <w:tab/>
        <w:t xml:space="preserve">טיפול בבית משפט של ערעור </w:t>
      </w:r>
      <w:r w:rsidRPr="00886825">
        <w:rPr>
          <w:vanish/>
          <w:sz w:val="22"/>
          <w:szCs w:val="22"/>
          <w:shd w:val="clear" w:color="auto" w:fill="FFFF99"/>
          <w:rtl/>
        </w:rPr>
        <w:t>כ</w:t>
      </w:r>
      <w:r w:rsidRPr="00886825">
        <w:rPr>
          <w:rFonts w:hint="cs"/>
          <w:vanish/>
          <w:sz w:val="22"/>
          <w:szCs w:val="22"/>
          <w:shd w:val="clear" w:color="auto" w:fill="FFFF99"/>
          <w:rtl/>
        </w:rPr>
        <w:t xml:space="preserve">ולל ישיבה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ראשונה בבית משפט, </w:t>
      </w:r>
      <w:r w:rsidRPr="00886825">
        <w:rPr>
          <w:vanish/>
          <w:sz w:val="22"/>
          <w:szCs w:val="22"/>
          <w:shd w:val="clear" w:color="auto" w:fill="FFFF99"/>
          <w:rtl/>
        </w:rPr>
        <w:t>א</w:t>
      </w:r>
      <w:r w:rsidRPr="00886825">
        <w:rPr>
          <w:rFonts w:hint="cs"/>
          <w:vanish/>
          <w:sz w:val="22"/>
          <w:szCs w:val="22"/>
          <w:shd w:val="clear" w:color="auto" w:fill="FFFF99"/>
          <w:rtl/>
        </w:rPr>
        <w:t xml:space="preserve">ם ראה בית המשפט שהיה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 xml:space="preserve">ערעור קושי מיוחד או שהצריך </w:t>
      </w:r>
      <w:r w:rsidRPr="00886825">
        <w:rPr>
          <w:vanish/>
          <w:sz w:val="22"/>
          <w:szCs w:val="22"/>
          <w:shd w:val="clear" w:color="auto" w:fill="FFFF99"/>
          <w:rtl/>
        </w:rPr>
        <w:t>פ</w:t>
      </w:r>
      <w:r w:rsidRPr="00886825">
        <w:rPr>
          <w:rFonts w:hint="cs"/>
          <w:vanish/>
          <w:sz w:val="22"/>
          <w:szCs w:val="22"/>
          <w:shd w:val="clear" w:color="auto" w:fill="FFFF99"/>
          <w:rtl/>
        </w:rPr>
        <w:t xml:space="preserve">עולות הכנה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מיוחדות וכ</w:t>
      </w:r>
      <w:r w:rsidRPr="00886825">
        <w:rPr>
          <w:vanish/>
          <w:sz w:val="22"/>
          <w:szCs w:val="22"/>
          <w:shd w:val="clear" w:color="auto" w:fill="FFFF99"/>
          <w:rtl/>
        </w:rPr>
        <w:t>ן</w:t>
      </w:r>
      <w:r w:rsidRPr="00886825">
        <w:rPr>
          <w:rFonts w:hint="cs"/>
          <w:vanish/>
          <w:sz w:val="22"/>
          <w:szCs w:val="22"/>
          <w:shd w:val="clear" w:color="auto" w:fill="FFFF99"/>
          <w:rtl/>
        </w:rPr>
        <w:t xml:space="preserve"> הכנת </w:t>
      </w:r>
      <w:r w:rsidRPr="00886825">
        <w:rPr>
          <w:vanish/>
          <w:sz w:val="22"/>
          <w:szCs w:val="22"/>
          <w:shd w:val="clear" w:color="auto" w:fill="FFFF99"/>
          <w:rtl/>
        </w:rPr>
        <w:t>ע</w:t>
      </w:r>
      <w:r w:rsidRPr="00886825">
        <w:rPr>
          <w:rFonts w:hint="cs"/>
          <w:vanish/>
          <w:sz w:val="22"/>
          <w:szCs w:val="22"/>
          <w:shd w:val="clear" w:color="auto" w:fill="FFFF99"/>
          <w:rtl/>
        </w:rPr>
        <w:t xml:space="preserve">רר על החלטה שלא לשחרר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ערבות וישיבה בבית המשפט</w:t>
      </w:r>
      <w:r w:rsidRPr="00886825">
        <w:rPr>
          <w:vanish/>
          <w:sz w:val="22"/>
          <w:szCs w:val="22"/>
          <w:shd w:val="clear" w:color="auto" w:fill="FFFF99"/>
          <w:rtl/>
        </w:rPr>
        <w:tab/>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1,364</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1,553</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2,278</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2,594</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vanish/>
          <w:sz w:val="22"/>
          <w:szCs w:val="22"/>
          <w:shd w:val="clear" w:color="auto" w:fill="FFFF99"/>
          <w:rtl/>
        </w:rPr>
        <w:t>4.</w:t>
      </w:r>
      <w:r w:rsidRPr="00886825">
        <w:rPr>
          <w:rStyle w:val="default"/>
          <w:rFonts w:cs="FrankRuehl" w:hint="cs"/>
          <w:vanish/>
          <w:sz w:val="22"/>
          <w:szCs w:val="22"/>
          <w:shd w:val="clear" w:color="auto" w:fill="FFFF99"/>
          <w:rtl/>
        </w:rPr>
        <w:tab/>
        <w:t xml:space="preserve"> טיפול בערעור שבו לא קבע </w:t>
      </w:r>
      <w:r w:rsidRPr="00886825">
        <w:rPr>
          <w:rStyle w:val="default"/>
          <w:rFonts w:cs="FrankRuehl"/>
          <w:vanish/>
          <w:sz w:val="22"/>
          <w:szCs w:val="22"/>
          <w:shd w:val="clear" w:color="auto" w:fill="FFFF99"/>
          <w:rtl/>
        </w:rPr>
        <w:t>ב</w:t>
      </w:r>
      <w:r w:rsidRPr="00886825">
        <w:rPr>
          <w:rStyle w:val="default"/>
          <w:rFonts w:cs="FrankRuehl" w:hint="cs"/>
          <w:vanish/>
          <w:sz w:val="22"/>
          <w:szCs w:val="22"/>
          <w:shd w:val="clear" w:color="auto" w:fill="FFFF99"/>
          <w:rtl/>
        </w:rPr>
        <w:t xml:space="preserve">ית המשפט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hint="cs"/>
          <w:vanish/>
          <w:sz w:val="22"/>
          <w:szCs w:val="22"/>
          <w:shd w:val="clear" w:color="auto" w:fill="FFFF99"/>
          <w:rtl/>
        </w:rPr>
        <w:t xml:space="preserve">כאמור בפסקה (3), </w:t>
      </w:r>
      <w:r w:rsidRPr="00886825">
        <w:rPr>
          <w:rStyle w:val="default"/>
          <w:rFonts w:cs="FrankRuehl"/>
          <w:vanish/>
          <w:sz w:val="22"/>
          <w:szCs w:val="22"/>
          <w:shd w:val="clear" w:color="auto" w:fill="FFFF99"/>
          <w:rtl/>
        </w:rPr>
        <w:t>כ</w:t>
      </w:r>
      <w:r w:rsidRPr="00886825">
        <w:rPr>
          <w:rStyle w:val="default"/>
          <w:rFonts w:cs="FrankRuehl" w:hint="cs"/>
          <w:vanish/>
          <w:sz w:val="22"/>
          <w:szCs w:val="22"/>
          <w:shd w:val="clear" w:color="auto" w:fill="FFFF99"/>
          <w:rtl/>
        </w:rPr>
        <w:t xml:space="preserve">ולל ישיבה ראשונה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hint="cs"/>
          <w:vanish/>
          <w:sz w:val="22"/>
          <w:szCs w:val="22"/>
          <w:shd w:val="clear" w:color="auto" w:fill="FFFF99"/>
          <w:rtl/>
        </w:rPr>
        <w:t>בבית המשפט</w:t>
      </w:r>
      <w:r w:rsidRPr="00886825">
        <w:rPr>
          <w:rStyle w:val="default"/>
          <w:rFonts w:cs="FrankRuehl" w:hint="cs"/>
          <w:vanish/>
          <w:sz w:val="22"/>
          <w:szCs w:val="22"/>
          <w:shd w:val="clear" w:color="auto" w:fill="FFFF99"/>
          <w:rtl/>
        </w:rPr>
        <w:tab/>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911</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1,037</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1,593</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1,814</w:t>
      </w:r>
    </w:p>
    <w:p w:rsidR="006C6473" w:rsidRPr="00886825" w:rsidRDefault="006C6473" w:rsidP="006C6473">
      <w:pPr>
        <w:pStyle w:val="P00"/>
        <w:spacing w:before="0"/>
        <w:ind w:left="0" w:right="1134"/>
        <w:rPr>
          <w:rFonts w:hint="cs"/>
          <w:vanish/>
          <w:color w:val="FF0000"/>
          <w:szCs w:val="20"/>
          <w:shd w:val="clear" w:color="auto" w:fill="FFFF99"/>
          <w:rtl/>
        </w:rPr>
      </w:pPr>
    </w:p>
    <w:p w:rsidR="006C6473" w:rsidRPr="00886825" w:rsidRDefault="006C6473" w:rsidP="006C6473">
      <w:pPr>
        <w:pStyle w:val="P00"/>
        <w:spacing w:before="0"/>
        <w:ind w:left="0" w:right="1134"/>
        <w:rPr>
          <w:rFonts w:hint="cs"/>
          <w:b/>
          <w:bCs/>
          <w:vanish/>
          <w:szCs w:val="20"/>
          <w:shd w:val="clear" w:color="auto" w:fill="FFFF99"/>
          <w:rtl/>
        </w:rPr>
      </w:pPr>
      <w:r w:rsidRPr="00886825">
        <w:rPr>
          <w:rFonts w:hint="cs"/>
          <w:vanish/>
          <w:color w:val="FF0000"/>
          <w:szCs w:val="20"/>
          <w:shd w:val="clear" w:color="auto" w:fill="FFFF99"/>
          <w:rtl/>
        </w:rPr>
        <w:t>מיום 1.4.1996</w:t>
      </w:r>
    </w:p>
    <w:p w:rsidR="006C6473" w:rsidRPr="00886825" w:rsidRDefault="006C6473" w:rsidP="006C6473">
      <w:pPr>
        <w:pStyle w:val="P00"/>
        <w:spacing w:before="0"/>
        <w:ind w:left="0" w:right="1134"/>
        <w:rPr>
          <w:rFonts w:hint="cs"/>
          <w:b/>
          <w:bCs/>
          <w:vanish/>
          <w:szCs w:val="20"/>
          <w:shd w:val="clear" w:color="auto" w:fill="FFFF99"/>
          <w:rtl/>
        </w:rPr>
      </w:pPr>
      <w:r w:rsidRPr="00886825">
        <w:rPr>
          <w:rFonts w:hint="cs"/>
          <w:b/>
          <w:bCs/>
          <w:vanish/>
          <w:szCs w:val="20"/>
          <w:shd w:val="clear" w:color="auto" w:fill="FFFF99"/>
          <w:rtl/>
        </w:rPr>
        <w:t>הודעה תשנ"ו-1996</w:t>
      </w:r>
    </w:p>
    <w:p w:rsidR="006C6473" w:rsidRPr="00886825" w:rsidRDefault="006C6473" w:rsidP="006C6473">
      <w:pPr>
        <w:pStyle w:val="P00"/>
        <w:spacing w:before="0"/>
        <w:ind w:left="0" w:right="1134"/>
        <w:rPr>
          <w:rFonts w:hint="cs"/>
          <w:vanish/>
          <w:szCs w:val="20"/>
          <w:shd w:val="clear" w:color="auto" w:fill="FFFF99"/>
          <w:rtl/>
        </w:rPr>
      </w:pPr>
      <w:hyperlink r:id="rId18" w:history="1">
        <w:r w:rsidRPr="00886825">
          <w:rPr>
            <w:rStyle w:val="Hyperlink"/>
            <w:rFonts w:hint="cs"/>
            <w:vanish/>
            <w:szCs w:val="20"/>
            <w:shd w:val="clear" w:color="auto" w:fill="FFFF99"/>
            <w:rtl/>
          </w:rPr>
          <w:t>ק"ת תשנ"ו מס' 5737</w:t>
        </w:r>
      </w:hyperlink>
      <w:r w:rsidRPr="00886825">
        <w:rPr>
          <w:rFonts w:hint="cs"/>
          <w:vanish/>
          <w:szCs w:val="20"/>
          <w:shd w:val="clear" w:color="auto" w:fill="FFFF99"/>
          <w:rtl/>
        </w:rPr>
        <w:t xml:space="preserve"> מיום 22.2.1996 עמ' 589</w:t>
      </w:r>
    </w:p>
    <w:p w:rsidR="006C6473" w:rsidRPr="00886825" w:rsidRDefault="006C6473" w:rsidP="006C6473">
      <w:pPr>
        <w:pStyle w:val="P00"/>
        <w:tabs>
          <w:tab w:val="clear" w:pos="624"/>
          <w:tab w:val="clear" w:pos="1928"/>
          <w:tab w:val="clear" w:pos="2835"/>
          <w:tab w:val="left" w:pos="4122"/>
        </w:tabs>
        <w:ind w:left="0" w:right="1134"/>
        <w:rPr>
          <w:rStyle w:val="default"/>
          <w:rFonts w:cs="FrankRuehl"/>
          <w:vanish/>
          <w:szCs w:val="20"/>
          <w:shd w:val="clear" w:color="auto" w:fill="FFFF99"/>
          <w:rtl/>
        </w:rPr>
      </w:pP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rStyle w:val="default"/>
          <w:rFonts w:cs="FrankRuehl"/>
          <w:vanish/>
          <w:szCs w:val="20"/>
          <w:u w:val="single"/>
          <w:shd w:val="clear" w:color="auto" w:fill="FFFF99"/>
          <w:rtl/>
        </w:rPr>
        <w:t>ה</w:t>
      </w:r>
      <w:r w:rsidRPr="00886825">
        <w:rPr>
          <w:rStyle w:val="default"/>
          <w:rFonts w:cs="FrankRuehl" w:hint="cs"/>
          <w:vanish/>
          <w:szCs w:val="20"/>
          <w:u w:val="single"/>
          <w:shd w:val="clear" w:color="auto" w:fill="FFFF99"/>
          <w:rtl/>
        </w:rPr>
        <w:t>סכומים המרביים בשקלים חדשים</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957"/>
          <w:tab w:val="left" w:pos="5277"/>
          <w:tab w:val="left" w:pos="6762"/>
        </w:tabs>
        <w:spacing w:before="0"/>
        <w:ind w:left="0" w:right="1134" w:firstLine="0"/>
        <w:rPr>
          <w:vanish/>
          <w:szCs w:val="20"/>
          <w:shd w:val="clear" w:color="auto" w:fill="FFFF99"/>
          <w:rtl/>
        </w:rPr>
      </w:pPr>
      <w:r w:rsidRPr="00886825">
        <w:rPr>
          <w:vanish/>
          <w:szCs w:val="20"/>
          <w:shd w:val="clear" w:color="auto" w:fill="FFFF99"/>
          <w:rtl/>
        </w:rPr>
        <w:tab/>
      </w:r>
      <w:r w:rsidRPr="00886825">
        <w:rPr>
          <w:rFonts w:hint="cs"/>
          <w:vanish/>
          <w:szCs w:val="20"/>
          <w:shd w:val="clear" w:color="auto" w:fill="FFFF99"/>
          <w:rtl/>
        </w:rPr>
        <w:t>בית משפט</w:t>
      </w:r>
      <w:r w:rsidRPr="00886825">
        <w:rPr>
          <w:vanish/>
          <w:szCs w:val="20"/>
          <w:shd w:val="clear" w:color="auto" w:fill="FFFF99"/>
          <w:rtl/>
        </w:rPr>
        <w:tab/>
      </w:r>
      <w:r w:rsidRPr="00886825">
        <w:rPr>
          <w:rFonts w:hint="cs"/>
          <w:vanish/>
          <w:szCs w:val="20"/>
          <w:shd w:val="clear" w:color="auto" w:fill="FFFF99"/>
          <w:rtl/>
        </w:rPr>
        <w:t>בית המשפט</w:t>
      </w:r>
      <w:r w:rsidRPr="00886825">
        <w:rPr>
          <w:vanish/>
          <w:szCs w:val="20"/>
          <w:shd w:val="clear" w:color="auto" w:fill="FFFF99"/>
          <w:rtl/>
        </w:rPr>
        <w:tab/>
      </w:r>
      <w:r w:rsidRPr="00886825">
        <w:rPr>
          <w:rFonts w:hint="cs"/>
          <w:vanish/>
          <w:szCs w:val="20"/>
          <w:shd w:val="clear" w:color="auto" w:fill="FFFF99"/>
          <w:rtl/>
        </w:rPr>
        <w:t>בית המשפט</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969"/>
          <w:tab w:val="left" w:pos="5277"/>
          <w:tab w:val="left" w:pos="6762"/>
        </w:tabs>
        <w:spacing w:before="0"/>
        <w:ind w:left="0" w:right="1134" w:firstLine="0"/>
        <w:rPr>
          <w:rFonts w:hint="cs"/>
          <w:vanish/>
          <w:szCs w:val="20"/>
          <w:u w:val="single"/>
          <w:shd w:val="clear" w:color="auto" w:fill="FFFF99"/>
          <w:rtl/>
        </w:rPr>
      </w:pPr>
      <w:r w:rsidRPr="00886825">
        <w:rPr>
          <w:vanish/>
          <w:szCs w:val="20"/>
          <w:u w:val="single"/>
          <w:shd w:val="clear" w:color="auto" w:fill="FFFF99"/>
          <w:rtl/>
        </w:rPr>
        <w:t>ה</w:t>
      </w:r>
      <w:r w:rsidRPr="00886825">
        <w:rPr>
          <w:rFonts w:hint="cs"/>
          <w:vanish/>
          <w:szCs w:val="20"/>
          <w:u w:val="single"/>
          <w:shd w:val="clear" w:color="auto" w:fill="FFFF99"/>
          <w:rtl/>
        </w:rPr>
        <w:t>שירות</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השלום</w:t>
      </w:r>
      <w:r w:rsidRPr="00886825">
        <w:rPr>
          <w:rFonts w:hint="cs"/>
          <w:vanish/>
          <w:szCs w:val="20"/>
          <w:u w:val="single"/>
          <w:shd w:val="clear" w:color="auto" w:fill="FFFF99"/>
          <w:rtl/>
        </w:rPr>
        <w:tab/>
        <w:t>המחוזי</w:t>
      </w:r>
      <w:r w:rsidRPr="00886825">
        <w:rPr>
          <w:rFonts w:ascii="Arial" w:hAnsi="Arial" w:cs="Arial" w:hint="cs"/>
          <w:vanish/>
          <w:szCs w:val="20"/>
          <w:u w:val="single"/>
          <w:shd w:val="clear" w:color="auto" w:fill="FFFF99"/>
          <w:rtl/>
        </w:rPr>
        <w:t> </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העליון</w:t>
      </w:r>
      <w:r w:rsidRPr="00886825">
        <w:rPr>
          <w:rFonts w:hint="cs"/>
          <w:vanish/>
          <w:szCs w:val="20"/>
          <w:u w:val="single"/>
          <w:shd w:val="clear" w:color="auto" w:fill="FFFF99"/>
          <w:rtl/>
        </w:rPr>
        <w:tab/>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1.</w:t>
      </w:r>
      <w:r w:rsidRPr="00886825">
        <w:rPr>
          <w:rFonts w:hint="cs"/>
          <w:vanish/>
          <w:sz w:val="22"/>
          <w:szCs w:val="22"/>
          <w:shd w:val="clear" w:color="auto" w:fill="FFFF99"/>
          <w:rtl/>
        </w:rPr>
        <w:tab/>
        <w:t xml:space="preserve">לימוד התיק, עבודת הכנה, </w:t>
      </w:r>
      <w:r w:rsidRPr="00886825">
        <w:rPr>
          <w:vanish/>
          <w:sz w:val="22"/>
          <w:szCs w:val="22"/>
          <w:shd w:val="clear" w:color="auto" w:fill="FFFF99"/>
          <w:rtl/>
        </w:rPr>
        <w:t>י</w:t>
      </w:r>
      <w:r w:rsidRPr="00886825">
        <w:rPr>
          <w:rFonts w:hint="cs"/>
          <w:vanish/>
          <w:sz w:val="22"/>
          <w:szCs w:val="22"/>
          <w:shd w:val="clear" w:color="auto" w:fill="FFFF99"/>
          <w:rtl/>
        </w:rPr>
        <w:t xml:space="preserve">שיבה ראשונה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בבית המשפט, </w:t>
      </w:r>
      <w:r w:rsidRPr="00886825">
        <w:rPr>
          <w:vanish/>
          <w:sz w:val="22"/>
          <w:szCs w:val="22"/>
          <w:shd w:val="clear" w:color="auto" w:fill="FFFF99"/>
          <w:rtl/>
        </w:rPr>
        <w:t>ו</w:t>
      </w:r>
      <w:r w:rsidRPr="00886825">
        <w:rPr>
          <w:rFonts w:hint="cs"/>
          <w:vanish/>
          <w:sz w:val="22"/>
          <w:szCs w:val="22"/>
          <w:shd w:val="clear" w:color="auto" w:fill="FFFF99"/>
          <w:rtl/>
        </w:rPr>
        <w:t>ישיבת בית משפט שנועדה</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Fonts w:hint="cs"/>
          <w:vanish/>
          <w:sz w:val="22"/>
          <w:szCs w:val="22"/>
          <w:shd w:val="clear" w:color="auto" w:fill="FFFF99"/>
          <w:rtl/>
        </w:rPr>
        <w:t>להארכת מעצר</w:t>
      </w:r>
      <w:r w:rsidRPr="00886825">
        <w:rPr>
          <w:vanish/>
          <w:sz w:val="22"/>
          <w:szCs w:val="22"/>
          <w:shd w:val="clear" w:color="auto" w:fill="FFFF99"/>
          <w:rtl/>
        </w:rPr>
        <w:tab/>
      </w:r>
      <w:r w:rsidRPr="00886825">
        <w:rPr>
          <w:rFonts w:hint="cs"/>
          <w:strike/>
          <w:vanish/>
          <w:sz w:val="22"/>
          <w:szCs w:val="22"/>
          <w:shd w:val="clear" w:color="auto" w:fill="FFFF99"/>
          <w:rtl/>
        </w:rPr>
        <w:t>1,296</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1,411</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2,594</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2,823</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vanish/>
          <w:sz w:val="22"/>
          <w:szCs w:val="22"/>
          <w:shd w:val="clear" w:color="auto" w:fill="FFFF99"/>
          <w:rtl/>
        </w:rPr>
        <w:t>2.</w:t>
      </w:r>
      <w:r w:rsidRPr="00886825">
        <w:rPr>
          <w:rStyle w:val="default"/>
          <w:rFonts w:cs="FrankRuehl" w:hint="cs"/>
          <w:vanish/>
          <w:sz w:val="22"/>
          <w:szCs w:val="22"/>
          <w:shd w:val="clear" w:color="auto" w:fill="FFFF99"/>
          <w:rtl/>
        </w:rPr>
        <w:tab/>
        <w:t xml:space="preserve">ישיבה נוספת אחרי הישיבה </w:t>
      </w:r>
      <w:r w:rsidRPr="00886825">
        <w:rPr>
          <w:rStyle w:val="default"/>
          <w:rFonts w:cs="FrankRuehl"/>
          <w:vanish/>
          <w:sz w:val="22"/>
          <w:szCs w:val="22"/>
          <w:shd w:val="clear" w:color="auto" w:fill="FFFF99"/>
          <w:rtl/>
        </w:rPr>
        <w:t>ה</w:t>
      </w:r>
      <w:r w:rsidRPr="00886825">
        <w:rPr>
          <w:rStyle w:val="default"/>
          <w:rFonts w:cs="FrankRuehl" w:hint="cs"/>
          <w:vanish/>
          <w:sz w:val="22"/>
          <w:szCs w:val="22"/>
          <w:shd w:val="clear" w:color="auto" w:fill="FFFF99"/>
          <w:rtl/>
        </w:rPr>
        <w:t>ראשונה</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391</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426</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777</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846</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1,296</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1,411</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3.</w:t>
      </w:r>
      <w:r w:rsidRPr="00886825">
        <w:rPr>
          <w:rFonts w:hint="cs"/>
          <w:vanish/>
          <w:sz w:val="22"/>
          <w:szCs w:val="22"/>
          <w:shd w:val="clear" w:color="auto" w:fill="FFFF99"/>
          <w:rtl/>
        </w:rPr>
        <w:tab/>
        <w:t xml:space="preserve">טיפול בבית משפט של ערעור </w:t>
      </w:r>
      <w:r w:rsidRPr="00886825">
        <w:rPr>
          <w:vanish/>
          <w:sz w:val="22"/>
          <w:szCs w:val="22"/>
          <w:shd w:val="clear" w:color="auto" w:fill="FFFF99"/>
          <w:rtl/>
        </w:rPr>
        <w:t>כ</w:t>
      </w:r>
      <w:r w:rsidRPr="00886825">
        <w:rPr>
          <w:rFonts w:hint="cs"/>
          <w:vanish/>
          <w:sz w:val="22"/>
          <w:szCs w:val="22"/>
          <w:shd w:val="clear" w:color="auto" w:fill="FFFF99"/>
          <w:rtl/>
        </w:rPr>
        <w:t xml:space="preserve">ולל ישיבה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ראשונה בבית משפט, </w:t>
      </w:r>
      <w:r w:rsidRPr="00886825">
        <w:rPr>
          <w:vanish/>
          <w:sz w:val="22"/>
          <w:szCs w:val="22"/>
          <w:shd w:val="clear" w:color="auto" w:fill="FFFF99"/>
          <w:rtl/>
        </w:rPr>
        <w:t>א</w:t>
      </w:r>
      <w:r w:rsidRPr="00886825">
        <w:rPr>
          <w:rFonts w:hint="cs"/>
          <w:vanish/>
          <w:sz w:val="22"/>
          <w:szCs w:val="22"/>
          <w:shd w:val="clear" w:color="auto" w:fill="FFFF99"/>
          <w:rtl/>
        </w:rPr>
        <w:t xml:space="preserve">ם ראה בית המשפט שהיה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 xml:space="preserve">ערעור קושי מיוחד או שהצריך </w:t>
      </w:r>
      <w:r w:rsidRPr="00886825">
        <w:rPr>
          <w:vanish/>
          <w:sz w:val="22"/>
          <w:szCs w:val="22"/>
          <w:shd w:val="clear" w:color="auto" w:fill="FFFF99"/>
          <w:rtl/>
        </w:rPr>
        <w:t>פ</w:t>
      </w:r>
      <w:r w:rsidRPr="00886825">
        <w:rPr>
          <w:rFonts w:hint="cs"/>
          <w:vanish/>
          <w:sz w:val="22"/>
          <w:szCs w:val="22"/>
          <w:shd w:val="clear" w:color="auto" w:fill="FFFF99"/>
          <w:rtl/>
        </w:rPr>
        <w:t xml:space="preserve">עולות הכנה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מיוחדות וכ</w:t>
      </w:r>
      <w:r w:rsidRPr="00886825">
        <w:rPr>
          <w:vanish/>
          <w:sz w:val="22"/>
          <w:szCs w:val="22"/>
          <w:shd w:val="clear" w:color="auto" w:fill="FFFF99"/>
          <w:rtl/>
        </w:rPr>
        <w:t>ן</w:t>
      </w:r>
      <w:r w:rsidRPr="00886825">
        <w:rPr>
          <w:rFonts w:hint="cs"/>
          <w:vanish/>
          <w:sz w:val="22"/>
          <w:szCs w:val="22"/>
          <w:shd w:val="clear" w:color="auto" w:fill="FFFF99"/>
          <w:rtl/>
        </w:rPr>
        <w:t xml:space="preserve"> הכנת </w:t>
      </w:r>
      <w:r w:rsidRPr="00886825">
        <w:rPr>
          <w:vanish/>
          <w:sz w:val="22"/>
          <w:szCs w:val="22"/>
          <w:shd w:val="clear" w:color="auto" w:fill="FFFF99"/>
          <w:rtl/>
        </w:rPr>
        <w:t>ע</w:t>
      </w:r>
      <w:r w:rsidRPr="00886825">
        <w:rPr>
          <w:rFonts w:hint="cs"/>
          <w:vanish/>
          <w:sz w:val="22"/>
          <w:szCs w:val="22"/>
          <w:shd w:val="clear" w:color="auto" w:fill="FFFF99"/>
          <w:rtl/>
        </w:rPr>
        <w:t xml:space="preserve">רר על החלטה שלא לשחרר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ערבות וישיבה בבית המשפט</w:t>
      </w:r>
      <w:r w:rsidRPr="00886825">
        <w:rPr>
          <w:vanish/>
          <w:sz w:val="22"/>
          <w:szCs w:val="22"/>
          <w:shd w:val="clear" w:color="auto" w:fill="FFFF99"/>
          <w:rtl/>
        </w:rPr>
        <w:tab/>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1,553</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1,690</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2,594</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2,823</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vanish/>
          <w:sz w:val="22"/>
          <w:szCs w:val="22"/>
          <w:shd w:val="clear" w:color="auto" w:fill="FFFF99"/>
          <w:rtl/>
        </w:rPr>
        <w:t>4.</w:t>
      </w:r>
      <w:r w:rsidRPr="00886825">
        <w:rPr>
          <w:rStyle w:val="default"/>
          <w:rFonts w:cs="FrankRuehl" w:hint="cs"/>
          <w:vanish/>
          <w:sz w:val="22"/>
          <w:szCs w:val="22"/>
          <w:shd w:val="clear" w:color="auto" w:fill="FFFF99"/>
          <w:rtl/>
        </w:rPr>
        <w:tab/>
        <w:t xml:space="preserve"> טיפול בערעור שבו לא קבע </w:t>
      </w:r>
      <w:r w:rsidRPr="00886825">
        <w:rPr>
          <w:rStyle w:val="default"/>
          <w:rFonts w:cs="FrankRuehl"/>
          <w:vanish/>
          <w:sz w:val="22"/>
          <w:szCs w:val="22"/>
          <w:shd w:val="clear" w:color="auto" w:fill="FFFF99"/>
          <w:rtl/>
        </w:rPr>
        <w:t>ב</w:t>
      </w:r>
      <w:r w:rsidRPr="00886825">
        <w:rPr>
          <w:rStyle w:val="default"/>
          <w:rFonts w:cs="FrankRuehl" w:hint="cs"/>
          <w:vanish/>
          <w:sz w:val="22"/>
          <w:szCs w:val="22"/>
          <w:shd w:val="clear" w:color="auto" w:fill="FFFF99"/>
          <w:rtl/>
        </w:rPr>
        <w:t xml:space="preserve">ית המשפט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hint="cs"/>
          <w:vanish/>
          <w:sz w:val="22"/>
          <w:szCs w:val="22"/>
          <w:shd w:val="clear" w:color="auto" w:fill="FFFF99"/>
          <w:rtl/>
        </w:rPr>
        <w:t xml:space="preserve">כאמור בפסקה (3), </w:t>
      </w:r>
      <w:r w:rsidRPr="00886825">
        <w:rPr>
          <w:rStyle w:val="default"/>
          <w:rFonts w:cs="FrankRuehl"/>
          <w:vanish/>
          <w:sz w:val="22"/>
          <w:szCs w:val="22"/>
          <w:shd w:val="clear" w:color="auto" w:fill="FFFF99"/>
          <w:rtl/>
        </w:rPr>
        <w:t>כ</w:t>
      </w:r>
      <w:r w:rsidRPr="00886825">
        <w:rPr>
          <w:rStyle w:val="default"/>
          <w:rFonts w:cs="FrankRuehl" w:hint="cs"/>
          <w:vanish/>
          <w:sz w:val="22"/>
          <w:szCs w:val="22"/>
          <w:shd w:val="clear" w:color="auto" w:fill="FFFF99"/>
          <w:rtl/>
        </w:rPr>
        <w:t xml:space="preserve">ולל ישיבה ראשונה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hint="cs"/>
          <w:vanish/>
          <w:sz w:val="22"/>
          <w:szCs w:val="22"/>
          <w:shd w:val="clear" w:color="auto" w:fill="FFFF99"/>
          <w:rtl/>
        </w:rPr>
        <w:t>בבית המשפט</w:t>
      </w:r>
      <w:r w:rsidRPr="00886825">
        <w:rPr>
          <w:rStyle w:val="default"/>
          <w:rFonts w:cs="FrankRuehl" w:hint="cs"/>
          <w:vanish/>
          <w:sz w:val="22"/>
          <w:szCs w:val="22"/>
          <w:shd w:val="clear" w:color="auto" w:fill="FFFF99"/>
          <w:rtl/>
        </w:rPr>
        <w:tab/>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1,037</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1,129</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1,814</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1,974</w:t>
      </w:r>
    </w:p>
    <w:p w:rsidR="006C6473" w:rsidRPr="00886825" w:rsidRDefault="006C6473" w:rsidP="006C6473">
      <w:pPr>
        <w:pStyle w:val="P00"/>
        <w:spacing w:before="0"/>
        <w:ind w:left="0" w:right="1134"/>
        <w:rPr>
          <w:rFonts w:hint="cs"/>
          <w:vanish/>
          <w:color w:val="FF0000"/>
          <w:szCs w:val="20"/>
          <w:shd w:val="clear" w:color="auto" w:fill="FFFF99"/>
          <w:rtl/>
        </w:rPr>
      </w:pPr>
    </w:p>
    <w:p w:rsidR="006C6473" w:rsidRPr="00886825" w:rsidRDefault="006C6473" w:rsidP="006C6473">
      <w:pPr>
        <w:pStyle w:val="P00"/>
        <w:spacing w:before="0"/>
        <w:ind w:left="0" w:right="1134"/>
        <w:rPr>
          <w:rFonts w:hint="cs"/>
          <w:b/>
          <w:bCs/>
          <w:vanish/>
          <w:szCs w:val="20"/>
          <w:shd w:val="clear" w:color="auto" w:fill="FFFF99"/>
          <w:rtl/>
        </w:rPr>
      </w:pPr>
      <w:r w:rsidRPr="00886825">
        <w:rPr>
          <w:rFonts w:hint="cs"/>
          <w:vanish/>
          <w:color w:val="FF0000"/>
          <w:szCs w:val="20"/>
          <w:shd w:val="clear" w:color="auto" w:fill="FFFF99"/>
          <w:rtl/>
        </w:rPr>
        <w:t>מיום 1.4.1997</w:t>
      </w:r>
    </w:p>
    <w:p w:rsidR="006C6473" w:rsidRPr="00886825" w:rsidRDefault="006C6473" w:rsidP="006C6473">
      <w:pPr>
        <w:pStyle w:val="P00"/>
        <w:spacing w:before="0"/>
        <w:ind w:left="0" w:right="1134"/>
        <w:rPr>
          <w:rFonts w:hint="cs"/>
          <w:b/>
          <w:bCs/>
          <w:vanish/>
          <w:szCs w:val="20"/>
          <w:shd w:val="clear" w:color="auto" w:fill="FFFF99"/>
          <w:rtl/>
        </w:rPr>
      </w:pPr>
      <w:r w:rsidRPr="00886825">
        <w:rPr>
          <w:rFonts w:hint="cs"/>
          <w:b/>
          <w:bCs/>
          <w:vanish/>
          <w:szCs w:val="20"/>
          <w:shd w:val="clear" w:color="auto" w:fill="FFFF99"/>
          <w:rtl/>
        </w:rPr>
        <w:t>הודעה תשנ"ז-1997</w:t>
      </w:r>
    </w:p>
    <w:p w:rsidR="006C6473" w:rsidRPr="00886825" w:rsidRDefault="006C6473" w:rsidP="006C6473">
      <w:pPr>
        <w:pStyle w:val="P00"/>
        <w:spacing w:before="0"/>
        <w:ind w:left="0" w:right="1134"/>
        <w:rPr>
          <w:rFonts w:hint="cs"/>
          <w:vanish/>
          <w:szCs w:val="20"/>
          <w:shd w:val="clear" w:color="auto" w:fill="FFFF99"/>
          <w:rtl/>
        </w:rPr>
      </w:pPr>
      <w:hyperlink r:id="rId19" w:history="1">
        <w:r w:rsidRPr="00886825">
          <w:rPr>
            <w:rStyle w:val="Hyperlink"/>
            <w:rFonts w:hint="cs"/>
            <w:vanish/>
            <w:szCs w:val="20"/>
            <w:shd w:val="clear" w:color="auto" w:fill="FFFF99"/>
            <w:rtl/>
          </w:rPr>
          <w:t>ק"ת תשנ"ז מס' 5816</w:t>
        </w:r>
      </w:hyperlink>
      <w:r w:rsidRPr="00886825">
        <w:rPr>
          <w:rFonts w:hint="cs"/>
          <w:vanish/>
          <w:szCs w:val="20"/>
          <w:shd w:val="clear" w:color="auto" w:fill="FFFF99"/>
          <w:rtl/>
        </w:rPr>
        <w:t xml:space="preserve"> מיום 6.3.1997 עמ' 470</w:t>
      </w:r>
    </w:p>
    <w:p w:rsidR="006C6473" w:rsidRPr="00886825" w:rsidRDefault="006C6473" w:rsidP="006C6473">
      <w:pPr>
        <w:pStyle w:val="P00"/>
        <w:tabs>
          <w:tab w:val="clear" w:pos="624"/>
          <w:tab w:val="clear" w:pos="1928"/>
          <w:tab w:val="clear" w:pos="2835"/>
          <w:tab w:val="left" w:pos="4122"/>
        </w:tabs>
        <w:ind w:left="0" w:right="1134"/>
        <w:rPr>
          <w:rStyle w:val="default"/>
          <w:rFonts w:cs="FrankRuehl"/>
          <w:vanish/>
          <w:szCs w:val="20"/>
          <w:shd w:val="clear" w:color="auto" w:fill="FFFF99"/>
          <w:rtl/>
        </w:rPr>
      </w:pP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rStyle w:val="default"/>
          <w:rFonts w:cs="FrankRuehl"/>
          <w:vanish/>
          <w:szCs w:val="20"/>
          <w:u w:val="single"/>
          <w:shd w:val="clear" w:color="auto" w:fill="FFFF99"/>
          <w:rtl/>
        </w:rPr>
        <w:t>ה</w:t>
      </w:r>
      <w:r w:rsidRPr="00886825">
        <w:rPr>
          <w:rStyle w:val="default"/>
          <w:rFonts w:cs="FrankRuehl" w:hint="cs"/>
          <w:vanish/>
          <w:szCs w:val="20"/>
          <w:u w:val="single"/>
          <w:shd w:val="clear" w:color="auto" w:fill="FFFF99"/>
          <w:rtl/>
        </w:rPr>
        <w:t>סכומים המרביים בשקלים חדשים</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957"/>
          <w:tab w:val="left" w:pos="5277"/>
          <w:tab w:val="left" w:pos="6762"/>
        </w:tabs>
        <w:spacing w:before="0"/>
        <w:ind w:left="0" w:right="1134" w:firstLine="0"/>
        <w:rPr>
          <w:vanish/>
          <w:szCs w:val="20"/>
          <w:shd w:val="clear" w:color="auto" w:fill="FFFF99"/>
          <w:rtl/>
        </w:rPr>
      </w:pPr>
      <w:r w:rsidRPr="00886825">
        <w:rPr>
          <w:vanish/>
          <w:szCs w:val="20"/>
          <w:shd w:val="clear" w:color="auto" w:fill="FFFF99"/>
          <w:rtl/>
        </w:rPr>
        <w:tab/>
      </w:r>
      <w:r w:rsidRPr="00886825">
        <w:rPr>
          <w:rFonts w:hint="cs"/>
          <w:vanish/>
          <w:szCs w:val="20"/>
          <w:shd w:val="clear" w:color="auto" w:fill="FFFF99"/>
          <w:rtl/>
        </w:rPr>
        <w:t>בית משפט</w:t>
      </w:r>
      <w:r w:rsidRPr="00886825">
        <w:rPr>
          <w:vanish/>
          <w:szCs w:val="20"/>
          <w:shd w:val="clear" w:color="auto" w:fill="FFFF99"/>
          <w:rtl/>
        </w:rPr>
        <w:tab/>
      </w:r>
      <w:r w:rsidRPr="00886825">
        <w:rPr>
          <w:rFonts w:hint="cs"/>
          <w:vanish/>
          <w:szCs w:val="20"/>
          <w:shd w:val="clear" w:color="auto" w:fill="FFFF99"/>
          <w:rtl/>
        </w:rPr>
        <w:t>בית המשפט</w:t>
      </w:r>
      <w:r w:rsidRPr="00886825">
        <w:rPr>
          <w:vanish/>
          <w:szCs w:val="20"/>
          <w:shd w:val="clear" w:color="auto" w:fill="FFFF99"/>
          <w:rtl/>
        </w:rPr>
        <w:tab/>
      </w:r>
      <w:r w:rsidRPr="00886825">
        <w:rPr>
          <w:rFonts w:hint="cs"/>
          <w:vanish/>
          <w:szCs w:val="20"/>
          <w:shd w:val="clear" w:color="auto" w:fill="FFFF99"/>
          <w:rtl/>
        </w:rPr>
        <w:t>בית המשפט</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969"/>
          <w:tab w:val="left" w:pos="5277"/>
          <w:tab w:val="left" w:pos="6762"/>
        </w:tabs>
        <w:spacing w:before="0"/>
        <w:ind w:left="0" w:right="1134" w:firstLine="0"/>
        <w:rPr>
          <w:rFonts w:hint="cs"/>
          <w:vanish/>
          <w:szCs w:val="20"/>
          <w:u w:val="single"/>
          <w:shd w:val="clear" w:color="auto" w:fill="FFFF99"/>
          <w:rtl/>
        </w:rPr>
      </w:pPr>
      <w:r w:rsidRPr="00886825">
        <w:rPr>
          <w:vanish/>
          <w:szCs w:val="20"/>
          <w:u w:val="single"/>
          <w:shd w:val="clear" w:color="auto" w:fill="FFFF99"/>
          <w:rtl/>
        </w:rPr>
        <w:t>ה</w:t>
      </w:r>
      <w:r w:rsidRPr="00886825">
        <w:rPr>
          <w:rFonts w:hint="cs"/>
          <w:vanish/>
          <w:szCs w:val="20"/>
          <w:u w:val="single"/>
          <w:shd w:val="clear" w:color="auto" w:fill="FFFF99"/>
          <w:rtl/>
        </w:rPr>
        <w:t>שירות</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השלום</w:t>
      </w:r>
      <w:r w:rsidRPr="00886825">
        <w:rPr>
          <w:rFonts w:hint="cs"/>
          <w:vanish/>
          <w:szCs w:val="20"/>
          <w:u w:val="single"/>
          <w:shd w:val="clear" w:color="auto" w:fill="FFFF99"/>
          <w:rtl/>
        </w:rPr>
        <w:tab/>
        <w:t>המחוזי</w:t>
      </w:r>
      <w:r w:rsidRPr="00886825">
        <w:rPr>
          <w:rFonts w:ascii="Arial" w:hAnsi="Arial" w:cs="Arial" w:hint="cs"/>
          <w:vanish/>
          <w:szCs w:val="20"/>
          <w:u w:val="single"/>
          <w:shd w:val="clear" w:color="auto" w:fill="FFFF99"/>
          <w:rtl/>
        </w:rPr>
        <w:t> </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העליון</w:t>
      </w:r>
      <w:r w:rsidRPr="00886825">
        <w:rPr>
          <w:rFonts w:hint="cs"/>
          <w:vanish/>
          <w:szCs w:val="20"/>
          <w:u w:val="single"/>
          <w:shd w:val="clear" w:color="auto" w:fill="FFFF99"/>
          <w:rtl/>
        </w:rPr>
        <w:tab/>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1.</w:t>
      </w:r>
      <w:r w:rsidRPr="00886825">
        <w:rPr>
          <w:rFonts w:hint="cs"/>
          <w:vanish/>
          <w:sz w:val="22"/>
          <w:szCs w:val="22"/>
          <w:shd w:val="clear" w:color="auto" w:fill="FFFF99"/>
          <w:rtl/>
        </w:rPr>
        <w:tab/>
        <w:t xml:space="preserve">לימוד התיק, עבודת הכנה, </w:t>
      </w:r>
      <w:r w:rsidRPr="00886825">
        <w:rPr>
          <w:vanish/>
          <w:sz w:val="22"/>
          <w:szCs w:val="22"/>
          <w:shd w:val="clear" w:color="auto" w:fill="FFFF99"/>
          <w:rtl/>
        </w:rPr>
        <w:t>י</w:t>
      </w:r>
      <w:r w:rsidRPr="00886825">
        <w:rPr>
          <w:rFonts w:hint="cs"/>
          <w:vanish/>
          <w:sz w:val="22"/>
          <w:szCs w:val="22"/>
          <w:shd w:val="clear" w:color="auto" w:fill="FFFF99"/>
          <w:rtl/>
        </w:rPr>
        <w:t xml:space="preserve">שיבה ראשונה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בבית המשפט, </w:t>
      </w:r>
      <w:r w:rsidRPr="00886825">
        <w:rPr>
          <w:vanish/>
          <w:sz w:val="22"/>
          <w:szCs w:val="22"/>
          <w:shd w:val="clear" w:color="auto" w:fill="FFFF99"/>
          <w:rtl/>
        </w:rPr>
        <w:t>ו</w:t>
      </w:r>
      <w:r w:rsidRPr="00886825">
        <w:rPr>
          <w:rFonts w:hint="cs"/>
          <w:vanish/>
          <w:sz w:val="22"/>
          <w:szCs w:val="22"/>
          <w:shd w:val="clear" w:color="auto" w:fill="FFFF99"/>
          <w:rtl/>
        </w:rPr>
        <w:t>ישיבת בית משפט שנועדה</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Fonts w:hint="cs"/>
          <w:vanish/>
          <w:sz w:val="22"/>
          <w:szCs w:val="22"/>
          <w:shd w:val="clear" w:color="auto" w:fill="FFFF99"/>
          <w:rtl/>
        </w:rPr>
        <w:t>להארכת מעצר</w:t>
      </w:r>
      <w:r w:rsidRPr="00886825">
        <w:rPr>
          <w:vanish/>
          <w:sz w:val="22"/>
          <w:szCs w:val="22"/>
          <w:shd w:val="clear" w:color="auto" w:fill="FFFF99"/>
          <w:rtl/>
        </w:rPr>
        <w:tab/>
      </w:r>
      <w:r w:rsidRPr="00886825">
        <w:rPr>
          <w:rFonts w:hint="cs"/>
          <w:strike/>
          <w:vanish/>
          <w:sz w:val="22"/>
          <w:szCs w:val="22"/>
          <w:shd w:val="clear" w:color="auto" w:fill="FFFF99"/>
          <w:rtl/>
        </w:rPr>
        <w:t>1,411</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1,554</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2,823</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3,109</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vanish/>
          <w:sz w:val="22"/>
          <w:szCs w:val="22"/>
          <w:shd w:val="clear" w:color="auto" w:fill="FFFF99"/>
          <w:rtl/>
        </w:rPr>
        <w:t>2.</w:t>
      </w:r>
      <w:r w:rsidRPr="00886825">
        <w:rPr>
          <w:rStyle w:val="default"/>
          <w:rFonts w:cs="FrankRuehl" w:hint="cs"/>
          <w:vanish/>
          <w:sz w:val="22"/>
          <w:szCs w:val="22"/>
          <w:shd w:val="clear" w:color="auto" w:fill="FFFF99"/>
          <w:rtl/>
        </w:rPr>
        <w:tab/>
        <w:t xml:space="preserve">ישיבה נוספת אחרי הישיבה </w:t>
      </w:r>
      <w:r w:rsidRPr="00886825">
        <w:rPr>
          <w:rStyle w:val="default"/>
          <w:rFonts w:cs="FrankRuehl"/>
          <w:vanish/>
          <w:sz w:val="22"/>
          <w:szCs w:val="22"/>
          <w:shd w:val="clear" w:color="auto" w:fill="FFFF99"/>
          <w:rtl/>
        </w:rPr>
        <w:t>ה</w:t>
      </w:r>
      <w:r w:rsidRPr="00886825">
        <w:rPr>
          <w:rStyle w:val="default"/>
          <w:rFonts w:cs="FrankRuehl" w:hint="cs"/>
          <w:vanish/>
          <w:sz w:val="22"/>
          <w:szCs w:val="22"/>
          <w:shd w:val="clear" w:color="auto" w:fill="FFFF99"/>
          <w:rtl/>
        </w:rPr>
        <w:t>ראשונה</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426</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469</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846</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932</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1,411</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1,554</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3.</w:t>
      </w:r>
      <w:r w:rsidRPr="00886825">
        <w:rPr>
          <w:rFonts w:hint="cs"/>
          <w:vanish/>
          <w:sz w:val="22"/>
          <w:szCs w:val="22"/>
          <w:shd w:val="clear" w:color="auto" w:fill="FFFF99"/>
          <w:rtl/>
        </w:rPr>
        <w:tab/>
        <w:t xml:space="preserve">טיפול בבית משפט של ערעור </w:t>
      </w:r>
      <w:r w:rsidRPr="00886825">
        <w:rPr>
          <w:vanish/>
          <w:sz w:val="22"/>
          <w:szCs w:val="22"/>
          <w:shd w:val="clear" w:color="auto" w:fill="FFFF99"/>
          <w:rtl/>
        </w:rPr>
        <w:t>כ</w:t>
      </w:r>
      <w:r w:rsidRPr="00886825">
        <w:rPr>
          <w:rFonts w:hint="cs"/>
          <w:vanish/>
          <w:sz w:val="22"/>
          <w:szCs w:val="22"/>
          <w:shd w:val="clear" w:color="auto" w:fill="FFFF99"/>
          <w:rtl/>
        </w:rPr>
        <w:t xml:space="preserve">ולל ישיבה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ראשונה בבית משפט, </w:t>
      </w:r>
      <w:r w:rsidRPr="00886825">
        <w:rPr>
          <w:vanish/>
          <w:sz w:val="22"/>
          <w:szCs w:val="22"/>
          <w:shd w:val="clear" w:color="auto" w:fill="FFFF99"/>
          <w:rtl/>
        </w:rPr>
        <w:t>א</w:t>
      </w:r>
      <w:r w:rsidRPr="00886825">
        <w:rPr>
          <w:rFonts w:hint="cs"/>
          <w:vanish/>
          <w:sz w:val="22"/>
          <w:szCs w:val="22"/>
          <w:shd w:val="clear" w:color="auto" w:fill="FFFF99"/>
          <w:rtl/>
        </w:rPr>
        <w:t xml:space="preserve">ם ראה בית המשפט שהיה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 xml:space="preserve">ערעור קושי מיוחד או שהצריך </w:t>
      </w:r>
      <w:r w:rsidRPr="00886825">
        <w:rPr>
          <w:vanish/>
          <w:sz w:val="22"/>
          <w:szCs w:val="22"/>
          <w:shd w:val="clear" w:color="auto" w:fill="FFFF99"/>
          <w:rtl/>
        </w:rPr>
        <w:t>פ</w:t>
      </w:r>
      <w:r w:rsidRPr="00886825">
        <w:rPr>
          <w:rFonts w:hint="cs"/>
          <w:vanish/>
          <w:sz w:val="22"/>
          <w:szCs w:val="22"/>
          <w:shd w:val="clear" w:color="auto" w:fill="FFFF99"/>
          <w:rtl/>
        </w:rPr>
        <w:t xml:space="preserve">עולות הכנה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מיוחדות וכ</w:t>
      </w:r>
      <w:r w:rsidRPr="00886825">
        <w:rPr>
          <w:vanish/>
          <w:sz w:val="22"/>
          <w:szCs w:val="22"/>
          <w:shd w:val="clear" w:color="auto" w:fill="FFFF99"/>
          <w:rtl/>
        </w:rPr>
        <w:t>ן</w:t>
      </w:r>
      <w:r w:rsidRPr="00886825">
        <w:rPr>
          <w:rFonts w:hint="cs"/>
          <w:vanish/>
          <w:sz w:val="22"/>
          <w:szCs w:val="22"/>
          <w:shd w:val="clear" w:color="auto" w:fill="FFFF99"/>
          <w:rtl/>
        </w:rPr>
        <w:t xml:space="preserve"> הכנת </w:t>
      </w:r>
      <w:r w:rsidRPr="00886825">
        <w:rPr>
          <w:vanish/>
          <w:sz w:val="22"/>
          <w:szCs w:val="22"/>
          <w:shd w:val="clear" w:color="auto" w:fill="FFFF99"/>
          <w:rtl/>
        </w:rPr>
        <w:t>ע</w:t>
      </w:r>
      <w:r w:rsidRPr="00886825">
        <w:rPr>
          <w:rFonts w:hint="cs"/>
          <w:vanish/>
          <w:sz w:val="22"/>
          <w:szCs w:val="22"/>
          <w:shd w:val="clear" w:color="auto" w:fill="FFFF99"/>
          <w:rtl/>
        </w:rPr>
        <w:t xml:space="preserve">רר על החלטה שלא לשחרר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ערבות וישיבה בבית המשפט</w:t>
      </w:r>
      <w:r w:rsidRPr="00886825">
        <w:rPr>
          <w:vanish/>
          <w:sz w:val="22"/>
          <w:szCs w:val="22"/>
          <w:shd w:val="clear" w:color="auto" w:fill="FFFF99"/>
          <w:rtl/>
        </w:rPr>
        <w:tab/>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1,690</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1,861</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2,823</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3,109</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vanish/>
          <w:sz w:val="22"/>
          <w:szCs w:val="22"/>
          <w:shd w:val="clear" w:color="auto" w:fill="FFFF99"/>
          <w:rtl/>
        </w:rPr>
        <w:t>4.</w:t>
      </w:r>
      <w:r w:rsidRPr="00886825">
        <w:rPr>
          <w:rStyle w:val="default"/>
          <w:rFonts w:cs="FrankRuehl" w:hint="cs"/>
          <w:vanish/>
          <w:sz w:val="22"/>
          <w:szCs w:val="22"/>
          <w:shd w:val="clear" w:color="auto" w:fill="FFFF99"/>
          <w:rtl/>
        </w:rPr>
        <w:tab/>
        <w:t xml:space="preserve"> טיפול בערעור שבו לא קבע </w:t>
      </w:r>
      <w:r w:rsidRPr="00886825">
        <w:rPr>
          <w:rStyle w:val="default"/>
          <w:rFonts w:cs="FrankRuehl"/>
          <w:vanish/>
          <w:sz w:val="22"/>
          <w:szCs w:val="22"/>
          <w:shd w:val="clear" w:color="auto" w:fill="FFFF99"/>
          <w:rtl/>
        </w:rPr>
        <w:t>ב</w:t>
      </w:r>
      <w:r w:rsidRPr="00886825">
        <w:rPr>
          <w:rStyle w:val="default"/>
          <w:rFonts w:cs="FrankRuehl" w:hint="cs"/>
          <w:vanish/>
          <w:sz w:val="22"/>
          <w:szCs w:val="22"/>
          <w:shd w:val="clear" w:color="auto" w:fill="FFFF99"/>
          <w:rtl/>
        </w:rPr>
        <w:t xml:space="preserve">ית המשפט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hint="cs"/>
          <w:vanish/>
          <w:sz w:val="22"/>
          <w:szCs w:val="22"/>
          <w:shd w:val="clear" w:color="auto" w:fill="FFFF99"/>
          <w:rtl/>
        </w:rPr>
        <w:t xml:space="preserve">כאמור בפסקה (3), </w:t>
      </w:r>
      <w:r w:rsidRPr="00886825">
        <w:rPr>
          <w:rStyle w:val="default"/>
          <w:rFonts w:cs="FrankRuehl"/>
          <w:vanish/>
          <w:sz w:val="22"/>
          <w:szCs w:val="22"/>
          <w:shd w:val="clear" w:color="auto" w:fill="FFFF99"/>
          <w:rtl/>
        </w:rPr>
        <w:t>כ</w:t>
      </w:r>
      <w:r w:rsidRPr="00886825">
        <w:rPr>
          <w:rStyle w:val="default"/>
          <w:rFonts w:cs="FrankRuehl" w:hint="cs"/>
          <w:vanish/>
          <w:sz w:val="22"/>
          <w:szCs w:val="22"/>
          <w:shd w:val="clear" w:color="auto" w:fill="FFFF99"/>
          <w:rtl/>
        </w:rPr>
        <w:t xml:space="preserve">ולל ישיבה ראשונה </w:t>
      </w:r>
    </w:p>
    <w:p w:rsidR="006C6473" w:rsidRPr="00886825" w:rsidRDefault="006C6473" w:rsidP="006C647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hint="cs"/>
          <w:vanish/>
          <w:sz w:val="22"/>
          <w:szCs w:val="22"/>
          <w:shd w:val="clear" w:color="auto" w:fill="FFFF99"/>
          <w:rtl/>
        </w:rPr>
        <w:t>בבית המשפט</w:t>
      </w:r>
      <w:r w:rsidRPr="00886825">
        <w:rPr>
          <w:rStyle w:val="default"/>
          <w:rFonts w:cs="FrankRuehl" w:hint="cs"/>
          <w:vanish/>
          <w:sz w:val="22"/>
          <w:szCs w:val="22"/>
          <w:shd w:val="clear" w:color="auto" w:fill="FFFF99"/>
          <w:rtl/>
        </w:rPr>
        <w:tab/>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1,129</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1,243</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1,974</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2,174</w:t>
      </w:r>
    </w:p>
    <w:p w:rsidR="00EA5AB8" w:rsidRPr="00886825" w:rsidRDefault="00EA5AB8" w:rsidP="00EA5AB8">
      <w:pPr>
        <w:pStyle w:val="P00"/>
        <w:spacing w:before="0"/>
        <w:ind w:left="0" w:right="1134"/>
        <w:rPr>
          <w:rFonts w:hint="cs"/>
          <w:vanish/>
          <w:color w:val="FF0000"/>
          <w:szCs w:val="20"/>
          <w:shd w:val="clear" w:color="auto" w:fill="FFFF99"/>
          <w:rtl/>
        </w:rPr>
      </w:pPr>
    </w:p>
    <w:p w:rsidR="00EA5AB8" w:rsidRPr="00886825" w:rsidRDefault="00EA5AB8" w:rsidP="00EA5AB8">
      <w:pPr>
        <w:pStyle w:val="P00"/>
        <w:spacing w:before="0"/>
        <w:ind w:left="0" w:right="1134"/>
        <w:rPr>
          <w:rFonts w:hint="cs"/>
          <w:b/>
          <w:bCs/>
          <w:vanish/>
          <w:szCs w:val="20"/>
          <w:shd w:val="clear" w:color="auto" w:fill="FFFF99"/>
          <w:rtl/>
        </w:rPr>
      </w:pPr>
      <w:r w:rsidRPr="00886825">
        <w:rPr>
          <w:rFonts w:hint="cs"/>
          <w:vanish/>
          <w:color w:val="FF0000"/>
          <w:szCs w:val="20"/>
          <w:shd w:val="clear" w:color="auto" w:fill="FFFF99"/>
          <w:rtl/>
        </w:rPr>
        <w:t>מיום 1.4.1998</w:t>
      </w:r>
    </w:p>
    <w:p w:rsidR="00EA5AB8" w:rsidRPr="00886825" w:rsidRDefault="00EA5AB8" w:rsidP="00EA5AB8">
      <w:pPr>
        <w:pStyle w:val="P00"/>
        <w:spacing w:before="0"/>
        <w:ind w:left="0" w:right="1134"/>
        <w:rPr>
          <w:rFonts w:hint="cs"/>
          <w:b/>
          <w:bCs/>
          <w:vanish/>
          <w:szCs w:val="20"/>
          <w:shd w:val="clear" w:color="auto" w:fill="FFFF99"/>
          <w:rtl/>
        </w:rPr>
      </w:pPr>
      <w:r w:rsidRPr="00886825">
        <w:rPr>
          <w:rFonts w:hint="cs"/>
          <w:b/>
          <w:bCs/>
          <w:vanish/>
          <w:szCs w:val="20"/>
          <w:shd w:val="clear" w:color="auto" w:fill="FFFF99"/>
          <w:rtl/>
        </w:rPr>
        <w:t>הודעה תשנ"ח-1998</w:t>
      </w:r>
    </w:p>
    <w:p w:rsidR="00EA5AB8" w:rsidRPr="00886825" w:rsidRDefault="00EA5AB8" w:rsidP="00EA5AB8">
      <w:pPr>
        <w:pStyle w:val="P00"/>
        <w:spacing w:before="0"/>
        <w:ind w:left="0" w:right="1134"/>
        <w:rPr>
          <w:rFonts w:hint="cs"/>
          <w:vanish/>
          <w:szCs w:val="20"/>
          <w:shd w:val="clear" w:color="auto" w:fill="FFFF99"/>
          <w:rtl/>
        </w:rPr>
      </w:pPr>
      <w:hyperlink r:id="rId20" w:history="1">
        <w:r w:rsidRPr="00886825">
          <w:rPr>
            <w:rStyle w:val="Hyperlink"/>
            <w:rFonts w:hint="cs"/>
            <w:vanish/>
            <w:szCs w:val="20"/>
            <w:shd w:val="clear" w:color="auto" w:fill="FFFF99"/>
            <w:rtl/>
          </w:rPr>
          <w:t>ק"ת תשנ"ח מס' 5885</w:t>
        </w:r>
      </w:hyperlink>
      <w:r w:rsidRPr="00886825">
        <w:rPr>
          <w:rFonts w:hint="cs"/>
          <w:vanish/>
          <w:szCs w:val="20"/>
          <w:shd w:val="clear" w:color="auto" w:fill="FFFF99"/>
          <w:rtl/>
        </w:rPr>
        <w:t xml:space="preserve"> מיום 5.3.1998 עמ' 502</w:t>
      </w:r>
    </w:p>
    <w:p w:rsidR="00EA5AB8" w:rsidRPr="00886825" w:rsidRDefault="00EA5AB8" w:rsidP="00EA5AB8">
      <w:pPr>
        <w:pStyle w:val="P00"/>
        <w:tabs>
          <w:tab w:val="clear" w:pos="624"/>
          <w:tab w:val="clear" w:pos="1928"/>
          <w:tab w:val="clear" w:pos="2835"/>
          <w:tab w:val="left" w:pos="4122"/>
        </w:tabs>
        <w:ind w:left="0" w:right="1134"/>
        <w:rPr>
          <w:rStyle w:val="default"/>
          <w:rFonts w:cs="FrankRuehl"/>
          <w:vanish/>
          <w:szCs w:val="20"/>
          <w:shd w:val="clear" w:color="auto" w:fill="FFFF99"/>
          <w:rtl/>
        </w:rPr>
      </w:pP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rStyle w:val="default"/>
          <w:rFonts w:cs="FrankRuehl"/>
          <w:vanish/>
          <w:szCs w:val="20"/>
          <w:u w:val="single"/>
          <w:shd w:val="clear" w:color="auto" w:fill="FFFF99"/>
          <w:rtl/>
        </w:rPr>
        <w:t>ה</w:t>
      </w:r>
      <w:r w:rsidRPr="00886825">
        <w:rPr>
          <w:rStyle w:val="default"/>
          <w:rFonts w:cs="FrankRuehl" w:hint="cs"/>
          <w:vanish/>
          <w:szCs w:val="20"/>
          <w:u w:val="single"/>
          <w:shd w:val="clear" w:color="auto" w:fill="FFFF99"/>
          <w:rtl/>
        </w:rPr>
        <w:t>סכומים המרביים בשקלים חדשים</w:t>
      </w:r>
    </w:p>
    <w:p w:rsidR="00EA5AB8" w:rsidRPr="00886825" w:rsidRDefault="00EA5AB8" w:rsidP="00EA5AB8">
      <w:pPr>
        <w:pStyle w:val="P05"/>
        <w:tabs>
          <w:tab w:val="clear" w:pos="624"/>
          <w:tab w:val="clear" w:pos="1021"/>
          <w:tab w:val="clear" w:pos="1474"/>
          <w:tab w:val="clear" w:pos="1928"/>
          <w:tab w:val="clear" w:pos="2381"/>
          <w:tab w:val="clear" w:pos="2835"/>
          <w:tab w:val="clear" w:pos="6259"/>
          <w:tab w:val="left" w:pos="-284"/>
          <w:tab w:val="left" w:pos="-142"/>
          <w:tab w:val="left" w:pos="3957"/>
          <w:tab w:val="left" w:pos="5277"/>
          <w:tab w:val="left" w:pos="6762"/>
        </w:tabs>
        <w:spacing w:before="0"/>
        <w:ind w:left="0" w:right="1134" w:firstLine="0"/>
        <w:rPr>
          <w:vanish/>
          <w:szCs w:val="20"/>
          <w:shd w:val="clear" w:color="auto" w:fill="FFFF99"/>
          <w:rtl/>
        </w:rPr>
      </w:pPr>
      <w:r w:rsidRPr="00886825">
        <w:rPr>
          <w:vanish/>
          <w:szCs w:val="20"/>
          <w:shd w:val="clear" w:color="auto" w:fill="FFFF99"/>
          <w:rtl/>
        </w:rPr>
        <w:tab/>
      </w:r>
      <w:r w:rsidRPr="00886825">
        <w:rPr>
          <w:rFonts w:hint="cs"/>
          <w:vanish/>
          <w:szCs w:val="20"/>
          <w:shd w:val="clear" w:color="auto" w:fill="FFFF99"/>
          <w:rtl/>
        </w:rPr>
        <w:t>בית משפט</w:t>
      </w:r>
      <w:r w:rsidRPr="00886825">
        <w:rPr>
          <w:vanish/>
          <w:szCs w:val="20"/>
          <w:shd w:val="clear" w:color="auto" w:fill="FFFF99"/>
          <w:rtl/>
        </w:rPr>
        <w:tab/>
      </w:r>
      <w:r w:rsidRPr="00886825">
        <w:rPr>
          <w:rFonts w:hint="cs"/>
          <w:vanish/>
          <w:szCs w:val="20"/>
          <w:shd w:val="clear" w:color="auto" w:fill="FFFF99"/>
          <w:rtl/>
        </w:rPr>
        <w:t>בית המשפט</w:t>
      </w:r>
      <w:r w:rsidRPr="00886825">
        <w:rPr>
          <w:vanish/>
          <w:szCs w:val="20"/>
          <w:shd w:val="clear" w:color="auto" w:fill="FFFF99"/>
          <w:rtl/>
        </w:rPr>
        <w:tab/>
      </w:r>
      <w:r w:rsidRPr="00886825">
        <w:rPr>
          <w:rFonts w:hint="cs"/>
          <w:vanish/>
          <w:szCs w:val="20"/>
          <w:shd w:val="clear" w:color="auto" w:fill="FFFF99"/>
          <w:rtl/>
        </w:rPr>
        <w:t>בית המשפט</w:t>
      </w:r>
    </w:p>
    <w:p w:rsidR="00EA5AB8" w:rsidRPr="00886825" w:rsidRDefault="00EA5AB8" w:rsidP="00EA5AB8">
      <w:pPr>
        <w:pStyle w:val="P05"/>
        <w:tabs>
          <w:tab w:val="clear" w:pos="624"/>
          <w:tab w:val="clear" w:pos="1021"/>
          <w:tab w:val="clear" w:pos="1474"/>
          <w:tab w:val="clear" w:pos="1928"/>
          <w:tab w:val="clear" w:pos="2381"/>
          <w:tab w:val="clear" w:pos="2835"/>
          <w:tab w:val="clear" w:pos="6259"/>
          <w:tab w:val="left" w:pos="-284"/>
          <w:tab w:val="left" w:pos="-142"/>
          <w:tab w:val="left" w:pos="3969"/>
          <w:tab w:val="left" w:pos="5277"/>
          <w:tab w:val="left" w:pos="6762"/>
        </w:tabs>
        <w:spacing w:before="0"/>
        <w:ind w:left="0" w:right="1134" w:firstLine="0"/>
        <w:rPr>
          <w:rFonts w:hint="cs"/>
          <w:vanish/>
          <w:szCs w:val="20"/>
          <w:u w:val="single"/>
          <w:shd w:val="clear" w:color="auto" w:fill="FFFF99"/>
          <w:rtl/>
        </w:rPr>
      </w:pPr>
      <w:r w:rsidRPr="00886825">
        <w:rPr>
          <w:vanish/>
          <w:szCs w:val="20"/>
          <w:u w:val="single"/>
          <w:shd w:val="clear" w:color="auto" w:fill="FFFF99"/>
          <w:rtl/>
        </w:rPr>
        <w:t>ה</w:t>
      </w:r>
      <w:r w:rsidRPr="00886825">
        <w:rPr>
          <w:rFonts w:hint="cs"/>
          <w:vanish/>
          <w:szCs w:val="20"/>
          <w:u w:val="single"/>
          <w:shd w:val="clear" w:color="auto" w:fill="FFFF99"/>
          <w:rtl/>
        </w:rPr>
        <w:t>שירות</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השלום</w:t>
      </w:r>
      <w:r w:rsidRPr="00886825">
        <w:rPr>
          <w:rFonts w:hint="cs"/>
          <w:vanish/>
          <w:szCs w:val="20"/>
          <w:u w:val="single"/>
          <w:shd w:val="clear" w:color="auto" w:fill="FFFF99"/>
          <w:rtl/>
        </w:rPr>
        <w:tab/>
        <w:t>המחוזי</w:t>
      </w:r>
      <w:r w:rsidRPr="00886825">
        <w:rPr>
          <w:rFonts w:ascii="Arial" w:hAnsi="Arial" w:cs="Arial" w:hint="cs"/>
          <w:vanish/>
          <w:szCs w:val="20"/>
          <w:u w:val="single"/>
          <w:shd w:val="clear" w:color="auto" w:fill="FFFF99"/>
          <w:rtl/>
        </w:rPr>
        <w:t> </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העליון</w:t>
      </w:r>
      <w:r w:rsidRPr="00886825">
        <w:rPr>
          <w:rFonts w:hint="cs"/>
          <w:vanish/>
          <w:szCs w:val="20"/>
          <w:u w:val="single"/>
          <w:shd w:val="clear" w:color="auto" w:fill="FFFF99"/>
          <w:rtl/>
        </w:rPr>
        <w:tab/>
      </w:r>
    </w:p>
    <w:p w:rsidR="00EA5AB8" w:rsidRPr="00886825" w:rsidRDefault="00EA5AB8" w:rsidP="00EA5AB8">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1.</w:t>
      </w:r>
      <w:r w:rsidRPr="00886825">
        <w:rPr>
          <w:rFonts w:hint="cs"/>
          <w:vanish/>
          <w:sz w:val="22"/>
          <w:szCs w:val="22"/>
          <w:shd w:val="clear" w:color="auto" w:fill="FFFF99"/>
          <w:rtl/>
        </w:rPr>
        <w:tab/>
        <w:t xml:space="preserve">לימוד התיק, עבודת הכנה, </w:t>
      </w:r>
      <w:r w:rsidRPr="00886825">
        <w:rPr>
          <w:vanish/>
          <w:sz w:val="22"/>
          <w:szCs w:val="22"/>
          <w:shd w:val="clear" w:color="auto" w:fill="FFFF99"/>
          <w:rtl/>
        </w:rPr>
        <w:t>י</w:t>
      </w:r>
      <w:r w:rsidRPr="00886825">
        <w:rPr>
          <w:rFonts w:hint="cs"/>
          <w:vanish/>
          <w:sz w:val="22"/>
          <w:szCs w:val="22"/>
          <w:shd w:val="clear" w:color="auto" w:fill="FFFF99"/>
          <w:rtl/>
        </w:rPr>
        <w:t xml:space="preserve">שיבה ראשונה </w:t>
      </w:r>
    </w:p>
    <w:p w:rsidR="00EA5AB8" w:rsidRPr="00886825" w:rsidRDefault="00EA5AB8" w:rsidP="00EA5AB8">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בבית המשפט, </w:t>
      </w:r>
      <w:r w:rsidRPr="00886825">
        <w:rPr>
          <w:vanish/>
          <w:sz w:val="22"/>
          <w:szCs w:val="22"/>
          <w:shd w:val="clear" w:color="auto" w:fill="FFFF99"/>
          <w:rtl/>
        </w:rPr>
        <w:t>ו</w:t>
      </w:r>
      <w:r w:rsidRPr="00886825">
        <w:rPr>
          <w:rFonts w:hint="cs"/>
          <w:vanish/>
          <w:sz w:val="22"/>
          <w:szCs w:val="22"/>
          <w:shd w:val="clear" w:color="auto" w:fill="FFFF99"/>
          <w:rtl/>
        </w:rPr>
        <w:t>ישיבת בית משפט שנועדה</w:t>
      </w:r>
    </w:p>
    <w:p w:rsidR="00EA5AB8" w:rsidRPr="00886825" w:rsidRDefault="00EA5AB8" w:rsidP="00EA5AB8">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Fonts w:hint="cs"/>
          <w:vanish/>
          <w:sz w:val="22"/>
          <w:szCs w:val="22"/>
          <w:shd w:val="clear" w:color="auto" w:fill="FFFF99"/>
          <w:rtl/>
        </w:rPr>
        <w:t>להארכת מעצר</w:t>
      </w:r>
      <w:r w:rsidRPr="00886825">
        <w:rPr>
          <w:vanish/>
          <w:sz w:val="22"/>
          <w:szCs w:val="22"/>
          <w:shd w:val="clear" w:color="auto" w:fill="FFFF99"/>
          <w:rtl/>
        </w:rPr>
        <w:tab/>
      </w:r>
      <w:r w:rsidRPr="00886825">
        <w:rPr>
          <w:rFonts w:hint="cs"/>
          <w:strike/>
          <w:vanish/>
          <w:sz w:val="22"/>
          <w:szCs w:val="22"/>
          <w:shd w:val="clear" w:color="auto" w:fill="FFFF99"/>
          <w:rtl/>
        </w:rPr>
        <w:t>1,554</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1,660</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3,109</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3,324</w:t>
      </w:r>
    </w:p>
    <w:p w:rsidR="00EA5AB8" w:rsidRPr="00886825" w:rsidRDefault="00EA5AB8" w:rsidP="00EA5AB8">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vanish/>
          <w:sz w:val="22"/>
          <w:szCs w:val="22"/>
          <w:shd w:val="clear" w:color="auto" w:fill="FFFF99"/>
          <w:rtl/>
        </w:rPr>
        <w:t>2.</w:t>
      </w:r>
      <w:r w:rsidRPr="00886825">
        <w:rPr>
          <w:rStyle w:val="default"/>
          <w:rFonts w:cs="FrankRuehl" w:hint="cs"/>
          <w:vanish/>
          <w:sz w:val="22"/>
          <w:szCs w:val="22"/>
          <w:shd w:val="clear" w:color="auto" w:fill="FFFF99"/>
          <w:rtl/>
        </w:rPr>
        <w:tab/>
        <w:t xml:space="preserve">ישיבה נוספת אחרי הישיבה </w:t>
      </w:r>
      <w:r w:rsidRPr="00886825">
        <w:rPr>
          <w:rStyle w:val="default"/>
          <w:rFonts w:cs="FrankRuehl"/>
          <w:vanish/>
          <w:sz w:val="22"/>
          <w:szCs w:val="22"/>
          <w:shd w:val="clear" w:color="auto" w:fill="FFFF99"/>
          <w:rtl/>
        </w:rPr>
        <w:t>ה</w:t>
      </w:r>
      <w:r w:rsidRPr="00886825">
        <w:rPr>
          <w:rStyle w:val="default"/>
          <w:rFonts w:cs="FrankRuehl" w:hint="cs"/>
          <w:vanish/>
          <w:sz w:val="22"/>
          <w:szCs w:val="22"/>
          <w:shd w:val="clear" w:color="auto" w:fill="FFFF99"/>
          <w:rtl/>
        </w:rPr>
        <w:t>ראשונה</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469</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500</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932</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996</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1,554</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1,660</w:t>
      </w:r>
    </w:p>
    <w:p w:rsidR="00EA5AB8" w:rsidRPr="00886825" w:rsidRDefault="00EA5AB8" w:rsidP="00EA5AB8">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3.</w:t>
      </w:r>
      <w:r w:rsidRPr="00886825">
        <w:rPr>
          <w:rFonts w:hint="cs"/>
          <w:vanish/>
          <w:sz w:val="22"/>
          <w:szCs w:val="22"/>
          <w:shd w:val="clear" w:color="auto" w:fill="FFFF99"/>
          <w:rtl/>
        </w:rPr>
        <w:tab/>
        <w:t xml:space="preserve">טיפול בבית משפט של ערעור </w:t>
      </w:r>
      <w:r w:rsidRPr="00886825">
        <w:rPr>
          <w:vanish/>
          <w:sz w:val="22"/>
          <w:szCs w:val="22"/>
          <w:shd w:val="clear" w:color="auto" w:fill="FFFF99"/>
          <w:rtl/>
        </w:rPr>
        <w:t>כ</w:t>
      </w:r>
      <w:r w:rsidRPr="00886825">
        <w:rPr>
          <w:rFonts w:hint="cs"/>
          <w:vanish/>
          <w:sz w:val="22"/>
          <w:szCs w:val="22"/>
          <w:shd w:val="clear" w:color="auto" w:fill="FFFF99"/>
          <w:rtl/>
        </w:rPr>
        <w:t xml:space="preserve">ולל ישיבה </w:t>
      </w:r>
    </w:p>
    <w:p w:rsidR="00EA5AB8" w:rsidRPr="00886825" w:rsidRDefault="00EA5AB8" w:rsidP="00EA5AB8">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ראשונה בבית משפט, </w:t>
      </w:r>
      <w:r w:rsidRPr="00886825">
        <w:rPr>
          <w:vanish/>
          <w:sz w:val="22"/>
          <w:szCs w:val="22"/>
          <w:shd w:val="clear" w:color="auto" w:fill="FFFF99"/>
          <w:rtl/>
        </w:rPr>
        <w:t>א</w:t>
      </w:r>
      <w:r w:rsidRPr="00886825">
        <w:rPr>
          <w:rFonts w:hint="cs"/>
          <w:vanish/>
          <w:sz w:val="22"/>
          <w:szCs w:val="22"/>
          <w:shd w:val="clear" w:color="auto" w:fill="FFFF99"/>
          <w:rtl/>
        </w:rPr>
        <w:t xml:space="preserve">ם ראה בית המשפט שהיה </w:t>
      </w:r>
    </w:p>
    <w:p w:rsidR="00EA5AB8" w:rsidRPr="00886825" w:rsidRDefault="00EA5AB8" w:rsidP="00EA5AB8">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 xml:space="preserve">ערעור קושי מיוחד או שהצריך </w:t>
      </w:r>
      <w:r w:rsidRPr="00886825">
        <w:rPr>
          <w:vanish/>
          <w:sz w:val="22"/>
          <w:szCs w:val="22"/>
          <w:shd w:val="clear" w:color="auto" w:fill="FFFF99"/>
          <w:rtl/>
        </w:rPr>
        <w:t>פ</w:t>
      </w:r>
      <w:r w:rsidRPr="00886825">
        <w:rPr>
          <w:rFonts w:hint="cs"/>
          <w:vanish/>
          <w:sz w:val="22"/>
          <w:szCs w:val="22"/>
          <w:shd w:val="clear" w:color="auto" w:fill="FFFF99"/>
          <w:rtl/>
        </w:rPr>
        <w:t xml:space="preserve">עולות הכנה </w:t>
      </w:r>
    </w:p>
    <w:p w:rsidR="00EA5AB8" w:rsidRPr="00886825" w:rsidRDefault="00EA5AB8" w:rsidP="00EA5AB8">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מיוחדות וכ</w:t>
      </w:r>
      <w:r w:rsidRPr="00886825">
        <w:rPr>
          <w:vanish/>
          <w:sz w:val="22"/>
          <w:szCs w:val="22"/>
          <w:shd w:val="clear" w:color="auto" w:fill="FFFF99"/>
          <w:rtl/>
        </w:rPr>
        <w:t>ן</w:t>
      </w:r>
      <w:r w:rsidRPr="00886825">
        <w:rPr>
          <w:rFonts w:hint="cs"/>
          <w:vanish/>
          <w:sz w:val="22"/>
          <w:szCs w:val="22"/>
          <w:shd w:val="clear" w:color="auto" w:fill="FFFF99"/>
          <w:rtl/>
        </w:rPr>
        <w:t xml:space="preserve"> הכנת </w:t>
      </w:r>
      <w:r w:rsidRPr="00886825">
        <w:rPr>
          <w:vanish/>
          <w:sz w:val="22"/>
          <w:szCs w:val="22"/>
          <w:shd w:val="clear" w:color="auto" w:fill="FFFF99"/>
          <w:rtl/>
        </w:rPr>
        <w:t>ע</w:t>
      </w:r>
      <w:r w:rsidRPr="00886825">
        <w:rPr>
          <w:rFonts w:hint="cs"/>
          <w:vanish/>
          <w:sz w:val="22"/>
          <w:szCs w:val="22"/>
          <w:shd w:val="clear" w:color="auto" w:fill="FFFF99"/>
          <w:rtl/>
        </w:rPr>
        <w:t xml:space="preserve">רר על החלטה שלא לשחרר </w:t>
      </w:r>
    </w:p>
    <w:p w:rsidR="00EA5AB8" w:rsidRPr="00886825" w:rsidRDefault="00EA5AB8" w:rsidP="00EA5AB8">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ערבות וישיבה בבית המשפט</w:t>
      </w:r>
      <w:r w:rsidRPr="00886825">
        <w:rPr>
          <w:vanish/>
          <w:sz w:val="22"/>
          <w:szCs w:val="22"/>
          <w:shd w:val="clear" w:color="auto" w:fill="FFFF99"/>
          <w:rtl/>
        </w:rPr>
        <w:tab/>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1,861</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1,991</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3,109</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3,324</w:t>
      </w:r>
    </w:p>
    <w:p w:rsidR="00EA5AB8" w:rsidRPr="00886825" w:rsidRDefault="00EA5AB8" w:rsidP="00EA5AB8">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vanish/>
          <w:sz w:val="22"/>
          <w:szCs w:val="22"/>
          <w:shd w:val="clear" w:color="auto" w:fill="FFFF99"/>
          <w:rtl/>
        </w:rPr>
        <w:t>4.</w:t>
      </w:r>
      <w:r w:rsidRPr="00886825">
        <w:rPr>
          <w:rStyle w:val="default"/>
          <w:rFonts w:cs="FrankRuehl" w:hint="cs"/>
          <w:vanish/>
          <w:sz w:val="22"/>
          <w:szCs w:val="22"/>
          <w:shd w:val="clear" w:color="auto" w:fill="FFFF99"/>
          <w:rtl/>
        </w:rPr>
        <w:tab/>
        <w:t xml:space="preserve"> טיפול בערעור שבו לא קבע </w:t>
      </w:r>
      <w:r w:rsidRPr="00886825">
        <w:rPr>
          <w:rStyle w:val="default"/>
          <w:rFonts w:cs="FrankRuehl"/>
          <w:vanish/>
          <w:sz w:val="22"/>
          <w:szCs w:val="22"/>
          <w:shd w:val="clear" w:color="auto" w:fill="FFFF99"/>
          <w:rtl/>
        </w:rPr>
        <w:t>ב</w:t>
      </w:r>
      <w:r w:rsidRPr="00886825">
        <w:rPr>
          <w:rStyle w:val="default"/>
          <w:rFonts w:cs="FrankRuehl" w:hint="cs"/>
          <w:vanish/>
          <w:sz w:val="22"/>
          <w:szCs w:val="22"/>
          <w:shd w:val="clear" w:color="auto" w:fill="FFFF99"/>
          <w:rtl/>
        </w:rPr>
        <w:t xml:space="preserve">ית המשפט </w:t>
      </w:r>
    </w:p>
    <w:p w:rsidR="00EA5AB8" w:rsidRPr="00886825" w:rsidRDefault="00EA5AB8" w:rsidP="00EA5AB8">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hint="cs"/>
          <w:vanish/>
          <w:sz w:val="22"/>
          <w:szCs w:val="22"/>
          <w:shd w:val="clear" w:color="auto" w:fill="FFFF99"/>
          <w:rtl/>
        </w:rPr>
        <w:t xml:space="preserve">כאמור בפסקה (3), </w:t>
      </w:r>
      <w:r w:rsidRPr="00886825">
        <w:rPr>
          <w:rStyle w:val="default"/>
          <w:rFonts w:cs="FrankRuehl"/>
          <w:vanish/>
          <w:sz w:val="22"/>
          <w:szCs w:val="22"/>
          <w:shd w:val="clear" w:color="auto" w:fill="FFFF99"/>
          <w:rtl/>
        </w:rPr>
        <w:t>כ</w:t>
      </w:r>
      <w:r w:rsidRPr="00886825">
        <w:rPr>
          <w:rStyle w:val="default"/>
          <w:rFonts w:cs="FrankRuehl" w:hint="cs"/>
          <w:vanish/>
          <w:sz w:val="22"/>
          <w:szCs w:val="22"/>
          <w:shd w:val="clear" w:color="auto" w:fill="FFFF99"/>
          <w:rtl/>
        </w:rPr>
        <w:t xml:space="preserve">ולל ישיבה ראשונה </w:t>
      </w:r>
    </w:p>
    <w:p w:rsidR="00EA5AB8" w:rsidRPr="00886825" w:rsidRDefault="00EA5AB8" w:rsidP="00EA5AB8">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hint="cs"/>
          <w:vanish/>
          <w:sz w:val="22"/>
          <w:szCs w:val="22"/>
          <w:shd w:val="clear" w:color="auto" w:fill="FFFF99"/>
          <w:rtl/>
        </w:rPr>
        <w:t>בבית המשפט</w:t>
      </w:r>
      <w:r w:rsidRPr="00886825">
        <w:rPr>
          <w:rStyle w:val="default"/>
          <w:rFonts w:cs="FrankRuehl" w:hint="cs"/>
          <w:vanish/>
          <w:sz w:val="22"/>
          <w:szCs w:val="22"/>
          <w:shd w:val="clear" w:color="auto" w:fill="FFFF99"/>
          <w:rtl/>
        </w:rPr>
        <w:tab/>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1,243</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1,328</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2,174</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2,323</w:t>
      </w:r>
    </w:p>
    <w:p w:rsidR="007A382E" w:rsidRPr="00886825" w:rsidRDefault="007A382E" w:rsidP="007A382E">
      <w:pPr>
        <w:pStyle w:val="P00"/>
        <w:spacing w:before="0"/>
        <w:ind w:left="0" w:right="1134"/>
        <w:rPr>
          <w:rFonts w:hint="cs"/>
          <w:vanish/>
          <w:color w:val="FF0000"/>
          <w:szCs w:val="20"/>
          <w:shd w:val="clear" w:color="auto" w:fill="FFFF99"/>
          <w:rtl/>
        </w:rPr>
      </w:pPr>
    </w:p>
    <w:p w:rsidR="007A382E" w:rsidRPr="00886825" w:rsidRDefault="007A382E" w:rsidP="007A382E">
      <w:pPr>
        <w:pStyle w:val="P00"/>
        <w:spacing w:before="0"/>
        <w:ind w:left="0" w:right="1134"/>
        <w:rPr>
          <w:rFonts w:hint="cs"/>
          <w:b/>
          <w:bCs/>
          <w:vanish/>
          <w:szCs w:val="20"/>
          <w:shd w:val="clear" w:color="auto" w:fill="FFFF99"/>
          <w:rtl/>
        </w:rPr>
      </w:pPr>
      <w:r w:rsidRPr="00886825">
        <w:rPr>
          <w:rFonts w:hint="cs"/>
          <w:vanish/>
          <w:color w:val="FF0000"/>
          <w:szCs w:val="20"/>
          <w:shd w:val="clear" w:color="auto" w:fill="FFFF99"/>
          <w:rtl/>
        </w:rPr>
        <w:t>מיום 1.4.1999</w:t>
      </w:r>
    </w:p>
    <w:p w:rsidR="007A382E" w:rsidRPr="00886825" w:rsidRDefault="007A382E" w:rsidP="007A382E">
      <w:pPr>
        <w:pStyle w:val="P00"/>
        <w:spacing w:before="0"/>
        <w:ind w:left="0" w:right="1134"/>
        <w:rPr>
          <w:rFonts w:hint="cs"/>
          <w:b/>
          <w:bCs/>
          <w:vanish/>
          <w:szCs w:val="20"/>
          <w:shd w:val="clear" w:color="auto" w:fill="FFFF99"/>
          <w:rtl/>
        </w:rPr>
      </w:pPr>
      <w:r w:rsidRPr="00886825">
        <w:rPr>
          <w:rFonts w:hint="cs"/>
          <w:b/>
          <w:bCs/>
          <w:vanish/>
          <w:szCs w:val="20"/>
          <w:shd w:val="clear" w:color="auto" w:fill="FFFF99"/>
          <w:rtl/>
        </w:rPr>
        <w:t>הודעה תשנ"ט-1999</w:t>
      </w:r>
    </w:p>
    <w:p w:rsidR="007A382E" w:rsidRPr="00886825" w:rsidRDefault="007A382E" w:rsidP="007A382E">
      <w:pPr>
        <w:pStyle w:val="P00"/>
        <w:spacing w:before="0"/>
        <w:ind w:left="0" w:right="1134"/>
        <w:rPr>
          <w:rFonts w:hint="cs"/>
          <w:vanish/>
          <w:szCs w:val="20"/>
          <w:shd w:val="clear" w:color="auto" w:fill="FFFF99"/>
          <w:rtl/>
        </w:rPr>
      </w:pPr>
      <w:hyperlink r:id="rId21" w:history="1">
        <w:r w:rsidRPr="00886825">
          <w:rPr>
            <w:rStyle w:val="Hyperlink"/>
            <w:rFonts w:hint="cs"/>
            <w:vanish/>
            <w:szCs w:val="20"/>
            <w:shd w:val="clear" w:color="auto" w:fill="FFFF99"/>
            <w:rtl/>
          </w:rPr>
          <w:t>ק"ת תשנ"ט מס' 5962</w:t>
        </w:r>
      </w:hyperlink>
      <w:r w:rsidRPr="00886825">
        <w:rPr>
          <w:rFonts w:hint="cs"/>
          <w:vanish/>
          <w:szCs w:val="20"/>
          <w:shd w:val="clear" w:color="auto" w:fill="FFFF99"/>
          <w:rtl/>
        </w:rPr>
        <w:t xml:space="preserve"> מיום 28.3.1999 עמ' 565</w:t>
      </w:r>
    </w:p>
    <w:p w:rsidR="007A382E" w:rsidRPr="00886825" w:rsidRDefault="007A382E" w:rsidP="007A382E">
      <w:pPr>
        <w:pStyle w:val="P00"/>
        <w:tabs>
          <w:tab w:val="clear" w:pos="624"/>
          <w:tab w:val="clear" w:pos="1928"/>
          <w:tab w:val="clear" w:pos="2835"/>
          <w:tab w:val="left" w:pos="4122"/>
        </w:tabs>
        <w:ind w:left="0" w:right="1134"/>
        <w:rPr>
          <w:rStyle w:val="default"/>
          <w:rFonts w:cs="FrankRuehl"/>
          <w:vanish/>
          <w:szCs w:val="20"/>
          <w:shd w:val="clear" w:color="auto" w:fill="FFFF99"/>
          <w:rtl/>
        </w:rPr>
      </w:pP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rStyle w:val="default"/>
          <w:rFonts w:cs="FrankRuehl"/>
          <w:vanish/>
          <w:szCs w:val="20"/>
          <w:u w:val="single"/>
          <w:shd w:val="clear" w:color="auto" w:fill="FFFF99"/>
          <w:rtl/>
        </w:rPr>
        <w:t>ה</w:t>
      </w:r>
      <w:r w:rsidRPr="00886825">
        <w:rPr>
          <w:rStyle w:val="default"/>
          <w:rFonts w:cs="FrankRuehl" w:hint="cs"/>
          <w:vanish/>
          <w:szCs w:val="20"/>
          <w:u w:val="single"/>
          <w:shd w:val="clear" w:color="auto" w:fill="FFFF99"/>
          <w:rtl/>
        </w:rPr>
        <w:t>סכומים המרביים בשקלים חדשים</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957"/>
          <w:tab w:val="left" w:pos="5277"/>
          <w:tab w:val="left" w:pos="6762"/>
        </w:tabs>
        <w:spacing w:before="0"/>
        <w:ind w:left="0" w:right="1134" w:firstLine="0"/>
        <w:rPr>
          <w:vanish/>
          <w:szCs w:val="20"/>
          <w:shd w:val="clear" w:color="auto" w:fill="FFFF99"/>
          <w:rtl/>
        </w:rPr>
      </w:pPr>
      <w:r w:rsidRPr="00886825">
        <w:rPr>
          <w:vanish/>
          <w:szCs w:val="20"/>
          <w:shd w:val="clear" w:color="auto" w:fill="FFFF99"/>
          <w:rtl/>
        </w:rPr>
        <w:tab/>
      </w:r>
      <w:r w:rsidRPr="00886825">
        <w:rPr>
          <w:rFonts w:hint="cs"/>
          <w:vanish/>
          <w:szCs w:val="20"/>
          <w:shd w:val="clear" w:color="auto" w:fill="FFFF99"/>
          <w:rtl/>
        </w:rPr>
        <w:t>בית משפט</w:t>
      </w:r>
      <w:r w:rsidRPr="00886825">
        <w:rPr>
          <w:vanish/>
          <w:szCs w:val="20"/>
          <w:shd w:val="clear" w:color="auto" w:fill="FFFF99"/>
          <w:rtl/>
        </w:rPr>
        <w:tab/>
      </w:r>
      <w:r w:rsidRPr="00886825">
        <w:rPr>
          <w:rFonts w:hint="cs"/>
          <w:vanish/>
          <w:szCs w:val="20"/>
          <w:shd w:val="clear" w:color="auto" w:fill="FFFF99"/>
          <w:rtl/>
        </w:rPr>
        <w:t>בית המשפט</w:t>
      </w:r>
      <w:r w:rsidRPr="00886825">
        <w:rPr>
          <w:vanish/>
          <w:szCs w:val="20"/>
          <w:shd w:val="clear" w:color="auto" w:fill="FFFF99"/>
          <w:rtl/>
        </w:rPr>
        <w:tab/>
      </w:r>
      <w:r w:rsidRPr="00886825">
        <w:rPr>
          <w:rFonts w:hint="cs"/>
          <w:vanish/>
          <w:szCs w:val="20"/>
          <w:shd w:val="clear" w:color="auto" w:fill="FFFF99"/>
          <w:rtl/>
        </w:rPr>
        <w:t>בית המשפט</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969"/>
          <w:tab w:val="left" w:pos="5277"/>
          <w:tab w:val="left" w:pos="6762"/>
        </w:tabs>
        <w:spacing w:before="0"/>
        <w:ind w:left="0" w:right="1134" w:firstLine="0"/>
        <w:rPr>
          <w:rFonts w:hint="cs"/>
          <w:vanish/>
          <w:szCs w:val="20"/>
          <w:u w:val="single"/>
          <w:shd w:val="clear" w:color="auto" w:fill="FFFF99"/>
          <w:rtl/>
        </w:rPr>
      </w:pPr>
      <w:r w:rsidRPr="00886825">
        <w:rPr>
          <w:vanish/>
          <w:szCs w:val="20"/>
          <w:u w:val="single"/>
          <w:shd w:val="clear" w:color="auto" w:fill="FFFF99"/>
          <w:rtl/>
        </w:rPr>
        <w:t>ה</w:t>
      </w:r>
      <w:r w:rsidRPr="00886825">
        <w:rPr>
          <w:rFonts w:hint="cs"/>
          <w:vanish/>
          <w:szCs w:val="20"/>
          <w:u w:val="single"/>
          <w:shd w:val="clear" w:color="auto" w:fill="FFFF99"/>
          <w:rtl/>
        </w:rPr>
        <w:t>שירות</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השלום</w:t>
      </w:r>
      <w:r w:rsidRPr="00886825">
        <w:rPr>
          <w:rFonts w:hint="cs"/>
          <w:vanish/>
          <w:szCs w:val="20"/>
          <w:u w:val="single"/>
          <w:shd w:val="clear" w:color="auto" w:fill="FFFF99"/>
          <w:rtl/>
        </w:rPr>
        <w:tab/>
        <w:t>המחוזי</w:t>
      </w:r>
      <w:r w:rsidRPr="00886825">
        <w:rPr>
          <w:rFonts w:ascii="Arial" w:hAnsi="Arial" w:cs="Arial" w:hint="cs"/>
          <w:vanish/>
          <w:szCs w:val="20"/>
          <w:u w:val="single"/>
          <w:shd w:val="clear" w:color="auto" w:fill="FFFF99"/>
          <w:rtl/>
        </w:rPr>
        <w:t> </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העליון</w:t>
      </w:r>
      <w:r w:rsidRPr="00886825">
        <w:rPr>
          <w:rFonts w:hint="cs"/>
          <w:vanish/>
          <w:szCs w:val="20"/>
          <w:u w:val="single"/>
          <w:shd w:val="clear" w:color="auto" w:fill="FFFF99"/>
          <w:rtl/>
        </w:rPr>
        <w:tab/>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1.</w:t>
      </w:r>
      <w:r w:rsidRPr="00886825">
        <w:rPr>
          <w:rFonts w:hint="cs"/>
          <w:vanish/>
          <w:sz w:val="22"/>
          <w:szCs w:val="22"/>
          <w:shd w:val="clear" w:color="auto" w:fill="FFFF99"/>
          <w:rtl/>
        </w:rPr>
        <w:tab/>
        <w:t xml:space="preserve">לימוד התיק, עבודת הכנה, </w:t>
      </w:r>
      <w:r w:rsidRPr="00886825">
        <w:rPr>
          <w:vanish/>
          <w:sz w:val="22"/>
          <w:szCs w:val="22"/>
          <w:shd w:val="clear" w:color="auto" w:fill="FFFF99"/>
          <w:rtl/>
        </w:rPr>
        <w:t>י</w:t>
      </w:r>
      <w:r w:rsidRPr="00886825">
        <w:rPr>
          <w:rFonts w:hint="cs"/>
          <w:vanish/>
          <w:sz w:val="22"/>
          <w:szCs w:val="22"/>
          <w:shd w:val="clear" w:color="auto" w:fill="FFFF99"/>
          <w:rtl/>
        </w:rPr>
        <w:t xml:space="preserve">שיבה ראשונה </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בבית המשפט, </w:t>
      </w:r>
      <w:r w:rsidRPr="00886825">
        <w:rPr>
          <w:vanish/>
          <w:sz w:val="22"/>
          <w:szCs w:val="22"/>
          <w:shd w:val="clear" w:color="auto" w:fill="FFFF99"/>
          <w:rtl/>
        </w:rPr>
        <w:t>ו</w:t>
      </w:r>
      <w:r w:rsidRPr="00886825">
        <w:rPr>
          <w:rFonts w:hint="cs"/>
          <w:vanish/>
          <w:sz w:val="22"/>
          <w:szCs w:val="22"/>
          <w:shd w:val="clear" w:color="auto" w:fill="FFFF99"/>
          <w:rtl/>
        </w:rPr>
        <w:t>ישיבת בית משפט שנועדה</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Fonts w:hint="cs"/>
          <w:vanish/>
          <w:sz w:val="22"/>
          <w:szCs w:val="22"/>
          <w:shd w:val="clear" w:color="auto" w:fill="FFFF99"/>
          <w:rtl/>
        </w:rPr>
        <w:t>להארכת מעצר</w:t>
      </w:r>
      <w:r w:rsidRPr="00886825">
        <w:rPr>
          <w:vanish/>
          <w:sz w:val="22"/>
          <w:szCs w:val="22"/>
          <w:shd w:val="clear" w:color="auto" w:fill="FFFF99"/>
          <w:rtl/>
        </w:rPr>
        <w:tab/>
      </w:r>
      <w:r w:rsidRPr="00886825">
        <w:rPr>
          <w:rFonts w:hint="cs"/>
          <w:strike/>
          <w:vanish/>
          <w:sz w:val="22"/>
          <w:szCs w:val="22"/>
          <w:shd w:val="clear" w:color="auto" w:fill="FFFF99"/>
          <w:rtl/>
        </w:rPr>
        <w:t>1,660</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1,788</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3,324</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3,582</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vanish/>
          <w:sz w:val="22"/>
          <w:szCs w:val="22"/>
          <w:shd w:val="clear" w:color="auto" w:fill="FFFF99"/>
          <w:rtl/>
        </w:rPr>
        <w:t>2.</w:t>
      </w:r>
      <w:r w:rsidRPr="00886825">
        <w:rPr>
          <w:rStyle w:val="default"/>
          <w:rFonts w:cs="FrankRuehl" w:hint="cs"/>
          <w:vanish/>
          <w:sz w:val="22"/>
          <w:szCs w:val="22"/>
          <w:shd w:val="clear" w:color="auto" w:fill="FFFF99"/>
          <w:rtl/>
        </w:rPr>
        <w:tab/>
        <w:t xml:space="preserve">ישיבה נוספת אחרי הישיבה </w:t>
      </w:r>
      <w:r w:rsidRPr="00886825">
        <w:rPr>
          <w:rStyle w:val="default"/>
          <w:rFonts w:cs="FrankRuehl"/>
          <w:vanish/>
          <w:sz w:val="22"/>
          <w:szCs w:val="22"/>
          <w:shd w:val="clear" w:color="auto" w:fill="FFFF99"/>
          <w:rtl/>
        </w:rPr>
        <w:t>ה</w:t>
      </w:r>
      <w:r w:rsidRPr="00886825">
        <w:rPr>
          <w:rStyle w:val="default"/>
          <w:rFonts w:cs="FrankRuehl" w:hint="cs"/>
          <w:vanish/>
          <w:sz w:val="22"/>
          <w:szCs w:val="22"/>
          <w:shd w:val="clear" w:color="auto" w:fill="FFFF99"/>
          <w:rtl/>
        </w:rPr>
        <w:t>ראשונה</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500</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539</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996</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1,073</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1,660</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1,788</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3.</w:t>
      </w:r>
      <w:r w:rsidRPr="00886825">
        <w:rPr>
          <w:rFonts w:hint="cs"/>
          <w:vanish/>
          <w:sz w:val="22"/>
          <w:szCs w:val="22"/>
          <w:shd w:val="clear" w:color="auto" w:fill="FFFF99"/>
          <w:rtl/>
        </w:rPr>
        <w:tab/>
        <w:t xml:space="preserve">טיפול בבית משפט של ערעור </w:t>
      </w:r>
      <w:r w:rsidRPr="00886825">
        <w:rPr>
          <w:vanish/>
          <w:sz w:val="22"/>
          <w:szCs w:val="22"/>
          <w:shd w:val="clear" w:color="auto" w:fill="FFFF99"/>
          <w:rtl/>
        </w:rPr>
        <w:t>כ</w:t>
      </w:r>
      <w:r w:rsidRPr="00886825">
        <w:rPr>
          <w:rFonts w:hint="cs"/>
          <w:vanish/>
          <w:sz w:val="22"/>
          <w:szCs w:val="22"/>
          <w:shd w:val="clear" w:color="auto" w:fill="FFFF99"/>
          <w:rtl/>
        </w:rPr>
        <w:t xml:space="preserve">ולל ישיבה </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ראשונה בבית משפט, </w:t>
      </w:r>
      <w:r w:rsidRPr="00886825">
        <w:rPr>
          <w:vanish/>
          <w:sz w:val="22"/>
          <w:szCs w:val="22"/>
          <w:shd w:val="clear" w:color="auto" w:fill="FFFF99"/>
          <w:rtl/>
        </w:rPr>
        <w:t>א</w:t>
      </w:r>
      <w:r w:rsidRPr="00886825">
        <w:rPr>
          <w:rFonts w:hint="cs"/>
          <w:vanish/>
          <w:sz w:val="22"/>
          <w:szCs w:val="22"/>
          <w:shd w:val="clear" w:color="auto" w:fill="FFFF99"/>
          <w:rtl/>
        </w:rPr>
        <w:t xml:space="preserve">ם ראה בית המשפט שהיה </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 xml:space="preserve">ערעור קושי מיוחד או שהצריך </w:t>
      </w:r>
      <w:r w:rsidRPr="00886825">
        <w:rPr>
          <w:vanish/>
          <w:sz w:val="22"/>
          <w:szCs w:val="22"/>
          <w:shd w:val="clear" w:color="auto" w:fill="FFFF99"/>
          <w:rtl/>
        </w:rPr>
        <w:t>פ</w:t>
      </w:r>
      <w:r w:rsidRPr="00886825">
        <w:rPr>
          <w:rFonts w:hint="cs"/>
          <w:vanish/>
          <w:sz w:val="22"/>
          <w:szCs w:val="22"/>
          <w:shd w:val="clear" w:color="auto" w:fill="FFFF99"/>
          <w:rtl/>
        </w:rPr>
        <w:t xml:space="preserve">עולות הכנה </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מיוחדות וכ</w:t>
      </w:r>
      <w:r w:rsidRPr="00886825">
        <w:rPr>
          <w:vanish/>
          <w:sz w:val="22"/>
          <w:szCs w:val="22"/>
          <w:shd w:val="clear" w:color="auto" w:fill="FFFF99"/>
          <w:rtl/>
        </w:rPr>
        <w:t>ן</w:t>
      </w:r>
      <w:r w:rsidRPr="00886825">
        <w:rPr>
          <w:rFonts w:hint="cs"/>
          <w:vanish/>
          <w:sz w:val="22"/>
          <w:szCs w:val="22"/>
          <w:shd w:val="clear" w:color="auto" w:fill="FFFF99"/>
          <w:rtl/>
        </w:rPr>
        <w:t xml:space="preserve"> הכנת </w:t>
      </w:r>
      <w:r w:rsidRPr="00886825">
        <w:rPr>
          <w:vanish/>
          <w:sz w:val="22"/>
          <w:szCs w:val="22"/>
          <w:shd w:val="clear" w:color="auto" w:fill="FFFF99"/>
          <w:rtl/>
        </w:rPr>
        <w:t>ע</w:t>
      </w:r>
      <w:r w:rsidRPr="00886825">
        <w:rPr>
          <w:rFonts w:hint="cs"/>
          <w:vanish/>
          <w:sz w:val="22"/>
          <w:szCs w:val="22"/>
          <w:shd w:val="clear" w:color="auto" w:fill="FFFF99"/>
          <w:rtl/>
        </w:rPr>
        <w:t xml:space="preserve">רר על החלטה שלא לשחרר </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ערבות וישיבה בבית המשפט</w:t>
      </w:r>
      <w:r w:rsidRPr="00886825">
        <w:rPr>
          <w:vanish/>
          <w:sz w:val="22"/>
          <w:szCs w:val="22"/>
          <w:shd w:val="clear" w:color="auto" w:fill="FFFF99"/>
          <w:rtl/>
        </w:rPr>
        <w:tab/>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1,991</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2,146</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3,324</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3,582</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vanish/>
          <w:sz w:val="22"/>
          <w:szCs w:val="22"/>
          <w:shd w:val="clear" w:color="auto" w:fill="FFFF99"/>
          <w:rtl/>
        </w:rPr>
        <w:t>4.</w:t>
      </w:r>
      <w:r w:rsidRPr="00886825">
        <w:rPr>
          <w:rStyle w:val="default"/>
          <w:rFonts w:cs="FrankRuehl" w:hint="cs"/>
          <w:vanish/>
          <w:sz w:val="22"/>
          <w:szCs w:val="22"/>
          <w:shd w:val="clear" w:color="auto" w:fill="FFFF99"/>
          <w:rtl/>
        </w:rPr>
        <w:tab/>
        <w:t xml:space="preserve"> טיפול בערעור שבו לא קבע </w:t>
      </w:r>
      <w:r w:rsidRPr="00886825">
        <w:rPr>
          <w:rStyle w:val="default"/>
          <w:rFonts w:cs="FrankRuehl"/>
          <w:vanish/>
          <w:sz w:val="22"/>
          <w:szCs w:val="22"/>
          <w:shd w:val="clear" w:color="auto" w:fill="FFFF99"/>
          <w:rtl/>
        </w:rPr>
        <w:t>ב</w:t>
      </w:r>
      <w:r w:rsidRPr="00886825">
        <w:rPr>
          <w:rStyle w:val="default"/>
          <w:rFonts w:cs="FrankRuehl" w:hint="cs"/>
          <w:vanish/>
          <w:sz w:val="22"/>
          <w:szCs w:val="22"/>
          <w:shd w:val="clear" w:color="auto" w:fill="FFFF99"/>
          <w:rtl/>
        </w:rPr>
        <w:t xml:space="preserve">ית המשפט </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hint="cs"/>
          <w:vanish/>
          <w:sz w:val="22"/>
          <w:szCs w:val="22"/>
          <w:shd w:val="clear" w:color="auto" w:fill="FFFF99"/>
          <w:rtl/>
        </w:rPr>
        <w:t xml:space="preserve">כאמור בפסקה (3), </w:t>
      </w:r>
      <w:r w:rsidRPr="00886825">
        <w:rPr>
          <w:rStyle w:val="default"/>
          <w:rFonts w:cs="FrankRuehl"/>
          <w:vanish/>
          <w:sz w:val="22"/>
          <w:szCs w:val="22"/>
          <w:shd w:val="clear" w:color="auto" w:fill="FFFF99"/>
          <w:rtl/>
        </w:rPr>
        <w:t>כ</w:t>
      </w:r>
      <w:r w:rsidRPr="00886825">
        <w:rPr>
          <w:rStyle w:val="default"/>
          <w:rFonts w:cs="FrankRuehl" w:hint="cs"/>
          <w:vanish/>
          <w:sz w:val="22"/>
          <w:szCs w:val="22"/>
          <w:shd w:val="clear" w:color="auto" w:fill="FFFF99"/>
          <w:rtl/>
        </w:rPr>
        <w:t xml:space="preserve">ולל ישיבה ראשונה </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hint="cs"/>
          <w:vanish/>
          <w:sz w:val="22"/>
          <w:szCs w:val="22"/>
          <w:shd w:val="clear" w:color="auto" w:fill="FFFF99"/>
          <w:rtl/>
        </w:rPr>
        <w:t>בבית המשפט</w:t>
      </w:r>
      <w:r w:rsidRPr="00886825">
        <w:rPr>
          <w:rStyle w:val="default"/>
          <w:rFonts w:cs="FrankRuehl" w:hint="cs"/>
          <w:vanish/>
          <w:sz w:val="22"/>
          <w:szCs w:val="22"/>
          <w:shd w:val="clear" w:color="auto" w:fill="FFFF99"/>
          <w:rtl/>
        </w:rPr>
        <w:tab/>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1,328</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1,431</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2,323</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2,504</w:t>
      </w:r>
    </w:p>
    <w:p w:rsidR="007A382E" w:rsidRPr="00886825" w:rsidRDefault="007A382E" w:rsidP="007A382E">
      <w:pPr>
        <w:pStyle w:val="P00"/>
        <w:spacing w:before="0"/>
        <w:ind w:left="0" w:right="1134"/>
        <w:rPr>
          <w:rFonts w:hint="cs"/>
          <w:vanish/>
          <w:color w:val="FF0000"/>
          <w:szCs w:val="20"/>
          <w:shd w:val="clear" w:color="auto" w:fill="FFFF99"/>
          <w:rtl/>
        </w:rPr>
      </w:pPr>
    </w:p>
    <w:p w:rsidR="007A382E" w:rsidRPr="00886825" w:rsidRDefault="007A382E" w:rsidP="007A382E">
      <w:pPr>
        <w:pStyle w:val="P00"/>
        <w:spacing w:before="0"/>
        <w:ind w:left="0" w:right="1134"/>
        <w:rPr>
          <w:rFonts w:hint="cs"/>
          <w:b/>
          <w:bCs/>
          <w:vanish/>
          <w:szCs w:val="20"/>
          <w:shd w:val="clear" w:color="auto" w:fill="FFFF99"/>
          <w:rtl/>
        </w:rPr>
      </w:pPr>
      <w:r w:rsidRPr="00886825">
        <w:rPr>
          <w:rFonts w:hint="cs"/>
          <w:vanish/>
          <w:color w:val="FF0000"/>
          <w:szCs w:val="20"/>
          <w:shd w:val="clear" w:color="auto" w:fill="FFFF99"/>
          <w:rtl/>
        </w:rPr>
        <w:t>מיום 1.4.2000</w:t>
      </w:r>
    </w:p>
    <w:p w:rsidR="007A382E" w:rsidRPr="00886825" w:rsidRDefault="007A382E" w:rsidP="007A382E">
      <w:pPr>
        <w:pStyle w:val="P00"/>
        <w:spacing w:before="0"/>
        <w:ind w:left="0" w:right="1134"/>
        <w:rPr>
          <w:rFonts w:hint="cs"/>
          <w:b/>
          <w:bCs/>
          <w:vanish/>
          <w:szCs w:val="20"/>
          <w:shd w:val="clear" w:color="auto" w:fill="FFFF99"/>
          <w:rtl/>
        </w:rPr>
      </w:pPr>
      <w:r w:rsidRPr="00886825">
        <w:rPr>
          <w:rFonts w:hint="cs"/>
          <w:b/>
          <w:bCs/>
          <w:vanish/>
          <w:szCs w:val="20"/>
          <w:shd w:val="clear" w:color="auto" w:fill="FFFF99"/>
          <w:rtl/>
        </w:rPr>
        <w:t>הודעה תש"ס-2000</w:t>
      </w:r>
    </w:p>
    <w:p w:rsidR="007A382E" w:rsidRPr="00886825" w:rsidRDefault="007A382E" w:rsidP="007A382E">
      <w:pPr>
        <w:pStyle w:val="P00"/>
        <w:spacing w:before="0"/>
        <w:ind w:left="0" w:right="1134"/>
        <w:rPr>
          <w:rFonts w:hint="cs"/>
          <w:vanish/>
          <w:szCs w:val="20"/>
          <w:shd w:val="clear" w:color="auto" w:fill="FFFF99"/>
          <w:rtl/>
        </w:rPr>
      </w:pPr>
      <w:hyperlink r:id="rId22" w:history="1">
        <w:r w:rsidRPr="00886825">
          <w:rPr>
            <w:rStyle w:val="Hyperlink"/>
            <w:rFonts w:hint="cs"/>
            <w:vanish/>
            <w:szCs w:val="20"/>
            <w:shd w:val="clear" w:color="auto" w:fill="FFFF99"/>
            <w:rtl/>
          </w:rPr>
          <w:t>ק"ת תש"ס מס' 6021</w:t>
        </w:r>
      </w:hyperlink>
      <w:r w:rsidRPr="00886825">
        <w:rPr>
          <w:rFonts w:hint="cs"/>
          <w:vanish/>
          <w:szCs w:val="20"/>
          <w:shd w:val="clear" w:color="auto" w:fill="FFFF99"/>
          <w:rtl/>
        </w:rPr>
        <w:t xml:space="preserve"> מיום 28.2.2000 עמ' 364</w:t>
      </w:r>
    </w:p>
    <w:p w:rsidR="007A382E" w:rsidRPr="00886825" w:rsidRDefault="007A382E" w:rsidP="007A382E">
      <w:pPr>
        <w:pStyle w:val="P00"/>
        <w:tabs>
          <w:tab w:val="clear" w:pos="624"/>
          <w:tab w:val="clear" w:pos="1928"/>
          <w:tab w:val="clear" w:pos="2835"/>
          <w:tab w:val="left" w:pos="4122"/>
        </w:tabs>
        <w:ind w:left="0" w:right="1134"/>
        <w:rPr>
          <w:rStyle w:val="default"/>
          <w:rFonts w:cs="FrankRuehl"/>
          <w:vanish/>
          <w:szCs w:val="20"/>
          <w:shd w:val="clear" w:color="auto" w:fill="FFFF99"/>
          <w:rtl/>
        </w:rPr>
      </w:pP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rStyle w:val="default"/>
          <w:rFonts w:cs="FrankRuehl"/>
          <w:vanish/>
          <w:szCs w:val="20"/>
          <w:u w:val="single"/>
          <w:shd w:val="clear" w:color="auto" w:fill="FFFF99"/>
          <w:rtl/>
        </w:rPr>
        <w:t>ה</w:t>
      </w:r>
      <w:r w:rsidRPr="00886825">
        <w:rPr>
          <w:rStyle w:val="default"/>
          <w:rFonts w:cs="FrankRuehl" w:hint="cs"/>
          <w:vanish/>
          <w:szCs w:val="20"/>
          <w:u w:val="single"/>
          <w:shd w:val="clear" w:color="auto" w:fill="FFFF99"/>
          <w:rtl/>
        </w:rPr>
        <w:t>סכומים המרביים בשקלים חדשים</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957"/>
          <w:tab w:val="left" w:pos="5277"/>
          <w:tab w:val="left" w:pos="6762"/>
        </w:tabs>
        <w:spacing w:before="0"/>
        <w:ind w:left="0" w:right="1134" w:firstLine="0"/>
        <w:rPr>
          <w:vanish/>
          <w:szCs w:val="20"/>
          <w:shd w:val="clear" w:color="auto" w:fill="FFFF99"/>
          <w:rtl/>
        </w:rPr>
      </w:pPr>
      <w:r w:rsidRPr="00886825">
        <w:rPr>
          <w:vanish/>
          <w:szCs w:val="20"/>
          <w:shd w:val="clear" w:color="auto" w:fill="FFFF99"/>
          <w:rtl/>
        </w:rPr>
        <w:tab/>
      </w:r>
      <w:r w:rsidRPr="00886825">
        <w:rPr>
          <w:rFonts w:hint="cs"/>
          <w:vanish/>
          <w:szCs w:val="20"/>
          <w:shd w:val="clear" w:color="auto" w:fill="FFFF99"/>
          <w:rtl/>
        </w:rPr>
        <w:t>בית משפט</w:t>
      </w:r>
      <w:r w:rsidRPr="00886825">
        <w:rPr>
          <w:vanish/>
          <w:szCs w:val="20"/>
          <w:shd w:val="clear" w:color="auto" w:fill="FFFF99"/>
          <w:rtl/>
        </w:rPr>
        <w:tab/>
      </w:r>
      <w:r w:rsidRPr="00886825">
        <w:rPr>
          <w:rFonts w:hint="cs"/>
          <w:vanish/>
          <w:szCs w:val="20"/>
          <w:shd w:val="clear" w:color="auto" w:fill="FFFF99"/>
          <w:rtl/>
        </w:rPr>
        <w:t>בית המשפט</w:t>
      </w:r>
      <w:r w:rsidRPr="00886825">
        <w:rPr>
          <w:vanish/>
          <w:szCs w:val="20"/>
          <w:shd w:val="clear" w:color="auto" w:fill="FFFF99"/>
          <w:rtl/>
        </w:rPr>
        <w:tab/>
      </w:r>
      <w:r w:rsidRPr="00886825">
        <w:rPr>
          <w:rFonts w:hint="cs"/>
          <w:vanish/>
          <w:szCs w:val="20"/>
          <w:shd w:val="clear" w:color="auto" w:fill="FFFF99"/>
          <w:rtl/>
        </w:rPr>
        <w:t>בית המשפט</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969"/>
          <w:tab w:val="left" w:pos="5277"/>
          <w:tab w:val="left" w:pos="6762"/>
        </w:tabs>
        <w:spacing w:before="0"/>
        <w:ind w:left="0" w:right="1134" w:firstLine="0"/>
        <w:rPr>
          <w:rFonts w:hint="cs"/>
          <w:vanish/>
          <w:szCs w:val="20"/>
          <w:u w:val="single"/>
          <w:shd w:val="clear" w:color="auto" w:fill="FFFF99"/>
          <w:rtl/>
        </w:rPr>
      </w:pPr>
      <w:r w:rsidRPr="00886825">
        <w:rPr>
          <w:vanish/>
          <w:szCs w:val="20"/>
          <w:u w:val="single"/>
          <w:shd w:val="clear" w:color="auto" w:fill="FFFF99"/>
          <w:rtl/>
        </w:rPr>
        <w:t>ה</w:t>
      </w:r>
      <w:r w:rsidRPr="00886825">
        <w:rPr>
          <w:rFonts w:hint="cs"/>
          <w:vanish/>
          <w:szCs w:val="20"/>
          <w:u w:val="single"/>
          <w:shd w:val="clear" w:color="auto" w:fill="FFFF99"/>
          <w:rtl/>
        </w:rPr>
        <w:t>שירות</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השלום</w:t>
      </w:r>
      <w:r w:rsidRPr="00886825">
        <w:rPr>
          <w:rFonts w:hint="cs"/>
          <w:vanish/>
          <w:szCs w:val="20"/>
          <w:u w:val="single"/>
          <w:shd w:val="clear" w:color="auto" w:fill="FFFF99"/>
          <w:rtl/>
        </w:rPr>
        <w:tab/>
        <w:t>המחוזי</w:t>
      </w:r>
      <w:r w:rsidRPr="00886825">
        <w:rPr>
          <w:rFonts w:ascii="Arial" w:hAnsi="Arial" w:cs="Arial" w:hint="cs"/>
          <w:vanish/>
          <w:szCs w:val="20"/>
          <w:u w:val="single"/>
          <w:shd w:val="clear" w:color="auto" w:fill="FFFF99"/>
          <w:rtl/>
        </w:rPr>
        <w:t> </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העליון</w:t>
      </w:r>
      <w:r w:rsidRPr="00886825">
        <w:rPr>
          <w:rFonts w:hint="cs"/>
          <w:vanish/>
          <w:szCs w:val="20"/>
          <w:u w:val="single"/>
          <w:shd w:val="clear" w:color="auto" w:fill="FFFF99"/>
          <w:rtl/>
        </w:rPr>
        <w:tab/>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1.</w:t>
      </w:r>
      <w:r w:rsidRPr="00886825">
        <w:rPr>
          <w:rFonts w:hint="cs"/>
          <w:vanish/>
          <w:sz w:val="22"/>
          <w:szCs w:val="22"/>
          <w:shd w:val="clear" w:color="auto" w:fill="FFFF99"/>
          <w:rtl/>
        </w:rPr>
        <w:tab/>
        <w:t xml:space="preserve">לימוד התיק, עבודת הכנה, </w:t>
      </w:r>
      <w:r w:rsidRPr="00886825">
        <w:rPr>
          <w:vanish/>
          <w:sz w:val="22"/>
          <w:szCs w:val="22"/>
          <w:shd w:val="clear" w:color="auto" w:fill="FFFF99"/>
          <w:rtl/>
        </w:rPr>
        <w:t>י</w:t>
      </w:r>
      <w:r w:rsidRPr="00886825">
        <w:rPr>
          <w:rFonts w:hint="cs"/>
          <w:vanish/>
          <w:sz w:val="22"/>
          <w:szCs w:val="22"/>
          <w:shd w:val="clear" w:color="auto" w:fill="FFFF99"/>
          <w:rtl/>
        </w:rPr>
        <w:t xml:space="preserve">שיבה ראשונה </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בבית המשפט, </w:t>
      </w:r>
      <w:r w:rsidRPr="00886825">
        <w:rPr>
          <w:vanish/>
          <w:sz w:val="22"/>
          <w:szCs w:val="22"/>
          <w:shd w:val="clear" w:color="auto" w:fill="FFFF99"/>
          <w:rtl/>
        </w:rPr>
        <w:t>ו</w:t>
      </w:r>
      <w:r w:rsidRPr="00886825">
        <w:rPr>
          <w:rFonts w:hint="cs"/>
          <w:vanish/>
          <w:sz w:val="22"/>
          <w:szCs w:val="22"/>
          <w:shd w:val="clear" w:color="auto" w:fill="FFFF99"/>
          <w:rtl/>
        </w:rPr>
        <w:t>ישיבת בית משפט שנועדה</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Fonts w:hint="cs"/>
          <w:vanish/>
          <w:sz w:val="22"/>
          <w:szCs w:val="22"/>
          <w:shd w:val="clear" w:color="auto" w:fill="FFFF99"/>
          <w:rtl/>
        </w:rPr>
        <w:t>להארכת מעצר</w:t>
      </w:r>
      <w:r w:rsidRPr="00886825">
        <w:rPr>
          <w:vanish/>
          <w:sz w:val="22"/>
          <w:szCs w:val="22"/>
          <w:shd w:val="clear" w:color="auto" w:fill="FFFF99"/>
          <w:rtl/>
        </w:rPr>
        <w:tab/>
      </w:r>
      <w:r w:rsidRPr="00886825">
        <w:rPr>
          <w:rFonts w:hint="cs"/>
          <w:strike/>
          <w:vanish/>
          <w:sz w:val="22"/>
          <w:szCs w:val="22"/>
          <w:shd w:val="clear" w:color="auto" w:fill="FFFF99"/>
          <w:rtl/>
        </w:rPr>
        <w:t>1,788</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1,812</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3,582</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3,630</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vanish/>
          <w:sz w:val="22"/>
          <w:szCs w:val="22"/>
          <w:shd w:val="clear" w:color="auto" w:fill="FFFF99"/>
          <w:rtl/>
        </w:rPr>
        <w:t>2.</w:t>
      </w:r>
      <w:r w:rsidRPr="00886825">
        <w:rPr>
          <w:rStyle w:val="default"/>
          <w:rFonts w:cs="FrankRuehl" w:hint="cs"/>
          <w:vanish/>
          <w:sz w:val="22"/>
          <w:szCs w:val="22"/>
          <w:shd w:val="clear" w:color="auto" w:fill="FFFF99"/>
          <w:rtl/>
        </w:rPr>
        <w:tab/>
        <w:t xml:space="preserve">ישיבה נוספת אחרי הישיבה </w:t>
      </w:r>
      <w:r w:rsidRPr="00886825">
        <w:rPr>
          <w:rStyle w:val="default"/>
          <w:rFonts w:cs="FrankRuehl"/>
          <w:vanish/>
          <w:sz w:val="22"/>
          <w:szCs w:val="22"/>
          <w:shd w:val="clear" w:color="auto" w:fill="FFFF99"/>
          <w:rtl/>
        </w:rPr>
        <w:t>ה</w:t>
      </w:r>
      <w:r w:rsidRPr="00886825">
        <w:rPr>
          <w:rStyle w:val="default"/>
          <w:rFonts w:cs="FrankRuehl" w:hint="cs"/>
          <w:vanish/>
          <w:sz w:val="22"/>
          <w:szCs w:val="22"/>
          <w:shd w:val="clear" w:color="auto" w:fill="FFFF99"/>
          <w:rtl/>
        </w:rPr>
        <w:t>ראשונה</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539</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546</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1,073</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1,087</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1,788</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1,812</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3.</w:t>
      </w:r>
      <w:r w:rsidRPr="00886825">
        <w:rPr>
          <w:rFonts w:hint="cs"/>
          <w:vanish/>
          <w:sz w:val="22"/>
          <w:szCs w:val="22"/>
          <w:shd w:val="clear" w:color="auto" w:fill="FFFF99"/>
          <w:rtl/>
        </w:rPr>
        <w:tab/>
        <w:t xml:space="preserve">טיפול בבית משפט של ערעור </w:t>
      </w:r>
      <w:r w:rsidRPr="00886825">
        <w:rPr>
          <w:vanish/>
          <w:sz w:val="22"/>
          <w:szCs w:val="22"/>
          <w:shd w:val="clear" w:color="auto" w:fill="FFFF99"/>
          <w:rtl/>
        </w:rPr>
        <w:t>כ</w:t>
      </w:r>
      <w:r w:rsidRPr="00886825">
        <w:rPr>
          <w:rFonts w:hint="cs"/>
          <w:vanish/>
          <w:sz w:val="22"/>
          <w:szCs w:val="22"/>
          <w:shd w:val="clear" w:color="auto" w:fill="FFFF99"/>
          <w:rtl/>
        </w:rPr>
        <w:t xml:space="preserve">ולל ישיבה </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ראשונה בבית משפט, </w:t>
      </w:r>
      <w:r w:rsidRPr="00886825">
        <w:rPr>
          <w:vanish/>
          <w:sz w:val="22"/>
          <w:szCs w:val="22"/>
          <w:shd w:val="clear" w:color="auto" w:fill="FFFF99"/>
          <w:rtl/>
        </w:rPr>
        <w:t>א</w:t>
      </w:r>
      <w:r w:rsidRPr="00886825">
        <w:rPr>
          <w:rFonts w:hint="cs"/>
          <w:vanish/>
          <w:sz w:val="22"/>
          <w:szCs w:val="22"/>
          <w:shd w:val="clear" w:color="auto" w:fill="FFFF99"/>
          <w:rtl/>
        </w:rPr>
        <w:t xml:space="preserve">ם ראה בית המשפט שהיה </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 xml:space="preserve">ערעור קושי מיוחד או שהצריך </w:t>
      </w:r>
      <w:r w:rsidRPr="00886825">
        <w:rPr>
          <w:vanish/>
          <w:sz w:val="22"/>
          <w:szCs w:val="22"/>
          <w:shd w:val="clear" w:color="auto" w:fill="FFFF99"/>
          <w:rtl/>
        </w:rPr>
        <w:t>פ</w:t>
      </w:r>
      <w:r w:rsidRPr="00886825">
        <w:rPr>
          <w:rFonts w:hint="cs"/>
          <w:vanish/>
          <w:sz w:val="22"/>
          <w:szCs w:val="22"/>
          <w:shd w:val="clear" w:color="auto" w:fill="FFFF99"/>
          <w:rtl/>
        </w:rPr>
        <w:t xml:space="preserve">עולות הכנה </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מיוחדות וכ</w:t>
      </w:r>
      <w:r w:rsidRPr="00886825">
        <w:rPr>
          <w:vanish/>
          <w:sz w:val="22"/>
          <w:szCs w:val="22"/>
          <w:shd w:val="clear" w:color="auto" w:fill="FFFF99"/>
          <w:rtl/>
        </w:rPr>
        <w:t>ן</w:t>
      </w:r>
      <w:r w:rsidRPr="00886825">
        <w:rPr>
          <w:rFonts w:hint="cs"/>
          <w:vanish/>
          <w:sz w:val="22"/>
          <w:szCs w:val="22"/>
          <w:shd w:val="clear" w:color="auto" w:fill="FFFF99"/>
          <w:rtl/>
        </w:rPr>
        <w:t xml:space="preserve"> הכנת </w:t>
      </w:r>
      <w:r w:rsidRPr="00886825">
        <w:rPr>
          <w:vanish/>
          <w:sz w:val="22"/>
          <w:szCs w:val="22"/>
          <w:shd w:val="clear" w:color="auto" w:fill="FFFF99"/>
          <w:rtl/>
        </w:rPr>
        <w:t>ע</w:t>
      </w:r>
      <w:r w:rsidRPr="00886825">
        <w:rPr>
          <w:rFonts w:hint="cs"/>
          <w:vanish/>
          <w:sz w:val="22"/>
          <w:szCs w:val="22"/>
          <w:shd w:val="clear" w:color="auto" w:fill="FFFF99"/>
          <w:rtl/>
        </w:rPr>
        <w:t xml:space="preserve">רר על החלטה שלא לשחרר </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ערבות וישיבה בבית המשפט</w:t>
      </w:r>
      <w:r w:rsidRPr="00886825">
        <w:rPr>
          <w:vanish/>
          <w:sz w:val="22"/>
          <w:szCs w:val="22"/>
          <w:shd w:val="clear" w:color="auto" w:fill="FFFF99"/>
          <w:rtl/>
        </w:rPr>
        <w:tab/>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2,146</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2,175</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3,582</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3,630</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vanish/>
          <w:sz w:val="22"/>
          <w:szCs w:val="22"/>
          <w:shd w:val="clear" w:color="auto" w:fill="FFFF99"/>
          <w:rtl/>
        </w:rPr>
        <w:t>4.</w:t>
      </w:r>
      <w:r w:rsidRPr="00886825">
        <w:rPr>
          <w:rStyle w:val="default"/>
          <w:rFonts w:cs="FrankRuehl" w:hint="cs"/>
          <w:vanish/>
          <w:sz w:val="22"/>
          <w:szCs w:val="22"/>
          <w:shd w:val="clear" w:color="auto" w:fill="FFFF99"/>
          <w:rtl/>
        </w:rPr>
        <w:tab/>
        <w:t xml:space="preserve"> טיפול בערעור שבו לא קבע </w:t>
      </w:r>
      <w:r w:rsidRPr="00886825">
        <w:rPr>
          <w:rStyle w:val="default"/>
          <w:rFonts w:cs="FrankRuehl"/>
          <w:vanish/>
          <w:sz w:val="22"/>
          <w:szCs w:val="22"/>
          <w:shd w:val="clear" w:color="auto" w:fill="FFFF99"/>
          <w:rtl/>
        </w:rPr>
        <w:t>ב</w:t>
      </w:r>
      <w:r w:rsidRPr="00886825">
        <w:rPr>
          <w:rStyle w:val="default"/>
          <w:rFonts w:cs="FrankRuehl" w:hint="cs"/>
          <w:vanish/>
          <w:sz w:val="22"/>
          <w:szCs w:val="22"/>
          <w:shd w:val="clear" w:color="auto" w:fill="FFFF99"/>
          <w:rtl/>
        </w:rPr>
        <w:t xml:space="preserve">ית המשפט </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hint="cs"/>
          <w:vanish/>
          <w:sz w:val="22"/>
          <w:szCs w:val="22"/>
          <w:shd w:val="clear" w:color="auto" w:fill="FFFF99"/>
          <w:rtl/>
        </w:rPr>
        <w:t xml:space="preserve">כאמור בפסקה (3), </w:t>
      </w:r>
      <w:r w:rsidRPr="00886825">
        <w:rPr>
          <w:rStyle w:val="default"/>
          <w:rFonts w:cs="FrankRuehl"/>
          <w:vanish/>
          <w:sz w:val="22"/>
          <w:szCs w:val="22"/>
          <w:shd w:val="clear" w:color="auto" w:fill="FFFF99"/>
          <w:rtl/>
        </w:rPr>
        <w:t>כ</w:t>
      </w:r>
      <w:r w:rsidRPr="00886825">
        <w:rPr>
          <w:rStyle w:val="default"/>
          <w:rFonts w:cs="FrankRuehl" w:hint="cs"/>
          <w:vanish/>
          <w:sz w:val="22"/>
          <w:szCs w:val="22"/>
          <w:shd w:val="clear" w:color="auto" w:fill="FFFF99"/>
          <w:rtl/>
        </w:rPr>
        <w:t xml:space="preserve">ולל ישיבה ראשונה </w:t>
      </w:r>
    </w:p>
    <w:p w:rsidR="007A382E" w:rsidRPr="00886825" w:rsidRDefault="007A382E" w:rsidP="007A382E">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hint="cs"/>
          <w:vanish/>
          <w:sz w:val="22"/>
          <w:szCs w:val="22"/>
          <w:shd w:val="clear" w:color="auto" w:fill="FFFF99"/>
          <w:rtl/>
        </w:rPr>
        <w:t>בבית המשפט</w:t>
      </w:r>
      <w:r w:rsidRPr="00886825">
        <w:rPr>
          <w:rStyle w:val="default"/>
          <w:rFonts w:cs="FrankRuehl" w:hint="cs"/>
          <w:vanish/>
          <w:sz w:val="22"/>
          <w:szCs w:val="22"/>
          <w:shd w:val="clear" w:color="auto" w:fill="FFFF99"/>
          <w:rtl/>
        </w:rPr>
        <w:tab/>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1,431</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1,450</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2,504</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2,537</w:t>
      </w:r>
    </w:p>
    <w:p w:rsidR="00335D47" w:rsidRPr="00886825" w:rsidRDefault="00335D47" w:rsidP="00335D47">
      <w:pPr>
        <w:pStyle w:val="P00"/>
        <w:spacing w:before="0"/>
        <w:ind w:left="0" w:right="1134"/>
        <w:rPr>
          <w:rFonts w:hint="cs"/>
          <w:vanish/>
          <w:color w:val="FF0000"/>
          <w:szCs w:val="20"/>
          <w:shd w:val="clear" w:color="auto" w:fill="FFFF99"/>
          <w:rtl/>
        </w:rPr>
      </w:pPr>
    </w:p>
    <w:p w:rsidR="00335D47" w:rsidRPr="00886825" w:rsidRDefault="00335D47" w:rsidP="00335D47">
      <w:pPr>
        <w:pStyle w:val="P00"/>
        <w:spacing w:before="0"/>
        <w:ind w:left="0" w:right="1134"/>
        <w:rPr>
          <w:rFonts w:hint="cs"/>
          <w:b/>
          <w:bCs/>
          <w:vanish/>
          <w:szCs w:val="20"/>
          <w:shd w:val="clear" w:color="auto" w:fill="FFFF99"/>
          <w:rtl/>
        </w:rPr>
      </w:pPr>
      <w:r w:rsidRPr="00886825">
        <w:rPr>
          <w:rFonts w:hint="cs"/>
          <w:vanish/>
          <w:color w:val="FF0000"/>
          <w:szCs w:val="20"/>
          <w:shd w:val="clear" w:color="auto" w:fill="FFFF99"/>
          <w:rtl/>
        </w:rPr>
        <w:t>מיום 1.4.2003</w:t>
      </w:r>
    </w:p>
    <w:p w:rsidR="00335D47" w:rsidRPr="00886825" w:rsidRDefault="00335D47" w:rsidP="00335D47">
      <w:pPr>
        <w:pStyle w:val="P00"/>
        <w:spacing w:before="0"/>
        <w:ind w:left="0" w:right="1134"/>
        <w:rPr>
          <w:rFonts w:hint="cs"/>
          <w:b/>
          <w:bCs/>
          <w:vanish/>
          <w:szCs w:val="20"/>
          <w:shd w:val="clear" w:color="auto" w:fill="FFFF99"/>
          <w:rtl/>
        </w:rPr>
      </w:pPr>
      <w:r w:rsidRPr="00886825">
        <w:rPr>
          <w:rFonts w:hint="cs"/>
          <w:b/>
          <w:bCs/>
          <w:vanish/>
          <w:szCs w:val="20"/>
          <w:shd w:val="clear" w:color="auto" w:fill="FFFF99"/>
          <w:rtl/>
        </w:rPr>
        <w:t>הודעה תשס"ג-2003</w:t>
      </w:r>
    </w:p>
    <w:p w:rsidR="00335D47" w:rsidRPr="00886825" w:rsidRDefault="00335D47" w:rsidP="00335D47">
      <w:pPr>
        <w:pStyle w:val="P00"/>
        <w:spacing w:before="0"/>
        <w:ind w:left="0" w:right="1134"/>
        <w:rPr>
          <w:rFonts w:hint="cs"/>
          <w:vanish/>
          <w:szCs w:val="20"/>
          <w:shd w:val="clear" w:color="auto" w:fill="FFFF99"/>
          <w:rtl/>
        </w:rPr>
      </w:pPr>
      <w:hyperlink r:id="rId23" w:history="1">
        <w:r w:rsidRPr="00886825">
          <w:rPr>
            <w:rStyle w:val="Hyperlink"/>
            <w:rFonts w:hint="cs"/>
            <w:vanish/>
            <w:szCs w:val="20"/>
            <w:shd w:val="clear" w:color="auto" w:fill="FFFF99"/>
            <w:rtl/>
          </w:rPr>
          <w:t>ק"ת תשס"ג מס' 6247</w:t>
        </w:r>
      </w:hyperlink>
      <w:r w:rsidRPr="00886825">
        <w:rPr>
          <w:rFonts w:hint="cs"/>
          <w:vanish/>
          <w:szCs w:val="20"/>
          <w:shd w:val="clear" w:color="auto" w:fill="FFFF99"/>
          <w:rtl/>
        </w:rPr>
        <w:t xml:space="preserve"> מיום 30.6.2003 עמ' 814</w:t>
      </w:r>
    </w:p>
    <w:p w:rsidR="00335D47" w:rsidRPr="00886825" w:rsidRDefault="00335D47" w:rsidP="00335D47">
      <w:pPr>
        <w:pStyle w:val="P00"/>
        <w:tabs>
          <w:tab w:val="clear" w:pos="624"/>
          <w:tab w:val="clear" w:pos="1928"/>
          <w:tab w:val="clear" w:pos="2835"/>
          <w:tab w:val="left" w:pos="4122"/>
        </w:tabs>
        <w:ind w:left="0" w:right="1134"/>
        <w:rPr>
          <w:rStyle w:val="default"/>
          <w:rFonts w:cs="FrankRuehl"/>
          <w:vanish/>
          <w:szCs w:val="20"/>
          <w:shd w:val="clear" w:color="auto" w:fill="FFFF99"/>
          <w:rtl/>
        </w:rPr>
      </w:pP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vanish/>
          <w:szCs w:val="20"/>
          <w:shd w:val="clear" w:color="auto" w:fill="FFFF99"/>
          <w:rtl/>
        </w:rPr>
        <w:tab/>
      </w:r>
      <w:r w:rsidRPr="00886825">
        <w:rPr>
          <w:rStyle w:val="default"/>
          <w:rFonts w:cs="FrankRuehl"/>
          <w:vanish/>
          <w:szCs w:val="20"/>
          <w:u w:val="single"/>
          <w:shd w:val="clear" w:color="auto" w:fill="FFFF99"/>
          <w:rtl/>
        </w:rPr>
        <w:t>ה</w:t>
      </w:r>
      <w:r w:rsidRPr="00886825">
        <w:rPr>
          <w:rStyle w:val="default"/>
          <w:rFonts w:cs="FrankRuehl" w:hint="cs"/>
          <w:vanish/>
          <w:szCs w:val="20"/>
          <w:u w:val="single"/>
          <w:shd w:val="clear" w:color="auto" w:fill="FFFF99"/>
          <w:rtl/>
        </w:rPr>
        <w:t>סכומים המרביים בשקלים חדשים</w:t>
      </w:r>
    </w:p>
    <w:p w:rsidR="00335D47" w:rsidRPr="00886825" w:rsidRDefault="00335D47" w:rsidP="00335D47">
      <w:pPr>
        <w:pStyle w:val="P05"/>
        <w:tabs>
          <w:tab w:val="clear" w:pos="624"/>
          <w:tab w:val="clear" w:pos="1021"/>
          <w:tab w:val="clear" w:pos="1474"/>
          <w:tab w:val="clear" w:pos="1928"/>
          <w:tab w:val="clear" w:pos="2381"/>
          <w:tab w:val="clear" w:pos="2835"/>
          <w:tab w:val="clear" w:pos="6259"/>
          <w:tab w:val="left" w:pos="-284"/>
          <w:tab w:val="left" w:pos="-142"/>
          <w:tab w:val="left" w:pos="3957"/>
          <w:tab w:val="left" w:pos="5277"/>
          <w:tab w:val="left" w:pos="6762"/>
        </w:tabs>
        <w:spacing w:before="0"/>
        <w:ind w:left="0" w:right="1134" w:firstLine="0"/>
        <w:rPr>
          <w:vanish/>
          <w:szCs w:val="20"/>
          <w:shd w:val="clear" w:color="auto" w:fill="FFFF99"/>
          <w:rtl/>
        </w:rPr>
      </w:pPr>
      <w:r w:rsidRPr="00886825">
        <w:rPr>
          <w:vanish/>
          <w:szCs w:val="20"/>
          <w:shd w:val="clear" w:color="auto" w:fill="FFFF99"/>
          <w:rtl/>
        </w:rPr>
        <w:tab/>
      </w:r>
      <w:r w:rsidRPr="00886825">
        <w:rPr>
          <w:rFonts w:hint="cs"/>
          <w:vanish/>
          <w:szCs w:val="20"/>
          <w:shd w:val="clear" w:color="auto" w:fill="FFFF99"/>
          <w:rtl/>
        </w:rPr>
        <w:t>בית משפט</w:t>
      </w:r>
      <w:r w:rsidRPr="00886825">
        <w:rPr>
          <w:vanish/>
          <w:szCs w:val="20"/>
          <w:shd w:val="clear" w:color="auto" w:fill="FFFF99"/>
          <w:rtl/>
        </w:rPr>
        <w:tab/>
      </w:r>
      <w:r w:rsidRPr="00886825">
        <w:rPr>
          <w:rFonts w:hint="cs"/>
          <w:vanish/>
          <w:szCs w:val="20"/>
          <w:shd w:val="clear" w:color="auto" w:fill="FFFF99"/>
          <w:rtl/>
        </w:rPr>
        <w:t>בית המשפט</w:t>
      </w:r>
      <w:r w:rsidRPr="00886825">
        <w:rPr>
          <w:vanish/>
          <w:szCs w:val="20"/>
          <w:shd w:val="clear" w:color="auto" w:fill="FFFF99"/>
          <w:rtl/>
        </w:rPr>
        <w:tab/>
      </w:r>
      <w:r w:rsidRPr="00886825">
        <w:rPr>
          <w:rFonts w:hint="cs"/>
          <w:vanish/>
          <w:szCs w:val="20"/>
          <w:shd w:val="clear" w:color="auto" w:fill="FFFF99"/>
          <w:rtl/>
        </w:rPr>
        <w:t>בית המשפט</w:t>
      </w:r>
    </w:p>
    <w:p w:rsidR="00335D47" w:rsidRPr="00886825" w:rsidRDefault="00335D47" w:rsidP="00335D47">
      <w:pPr>
        <w:pStyle w:val="P05"/>
        <w:tabs>
          <w:tab w:val="clear" w:pos="624"/>
          <w:tab w:val="clear" w:pos="1021"/>
          <w:tab w:val="clear" w:pos="1474"/>
          <w:tab w:val="clear" w:pos="1928"/>
          <w:tab w:val="clear" w:pos="2381"/>
          <w:tab w:val="clear" w:pos="2835"/>
          <w:tab w:val="clear" w:pos="6259"/>
          <w:tab w:val="left" w:pos="-284"/>
          <w:tab w:val="left" w:pos="-142"/>
          <w:tab w:val="left" w:pos="3969"/>
          <w:tab w:val="left" w:pos="5277"/>
          <w:tab w:val="left" w:pos="6762"/>
        </w:tabs>
        <w:spacing w:before="0"/>
        <w:ind w:left="0" w:right="1134" w:firstLine="0"/>
        <w:rPr>
          <w:rFonts w:hint="cs"/>
          <w:vanish/>
          <w:szCs w:val="20"/>
          <w:u w:val="single"/>
          <w:shd w:val="clear" w:color="auto" w:fill="FFFF99"/>
          <w:rtl/>
        </w:rPr>
      </w:pPr>
      <w:r w:rsidRPr="00886825">
        <w:rPr>
          <w:vanish/>
          <w:szCs w:val="20"/>
          <w:u w:val="single"/>
          <w:shd w:val="clear" w:color="auto" w:fill="FFFF99"/>
          <w:rtl/>
        </w:rPr>
        <w:t>ה</w:t>
      </w:r>
      <w:r w:rsidRPr="00886825">
        <w:rPr>
          <w:rFonts w:hint="cs"/>
          <w:vanish/>
          <w:szCs w:val="20"/>
          <w:u w:val="single"/>
          <w:shd w:val="clear" w:color="auto" w:fill="FFFF99"/>
          <w:rtl/>
        </w:rPr>
        <w:t>שירות</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השלום</w:t>
      </w:r>
      <w:r w:rsidRPr="00886825">
        <w:rPr>
          <w:rFonts w:hint="cs"/>
          <w:vanish/>
          <w:szCs w:val="20"/>
          <w:u w:val="single"/>
          <w:shd w:val="clear" w:color="auto" w:fill="FFFF99"/>
          <w:rtl/>
        </w:rPr>
        <w:tab/>
        <w:t>המחוזי</w:t>
      </w:r>
      <w:r w:rsidRPr="00886825">
        <w:rPr>
          <w:rFonts w:ascii="Arial" w:hAnsi="Arial" w:cs="Arial" w:hint="cs"/>
          <w:vanish/>
          <w:szCs w:val="20"/>
          <w:u w:val="single"/>
          <w:shd w:val="clear" w:color="auto" w:fill="FFFF99"/>
          <w:rtl/>
        </w:rPr>
        <w:t> </w:t>
      </w:r>
      <w:r w:rsidRPr="00886825">
        <w:rPr>
          <w:rFonts w:ascii="Arial" w:hAnsi="Arial" w:cs="Arial" w:hint="cs"/>
          <w:vanish/>
          <w:szCs w:val="20"/>
          <w:u w:val="single"/>
          <w:shd w:val="clear" w:color="auto" w:fill="FFFF99"/>
          <w:rtl/>
        </w:rPr>
        <w:t> </w:t>
      </w:r>
      <w:r w:rsidRPr="00886825">
        <w:rPr>
          <w:vanish/>
          <w:szCs w:val="20"/>
          <w:u w:val="single"/>
          <w:shd w:val="clear" w:color="auto" w:fill="FFFF99"/>
          <w:rtl/>
        </w:rPr>
        <w:tab/>
      </w:r>
      <w:r w:rsidRPr="00886825">
        <w:rPr>
          <w:rFonts w:hint="cs"/>
          <w:vanish/>
          <w:szCs w:val="20"/>
          <w:u w:val="single"/>
          <w:shd w:val="clear" w:color="auto" w:fill="FFFF99"/>
          <w:rtl/>
        </w:rPr>
        <w:t>העליון</w:t>
      </w:r>
      <w:r w:rsidRPr="00886825">
        <w:rPr>
          <w:rFonts w:hint="cs"/>
          <w:vanish/>
          <w:szCs w:val="20"/>
          <w:u w:val="single"/>
          <w:shd w:val="clear" w:color="auto" w:fill="FFFF99"/>
          <w:rtl/>
        </w:rPr>
        <w:tab/>
      </w:r>
    </w:p>
    <w:p w:rsidR="00335D47" w:rsidRPr="00886825" w:rsidRDefault="00335D47" w:rsidP="00335D47">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1.</w:t>
      </w:r>
      <w:r w:rsidRPr="00886825">
        <w:rPr>
          <w:rFonts w:hint="cs"/>
          <w:vanish/>
          <w:sz w:val="22"/>
          <w:szCs w:val="22"/>
          <w:shd w:val="clear" w:color="auto" w:fill="FFFF99"/>
          <w:rtl/>
        </w:rPr>
        <w:tab/>
        <w:t xml:space="preserve">לימוד התיק, עבודת הכנה, </w:t>
      </w:r>
      <w:r w:rsidRPr="00886825">
        <w:rPr>
          <w:vanish/>
          <w:sz w:val="22"/>
          <w:szCs w:val="22"/>
          <w:shd w:val="clear" w:color="auto" w:fill="FFFF99"/>
          <w:rtl/>
        </w:rPr>
        <w:t>י</w:t>
      </w:r>
      <w:r w:rsidRPr="00886825">
        <w:rPr>
          <w:rFonts w:hint="cs"/>
          <w:vanish/>
          <w:sz w:val="22"/>
          <w:szCs w:val="22"/>
          <w:shd w:val="clear" w:color="auto" w:fill="FFFF99"/>
          <w:rtl/>
        </w:rPr>
        <w:t xml:space="preserve">שיבה ראשונה </w:t>
      </w:r>
    </w:p>
    <w:p w:rsidR="00335D47" w:rsidRPr="00886825" w:rsidRDefault="00335D47" w:rsidP="00335D47">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בבית המשפט, </w:t>
      </w:r>
      <w:r w:rsidRPr="00886825">
        <w:rPr>
          <w:vanish/>
          <w:sz w:val="22"/>
          <w:szCs w:val="22"/>
          <w:shd w:val="clear" w:color="auto" w:fill="FFFF99"/>
          <w:rtl/>
        </w:rPr>
        <w:t>ו</w:t>
      </w:r>
      <w:r w:rsidRPr="00886825">
        <w:rPr>
          <w:rFonts w:hint="cs"/>
          <w:vanish/>
          <w:sz w:val="22"/>
          <w:szCs w:val="22"/>
          <w:shd w:val="clear" w:color="auto" w:fill="FFFF99"/>
          <w:rtl/>
        </w:rPr>
        <w:t>ישיבת בית משפט שנועדה</w:t>
      </w:r>
    </w:p>
    <w:p w:rsidR="00335D47" w:rsidRPr="00886825" w:rsidRDefault="00335D47" w:rsidP="00335D47">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Fonts w:hint="cs"/>
          <w:vanish/>
          <w:sz w:val="22"/>
          <w:szCs w:val="22"/>
          <w:shd w:val="clear" w:color="auto" w:fill="FFFF99"/>
          <w:rtl/>
        </w:rPr>
        <w:t>להארכת מעצר</w:t>
      </w:r>
      <w:r w:rsidRPr="00886825">
        <w:rPr>
          <w:vanish/>
          <w:sz w:val="22"/>
          <w:szCs w:val="22"/>
          <w:shd w:val="clear" w:color="auto" w:fill="FFFF99"/>
          <w:rtl/>
        </w:rPr>
        <w:tab/>
      </w:r>
      <w:r w:rsidRPr="00886825">
        <w:rPr>
          <w:rFonts w:hint="cs"/>
          <w:strike/>
          <w:vanish/>
          <w:sz w:val="22"/>
          <w:szCs w:val="22"/>
          <w:shd w:val="clear" w:color="auto" w:fill="FFFF99"/>
          <w:rtl/>
        </w:rPr>
        <w:t>1,812</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1,970</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3,630</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3,946</w:t>
      </w:r>
    </w:p>
    <w:p w:rsidR="00335D47" w:rsidRPr="00886825" w:rsidRDefault="00335D47" w:rsidP="00335D47">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vanish/>
          <w:sz w:val="22"/>
          <w:szCs w:val="22"/>
          <w:shd w:val="clear" w:color="auto" w:fill="FFFF99"/>
          <w:rtl/>
        </w:rPr>
        <w:t>2.</w:t>
      </w:r>
      <w:r w:rsidRPr="00886825">
        <w:rPr>
          <w:rStyle w:val="default"/>
          <w:rFonts w:cs="FrankRuehl" w:hint="cs"/>
          <w:vanish/>
          <w:sz w:val="22"/>
          <w:szCs w:val="22"/>
          <w:shd w:val="clear" w:color="auto" w:fill="FFFF99"/>
          <w:rtl/>
        </w:rPr>
        <w:tab/>
        <w:t xml:space="preserve">ישיבה נוספת אחרי הישיבה </w:t>
      </w:r>
      <w:r w:rsidRPr="00886825">
        <w:rPr>
          <w:rStyle w:val="default"/>
          <w:rFonts w:cs="FrankRuehl"/>
          <w:vanish/>
          <w:sz w:val="22"/>
          <w:szCs w:val="22"/>
          <w:shd w:val="clear" w:color="auto" w:fill="FFFF99"/>
          <w:rtl/>
        </w:rPr>
        <w:t>ה</w:t>
      </w:r>
      <w:r w:rsidRPr="00886825">
        <w:rPr>
          <w:rStyle w:val="default"/>
          <w:rFonts w:cs="FrankRuehl" w:hint="cs"/>
          <w:vanish/>
          <w:sz w:val="22"/>
          <w:szCs w:val="22"/>
          <w:shd w:val="clear" w:color="auto" w:fill="FFFF99"/>
          <w:rtl/>
        </w:rPr>
        <w:t>ראשונה</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546</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594</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1,087</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1,182</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1,812</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1,970</w:t>
      </w:r>
    </w:p>
    <w:p w:rsidR="00335D47" w:rsidRPr="00886825" w:rsidRDefault="00335D47" w:rsidP="00335D47">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3.</w:t>
      </w:r>
      <w:r w:rsidRPr="00886825">
        <w:rPr>
          <w:rFonts w:hint="cs"/>
          <w:vanish/>
          <w:sz w:val="22"/>
          <w:szCs w:val="22"/>
          <w:shd w:val="clear" w:color="auto" w:fill="FFFF99"/>
          <w:rtl/>
        </w:rPr>
        <w:tab/>
        <w:t xml:space="preserve">טיפול בבית משפט של ערעור </w:t>
      </w:r>
      <w:r w:rsidRPr="00886825">
        <w:rPr>
          <w:vanish/>
          <w:sz w:val="22"/>
          <w:szCs w:val="22"/>
          <w:shd w:val="clear" w:color="auto" w:fill="FFFF99"/>
          <w:rtl/>
        </w:rPr>
        <w:t>כ</w:t>
      </w:r>
      <w:r w:rsidRPr="00886825">
        <w:rPr>
          <w:rFonts w:hint="cs"/>
          <w:vanish/>
          <w:sz w:val="22"/>
          <w:szCs w:val="22"/>
          <w:shd w:val="clear" w:color="auto" w:fill="FFFF99"/>
          <w:rtl/>
        </w:rPr>
        <w:t xml:space="preserve">ולל ישיבה </w:t>
      </w:r>
    </w:p>
    <w:p w:rsidR="00335D47" w:rsidRPr="00886825" w:rsidRDefault="00335D47" w:rsidP="00335D47">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 xml:space="preserve">ראשונה בבית משפט, </w:t>
      </w:r>
      <w:r w:rsidRPr="00886825">
        <w:rPr>
          <w:vanish/>
          <w:sz w:val="22"/>
          <w:szCs w:val="22"/>
          <w:shd w:val="clear" w:color="auto" w:fill="FFFF99"/>
          <w:rtl/>
        </w:rPr>
        <w:t>א</w:t>
      </w:r>
      <w:r w:rsidRPr="00886825">
        <w:rPr>
          <w:rFonts w:hint="cs"/>
          <w:vanish/>
          <w:sz w:val="22"/>
          <w:szCs w:val="22"/>
          <w:shd w:val="clear" w:color="auto" w:fill="FFFF99"/>
          <w:rtl/>
        </w:rPr>
        <w:t xml:space="preserve">ם ראה בית המשפט שהיה </w:t>
      </w:r>
    </w:p>
    <w:p w:rsidR="00335D47" w:rsidRPr="00886825" w:rsidRDefault="00335D47" w:rsidP="00335D47">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 xml:space="preserve">ערעור קושי מיוחד או שהצריך </w:t>
      </w:r>
      <w:r w:rsidRPr="00886825">
        <w:rPr>
          <w:vanish/>
          <w:sz w:val="22"/>
          <w:szCs w:val="22"/>
          <w:shd w:val="clear" w:color="auto" w:fill="FFFF99"/>
          <w:rtl/>
        </w:rPr>
        <w:t>פ</w:t>
      </w:r>
      <w:r w:rsidRPr="00886825">
        <w:rPr>
          <w:rFonts w:hint="cs"/>
          <w:vanish/>
          <w:sz w:val="22"/>
          <w:szCs w:val="22"/>
          <w:shd w:val="clear" w:color="auto" w:fill="FFFF99"/>
          <w:rtl/>
        </w:rPr>
        <w:t xml:space="preserve">עולות הכנה </w:t>
      </w:r>
    </w:p>
    <w:p w:rsidR="00335D47" w:rsidRPr="00886825" w:rsidRDefault="00335D47" w:rsidP="00335D47">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Fonts w:hint="cs"/>
          <w:vanish/>
          <w:sz w:val="22"/>
          <w:szCs w:val="22"/>
          <w:shd w:val="clear" w:color="auto" w:fill="FFFF99"/>
          <w:rtl/>
        </w:rPr>
      </w:pPr>
      <w:r w:rsidRPr="00886825">
        <w:rPr>
          <w:rFonts w:hint="cs"/>
          <w:vanish/>
          <w:sz w:val="22"/>
          <w:szCs w:val="22"/>
          <w:shd w:val="clear" w:color="auto" w:fill="FFFF99"/>
          <w:rtl/>
        </w:rPr>
        <w:t>מיוחדות וכ</w:t>
      </w:r>
      <w:r w:rsidRPr="00886825">
        <w:rPr>
          <w:vanish/>
          <w:sz w:val="22"/>
          <w:szCs w:val="22"/>
          <w:shd w:val="clear" w:color="auto" w:fill="FFFF99"/>
          <w:rtl/>
        </w:rPr>
        <w:t>ן</w:t>
      </w:r>
      <w:r w:rsidRPr="00886825">
        <w:rPr>
          <w:rFonts w:hint="cs"/>
          <w:vanish/>
          <w:sz w:val="22"/>
          <w:szCs w:val="22"/>
          <w:shd w:val="clear" w:color="auto" w:fill="FFFF99"/>
          <w:rtl/>
        </w:rPr>
        <w:t xml:space="preserve"> הכנת </w:t>
      </w:r>
      <w:r w:rsidRPr="00886825">
        <w:rPr>
          <w:vanish/>
          <w:sz w:val="22"/>
          <w:szCs w:val="22"/>
          <w:shd w:val="clear" w:color="auto" w:fill="FFFF99"/>
          <w:rtl/>
        </w:rPr>
        <w:t>ע</w:t>
      </w:r>
      <w:r w:rsidRPr="00886825">
        <w:rPr>
          <w:rFonts w:hint="cs"/>
          <w:vanish/>
          <w:sz w:val="22"/>
          <w:szCs w:val="22"/>
          <w:shd w:val="clear" w:color="auto" w:fill="FFFF99"/>
          <w:rtl/>
        </w:rPr>
        <w:t xml:space="preserve">רר על החלטה שלא לשחרר </w:t>
      </w:r>
    </w:p>
    <w:p w:rsidR="00335D47" w:rsidRPr="00886825" w:rsidRDefault="00335D47" w:rsidP="00335D47">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vanish/>
          <w:sz w:val="22"/>
          <w:szCs w:val="22"/>
          <w:shd w:val="clear" w:color="auto" w:fill="FFFF99"/>
          <w:rtl/>
        </w:rPr>
        <w:t>ב</w:t>
      </w:r>
      <w:r w:rsidRPr="00886825">
        <w:rPr>
          <w:rFonts w:hint="cs"/>
          <w:vanish/>
          <w:sz w:val="22"/>
          <w:szCs w:val="22"/>
          <w:shd w:val="clear" w:color="auto" w:fill="FFFF99"/>
          <w:rtl/>
        </w:rPr>
        <w:t>ערבות וישיבה בבית המשפט</w:t>
      </w:r>
      <w:r w:rsidRPr="00886825">
        <w:rPr>
          <w:vanish/>
          <w:sz w:val="22"/>
          <w:szCs w:val="22"/>
          <w:shd w:val="clear" w:color="auto" w:fill="FFFF99"/>
          <w:rtl/>
        </w:rPr>
        <w:tab/>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2,175</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2,364</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3,630</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3,946</w:t>
      </w:r>
    </w:p>
    <w:p w:rsidR="00335D47" w:rsidRPr="00886825" w:rsidRDefault="00335D47" w:rsidP="00335D47">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vanish/>
          <w:sz w:val="22"/>
          <w:szCs w:val="22"/>
          <w:shd w:val="clear" w:color="auto" w:fill="FFFF99"/>
          <w:rtl/>
        </w:rPr>
        <w:t>4.</w:t>
      </w:r>
      <w:r w:rsidRPr="00886825">
        <w:rPr>
          <w:rStyle w:val="default"/>
          <w:rFonts w:cs="FrankRuehl" w:hint="cs"/>
          <w:vanish/>
          <w:sz w:val="22"/>
          <w:szCs w:val="22"/>
          <w:shd w:val="clear" w:color="auto" w:fill="FFFF99"/>
          <w:rtl/>
        </w:rPr>
        <w:tab/>
        <w:t xml:space="preserve"> טיפול בערעור שבו לא קבע </w:t>
      </w:r>
      <w:r w:rsidRPr="00886825">
        <w:rPr>
          <w:rStyle w:val="default"/>
          <w:rFonts w:cs="FrankRuehl"/>
          <w:vanish/>
          <w:sz w:val="22"/>
          <w:szCs w:val="22"/>
          <w:shd w:val="clear" w:color="auto" w:fill="FFFF99"/>
          <w:rtl/>
        </w:rPr>
        <w:t>ב</w:t>
      </w:r>
      <w:r w:rsidRPr="00886825">
        <w:rPr>
          <w:rStyle w:val="default"/>
          <w:rFonts w:cs="FrankRuehl" w:hint="cs"/>
          <w:vanish/>
          <w:sz w:val="22"/>
          <w:szCs w:val="22"/>
          <w:shd w:val="clear" w:color="auto" w:fill="FFFF99"/>
          <w:rtl/>
        </w:rPr>
        <w:t xml:space="preserve">ית המשפט </w:t>
      </w:r>
    </w:p>
    <w:p w:rsidR="00335D47" w:rsidRPr="00886825" w:rsidRDefault="00335D47" w:rsidP="00335D47">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hint="cs"/>
          <w:vanish/>
          <w:sz w:val="22"/>
          <w:szCs w:val="22"/>
          <w:shd w:val="clear" w:color="auto" w:fill="FFFF99"/>
          <w:rtl/>
        </w:rPr>
        <w:t xml:space="preserve">כאמור בפסקה (3), </w:t>
      </w:r>
      <w:r w:rsidRPr="00886825">
        <w:rPr>
          <w:rStyle w:val="default"/>
          <w:rFonts w:cs="FrankRuehl"/>
          <w:vanish/>
          <w:sz w:val="22"/>
          <w:szCs w:val="22"/>
          <w:shd w:val="clear" w:color="auto" w:fill="FFFF99"/>
          <w:rtl/>
        </w:rPr>
        <w:t>כ</w:t>
      </w:r>
      <w:r w:rsidRPr="00886825">
        <w:rPr>
          <w:rStyle w:val="default"/>
          <w:rFonts w:cs="FrankRuehl" w:hint="cs"/>
          <w:vanish/>
          <w:sz w:val="22"/>
          <w:szCs w:val="22"/>
          <w:shd w:val="clear" w:color="auto" w:fill="FFFF99"/>
          <w:rtl/>
        </w:rPr>
        <w:t xml:space="preserve">ולל ישיבה ראשונה </w:t>
      </w:r>
    </w:p>
    <w:p w:rsidR="00335D47" w:rsidRPr="00886825" w:rsidRDefault="00335D47" w:rsidP="00335D47">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shd w:val="clear" w:color="auto" w:fill="FFFF99"/>
          <w:rtl/>
        </w:rPr>
      </w:pPr>
      <w:r w:rsidRPr="00886825">
        <w:rPr>
          <w:rStyle w:val="default"/>
          <w:rFonts w:cs="FrankRuehl" w:hint="cs"/>
          <w:vanish/>
          <w:sz w:val="22"/>
          <w:szCs w:val="22"/>
          <w:shd w:val="clear" w:color="auto" w:fill="FFFF99"/>
          <w:rtl/>
        </w:rPr>
        <w:t>בבית המשפט</w:t>
      </w:r>
      <w:r w:rsidRPr="00886825">
        <w:rPr>
          <w:rStyle w:val="default"/>
          <w:rFonts w:cs="FrankRuehl" w:hint="cs"/>
          <w:vanish/>
          <w:sz w:val="22"/>
          <w:szCs w:val="22"/>
          <w:shd w:val="clear" w:color="auto" w:fill="FFFF99"/>
          <w:rtl/>
        </w:rPr>
        <w:tab/>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1,450</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1,576</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2,537</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2,758</w:t>
      </w:r>
    </w:p>
    <w:p w:rsidR="009F307A" w:rsidRPr="00886825" w:rsidRDefault="009F307A" w:rsidP="009F307A">
      <w:pPr>
        <w:pStyle w:val="P00"/>
        <w:spacing w:before="0"/>
        <w:ind w:left="0" w:right="1134"/>
        <w:rPr>
          <w:rFonts w:hint="cs"/>
          <w:vanish/>
          <w:szCs w:val="20"/>
          <w:shd w:val="clear" w:color="auto" w:fill="FFFF99"/>
          <w:rtl/>
        </w:rPr>
      </w:pPr>
    </w:p>
    <w:p w:rsidR="009F307A" w:rsidRPr="00886825" w:rsidRDefault="009F307A" w:rsidP="009F307A">
      <w:pPr>
        <w:pStyle w:val="P00"/>
        <w:spacing w:before="0"/>
        <w:ind w:left="0" w:right="1134"/>
        <w:rPr>
          <w:rFonts w:hint="cs"/>
          <w:vanish/>
          <w:color w:val="FF0000"/>
          <w:szCs w:val="20"/>
          <w:shd w:val="clear" w:color="auto" w:fill="FFFF99"/>
          <w:rtl/>
        </w:rPr>
      </w:pPr>
      <w:r w:rsidRPr="00886825">
        <w:rPr>
          <w:rFonts w:hint="cs"/>
          <w:vanish/>
          <w:color w:val="FF0000"/>
          <w:szCs w:val="20"/>
          <w:shd w:val="clear" w:color="auto" w:fill="FFFF99"/>
          <w:rtl/>
        </w:rPr>
        <w:t>מיום 1.4.2009</w:t>
      </w:r>
    </w:p>
    <w:p w:rsidR="009F307A" w:rsidRPr="00886825" w:rsidRDefault="009F307A" w:rsidP="009F307A">
      <w:pPr>
        <w:pStyle w:val="P00"/>
        <w:spacing w:before="0"/>
        <w:ind w:left="0" w:right="1134"/>
        <w:rPr>
          <w:rFonts w:hint="cs"/>
          <w:vanish/>
          <w:szCs w:val="20"/>
          <w:shd w:val="clear" w:color="auto" w:fill="FFFF99"/>
          <w:rtl/>
        </w:rPr>
      </w:pPr>
      <w:r w:rsidRPr="00886825">
        <w:rPr>
          <w:rFonts w:hint="cs"/>
          <w:b/>
          <w:bCs/>
          <w:vanish/>
          <w:szCs w:val="20"/>
          <w:shd w:val="clear" w:color="auto" w:fill="FFFF99"/>
          <w:rtl/>
        </w:rPr>
        <w:t>הודעה תשס"ט-2009</w:t>
      </w:r>
    </w:p>
    <w:p w:rsidR="009F307A" w:rsidRPr="00886825" w:rsidRDefault="009F307A" w:rsidP="009F307A">
      <w:pPr>
        <w:pStyle w:val="P00"/>
        <w:spacing w:before="0"/>
        <w:ind w:left="0" w:right="1134"/>
        <w:rPr>
          <w:rFonts w:hint="cs"/>
          <w:vanish/>
          <w:szCs w:val="20"/>
          <w:shd w:val="clear" w:color="auto" w:fill="FFFF99"/>
          <w:rtl/>
        </w:rPr>
      </w:pPr>
      <w:hyperlink r:id="rId24" w:history="1">
        <w:r w:rsidRPr="00886825">
          <w:rPr>
            <w:rStyle w:val="Hyperlink"/>
            <w:rFonts w:hint="cs"/>
            <w:vanish/>
            <w:szCs w:val="20"/>
            <w:shd w:val="clear" w:color="auto" w:fill="FFFF99"/>
            <w:rtl/>
          </w:rPr>
          <w:t>ק"ת תשס"ט מס' 6771</w:t>
        </w:r>
      </w:hyperlink>
      <w:r w:rsidRPr="00886825">
        <w:rPr>
          <w:rFonts w:hint="cs"/>
          <w:vanish/>
          <w:szCs w:val="20"/>
          <w:shd w:val="clear" w:color="auto" w:fill="FFFF99"/>
          <w:rtl/>
        </w:rPr>
        <w:t xml:space="preserve"> מיום 1.4.2009 עמ' 833</w:t>
      </w:r>
    </w:p>
    <w:p w:rsidR="00616503" w:rsidRPr="00886825" w:rsidRDefault="00616503" w:rsidP="00616503">
      <w:pPr>
        <w:pStyle w:val="P00"/>
        <w:tabs>
          <w:tab w:val="clear" w:pos="624"/>
          <w:tab w:val="clear" w:pos="1021"/>
          <w:tab w:val="clear" w:pos="1474"/>
          <w:tab w:val="clear" w:pos="1928"/>
          <w:tab w:val="clear" w:pos="2381"/>
          <w:tab w:val="clear" w:pos="2835"/>
          <w:tab w:val="clear" w:pos="6259"/>
          <w:tab w:val="center" w:pos="5954"/>
        </w:tabs>
        <w:ind w:left="0" w:right="1134"/>
        <w:rPr>
          <w:rStyle w:val="default"/>
          <w:rFonts w:cs="FrankRuehl"/>
          <w:vanish/>
          <w:szCs w:val="20"/>
          <w:shd w:val="clear" w:color="auto" w:fill="FFFF99"/>
          <w:rtl/>
        </w:rPr>
      </w:pP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rStyle w:val="default"/>
          <w:rFonts w:cs="FrankRuehl"/>
          <w:vanish/>
          <w:szCs w:val="20"/>
          <w:u w:val="single"/>
          <w:shd w:val="clear" w:color="auto" w:fill="FFFF99"/>
          <w:rtl/>
        </w:rPr>
        <w:t>ה</w:t>
      </w:r>
      <w:r w:rsidRPr="00886825">
        <w:rPr>
          <w:rStyle w:val="default"/>
          <w:rFonts w:cs="FrankRuehl" w:hint="cs"/>
          <w:vanish/>
          <w:szCs w:val="20"/>
          <w:u w:val="single"/>
          <w:shd w:val="clear" w:color="auto" w:fill="FFFF99"/>
          <w:rtl/>
        </w:rPr>
        <w:t>סכומים המרביים בשקלים חדשים</w:t>
      </w:r>
    </w:p>
    <w:p w:rsidR="00616503" w:rsidRPr="00886825" w:rsidRDefault="00616503" w:rsidP="00616503">
      <w:pPr>
        <w:pStyle w:val="P05"/>
        <w:tabs>
          <w:tab w:val="clear" w:pos="624"/>
          <w:tab w:val="clear" w:pos="1021"/>
          <w:tab w:val="clear" w:pos="1474"/>
          <w:tab w:val="clear" w:pos="1928"/>
          <w:tab w:val="clear" w:pos="2381"/>
          <w:tab w:val="clear" w:pos="2835"/>
          <w:tab w:val="clear" w:pos="6259"/>
          <w:tab w:val="center" w:pos="2268"/>
          <w:tab w:val="center" w:pos="4820"/>
          <w:tab w:val="center" w:pos="5954"/>
          <w:tab w:val="center" w:pos="7088"/>
        </w:tabs>
        <w:spacing w:before="0"/>
        <w:ind w:left="0" w:right="1134" w:firstLine="0"/>
        <w:rPr>
          <w:vanish/>
          <w:szCs w:val="20"/>
          <w:shd w:val="clear" w:color="auto" w:fill="FFFF99"/>
          <w:rtl/>
        </w:rPr>
      </w:pPr>
      <w:r w:rsidRPr="00886825">
        <w:rPr>
          <w:vanish/>
          <w:szCs w:val="20"/>
          <w:shd w:val="clear" w:color="auto" w:fill="FFFF99"/>
          <w:rtl/>
        </w:rPr>
        <w:tab/>
      </w:r>
      <w:r w:rsidRPr="00886825">
        <w:rPr>
          <w:rFonts w:hint="cs"/>
          <w:vanish/>
          <w:szCs w:val="20"/>
          <w:shd w:val="clear" w:color="auto" w:fill="FFFF99"/>
          <w:rtl/>
        </w:rPr>
        <w:tab/>
        <w:t>בית משפט</w:t>
      </w:r>
      <w:r w:rsidRPr="00886825">
        <w:rPr>
          <w:vanish/>
          <w:szCs w:val="20"/>
          <w:shd w:val="clear" w:color="auto" w:fill="FFFF99"/>
          <w:rtl/>
        </w:rPr>
        <w:tab/>
      </w:r>
      <w:r w:rsidRPr="00886825">
        <w:rPr>
          <w:rFonts w:hint="cs"/>
          <w:vanish/>
          <w:szCs w:val="20"/>
          <w:shd w:val="clear" w:color="auto" w:fill="FFFF99"/>
          <w:rtl/>
        </w:rPr>
        <w:t>בית המשפט</w:t>
      </w:r>
      <w:r w:rsidRPr="00886825">
        <w:rPr>
          <w:vanish/>
          <w:szCs w:val="20"/>
          <w:shd w:val="clear" w:color="auto" w:fill="FFFF99"/>
          <w:rtl/>
        </w:rPr>
        <w:tab/>
      </w:r>
      <w:r w:rsidRPr="00886825">
        <w:rPr>
          <w:rFonts w:hint="cs"/>
          <w:vanish/>
          <w:szCs w:val="20"/>
          <w:shd w:val="clear" w:color="auto" w:fill="FFFF99"/>
          <w:rtl/>
        </w:rPr>
        <w:t>בית המשפט</w:t>
      </w:r>
    </w:p>
    <w:p w:rsidR="00616503" w:rsidRPr="00886825" w:rsidRDefault="00616503" w:rsidP="00616503">
      <w:pPr>
        <w:pStyle w:val="P05"/>
        <w:pBdr>
          <w:bottom w:val="single" w:sz="4" w:space="1" w:color="auto"/>
        </w:pBdr>
        <w:tabs>
          <w:tab w:val="clear" w:pos="624"/>
          <w:tab w:val="clear" w:pos="1021"/>
          <w:tab w:val="clear" w:pos="1474"/>
          <w:tab w:val="clear" w:pos="1928"/>
          <w:tab w:val="clear" w:pos="2381"/>
          <w:tab w:val="clear" w:pos="2835"/>
          <w:tab w:val="clear" w:pos="6259"/>
          <w:tab w:val="center" w:pos="2268"/>
          <w:tab w:val="center" w:pos="4820"/>
          <w:tab w:val="center" w:pos="5954"/>
          <w:tab w:val="center" w:pos="7088"/>
        </w:tabs>
        <w:spacing w:before="0"/>
        <w:ind w:left="0" w:right="1134" w:firstLine="0"/>
        <w:rPr>
          <w:rFonts w:hint="cs"/>
          <w:vanish/>
          <w:szCs w:val="20"/>
          <w:shd w:val="clear" w:color="auto" w:fill="FFFF99"/>
          <w:rtl/>
        </w:rPr>
      </w:pPr>
      <w:r w:rsidRPr="00886825">
        <w:rPr>
          <w:rFonts w:hint="cs"/>
          <w:vanish/>
          <w:szCs w:val="20"/>
          <w:shd w:val="clear" w:color="auto" w:fill="FFFF99"/>
          <w:rtl/>
        </w:rPr>
        <w:tab/>
      </w:r>
      <w:r w:rsidRPr="00886825">
        <w:rPr>
          <w:vanish/>
          <w:szCs w:val="20"/>
          <w:shd w:val="clear" w:color="auto" w:fill="FFFF99"/>
          <w:rtl/>
        </w:rPr>
        <w:t>ה</w:t>
      </w:r>
      <w:r w:rsidRPr="00886825">
        <w:rPr>
          <w:rFonts w:hint="cs"/>
          <w:vanish/>
          <w:szCs w:val="20"/>
          <w:shd w:val="clear" w:color="auto" w:fill="FFFF99"/>
          <w:rtl/>
        </w:rPr>
        <w:t>שירות</w:t>
      </w: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rFonts w:hint="cs"/>
          <w:vanish/>
          <w:szCs w:val="20"/>
          <w:shd w:val="clear" w:color="auto" w:fill="FFFF99"/>
          <w:rtl/>
        </w:rPr>
        <w:t>השלום</w:t>
      </w:r>
      <w:r w:rsidRPr="00886825">
        <w:rPr>
          <w:rFonts w:hint="cs"/>
          <w:vanish/>
          <w:szCs w:val="20"/>
          <w:shd w:val="clear" w:color="auto" w:fill="FFFF99"/>
          <w:rtl/>
        </w:rPr>
        <w:tab/>
        <w:t>המחוזי</w:t>
      </w:r>
      <w:r w:rsidRPr="00886825">
        <w:rPr>
          <w:rFonts w:ascii="Arial" w:hAnsi="Arial" w:cs="Arial" w:hint="cs"/>
          <w:vanish/>
          <w:szCs w:val="20"/>
          <w:shd w:val="clear" w:color="auto" w:fill="FFFF99"/>
          <w:rtl/>
        </w:rPr>
        <w:t> </w:t>
      </w: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rFonts w:hint="cs"/>
          <w:vanish/>
          <w:szCs w:val="20"/>
          <w:shd w:val="clear" w:color="auto" w:fill="FFFF99"/>
          <w:rtl/>
        </w:rPr>
        <w:t>העליון</w:t>
      </w:r>
    </w:p>
    <w:p w:rsidR="00616503" w:rsidRPr="00886825" w:rsidRDefault="00616503" w:rsidP="0061650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5245" w:firstLine="0"/>
        <w:jc w:val="left"/>
        <w:rPr>
          <w:rStyle w:val="default"/>
          <w:rFonts w:cs="FrankRuehl" w:hint="cs"/>
          <w:vanish/>
          <w:sz w:val="22"/>
          <w:szCs w:val="22"/>
          <w:u w:val="single"/>
          <w:shd w:val="clear" w:color="auto" w:fill="FFFF99"/>
          <w:rtl/>
        </w:rPr>
      </w:pPr>
      <w:r w:rsidRPr="00886825">
        <w:rPr>
          <w:vanish/>
          <w:sz w:val="22"/>
          <w:szCs w:val="22"/>
          <w:shd w:val="clear" w:color="auto" w:fill="FFFF99"/>
          <w:rtl/>
        </w:rPr>
        <w:t>1.</w:t>
      </w:r>
      <w:r w:rsidRPr="00886825">
        <w:rPr>
          <w:rFonts w:hint="cs"/>
          <w:vanish/>
          <w:sz w:val="22"/>
          <w:szCs w:val="22"/>
          <w:shd w:val="clear" w:color="auto" w:fill="FFFF99"/>
          <w:rtl/>
        </w:rPr>
        <w:tab/>
        <w:t xml:space="preserve">לימוד התיק, עבודת הכנה, </w:t>
      </w:r>
      <w:r w:rsidRPr="00886825">
        <w:rPr>
          <w:vanish/>
          <w:sz w:val="22"/>
          <w:szCs w:val="22"/>
          <w:shd w:val="clear" w:color="auto" w:fill="FFFF99"/>
          <w:rtl/>
        </w:rPr>
        <w:t>י</w:t>
      </w:r>
      <w:r w:rsidRPr="00886825">
        <w:rPr>
          <w:rFonts w:hint="cs"/>
          <w:vanish/>
          <w:sz w:val="22"/>
          <w:szCs w:val="22"/>
          <w:shd w:val="clear" w:color="auto" w:fill="FFFF99"/>
          <w:rtl/>
        </w:rPr>
        <w:t xml:space="preserve">שיבה ראשונה בבית המשפט </w:t>
      </w:r>
      <w:r w:rsidRPr="00886825">
        <w:rPr>
          <w:vanish/>
          <w:sz w:val="22"/>
          <w:szCs w:val="22"/>
          <w:shd w:val="clear" w:color="auto" w:fill="FFFF99"/>
          <w:rtl/>
        </w:rPr>
        <w:t>ו</w:t>
      </w:r>
      <w:r w:rsidRPr="00886825">
        <w:rPr>
          <w:rFonts w:hint="cs"/>
          <w:vanish/>
          <w:sz w:val="22"/>
          <w:szCs w:val="22"/>
          <w:shd w:val="clear" w:color="auto" w:fill="FFFF99"/>
          <w:rtl/>
        </w:rPr>
        <w:t>ישיבת בית משפט שנועדה להארכת מעצר</w:t>
      </w:r>
      <w:r w:rsidRPr="00886825">
        <w:rPr>
          <w:vanish/>
          <w:sz w:val="22"/>
          <w:szCs w:val="22"/>
          <w:shd w:val="clear" w:color="auto" w:fill="FFFF99"/>
          <w:rtl/>
        </w:rPr>
        <w:tab/>
      </w:r>
      <w:r w:rsidRPr="00886825">
        <w:rPr>
          <w:rFonts w:hint="cs"/>
          <w:strike/>
          <w:vanish/>
          <w:sz w:val="22"/>
          <w:szCs w:val="22"/>
          <w:shd w:val="clear" w:color="auto" w:fill="FFFF99"/>
          <w:rtl/>
        </w:rPr>
        <w:t>1,970</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2,324</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3,946</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4,648</w:t>
      </w:r>
    </w:p>
    <w:p w:rsidR="00616503" w:rsidRPr="00886825" w:rsidRDefault="00616503" w:rsidP="0061650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vanish/>
          <w:sz w:val="22"/>
          <w:szCs w:val="22"/>
          <w:shd w:val="clear" w:color="auto" w:fill="FFFF99"/>
          <w:rtl/>
        </w:rPr>
        <w:t>2.</w:t>
      </w:r>
      <w:r w:rsidRPr="00886825">
        <w:rPr>
          <w:rStyle w:val="default"/>
          <w:rFonts w:cs="FrankRuehl" w:hint="cs"/>
          <w:vanish/>
          <w:sz w:val="22"/>
          <w:szCs w:val="22"/>
          <w:shd w:val="clear" w:color="auto" w:fill="FFFF99"/>
          <w:rtl/>
        </w:rPr>
        <w:tab/>
        <w:t xml:space="preserve">ישיבה נוספת אחרי הישיבה </w:t>
      </w:r>
      <w:r w:rsidRPr="00886825">
        <w:rPr>
          <w:rStyle w:val="default"/>
          <w:rFonts w:cs="FrankRuehl"/>
          <w:vanish/>
          <w:sz w:val="22"/>
          <w:szCs w:val="22"/>
          <w:shd w:val="clear" w:color="auto" w:fill="FFFF99"/>
          <w:rtl/>
        </w:rPr>
        <w:t>ה</w:t>
      </w:r>
      <w:r w:rsidRPr="00886825">
        <w:rPr>
          <w:rStyle w:val="default"/>
          <w:rFonts w:cs="FrankRuehl" w:hint="cs"/>
          <w:vanish/>
          <w:sz w:val="22"/>
          <w:szCs w:val="22"/>
          <w:shd w:val="clear" w:color="auto" w:fill="FFFF99"/>
          <w:rtl/>
        </w:rPr>
        <w:t>ראשונה</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594</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697</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1,182</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1,395</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1,970</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2,324</w:t>
      </w:r>
    </w:p>
    <w:p w:rsidR="00616503" w:rsidRPr="00886825" w:rsidRDefault="00616503" w:rsidP="0061650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5245" w:firstLine="0"/>
        <w:jc w:val="left"/>
        <w:rPr>
          <w:rStyle w:val="default"/>
          <w:rFonts w:cs="FrankRuehl" w:hint="cs"/>
          <w:vanish/>
          <w:sz w:val="22"/>
          <w:szCs w:val="22"/>
          <w:u w:val="single"/>
          <w:shd w:val="clear" w:color="auto" w:fill="FFFF99"/>
          <w:rtl/>
        </w:rPr>
      </w:pPr>
      <w:r w:rsidRPr="00886825">
        <w:rPr>
          <w:vanish/>
          <w:sz w:val="22"/>
          <w:szCs w:val="22"/>
          <w:shd w:val="clear" w:color="auto" w:fill="FFFF99"/>
          <w:rtl/>
        </w:rPr>
        <w:t>3.</w:t>
      </w:r>
      <w:r w:rsidRPr="00886825">
        <w:rPr>
          <w:rFonts w:hint="cs"/>
          <w:vanish/>
          <w:sz w:val="22"/>
          <w:szCs w:val="22"/>
          <w:shd w:val="clear" w:color="auto" w:fill="FFFF99"/>
          <w:rtl/>
        </w:rPr>
        <w:tab/>
        <w:t xml:space="preserve">טיפול בבית משפט של ערעור </w:t>
      </w:r>
      <w:r w:rsidRPr="00886825">
        <w:rPr>
          <w:vanish/>
          <w:sz w:val="22"/>
          <w:szCs w:val="22"/>
          <w:shd w:val="clear" w:color="auto" w:fill="FFFF99"/>
          <w:rtl/>
        </w:rPr>
        <w:t>כ</w:t>
      </w:r>
      <w:r w:rsidRPr="00886825">
        <w:rPr>
          <w:rFonts w:hint="cs"/>
          <w:vanish/>
          <w:sz w:val="22"/>
          <w:szCs w:val="22"/>
          <w:shd w:val="clear" w:color="auto" w:fill="FFFF99"/>
          <w:rtl/>
        </w:rPr>
        <w:t xml:space="preserve">ולל ישיבה ראשונה בבית משפט, </w:t>
      </w:r>
      <w:r w:rsidRPr="00886825">
        <w:rPr>
          <w:vanish/>
          <w:sz w:val="22"/>
          <w:szCs w:val="22"/>
          <w:shd w:val="clear" w:color="auto" w:fill="FFFF99"/>
          <w:rtl/>
        </w:rPr>
        <w:t>א</w:t>
      </w:r>
      <w:r w:rsidRPr="00886825">
        <w:rPr>
          <w:rFonts w:hint="cs"/>
          <w:vanish/>
          <w:sz w:val="22"/>
          <w:szCs w:val="22"/>
          <w:shd w:val="clear" w:color="auto" w:fill="FFFF99"/>
          <w:rtl/>
        </w:rPr>
        <w:t xml:space="preserve">ם ראה בית המשפט שהיה </w:t>
      </w:r>
      <w:r w:rsidRPr="00886825">
        <w:rPr>
          <w:vanish/>
          <w:sz w:val="22"/>
          <w:szCs w:val="22"/>
          <w:shd w:val="clear" w:color="auto" w:fill="FFFF99"/>
          <w:rtl/>
        </w:rPr>
        <w:t>ב</w:t>
      </w:r>
      <w:r w:rsidRPr="00886825">
        <w:rPr>
          <w:rFonts w:hint="cs"/>
          <w:vanish/>
          <w:sz w:val="22"/>
          <w:szCs w:val="22"/>
          <w:shd w:val="clear" w:color="auto" w:fill="FFFF99"/>
          <w:rtl/>
        </w:rPr>
        <w:t xml:space="preserve">ערעור קושי מיוחד או שהצריך </w:t>
      </w:r>
      <w:r w:rsidRPr="00886825">
        <w:rPr>
          <w:vanish/>
          <w:sz w:val="22"/>
          <w:szCs w:val="22"/>
          <w:shd w:val="clear" w:color="auto" w:fill="FFFF99"/>
          <w:rtl/>
        </w:rPr>
        <w:t>פ</w:t>
      </w:r>
      <w:r w:rsidRPr="00886825">
        <w:rPr>
          <w:rFonts w:hint="cs"/>
          <w:vanish/>
          <w:sz w:val="22"/>
          <w:szCs w:val="22"/>
          <w:shd w:val="clear" w:color="auto" w:fill="FFFF99"/>
          <w:rtl/>
        </w:rPr>
        <w:t>עולות הכנה מיוחדות וכ</w:t>
      </w:r>
      <w:r w:rsidRPr="00886825">
        <w:rPr>
          <w:vanish/>
          <w:sz w:val="22"/>
          <w:szCs w:val="22"/>
          <w:shd w:val="clear" w:color="auto" w:fill="FFFF99"/>
          <w:rtl/>
        </w:rPr>
        <w:t>ן</w:t>
      </w:r>
      <w:r w:rsidRPr="00886825">
        <w:rPr>
          <w:rFonts w:hint="cs"/>
          <w:vanish/>
          <w:sz w:val="22"/>
          <w:szCs w:val="22"/>
          <w:shd w:val="clear" w:color="auto" w:fill="FFFF99"/>
          <w:rtl/>
        </w:rPr>
        <w:t xml:space="preserve"> הכנת </w:t>
      </w:r>
      <w:r w:rsidRPr="00886825">
        <w:rPr>
          <w:vanish/>
          <w:sz w:val="22"/>
          <w:szCs w:val="22"/>
          <w:shd w:val="clear" w:color="auto" w:fill="FFFF99"/>
          <w:rtl/>
        </w:rPr>
        <w:t>ע</w:t>
      </w:r>
      <w:r w:rsidRPr="00886825">
        <w:rPr>
          <w:rFonts w:hint="cs"/>
          <w:vanish/>
          <w:sz w:val="22"/>
          <w:szCs w:val="22"/>
          <w:shd w:val="clear" w:color="auto" w:fill="FFFF99"/>
          <w:rtl/>
        </w:rPr>
        <w:t xml:space="preserve">רר על החלטה שלא לשחרר </w:t>
      </w:r>
      <w:r w:rsidRPr="00886825">
        <w:rPr>
          <w:vanish/>
          <w:sz w:val="22"/>
          <w:szCs w:val="22"/>
          <w:shd w:val="clear" w:color="auto" w:fill="FFFF99"/>
          <w:rtl/>
        </w:rPr>
        <w:t>ב</w:t>
      </w:r>
      <w:r w:rsidRPr="00886825">
        <w:rPr>
          <w:rFonts w:hint="cs"/>
          <w:vanish/>
          <w:sz w:val="22"/>
          <w:szCs w:val="22"/>
          <w:shd w:val="clear" w:color="auto" w:fill="FFFF99"/>
          <w:rtl/>
        </w:rPr>
        <w:t>ערבות וישיבה בבית המשפט</w:t>
      </w:r>
      <w:r w:rsidRPr="00886825">
        <w:rPr>
          <w:vanish/>
          <w:sz w:val="22"/>
          <w:szCs w:val="22"/>
          <w:shd w:val="clear" w:color="auto" w:fill="FFFF99"/>
          <w:rtl/>
        </w:rPr>
        <w:tab/>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2,364</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2,788</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3,946</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4,648</w:t>
      </w:r>
    </w:p>
    <w:p w:rsidR="00616503" w:rsidRPr="00886825" w:rsidRDefault="00616503" w:rsidP="00616503">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5245" w:firstLine="0"/>
        <w:jc w:val="left"/>
        <w:rPr>
          <w:rStyle w:val="default"/>
          <w:rFonts w:cs="FrankRuehl" w:hint="cs"/>
          <w:vanish/>
          <w:sz w:val="22"/>
          <w:szCs w:val="22"/>
          <w:u w:val="single"/>
          <w:shd w:val="clear" w:color="auto" w:fill="FFFF99"/>
          <w:rtl/>
        </w:rPr>
      </w:pPr>
      <w:r w:rsidRPr="00886825">
        <w:rPr>
          <w:rStyle w:val="default"/>
          <w:rFonts w:cs="FrankRuehl"/>
          <w:vanish/>
          <w:sz w:val="22"/>
          <w:szCs w:val="22"/>
          <w:shd w:val="clear" w:color="auto" w:fill="FFFF99"/>
          <w:rtl/>
        </w:rPr>
        <w:t>4.</w:t>
      </w:r>
      <w:r w:rsidRPr="00886825">
        <w:rPr>
          <w:rStyle w:val="default"/>
          <w:rFonts w:cs="FrankRuehl" w:hint="cs"/>
          <w:vanish/>
          <w:sz w:val="22"/>
          <w:szCs w:val="22"/>
          <w:shd w:val="clear" w:color="auto" w:fill="FFFF99"/>
          <w:rtl/>
        </w:rPr>
        <w:tab/>
        <w:t xml:space="preserve"> טיפול בערעור שבו לא קבע </w:t>
      </w:r>
      <w:r w:rsidRPr="00886825">
        <w:rPr>
          <w:vanish/>
          <w:sz w:val="22"/>
          <w:szCs w:val="22"/>
          <w:shd w:val="clear" w:color="auto" w:fill="FFFF99"/>
          <w:rtl/>
        </w:rPr>
        <w:t>ב</w:t>
      </w:r>
      <w:r w:rsidRPr="00886825">
        <w:rPr>
          <w:rFonts w:hint="cs"/>
          <w:vanish/>
          <w:sz w:val="22"/>
          <w:szCs w:val="22"/>
          <w:shd w:val="clear" w:color="auto" w:fill="FFFF99"/>
          <w:rtl/>
        </w:rPr>
        <w:t>ית</w:t>
      </w:r>
      <w:r w:rsidRPr="00886825">
        <w:rPr>
          <w:rStyle w:val="default"/>
          <w:rFonts w:cs="FrankRuehl" w:hint="cs"/>
          <w:vanish/>
          <w:sz w:val="22"/>
          <w:szCs w:val="22"/>
          <w:shd w:val="clear" w:color="auto" w:fill="FFFF99"/>
          <w:rtl/>
        </w:rPr>
        <w:t xml:space="preserve"> המשפט כאמור בפסקה (3), </w:t>
      </w:r>
      <w:r w:rsidRPr="00886825">
        <w:rPr>
          <w:rStyle w:val="default"/>
          <w:rFonts w:cs="FrankRuehl"/>
          <w:vanish/>
          <w:sz w:val="22"/>
          <w:szCs w:val="22"/>
          <w:shd w:val="clear" w:color="auto" w:fill="FFFF99"/>
          <w:rtl/>
        </w:rPr>
        <w:t>כ</w:t>
      </w:r>
      <w:r w:rsidRPr="00886825">
        <w:rPr>
          <w:rStyle w:val="default"/>
          <w:rFonts w:cs="FrankRuehl" w:hint="cs"/>
          <w:vanish/>
          <w:sz w:val="22"/>
          <w:szCs w:val="22"/>
          <w:shd w:val="clear" w:color="auto" w:fill="FFFF99"/>
          <w:rtl/>
        </w:rPr>
        <w:t>ולל ישיבה ראשונה בבית המשפט</w:t>
      </w:r>
      <w:r w:rsidRPr="00886825">
        <w:rPr>
          <w:rStyle w:val="default"/>
          <w:rFonts w:cs="FrankRuehl" w:hint="cs"/>
          <w:vanish/>
          <w:sz w:val="22"/>
          <w:szCs w:val="22"/>
          <w:shd w:val="clear" w:color="auto" w:fill="FFFF99"/>
          <w:rtl/>
        </w:rPr>
        <w:tab/>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1,576</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1,859</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2,758</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3,254</w:t>
      </w:r>
    </w:p>
    <w:p w:rsidR="00616503" w:rsidRPr="00886825" w:rsidRDefault="00616503" w:rsidP="009F307A">
      <w:pPr>
        <w:pStyle w:val="P00"/>
        <w:spacing w:before="0"/>
        <w:ind w:left="0" w:right="1134"/>
        <w:rPr>
          <w:rFonts w:hint="cs"/>
          <w:vanish/>
          <w:szCs w:val="20"/>
          <w:shd w:val="clear" w:color="auto" w:fill="FFFF99"/>
          <w:rtl/>
        </w:rPr>
      </w:pPr>
    </w:p>
    <w:p w:rsidR="00616503" w:rsidRPr="00886825" w:rsidRDefault="00616503" w:rsidP="009F307A">
      <w:pPr>
        <w:pStyle w:val="P00"/>
        <w:spacing w:before="0"/>
        <w:ind w:left="0" w:right="1134"/>
        <w:rPr>
          <w:rFonts w:hint="cs"/>
          <w:vanish/>
          <w:color w:val="FF0000"/>
          <w:szCs w:val="20"/>
          <w:shd w:val="clear" w:color="auto" w:fill="FFFF99"/>
          <w:rtl/>
        </w:rPr>
      </w:pPr>
      <w:r w:rsidRPr="00886825">
        <w:rPr>
          <w:rFonts w:hint="cs"/>
          <w:vanish/>
          <w:color w:val="FF0000"/>
          <w:szCs w:val="20"/>
          <w:shd w:val="clear" w:color="auto" w:fill="FFFF99"/>
          <w:rtl/>
        </w:rPr>
        <w:t>מיום 1.4.2010</w:t>
      </w:r>
    </w:p>
    <w:p w:rsidR="00616503" w:rsidRPr="00886825" w:rsidRDefault="00616503" w:rsidP="009F307A">
      <w:pPr>
        <w:pStyle w:val="P00"/>
        <w:spacing w:before="0"/>
        <w:ind w:left="0" w:right="1134"/>
        <w:rPr>
          <w:rFonts w:hint="cs"/>
          <w:vanish/>
          <w:szCs w:val="20"/>
          <w:shd w:val="clear" w:color="auto" w:fill="FFFF99"/>
          <w:rtl/>
        </w:rPr>
      </w:pPr>
      <w:r w:rsidRPr="00886825">
        <w:rPr>
          <w:rFonts w:hint="cs"/>
          <w:b/>
          <w:bCs/>
          <w:vanish/>
          <w:szCs w:val="20"/>
          <w:shd w:val="clear" w:color="auto" w:fill="FFFF99"/>
          <w:rtl/>
        </w:rPr>
        <w:t>הודעה תש"ע-2010</w:t>
      </w:r>
    </w:p>
    <w:p w:rsidR="00616503" w:rsidRPr="00886825" w:rsidRDefault="00616503" w:rsidP="009F307A">
      <w:pPr>
        <w:pStyle w:val="P00"/>
        <w:spacing w:before="0"/>
        <w:ind w:left="0" w:right="1134"/>
        <w:rPr>
          <w:rFonts w:hint="cs"/>
          <w:vanish/>
          <w:szCs w:val="20"/>
          <w:shd w:val="clear" w:color="auto" w:fill="FFFF99"/>
          <w:rtl/>
        </w:rPr>
      </w:pPr>
      <w:hyperlink r:id="rId25" w:history="1">
        <w:r w:rsidRPr="00886825">
          <w:rPr>
            <w:rStyle w:val="Hyperlink"/>
            <w:rFonts w:hint="cs"/>
            <w:vanish/>
            <w:szCs w:val="20"/>
            <w:shd w:val="clear" w:color="auto" w:fill="FFFF99"/>
            <w:rtl/>
          </w:rPr>
          <w:t>ק"ת תש"ע מס' 6912</w:t>
        </w:r>
      </w:hyperlink>
      <w:r w:rsidRPr="00886825">
        <w:rPr>
          <w:rFonts w:hint="cs"/>
          <w:vanish/>
          <w:szCs w:val="20"/>
          <w:shd w:val="clear" w:color="auto" w:fill="FFFF99"/>
          <w:rtl/>
        </w:rPr>
        <w:t xml:space="preserve"> מיום 26.7.2010 עמ' 1428</w:t>
      </w:r>
    </w:p>
    <w:p w:rsidR="00886825" w:rsidRPr="00886825" w:rsidRDefault="00886825" w:rsidP="00886825">
      <w:pPr>
        <w:pStyle w:val="P00"/>
        <w:tabs>
          <w:tab w:val="clear" w:pos="624"/>
          <w:tab w:val="clear" w:pos="1021"/>
          <w:tab w:val="clear" w:pos="1474"/>
          <w:tab w:val="clear" w:pos="1928"/>
          <w:tab w:val="clear" w:pos="2381"/>
          <w:tab w:val="clear" w:pos="2835"/>
          <w:tab w:val="clear" w:pos="6259"/>
          <w:tab w:val="center" w:pos="5954"/>
        </w:tabs>
        <w:ind w:left="0" w:right="1134"/>
        <w:rPr>
          <w:rStyle w:val="default"/>
          <w:rFonts w:cs="FrankRuehl"/>
          <w:vanish/>
          <w:szCs w:val="20"/>
          <w:shd w:val="clear" w:color="auto" w:fill="FFFF99"/>
          <w:rtl/>
        </w:rPr>
      </w:pP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rStyle w:val="default"/>
          <w:rFonts w:cs="FrankRuehl"/>
          <w:vanish/>
          <w:szCs w:val="20"/>
          <w:u w:val="single"/>
          <w:shd w:val="clear" w:color="auto" w:fill="FFFF99"/>
          <w:rtl/>
        </w:rPr>
        <w:t>ה</w:t>
      </w:r>
      <w:r w:rsidRPr="00886825">
        <w:rPr>
          <w:rStyle w:val="default"/>
          <w:rFonts w:cs="FrankRuehl" w:hint="cs"/>
          <w:vanish/>
          <w:szCs w:val="20"/>
          <w:u w:val="single"/>
          <w:shd w:val="clear" w:color="auto" w:fill="FFFF99"/>
          <w:rtl/>
        </w:rPr>
        <w:t>סכומים המרביים בשקלים חדשים</w:t>
      </w:r>
    </w:p>
    <w:p w:rsidR="00886825" w:rsidRPr="00886825" w:rsidRDefault="00886825" w:rsidP="00886825">
      <w:pPr>
        <w:pStyle w:val="P05"/>
        <w:tabs>
          <w:tab w:val="clear" w:pos="624"/>
          <w:tab w:val="clear" w:pos="1021"/>
          <w:tab w:val="clear" w:pos="1474"/>
          <w:tab w:val="clear" w:pos="1928"/>
          <w:tab w:val="clear" w:pos="2381"/>
          <w:tab w:val="clear" w:pos="2835"/>
          <w:tab w:val="clear" w:pos="6259"/>
          <w:tab w:val="center" w:pos="2268"/>
          <w:tab w:val="center" w:pos="4820"/>
          <w:tab w:val="center" w:pos="5954"/>
          <w:tab w:val="center" w:pos="7088"/>
        </w:tabs>
        <w:spacing w:before="0"/>
        <w:ind w:left="0" w:right="1134" w:firstLine="0"/>
        <w:rPr>
          <w:vanish/>
          <w:szCs w:val="20"/>
          <w:shd w:val="clear" w:color="auto" w:fill="FFFF99"/>
          <w:rtl/>
        </w:rPr>
      </w:pPr>
      <w:r w:rsidRPr="00886825">
        <w:rPr>
          <w:vanish/>
          <w:szCs w:val="20"/>
          <w:shd w:val="clear" w:color="auto" w:fill="FFFF99"/>
          <w:rtl/>
        </w:rPr>
        <w:tab/>
      </w:r>
      <w:r w:rsidRPr="00886825">
        <w:rPr>
          <w:rFonts w:hint="cs"/>
          <w:vanish/>
          <w:szCs w:val="20"/>
          <w:shd w:val="clear" w:color="auto" w:fill="FFFF99"/>
          <w:rtl/>
        </w:rPr>
        <w:tab/>
        <w:t>בית משפט</w:t>
      </w:r>
      <w:r w:rsidRPr="00886825">
        <w:rPr>
          <w:vanish/>
          <w:szCs w:val="20"/>
          <w:shd w:val="clear" w:color="auto" w:fill="FFFF99"/>
          <w:rtl/>
        </w:rPr>
        <w:tab/>
      </w:r>
      <w:r w:rsidRPr="00886825">
        <w:rPr>
          <w:rFonts w:hint="cs"/>
          <w:vanish/>
          <w:szCs w:val="20"/>
          <w:shd w:val="clear" w:color="auto" w:fill="FFFF99"/>
          <w:rtl/>
        </w:rPr>
        <w:t>בית המשפט</w:t>
      </w:r>
      <w:r w:rsidRPr="00886825">
        <w:rPr>
          <w:vanish/>
          <w:szCs w:val="20"/>
          <w:shd w:val="clear" w:color="auto" w:fill="FFFF99"/>
          <w:rtl/>
        </w:rPr>
        <w:tab/>
      </w:r>
      <w:r w:rsidRPr="00886825">
        <w:rPr>
          <w:rFonts w:hint="cs"/>
          <w:vanish/>
          <w:szCs w:val="20"/>
          <w:shd w:val="clear" w:color="auto" w:fill="FFFF99"/>
          <w:rtl/>
        </w:rPr>
        <w:t>בית המשפט</w:t>
      </w:r>
    </w:p>
    <w:p w:rsidR="00886825" w:rsidRPr="00886825" w:rsidRDefault="00886825" w:rsidP="00886825">
      <w:pPr>
        <w:pStyle w:val="P05"/>
        <w:pBdr>
          <w:bottom w:val="single" w:sz="4" w:space="1" w:color="auto"/>
        </w:pBdr>
        <w:tabs>
          <w:tab w:val="clear" w:pos="624"/>
          <w:tab w:val="clear" w:pos="1021"/>
          <w:tab w:val="clear" w:pos="1474"/>
          <w:tab w:val="clear" w:pos="1928"/>
          <w:tab w:val="clear" w:pos="2381"/>
          <w:tab w:val="clear" w:pos="2835"/>
          <w:tab w:val="clear" w:pos="6259"/>
          <w:tab w:val="center" w:pos="2268"/>
          <w:tab w:val="center" w:pos="4820"/>
          <w:tab w:val="center" w:pos="5954"/>
          <w:tab w:val="center" w:pos="7088"/>
        </w:tabs>
        <w:spacing w:before="0"/>
        <w:ind w:left="0" w:right="1134" w:firstLine="0"/>
        <w:rPr>
          <w:rFonts w:hint="cs"/>
          <w:vanish/>
          <w:szCs w:val="20"/>
          <w:shd w:val="clear" w:color="auto" w:fill="FFFF99"/>
          <w:rtl/>
        </w:rPr>
      </w:pPr>
      <w:r w:rsidRPr="00886825">
        <w:rPr>
          <w:rFonts w:hint="cs"/>
          <w:vanish/>
          <w:szCs w:val="20"/>
          <w:shd w:val="clear" w:color="auto" w:fill="FFFF99"/>
          <w:rtl/>
        </w:rPr>
        <w:tab/>
      </w:r>
      <w:r w:rsidRPr="00886825">
        <w:rPr>
          <w:vanish/>
          <w:szCs w:val="20"/>
          <w:shd w:val="clear" w:color="auto" w:fill="FFFF99"/>
          <w:rtl/>
        </w:rPr>
        <w:t>ה</w:t>
      </w:r>
      <w:r w:rsidRPr="00886825">
        <w:rPr>
          <w:rFonts w:hint="cs"/>
          <w:vanish/>
          <w:szCs w:val="20"/>
          <w:shd w:val="clear" w:color="auto" w:fill="FFFF99"/>
          <w:rtl/>
        </w:rPr>
        <w:t>שירות</w:t>
      </w: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rFonts w:hint="cs"/>
          <w:vanish/>
          <w:szCs w:val="20"/>
          <w:shd w:val="clear" w:color="auto" w:fill="FFFF99"/>
          <w:rtl/>
        </w:rPr>
        <w:t>השלום</w:t>
      </w:r>
      <w:r w:rsidRPr="00886825">
        <w:rPr>
          <w:rFonts w:hint="cs"/>
          <w:vanish/>
          <w:szCs w:val="20"/>
          <w:shd w:val="clear" w:color="auto" w:fill="FFFF99"/>
          <w:rtl/>
        </w:rPr>
        <w:tab/>
        <w:t>המחוזי</w:t>
      </w:r>
      <w:r w:rsidRPr="00886825">
        <w:rPr>
          <w:rFonts w:ascii="Arial" w:hAnsi="Arial" w:cs="Arial" w:hint="cs"/>
          <w:vanish/>
          <w:szCs w:val="20"/>
          <w:shd w:val="clear" w:color="auto" w:fill="FFFF99"/>
          <w:rtl/>
        </w:rPr>
        <w:t> </w:t>
      </w: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rFonts w:hint="cs"/>
          <w:vanish/>
          <w:szCs w:val="20"/>
          <w:shd w:val="clear" w:color="auto" w:fill="FFFF99"/>
          <w:rtl/>
        </w:rPr>
        <w:t>העליון</w:t>
      </w:r>
    </w:p>
    <w:p w:rsidR="00886825" w:rsidRPr="00886825" w:rsidRDefault="00886825" w:rsidP="00886825">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5245" w:firstLine="0"/>
        <w:jc w:val="left"/>
        <w:rPr>
          <w:rStyle w:val="default"/>
          <w:rFonts w:cs="FrankRuehl" w:hint="cs"/>
          <w:vanish/>
          <w:sz w:val="22"/>
          <w:szCs w:val="22"/>
          <w:u w:val="single"/>
          <w:shd w:val="clear" w:color="auto" w:fill="FFFF99"/>
          <w:rtl/>
        </w:rPr>
      </w:pPr>
      <w:r w:rsidRPr="00886825">
        <w:rPr>
          <w:vanish/>
          <w:sz w:val="22"/>
          <w:szCs w:val="22"/>
          <w:shd w:val="clear" w:color="auto" w:fill="FFFF99"/>
          <w:rtl/>
        </w:rPr>
        <w:t>1.</w:t>
      </w:r>
      <w:r w:rsidRPr="00886825">
        <w:rPr>
          <w:rFonts w:hint="cs"/>
          <w:vanish/>
          <w:sz w:val="22"/>
          <w:szCs w:val="22"/>
          <w:shd w:val="clear" w:color="auto" w:fill="FFFF99"/>
          <w:rtl/>
        </w:rPr>
        <w:tab/>
        <w:t xml:space="preserve">לימוד התיק, עבודת הכנה, </w:t>
      </w:r>
      <w:r w:rsidRPr="00886825">
        <w:rPr>
          <w:vanish/>
          <w:sz w:val="22"/>
          <w:szCs w:val="22"/>
          <w:shd w:val="clear" w:color="auto" w:fill="FFFF99"/>
          <w:rtl/>
        </w:rPr>
        <w:t>י</w:t>
      </w:r>
      <w:r w:rsidRPr="00886825">
        <w:rPr>
          <w:rFonts w:hint="cs"/>
          <w:vanish/>
          <w:sz w:val="22"/>
          <w:szCs w:val="22"/>
          <w:shd w:val="clear" w:color="auto" w:fill="FFFF99"/>
          <w:rtl/>
        </w:rPr>
        <w:t xml:space="preserve">שיבה ראשונה בבית המשפט </w:t>
      </w:r>
      <w:r w:rsidRPr="00886825">
        <w:rPr>
          <w:vanish/>
          <w:sz w:val="22"/>
          <w:szCs w:val="22"/>
          <w:shd w:val="clear" w:color="auto" w:fill="FFFF99"/>
          <w:rtl/>
        </w:rPr>
        <w:t>ו</w:t>
      </w:r>
      <w:r w:rsidRPr="00886825">
        <w:rPr>
          <w:rFonts w:hint="cs"/>
          <w:vanish/>
          <w:sz w:val="22"/>
          <w:szCs w:val="22"/>
          <w:shd w:val="clear" w:color="auto" w:fill="FFFF99"/>
          <w:rtl/>
        </w:rPr>
        <w:t>ישיבת בית משפט שנועדה להארכת מעצר</w:t>
      </w:r>
      <w:r w:rsidRPr="00886825">
        <w:rPr>
          <w:vanish/>
          <w:sz w:val="22"/>
          <w:szCs w:val="22"/>
          <w:shd w:val="clear" w:color="auto" w:fill="FFFF99"/>
          <w:rtl/>
        </w:rPr>
        <w:tab/>
      </w:r>
      <w:r w:rsidRPr="00886825">
        <w:rPr>
          <w:rFonts w:hint="cs"/>
          <w:strike/>
          <w:vanish/>
          <w:sz w:val="22"/>
          <w:szCs w:val="22"/>
          <w:shd w:val="clear" w:color="auto" w:fill="FFFF99"/>
          <w:rtl/>
        </w:rPr>
        <w:t>2,324</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2,215</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4,648</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4,429</w:t>
      </w:r>
    </w:p>
    <w:p w:rsidR="00886825" w:rsidRPr="00886825" w:rsidRDefault="00886825" w:rsidP="00886825">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vanish/>
          <w:sz w:val="22"/>
          <w:szCs w:val="22"/>
          <w:shd w:val="clear" w:color="auto" w:fill="FFFF99"/>
          <w:rtl/>
        </w:rPr>
        <w:t>2.</w:t>
      </w:r>
      <w:r w:rsidRPr="00886825">
        <w:rPr>
          <w:rStyle w:val="default"/>
          <w:rFonts w:cs="FrankRuehl" w:hint="cs"/>
          <w:vanish/>
          <w:sz w:val="22"/>
          <w:szCs w:val="22"/>
          <w:shd w:val="clear" w:color="auto" w:fill="FFFF99"/>
          <w:rtl/>
        </w:rPr>
        <w:tab/>
        <w:t xml:space="preserve">ישיבה נוספת אחרי הישיבה </w:t>
      </w:r>
      <w:r w:rsidRPr="00886825">
        <w:rPr>
          <w:rStyle w:val="default"/>
          <w:rFonts w:cs="FrankRuehl"/>
          <w:vanish/>
          <w:sz w:val="22"/>
          <w:szCs w:val="22"/>
          <w:shd w:val="clear" w:color="auto" w:fill="FFFF99"/>
          <w:rtl/>
        </w:rPr>
        <w:t>ה</w:t>
      </w:r>
      <w:r w:rsidRPr="00886825">
        <w:rPr>
          <w:rStyle w:val="default"/>
          <w:rFonts w:cs="FrankRuehl" w:hint="cs"/>
          <w:vanish/>
          <w:sz w:val="22"/>
          <w:szCs w:val="22"/>
          <w:shd w:val="clear" w:color="auto" w:fill="FFFF99"/>
          <w:rtl/>
        </w:rPr>
        <w:t>ראשונה</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697</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664</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1,395</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1,329</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2,215</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2,324</w:t>
      </w:r>
    </w:p>
    <w:p w:rsidR="00886825" w:rsidRPr="00886825" w:rsidRDefault="00886825" w:rsidP="00886825">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5245" w:firstLine="0"/>
        <w:jc w:val="left"/>
        <w:rPr>
          <w:rStyle w:val="default"/>
          <w:rFonts w:cs="FrankRuehl" w:hint="cs"/>
          <w:vanish/>
          <w:sz w:val="22"/>
          <w:szCs w:val="22"/>
          <w:u w:val="single"/>
          <w:shd w:val="clear" w:color="auto" w:fill="FFFF99"/>
          <w:rtl/>
        </w:rPr>
      </w:pPr>
      <w:r w:rsidRPr="00886825">
        <w:rPr>
          <w:vanish/>
          <w:sz w:val="22"/>
          <w:szCs w:val="22"/>
          <w:shd w:val="clear" w:color="auto" w:fill="FFFF99"/>
          <w:rtl/>
        </w:rPr>
        <w:t>3.</w:t>
      </w:r>
      <w:r w:rsidRPr="00886825">
        <w:rPr>
          <w:rFonts w:hint="cs"/>
          <w:vanish/>
          <w:sz w:val="22"/>
          <w:szCs w:val="22"/>
          <w:shd w:val="clear" w:color="auto" w:fill="FFFF99"/>
          <w:rtl/>
        </w:rPr>
        <w:tab/>
        <w:t xml:space="preserve">טיפול בבית משפט של ערעור </w:t>
      </w:r>
      <w:r w:rsidRPr="00886825">
        <w:rPr>
          <w:vanish/>
          <w:sz w:val="22"/>
          <w:szCs w:val="22"/>
          <w:shd w:val="clear" w:color="auto" w:fill="FFFF99"/>
          <w:rtl/>
        </w:rPr>
        <w:t>כ</w:t>
      </w:r>
      <w:r w:rsidRPr="00886825">
        <w:rPr>
          <w:rFonts w:hint="cs"/>
          <w:vanish/>
          <w:sz w:val="22"/>
          <w:szCs w:val="22"/>
          <w:shd w:val="clear" w:color="auto" w:fill="FFFF99"/>
          <w:rtl/>
        </w:rPr>
        <w:t xml:space="preserve">ולל ישיבה ראשונה בבית משפט, </w:t>
      </w:r>
      <w:r w:rsidRPr="00886825">
        <w:rPr>
          <w:vanish/>
          <w:sz w:val="22"/>
          <w:szCs w:val="22"/>
          <w:shd w:val="clear" w:color="auto" w:fill="FFFF99"/>
          <w:rtl/>
        </w:rPr>
        <w:t>א</w:t>
      </w:r>
      <w:r w:rsidRPr="00886825">
        <w:rPr>
          <w:rFonts w:hint="cs"/>
          <w:vanish/>
          <w:sz w:val="22"/>
          <w:szCs w:val="22"/>
          <w:shd w:val="clear" w:color="auto" w:fill="FFFF99"/>
          <w:rtl/>
        </w:rPr>
        <w:t xml:space="preserve">ם ראה בית המשפט שהיה </w:t>
      </w:r>
      <w:r w:rsidRPr="00886825">
        <w:rPr>
          <w:vanish/>
          <w:sz w:val="22"/>
          <w:szCs w:val="22"/>
          <w:shd w:val="clear" w:color="auto" w:fill="FFFF99"/>
          <w:rtl/>
        </w:rPr>
        <w:t>ב</w:t>
      </w:r>
      <w:r w:rsidRPr="00886825">
        <w:rPr>
          <w:rFonts w:hint="cs"/>
          <w:vanish/>
          <w:sz w:val="22"/>
          <w:szCs w:val="22"/>
          <w:shd w:val="clear" w:color="auto" w:fill="FFFF99"/>
          <w:rtl/>
        </w:rPr>
        <w:t xml:space="preserve">ערעור קושי מיוחד או שהצריך </w:t>
      </w:r>
      <w:r w:rsidRPr="00886825">
        <w:rPr>
          <w:vanish/>
          <w:sz w:val="22"/>
          <w:szCs w:val="22"/>
          <w:shd w:val="clear" w:color="auto" w:fill="FFFF99"/>
          <w:rtl/>
        </w:rPr>
        <w:t>פ</w:t>
      </w:r>
      <w:r w:rsidRPr="00886825">
        <w:rPr>
          <w:rFonts w:hint="cs"/>
          <w:vanish/>
          <w:sz w:val="22"/>
          <w:szCs w:val="22"/>
          <w:shd w:val="clear" w:color="auto" w:fill="FFFF99"/>
          <w:rtl/>
        </w:rPr>
        <w:t>עולות הכנה מיוחדות וכ</w:t>
      </w:r>
      <w:r w:rsidRPr="00886825">
        <w:rPr>
          <w:vanish/>
          <w:sz w:val="22"/>
          <w:szCs w:val="22"/>
          <w:shd w:val="clear" w:color="auto" w:fill="FFFF99"/>
          <w:rtl/>
        </w:rPr>
        <w:t>ן</w:t>
      </w:r>
      <w:r w:rsidRPr="00886825">
        <w:rPr>
          <w:rFonts w:hint="cs"/>
          <w:vanish/>
          <w:sz w:val="22"/>
          <w:szCs w:val="22"/>
          <w:shd w:val="clear" w:color="auto" w:fill="FFFF99"/>
          <w:rtl/>
        </w:rPr>
        <w:t xml:space="preserve"> הכנת </w:t>
      </w:r>
      <w:r w:rsidRPr="00886825">
        <w:rPr>
          <w:vanish/>
          <w:sz w:val="22"/>
          <w:szCs w:val="22"/>
          <w:shd w:val="clear" w:color="auto" w:fill="FFFF99"/>
          <w:rtl/>
        </w:rPr>
        <w:t>ע</w:t>
      </w:r>
      <w:r w:rsidRPr="00886825">
        <w:rPr>
          <w:rFonts w:hint="cs"/>
          <w:vanish/>
          <w:sz w:val="22"/>
          <w:szCs w:val="22"/>
          <w:shd w:val="clear" w:color="auto" w:fill="FFFF99"/>
          <w:rtl/>
        </w:rPr>
        <w:t xml:space="preserve">רר על החלטה שלא לשחרר </w:t>
      </w:r>
      <w:r w:rsidRPr="00886825">
        <w:rPr>
          <w:vanish/>
          <w:sz w:val="22"/>
          <w:szCs w:val="22"/>
          <w:shd w:val="clear" w:color="auto" w:fill="FFFF99"/>
          <w:rtl/>
        </w:rPr>
        <w:t>ב</w:t>
      </w:r>
      <w:r w:rsidRPr="00886825">
        <w:rPr>
          <w:rFonts w:hint="cs"/>
          <w:vanish/>
          <w:sz w:val="22"/>
          <w:szCs w:val="22"/>
          <w:shd w:val="clear" w:color="auto" w:fill="FFFF99"/>
          <w:rtl/>
        </w:rPr>
        <w:t>ערבות וישיבה בבית המשפט</w:t>
      </w:r>
      <w:r w:rsidRPr="00886825">
        <w:rPr>
          <w:vanish/>
          <w:sz w:val="22"/>
          <w:szCs w:val="22"/>
          <w:shd w:val="clear" w:color="auto" w:fill="FFFF99"/>
          <w:rtl/>
        </w:rPr>
        <w:tab/>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2,788</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2,657</w:t>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4,429</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4,648</w:t>
      </w:r>
    </w:p>
    <w:p w:rsidR="00886825" w:rsidRPr="00886825" w:rsidRDefault="00886825" w:rsidP="00886825">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5245" w:firstLine="0"/>
        <w:jc w:val="left"/>
        <w:rPr>
          <w:rStyle w:val="default"/>
          <w:rFonts w:cs="FrankRuehl" w:hint="cs"/>
          <w:vanish/>
          <w:sz w:val="22"/>
          <w:szCs w:val="22"/>
          <w:u w:val="single"/>
          <w:shd w:val="clear" w:color="auto" w:fill="FFFF99"/>
          <w:rtl/>
        </w:rPr>
      </w:pPr>
      <w:r w:rsidRPr="00886825">
        <w:rPr>
          <w:rStyle w:val="default"/>
          <w:rFonts w:cs="FrankRuehl"/>
          <w:vanish/>
          <w:sz w:val="22"/>
          <w:szCs w:val="22"/>
          <w:shd w:val="clear" w:color="auto" w:fill="FFFF99"/>
          <w:rtl/>
        </w:rPr>
        <w:t>4.</w:t>
      </w:r>
      <w:r w:rsidRPr="00886825">
        <w:rPr>
          <w:rStyle w:val="default"/>
          <w:rFonts w:cs="FrankRuehl" w:hint="cs"/>
          <w:vanish/>
          <w:sz w:val="22"/>
          <w:szCs w:val="22"/>
          <w:shd w:val="clear" w:color="auto" w:fill="FFFF99"/>
          <w:rtl/>
        </w:rPr>
        <w:tab/>
        <w:t xml:space="preserve"> טיפול בערעור שבו לא קבע </w:t>
      </w:r>
      <w:r w:rsidRPr="00886825">
        <w:rPr>
          <w:vanish/>
          <w:sz w:val="22"/>
          <w:szCs w:val="22"/>
          <w:shd w:val="clear" w:color="auto" w:fill="FFFF99"/>
          <w:rtl/>
        </w:rPr>
        <w:t>ב</w:t>
      </w:r>
      <w:r w:rsidRPr="00886825">
        <w:rPr>
          <w:rFonts w:hint="cs"/>
          <w:vanish/>
          <w:sz w:val="22"/>
          <w:szCs w:val="22"/>
          <w:shd w:val="clear" w:color="auto" w:fill="FFFF99"/>
          <w:rtl/>
        </w:rPr>
        <w:t>ית</w:t>
      </w:r>
      <w:r w:rsidRPr="00886825">
        <w:rPr>
          <w:rStyle w:val="default"/>
          <w:rFonts w:cs="FrankRuehl" w:hint="cs"/>
          <w:vanish/>
          <w:sz w:val="22"/>
          <w:szCs w:val="22"/>
          <w:shd w:val="clear" w:color="auto" w:fill="FFFF99"/>
          <w:rtl/>
        </w:rPr>
        <w:t xml:space="preserve"> המשפט כאמור בפסקה (3), </w:t>
      </w:r>
      <w:r w:rsidRPr="00886825">
        <w:rPr>
          <w:rStyle w:val="default"/>
          <w:rFonts w:cs="FrankRuehl"/>
          <w:vanish/>
          <w:sz w:val="22"/>
          <w:szCs w:val="22"/>
          <w:shd w:val="clear" w:color="auto" w:fill="FFFF99"/>
          <w:rtl/>
        </w:rPr>
        <w:t>כ</w:t>
      </w:r>
      <w:r w:rsidRPr="00886825">
        <w:rPr>
          <w:rStyle w:val="default"/>
          <w:rFonts w:cs="FrankRuehl" w:hint="cs"/>
          <w:vanish/>
          <w:sz w:val="22"/>
          <w:szCs w:val="22"/>
          <w:shd w:val="clear" w:color="auto" w:fill="FFFF99"/>
          <w:rtl/>
        </w:rPr>
        <w:t>ולל ישיבה ראשונה בבית המשפט</w:t>
      </w:r>
      <w:r w:rsidRPr="00886825">
        <w:rPr>
          <w:rStyle w:val="default"/>
          <w:rFonts w:cs="FrankRuehl" w:hint="cs"/>
          <w:vanish/>
          <w:sz w:val="22"/>
          <w:szCs w:val="22"/>
          <w:shd w:val="clear" w:color="auto" w:fill="FFFF99"/>
          <w:rtl/>
        </w:rPr>
        <w:tab/>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1,859</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1,772</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3,254</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3,100</w:t>
      </w:r>
    </w:p>
    <w:p w:rsidR="00886825" w:rsidRPr="00886825" w:rsidRDefault="00886825" w:rsidP="009F307A">
      <w:pPr>
        <w:pStyle w:val="P00"/>
        <w:spacing w:before="0"/>
        <w:ind w:left="0" w:right="1134"/>
        <w:rPr>
          <w:rFonts w:hint="cs"/>
          <w:vanish/>
          <w:szCs w:val="20"/>
          <w:shd w:val="clear" w:color="auto" w:fill="FFFF99"/>
          <w:rtl/>
        </w:rPr>
      </w:pPr>
    </w:p>
    <w:p w:rsidR="00886825" w:rsidRPr="00886825" w:rsidRDefault="00886825" w:rsidP="009F307A">
      <w:pPr>
        <w:pStyle w:val="P00"/>
        <w:spacing w:before="0"/>
        <w:ind w:left="0" w:right="1134"/>
        <w:rPr>
          <w:rFonts w:hint="cs"/>
          <w:vanish/>
          <w:color w:val="FF0000"/>
          <w:szCs w:val="20"/>
          <w:shd w:val="clear" w:color="auto" w:fill="FFFF99"/>
          <w:rtl/>
        </w:rPr>
      </w:pPr>
      <w:r w:rsidRPr="00886825">
        <w:rPr>
          <w:rFonts w:hint="cs"/>
          <w:vanish/>
          <w:color w:val="FF0000"/>
          <w:szCs w:val="20"/>
          <w:shd w:val="clear" w:color="auto" w:fill="FFFF99"/>
          <w:rtl/>
        </w:rPr>
        <w:t>מיום 1.4.2011</w:t>
      </w:r>
    </w:p>
    <w:p w:rsidR="00886825" w:rsidRPr="00886825" w:rsidRDefault="00886825" w:rsidP="009F307A">
      <w:pPr>
        <w:pStyle w:val="P00"/>
        <w:spacing w:before="0"/>
        <w:ind w:left="0" w:right="1134"/>
        <w:rPr>
          <w:rFonts w:hint="cs"/>
          <w:vanish/>
          <w:szCs w:val="20"/>
          <w:shd w:val="clear" w:color="auto" w:fill="FFFF99"/>
          <w:rtl/>
        </w:rPr>
      </w:pPr>
      <w:r w:rsidRPr="00886825">
        <w:rPr>
          <w:rFonts w:hint="cs"/>
          <w:b/>
          <w:bCs/>
          <w:vanish/>
          <w:szCs w:val="20"/>
          <w:shd w:val="clear" w:color="auto" w:fill="FFFF99"/>
          <w:rtl/>
        </w:rPr>
        <w:t>הודעה תשע"א-2011</w:t>
      </w:r>
    </w:p>
    <w:p w:rsidR="00886825" w:rsidRPr="00886825" w:rsidRDefault="00886825" w:rsidP="009F307A">
      <w:pPr>
        <w:pStyle w:val="P00"/>
        <w:spacing w:before="0"/>
        <w:ind w:left="0" w:right="1134"/>
        <w:rPr>
          <w:rFonts w:hint="cs"/>
          <w:vanish/>
          <w:szCs w:val="20"/>
          <w:shd w:val="clear" w:color="auto" w:fill="FFFF99"/>
          <w:rtl/>
        </w:rPr>
      </w:pPr>
      <w:hyperlink r:id="rId26" w:history="1">
        <w:r w:rsidRPr="00886825">
          <w:rPr>
            <w:rStyle w:val="Hyperlink"/>
            <w:rFonts w:hint="cs"/>
            <w:vanish/>
            <w:szCs w:val="20"/>
            <w:shd w:val="clear" w:color="auto" w:fill="FFFF99"/>
            <w:rtl/>
          </w:rPr>
          <w:t>ק"ת תשע"א מס' 7016</w:t>
        </w:r>
      </w:hyperlink>
      <w:r w:rsidRPr="00886825">
        <w:rPr>
          <w:rFonts w:hint="cs"/>
          <w:vanish/>
          <w:szCs w:val="20"/>
          <w:shd w:val="clear" w:color="auto" w:fill="FFFF99"/>
          <w:rtl/>
        </w:rPr>
        <w:t xml:space="preserve"> מיום 14.7.2011 עמ' 1173</w:t>
      </w:r>
    </w:p>
    <w:p w:rsidR="009F307A" w:rsidRPr="00886825" w:rsidRDefault="009F307A" w:rsidP="009F307A">
      <w:pPr>
        <w:pStyle w:val="P00"/>
        <w:tabs>
          <w:tab w:val="clear" w:pos="624"/>
          <w:tab w:val="clear" w:pos="1021"/>
          <w:tab w:val="clear" w:pos="1474"/>
          <w:tab w:val="clear" w:pos="1928"/>
          <w:tab w:val="clear" w:pos="2381"/>
          <w:tab w:val="clear" w:pos="2835"/>
          <w:tab w:val="clear" w:pos="6259"/>
          <w:tab w:val="center" w:pos="5954"/>
        </w:tabs>
        <w:ind w:left="0" w:right="1134"/>
        <w:rPr>
          <w:rStyle w:val="default"/>
          <w:rFonts w:cs="FrankRuehl"/>
          <w:vanish/>
          <w:szCs w:val="20"/>
          <w:shd w:val="clear" w:color="auto" w:fill="FFFF99"/>
          <w:rtl/>
        </w:rPr>
      </w:pP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rStyle w:val="default"/>
          <w:rFonts w:cs="FrankRuehl"/>
          <w:vanish/>
          <w:szCs w:val="20"/>
          <w:u w:val="single"/>
          <w:shd w:val="clear" w:color="auto" w:fill="FFFF99"/>
          <w:rtl/>
        </w:rPr>
        <w:t>ה</w:t>
      </w:r>
      <w:r w:rsidRPr="00886825">
        <w:rPr>
          <w:rStyle w:val="default"/>
          <w:rFonts w:cs="FrankRuehl" w:hint="cs"/>
          <w:vanish/>
          <w:szCs w:val="20"/>
          <w:u w:val="single"/>
          <w:shd w:val="clear" w:color="auto" w:fill="FFFF99"/>
          <w:rtl/>
        </w:rPr>
        <w:t>סכומים המרביים בשקלים חדשים</w:t>
      </w:r>
    </w:p>
    <w:p w:rsidR="009F307A" w:rsidRPr="00886825" w:rsidRDefault="009F307A" w:rsidP="009F307A">
      <w:pPr>
        <w:pStyle w:val="P05"/>
        <w:tabs>
          <w:tab w:val="clear" w:pos="624"/>
          <w:tab w:val="clear" w:pos="1021"/>
          <w:tab w:val="clear" w:pos="1474"/>
          <w:tab w:val="clear" w:pos="1928"/>
          <w:tab w:val="clear" w:pos="2381"/>
          <w:tab w:val="clear" w:pos="2835"/>
          <w:tab w:val="clear" w:pos="6259"/>
          <w:tab w:val="center" w:pos="2268"/>
          <w:tab w:val="center" w:pos="4820"/>
          <w:tab w:val="center" w:pos="5954"/>
          <w:tab w:val="center" w:pos="7088"/>
        </w:tabs>
        <w:spacing w:before="0"/>
        <w:ind w:left="0" w:right="1134" w:firstLine="0"/>
        <w:rPr>
          <w:vanish/>
          <w:szCs w:val="20"/>
          <w:shd w:val="clear" w:color="auto" w:fill="FFFF99"/>
          <w:rtl/>
        </w:rPr>
      </w:pPr>
      <w:r w:rsidRPr="00886825">
        <w:rPr>
          <w:vanish/>
          <w:szCs w:val="20"/>
          <w:shd w:val="clear" w:color="auto" w:fill="FFFF99"/>
          <w:rtl/>
        </w:rPr>
        <w:tab/>
      </w:r>
      <w:r w:rsidRPr="00886825">
        <w:rPr>
          <w:rFonts w:hint="cs"/>
          <w:vanish/>
          <w:szCs w:val="20"/>
          <w:shd w:val="clear" w:color="auto" w:fill="FFFF99"/>
          <w:rtl/>
        </w:rPr>
        <w:tab/>
        <w:t>בית משפט</w:t>
      </w:r>
      <w:r w:rsidRPr="00886825">
        <w:rPr>
          <w:vanish/>
          <w:szCs w:val="20"/>
          <w:shd w:val="clear" w:color="auto" w:fill="FFFF99"/>
          <w:rtl/>
        </w:rPr>
        <w:tab/>
      </w:r>
      <w:r w:rsidRPr="00886825">
        <w:rPr>
          <w:rFonts w:hint="cs"/>
          <w:vanish/>
          <w:szCs w:val="20"/>
          <w:shd w:val="clear" w:color="auto" w:fill="FFFF99"/>
          <w:rtl/>
        </w:rPr>
        <w:t>בית המשפט</w:t>
      </w:r>
      <w:r w:rsidRPr="00886825">
        <w:rPr>
          <w:vanish/>
          <w:szCs w:val="20"/>
          <w:shd w:val="clear" w:color="auto" w:fill="FFFF99"/>
          <w:rtl/>
        </w:rPr>
        <w:tab/>
      </w:r>
      <w:r w:rsidRPr="00886825">
        <w:rPr>
          <w:rFonts w:hint="cs"/>
          <w:vanish/>
          <w:szCs w:val="20"/>
          <w:shd w:val="clear" w:color="auto" w:fill="FFFF99"/>
          <w:rtl/>
        </w:rPr>
        <w:t>בית המשפט</w:t>
      </w:r>
    </w:p>
    <w:p w:rsidR="009F307A" w:rsidRPr="00886825" w:rsidRDefault="009F307A" w:rsidP="009F307A">
      <w:pPr>
        <w:pStyle w:val="P05"/>
        <w:pBdr>
          <w:bottom w:val="single" w:sz="4" w:space="1" w:color="auto"/>
        </w:pBdr>
        <w:tabs>
          <w:tab w:val="clear" w:pos="624"/>
          <w:tab w:val="clear" w:pos="1021"/>
          <w:tab w:val="clear" w:pos="1474"/>
          <w:tab w:val="clear" w:pos="1928"/>
          <w:tab w:val="clear" w:pos="2381"/>
          <w:tab w:val="clear" w:pos="2835"/>
          <w:tab w:val="clear" w:pos="6259"/>
          <w:tab w:val="center" w:pos="2268"/>
          <w:tab w:val="center" w:pos="4820"/>
          <w:tab w:val="center" w:pos="5954"/>
          <w:tab w:val="center" w:pos="7088"/>
        </w:tabs>
        <w:spacing w:before="0"/>
        <w:ind w:left="0" w:right="1134" w:firstLine="0"/>
        <w:rPr>
          <w:rFonts w:hint="cs"/>
          <w:vanish/>
          <w:szCs w:val="20"/>
          <w:shd w:val="clear" w:color="auto" w:fill="FFFF99"/>
          <w:rtl/>
        </w:rPr>
      </w:pPr>
      <w:r w:rsidRPr="00886825">
        <w:rPr>
          <w:rFonts w:hint="cs"/>
          <w:vanish/>
          <w:szCs w:val="20"/>
          <w:shd w:val="clear" w:color="auto" w:fill="FFFF99"/>
          <w:rtl/>
        </w:rPr>
        <w:tab/>
      </w:r>
      <w:r w:rsidRPr="00886825">
        <w:rPr>
          <w:vanish/>
          <w:szCs w:val="20"/>
          <w:shd w:val="clear" w:color="auto" w:fill="FFFF99"/>
          <w:rtl/>
        </w:rPr>
        <w:t>ה</w:t>
      </w:r>
      <w:r w:rsidRPr="00886825">
        <w:rPr>
          <w:rFonts w:hint="cs"/>
          <w:vanish/>
          <w:szCs w:val="20"/>
          <w:shd w:val="clear" w:color="auto" w:fill="FFFF99"/>
          <w:rtl/>
        </w:rPr>
        <w:t>שירות</w:t>
      </w: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rFonts w:hint="cs"/>
          <w:vanish/>
          <w:szCs w:val="20"/>
          <w:shd w:val="clear" w:color="auto" w:fill="FFFF99"/>
          <w:rtl/>
        </w:rPr>
        <w:t>השלום</w:t>
      </w:r>
      <w:r w:rsidRPr="00886825">
        <w:rPr>
          <w:rFonts w:hint="cs"/>
          <w:vanish/>
          <w:szCs w:val="20"/>
          <w:shd w:val="clear" w:color="auto" w:fill="FFFF99"/>
          <w:rtl/>
        </w:rPr>
        <w:tab/>
        <w:t>המחוזי</w:t>
      </w:r>
      <w:r w:rsidRPr="00886825">
        <w:rPr>
          <w:rFonts w:ascii="Arial" w:hAnsi="Arial" w:cs="Arial" w:hint="cs"/>
          <w:vanish/>
          <w:szCs w:val="20"/>
          <w:shd w:val="clear" w:color="auto" w:fill="FFFF99"/>
          <w:rtl/>
        </w:rPr>
        <w:t> </w:t>
      </w:r>
      <w:r w:rsidRPr="00886825">
        <w:rPr>
          <w:rFonts w:ascii="Arial" w:hAnsi="Arial" w:cs="Arial" w:hint="cs"/>
          <w:vanish/>
          <w:szCs w:val="20"/>
          <w:shd w:val="clear" w:color="auto" w:fill="FFFF99"/>
          <w:rtl/>
        </w:rPr>
        <w:t> </w:t>
      </w:r>
      <w:r w:rsidRPr="00886825">
        <w:rPr>
          <w:vanish/>
          <w:szCs w:val="20"/>
          <w:shd w:val="clear" w:color="auto" w:fill="FFFF99"/>
          <w:rtl/>
        </w:rPr>
        <w:tab/>
      </w:r>
      <w:r w:rsidRPr="00886825">
        <w:rPr>
          <w:rFonts w:hint="cs"/>
          <w:vanish/>
          <w:szCs w:val="20"/>
          <w:shd w:val="clear" w:color="auto" w:fill="FFFF99"/>
          <w:rtl/>
        </w:rPr>
        <w:t>העליון</w:t>
      </w:r>
    </w:p>
    <w:p w:rsidR="009F307A" w:rsidRPr="00886825" w:rsidRDefault="009F307A" w:rsidP="00886825">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5245" w:firstLine="0"/>
        <w:jc w:val="left"/>
        <w:rPr>
          <w:rStyle w:val="default"/>
          <w:rFonts w:cs="FrankRuehl" w:hint="cs"/>
          <w:vanish/>
          <w:sz w:val="22"/>
          <w:szCs w:val="22"/>
          <w:u w:val="single"/>
          <w:shd w:val="clear" w:color="auto" w:fill="FFFF99"/>
          <w:rtl/>
        </w:rPr>
      </w:pPr>
      <w:r w:rsidRPr="00886825">
        <w:rPr>
          <w:vanish/>
          <w:sz w:val="22"/>
          <w:szCs w:val="22"/>
          <w:shd w:val="clear" w:color="auto" w:fill="FFFF99"/>
          <w:rtl/>
        </w:rPr>
        <w:t>1.</w:t>
      </w:r>
      <w:r w:rsidRPr="00886825">
        <w:rPr>
          <w:rFonts w:hint="cs"/>
          <w:vanish/>
          <w:sz w:val="22"/>
          <w:szCs w:val="22"/>
          <w:shd w:val="clear" w:color="auto" w:fill="FFFF99"/>
          <w:rtl/>
        </w:rPr>
        <w:tab/>
        <w:t xml:space="preserve">לימוד התיק, עבודת הכנה, </w:t>
      </w:r>
      <w:r w:rsidRPr="00886825">
        <w:rPr>
          <w:vanish/>
          <w:sz w:val="22"/>
          <w:szCs w:val="22"/>
          <w:shd w:val="clear" w:color="auto" w:fill="FFFF99"/>
          <w:rtl/>
        </w:rPr>
        <w:t>י</w:t>
      </w:r>
      <w:r w:rsidRPr="00886825">
        <w:rPr>
          <w:rFonts w:hint="cs"/>
          <w:vanish/>
          <w:sz w:val="22"/>
          <w:szCs w:val="22"/>
          <w:shd w:val="clear" w:color="auto" w:fill="FFFF99"/>
          <w:rtl/>
        </w:rPr>
        <w:t xml:space="preserve">שיבה ראשונה בבית המשפט </w:t>
      </w:r>
      <w:r w:rsidRPr="00886825">
        <w:rPr>
          <w:vanish/>
          <w:sz w:val="22"/>
          <w:szCs w:val="22"/>
          <w:shd w:val="clear" w:color="auto" w:fill="FFFF99"/>
          <w:rtl/>
        </w:rPr>
        <w:t>ו</w:t>
      </w:r>
      <w:r w:rsidRPr="00886825">
        <w:rPr>
          <w:rFonts w:hint="cs"/>
          <w:vanish/>
          <w:sz w:val="22"/>
          <w:szCs w:val="22"/>
          <w:shd w:val="clear" w:color="auto" w:fill="FFFF99"/>
          <w:rtl/>
        </w:rPr>
        <w:t>ישיבת בית משפט שנועדה להארכת מעצר</w:t>
      </w:r>
      <w:r w:rsidRPr="00886825">
        <w:rPr>
          <w:vanish/>
          <w:sz w:val="22"/>
          <w:szCs w:val="22"/>
          <w:shd w:val="clear" w:color="auto" w:fill="FFFF99"/>
          <w:rtl/>
        </w:rPr>
        <w:tab/>
      </w:r>
      <w:r w:rsidR="00616503" w:rsidRPr="00886825">
        <w:rPr>
          <w:rFonts w:hint="cs"/>
          <w:strike/>
          <w:vanish/>
          <w:sz w:val="22"/>
          <w:szCs w:val="22"/>
          <w:shd w:val="clear" w:color="auto" w:fill="FFFF99"/>
          <w:rtl/>
        </w:rPr>
        <w:t>2,</w:t>
      </w:r>
      <w:r w:rsidR="00886825" w:rsidRPr="00886825">
        <w:rPr>
          <w:rFonts w:hint="cs"/>
          <w:strike/>
          <w:vanish/>
          <w:sz w:val="22"/>
          <w:szCs w:val="22"/>
          <w:shd w:val="clear" w:color="auto" w:fill="FFFF99"/>
          <w:rtl/>
        </w:rPr>
        <w:t>215</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2,</w:t>
      </w:r>
      <w:r w:rsidR="00886825" w:rsidRPr="00886825">
        <w:rPr>
          <w:rFonts w:hint="cs"/>
          <w:vanish/>
          <w:sz w:val="22"/>
          <w:szCs w:val="22"/>
          <w:u w:val="single"/>
          <w:shd w:val="clear" w:color="auto" w:fill="FFFF99"/>
          <w:rtl/>
        </w:rPr>
        <w:t>294</w:t>
      </w:r>
      <w:r w:rsidRPr="00886825">
        <w:rPr>
          <w:vanish/>
          <w:sz w:val="22"/>
          <w:szCs w:val="22"/>
          <w:shd w:val="clear" w:color="auto" w:fill="FFFF99"/>
          <w:rtl/>
        </w:rPr>
        <w:tab/>
      </w:r>
      <w:r w:rsidR="00616503" w:rsidRPr="00886825">
        <w:rPr>
          <w:rStyle w:val="default"/>
          <w:rFonts w:cs="FrankRuehl" w:hint="cs"/>
          <w:strike/>
          <w:vanish/>
          <w:sz w:val="22"/>
          <w:szCs w:val="22"/>
          <w:shd w:val="clear" w:color="auto" w:fill="FFFF99"/>
          <w:rtl/>
        </w:rPr>
        <w:t>4,</w:t>
      </w:r>
      <w:r w:rsidR="00886825" w:rsidRPr="00886825">
        <w:rPr>
          <w:rStyle w:val="default"/>
          <w:rFonts w:cs="FrankRuehl" w:hint="cs"/>
          <w:strike/>
          <w:vanish/>
          <w:sz w:val="22"/>
          <w:szCs w:val="22"/>
          <w:shd w:val="clear" w:color="auto" w:fill="FFFF99"/>
          <w:rtl/>
        </w:rPr>
        <w:t>429</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4,</w:t>
      </w:r>
      <w:r w:rsidR="00886825" w:rsidRPr="00886825">
        <w:rPr>
          <w:rStyle w:val="default"/>
          <w:rFonts w:cs="FrankRuehl" w:hint="cs"/>
          <w:vanish/>
          <w:sz w:val="22"/>
          <w:szCs w:val="22"/>
          <w:u w:val="single"/>
          <w:shd w:val="clear" w:color="auto" w:fill="FFFF99"/>
          <w:rtl/>
        </w:rPr>
        <w:t>587</w:t>
      </w:r>
    </w:p>
    <w:p w:rsidR="009F307A" w:rsidRPr="00886825" w:rsidRDefault="009F307A" w:rsidP="00886825">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1134" w:firstLine="0"/>
        <w:rPr>
          <w:rStyle w:val="default"/>
          <w:rFonts w:cs="FrankRuehl" w:hint="cs"/>
          <w:vanish/>
          <w:sz w:val="22"/>
          <w:szCs w:val="22"/>
          <w:u w:val="single"/>
          <w:shd w:val="clear" w:color="auto" w:fill="FFFF99"/>
          <w:rtl/>
        </w:rPr>
      </w:pPr>
      <w:r w:rsidRPr="00886825">
        <w:rPr>
          <w:rStyle w:val="default"/>
          <w:rFonts w:cs="FrankRuehl"/>
          <w:vanish/>
          <w:sz w:val="22"/>
          <w:szCs w:val="22"/>
          <w:shd w:val="clear" w:color="auto" w:fill="FFFF99"/>
          <w:rtl/>
        </w:rPr>
        <w:t>2.</w:t>
      </w:r>
      <w:r w:rsidRPr="00886825">
        <w:rPr>
          <w:rStyle w:val="default"/>
          <w:rFonts w:cs="FrankRuehl" w:hint="cs"/>
          <w:vanish/>
          <w:sz w:val="22"/>
          <w:szCs w:val="22"/>
          <w:shd w:val="clear" w:color="auto" w:fill="FFFF99"/>
          <w:rtl/>
        </w:rPr>
        <w:tab/>
        <w:t xml:space="preserve">ישיבה נוספת אחרי הישיבה </w:t>
      </w:r>
      <w:r w:rsidRPr="00886825">
        <w:rPr>
          <w:rStyle w:val="default"/>
          <w:rFonts w:cs="FrankRuehl"/>
          <w:vanish/>
          <w:sz w:val="22"/>
          <w:szCs w:val="22"/>
          <w:shd w:val="clear" w:color="auto" w:fill="FFFF99"/>
          <w:rtl/>
        </w:rPr>
        <w:t>ה</w:t>
      </w:r>
      <w:r w:rsidRPr="00886825">
        <w:rPr>
          <w:rStyle w:val="default"/>
          <w:rFonts w:cs="FrankRuehl" w:hint="cs"/>
          <w:vanish/>
          <w:sz w:val="22"/>
          <w:szCs w:val="22"/>
          <w:shd w:val="clear" w:color="auto" w:fill="FFFF99"/>
          <w:rtl/>
        </w:rPr>
        <w:t>ראשונה</w:t>
      </w:r>
      <w:r w:rsidRPr="00886825">
        <w:rPr>
          <w:rStyle w:val="default"/>
          <w:rFonts w:cs="FrankRuehl"/>
          <w:vanish/>
          <w:sz w:val="22"/>
          <w:szCs w:val="22"/>
          <w:shd w:val="clear" w:color="auto" w:fill="FFFF99"/>
          <w:rtl/>
        </w:rPr>
        <w:tab/>
      </w:r>
      <w:r w:rsidR="00886825" w:rsidRPr="00886825">
        <w:rPr>
          <w:rStyle w:val="default"/>
          <w:rFonts w:cs="FrankRuehl" w:hint="cs"/>
          <w:strike/>
          <w:vanish/>
          <w:sz w:val="22"/>
          <w:szCs w:val="22"/>
          <w:shd w:val="clear" w:color="auto" w:fill="FFFF99"/>
          <w:rtl/>
        </w:rPr>
        <w:t>664</w:t>
      </w:r>
      <w:r w:rsidRPr="00886825">
        <w:rPr>
          <w:rStyle w:val="default"/>
          <w:rFonts w:cs="FrankRuehl" w:hint="cs"/>
          <w:vanish/>
          <w:sz w:val="22"/>
          <w:szCs w:val="22"/>
          <w:shd w:val="clear" w:color="auto" w:fill="FFFF99"/>
          <w:rtl/>
        </w:rPr>
        <w:t xml:space="preserve"> </w:t>
      </w:r>
      <w:r w:rsidR="00886825" w:rsidRPr="00886825">
        <w:rPr>
          <w:rStyle w:val="default"/>
          <w:rFonts w:cs="FrankRuehl" w:hint="cs"/>
          <w:vanish/>
          <w:sz w:val="22"/>
          <w:szCs w:val="22"/>
          <w:u w:val="single"/>
          <w:shd w:val="clear" w:color="auto" w:fill="FFFF99"/>
          <w:rtl/>
        </w:rPr>
        <w:t>688</w:t>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w:t>
      </w:r>
      <w:r w:rsidR="00886825" w:rsidRPr="00886825">
        <w:rPr>
          <w:rStyle w:val="default"/>
          <w:rFonts w:cs="FrankRuehl" w:hint="cs"/>
          <w:strike/>
          <w:vanish/>
          <w:sz w:val="22"/>
          <w:szCs w:val="22"/>
          <w:shd w:val="clear" w:color="auto" w:fill="FFFF99"/>
          <w:rtl/>
        </w:rPr>
        <w:t>329</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w:t>
      </w:r>
      <w:r w:rsidR="00886825" w:rsidRPr="00886825">
        <w:rPr>
          <w:rStyle w:val="default"/>
          <w:rFonts w:cs="FrankRuehl" w:hint="cs"/>
          <w:vanish/>
          <w:sz w:val="22"/>
          <w:szCs w:val="22"/>
          <w:u w:val="single"/>
          <w:shd w:val="clear" w:color="auto" w:fill="FFFF99"/>
          <w:rtl/>
        </w:rPr>
        <w:t>376</w:t>
      </w:r>
      <w:r w:rsidRPr="00886825">
        <w:rPr>
          <w:rStyle w:val="default"/>
          <w:rFonts w:cs="FrankRuehl"/>
          <w:vanish/>
          <w:sz w:val="22"/>
          <w:szCs w:val="22"/>
          <w:shd w:val="clear" w:color="auto" w:fill="FFFF99"/>
          <w:rtl/>
        </w:rPr>
        <w:tab/>
      </w:r>
      <w:r w:rsidR="00616503" w:rsidRPr="00886825">
        <w:rPr>
          <w:rStyle w:val="default"/>
          <w:rFonts w:cs="FrankRuehl" w:hint="cs"/>
          <w:strike/>
          <w:vanish/>
          <w:sz w:val="22"/>
          <w:szCs w:val="22"/>
          <w:shd w:val="clear" w:color="auto" w:fill="FFFF99"/>
          <w:rtl/>
        </w:rPr>
        <w:t>2,</w:t>
      </w:r>
      <w:r w:rsidR="00886825" w:rsidRPr="00886825">
        <w:rPr>
          <w:rStyle w:val="default"/>
          <w:rFonts w:cs="FrankRuehl" w:hint="cs"/>
          <w:strike/>
          <w:vanish/>
          <w:sz w:val="22"/>
          <w:szCs w:val="22"/>
          <w:shd w:val="clear" w:color="auto" w:fill="FFFF99"/>
          <w:rtl/>
        </w:rPr>
        <w:t>324</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2,</w:t>
      </w:r>
      <w:r w:rsidR="00886825" w:rsidRPr="00886825">
        <w:rPr>
          <w:rStyle w:val="default"/>
          <w:rFonts w:cs="FrankRuehl" w:hint="cs"/>
          <w:vanish/>
          <w:sz w:val="22"/>
          <w:szCs w:val="22"/>
          <w:u w:val="single"/>
          <w:shd w:val="clear" w:color="auto" w:fill="FFFF99"/>
          <w:rtl/>
        </w:rPr>
        <w:t>294</w:t>
      </w:r>
    </w:p>
    <w:p w:rsidR="009F307A" w:rsidRPr="00886825" w:rsidRDefault="009F307A" w:rsidP="00886825">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5245" w:firstLine="0"/>
        <w:jc w:val="left"/>
        <w:rPr>
          <w:rStyle w:val="default"/>
          <w:rFonts w:cs="FrankRuehl" w:hint="cs"/>
          <w:vanish/>
          <w:sz w:val="22"/>
          <w:szCs w:val="22"/>
          <w:u w:val="single"/>
          <w:shd w:val="clear" w:color="auto" w:fill="FFFF99"/>
          <w:rtl/>
        </w:rPr>
      </w:pPr>
      <w:r w:rsidRPr="00886825">
        <w:rPr>
          <w:vanish/>
          <w:sz w:val="22"/>
          <w:szCs w:val="22"/>
          <w:shd w:val="clear" w:color="auto" w:fill="FFFF99"/>
          <w:rtl/>
        </w:rPr>
        <w:t>3.</w:t>
      </w:r>
      <w:r w:rsidRPr="00886825">
        <w:rPr>
          <w:rFonts w:hint="cs"/>
          <w:vanish/>
          <w:sz w:val="22"/>
          <w:szCs w:val="22"/>
          <w:shd w:val="clear" w:color="auto" w:fill="FFFF99"/>
          <w:rtl/>
        </w:rPr>
        <w:tab/>
        <w:t xml:space="preserve">טיפול בבית משפט של ערעור </w:t>
      </w:r>
      <w:r w:rsidRPr="00886825">
        <w:rPr>
          <w:vanish/>
          <w:sz w:val="22"/>
          <w:szCs w:val="22"/>
          <w:shd w:val="clear" w:color="auto" w:fill="FFFF99"/>
          <w:rtl/>
        </w:rPr>
        <w:t>כ</w:t>
      </w:r>
      <w:r w:rsidRPr="00886825">
        <w:rPr>
          <w:rFonts w:hint="cs"/>
          <w:vanish/>
          <w:sz w:val="22"/>
          <w:szCs w:val="22"/>
          <w:shd w:val="clear" w:color="auto" w:fill="FFFF99"/>
          <w:rtl/>
        </w:rPr>
        <w:t xml:space="preserve">ולל ישיבה ראשונה בבית משפט, </w:t>
      </w:r>
      <w:r w:rsidRPr="00886825">
        <w:rPr>
          <w:vanish/>
          <w:sz w:val="22"/>
          <w:szCs w:val="22"/>
          <w:shd w:val="clear" w:color="auto" w:fill="FFFF99"/>
          <w:rtl/>
        </w:rPr>
        <w:t>א</w:t>
      </w:r>
      <w:r w:rsidRPr="00886825">
        <w:rPr>
          <w:rFonts w:hint="cs"/>
          <w:vanish/>
          <w:sz w:val="22"/>
          <w:szCs w:val="22"/>
          <w:shd w:val="clear" w:color="auto" w:fill="FFFF99"/>
          <w:rtl/>
        </w:rPr>
        <w:t xml:space="preserve">ם ראה בית המשפט שהיה </w:t>
      </w:r>
      <w:r w:rsidRPr="00886825">
        <w:rPr>
          <w:vanish/>
          <w:sz w:val="22"/>
          <w:szCs w:val="22"/>
          <w:shd w:val="clear" w:color="auto" w:fill="FFFF99"/>
          <w:rtl/>
        </w:rPr>
        <w:t>ב</w:t>
      </w:r>
      <w:r w:rsidRPr="00886825">
        <w:rPr>
          <w:rFonts w:hint="cs"/>
          <w:vanish/>
          <w:sz w:val="22"/>
          <w:szCs w:val="22"/>
          <w:shd w:val="clear" w:color="auto" w:fill="FFFF99"/>
          <w:rtl/>
        </w:rPr>
        <w:t xml:space="preserve">ערעור קושי מיוחד או שהצריך </w:t>
      </w:r>
      <w:r w:rsidRPr="00886825">
        <w:rPr>
          <w:vanish/>
          <w:sz w:val="22"/>
          <w:szCs w:val="22"/>
          <w:shd w:val="clear" w:color="auto" w:fill="FFFF99"/>
          <w:rtl/>
        </w:rPr>
        <w:t>פ</w:t>
      </w:r>
      <w:r w:rsidRPr="00886825">
        <w:rPr>
          <w:rFonts w:hint="cs"/>
          <w:vanish/>
          <w:sz w:val="22"/>
          <w:szCs w:val="22"/>
          <w:shd w:val="clear" w:color="auto" w:fill="FFFF99"/>
          <w:rtl/>
        </w:rPr>
        <w:t>עולות הכנה מיוחדות וכ</w:t>
      </w:r>
      <w:r w:rsidRPr="00886825">
        <w:rPr>
          <w:vanish/>
          <w:sz w:val="22"/>
          <w:szCs w:val="22"/>
          <w:shd w:val="clear" w:color="auto" w:fill="FFFF99"/>
          <w:rtl/>
        </w:rPr>
        <w:t>ן</w:t>
      </w:r>
      <w:r w:rsidRPr="00886825">
        <w:rPr>
          <w:rFonts w:hint="cs"/>
          <w:vanish/>
          <w:sz w:val="22"/>
          <w:szCs w:val="22"/>
          <w:shd w:val="clear" w:color="auto" w:fill="FFFF99"/>
          <w:rtl/>
        </w:rPr>
        <w:t xml:space="preserve"> הכנת </w:t>
      </w:r>
      <w:r w:rsidRPr="00886825">
        <w:rPr>
          <w:vanish/>
          <w:sz w:val="22"/>
          <w:szCs w:val="22"/>
          <w:shd w:val="clear" w:color="auto" w:fill="FFFF99"/>
          <w:rtl/>
        </w:rPr>
        <w:t>ע</w:t>
      </w:r>
      <w:r w:rsidRPr="00886825">
        <w:rPr>
          <w:rFonts w:hint="cs"/>
          <w:vanish/>
          <w:sz w:val="22"/>
          <w:szCs w:val="22"/>
          <w:shd w:val="clear" w:color="auto" w:fill="FFFF99"/>
          <w:rtl/>
        </w:rPr>
        <w:t xml:space="preserve">רר על החלטה שלא לשחרר </w:t>
      </w:r>
      <w:r w:rsidRPr="00886825">
        <w:rPr>
          <w:vanish/>
          <w:sz w:val="22"/>
          <w:szCs w:val="22"/>
          <w:shd w:val="clear" w:color="auto" w:fill="FFFF99"/>
          <w:rtl/>
        </w:rPr>
        <w:t>ב</w:t>
      </w:r>
      <w:r w:rsidRPr="00886825">
        <w:rPr>
          <w:rFonts w:hint="cs"/>
          <w:vanish/>
          <w:sz w:val="22"/>
          <w:szCs w:val="22"/>
          <w:shd w:val="clear" w:color="auto" w:fill="FFFF99"/>
          <w:rtl/>
        </w:rPr>
        <w:t>ערבות וישיבה בבית המשפט</w:t>
      </w:r>
      <w:r w:rsidRPr="00886825">
        <w:rPr>
          <w:vanish/>
          <w:sz w:val="22"/>
          <w:szCs w:val="22"/>
          <w:shd w:val="clear" w:color="auto" w:fill="FFFF99"/>
          <w:rtl/>
        </w:rPr>
        <w:tab/>
      </w:r>
      <w:r w:rsidRPr="00886825">
        <w:rPr>
          <w:vanish/>
          <w:sz w:val="22"/>
          <w:szCs w:val="22"/>
          <w:shd w:val="clear" w:color="auto" w:fill="FFFF99"/>
          <w:rtl/>
        </w:rPr>
        <w:tab/>
      </w:r>
      <w:r w:rsidRPr="00886825">
        <w:rPr>
          <w:rStyle w:val="default"/>
          <w:rFonts w:cs="FrankRuehl" w:hint="cs"/>
          <w:strike/>
          <w:vanish/>
          <w:sz w:val="22"/>
          <w:szCs w:val="22"/>
          <w:shd w:val="clear" w:color="auto" w:fill="FFFF99"/>
          <w:rtl/>
        </w:rPr>
        <w:t>2,</w:t>
      </w:r>
      <w:r w:rsidR="00886825" w:rsidRPr="00886825">
        <w:rPr>
          <w:rStyle w:val="default"/>
          <w:rFonts w:cs="FrankRuehl" w:hint="cs"/>
          <w:strike/>
          <w:vanish/>
          <w:sz w:val="22"/>
          <w:szCs w:val="22"/>
          <w:shd w:val="clear" w:color="auto" w:fill="FFFF99"/>
          <w:rtl/>
        </w:rPr>
        <w:t>657</w:t>
      </w:r>
      <w:r w:rsidRPr="00886825">
        <w:rPr>
          <w:rFonts w:hint="cs"/>
          <w:vanish/>
          <w:sz w:val="22"/>
          <w:szCs w:val="22"/>
          <w:shd w:val="clear" w:color="auto" w:fill="FFFF99"/>
          <w:rtl/>
        </w:rPr>
        <w:t xml:space="preserve"> </w:t>
      </w:r>
      <w:r w:rsidRPr="00886825">
        <w:rPr>
          <w:rFonts w:hint="cs"/>
          <w:vanish/>
          <w:sz w:val="22"/>
          <w:szCs w:val="22"/>
          <w:u w:val="single"/>
          <w:shd w:val="clear" w:color="auto" w:fill="FFFF99"/>
          <w:rtl/>
        </w:rPr>
        <w:t>2,</w:t>
      </w:r>
      <w:r w:rsidR="00886825" w:rsidRPr="00886825">
        <w:rPr>
          <w:rFonts w:hint="cs"/>
          <w:vanish/>
          <w:sz w:val="22"/>
          <w:szCs w:val="22"/>
          <w:u w:val="single"/>
          <w:shd w:val="clear" w:color="auto" w:fill="FFFF99"/>
          <w:rtl/>
        </w:rPr>
        <w:t>752</w:t>
      </w:r>
      <w:r w:rsidRPr="00886825">
        <w:rPr>
          <w:vanish/>
          <w:sz w:val="22"/>
          <w:szCs w:val="22"/>
          <w:shd w:val="clear" w:color="auto" w:fill="FFFF99"/>
          <w:rtl/>
        </w:rPr>
        <w:tab/>
      </w:r>
      <w:r w:rsidR="00616503" w:rsidRPr="00886825">
        <w:rPr>
          <w:rStyle w:val="default"/>
          <w:rFonts w:cs="FrankRuehl" w:hint="cs"/>
          <w:strike/>
          <w:vanish/>
          <w:sz w:val="22"/>
          <w:szCs w:val="22"/>
          <w:shd w:val="clear" w:color="auto" w:fill="FFFF99"/>
          <w:rtl/>
        </w:rPr>
        <w:t>4,</w:t>
      </w:r>
      <w:r w:rsidR="00886825" w:rsidRPr="00886825">
        <w:rPr>
          <w:rStyle w:val="default"/>
          <w:rFonts w:cs="FrankRuehl" w:hint="cs"/>
          <w:strike/>
          <w:vanish/>
          <w:sz w:val="22"/>
          <w:szCs w:val="22"/>
          <w:shd w:val="clear" w:color="auto" w:fill="FFFF99"/>
          <w:rtl/>
        </w:rPr>
        <w:t>648</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4,</w:t>
      </w:r>
      <w:r w:rsidR="00886825" w:rsidRPr="00886825">
        <w:rPr>
          <w:rStyle w:val="default"/>
          <w:rFonts w:cs="FrankRuehl" w:hint="cs"/>
          <w:vanish/>
          <w:sz w:val="22"/>
          <w:szCs w:val="22"/>
          <w:u w:val="single"/>
          <w:shd w:val="clear" w:color="auto" w:fill="FFFF99"/>
          <w:rtl/>
        </w:rPr>
        <w:t>587</w:t>
      </w:r>
    </w:p>
    <w:p w:rsidR="009F307A" w:rsidRPr="009F307A" w:rsidRDefault="009F307A" w:rsidP="00886825">
      <w:pPr>
        <w:pStyle w:val="P05"/>
        <w:tabs>
          <w:tab w:val="clear" w:pos="624"/>
          <w:tab w:val="clear" w:pos="1021"/>
          <w:tab w:val="clear" w:pos="1474"/>
          <w:tab w:val="clear" w:pos="1928"/>
          <w:tab w:val="clear" w:pos="2381"/>
          <w:tab w:val="clear" w:pos="2835"/>
          <w:tab w:val="clear" w:pos="6259"/>
          <w:tab w:val="left" w:pos="-284"/>
          <w:tab w:val="left" w:pos="-142"/>
          <w:tab w:val="left" w:pos="327"/>
          <w:tab w:val="left" w:pos="3969"/>
          <w:tab w:val="left" w:pos="5277"/>
          <w:tab w:val="left" w:pos="6762"/>
        </w:tabs>
        <w:spacing w:before="0"/>
        <w:ind w:left="0" w:right="5245" w:firstLine="0"/>
        <w:jc w:val="left"/>
        <w:rPr>
          <w:rStyle w:val="default"/>
          <w:rFonts w:cs="FrankRuehl" w:hint="cs"/>
          <w:sz w:val="2"/>
          <w:szCs w:val="2"/>
          <w:shd w:val="clear" w:color="auto" w:fill="FFFF99"/>
          <w:rtl/>
        </w:rPr>
      </w:pPr>
      <w:r w:rsidRPr="00886825">
        <w:rPr>
          <w:rStyle w:val="default"/>
          <w:rFonts w:cs="FrankRuehl"/>
          <w:vanish/>
          <w:sz w:val="22"/>
          <w:szCs w:val="22"/>
          <w:shd w:val="clear" w:color="auto" w:fill="FFFF99"/>
          <w:rtl/>
        </w:rPr>
        <w:t>4.</w:t>
      </w:r>
      <w:r w:rsidRPr="00886825">
        <w:rPr>
          <w:rStyle w:val="default"/>
          <w:rFonts w:cs="FrankRuehl" w:hint="cs"/>
          <w:vanish/>
          <w:sz w:val="22"/>
          <w:szCs w:val="22"/>
          <w:shd w:val="clear" w:color="auto" w:fill="FFFF99"/>
          <w:rtl/>
        </w:rPr>
        <w:tab/>
        <w:t xml:space="preserve"> טיפול בערעור שבו לא קבע </w:t>
      </w:r>
      <w:r w:rsidRPr="00886825">
        <w:rPr>
          <w:vanish/>
          <w:sz w:val="22"/>
          <w:szCs w:val="22"/>
          <w:shd w:val="clear" w:color="auto" w:fill="FFFF99"/>
          <w:rtl/>
        </w:rPr>
        <w:t>ב</w:t>
      </w:r>
      <w:r w:rsidRPr="00886825">
        <w:rPr>
          <w:rFonts w:hint="cs"/>
          <w:vanish/>
          <w:sz w:val="22"/>
          <w:szCs w:val="22"/>
          <w:shd w:val="clear" w:color="auto" w:fill="FFFF99"/>
          <w:rtl/>
        </w:rPr>
        <w:t>ית</w:t>
      </w:r>
      <w:r w:rsidRPr="00886825">
        <w:rPr>
          <w:rStyle w:val="default"/>
          <w:rFonts w:cs="FrankRuehl" w:hint="cs"/>
          <w:vanish/>
          <w:sz w:val="22"/>
          <w:szCs w:val="22"/>
          <w:shd w:val="clear" w:color="auto" w:fill="FFFF99"/>
          <w:rtl/>
        </w:rPr>
        <w:t xml:space="preserve"> המשפט כאמור בפסקה (3), </w:t>
      </w:r>
      <w:r w:rsidRPr="00886825">
        <w:rPr>
          <w:rStyle w:val="default"/>
          <w:rFonts w:cs="FrankRuehl"/>
          <w:vanish/>
          <w:sz w:val="22"/>
          <w:szCs w:val="22"/>
          <w:shd w:val="clear" w:color="auto" w:fill="FFFF99"/>
          <w:rtl/>
        </w:rPr>
        <w:t>כ</w:t>
      </w:r>
      <w:r w:rsidRPr="00886825">
        <w:rPr>
          <w:rStyle w:val="default"/>
          <w:rFonts w:cs="FrankRuehl" w:hint="cs"/>
          <w:vanish/>
          <w:sz w:val="22"/>
          <w:szCs w:val="22"/>
          <w:shd w:val="clear" w:color="auto" w:fill="FFFF99"/>
          <w:rtl/>
        </w:rPr>
        <w:t>ולל ישיבה ראשונה בבית המשפט</w:t>
      </w:r>
      <w:r w:rsidRPr="00886825">
        <w:rPr>
          <w:rStyle w:val="default"/>
          <w:rFonts w:cs="FrankRuehl" w:hint="cs"/>
          <w:vanish/>
          <w:sz w:val="22"/>
          <w:szCs w:val="22"/>
          <w:shd w:val="clear" w:color="auto" w:fill="FFFF99"/>
          <w:rtl/>
        </w:rPr>
        <w:tab/>
      </w:r>
      <w:r w:rsidRPr="00886825">
        <w:rPr>
          <w:rStyle w:val="default"/>
          <w:rFonts w:cs="FrankRuehl"/>
          <w:vanish/>
          <w:sz w:val="22"/>
          <w:szCs w:val="22"/>
          <w:shd w:val="clear" w:color="auto" w:fill="FFFF99"/>
          <w:rtl/>
        </w:rPr>
        <w:tab/>
      </w:r>
      <w:r w:rsidRPr="00886825">
        <w:rPr>
          <w:rStyle w:val="default"/>
          <w:rFonts w:cs="FrankRuehl" w:hint="cs"/>
          <w:strike/>
          <w:vanish/>
          <w:sz w:val="22"/>
          <w:szCs w:val="22"/>
          <w:shd w:val="clear" w:color="auto" w:fill="FFFF99"/>
          <w:rtl/>
        </w:rPr>
        <w:t>1,</w:t>
      </w:r>
      <w:r w:rsidR="00886825" w:rsidRPr="00886825">
        <w:rPr>
          <w:rStyle w:val="default"/>
          <w:rFonts w:cs="FrankRuehl" w:hint="cs"/>
          <w:strike/>
          <w:vanish/>
          <w:sz w:val="22"/>
          <w:szCs w:val="22"/>
          <w:shd w:val="clear" w:color="auto" w:fill="FFFF99"/>
          <w:rtl/>
        </w:rPr>
        <w:t>772</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1,</w:t>
      </w:r>
      <w:r w:rsidR="00886825" w:rsidRPr="00886825">
        <w:rPr>
          <w:rStyle w:val="default"/>
          <w:rFonts w:cs="FrankRuehl" w:hint="cs"/>
          <w:vanish/>
          <w:sz w:val="22"/>
          <w:szCs w:val="22"/>
          <w:u w:val="single"/>
          <w:shd w:val="clear" w:color="auto" w:fill="FFFF99"/>
          <w:rtl/>
        </w:rPr>
        <w:t>835</w:t>
      </w:r>
      <w:r w:rsidRPr="00886825">
        <w:rPr>
          <w:rStyle w:val="default"/>
          <w:rFonts w:cs="FrankRuehl"/>
          <w:vanish/>
          <w:sz w:val="22"/>
          <w:szCs w:val="22"/>
          <w:shd w:val="clear" w:color="auto" w:fill="FFFF99"/>
          <w:rtl/>
        </w:rPr>
        <w:tab/>
      </w:r>
      <w:r w:rsidR="00616503" w:rsidRPr="00886825">
        <w:rPr>
          <w:rStyle w:val="default"/>
          <w:rFonts w:cs="FrankRuehl" w:hint="cs"/>
          <w:strike/>
          <w:vanish/>
          <w:sz w:val="22"/>
          <w:szCs w:val="22"/>
          <w:shd w:val="clear" w:color="auto" w:fill="FFFF99"/>
          <w:rtl/>
        </w:rPr>
        <w:t>3,</w:t>
      </w:r>
      <w:r w:rsidR="00886825" w:rsidRPr="00886825">
        <w:rPr>
          <w:rStyle w:val="default"/>
          <w:rFonts w:cs="FrankRuehl" w:hint="cs"/>
          <w:strike/>
          <w:vanish/>
          <w:sz w:val="22"/>
          <w:szCs w:val="22"/>
          <w:shd w:val="clear" w:color="auto" w:fill="FFFF99"/>
          <w:rtl/>
        </w:rPr>
        <w:t>100</w:t>
      </w:r>
      <w:r w:rsidRPr="00886825">
        <w:rPr>
          <w:rStyle w:val="default"/>
          <w:rFonts w:cs="FrankRuehl" w:hint="cs"/>
          <w:vanish/>
          <w:sz w:val="22"/>
          <w:szCs w:val="22"/>
          <w:shd w:val="clear" w:color="auto" w:fill="FFFF99"/>
          <w:rtl/>
        </w:rPr>
        <w:t xml:space="preserve"> </w:t>
      </w:r>
      <w:r w:rsidRPr="00886825">
        <w:rPr>
          <w:rStyle w:val="default"/>
          <w:rFonts w:cs="FrankRuehl" w:hint="cs"/>
          <w:vanish/>
          <w:sz w:val="22"/>
          <w:szCs w:val="22"/>
          <w:u w:val="single"/>
          <w:shd w:val="clear" w:color="auto" w:fill="FFFF99"/>
          <w:rtl/>
        </w:rPr>
        <w:t>3,</w:t>
      </w:r>
      <w:r w:rsidR="00886825" w:rsidRPr="00886825">
        <w:rPr>
          <w:rStyle w:val="default"/>
          <w:rFonts w:cs="FrankRuehl" w:hint="cs"/>
          <w:vanish/>
          <w:sz w:val="22"/>
          <w:szCs w:val="22"/>
          <w:u w:val="single"/>
          <w:shd w:val="clear" w:color="auto" w:fill="FFFF99"/>
          <w:rtl/>
        </w:rPr>
        <w:t>21</w:t>
      </w:r>
      <w:r w:rsidR="00616503" w:rsidRPr="00886825">
        <w:rPr>
          <w:rStyle w:val="default"/>
          <w:rFonts w:cs="FrankRuehl" w:hint="cs"/>
          <w:vanish/>
          <w:sz w:val="22"/>
          <w:szCs w:val="22"/>
          <w:u w:val="single"/>
          <w:shd w:val="clear" w:color="auto" w:fill="FFFF99"/>
          <w:rtl/>
        </w:rPr>
        <w:t>1</w:t>
      </w:r>
      <w:bookmarkEnd w:id="14"/>
    </w:p>
    <w:p w:rsidR="009F307A" w:rsidRDefault="009F307A" w:rsidP="009713C5">
      <w:pPr>
        <w:pStyle w:val="P00"/>
        <w:spacing w:before="72"/>
        <w:ind w:left="0" w:right="1134"/>
        <w:rPr>
          <w:rStyle w:val="default"/>
          <w:rFonts w:cs="FrankRuehl" w:hint="cs"/>
          <w:rtl/>
        </w:rPr>
      </w:pPr>
    </w:p>
    <w:p w:rsidR="00C93D95" w:rsidRDefault="00C93D95" w:rsidP="009713C5">
      <w:pPr>
        <w:pStyle w:val="P00"/>
        <w:spacing w:before="72"/>
        <w:ind w:left="0" w:right="1134"/>
        <w:rPr>
          <w:rStyle w:val="default"/>
          <w:rFonts w:cs="FrankRuehl"/>
          <w:rtl/>
        </w:rPr>
      </w:pPr>
    </w:p>
    <w:p w:rsidR="00C93D95" w:rsidRDefault="00C93D95">
      <w:pPr>
        <w:pStyle w:val="sig-0"/>
        <w:ind w:left="0" w:right="1134"/>
        <w:rPr>
          <w:rtl/>
        </w:rPr>
      </w:pPr>
      <w:r>
        <w:rPr>
          <w:rtl/>
        </w:rPr>
        <w:t>י</w:t>
      </w:r>
      <w:r>
        <w:rPr>
          <w:rFonts w:hint="cs"/>
          <w:rtl/>
        </w:rPr>
        <w:t>"ח בסיון תשמ"ב (9 ביוני 1982)</w:t>
      </w:r>
      <w:r>
        <w:rPr>
          <w:rtl/>
        </w:rPr>
        <w:tab/>
      </w:r>
      <w:r>
        <w:rPr>
          <w:rFonts w:hint="cs"/>
          <w:rtl/>
        </w:rPr>
        <w:t>משה נסים</w:t>
      </w:r>
    </w:p>
    <w:p w:rsidR="00C93D95" w:rsidRDefault="00C93D95">
      <w:pPr>
        <w:pStyle w:val="sig-1"/>
        <w:widowControl/>
        <w:ind w:left="0" w:right="1134"/>
        <w:rPr>
          <w:rtl/>
        </w:rPr>
      </w:pPr>
      <w:r>
        <w:rPr>
          <w:rtl/>
        </w:rPr>
        <w:tab/>
      </w:r>
      <w:r>
        <w:rPr>
          <w:rtl/>
        </w:rPr>
        <w:tab/>
      </w:r>
      <w:r>
        <w:rPr>
          <w:rtl/>
        </w:rPr>
        <w:tab/>
      </w:r>
      <w:r>
        <w:rPr>
          <w:rFonts w:hint="cs"/>
          <w:rtl/>
        </w:rPr>
        <w:t>שר המשפטים</w:t>
      </w:r>
    </w:p>
    <w:p w:rsidR="00C93D95" w:rsidRPr="009713C5" w:rsidRDefault="00C93D95" w:rsidP="009713C5">
      <w:pPr>
        <w:pStyle w:val="P00"/>
        <w:spacing w:before="72"/>
        <w:ind w:left="0" w:right="1134"/>
        <w:rPr>
          <w:rStyle w:val="default"/>
          <w:rFonts w:cs="FrankRuehl"/>
          <w:rtl/>
        </w:rPr>
      </w:pPr>
    </w:p>
    <w:p w:rsidR="00C93D95" w:rsidRPr="009713C5" w:rsidRDefault="00C93D95" w:rsidP="009713C5">
      <w:pPr>
        <w:pStyle w:val="P00"/>
        <w:spacing w:before="72"/>
        <w:ind w:left="0" w:right="1134"/>
        <w:rPr>
          <w:rStyle w:val="default"/>
          <w:rFonts w:cs="FrankRuehl"/>
          <w:rtl/>
        </w:rPr>
      </w:pPr>
    </w:p>
    <w:p w:rsidR="00C93D95" w:rsidRPr="009713C5" w:rsidRDefault="00C93D95" w:rsidP="009713C5">
      <w:pPr>
        <w:pStyle w:val="P00"/>
        <w:spacing w:before="72"/>
        <w:ind w:left="0" w:right="1134"/>
        <w:rPr>
          <w:rStyle w:val="default"/>
          <w:rFonts w:cs="FrankRuehl"/>
          <w:rtl/>
        </w:rPr>
      </w:pPr>
      <w:bookmarkStart w:id="15" w:name="LawPartEnd"/>
    </w:p>
    <w:bookmarkEnd w:id="15"/>
    <w:p w:rsidR="00953DD5" w:rsidRDefault="00953DD5" w:rsidP="009713C5">
      <w:pPr>
        <w:pStyle w:val="P00"/>
        <w:spacing w:before="72"/>
        <w:ind w:left="0" w:right="1134"/>
        <w:rPr>
          <w:rStyle w:val="default"/>
          <w:rFonts w:cs="FrankRuehl"/>
          <w:rtl/>
        </w:rPr>
      </w:pPr>
    </w:p>
    <w:p w:rsidR="00953DD5" w:rsidRDefault="00953DD5" w:rsidP="009713C5">
      <w:pPr>
        <w:pStyle w:val="P00"/>
        <w:spacing w:before="72"/>
        <w:ind w:left="0" w:right="1134"/>
        <w:rPr>
          <w:rStyle w:val="default"/>
          <w:rFonts w:cs="FrankRuehl"/>
          <w:rtl/>
        </w:rPr>
      </w:pPr>
    </w:p>
    <w:p w:rsidR="00953DD5" w:rsidRDefault="00953DD5" w:rsidP="00953DD5">
      <w:pPr>
        <w:pStyle w:val="P00"/>
        <w:spacing w:before="72"/>
        <w:ind w:left="0" w:right="1134"/>
        <w:jc w:val="center"/>
        <w:rPr>
          <w:rStyle w:val="default"/>
          <w:rFonts w:cs="David"/>
          <w:color w:val="0000FF"/>
          <w:szCs w:val="24"/>
          <w:u w:val="single"/>
          <w:rtl/>
        </w:rPr>
      </w:pPr>
      <w:hyperlink r:id="rId27" w:history="1">
        <w:r>
          <w:rPr>
            <w:rStyle w:val="Hyperlink"/>
            <w:rFonts w:cs="David"/>
            <w:noProof w:val="0"/>
            <w:sz w:val="22"/>
            <w:szCs w:val="24"/>
            <w:rtl/>
          </w:rPr>
          <w:t>הודעה למנויים על עריכה ושינויים במסמכי פסיקה, חקיקה ועוד באתר נבו - הקש כאן</w:t>
        </w:r>
      </w:hyperlink>
    </w:p>
    <w:p w:rsidR="00970BE0" w:rsidRDefault="00970BE0" w:rsidP="00953DD5">
      <w:pPr>
        <w:pStyle w:val="P00"/>
        <w:spacing w:before="72"/>
        <w:ind w:left="0" w:right="1134"/>
        <w:jc w:val="center"/>
        <w:rPr>
          <w:rStyle w:val="default"/>
          <w:rFonts w:cs="David"/>
          <w:color w:val="0000FF"/>
          <w:szCs w:val="24"/>
          <w:u w:val="single"/>
          <w:rtl/>
        </w:rPr>
      </w:pPr>
    </w:p>
    <w:p w:rsidR="00970BE0" w:rsidRDefault="00970BE0" w:rsidP="00953DD5">
      <w:pPr>
        <w:pStyle w:val="P00"/>
        <w:spacing w:before="72"/>
        <w:ind w:left="0" w:right="1134"/>
        <w:jc w:val="center"/>
        <w:rPr>
          <w:rStyle w:val="default"/>
          <w:rFonts w:cs="David"/>
          <w:color w:val="0000FF"/>
          <w:szCs w:val="24"/>
          <w:u w:val="single"/>
          <w:rtl/>
        </w:rPr>
      </w:pPr>
    </w:p>
    <w:p w:rsidR="00970BE0" w:rsidRDefault="00970BE0" w:rsidP="00970BE0">
      <w:pPr>
        <w:pStyle w:val="P00"/>
        <w:spacing w:before="72"/>
        <w:ind w:left="0" w:right="1134"/>
        <w:jc w:val="center"/>
        <w:rPr>
          <w:rStyle w:val="default"/>
          <w:rFonts w:cs="David"/>
          <w:color w:val="0000FF"/>
          <w:szCs w:val="24"/>
          <w:u w:val="single"/>
          <w:rtl/>
        </w:rPr>
      </w:pPr>
      <w:hyperlink r:id="rId28" w:history="1">
        <w:r>
          <w:rPr>
            <w:rStyle w:val="Hyperlink"/>
            <w:rFonts w:cs="David"/>
            <w:noProof w:val="0"/>
            <w:sz w:val="22"/>
            <w:szCs w:val="24"/>
            <w:rtl/>
          </w:rPr>
          <w:t>הודעה למנויים על עריכה ושינויים במסמכי פסיקה, חקיקה ועוד באתר נבו - הקש כאן</w:t>
        </w:r>
      </w:hyperlink>
    </w:p>
    <w:p w:rsidR="00C93D95" w:rsidRPr="00970BE0" w:rsidRDefault="00C93D95" w:rsidP="00970BE0">
      <w:pPr>
        <w:pStyle w:val="P00"/>
        <w:spacing w:before="72"/>
        <w:ind w:left="0" w:right="1134"/>
        <w:jc w:val="center"/>
        <w:rPr>
          <w:rStyle w:val="default"/>
          <w:rFonts w:cs="David"/>
          <w:color w:val="0000FF"/>
          <w:szCs w:val="24"/>
          <w:u w:val="single"/>
          <w:rtl/>
        </w:rPr>
      </w:pPr>
    </w:p>
    <w:sectPr w:rsidR="00C93D95" w:rsidRPr="00970BE0">
      <w:headerReference w:type="even" r:id="rId29"/>
      <w:headerReference w:type="default" r:id="rId30"/>
      <w:footerReference w:type="even" r:id="rId31"/>
      <w:footerReference w:type="default" r:id="rId3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7087" w:rsidRDefault="00D57087">
      <w:r>
        <w:separator/>
      </w:r>
    </w:p>
  </w:endnote>
  <w:endnote w:type="continuationSeparator" w:id="0">
    <w:p w:rsidR="00D57087" w:rsidRDefault="00D57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3D95" w:rsidRDefault="00C93D9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93D95" w:rsidRDefault="00C93D9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93D95" w:rsidRDefault="00C93D9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70BE0">
      <w:rPr>
        <w:rFonts w:cs="TopType Jerushalmi"/>
        <w:noProof/>
        <w:color w:val="000000"/>
        <w:sz w:val="14"/>
        <w:szCs w:val="14"/>
      </w:rPr>
      <w:t>Z:\00000000000000000000000=2014------------------------\LawsForTableRun\01\055_120.doc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3D95" w:rsidRDefault="00C93D9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70BE0">
      <w:rPr>
        <w:rFonts w:hAnsi="FrankRuehl" w:cs="FrankRuehl"/>
        <w:noProof/>
        <w:sz w:val="24"/>
        <w:szCs w:val="24"/>
        <w:rtl/>
      </w:rPr>
      <w:t>4</w:t>
    </w:r>
    <w:r>
      <w:rPr>
        <w:rFonts w:hAnsi="FrankRuehl" w:cs="FrankRuehl"/>
        <w:sz w:val="24"/>
        <w:szCs w:val="24"/>
        <w:rtl/>
      </w:rPr>
      <w:fldChar w:fldCharType="end"/>
    </w:r>
  </w:p>
  <w:p w:rsidR="00C93D95" w:rsidRDefault="00C93D9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93D95" w:rsidRDefault="00C93D9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70BE0">
      <w:rPr>
        <w:rFonts w:cs="TopType Jerushalmi"/>
        <w:noProof/>
        <w:color w:val="000000"/>
        <w:sz w:val="14"/>
        <w:szCs w:val="14"/>
      </w:rPr>
      <w:t>Z:\00000000000000000000000=2014------------------------\LawsForTableRun\01\055_120.doc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7087" w:rsidRDefault="00D57087" w:rsidP="00BF0470">
      <w:pPr>
        <w:spacing w:before="60" w:line="240" w:lineRule="auto"/>
        <w:ind w:right="1134"/>
      </w:pPr>
      <w:r>
        <w:separator/>
      </w:r>
    </w:p>
  </w:footnote>
  <w:footnote w:type="continuationSeparator" w:id="0">
    <w:p w:rsidR="00D57087" w:rsidRDefault="00D57087">
      <w:r>
        <w:continuationSeparator/>
      </w:r>
    </w:p>
  </w:footnote>
  <w:footnote w:id="1">
    <w:p w:rsidR="009F307A" w:rsidRDefault="00BF0470" w:rsidP="00BF04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BF0470">
        <w:rPr>
          <w:sz w:val="20"/>
          <w:rtl/>
        </w:rPr>
        <w:t xml:space="preserve">* </w:t>
      </w:r>
      <w:r>
        <w:rPr>
          <w:sz w:val="20"/>
          <w:rtl/>
        </w:rPr>
        <w:t>פ</w:t>
      </w:r>
      <w:r>
        <w:rPr>
          <w:rFonts w:hint="cs"/>
          <w:sz w:val="20"/>
          <w:rtl/>
        </w:rPr>
        <w:t xml:space="preserve">ורסמו </w:t>
      </w:r>
      <w:hyperlink r:id="rId1" w:history="1">
        <w:r w:rsidRPr="00E54D68">
          <w:rPr>
            <w:rStyle w:val="Hyperlink"/>
            <w:rFonts w:hint="cs"/>
            <w:sz w:val="20"/>
            <w:rtl/>
          </w:rPr>
          <w:t>ק"ת תשמ"</w:t>
        </w:r>
        <w:r w:rsidRPr="00E54D68">
          <w:rPr>
            <w:rStyle w:val="Hyperlink"/>
            <w:rFonts w:hint="cs"/>
            <w:sz w:val="20"/>
            <w:rtl/>
          </w:rPr>
          <w:t>ב מס' 4377</w:t>
        </w:r>
      </w:hyperlink>
      <w:r>
        <w:rPr>
          <w:rFonts w:hint="cs"/>
          <w:sz w:val="20"/>
          <w:rtl/>
        </w:rPr>
        <w:t xml:space="preserve"> מיום 2.7.1982 עמ' 1266א.</w:t>
      </w:r>
    </w:p>
    <w:p w:rsidR="00BF0470" w:rsidRDefault="00647C87" w:rsidP="00BF04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ת"ט </w:t>
      </w:r>
      <w:hyperlink r:id="rId2" w:history="1">
        <w:r w:rsidR="009F307A">
          <w:rPr>
            <w:rStyle w:val="Hyperlink"/>
            <w:rFonts w:hint="cs"/>
            <w:sz w:val="20"/>
            <w:rtl/>
          </w:rPr>
          <w:t>ק"ת תשמ"ב מ</w:t>
        </w:r>
        <w:r w:rsidRPr="00647C87">
          <w:rPr>
            <w:rStyle w:val="Hyperlink"/>
            <w:rFonts w:hint="cs"/>
            <w:sz w:val="20"/>
            <w:rtl/>
          </w:rPr>
          <w:t>ס' 4385</w:t>
        </w:r>
      </w:hyperlink>
      <w:r>
        <w:rPr>
          <w:rFonts w:hint="cs"/>
          <w:sz w:val="20"/>
          <w:rtl/>
        </w:rPr>
        <w:t xml:space="preserve"> מיום 26.7.1982 עמ' 1392.</w:t>
      </w:r>
    </w:p>
    <w:p w:rsidR="00BF0470" w:rsidRPr="00B47B37" w:rsidRDefault="00BF0470" w:rsidP="00B47B3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B47B37">
        <w:rPr>
          <w:rFonts w:hint="cs"/>
          <w:sz w:val="20"/>
          <w:rtl/>
        </w:rPr>
        <w:t xml:space="preserve">תוקנו </w:t>
      </w:r>
      <w:hyperlink r:id="rId3" w:history="1">
        <w:r w:rsidRPr="00B47B37">
          <w:rPr>
            <w:rStyle w:val="Hyperlink"/>
            <w:sz w:val="20"/>
            <w:rtl/>
          </w:rPr>
          <w:t>ק"ת</w:t>
        </w:r>
        <w:r w:rsidRPr="00B47B37">
          <w:rPr>
            <w:rStyle w:val="Hyperlink"/>
            <w:rFonts w:hint="cs"/>
            <w:sz w:val="20"/>
            <w:rtl/>
          </w:rPr>
          <w:t xml:space="preserve"> תשמ"ג</w:t>
        </w:r>
        <w:r w:rsidRPr="00B47B37">
          <w:rPr>
            <w:rStyle w:val="Hyperlink"/>
            <w:rFonts w:hint="cs"/>
            <w:sz w:val="20"/>
            <w:rtl/>
          </w:rPr>
          <w:t xml:space="preserve"> מס'</w:t>
        </w:r>
        <w:r w:rsidRPr="00B47B37">
          <w:rPr>
            <w:rStyle w:val="Hyperlink"/>
            <w:sz w:val="20"/>
            <w:rtl/>
          </w:rPr>
          <w:t xml:space="preserve"> 4486</w:t>
        </w:r>
      </w:hyperlink>
      <w:r w:rsidRPr="00B47B37">
        <w:rPr>
          <w:rFonts w:hint="cs"/>
          <w:sz w:val="20"/>
          <w:rtl/>
        </w:rPr>
        <w:t xml:space="preserve"> מיום </w:t>
      </w:r>
      <w:r w:rsidRPr="00B47B37">
        <w:rPr>
          <w:sz w:val="20"/>
          <w:rtl/>
        </w:rPr>
        <w:t>17.4.1983 עמ' 1175</w:t>
      </w:r>
      <w:r w:rsidRPr="00B47B37">
        <w:rPr>
          <w:rFonts w:hint="cs"/>
          <w:sz w:val="20"/>
          <w:rtl/>
        </w:rPr>
        <w:t xml:space="preserve"> </w:t>
      </w:r>
      <w:r w:rsidRPr="00B47B37">
        <w:rPr>
          <w:sz w:val="20"/>
          <w:rtl/>
        </w:rPr>
        <w:t>–</w:t>
      </w:r>
      <w:r w:rsidRPr="00B47B37">
        <w:rPr>
          <w:rFonts w:hint="cs"/>
          <w:sz w:val="20"/>
          <w:rtl/>
        </w:rPr>
        <w:t xml:space="preserve"> הודעה תשמ"ג-1983</w:t>
      </w:r>
      <w:r w:rsidR="00E20B41">
        <w:rPr>
          <w:rFonts w:hint="cs"/>
          <w:sz w:val="20"/>
          <w:rtl/>
        </w:rPr>
        <w:t>; תחילתה ביום 1.4.1983</w:t>
      </w:r>
      <w:r w:rsidRPr="00B47B37">
        <w:rPr>
          <w:rFonts w:hint="cs"/>
          <w:sz w:val="20"/>
          <w:rtl/>
        </w:rPr>
        <w:t>.</w:t>
      </w:r>
    </w:p>
    <w:p w:rsidR="00BF0470" w:rsidRPr="00B47B37" w:rsidRDefault="00BF0470" w:rsidP="00BF04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B47B37">
          <w:rPr>
            <w:rStyle w:val="Hyperlink"/>
            <w:sz w:val="20"/>
            <w:rtl/>
          </w:rPr>
          <w:t>ק"</w:t>
        </w:r>
        <w:r w:rsidRPr="00B47B37">
          <w:rPr>
            <w:rStyle w:val="Hyperlink"/>
            <w:sz w:val="20"/>
            <w:rtl/>
          </w:rPr>
          <w:t>ת</w:t>
        </w:r>
        <w:r w:rsidRPr="00B47B37">
          <w:rPr>
            <w:rStyle w:val="Hyperlink"/>
            <w:rFonts w:hint="cs"/>
            <w:sz w:val="20"/>
            <w:rtl/>
          </w:rPr>
          <w:t xml:space="preserve"> תשמ"ד מס'</w:t>
        </w:r>
        <w:r w:rsidRPr="00B47B37">
          <w:rPr>
            <w:rStyle w:val="Hyperlink"/>
            <w:sz w:val="20"/>
            <w:rtl/>
          </w:rPr>
          <w:t xml:space="preserve"> 4641</w:t>
        </w:r>
      </w:hyperlink>
      <w:r w:rsidRPr="00B47B37">
        <w:rPr>
          <w:rFonts w:hint="cs"/>
          <w:sz w:val="20"/>
          <w:rtl/>
        </w:rPr>
        <w:t xml:space="preserve"> מיום </w:t>
      </w:r>
      <w:r w:rsidRPr="00B47B37">
        <w:rPr>
          <w:sz w:val="20"/>
          <w:rtl/>
        </w:rPr>
        <w:t>1.6.1984 עמ' 1674</w:t>
      </w:r>
      <w:r w:rsidRPr="00B47B37">
        <w:rPr>
          <w:rFonts w:hint="cs"/>
          <w:sz w:val="20"/>
          <w:rtl/>
        </w:rPr>
        <w:t xml:space="preserve"> </w:t>
      </w:r>
      <w:r w:rsidRPr="00B47B37">
        <w:rPr>
          <w:sz w:val="20"/>
          <w:rtl/>
        </w:rPr>
        <w:t>–</w:t>
      </w:r>
      <w:r w:rsidRPr="00B47B37">
        <w:rPr>
          <w:rFonts w:hint="cs"/>
          <w:sz w:val="20"/>
          <w:rtl/>
        </w:rPr>
        <w:t xml:space="preserve"> הודעה תשמ"ד-1984</w:t>
      </w:r>
      <w:r w:rsidR="005F6B20">
        <w:rPr>
          <w:rFonts w:hint="cs"/>
          <w:sz w:val="20"/>
          <w:rtl/>
        </w:rPr>
        <w:t>; תחילתה ביום 1.4.1984</w:t>
      </w:r>
      <w:r w:rsidRPr="00B47B37">
        <w:rPr>
          <w:rFonts w:hint="cs"/>
          <w:sz w:val="20"/>
          <w:rtl/>
        </w:rPr>
        <w:t>.</w:t>
      </w:r>
    </w:p>
    <w:p w:rsidR="00BF0470" w:rsidRPr="00B47B37" w:rsidRDefault="00BF0470" w:rsidP="00BF04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B47B37">
          <w:rPr>
            <w:rStyle w:val="Hyperlink"/>
            <w:sz w:val="20"/>
            <w:rtl/>
          </w:rPr>
          <w:t>ק"</w:t>
        </w:r>
        <w:r w:rsidRPr="00B47B37">
          <w:rPr>
            <w:rStyle w:val="Hyperlink"/>
            <w:sz w:val="20"/>
            <w:rtl/>
          </w:rPr>
          <w:t>ת</w:t>
        </w:r>
        <w:r w:rsidRPr="00B47B37">
          <w:rPr>
            <w:rStyle w:val="Hyperlink"/>
            <w:rFonts w:hint="cs"/>
            <w:sz w:val="20"/>
            <w:rtl/>
          </w:rPr>
          <w:t xml:space="preserve"> תשמ"ה מס'</w:t>
        </w:r>
        <w:r w:rsidRPr="00B47B37">
          <w:rPr>
            <w:rStyle w:val="Hyperlink"/>
            <w:sz w:val="20"/>
            <w:rtl/>
          </w:rPr>
          <w:t xml:space="preserve"> 4794</w:t>
        </w:r>
      </w:hyperlink>
      <w:r w:rsidRPr="00B47B37">
        <w:rPr>
          <w:rFonts w:hint="cs"/>
          <w:sz w:val="20"/>
          <w:rtl/>
        </w:rPr>
        <w:t xml:space="preserve"> מיום </w:t>
      </w:r>
      <w:r w:rsidRPr="00B47B37">
        <w:rPr>
          <w:sz w:val="20"/>
          <w:rtl/>
        </w:rPr>
        <w:t>18.4.1985 עמ' 1144</w:t>
      </w:r>
      <w:r w:rsidRPr="00B47B37">
        <w:rPr>
          <w:rFonts w:hint="cs"/>
          <w:sz w:val="20"/>
          <w:rtl/>
        </w:rPr>
        <w:t xml:space="preserve"> </w:t>
      </w:r>
      <w:r w:rsidRPr="00B47B37">
        <w:rPr>
          <w:sz w:val="20"/>
          <w:rtl/>
        </w:rPr>
        <w:t>–</w:t>
      </w:r>
      <w:r w:rsidRPr="00B47B37">
        <w:rPr>
          <w:rFonts w:hint="cs"/>
          <w:sz w:val="20"/>
          <w:rtl/>
        </w:rPr>
        <w:t xml:space="preserve"> הודעה תשמ"ה-1985</w:t>
      </w:r>
      <w:r w:rsidR="00F323F7">
        <w:rPr>
          <w:rFonts w:hint="cs"/>
          <w:sz w:val="20"/>
          <w:rtl/>
        </w:rPr>
        <w:t>; תחילתה ביום 1.4.1985</w:t>
      </w:r>
      <w:r w:rsidRPr="00B47B37">
        <w:rPr>
          <w:rFonts w:hint="cs"/>
          <w:sz w:val="20"/>
          <w:rtl/>
        </w:rPr>
        <w:t>.</w:t>
      </w:r>
    </w:p>
    <w:p w:rsidR="00BF0470" w:rsidRPr="00B47B37" w:rsidRDefault="00BF0470" w:rsidP="00B539E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Pr="00B47B37">
          <w:rPr>
            <w:rStyle w:val="Hyperlink"/>
            <w:sz w:val="20"/>
            <w:rtl/>
          </w:rPr>
          <w:t>ק"</w:t>
        </w:r>
        <w:r w:rsidRPr="00B47B37">
          <w:rPr>
            <w:rStyle w:val="Hyperlink"/>
            <w:sz w:val="20"/>
            <w:rtl/>
          </w:rPr>
          <w:t>ת</w:t>
        </w:r>
        <w:r w:rsidRPr="00B47B37">
          <w:rPr>
            <w:rStyle w:val="Hyperlink"/>
            <w:rFonts w:hint="cs"/>
            <w:sz w:val="20"/>
            <w:rtl/>
          </w:rPr>
          <w:t xml:space="preserve"> תשמ"ו מס'</w:t>
        </w:r>
        <w:r w:rsidRPr="00B47B37">
          <w:rPr>
            <w:rStyle w:val="Hyperlink"/>
            <w:sz w:val="20"/>
            <w:rtl/>
          </w:rPr>
          <w:t xml:space="preserve"> 4916</w:t>
        </w:r>
      </w:hyperlink>
      <w:r w:rsidRPr="00B47B37">
        <w:rPr>
          <w:rFonts w:hint="cs"/>
          <w:sz w:val="20"/>
          <w:rtl/>
        </w:rPr>
        <w:t xml:space="preserve"> מיום </w:t>
      </w:r>
      <w:r w:rsidRPr="00B47B37">
        <w:rPr>
          <w:sz w:val="20"/>
          <w:rtl/>
        </w:rPr>
        <w:t>24.3.1986 עמ' 707</w:t>
      </w:r>
      <w:r w:rsidRPr="00B47B37">
        <w:rPr>
          <w:rFonts w:hint="cs"/>
          <w:sz w:val="20"/>
          <w:rtl/>
        </w:rPr>
        <w:t xml:space="preserve"> </w:t>
      </w:r>
      <w:r w:rsidRPr="00B47B37">
        <w:rPr>
          <w:sz w:val="20"/>
          <w:rtl/>
        </w:rPr>
        <w:t>–</w:t>
      </w:r>
      <w:r w:rsidRPr="00B47B37">
        <w:rPr>
          <w:rFonts w:hint="cs"/>
          <w:sz w:val="20"/>
          <w:rtl/>
        </w:rPr>
        <w:t xml:space="preserve"> הודעה תשמ"ו-1986</w:t>
      </w:r>
      <w:r w:rsidR="00B539EF">
        <w:rPr>
          <w:rFonts w:hint="cs"/>
          <w:sz w:val="20"/>
          <w:rtl/>
        </w:rPr>
        <w:t xml:space="preserve"> (בוטלה </w:t>
      </w:r>
      <w:hyperlink r:id="rId7" w:history="1">
        <w:r w:rsidR="00B539EF" w:rsidRPr="00B47B37">
          <w:rPr>
            <w:rStyle w:val="Hyperlink"/>
            <w:rFonts w:hint="cs"/>
            <w:sz w:val="20"/>
            <w:rtl/>
          </w:rPr>
          <w:t>מס'</w:t>
        </w:r>
        <w:r w:rsidR="00B539EF" w:rsidRPr="00B47B37">
          <w:rPr>
            <w:rStyle w:val="Hyperlink"/>
            <w:sz w:val="20"/>
            <w:rtl/>
          </w:rPr>
          <w:t xml:space="preserve"> 4925</w:t>
        </w:r>
      </w:hyperlink>
      <w:r w:rsidR="00B539EF" w:rsidRPr="00B47B37">
        <w:rPr>
          <w:rFonts w:hint="cs"/>
          <w:sz w:val="20"/>
          <w:rtl/>
        </w:rPr>
        <w:t xml:space="preserve"> מיום </w:t>
      </w:r>
      <w:r w:rsidR="00B539EF" w:rsidRPr="00B47B37">
        <w:rPr>
          <w:sz w:val="20"/>
          <w:rtl/>
        </w:rPr>
        <w:t>15.4.1986 עמ' 804</w:t>
      </w:r>
      <w:r w:rsidR="00B539EF" w:rsidRPr="00B47B37">
        <w:rPr>
          <w:rFonts w:hint="cs"/>
          <w:sz w:val="20"/>
          <w:rtl/>
        </w:rPr>
        <w:t xml:space="preserve"> </w:t>
      </w:r>
      <w:r w:rsidR="00B539EF">
        <w:rPr>
          <w:rFonts w:hint="cs"/>
          <w:sz w:val="20"/>
          <w:rtl/>
        </w:rPr>
        <w:t>בסעיף 2</w:t>
      </w:r>
      <w:r w:rsidR="00B539EF" w:rsidRPr="00B47B37">
        <w:rPr>
          <w:rFonts w:hint="cs"/>
          <w:sz w:val="20"/>
          <w:rtl/>
        </w:rPr>
        <w:t xml:space="preserve"> </w:t>
      </w:r>
      <w:r w:rsidR="00B539EF">
        <w:rPr>
          <w:rFonts w:hint="cs"/>
          <w:sz w:val="20"/>
          <w:rtl/>
        </w:rPr>
        <w:t>ל</w:t>
      </w:r>
      <w:r w:rsidR="00B539EF" w:rsidRPr="00B47B37">
        <w:rPr>
          <w:rFonts w:hint="cs"/>
          <w:sz w:val="20"/>
          <w:rtl/>
        </w:rPr>
        <w:t>הודעה (מס' 2) תשמ"ו-1986</w:t>
      </w:r>
      <w:r w:rsidR="007201A1">
        <w:rPr>
          <w:rFonts w:hint="cs"/>
          <w:sz w:val="20"/>
          <w:rtl/>
        </w:rPr>
        <w:t>; תחילתה ביום 1.4.1986</w:t>
      </w:r>
      <w:r w:rsidR="00B539EF">
        <w:rPr>
          <w:rFonts w:hint="cs"/>
          <w:sz w:val="20"/>
          <w:rtl/>
        </w:rPr>
        <w:t>)</w:t>
      </w:r>
      <w:r w:rsidRPr="00B47B37">
        <w:rPr>
          <w:rFonts w:hint="cs"/>
          <w:sz w:val="20"/>
          <w:rtl/>
        </w:rPr>
        <w:t xml:space="preserve">. </w:t>
      </w:r>
      <w:hyperlink r:id="rId8" w:history="1">
        <w:r w:rsidRPr="00B47B37">
          <w:rPr>
            <w:rStyle w:val="Hyperlink"/>
            <w:rFonts w:hint="cs"/>
            <w:sz w:val="20"/>
            <w:rtl/>
          </w:rPr>
          <w:t>מס'</w:t>
        </w:r>
        <w:r w:rsidRPr="00B47B37">
          <w:rPr>
            <w:rStyle w:val="Hyperlink"/>
            <w:sz w:val="20"/>
            <w:rtl/>
          </w:rPr>
          <w:t xml:space="preserve"> 492</w:t>
        </w:r>
        <w:r w:rsidRPr="00B47B37">
          <w:rPr>
            <w:rStyle w:val="Hyperlink"/>
            <w:sz w:val="20"/>
            <w:rtl/>
          </w:rPr>
          <w:t>5</w:t>
        </w:r>
      </w:hyperlink>
      <w:r w:rsidRPr="00B47B37">
        <w:rPr>
          <w:rFonts w:hint="cs"/>
          <w:sz w:val="20"/>
          <w:rtl/>
        </w:rPr>
        <w:t xml:space="preserve"> מיום </w:t>
      </w:r>
      <w:r w:rsidRPr="00B47B37">
        <w:rPr>
          <w:sz w:val="20"/>
          <w:rtl/>
        </w:rPr>
        <w:t>15.4.1986 עמ' 804</w:t>
      </w:r>
      <w:r w:rsidRPr="00B47B37">
        <w:rPr>
          <w:rFonts w:hint="cs"/>
          <w:sz w:val="20"/>
          <w:rtl/>
        </w:rPr>
        <w:t xml:space="preserve"> </w:t>
      </w:r>
      <w:r w:rsidRPr="00B47B37">
        <w:rPr>
          <w:sz w:val="20"/>
          <w:rtl/>
        </w:rPr>
        <w:t>–</w:t>
      </w:r>
      <w:r w:rsidRPr="00B47B37">
        <w:rPr>
          <w:rFonts w:hint="cs"/>
          <w:sz w:val="20"/>
          <w:rtl/>
        </w:rPr>
        <w:t xml:space="preserve"> הודעה (מס' 2) תשמ"ו-1986</w:t>
      </w:r>
      <w:r w:rsidR="00B539EF">
        <w:rPr>
          <w:rFonts w:hint="cs"/>
          <w:sz w:val="20"/>
          <w:rtl/>
        </w:rPr>
        <w:t>; תחילתה ביום 15.4.1986</w:t>
      </w:r>
      <w:r w:rsidRPr="00B47B37">
        <w:rPr>
          <w:rFonts w:hint="cs"/>
          <w:sz w:val="20"/>
          <w:rtl/>
        </w:rPr>
        <w:t>.</w:t>
      </w:r>
    </w:p>
    <w:p w:rsidR="00BF0470" w:rsidRPr="00B47B37" w:rsidRDefault="00BF0470" w:rsidP="00BF04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Pr="00B47B37">
          <w:rPr>
            <w:rStyle w:val="Hyperlink"/>
            <w:sz w:val="20"/>
            <w:rtl/>
          </w:rPr>
          <w:t>ק"ת</w:t>
        </w:r>
        <w:r w:rsidRPr="00B47B37">
          <w:rPr>
            <w:rStyle w:val="Hyperlink"/>
            <w:rFonts w:hint="cs"/>
            <w:sz w:val="20"/>
            <w:rtl/>
          </w:rPr>
          <w:t xml:space="preserve"> תש</w:t>
        </w:r>
        <w:r w:rsidRPr="00B47B37">
          <w:rPr>
            <w:rStyle w:val="Hyperlink"/>
            <w:rFonts w:hint="cs"/>
            <w:sz w:val="20"/>
            <w:rtl/>
          </w:rPr>
          <w:t>מ"ז מס'</w:t>
        </w:r>
        <w:r w:rsidRPr="00B47B37">
          <w:rPr>
            <w:rStyle w:val="Hyperlink"/>
            <w:sz w:val="20"/>
            <w:rtl/>
          </w:rPr>
          <w:t xml:space="preserve"> 5021</w:t>
        </w:r>
      </w:hyperlink>
      <w:r w:rsidRPr="00B47B37">
        <w:rPr>
          <w:rFonts w:hint="cs"/>
          <w:sz w:val="20"/>
          <w:rtl/>
        </w:rPr>
        <w:t xml:space="preserve"> מיום </w:t>
      </w:r>
      <w:r w:rsidRPr="00B47B37">
        <w:rPr>
          <w:sz w:val="20"/>
          <w:rtl/>
        </w:rPr>
        <w:t>1.4.1987 עמ' 743</w:t>
      </w:r>
      <w:r w:rsidRPr="00B47B37">
        <w:rPr>
          <w:rFonts w:hint="cs"/>
          <w:sz w:val="20"/>
          <w:rtl/>
        </w:rPr>
        <w:t xml:space="preserve"> </w:t>
      </w:r>
      <w:r w:rsidRPr="00B47B37">
        <w:rPr>
          <w:sz w:val="20"/>
          <w:rtl/>
        </w:rPr>
        <w:t>–</w:t>
      </w:r>
      <w:r w:rsidRPr="00B47B37">
        <w:rPr>
          <w:rFonts w:hint="cs"/>
          <w:sz w:val="20"/>
          <w:rtl/>
        </w:rPr>
        <w:t xml:space="preserve"> הודעה תשמ"ז-1987.</w:t>
      </w:r>
    </w:p>
    <w:p w:rsidR="00BF0470" w:rsidRPr="00B47B37" w:rsidRDefault="00BF0470" w:rsidP="00BF04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Pr="00B47B37">
          <w:rPr>
            <w:rStyle w:val="Hyperlink"/>
            <w:sz w:val="20"/>
            <w:rtl/>
          </w:rPr>
          <w:t>ק"ת</w:t>
        </w:r>
        <w:r w:rsidRPr="00B47B37">
          <w:rPr>
            <w:rStyle w:val="Hyperlink"/>
            <w:rFonts w:hint="cs"/>
            <w:sz w:val="20"/>
            <w:rtl/>
          </w:rPr>
          <w:t xml:space="preserve"> תשמ"ח מס'</w:t>
        </w:r>
        <w:r w:rsidRPr="00B47B37">
          <w:rPr>
            <w:rStyle w:val="Hyperlink"/>
            <w:sz w:val="20"/>
            <w:rtl/>
          </w:rPr>
          <w:t xml:space="preserve"> 51</w:t>
        </w:r>
        <w:r w:rsidRPr="00B47B37">
          <w:rPr>
            <w:rStyle w:val="Hyperlink"/>
            <w:sz w:val="20"/>
            <w:rtl/>
          </w:rPr>
          <w:t>32</w:t>
        </w:r>
      </w:hyperlink>
      <w:r w:rsidRPr="00B47B37">
        <w:rPr>
          <w:rFonts w:hint="cs"/>
          <w:sz w:val="20"/>
          <w:rtl/>
        </w:rPr>
        <w:t xml:space="preserve"> מיום </w:t>
      </w:r>
      <w:r w:rsidRPr="00B47B37">
        <w:rPr>
          <w:sz w:val="20"/>
          <w:rtl/>
        </w:rPr>
        <w:t>8.9.1988 עמ' 1124</w:t>
      </w:r>
      <w:r w:rsidRPr="00B47B37">
        <w:rPr>
          <w:rFonts w:hint="cs"/>
          <w:sz w:val="20"/>
          <w:rtl/>
        </w:rPr>
        <w:t xml:space="preserve"> </w:t>
      </w:r>
      <w:r w:rsidRPr="00B47B37">
        <w:rPr>
          <w:sz w:val="20"/>
          <w:rtl/>
        </w:rPr>
        <w:t>–</w:t>
      </w:r>
      <w:r w:rsidRPr="00B47B37">
        <w:rPr>
          <w:rFonts w:hint="cs"/>
          <w:sz w:val="20"/>
          <w:rtl/>
        </w:rPr>
        <w:t xml:space="preserve"> הודעה תשמ"ח-1988.</w:t>
      </w:r>
    </w:p>
    <w:p w:rsidR="00BF0470" w:rsidRPr="00B47B37" w:rsidRDefault="00BF0470" w:rsidP="00BF04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Pr="00B47B37">
          <w:rPr>
            <w:rStyle w:val="Hyperlink"/>
            <w:sz w:val="20"/>
            <w:rtl/>
          </w:rPr>
          <w:t>ק"ת</w:t>
        </w:r>
        <w:r w:rsidRPr="00B47B37">
          <w:rPr>
            <w:rStyle w:val="Hyperlink"/>
            <w:rFonts w:hint="cs"/>
            <w:sz w:val="20"/>
            <w:rtl/>
          </w:rPr>
          <w:t xml:space="preserve"> </w:t>
        </w:r>
        <w:r w:rsidRPr="00B47B37">
          <w:rPr>
            <w:rStyle w:val="Hyperlink"/>
            <w:rFonts w:hint="cs"/>
            <w:sz w:val="20"/>
            <w:rtl/>
          </w:rPr>
          <w:t>תשנ"א מס'</w:t>
        </w:r>
        <w:r w:rsidRPr="00B47B37">
          <w:rPr>
            <w:rStyle w:val="Hyperlink"/>
            <w:sz w:val="20"/>
            <w:rtl/>
          </w:rPr>
          <w:t xml:space="preserve"> 5342</w:t>
        </w:r>
      </w:hyperlink>
      <w:r w:rsidRPr="00B47B37">
        <w:rPr>
          <w:rFonts w:hint="cs"/>
          <w:sz w:val="20"/>
          <w:rtl/>
        </w:rPr>
        <w:t xml:space="preserve"> מיום </w:t>
      </w:r>
      <w:r w:rsidRPr="00B47B37">
        <w:rPr>
          <w:sz w:val="20"/>
          <w:rtl/>
        </w:rPr>
        <w:t>21.3.1991 עמ' 757</w:t>
      </w:r>
      <w:r w:rsidRPr="00B47B37">
        <w:rPr>
          <w:rFonts w:hint="cs"/>
          <w:sz w:val="20"/>
          <w:rtl/>
        </w:rPr>
        <w:t xml:space="preserve"> </w:t>
      </w:r>
      <w:r w:rsidRPr="00B47B37">
        <w:rPr>
          <w:sz w:val="20"/>
          <w:rtl/>
        </w:rPr>
        <w:t>–</w:t>
      </w:r>
      <w:r w:rsidRPr="00B47B37">
        <w:rPr>
          <w:rFonts w:hint="cs"/>
          <w:sz w:val="20"/>
          <w:rtl/>
        </w:rPr>
        <w:t xml:space="preserve"> הודעה תשנ"א-1991</w:t>
      </w:r>
      <w:r w:rsidR="00B539EF">
        <w:rPr>
          <w:rFonts w:hint="cs"/>
          <w:sz w:val="20"/>
          <w:rtl/>
        </w:rPr>
        <w:t>; תחילתה ביום 1.4.1991</w:t>
      </w:r>
      <w:r w:rsidRPr="00B47B37">
        <w:rPr>
          <w:rFonts w:hint="cs"/>
          <w:sz w:val="20"/>
          <w:rtl/>
        </w:rPr>
        <w:t>.</w:t>
      </w:r>
    </w:p>
    <w:p w:rsidR="00BF0470" w:rsidRPr="00B47B37" w:rsidRDefault="00BF0470" w:rsidP="00BF04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Pr="00B47B37">
          <w:rPr>
            <w:rStyle w:val="Hyperlink"/>
            <w:sz w:val="20"/>
            <w:rtl/>
          </w:rPr>
          <w:t>ק"</w:t>
        </w:r>
        <w:r w:rsidRPr="00B47B37">
          <w:rPr>
            <w:rStyle w:val="Hyperlink"/>
            <w:sz w:val="20"/>
            <w:rtl/>
          </w:rPr>
          <w:t>ת</w:t>
        </w:r>
        <w:r w:rsidRPr="00B47B37">
          <w:rPr>
            <w:rStyle w:val="Hyperlink"/>
            <w:rFonts w:hint="cs"/>
            <w:sz w:val="20"/>
            <w:rtl/>
          </w:rPr>
          <w:t xml:space="preserve"> תשנ"ד מס'</w:t>
        </w:r>
        <w:r w:rsidRPr="00B47B37">
          <w:rPr>
            <w:rStyle w:val="Hyperlink"/>
            <w:sz w:val="20"/>
            <w:rtl/>
          </w:rPr>
          <w:t xml:space="preserve"> 5588</w:t>
        </w:r>
      </w:hyperlink>
      <w:r w:rsidRPr="00B47B37">
        <w:rPr>
          <w:rFonts w:hint="cs"/>
          <w:sz w:val="20"/>
          <w:rtl/>
        </w:rPr>
        <w:t xml:space="preserve"> מיום </w:t>
      </w:r>
      <w:r w:rsidRPr="00B47B37">
        <w:rPr>
          <w:sz w:val="20"/>
          <w:rtl/>
        </w:rPr>
        <w:t>24.3.1994 עמ' 753</w:t>
      </w:r>
      <w:r w:rsidRPr="00B47B37">
        <w:rPr>
          <w:rFonts w:hint="cs"/>
          <w:sz w:val="20"/>
          <w:rtl/>
        </w:rPr>
        <w:t xml:space="preserve"> </w:t>
      </w:r>
      <w:r w:rsidRPr="00B47B37">
        <w:rPr>
          <w:sz w:val="20"/>
          <w:rtl/>
        </w:rPr>
        <w:t>–</w:t>
      </w:r>
      <w:r w:rsidRPr="00B47B37">
        <w:rPr>
          <w:rFonts w:hint="cs"/>
          <w:sz w:val="20"/>
          <w:rtl/>
        </w:rPr>
        <w:t xml:space="preserve"> הודעה תשנ"ד-1994</w:t>
      </w:r>
      <w:r w:rsidR="00F27FC5">
        <w:rPr>
          <w:rFonts w:hint="cs"/>
          <w:sz w:val="20"/>
          <w:rtl/>
        </w:rPr>
        <w:t>; תחילתה ביום 1.4.1994</w:t>
      </w:r>
      <w:r w:rsidRPr="00B47B37">
        <w:rPr>
          <w:rFonts w:hint="cs"/>
          <w:sz w:val="20"/>
          <w:rtl/>
        </w:rPr>
        <w:t>.</w:t>
      </w:r>
    </w:p>
    <w:p w:rsidR="00BF0470" w:rsidRPr="00B47B37" w:rsidRDefault="00BF0470" w:rsidP="00BF04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Pr="00B47B37">
          <w:rPr>
            <w:rStyle w:val="Hyperlink"/>
            <w:sz w:val="20"/>
            <w:rtl/>
          </w:rPr>
          <w:t>ק"ת</w:t>
        </w:r>
        <w:r w:rsidRPr="00B47B37">
          <w:rPr>
            <w:rStyle w:val="Hyperlink"/>
            <w:rFonts w:hint="cs"/>
            <w:sz w:val="20"/>
            <w:rtl/>
          </w:rPr>
          <w:t xml:space="preserve"> תש</w:t>
        </w:r>
        <w:r w:rsidRPr="00B47B37">
          <w:rPr>
            <w:rStyle w:val="Hyperlink"/>
            <w:rFonts w:hint="cs"/>
            <w:sz w:val="20"/>
            <w:rtl/>
          </w:rPr>
          <w:t>נ"ה מס'</w:t>
        </w:r>
        <w:r w:rsidRPr="00B47B37">
          <w:rPr>
            <w:rStyle w:val="Hyperlink"/>
            <w:sz w:val="20"/>
            <w:rtl/>
          </w:rPr>
          <w:t xml:space="preserve"> 5670</w:t>
        </w:r>
      </w:hyperlink>
      <w:r w:rsidRPr="00B47B37">
        <w:rPr>
          <w:rFonts w:hint="cs"/>
          <w:sz w:val="20"/>
          <w:rtl/>
        </w:rPr>
        <w:t xml:space="preserve"> מיום </w:t>
      </w:r>
      <w:r w:rsidRPr="00B47B37">
        <w:rPr>
          <w:sz w:val="20"/>
          <w:rtl/>
        </w:rPr>
        <w:t>16.3.1995 עמ' 1239</w:t>
      </w:r>
      <w:r w:rsidRPr="00B47B37">
        <w:rPr>
          <w:rFonts w:hint="cs"/>
          <w:sz w:val="20"/>
          <w:rtl/>
        </w:rPr>
        <w:t xml:space="preserve"> </w:t>
      </w:r>
      <w:r w:rsidRPr="00B47B37">
        <w:rPr>
          <w:sz w:val="20"/>
          <w:rtl/>
        </w:rPr>
        <w:t>–</w:t>
      </w:r>
      <w:r w:rsidRPr="00B47B37">
        <w:rPr>
          <w:rFonts w:hint="cs"/>
          <w:sz w:val="20"/>
          <w:rtl/>
        </w:rPr>
        <w:t xml:space="preserve"> הודעה תשנ"ה-1995</w:t>
      </w:r>
      <w:r w:rsidR="005706CD">
        <w:rPr>
          <w:rFonts w:hint="cs"/>
          <w:sz w:val="20"/>
          <w:rtl/>
        </w:rPr>
        <w:t>; תחילתה ביום 1.4.1995</w:t>
      </w:r>
      <w:r w:rsidRPr="00B47B37">
        <w:rPr>
          <w:rFonts w:hint="cs"/>
          <w:sz w:val="20"/>
          <w:rtl/>
        </w:rPr>
        <w:t>.</w:t>
      </w:r>
    </w:p>
    <w:p w:rsidR="00BF0470" w:rsidRPr="00B47B37" w:rsidRDefault="00BF0470" w:rsidP="00BF04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sidRPr="00B47B37">
          <w:rPr>
            <w:rStyle w:val="Hyperlink"/>
            <w:sz w:val="20"/>
            <w:rtl/>
          </w:rPr>
          <w:t>ק"ת</w:t>
        </w:r>
        <w:r w:rsidRPr="00B47B37">
          <w:rPr>
            <w:rStyle w:val="Hyperlink"/>
            <w:rFonts w:hint="cs"/>
            <w:sz w:val="20"/>
            <w:rtl/>
          </w:rPr>
          <w:t xml:space="preserve"> תשנ"ו מ</w:t>
        </w:r>
        <w:r w:rsidRPr="00B47B37">
          <w:rPr>
            <w:rStyle w:val="Hyperlink"/>
            <w:rFonts w:hint="cs"/>
            <w:sz w:val="20"/>
            <w:rtl/>
          </w:rPr>
          <w:t>ס'</w:t>
        </w:r>
        <w:r w:rsidRPr="00B47B37">
          <w:rPr>
            <w:rStyle w:val="Hyperlink"/>
            <w:sz w:val="20"/>
            <w:rtl/>
          </w:rPr>
          <w:t xml:space="preserve"> 5737</w:t>
        </w:r>
      </w:hyperlink>
      <w:r w:rsidRPr="00B47B37">
        <w:rPr>
          <w:rFonts w:hint="cs"/>
          <w:sz w:val="20"/>
          <w:rtl/>
        </w:rPr>
        <w:t xml:space="preserve"> מיום </w:t>
      </w:r>
      <w:r w:rsidRPr="00B47B37">
        <w:rPr>
          <w:sz w:val="20"/>
          <w:rtl/>
        </w:rPr>
        <w:t>22.2.1996 עמ' 589</w:t>
      </w:r>
      <w:r w:rsidRPr="00B47B37">
        <w:rPr>
          <w:rFonts w:hint="cs"/>
          <w:sz w:val="20"/>
          <w:rtl/>
        </w:rPr>
        <w:t xml:space="preserve"> </w:t>
      </w:r>
      <w:r w:rsidRPr="00B47B37">
        <w:rPr>
          <w:sz w:val="20"/>
          <w:rtl/>
        </w:rPr>
        <w:t>–</w:t>
      </w:r>
      <w:r w:rsidRPr="00B47B37">
        <w:rPr>
          <w:rFonts w:hint="cs"/>
          <w:sz w:val="20"/>
          <w:rtl/>
        </w:rPr>
        <w:t xml:space="preserve"> הודעה תשנ"ו-1996</w:t>
      </w:r>
      <w:r w:rsidR="00D86615">
        <w:rPr>
          <w:rFonts w:hint="cs"/>
          <w:sz w:val="20"/>
          <w:rtl/>
        </w:rPr>
        <w:t>; תחילתה ביום 1.4.1996</w:t>
      </w:r>
      <w:r w:rsidRPr="00B47B37">
        <w:rPr>
          <w:rFonts w:hint="cs"/>
          <w:sz w:val="20"/>
          <w:rtl/>
        </w:rPr>
        <w:t>.</w:t>
      </w:r>
    </w:p>
    <w:p w:rsidR="00BF0470" w:rsidRPr="00B47B37" w:rsidRDefault="00BF0470" w:rsidP="00BF04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sidRPr="00B47B37">
          <w:rPr>
            <w:rStyle w:val="Hyperlink"/>
            <w:sz w:val="20"/>
            <w:rtl/>
          </w:rPr>
          <w:t>ק"ת</w:t>
        </w:r>
        <w:r w:rsidRPr="00B47B37">
          <w:rPr>
            <w:rStyle w:val="Hyperlink"/>
            <w:rFonts w:hint="cs"/>
            <w:sz w:val="20"/>
            <w:rtl/>
          </w:rPr>
          <w:t xml:space="preserve"> תשנ"ז מ</w:t>
        </w:r>
        <w:r w:rsidRPr="00B47B37">
          <w:rPr>
            <w:rStyle w:val="Hyperlink"/>
            <w:rFonts w:hint="cs"/>
            <w:sz w:val="20"/>
            <w:rtl/>
          </w:rPr>
          <w:t>ס'</w:t>
        </w:r>
        <w:r w:rsidRPr="00B47B37">
          <w:rPr>
            <w:rStyle w:val="Hyperlink"/>
            <w:sz w:val="20"/>
            <w:rtl/>
          </w:rPr>
          <w:t xml:space="preserve"> 5816</w:t>
        </w:r>
      </w:hyperlink>
      <w:r w:rsidRPr="00B47B37">
        <w:rPr>
          <w:rFonts w:hint="cs"/>
          <w:sz w:val="20"/>
          <w:rtl/>
        </w:rPr>
        <w:t xml:space="preserve"> מיום </w:t>
      </w:r>
      <w:r w:rsidRPr="00B47B37">
        <w:rPr>
          <w:sz w:val="20"/>
          <w:rtl/>
        </w:rPr>
        <w:t>6.3.1997 עמ' 470</w:t>
      </w:r>
      <w:r w:rsidRPr="00B47B37">
        <w:rPr>
          <w:rFonts w:hint="cs"/>
          <w:sz w:val="20"/>
          <w:rtl/>
        </w:rPr>
        <w:t xml:space="preserve"> </w:t>
      </w:r>
      <w:r w:rsidRPr="00B47B37">
        <w:rPr>
          <w:sz w:val="20"/>
          <w:rtl/>
        </w:rPr>
        <w:t>–</w:t>
      </w:r>
      <w:r w:rsidRPr="00B47B37">
        <w:rPr>
          <w:rFonts w:hint="cs"/>
          <w:sz w:val="20"/>
          <w:rtl/>
        </w:rPr>
        <w:t xml:space="preserve"> הודעה תשנ"ז-1997</w:t>
      </w:r>
      <w:r w:rsidR="00BA504A">
        <w:rPr>
          <w:rFonts w:hint="cs"/>
          <w:sz w:val="20"/>
          <w:rtl/>
        </w:rPr>
        <w:t>; תחילתה ביום 1.4.1997</w:t>
      </w:r>
      <w:r w:rsidRPr="00B47B37">
        <w:rPr>
          <w:rFonts w:hint="cs"/>
          <w:sz w:val="20"/>
          <w:rtl/>
        </w:rPr>
        <w:t>.</w:t>
      </w:r>
    </w:p>
    <w:p w:rsidR="00BF0470" w:rsidRPr="00B47B37" w:rsidRDefault="00BF0470" w:rsidP="00BF04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sidRPr="00B47B37">
          <w:rPr>
            <w:rStyle w:val="Hyperlink"/>
            <w:sz w:val="20"/>
            <w:rtl/>
          </w:rPr>
          <w:t>ק"ת</w:t>
        </w:r>
        <w:r w:rsidRPr="00B47B37">
          <w:rPr>
            <w:rStyle w:val="Hyperlink"/>
            <w:rFonts w:hint="cs"/>
            <w:sz w:val="20"/>
            <w:rtl/>
          </w:rPr>
          <w:t xml:space="preserve"> תשנ"ח </w:t>
        </w:r>
        <w:r w:rsidRPr="00B47B37">
          <w:rPr>
            <w:rStyle w:val="Hyperlink"/>
            <w:rFonts w:hint="cs"/>
            <w:sz w:val="20"/>
            <w:rtl/>
          </w:rPr>
          <w:t>מס'</w:t>
        </w:r>
        <w:r w:rsidRPr="00B47B37">
          <w:rPr>
            <w:rStyle w:val="Hyperlink"/>
            <w:sz w:val="20"/>
            <w:rtl/>
          </w:rPr>
          <w:t xml:space="preserve"> 5885</w:t>
        </w:r>
      </w:hyperlink>
      <w:r w:rsidRPr="00B47B37">
        <w:rPr>
          <w:rFonts w:hint="cs"/>
          <w:sz w:val="20"/>
          <w:rtl/>
        </w:rPr>
        <w:t xml:space="preserve"> מיום </w:t>
      </w:r>
      <w:r w:rsidRPr="00B47B37">
        <w:rPr>
          <w:sz w:val="20"/>
          <w:rtl/>
        </w:rPr>
        <w:t>5.3.1998 עמ' 502</w:t>
      </w:r>
      <w:r w:rsidRPr="00B47B37">
        <w:rPr>
          <w:rFonts w:hint="cs"/>
          <w:sz w:val="20"/>
          <w:rtl/>
        </w:rPr>
        <w:t xml:space="preserve"> </w:t>
      </w:r>
      <w:r w:rsidRPr="00B47B37">
        <w:rPr>
          <w:sz w:val="20"/>
          <w:rtl/>
        </w:rPr>
        <w:t>–</w:t>
      </w:r>
      <w:r w:rsidRPr="00B47B37">
        <w:rPr>
          <w:rFonts w:hint="cs"/>
          <w:sz w:val="20"/>
          <w:rtl/>
        </w:rPr>
        <w:t xml:space="preserve"> הודעה תשנ"ח-1998</w:t>
      </w:r>
      <w:r w:rsidR="00122B2D">
        <w:rPr>
          <w:rFonts w:hint="cs"/>
          <w:sz w:val="20"/>
          <w:rtl/>
        </w:rPr>
        <w:t>; תחילתה ביום 1.4.1998</w:t>
      </w:r>
      <w:r w:rsidRPr="00B47B37">
        <w:rPr>
          <w:rFonts w:hint="cs"/>
          <w:sz w:val="20"/>
          <w:rtl/>
        </w:rPr>
        <w:t>.</w:t>
      </w:r>
    </w:p>
    <w:p w:rsidR="00BF0470" w:rsidRPr="00B47B37" w:rsidRDefault="00BF0470" w:rsidP="00BF04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sidRPr="00B47B37">
          <w:rPr>
            <w:rStyle w:val="Hyperlink"/>
            <w:sz w:val="20"/>
            <w:rtl/>
          </w:rPr>
          <w:t>ק"ת</w:t>
        </w:r>
        <w:r w:rsidRPr="00B47B37">
          <w:rPr>
            <w:rStyle w:val="Hyperlink"/>
            <w:rFonts w:hint="cs"/>
            <w:sz w:val="20"/>
            <w:rtl/>
          </w:rPr>
          <w:t xml:space="preserve"> תשנ"ט מ</w:t>
        </w:r>
        <w:r w:rsidRPr="00B47B37">
          <w:rPr>
            <w:rStyle w:val="Hyperlink"/>
            <w:rFonts w:hint="cs"/>
            <w:sz w:val="20"/>
            <w:rtl/>
          </w:rPr>
          <w:t>ס'</w:t>
        </w:r>
        <w:r w:rsidRPr="00B47B37">
          <w:rPr>
            <w:rStyle w:val="Hyperlink"/>
            <w:sz w:val="20"/>
            <w:rtl/>
          </w:rPr>
          <w:t xml:space="preserve"> 5962</w:t>
        </w:r>
      </w:hyperlink>
      <w:r w:rsidRPr="00B47B37">
        <w:rPr>
          <w:rFonts w:hint="cs"/>
          <w:sz w:val="20"/>
          <w:rtl/>
        </w:rPr>
        <w:t xml:space="preserve"> מיום </w:t>
      </w:r>
      <w:r w:rsidRPr="00B47B37">
        <w:rPr>
          <w:sz w:val="20"/>
          <w:rtl/>
        </w:rPr>
        <w:t>28.3.1999 עמ' 565</w:t>
      </w:r>
      <w:r w:rsidRPr="00B47B37">
        <w:rPr>
          <w:rFonts w:hint="cs"/>
          <w:sz w:val="20"/>
          <w:rtl/>
        </w:rPr>
        <w:t xml:space="preserve"> </w:t>
      </w:r>
      <w:r w:rsidRPr="00B47B37">
        <w:rPr>
          <w:sz w:val="20"/>
          <w:rtl/>
        </w:rPr>
        <w:t>–</w:t>
      </w:r>
      <w:r w:rsidRPr="00B47B37">
        <w:rPr>
          <w:rFonts w:hint="cs"/>
          <w:sz w:val="20"/>
          <w:rtl/>
        </w:rPr>
        <w:t xml:space="preserve"> הודעה תשנ"ט-1999</w:t>
      </w:r>
      <w:r w:rsidR="0061092B">
        <w:rPr>
          <w:rFonts w:hint="cs"/>
          <w:sz w:val="20"/>
          <w:rtl/>
        </w:rPr>
        <w:t>; תחילתה ביום 1.4.1999</w:t>
      </w:r>
      <w:r w:rsidRPr="00B47B37">
        <w:rPr>
          <w:rFonts w:hint="cs"/>
          <w:sz w:val="20"/>
          <w:rtl/>
        </w:rPr>
        <w:t>.</w:t>
      </w:r>
    </w:p>
    <w:p w:rsidR="00BF0470" w:rsidRPr="00C93D95" w:rsidRDefault="00BF0470" w:rsidP="00BF04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sidRPr="00B47B37">
          <w:rPr>
            <w:rStyle w:val="Hyperlink"/>
            <w:sz w:val="20"/>
            <w:rtl/>
          </w:rPr>
          <w:t>ק"ת</w:t>
        </w:r>
        <w:r w:rsidRPr="00B47B37">
          <w:rPr>
            <w:rStyle w:val="Hyperlink"/>
            <w:rFonts w:hint="cs"/>
            <w:sz w:val="20"/>
            <w:rtl/>
          </w:rPr>
          <w:t xml:space="preserve"> תש"ס מ</w:t>
        </w:r>
        <w:r w:rsidRPr="00B47B37">
          <w:rPr>
            <w:rStyle w:val="Hyperlink"/>
            <w:rFonts w:hint="cs"/>
            <w:sz w:val="20"/>
            <w:rtl/>
          </w:rPr>
          <w:t>ס'</w:t>
        </w:r>
        <w:r w:rsidRPr="00B47B37">
          <w:rPr>
            <w:rStyle w:val="Hyperlink"/>
            <w:sz w:val="20"/>
            <w:rtl/>
          </w:rPr>
          <w:t xml:space="preserve"> 6021</w:t>
        </w:r>
      </w:hyperlink>
      <w:r w:rsidRPr="00B47B37">
        <w:rPr>
          <w:rFonts w:hint="cs"/>
          <w:sz w:val="20"/>
          <w:rtl/>
        </w:rPr>
        <w:t xml:space="preserve"> מיום </w:t>
      </w:r>
      <w:r w:rsidRPr="00B47B37">
        <w:rPr>
          <w:sz w:val="20"/>
          <w:rtl/>
        </w:rPr>
        <w:t>28.2.2000 עמ' 364</w:t>
      </w:r>
      <w:r w:rsidRPr="00B47B37">
        <w:rPr>
          <w:rFonts w:hint="cs"/>
          <w:sz w:val="20"/>
          <w:rtl/>
        </w:rPr>
        <w:t xml:space="preserve"> </w:t>
      </w:r>
      <w:r w:rsidRPr="00B47B37">
        <w:rPr>
          <w:sz w:val="20"/>
          <w:rtl/>
        </w:rPr>
        <w:t>–</w:t>
      </w:r>
      <w:r w:rsidRPr="00B47B37">
        <w:rPr>
          <w:rFonts w:hint="cs"/>
          <w:sz w:val="20"/>
          <w:rtl/>
        </w:rPr>
        <w:t xml:space="preserve"> הודעה תש"ס-2000</w:t>
      </w:r>
      <w:r w:rsidR="00BB64C4">
        <w:rPr>
          <w:rFonts w:hint="cs"/>
          <w:sz w:val="20"/>
          <w:rtl/>
        </w:rPr>
        <w:t>; תחילתה ביום 2.4.2000</w:t>
      </w:r>
      <w:r w:rsidRPr="00B47B37">
        <w:rPr>
          <w:rFonts w:hint="cs"/>
          <w:sz w:val="20"/>
          <w:rtl/>
        </w:rPr>
        <w:t>.</w:t>
      </w:r>
    </w:p>
    <w:p w:rsidR="00BF0470" w:rsidRDefault="00BF0470" w:rsidP="00BF04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sidRPr="00E54D68">
          <w:rPr>
            <w:rStyle w:val="Hyperlink"/>
            <w:rFonts w:hint="cs"/>
            <w:sz w:val="20"/>
            <w:rtl/>
          </w:rPr>
          <w:t xml:space="preserve">ק"ת תשס"ג </w:t>
        </w:r>
        <w:r w:rsidRPr="00E54D68">
          <w:rPr>
            <w:rStyle w:val="Hyperlink"/>
            <w:rFonts w:hint="cs"/>
            <w:sz w:val="20"/>
            <w:rtl/>
          </w:rPr>
          <w:t xml:space="preserve">מס' </w:t>
        </w:r>
        <w:r w:rsidRPr="00E54D68">
          <w:rPr>
            <w:rStyle w:val="Hyperlink"/>
            <w:rFonts w:hint="cs"/>
            <w:sz w:val="20"/>
            <w:rtl/>
          </w:rPr>
          <w:t>6247</w:t>
        </w:r>
      </w:hyperlink>
      <w:r>
        <w:rPr>
          <w:rFonts w:hint="cs"/>
          <w:sz w:val="20"/>
          <w:rtl/>
        </w:rPr>
        <w:t xml:space="preserve"> מיום 30.6.2003 עמ' 814 </w:t>
      </w:r>
      <w:r>
        <w:rPr>
          <w:sz w:val="20"/>
          <w:rtl/>
        </w:rPr>
        <w:t>–</w:t>
      </w:r>
      <w:r>
        <w:rPr>
          <w:rFonts w:hint="cs"/>
          <w:sz w:val="20"/>
          <w:rtl/>
        </w:rPr>
        <w:t xml:space="preserve"> הודעה תשס"ג-2003; תחילתה ביום 1.4.2003.</w:t>
      </w:r>
    </w:p>
    <w:p w:rsidR="000A740D" w:rsidRDefault="00DB6DDD" w:rsidP="000A740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sidR="00E75306" w:rsidRPr="00DB6DDD">
          <w:rPr>
            <w:rStyle w:val="Hyperlink"/>
            <w:rFonts w:hint="cs"/>
            <w:sz w:val="20"/>
            <w:rtl/>
          </w:rPr>
          <w:t>ק"ת תשס"ט</w:t>
        </w:r>
        <w:r w:rsidR="003271D2">
          <w:rPr>
            <w:rStyle w:val="Hyperlink"/>
            <w:rFonts w:hint="cs"/>
            <w:sz w:val="20"/>
            <w:rtl/>
          </w:rPr>
          <w:t>:</w:t>
        </w:r>
        <w:r w:rsidR="00E75306" w:rsidRPr="00DB6DDD">
          <w:rPr>
            <w:rStyle w:val="Hyperlink"/>
            <w:rFonts w:hint="cs"/>
            <w:sz w:val="20"/>
            <w:rtl/>
          </w:rPr>
          <w:t xml:space="preserve"> מס' 6762</w:t>
        </w:r>
      </w:hyperlink>
      <w:r w:rsidR="00E75306">
        <w:rPr>
          <w:rFonts w:hint="cs"/>
          <w:sz w:val="20"/>
          <w:rtl/>
        </w:rPr>
        <w:t xml:space="preserve"> מיום 3.3.2009 עמ' 586 </w:t>
      </w:r>
      <w:r w:rsidR="00E75306">
        <w:rPr>
          <w:sz w:val="20"/>
          <w:rtl/>
        </w:rPr>
        <w:t>–</w:t>
      </w:r>
      <w:r w:rsidR="00E75306">
        <w:rPr>
          <w:rFonts w:hint="cs"/>
          <w:sz w:val="20"/>
          <w:rtl/>
        </w:rPr>
        <w:t xml:space="preserve"> תק' תשס"ט-2009.</w:t>
      </w:r>
      <w:r w:rsidR="003271D2">
        <w:rPr>
          <w:rFonts w:hint="cs"/>
          <w:sz w:val="20"/>
          <w:rtl/>
        </w:rPr>
        <w:t xml:space="preserve"> </w:t>
      </w:r>
      <w:hyperlink r:id="rId21" w:history="1">
        <w:r w:rsidR="003271D2" w:rsidRPr="000A740D">
          <w:rPr>
            <w:rStyle w:val="Hyperlink"/>
            <w:rFonts w:hint="cs"/>
            <w:sz w:val="20"/>
            <w:rtl/>
          </w:rPr>
          <w:t>מס' 6771</w:t>
        </w:r>
      </w:hyperlink>
      <w:r w:rsidR="003271D2">
        <w:rPr>
          <w:rFonts w:hint="cs"/>
          <w:sz w:val="20"/>
          <w:rtl/>
        </w:rPr>
        <w:t xml:space="preserve"> מיום 1.4.2009 עמ' 833 </w:t>
      </w:r>
      <w:r w:rsidR="003271D2">
        <w:rPr>
          <w:sz w:val="20"/>
          <w:rtl/>
        </w:rPr>
        <w:t>–</w:t>
      </w:r>
      <w:r w:rsidR="003271D2">
        <w:rPr>
          <w:rFonts w:hint="cs"/>
          <w:sz w:val="20"/>
          <w:rtl/>
        </w:rPr>
        <w:t xml:space="preserve"> הודעה תשס"ט-2009; תחילתה ביום 1.4.2009.</w:t>
      </w:r>
    </w:p>
    <w:p w:rsidR="00A332A3" w:rsidRDefault="00A332A3" w:rsidP="00A332A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 w:history="1">
        <w:r w:rsidR="00616503" w:rsidRPr="00A332A3">
          <w:rPr>
            <w:rStyle w:val="Hyperlink"/>
            <w:rFonts w:hint="cs"/>
            <w:sz w:val="20"/>
            <w:rtl/>
          </w:rPr>
          <w:t>ק"ת תש"ע מס' 6912</w:t>
        </w:r>
      </w:hyperlink>
      <w:r w:rsidR="00616503">
        <w:rPr>
          <w:rFonts w:hint="cs"/>
          <w:sz w:val="20"/>
          <w:rtl/>
        </w:rPr>
        <w:t xml:space="preserve"> מיום 26.7.2010 עמ' 1428 </w:t>
      </w:r>
      <w:r w:rsidR="00616503">
        <w:rPr>
          <w:sz w:val="20"/>
          <w:rtl/>
        </w:rPr>
        <w:t>–</w:t>
      </w:r>
      <w:r w:rsidR="00616503">
        <w:rPr>
          <w:rFonts w:hint="cs"/>
          <w:sz w:val="20"/>
          <w:rtl/>
        </w:rPr>
        <w:t xml:space="preserve"> הודעה תש"ע-2010; תחילתה ביום 1.4.2010 ור' הערה בדבר תיקון טעות חישוב בהודעה תשס"ט-2009.</w:t>
      </w:r>
    </w:p>
    <w:p w:rsidR="003C7039" w:rsidRPr="00BF0470" w:rsidRDefault="003C7039" w:rsidP="003C703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23" w:history="1">
        <w:r w:rsidR="00886825" w:rsidRPr="003C7039">
          <w:rPr>
            <w:rStyle w:val="Hyperlink"/>
            <w:rFonts w:hint="cs"/>
            <w:sz w:val="20"/>
            <w:rtl/>
          </w:rPr>
          <w:t>ק"ת תשע"א מס' 7016</w:t>
        </w:r>
      </w:hyperlink>
      <w:r w:rsidR="00886825">
        <w:rPr>
          <w:rFonts w:hint="cs"/>
          <w:sz w:val="20"/>
          <w:rtl/>
        </w:rPr>
        <w:t xml:space="preserve"> מיום 14.7.2011 עמ' 1173 </w:t>
      </w:r>
      <w:r w:rsidR="00886825">
        <w:rPr>
          <w:sz w:val="20"/>
          <w:rtl/>
        </w:rPr>
        <w:t>–</w:t>
      </w:r>
      <w:r w:rsidR="00886825">
        <w:rPr>
          <w:rFonts w:hint="cs"/>
          <w:sz w:val="20"/>
          <w:rtl/>
        </w:rPr>
        <w:t xml:space="preserve"> הודעה תשע"א-2011; תחילתה ביום 1.4.2011.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3D95" w:rsidRDefault="00C93D9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סדר הדין (פיצויים בשל מעצר או מאסר), תשמ"ב–1982</w:t>
    </w:r>
  </w:p>
  <w:p w:rsidR="00C93D95" w:rsidRDefault="00C93D9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93D95" w:rsidRDefault="00C93D9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3D95" w:rsidRDefault="00C93D9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סדר הדין (פיצויים בשל מעצר או מאסר), תשמ"ב</w:t>
    </w:r>
    <w:r>
      <w:rPr>
        <w:rFonts w:hAnsi="FrankRuehl" w:cs="FrankRuehl" w:hint="cs"/>
        <w:color w:val="000000"/>
        <w:sz w:val="28"/>
        <w:szCs w:val="28"/>
        <w:rtl/>
      </w:rPr>
      <w:t>-</w:t>
    </w:r>
    <w:r>
      <w:rPr>
        <w:rFonts w:hAnsi="FrankRuehl" w:cs="FrankRuehl"/>
        <w:color w:val="000000"/>
        <w:sz w:val="28"/>
        <w:szCs w:val="28"/>
        <w:rtl/>
      </w:rPr>
      <w:t>1982</w:t>
    </w:r>
  </w:p>
  <w:p w:rsidR="00C93D95" w:rsidRDefault="00C93D9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93D95" w:rsidRDefault="00C93D9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4D68"/>
    <w:rsid w:val="000A740D"/>
    <w:rsid w:val="000C6B5B"/>
    <w:rsid w:val="00122B2D"/>
    <w:rsid w:val="003271D2"/>
    <w:rsid w:val="00335D47"/>
    <w:rsid w:val="003C7039"/>
    <w:rsid w:val="00416B8F"/>
    <w:rsid w:val="00465386"/>
    <w:rsid w:val="004B686E"/>
    <w:rsid w:val="005706CD"/>
    <w:rsid w:val="005B158D"/>
    <w:rsid w:val="005F6B20"/>
    <w:rsid w:val="0061092B"/>
    <w:rsid w:val="00616503"/>
    <w:rsid w:val="00647C87"/>
    <w:rsid w:val="006C6473"/>
    <w:rsid w:val="007201A1"/>
    <w:rsid w:val="007832DF"/>
    <w:rsid w:val="007937F2"/>
    <w:rsid w:val="007A382E"/>
    <w:rsid w:val="00880AB6"/>
    <w:rsid w:val="00886825"/>
    <w:rsid w:val="00924857"/>
    <w:rsid w:val="00953DD5"/>
    <w:rsid w:val="00970BE0"/>
    <w:rsid w:val="009713C5"/>
    <w:rsid w:val="009F307A"/>
    <w:rsid w:val="00A332A3"/>
    <w:rsid w:val="00A42A50"/>
    <w:rsid w:val="00B47B37"/>
    <w:rsid w:val="00B539EF"/>
    <w:rsid w:val="00BA504A"/>
    <w:rsid w:val="00BA59D1"/>
    <w:rsid w:val="00BB64C4"/>
    <w:rsid w:val="00BF0470"/>
    <w:rsid w:val="00C93D95"/>
    <w:rsid w:val="00D57087"/>
    <w:rsid w:val="00D86615"/>
    <w:rsid w:val="00DB6DDD"/>
    <w:rsid w:val="00E20B41"/>
    <w:rsid w:val="00E54D68"/>
    <w:rsid w:val="00E75306"/>
    <w:rsid w:val="00E81416"/>
    <w:rsid w:val="00EA5AB8"/>
    <w:rsid w:val="00EB3A6D"/>
    <w:rsid w:val="00F20EEB"/>
    <w:rsid w:val="00F27FC5"/>
    <w:rsid w:val="00F323F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552725F-6BC5-45EA-8283-2EDFBD6D9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5">
    <w:name w:val="P05"/>
    <w:basedOn w:val="P00"/>
    <w:pPr>
      <w:ind w:right="2381" w:hanging="238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C93D95"/>
    <w:rPr>
      <w:color w:val="800080"/>
      <w:u w:val="single"/>
    </w:rPr>
  </w:style>
  <w:style w:type="paragraph" w:styleId="a5">
    <w:name w:val="footnote text"/>
    <w:basedOn w:val="a"/>
    <w:semiHidden/>
    <w:rsid w:val="00BF0470"/>
    <w:rPr>
      <w:sz w:val="20"/>
      <w:szCs w:val="20"/>
    </w:rPr>
  </w:style>
  <w:style w:type="character" w:styleId="a6">
    <w:name w:val="footnote reference"/>
    <w:basedOn w:val="a0"/>
    <w:semiHidden/>
    <w:rsid w:val="00BF04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021.pdf" TargetMode="External"/><Relationship Id="rId18" Type="http://schemas.openxmlformats.org/officeDocument/2006/relationships/hyperlink" Target="http://www.nevo.co.il/Law_word/law06/TAK-5737.pdf" TargetMode="External"/><Relationship Id="rId26" Type="http://schemas.openxmlformats.org/officeDocument/2006/relationships/hyperlink" Target="http://www.nevo.co.il/Law_word/law06/tak-7016.pdf" TargetMode="External"/><Relationship Id="rId3" Type="http://schemas.openxmlformats.org/officeDocument/2006/relationships/webSettings" Target="webSettings.xml"/><Relationship Id="rId21" Type="http://schemas.openxmlformats.org/officeDocument/2006/relationships/hyperlink" Target="http://www.nevo.co.il/Law_word/law06/TAK-5962.pdf" TargetMode="External"/><Relationship Id="rId34" Type="http://schemas.openxmlformats.org/officeDocument/2006/relationships/theme" Target="theme/theme1.xml"/><Relationship Id="rId7" Type="http://schemas.openxmlformats.org/officeDocument/2006/relationships/hyperlink" Target="http://www.nevo.co.il/Law_word/law06/TAK-4486.pdf" TargetMode="External"/><Relationship Id="rId12" Type="http://schemas.openxmlformats.org/officeDocument/2006/relationships/hyperlink" Target="http://www.nevo.co.il/Law_word/law06/TAK-4925.pdf" TargetMode="External"/><Relationship Id="rId17" Type="http://schemas.openxmlformats.org/officeDocument/2006/relationships/hyperlink" Target="http://www.nevo.co.il/Law_word/law06/TAK-5670.pdf" TargetMode="External"/><Relationship Id="rId25" Type="http://schemas.openxmlformats.org/officeDocument/2006/relationships/hyperlink" Target="http://www.nevo.co.il/Law_html/law06/tak-6912.pdf"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5583.pdf" TargetMode="External"/><Relationship Id="rId20" Type="http://schemas.openxmlformats.org/officeDocument/2006/relationships/hyperlink" Target="http://www.nevo.co.il/Law_word/law06/TAK-5885.pdf"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6762.pdf" TargetMode="External"/><Relationship Id="rId11" Type="http://schemas.openxmlformats.org/officeDocument/2006/relationships/hyperlink" Target="http://www.nevo.co.il/Law_word/law06/TAK-4925.pdf" TargetMode="External"/><Relationship Id="rId24" Type="http://schemas.openxmlformats.org/officeDocument/2006/relationships/hyperlink" Target="http://www.nevo.co.il/Law_word/law06/TAK-6771.pdf"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5342.pdf" TargetMode="External"/><Relationship Id="rId23" Type="http://schemas.openxmlformats.org/officeDocument/2006/relationships/hyperlink" Target="http://www.nevo.co.il/Law_word/law06/TAK-6247.pdf"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_word/law06/TAK-4916.pdf" TargetMode="External"/><Relationship Id="rId19" Type="http://schemas.openxmlformats.org/officeDocument/2006/relationships/hyperlink" Target="http://www.nevo.co.il/Law_word/law06/TAK-5816.pdf"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4794.pdf" TargetMode="External"/><Relationship Id="rId14" Type="http://schemas.openxmlformats.org/officeDocument/2006/relationships/hyperlink" Target="http://www.nevo.co.il/Law_word/law06/TAK-5132.pdf" TargetMode="External"/><Relationship Id="rId22" Type="http://schemas.openxmlformats.org/officeDocument/2006/relationships/hyperlink" Target="http://www.nevo.co.il/Law_word/law06/TAK-6021.pdf" TargetMode="External"/><Relationship Id="rId27" Type="http://schemas.openxmlformats.org/officeDocument/2006/relationships/hyperlink" Target="http://www.nevo.co.il/advertisements/nevo-100.doc" TargetMode="External"/><Relationship Id="rId30" Type="http://schemas.openxmlformats.org/officeDocument/2006/relationships/header" Target="header2.xml"/><Relationship Id="rId8" Type="http://schemas.openxmlformats.org/officeDocument/2006/relationships/hyperlink" Target="http://www.nevo.co.il/Law_word/law06/TAK-464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925.pdf" TargetMode="External"/><Relationship Id="rId13" Type="http://schemas.openxmlformats.org/officeDocument/2006/relationships/hyperlink" Target="http://www.nevo.co.il/Law_word/law06/TAK-5670.pdf" TargetMode="External"/><Relationship Id="rId18" Type="http://schemas.openxmlformats.org/officeDocument/2006/relationships/hyperlink" Target="http://www.nevo.co.il/Law_word/law06/TAK-6021.pdf" TargetMode="External"/><Relationship Id="rId3" Type="http://schemas.openxmlformats.org/officeDocument/2006/relationships/hyperlink" Target="http://www.nevo.co.il/Law_word/law06/TAK-4486.pdf" TargetMode="External"/><Relationship Id="rId21" Type="http://schemas.openxmlformats.org/officeDocument/2006/relationships/hyperlink" Target="http://www.nevo.co.il/Law_word/law06/tak-6771.pdf" TargetMode="External"/><Relationship Id="rId7" Type="http://schemas.openxmlformats.org/officeDocument/2006/relationships/hyperlink" Target="http://www.nevo.co.il/Law_word/law06/TAK-4925.pdf" TargetMode="External"/><Relationship Id="rId12" Type="http://schemas.openxmlformats.org/officeDocument/2006/relationships/hyperlink" Target="http://www.nevo.co.il/Law_word/law06/TAK-5588.pdf" TargetMode="External"/><Relationship Id="rId17" Type="http://schemas.openxmlformats.org/officeDocument/2006/relationships/hyperlink" Target="http://www.nevo.co.il/Law_word/law06/TAK-5962.pdf" TargetMode="External"/><Relationship Id="rId2" Type="http://schemas.openxmlformats.org/officeDocument/2006/relationships/hyperlink" Target="http://www.nevo.co.il/Law_word/law06/tak-4385.pdf" TargetMode="External"/><Relationship Id="rId16" Type="http://schemas.openxmlformats.org/officeDocument/2006/relationships/hyperlink" Target="http://www.nevo.co.il/Law_word/law06/TAK-5885.pdf" TargetMode="External"/><Relationship Id="rId20" Type="http://schemas.openxmlformats.org/officeDocument/2006/relationships/hyperlink" Target="http://www.nevo.co.il/Law_word/law06/tak-6762.pdf" TargetMode="External"/><Relationship Id="rId1" Type="http://schemas.openxmlformats.org/officeDocument/2006/relationships/hyperlink" Target="http://www.nevo.co.il/Law_word/law06/TAK-4377.pdf" TargetMode="External"/><Relationship Id="rId6" Type="http://schemas.openxmlformats.org/officeDocument/2006/relationships/hyperlink" Target="http://www.nevo.co.il/Law_word/law06/TAK-4916.pdf" TargetMode="External"/><Relationship Id="rId11" Type="http://schemas.openxmlformats.org/officeDocument/2006/relationships/hyperlink" Target="http://www.nevo.co.il/Law_word/law06/TAK-5342.pdf" TargetMode="External"/><Relationship Id="rId5" Type="http://schemas.openxmlformats.org/officeDocument/2006/relationships/hyperlink" Target="http://www.nevo.co.il/Law_word/law06/TAK-4794.pdf" TargetMode="External"/><Relationship Id="rId15" Type="http://schemas.openxmlformats.org/officeDocument/2006/relationships/hyperlink" Target="http://www.nevo.co.il/Law_word/law06/TAK-5816.pdf" TargetMode="External"/><Relationship Id="rId23" Type="http://schemas.openxmlformats.org/officeDocument/2006/relationships/hyperlink" Target="http://www.nevo.co.il/Law_word/law06/TAK-7016.pdf" TargetMode="External"/><Relationship Id="rId10" Type="http://schemas.openxmlformats.org/officeDocument/2006/relationships/hyperlink" Target="http://www.nevo.co.il/Law_word/law06/TAK-5132.pdf" TargetMode="External"/><Relationship Id="rId19" Type="http://schemas.openxmlformats.org/officeDocument/2006/relationships/hyperlink" Target="http://www.nevo.co.il/Law_word/law06/TAK-6247.pdf" TargetMode="External"/><Relationship Id="rId4" Type="http://schemas.openxmlformats.org/officeDocument/2006/relationships/hyperlink" Target="http://www.nevo.co.il/Law_word/law06/TAK-4641.pdf" TargetMode="External"/><Relationship Id="rId9" Type="http://schemas.openxmlformats.org/officeDocument/2006/relationships/hyperlink" Target="http://www.nevo.co.il/Law_word/law06/TAK-5021.pdf" TargetMode="External"/><Relationship Id="rId14" Type="http://schemas.openxmlformats.org/officeDocument/2006/relationships/hyperlink" Target="http://www.nevo.co.il/Law_word/law06/TAK-5737.pdf" TargetMode="External"/><Relationship Id="rId22" Type="http://schemas.openxmlformats.org/officeDocument/2006/relationships/hyperlink" Target="http://www.nevo.co.il/Law_word/law06/tak-69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2917</Words>
  <Characters>16631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19509</CharactersWithSpaces>
  <SharedDoc>false</SharedDoc>
  <HLinks>
    <vt:vector size="354" baseType="variant">
      <vt:variant>
        <vt:i4>393283</vt:i4>
      </vt:variant>
      <vt:variant>
        <vt:i4>144</vt:i4>
      </vt:variant>
      <vt:variant>
        <vt:i4>0</vt:i4>
      </vt:variant>
      <vt:variant>
        <vt:i4>5</vt:i4>
      </vt:variant>
      <vt:variant>
        <vt:lpwstr>http://www.nevo.co.il/advertisements/nevo-100.doc</vt:lpwstr>
      </vt:variant>
      <vt:variant>
        <vt:lpwstr/>
      </vt:variant>
      <vt:variant>
        <vt:i4>393283</vt:i4>
      </vt:variant>
      <vt:variant>
        <vt:i4>141</vt:i4>
      </vt:variant>
      <vt:variant>
        <vt:i4>0</vt:i4>
      </vt:variant>
      <vt:variant>
        <vt:i4>5</vt:i4>
      </vt:variant>
      <vt:variant>
        <vt:lpwstr>http://www.nevo.co.il/advertisements/nevo-100.doc</vt:lpwstr>
      </vt:variant>
      <vt:variant>
        <vt:lpwstr/>
      </vt:variant>
      <vt:variant>
        <vt:i4>8323086</vt:i4>
      </vt:variant>
      <vt:variant>
        <vt:i4>138</vt:i4>
      </vt:variant>
      <vt:variant>
        <vt:i4>0</vt:i4>
      </vt:variant>
      <vt:variant>
        <vt:i4>5</vt:i4>
      </vt:variant>
      <vt:variant>
        <vt:lpwstr>http://www.nevo.co.il/Law_word/law06/tak-7016.pdf</vt:lpwstr>
      </vt:variant>
      <vt:variant>
        <vt:lpwstr/>
      </vt:variant>
      <vt:variant>
        <vt:i4>7143427</vt:i4>
      </vt:variant>
      <vt:variant>
        <vt:i4>135</vt:i4>
      </vt:variant>
      <vt:variant>
        <vt:i4>0</vt:i4>
      </vt:variant>
      <vt:variant>
        <vt:i4>5</vt:i4>
      </vt:variant>
      <vt:variant>
        <vt:lpwstr>http://www.nevo.co.il/Law_html/law06/tak-6912.pdf</vt:lpwstr>
      </vt:variant>
      <vt:variant>
        <vt:lpwstr/>
      </vt:variant>
      <vt:variant>
        <vt:i4>7864334</vt:i4>
      </vt:variant>
      <vt:variant>
        <vt:i4>132</vt:i4>
      </vt:variant>
      <vt:variant>
        <vt:i4>0</vt:i4>
      </vt:variant>
      <vt:variant>
        <vt:i4>5</vt:i4>
      </vt:variant>
      <vt:variant>
        <vt:lpwstr>http://www.nevo.co.il/Law_word/law06/TAK-6771.pdf</vt:lpwstr>
      </vt:variant>
      <vt:variant>
        <vt:lpwstr/>
      </vt:variant>
      <vt:variant>
        <vt:i4>8060941</vt:i4>
      </vt:variant>
      <vt:variant>
        <vt:i4>129</vt:i4>
      </vt:variant>
      <vt:variant>
        <vt:i4>0</vt:i4>
      </vt:variant>
      <vt:variant>
        <vt:i4>5</vt:i4>
      </vt:variant>
      <vt:variant>
        <vt:lpwstr>http://www.nevo.co.il/Law_word/law06/TAK-6247.pdf</vt:lpwstr>
      </vt:variant>
      <vt:variant>
        <vt:lpwstr/>
      </vt:variant>
      <vt:variant>
        <vt:i4>8192009</vt:i4>
      </vt:variant>
      <vt:variant>
        <vt:i4>126</vt:i4>
      </vt:variant>
      <vt:variant>
        <vt:i4>0</vt:i4>
      </vt:variant>
      <vt:variant>
        <vt:i4>5</vt:i4>
      </vt:variant>
      <vt:variant>
        <vt:lpwstr>http://www.nevo.co.il/Law_word/law06/TAK-6021.pdf</vt:lpwstr>
      </vt:variant>
      <vt:variant>
        <vt:lpwstr/>
      </vt:variant>
      <vt:variant>
        <vt:i4>7995395</vt:i4>
      </vt:variant>
      <vt:variant>
        <vt:i4>123</vt:i4>
      </vt:variant>
      <vt:variant>
        <vt:i4>0</vt:i4>
      </vt:variant>
      <vt:variant>
        <vt:i4>5</vt:i4>
      </vt:variant>
      <vt:variant>
        <vt:lpwstr>http://www.nevo.co.il/Law_word/law06/TAK-5962.pdf</vt:lpwstr>
      </vt:variant>
      <vt:variant>
        <vt:lpwstr/>
      </vt:variant>
      <vt:variant>
        <vt:i4>7602181</vt:i4>
      </vt:variant>
      <vt:variant>
        <vt:i4>120</vt:i4>
      </vt:variant>
      <vt:variant>
        <vt:i4>0</vt:i4>
      </vt:variant>
      <vt:variant>
        <vt:i4>5</vt:i4>
      </vt:variant>
      <vt:variant>
        <vt:lpwstr>http://www.nevo.co.il/Law_word/law06/TAK-5885.pdf</vt:lpwstr>
      </vt:variant>
      <vt:variant>
        <vt:lpwstr/>
      </vt:variant>
      <vt:variant>
        <vt:i4>8192006</vt:i4>
      </vt:variant>
      <vt:variant>
        <vt:i4>117</vt:i4>
      </vt:variant>
      <vt:variant>
        <vt:i4>0</vt:i4>
      </vt:variant>
      <vt:variant>
        <vt:i4>5</vt:i4>
      </vt:variant>
      <vt:variant>
        <vt:lpwstr>http://www.nevo.co.il/Law_word/law06/TAK-5816.pdf</vt:lpwstr>
      </vt:variant>
      <vt:variant>
        <vt:lpwstr/>
      </vt:variant>
      <vt:variant>
        <vt:i4>8323080</vt:i4>
      </vt:variant>
      <vt:variant>
        <vt:i4>114</vt:i4>
      </vt:variant>
      <vt:variant>
        <vt:i4>0</vt:i4>
      </vt:variant>
      <vt:variant>
        <vt:i4>5</vt:i4>
      </vt:variant>
      <vt:variant>
        <vt:lpwstr>http://www.nevo.co.il/Law_word/law06/TAK-5737.pdf</vt:lpwstr>
      </vt:variant>
      <vt:variant>
        <vt:lpwstr/>
      </vt:variant>
      <vt:variant>
        <vt:i4>8060942</vt:i4>
      </vt:variant>
      <vt:variant>
        <vt:i4>111</vt:i4>
      </vt:variant>
      <vt:variant>
        <vt:i4>0</vt:i4>
      </vt:variant>
      <vt:variant>
        <vt:i4>5</vt:i4>
      </vt:variant>
      <vt:variant>
        <vt:lpwstr>http://www.nevo.co.il/Law_word/law06/TAK-5670.pdf</vt:lpwstr>
      </vt:variant>
      <vt:variant>
        <vt:lpwstr/>
      </vt:variant>
      <vt:variant>
        <vt:i4>7602190</vt:i4>
      </vt:variant>
      <vt:variant>
        <vt:i4>108</vt:i4>
      </vt:variant>
      <vt:variant>
        <vt:i4>0</vt:i4>
      </vt:variant>
      <vt:variant>
        <vt:i4>5</vt:i4>
      </vt:variant>
      <vt:variant>
        <vt:lpwstr>http://www.nevo.co.il/Law_word/law06/TAK-5583.pdf</vt:lpwstr>
      </vt:variant>
      <vt:variant>
        <vt:lpwstr/>
      </vt:variant>
      <vt:variant>
        <vt:i4>7864329</vt:i4>
      </vt:variant>
      <vt:variant>
        <vt:i4>105</vt:i4>
      </vt:variant>
      <vt:variant>
        <vt:i4>0</vt:i4>
      </vt:variant>
      <vt:variant>
        <vt:i4>5</vt:i4>
      </vt:variant>
      <vt:variant>
        <vt:lpwstr>http://www.nevo.co.il/Law_word/law06/TAK-5342.pdf</vt:lpwstr>
      </vt:variant>
      <vt:variant>
        <vt:lpwstr/>
      </vt:variant>
      <vt:variant>
        <vt:i4>8323083</vt:i4>
      </vt:variant>
      <vt:variant>
        <vt:i4>102</vt:i4>
      </vt:variant>
      <vt:variant>
        <vt:i4>0</vt:i4>
      </vt:variant>
      <vt:variant>
        <vt:i4>5</vt:i4>
      </vt:variant>
      <vt:variant>
        <vt:lpwstr>http://www.nevo.co.il/Law_word/law06/TAK-5132.pdf</vt:lpwstr>
      </vt:variant>
      <vt:variant>
        <vt:lpwstr/>
      </vt:variant>
      <vt:variant>
        <vt:i4>8257545</vt:i4>
      </vt:variant>
      <vt:variant>
        <vt:i4>99</vt:i4>
      </vt:variant>
      <vt:variant>
        <vt:i4>0</vt:i4>
      </vt:variant>
      <vt:variant>
        <vt:i4>5</vt:i4>
      </vt:variant>
      <vt:variant>
        <vt:lpwstr>http://www.nevo.co.il/Law_word/law06/TAK-5021.pdf</vt:lpwstr>
      </vt:variant>
      <vt:variant>
        <vt:lpwstr/>
      </vt:variant>
      <vt:variant>
        <vt:i4>8323076</vt:i4>
      </vt:variant>
      <vt:variant>
        <vt:i4>96</vt:i4>
      </vt:variant>
      <vt:variant>
        <vt:i4>0</vt:i4>
      </vt:variant>
      <vt:variant>
        <vt:i4>5</vt:i4>
      </vt:variant>
      <vt:variant>
        <vt:lpwstr>http://www.nevo.co.il/Law_word/law06/TAK-4925.pdf</vt:lpwstr>
      </vt:variant>
      <vt:variant>
        <vt:lpwstr/>
      </vt:variant>
      <vt:variant>
        <vt:i4>8323076</vt:i4>
      </vt:variant>
      <vt:variant>
        <vt:i4>93</vt:i4>
      </vt:variant>
      <vt:variant>
        <vt:i4>0</vt:i4>
      </vt:variant>
      <vt:variant>
        <vt:i4>5</vt:i4>
      </vt:variant>
      <vt:variant>
        <vt:lpwstr>http://www.nevo.co.il/Law_word/law06/TAK-4925.pdf</vt:lpwstr>
      </vt:variant>
      <vt:variant>
        <vt:lpwstr/>
      </vt:variant>
      <vt:variant>
        <vt:i4>8126471</vt:i4>
      </vt:variant>
      <vt:variant>
        <vt:i4>90</vt:i4>
      </vt:variant>
      <vt:variant>
        <vt:i4>0</vt:i4>
      </vt:variant>
      <vt:variant>
        <vt:i4>5</vt:i4>
      </vt:variant>
      <vt:variant>
        <vt:lpwstr>http://www.nevo.co.il/Law_word/law06/TAK-4916.pdf</vt:lpwstr>
      </vt:variant>
      <vt:variant>
        <vt:lpwstr/>
      </vt:variant>
      <vt:variant>
        <vt:i4>7602187</vt:i4>
      </vt:variant>
      <vt:variant>
        <vt:i4>87</vt:i4>
      </vt:variant>
      <vt:variant>
        <vt:i4>0</vt:i4>
      </vt:variant>
      <vt:variant>
        <vt:i4>5</vt:i4>
      </vt:variant>
      <vt:variant>
        <vt:lpwstr>http://www.nevo.co.il/Law_word/law06/TAK-4794.pdf</vt:lpwstr>
      </vt:variant>
      <vt:variant>
        <vt:lpwstr/>
      </vt:variant>
      <vt:variant>
        <vt:i4>7929871</vt:i4>
      </vt:variant>
      <vt:variant>
        <vt:i4>84</vt:i4>
      </vt:variant>
      <vt:variant>
        <vt:i4>0</vt:i4>
      </vt:variant>
      <vt:variant>
        <vt:i4>5</vt:i4>
      </vt:variant>
      <vt:variant>
        <vt:lpwstr>http://www.nevo.co.il/Law_word/law06/TAK-4641.pdf</vt:lpwstr>
      </vt:variant>
      <vt:variant>
        <vt:lpwstr/>
      </vt:variant>
      <vt:variant>
        <vt:i4>7667722</vt:i4>
      </vt:variant>
      <vt:variant>
        <vt:i4>81</vt:i4>
      </vt:variant>
      <vt:variant>
        <vt:i4>0</vt:i4>
      </vt:variant>
      <vt:variant>
        <vt:i4>5</vt:i4>
      </vt:variant>
      <vt:variant>
        <vt:lpwstr>http://www.nevo.co.il/Law_word/law06/TAK-4486.pdf</vt:lpwstr>
      </vt:variant>
      <vt:variant>
        <vt:lpwstr/>
      </vt:variant>
      <vt:variant>
        <vt:i4>7929869</vt:i4>
      </vt:variant>
      <vt:variant>
        <vt:i4>78</vt:i4>
      </vt:variant>
      <vt:variant>
        <vt:i4>0</vt:i4>
      </vt:variant>
      <vt:variant>
        <vt:i4>5</vt:i4>
      </vt:variant>
      <vt:variant>
        <vt:lpwstr>http://www.nevo.co.il/Law_word/law06/TAK-6762.pdf</vt:lpwstr>
      </vt:variant>
      <vt:variant>
        <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8323086</vt:i4>
      </vt:variant>
      <vt:variant>
        <vt:i4>66</vt:i4>
      </vt:variant>
      <vt:variant>
        <vt:i4>0</vt:i4>
      </vt:variant>
      <vt:variant>
        <vt:i4>5</vt:i4>
      </vt:variant>
      <vt:variant>
        <vt:lpwstr>http://www.nevo.co.il/Law_word/law06/TAK-7016.pdf</vt:lpwstr>
      </vt:variant>
      <vt:variant>
        <vt:lpwstr/>
      </vt:variant>
      <vt:variant>
        <vt:i4>8257539</vt:i4>
      </vt:variant>
      <vt:variant>
        <vt:i4>63</vt:i4>
      </vt:variant>
      <vt:variant>
        <vt:i4>0</vt:i4>
      </vt:variant>
      <vt:variant>
        <vt:i4>5</vt:i4>
      </vt:variant>
      <vt:variant>
        <vt:lpwstr>http://www.nevo.co.il/Law_word/law06/tak-6912.pdf</vt:lpwstr>
      </vt:variant>
      <vt:variant>
        <vt:lpwstr/>
      </vt:variant>
      <vt:variant>
        <vt:i4>7864334</vt:i4>
      </vt:variant>
      <vt:variant>
        <vt:i4>60</vt:i4>
      </vt:variant>
      <vt:variant>
        <vt:i4>0</vt:i4>
      </vt:variant>
      <vt:variant>
        <vt:i4>5</vt:i4>
      </vt:variant>
      <vt:variant>
        <vt:lpwstr>http://www.nevo.co.il/Law_word/law06/tak-6771.pdf</vt:lpwstr>
      </vt:variant>
      <vt:variant>
        <vt:lpwstr/>
      </vt:variant>
      <vt:variant>
        <vt:i4>7929869</vt:i4>
      </vt:variant>
      <vt:variant>
        <vt:i4>57</vt:i4>
      </vt:variant>
      <vt:variant>
        <vt:i4>0</vt:i4>
      </vt:variant>
      <vt:variant>
        <vt:i4>5</vt:i4>
      </vt:variant>
      <vt:variant>
        <vt:lpwstr>http://www.nevo.co.il/Law_word/law06/tak-6762.pdf</vt:lpwstr>
      </vt:variant>
      <vt:variant>
        <vt:lpwstr/>
      </vt:variant>
      <vt:variant>
        <vt:i4>8060941</vt:i4>
      </vt:variant>
      <vt:variant>
        <vt:i4>54</vt:i4>
      </vt:variant>
      <vt:variant>
        <vt:i4>0</vt:i4>
      </vt:variant>
      <vt:variant>
        <vt:i4>5</vt:i4>
      </vt:variant>
      <vt:variant>
        <vt:lpwstr>http://www.nevo.co.il/Law_word/law06/TAK-6247.pdf</vt:lpwstr>
      </vt:variant>
      <vt:variant>
        <vt:lpwstr/>
      </vt:variant>
      <vt:variant>
        <vt:i4>8192009</vt:i4>
      </vt:variant>
      <vt:variant>
        <vt:i4>51</vt:i4>
      </vt:variant>
      <vt:variant>
        <vt:i4>0</vt:i4>
      </vt:variant>
      <vt:variant>
        <vt:i4>5</vt:i4>
      </vt:variant>
      <vt:variant>
        <vt:lpwstr>http://www.nevo.co.il/Law_word/law06/TAK-6021.pdf</vt:lpwstr>
      </vt:variant>
      <vt:variant>
        <vt:lpwstr/>
      </vt:variant>
      <vt:variant>
        <vt:i4>7995395</vt:i4>
      </vt:variant>
      <vt:variant>
        <vt:i4>48</vt:i4>
      </vt:variant>
      <vt:variant>
        <vt:i4>0</vt:i4>
      </vt:variant>
      <vt:variant>
        <vt:i4>5</vt:i4>
      </vt:variant>
      <vt:variant>
        <vt:lpwstr>http://www.nevo.co.il/Law_word/law06/TAK-5962.pdf</vt:lpwstr>
      </vt:variant>
      <vt:variant>
        <vt:lpwstr/>
      </vt:variant>
      <vt:variant>
        <vt:i4>7602181</vt:i4>
      </vt:variant>
      <vt:variant>
        <vt:i4>45</vt:i4>
      </vt:variant>
      <vt:variant>
        <vt:i4>0</vt:i4>
      </vt:variant>
      <vt:variant>
        <vt:i4>5</vt:i4>
      </vt:variant>
      <vt:variant>
        <vt:lpwstr>http://www.nevo.co.il/Law_word/law06/TAK-5885.pdf</vt:lpwstr>
      </vt:variant>
      <vt:variant>
        <vt:lpwstr/>
      </vt:variant>
      <vt:variant>
        <vt:i4>8192006</vt:i4>
      </vt:variant>
      <vt:variant>
        <vt:i4>42</vt:i4>
      </vt:variant>
      <vt:variant>
        <vt:i4>0</vt:i4>
      </vt:variant>
      <vt:variant>
        <vt:i4>5</vt:i4>
      </vt:variant>
      <vt:variant>
        <vt:lpwstr>http://www.nevo.co.il/Law_word/law06/TAK-5816.pdf</vt:lpwstr>
      </vt:variant>
      <vt:variant>
        <vt:lpwstr/>
      </vt:variant>
      <vt:variant>
        <vt:i4>8323080</vt:i4>
      </vt:variant>
      <vt:variant>
        <vt:i4>39</vt:i4>
      </vt:variant>
      <vt:variant>
        <vt:i4>0</vt:i4>
      </vt:variant>
      <vt:variant>
        <vt:i4>5</vt:i4>
      </vt:variant>
      <vt:variant>
        <vt:lpwstr>http://www.nevo.co.il/Law_word/law06/TAK-5737.pdf</vt:lpwstr>
      </vt:variant>
      <vt:variant>
        <vt:lpwstr/>
      </vt:variant>
      <vt:variant>
        <vt:i4>8060942</vt:i4>
      </vt:variant>
      <vt:variant>
        <vt:i4>36</vt:i4>
      </vt:variant>
      <vt:variant>
        <vt:i4>0</vt:i4>
      </vt:variant>
      <vt:variant>
        <vt:i4>5</vt:i4>
      </vt:variant>
      <vt:variant>
        <vt:lpwstr>http://www.nevo.co.il/Law_word/law06/TAK-5670.pdf</vt:lpwstr>
      </vt:variant>
      <vt:variant>
        <vt:lpwstr/>
      </vt:variant>
      <vt:variant>
        <vt:i4>7602181</vt:i4>
      </vt:variant>
      <vt:variant>
        <vt:i4>33</vt:i4>
      </vt:variant>
      <vt:variant>
        <vt:i4>0</vt:i4>
      </vt:variant>
      <vt:variant>
        <vt:i4>5</vt:i4>
      </vt:variant>
      <vt:variant>
        <vt:lpwstr>http://www.nevo.co.il/Law_word/law06/TAK-5588.pdf</vt:lpwstr>
      </vt:variant>
      <vt:variant>
        <vt:lpwstr/>
      </vt:variant>
      <vt:variant>
        <vt:i4>7864329</vt:i4>
      </vt:variant>
      <vt:variant>
        <vt:i4>30</vt:i4>
      </vt:variant>
      <vt:variant>
        <vt:i4>0</vt:i4>
      </vt:variant>
      <vt:variant>
        <vt:i4>5</vt:i4>
      </vt:variant>
      <vt:variant>
        <vt:lpwstr>http://www.nevo.co.il/Law_word/law06/TAK-5342.pdf</vt:lpwstr>
      </vt:variant>
      <vt:variant>
        <vt:lpwstr/>
      </vt:variant>
      <vt:variant>
        <vt:i4>8323083</vt:i4>
      </vt:variant>
      <vt:variant>
        <vt:i4>27</vt:i4>
      </vt:variant>
      <vt:variant>
        <vt:i4>0</vt:i4>
      </vt:variant>
      <vt:variant>
        <vt:i4>5</vt:i4>
      </vt:variant>
      <vt:variant>
        <vt:lpwstr>http://www.nevo.co.il/Law_word/law06/TAK-5132.pdf</vt:lpwstr>
      </vt:variant>
      <vt:variant>
        <vt:lpwstr/>
      </vt:variant>
      <vt:variant>
        <vt:i4>8257545</vt:i4>
      </vt:variant>
      <vt:variant>
        <vt:i4>24</vt:i4>
      </vt:variant>
      <vt:variant>
        <vt:i4>0</vt:i4>
      </vt:variant>
      <vt:variant>
        <vt:i4>5</vt:i4>
      </vt:variant>
      <vt:variant>
        <vt:lpwstr>http://www.nevo.co.il/Law_word/law06/TAK-5021.pdf</vt:lpwstr>
      </vt:variant>
      <vt:variant>
        <vt:lpwstr/>
      </vt:variant>
      <vt:variant>
        <vt:i4>8323076</vt:i4>
      </vt:variant>
      <vt:variant>
        <vt:i4>21</vt:i4>
      </vt:variant>
      <vt:variant>
        <vt:i4>0</vt:i4>
      </vt:variant>
      <vt:variant>
        <vt:i4>5</vt:i4>
      </vt:variant>
      <vt:variant>
        <vt:lpwstr>http://www.nevo.co.il/Law_word/law06/TAK-4925.pdf</vt:lpwstr>
      </vt:variant>
      <vt:variant>
        <vt:lpwstr/>
      </vt:variant>
      <vt:variant>
        <vt:i4>8323076</vt:i4>
      </vt:variant>
      <vt:variant>
        <vt:i4>18</vt:i4>
      </vt:variant>
      <vt:variant>
        <vt:i4>0</vt:i4>
      </vt:variant>
      <vt:variant>
        <vt:i4>5</vt:i4>
      </vt:variant>
      <vt:variant>
        <vt:lpwstr>http://www.nevo.co.il/Law_word/law06/TAK-4925.pdf</vt:lpwstr>
      </vt:variant>
      <vt:variant>
        <vt:lpwstr/>
      </vt:variant>
      <vt:variant>
        <vt:i4>8126471</vt:i4>
      </vt:variant>
      <vt:variant>
        <vt:i4>15</vt:i4>
      </vt:variant>
      <vt:variant>
        <vt:i4>0</vt:i4>
      </vt:variant>
      <vt:variant>
        <vt:i4>5</vt:i4>
      </vt:variant>
      <vt:variant>
        <vt:lpwstr>http://www.nevo.co.il/Law_word/law06/TAK-4916.pdf</vt:lpwstr>
      </vt:variant>
      <vt:variant>
        <vt:lpwstr/>
      </vt:variant>
      <vt:variant>
        <vt:i4>7602187</vt:i4>
      </vt:variant>
      <vt:variant>
        <vt:i4>12</vt:i4>
      </vt:variant>
      <vt:variant>
        <vt:i4>0</vt:i4>
      </vt:variant>
      <vt:variant>
        <vt:i4>5</vt:i4>
      </vt:variant>
      <vt:variant>
        <vt:lpwstr>http://www.nevo.co.il/Law_word/law06/TAK-4794.pdf</vt:lpwstr>
      </vt:variant>
      <vt:variant>
        <vt:lpwstr/>
      </vt:variant>
      <vt:variant>
        <vt:i4>7929871</vt:i4>
      </vt:variant>
      <vt:variant>
        <vt:i4>9</vt:i4>
      </vt:variant>
      <vt:variant>
        <vt:i4>0</vt:i4>
      </vt:variant>
      <vt:variant>
        <vt:i4>5</vt:i4>
      </vt:variant>
      <vt:variant>
        <vt:lpwstr>http://www.nevo.co.il/Law_word/law06/TAK-4641.pdf</vt:lpwstr>
      </vt:variant>
      <vt:variant>
        <vt:lpwstr/>
      </vt:variant>
      <vt:variant>
        <vt:i4>7667722</vt:i4>
      </vt:variant>
      <vt:variant>
        <vt:i4>6</vt:i4>
      </vt:variant>
      <vt:variant>
        <vt:i4>0</vt:i4>
      </vt:variant>
      <vt:variant>
        <vt:i4>5</vt:i4>
      </vt:variant>
      <vt:variant>
        <vt:lpwstr>http://www.nevo.co.il/Law_word/law06/TAK-4486.pdf</vt:lpwstr>
      </vt:variant>
      <vt:variant>
        <vt:lpwstr/>
      </vt:variant>
      <vt:variant>
        <vt:i4>7667726</vt:i4>
      </vt:variant>
      <vt:variant>
        <vt:i4>3</vt:i4>
      </vt:variant>
      <vt:variant>
        <vt:i4>0</vt:i4>
      </vt:variant>
      <vt:variant>
        <vt:i4>5</vt:i4>
      </vt:variant>
      <vt:variant>
        <vt:lpwstr>http://www.nevo.co.il/Law_word/law06/tak-4385.pdf</vt:lpwstr>
      </vt:variant>
      <vt:variant>
        <vt:lpwstr/>
      </vt:variant>
      <vt:variant>
        <vt:i4>7995404</vt:i4>
      </vt:variant>
      <vt:variant>
        <vt:i4>0</vt:i4>
      </vt:variant>
      <vt:variant>
        <vt:i4>0</vt:i4>
      </vt:variant>
      <vt:variant>
        <vt:i4>5</vt:i4>
      </vt:variant>
      <vt:variant>
        <vt:lpwstr>http://www.nevo.co.il/Law_word/law06/TAK-4377.pdf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סדר הדין (פיצויים בשל מעצר או מאסר), תשמ"ב-1982</vt:lpwstr>
  </property>
  <property fmtid="{D5CDD505-2E9C-101B-9397-08002B2CF9AE}" pid="5" name="LAWNUMBER">
    <vt:lpwstr>0120</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http://www.nevo.co.il/Law_word/law06/tak-6771.pdf;‎רשומות - תקנות כלליות#מס' 6771 #מיום ‏‏1.4.2009 עמ' 833 – הודעה תשס"ט-2009; תחילתה ביום 1.4.2009‏</vt:lpwstr>
  </property>
  <property fmtid="{D5CDD505-2E9C-101B-9397-08002B2CF9AE}" pid="9" name="LINKK2">
    <vt:lpwstr>http://www.nevo.co.il/Law_word/law06/tak-6912.pdf;‎רשומות – תקנות כלליות#ק"ת תש"ע מס' ‏‏6912#מיום 26.7.2010#עמ' 1428#הודעה תש"ע-2010#תחילתה ביום 1.4.2010 ור' הערה בדבר תיקון ‏טעות חישוב בהודעה תשס"ט-2009‏</vt:lpwstr>
  </property>
  <property fmtid="{D5CDD505-2E9C-101B-9397-08002B2CF9AE}" pid="10" name="LINKK3">
    <vt:lpwstr>http://www.nevo.co.il/Law_word/law06/TAK-7016.pdf;‎רשומות - תקנות כלליות#ק"ת תשע"א מס' ‏‏7016 #מיום 14.7.2011 עמ' 1173 – הודעה תשע"א-2011; תחילתה ביום 1.4.2011‏</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בתי משפט וסדרי דין</vt:lpwstr>
  </property>
  <property fmtid="{D5CDD505-2E9C-101B-9397-08002B2CF9AE}" pid="24" name="NOSE21">
    <vt:lpwstr>סדר דין פלילי</vt:lpwstr>
  </property>
  <property fmtid="{D5CDD505-2E9C-101B-9397-08002B2CF9AE}" pid="25" name="NOSE31">
    <vt:lpwstr>מעצר וחיפוש</vt:lpwstr>
  </property>
  <property fmtid="{D5CDD505-2E9C-101B-9397-08002B2CF9AE}" pid="26" name="NOSE41">
    <vt:lpwstr/>
  </property>
  <property fmtid="{D5CDD505-2E9C-101B-9397-08002B2CF9AE}" pid="27" name="NOSE12">
    <vt:lpwstr>בתי משפט וסדרי דין</vt:lpwstr>
  </property>
  <property fmtid="{D5CDD505-2E9C-101B-9397-08002B2CF9AE}" pid="28" name="NOSE22">
    <vt:lpwstr>סדר דין אזרחי</vt:lpwstr>
  </property>
  <property fmtid="{D5CDD505-2E9C-101B-9397-08002B2CF9AE}" pid="29" name="NOSE32">
    <vt:lpwstr/>
  </property>
  <property fmtid="{D5CDD505-2E9C-101B-9397-08002B2CF9AE}" pid="30" name="NOSE42">
    <vt:lpwstr/>
  </property>
  <property fmtid="{D5CDD505-2E9C-101B-9397-08002B2CF9AE}" pid="31" name="NOSE13">
    <vt:lpwstr>עונשין ומשפט פלילי</vt:lpwstr>
  </property>
  <property fmtid="{D5CDD505-2E9C-101B-9397-08002B2CF9AE}" pid="32" name="NOSE23">
    <vt:lpwstr>ענישה, מאסר ומעצר</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