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7BB2" w:rsidRDefault="00907BB2" w:rsidP="00F55C60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שירותי הדת היהודיים (מועצת בתי העלמין בתל רגב</w:t>
      </w:r>
      <w:r w:rsidR="00ED6FB6">
        <w:rPr>
          <w:rFonts w:hint="cs"/>
          <w:rtl/>
        </w:rPr>
        <w:t xml:space="preserve"> ובמישור החוף</w:t>
      </w:r>
      <w:r>
        <w:rPr>
          <w:rtl/>
        </w:rPr>
        <w:t>), תשנ"ח</w:t>
      </w:r>
      <w:r w:rsidR="009558E2">
        <w:rPr>
          <w:rFonts w:hint="cs"/>
          <w:rtl/>
        </w:rPr>
        <w:t>-</w:t>
      </w:r>
      <w:r>
        <w:rPr>
          <w:rtl/>
        </w:rPr>
        <w:t>1998</w:t>
      </w:r>
    </w:p>
    <w:p w:rsidR="008C1CA6" w:rsidRDefault="008C1CA6" w:rsidP="008C1CA6">
      <w:pPr>
        <w:spacing w:line="320" w:lineRule="auto"/>
        <w:jc w:val="left"/>
        <w:rPr>
          <w:rFonts w:hint="cs"/>
          <w:rtl/>
        </w:rPr>
      </w:pPr>
    </w:p>
    <w:p w:rsidR="00F55C60" w:rsidRDefault="00F55C60" w:rsidP="008C1CA6">
      <w:pPr>
        <w:spacing w:line="320" w:lineRule="auto"/>
        <w:jc w:val="left"/>
        <w:rPr>
          <w:rFonts w:hint="cs"/>
          <w:rtl/>
        </w:rPr>
      </w:pPr>
    </w:p>
    <w:p w:rsidR="008C1CA6" w:rsidRPr="008C1CA6" w:rsidRDefault="008C1CA6" w:rsidP="008C1CA6">
      <w:pPr>
        <w:spacing w:line="320" w:lineRule="auto"/>
        <w:jc w:val="left"/>
        <w:rPr>
          <w:rFonts w:cs="Miriam"/>
          <w:szCs w:val="22"/>
          <w:rtl/>
        </w:rPr>
      </w:pPr>
      <w:r w:rsidRPr="008C1CA6">
        <w:rPr>
          <w:rFonts w:cs="Miriam"/>
          <w:szCs w:val="22"/>
          <w:rtl/>
        </w:rPr>
        <w:t>רשויות ומשפט מנהלי</w:t>
      </w:r>
      <w:r w:rsidRPr="008C1CA6">
        <w:rPr>
          <w:rFonts w:cs="FrankRuehl"/>
          <w:szCs w:val="26"/>
          <w:rtl/>
        </w:rPr>
        <w:t xml:space="preserve"> – רבנות ושירותי דת – קבורה ובתי עלמין</w:t>
      </w:r>
    </w:p>
    <w:p w:rsidR="00907BB2" w:rsidRDefault="00907BB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07BB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07BB2" w:rsidRDefault="00907B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558E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07BB2" w:rsidRDefault="00907BB2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07BB2" w:rsidRDefault="00907B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907BB2" w:rsidRDefault="00907B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07BB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07BB2" w:rsidRDefault="00907B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558E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07BB2" w:rsidRDefault="00907BB2">
            <w:pPr>
              <w:spacing w:line="240" w:lineRule="auto"/>
              <w:rPr>
                <w:sz w:val="24"/>
              </w:rPr>
            </w:pPr>
            <w:hyperlink w:anchor="Seif1" w:tooltip="הקמת המועצה ותפקיד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07BB2" w:rsidRDefault="00907B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הקמת המועצה ותפקידיה</w:t>
            </w:r>
          </w:p>
        </w:tc>
        <w:tc>
          <w:tcPr>
            <w:tcW w:w="1247" w:type="dxa"/>
          </w:tcPr>
          <w:p w:rsidR="00907BB2" w:rsidRDefault="00907B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07BB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07BB2" w:rsidRDefault="00907B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558E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07BB2" w:rsidRDefault="00907BB2">
            <w:pPr>
              <w:spacing w:line="240" w:lineRule="auto"/>
              <w:rPr>
                <w:sz w:val="24"/>
              </w:rPr>
            </w:pPr>
            <w:hyperlink w:anchor="Seif2" w:tooltip="חברי המועצ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07BB2" w:rsidRDefault="00907B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חברי המועצה</w:t>
            </w:r>
          </w:p>
        </w:tc>
        <w:tc>
          <w:tcPr>
            <w:tcW w:w="1247" w:type="dxa"/>
          </w:tcPr>
          <w:p w:rsidR="00907BB2" w:rsidRDefault="00907B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07BB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07BB2" w:rsidRDefault="00907B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558E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07BB2" w:rsidRDefault="00907BB2">
            <w:pPr>
              <w:spacing w:line="240" w:lineRule="auto"/>
              <w:rPr>
                <w:sz w:val="24"/>
              </w:rPr>
            </w:pPr>
            <w:hyperlink w:anchor="Seif3" w:tooltip="כהונת היושב ראש ותנאי העסקת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07BB2" w:rsidRDefault="00907B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כהונת היושב ראש ותנאי העסקתו</w:t>
            </w:r>
          </w:p>
        </w:tc>
        <w:tc>
          <w:tcPr>
            <w:tcW w:w="1247" w:type="dxa"/>
          </w:tcPr>
          <w:p w:rsidR="00907BB2" w:rsidRDefault="00907B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907BB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07BB2" w:rsidRDefault="00907B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558E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07BB2" w:rsidRDefault="00907BB2">
            <w:pPr>
              <w:spacing w:line="240" w:lineRule="auto"/>
              <w:rPr>
                <w:sz w:val="24"/>
              </w:rPr>
            </w:pPr>
            <w:hyperlink w:anchor="Seif4" w:tooltip="תפקידי יושב ראש המועצ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07BB2" w:rsidRDefault="00907B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תפקידי יושב ראש המועצה</w:t>
            </w:r>
          </w:p>
        </w:tc>
        <w:tc>
          <w:tcPr>
            <w:tcW w:w="1247" w:type="dxa"/>
          </w:tcPr>
          <w:p w:rsidR="00907BB2" w:rsidRDefault="00907B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907BB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07BB2" w:rsidRDefault="00907B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558E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07BB2" w:rsidRDefault="00907BB2">
            <w:pPr>
              <w:spacing w:line="240" w:lineRule="auto"/>
              <w:rPr>
                <w:sz w:val="24"/>
              </w:rPr>
            </w:pPr>
            <w:hyperlink w:anchor="Seif5" w:tooltip="ניהול המועצ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07BB2" w:rsidRDefault="00907B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ניהול המועצה</w:t>
            </w:r>
          </w:p>
        </w:tc>
        <w:tc>
          <w:tcPr>
            <w:tcW w:w="1247" w:type="dxa"/>
          </w:tcPr>
          <w:p w:rsidR="00907BB2" w:rsidRDefault="00907B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907BB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07BB2" w:rsidRDefault="00907B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558E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07BB2" w:rsidRDefault="00907BB2">
            <w:pPr>
              <w:spacing w:line="240" w:lineRule="auto"/>
              <w:rPr>
                <w:sz w:val="24"/>
              </w:rPr>
            </w:pPr>
            <w:hyperlink w:anchor="Seif6" w:tooltip="קופת המועצ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07BB2" w:rsidRDefault="00907B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קופת המועצה</w:t>
            </w:r>
          </w:p>
        </w:tc>
        <w:tc>
          <w:tcPr>
            <w:tcW w:w="1247" w:type="dxa"/>
          </w:tcPr>
          <w:p w:rsidR="00907BB2" w:rsidRDefault="00907B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907BB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07BB2" w:rsidRDefault="00907B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558E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07BB2" w:rsidRDefault="00907BB2">
            <w:pPr>
              <w:spacing w:line="240" w:lineRule="auto"/>
              <w:rPr>
                <w:sz w:val="24"/>
              </w:rPr>
            </w:pPr>
            <w:hyperlink w:anchor="Seif7" w:tooltip="הגשת דינים וחשבו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07BB2" w:rsidRDefault="00907B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דינים וחשבונות</w:t>
            </w:r>
          </w:p>
        </w:tc>
        <w:tc>
          <w:tcPr>
            <w:tcW w:w="1247" w:type="dxa"/>
          </w:tcPr>
          <w:p w:rsidR="00907BB2" w:rsidRDefault="00907B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907BB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07BB2" w:rsidRDefault="00907B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558E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07BB2" w:rsidRDefault="00907BB2">
            <w:pPr>
              <w:spacing w:line="240" w:lineRule="auto"/>
              <w:rPr>
                <w:sz w:val="24"/>
              </w:rPr>
            </w:pPr>
            <w:hyperlink w:anchor="Seif8" w:tooltip="פרסום ברשומ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07BB2" w:rsidRDefault="00907B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פרסום ברשומות</w:t>
            </w:r>
          </w:p>
        </w:tc>
        <w:tc>
          <w:tcPr>
            <w:tcW w:w="1247" w:type="dxa"/>
          </w:tcPr>
          <w:p w:rsidR="00907BB2" w:rsidRDefault="00907B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</w:tbl>
    <w:p w:rsidR="00907BB2" w:rsidRDefault="00907BB2">
      <w:pPr>
        <w:pStyle w:val="big-header"/>
        <w:ind w:left="0" w:right="1134"/>
        <w:rPr>
          <w:rtl/>
        </w:rPr>
      </w:pPr>
    </w:p>
    <w:p w:rsidR="00907BB2" w:rsidRDefault="00907BB2" w:rsidP="00F55C6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F55C60">
        <w:rPr>
          <w:rtl/>
          <w:lang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position:absolute;left:0;text-align:left;margin-left:470.25pt;margin-top:25.45pt;width:1in;height:17.75pt;z-index:251659264" filled="f" stroked="f">
            <v:textbox inset="1mm,0,1mm,0">
              <w:txbxContent>
                <w:p w:rsidR="00F55C60" w:rsidRDefault="00F55C60" w:rsidP="00F55C60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תשע"ו-2015</w:t>
                  </w:r>
                </w:p>
                <w:p w:rsidR="00ED6FB6" w:rsidRDefault="00ED6FB6" w:rsidP="00F55C6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תשפ"ג-2023</w:t>
                  </w:r>
                </w:p>
              </w:txbxContent>
            </v:textbox>
            <w10:anchorlock/>
          </v:shape>
        </w:pict>
      </w:r>
      <w:r>
        <w:rPr>
          <w:rtl/>
        </w:rPr>
        <w:t>ת</w:t>
      </w:r>
      <w:r>
        <w:rPr>
          <w:rFonts w:hint="cs"/>
          <w:rtl/>
        </w:rPr>
        <w:t>קנות שירותי הדת היהודיים (מועצת בתי העלמין בתל רגב</w:t>
      </w:r>
      <w:r w:rsidR="00ED6FB6">
        <w:rPr>
          <w:rFonts w:hint="cs"/>
          <w:rtl/>
        </w:rPr>
        <w:t xml:space="preserve"> ובמישור החוף</w:t>
      </w:r>
      <w:r>
        <w:rPr>
          <w:rFonts w:hint="cs"/>
          <w:rtl/>
        </w:rPr>
        <w:t>), תשנ"ח</w:t>
      </w:r>
      <w:r w:rsidR="009558E2">
        <w:rPr>
          <w:rFonts w:hint="cs"/>
          <w:rtl/>
        </w:rPr>
        <w:t>-</w:t>
      </w:r>
      <w:r>
        <w:rPr>
          <w:rFonts w:hint="cs"/>
          <w:rtl/>
        </w:rPr>
        <w:t>1998</w:t>
      </w:r>
      <w:r w:rsidR="009558E2">
        <w:rPr>
          <w:rStyle w:val="a6"/>
          <w:rtl/>
        </w:rPr>
        <w:footnoteReference w:customMarkFollows="1" w:id="1"/>
        <w:t>*</w:t>
      </w:r>
    </w:p>
    <w:p w:rsidR="00F55C60" w:rsidRPr="00C64C02" w:rsidRDefault="00F55C60" w:rsidP="00F55C60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0" w:name="Rov13"/>
      <w:r w:rsidRPr="00C64C02">
        <w:rPr>
          <w:rFonts w:hint="cs"/>
          <w:vanish/>
          <w:color w:val="FF0000"/>
          <w:szCs w:val="20"/>
          <w:shd w:val="clear" w:color="auto" w:fill="FFFF99"/>
          <w:rtl/>
        </w:rPr>
        <w:t>מיום 24.12.2015</w:t>
      </w:r>
    </w:p>
    <w:p w:rsidR="00F55C60" w:rsidRPr="00C64C02" w:rsidRDefault="00F55C60" w:rsidP="00F55C60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C64C02">
        <w:rPr>
          <w:rFonts w:hint="cs"/>
          <w:b/>
          <w:bCs/>
          <w:vanish/>
          <w:szCs w:val="20"/>
          <w:shd w:val="clear" w:color="auto" w:fill="FFFF99"/>
          <w:rtl/>
        </w:rPr>
        <w:t>תק' תשע"ו-2015</w:t>
      </w:r>
    </w:p>
    <w:p w:rsidR="00F55C60" w:rsidRPr="00C64C02" w:rsidRDefault="00F55C60" w:rsidP="00F55C60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6" w:history="1">
        <w:r w:rsidRPr="00C64C0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תשע"ו מס' 7586</w:t>
        </w:r>
      </w:hyperlink>
      <w:r w:rsidRPr="00C64C02">
        <w:rPr>
          <w:rFonts w:hint="cs"/>
          <w:vanish/>
          <w:szCs w:val="20"/>
          <w:shd w:val="clear" w:color="auto" w:fill="FFFF99"/>
          <w:rtl/>
        </w:rPr>
        <w:t xml:space="preserve"> מיום 24.12.2015 עמ' 347</w:t>
      </w:r>
    </w:p>
    <w:p w:rsidR="00ED6FB6" w:rsidRPr="00C64C02" w:rsidRDefault="00ED6FB6" w:rsidP="00ED6FB6">
      <w:pPr>
        <w:pStyle w:val="P00"/>
        <w:ind w:left="0" w:right="1134"/>
        <w:rPr>
          <w:vanish/>
          <w:sz w:val="22"/>
          <w:szCs w:val="22"/>
          <w:shd w:val="clear" w:color="auto" w:fill="FFFF99"/>
          <w:rtl/>
        </w:rPr>
      </w:pPr>
      <w:r w:rsidRPr="00C64C02">
        <w:rPr>
          <w:rFonts w:hint="cs"/>
          <w:vanish/>
          <w:sz w:val="22"/>
          <w:szCs w:val="22"/>
          <w:shd w:val="clear" w:color="auto" w:fill="FFFF99"/>
          <w:rtl/>
        </w:rPr>
        <w:t xml:space="preserve">תקנות שירותי הדת היהודיים (מועצת בתי העלמין </w:t>
      </w:r>
      <w:r w:rsidRPr="00C64C02">
        <w:rPr>
          <w:rFonts w:hint="cs"/>
          <w:strike/>
          <w:vanish/>
          <w:sz w:val="22"/>
          <w:szCs w:val="22"/>
          <w:shd w:val="clear" w:color="auto" w:fill="FFFF99"/>
          <w:rtl/>
        </w:rPr>
        <w:t>היהודיים</w:t>
      </w:r>
      <w:r w:rsidRPr="00C64C02">
        <w:rPr>
          <w:rFonts w:hint="cs"/>
          <w:vanish/>
          <w:sz w:val="22"/>
          <w:szCs w:val="22"/>
          <w:shd w:val="clear" w:color="auto" w:fill="FFFF99"/>
          <w:rtl/>
        </w:rPr>
        <w:t xml:space="preserve"> בתל רגב), תשנ"ח-1998</w:t>
      </w:r>
    </w:p>
    <w:p w:rsidR="00ED6FB6" w:rsidRPr="00C64C02" w:rsidRDefault="00ED6FB6" w:rsidP="00F55C60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</w:p>
    <w:p w:rsidR="00ED6FB6" w:rsidRPr="00C64C02" w:rsidRDefault="00ED6FB6" w:rsidP="00F55C60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  <w:rtl/>
        </w:rPr>
      </w:pPr>
      <w:r w:rsidRPr="00C64C02">
        <w:rPr>
          <w:rFonts w:hint="cs"/>
          <w:vanish/>
          <w:color w:val="FF0000"/>
          <w:szCs w:val="20"/>
          <w:shd w:val="clear" w:color="auto" w:fill="FFFF99"/>
          <w:rtl/>
        </w:rPr>
        <w:t>מיום 5.3.2023</w:t>
      </w:r>
    </w:p>
    <w:p w:rsidR="00ED6FB6" w:rsidRPr="00C64C02" w:rsidRDefault="00ED6FB6" w:rsidP="00F55C60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C64C02">
        <w:rPr>
          <w:rFonts w:hint="cs"/>
          <w:b/>
          <w:bCs/>
          <w:vanish/>
          <w:szCs w:val="20"/>
          <w:shd w:val="clear" w:color="auto" w:fill="FFFF99"/>
          <w:rtl/>
        </w:rPr>
        <w:t>תק' תשפ"ג-2023</w:t>
      </w:r>
    </w:p>
    <w:p w:rsidR="00ED6FB6" w:rsidRPr="00C64C02" w:rsidRDefault="00ED6FB6" w:rsidP="00F55C60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C64C0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תשפ"ג מס' 10582</w:t>
        </w:r>
      </w:hyperlink>
      <w:r w:rsidRPr="00C64C02">
        <w:rPr>
          <w:rFonts w:hint="cs"/>
          <w:vanish/>
          <w:szCs w:val="20"/>
          <w:shd w:val="clear" w:color="auto" w:fill="FFFF99"/>
          <w:rtl/>
        </w:rPr>
        <w:t xml:space="preserve"> מיום 5.3.2023 עמ' 1098</w:t>
      </w:r>
    </w:p>
    <w:p w:rsidR="00F55C60" w:rsidRPr="00F55C60" w:rsidRDefault="00F55C60" w:rsidP="00F55C60">
      <w:pPr>
        <w:pStyle w:val="P00"/>
        <w:ind w:left="0" w:right="1134"/>
        <w:rPr>
          <w:rFonts w:hint="cs"/>
          <w:sz w:val="2"/>
          <w:szCs w:val="2"/>
          <w:rtl/>
        </w:rPr>
      </w:pPr>
      <w:r w:rsidRPr="00C64C02">
        <w:rPr>
          <w:rFonts w:hint="cs"/>
          <w:vanish/>
          <w:sz w:val="22"/>
          <w:szCs w:val="22"/>
          <w:shd w:val="clear" w:color="auto" w:fill="FFFF99"/>
          <w:rtl/>
        </w:rPr>
        <w:t>תקנות שירותי הדת היהודיים (מועצת בתי העלמין בתל רגב</w:t>
      </w:r>
      <w:r w:rsidR="00ED6FB6" w:rsidRPr="00C64C0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ED6FB6" w:rsidRPr="00C64C0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ובמישור החוף</w:t>
      </w:r>
      <w:r w:rsidRPr="00C64C02">
        <w:rPr>
          <w:rFonts w:hint="cs"/>
          <w:vanish/>
          <w:sz w:val="22"/>
          <w:szCs w:val="22"/>
          <w:shd w:val="clear" w:color="auto" w:fill="FFFF99"/>
          <w:rtl/>
        </w:rPr>
        <w:t>), תשנ"ח-1998</w:t>
      </w:r>
      <w:bookmarkEnd w:id="0"/>
    </w:p>
    <w:p w:rsidR="00907BB2" w:rsidRDefault="00C63A97" w:rsidP="006255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 id="_x0000_s2067" type="#_x0000_t202" style="position:absolute;left:0;text-align:left;margin-left:470.25pt;margin-top:7.1pt;width:1in;height:11.2pt;z-index:251660288" filled="f" stroked="f">
            <v:textbox inset="1mm,0,1mm,0">
              <w:txbxContent>
                <w:p w:rsidR="00C63A97" w:rsidRDefault="00C63A97" w:rsidP="00C63A9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תשע"ו-2015</w:t>
                  </w:r>
                </w:p>
              </w:txbxContent>
            </v:textbox>
            <w10:anchorlock/>
          </v:shape>
        </w:pict>
      </w:r>
      <w:r w:rsidR="00907BB2">
        <w:rPr>
          <w:rtl/>
        </w:rPr>
        <w:tab/>
      </w:r>
      <w:r w:rsidR="00907BB2">
        <w:rPr>
          <w:rStyle w:val="default"/>
          <w:rFonts w:cs="FrankRuehl"/>
          <w:rtl/>
        </w:rPr>
        <w:t>ב</w:t>
      </w:r>
      <w:r w:rsidR="00907BB2">
        <w:rPr>
          <w:rStyle w:val="default"/>
          <w:rFonts w:cs="FrankRuehl" w:hint="cs"/>
          <w:rtl/>
        </w:rPr>
        <w:t>תוקף סמכותי לפי סעיף 15(א)(4) לחוק שירותי הדת היהודיים [נוסח משולב], תשל"א</w:t>
      </w:r>
      <w:r w:rsidR="0062555D">
        <w:rPr>
          <w:rStyle w:val="default"/>
          <w:rFonts w:cs="FrankRuehl" w:hint="cs"/>
          <w:rtl/>
        </w:rPr>
        <w:t>-</w:t>
      </w:r>
      <w:r w:rsidR="00907BB2">
        <w:rPr>
          <w:rStyle w:val="default"/>
          <w:rFonts w:cs="FrankRuehl" w:hint="cs"/>
          <w:rtl/>
        </w:rPr>
        <w:t>1971 (לה</w:t>
      </w:r>
      <w:r w:rsidR="00907BB2">
        <w:rPr>
          <w:rStyle w:val="default"/>
          <w:rFonts w:cs="FrankRuehl"/>
          <w:rtl/>
        </w:rPr>
        <w:t>ל</w:t>
      </w:r>
      <w:r w:rsidR="00907BB2">
        <w:rPr>
          <w:rStyle w:val="default"/>
          <w:rFonts w:cs="FrankRuehl" w:hint="cs"/>
          <w:rtl/>
        </w:rPr>
        <w:t xml:space="preserve">ן </w:t>
      </w:r>
      <w:r w:rsidR="00F55C60">
        <w:rPr>
          <w:rStyle w:val="default"/>
          <w:rFonts w:cs="FrankRuehl"/>
          <w:rtl/>
        </w:rPr>
        <w:t>–</w:t>
      </w:r>
      <w:r w:rsidR="00907BB2">
        <w:rPr>
          <w:rStyle w:val="default"/>
          <w:rFonts w:cs="FrankRuehl" w:hint="cs"/>
          <w:rtl/>
        </w:rPr>
        <w:t xml:space="preserve"> חוק שירותי הדת)</w:t>
      </w:r>
      <w:r>
        <w:rPr>
          <w:rStyle w:val="default"/>
          <w:rFonts w:cs="FrankRuehl" w:hint="cs"/>
          <w:rtl/>
        </w:rPr>
        <w:t xml:space="preserve"> </w:t>
      </w:r>
      <w:r w:rsidRPr="00C63A97">
        <w:rPr>
          <w:rStyle w:val="default"/>
          <w:rFonts w:cs="FrankRuehl" w:hint="cs"/>
          <w:rtl/>
        </w:rPr>
        <w:t>ובתוקף סמכותי לפי סעיפים 6 ו-7 לחוק הזכות לקבורה אזרחית חלופית, התשנ"ו-1996 (להלן – חוק הזכות לקבורה אזרחית)</w:t>
      </w:r>
      <w:r w:rsidR="00907BB2">
        <w:rPr>
          <w:rStyle w:val="default"/>
          <w:rFonts w:cs="FrankRuehl" w:hint="cs"/>
          <w:rtl/>
        </w:rPr>
        <w:t>, אני מתקין תקנות אלה:</w:t>
      </w:r>
    </w:p>
    <w:p w:rsidR="00C63A97" w:rsidRPr="00C64C02" w:rsidRDefault="00C63A97" w:rsidP="00C63A9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1" w:name="Rov14"/>
      <w:r w:rsidRPr="00C64C02">
        <w:rPr>
          <w:rFonts w:hint="cs"/>
          <w:vanish/>
          <w:color w:val="FF0000"/>
          <w:szCs w:val="20"/>
          <w:shd w:val="clear" w:color="auto" w:fill="FFFF99"/>
          <w:rtl/>
        </w:rPr>
        <w:t>מיום 24.12.2015</w:t>
      </w:r>
    </w:p>
    <w:p w:rsidR="00C63A97" w:rsidRPr="00C64C02" w:rsidRDefault="00C63A97" w:rsidP="00C63A9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C64C02">
        <w:rPr>
          <w:rFonts w:hint="cs"/>
          <w:b/>
          <w:bCs/>
          <w:vanish/>
          <w:szCs w:val="20"/>
          <w:shd w:val="clear" w:color="auto" w:fill="FFFF99"/>
          <w:rtl/>
        </w:rPr>
        <w:t>תק' תשע"ו-2015</w:t>
      </w:r>
    </w:p>
    <w:p w:rsidR="00C63A97" w:rsidRPr="00C64C02" w:rsidRDefault="00C63A97" w:rsidP="00C63A9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C64C0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תשע"ו מס' 7586</w:t>
        </w:r>
      </w:hyperlink>
      <w:r w:rsidRPr="00C64C02">
        <w:rPr>
          <w:rFonts w:hint="cs"/>
          <w:vanish/>
          <w:szCs w:val="20"/>
          <w:shd w:val="clear" w:color="auto" w:fill="FFFF99"/>
          <w:rtl/>
        </w:rPr>
        <w:t xml:space="preserve"> מיום 24.12.2015 עמ' 347</w:t>
      </w:r>
    </w:p>
    <w:p w:rsidR="00C63A97" w:rsidRPr="00C63A97" w:rsidRDefault="00C63A97" w:rsidP="00C63A97">
      <w:pPr>
        <w:pStyle w:val="P00"/>
        <w:ind w:left="0" w:right="1134"/>
        <w:rPr>
          <w:rFonts w:hint="cs"/>
          <w:sz w:val="2"/>
          <w:szCs w:val="2"/>
          <w:shd w:val="clear" w:color="auto" w:fill="FFFF99"/>
          <w:rtl/>
        </w:rPr>
      </w:pPr>
      <w:r w:rsidRPr="00C64C02">
        <w:rPr>
          <w:vanish/>
          <w:sz w:val="22"/>
          <w:szCs w:val="22"/>
          <w:shd w:val="clear" w:color="auto" w:fill="FFFF99"/>
          <w:rtl/>
        </w:rPr>
        <w:tab/>
        <w:t>ב</w:t>
      </w:r>
      <w:r w:rsidRPr="00C64C02">
        <w:rPr>
          <w:rFonts w:hint="cs"/>
          <w:vanish/>
          <w:sz w:val="22"/>
          <w:szCs w:val="22"/>
          <w:shd w:val="clear" w:color="auto" w:fill="FFFF99"/>
          <w:rtl/>
        </w:rPr>
        <w:t>תוקף סמכותי לפי סעיף 15(א)(4) לחוק שירותי הדת היהודיים [נוסח משולב], תשל"א-1971 (לה</w:t>
      </w:r>
      <w:r w:rsidRPr="00C64C02">
        <w:rPr>
          <w:vanish/>
          <w:sz w:val="22"/>
          <w:szCs w:val="22"/>
          <w:shd w:val="clear" w:color="auto" w:fill="FFFF99"/>
          <w:rtl/>
        </w:rPr>
        <w:t>ל</w:t>
      </w:r>
      <w:r w:rsidRPr="00C64C02">
        <w:rPr>
          <w:rFonts w:hint="cs"/>
          <w:vanish/>
          <w:sz w:val="22"/>
          <w:szCs w:val="22"/>
          <w:shd w:val="clear" w:color="auto" w:fill="FFFF99"/>
          <w:rtl/>
        </w:rPr>
        <w:t xml:space="preserve">ן – חוק שירותי הדת) </w:t>
      </w:r>
      <w:r w:rsidRPr="00C64C0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ובתוקף סמכותי לפי סעיפים 6 ו-7 לחוק הזכות לקבורה אזרחית חלופית, התשנ"ו-1996 (להלן </w:t>
      </w:r>
      <w:r w:rsidRPr="00C64C02">
        <w:rPr>
          <w:vanish/>
          <w:sz w:val="22"/>
          <w:szCs w:val="22"/>
          <w:u w:val="single"/>
          <w:shd w:val="clear" w:color="auto" w:fill="FFFF99"/>
          <w:rtl/>
        </w:rPr>
        <w:t>–</w:t>
      </w:r>
      <w:r w:rsidRPr="00C64C0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 חוק הזכות לקבורה אזרחית)</w:t>
      </w:r>
      <w:r w:rsidRPr="00C64C02">
        <w:rPr>
          <w:rFonts w:hint="cs"/>
          <w:vanish/>
          <w:sz w:val="22"/>
          <w:szCs w:val="22"/>
          <w:shd w:val="clear" w:color="auto" w:fill="FFFF99"/>
          <w:rtl/>
        </w:rPr>
        <w:t>, אני מתקין תקנות אלה:</w:t>
      </w:r>
      <w:bookmarkEnd w:id="1"/>
    </w:p>
    <w:p w:rsidR="00907BB2" w:rsidRDefault="00907B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0"/>
      <w:bookmarkEnd w:id="2"/>
      <w:r>
        <w:rPr>
          <w:lang w:val="he-IL"/>
        </w:rPr>
        <w:pict>
          <v:rect id="_x0000_s2050" style="position:absolute;left:0;text-align:left;margin-left:464.5pt;margin-top:8.05pt;width:75.05pt;height:8.65pt;z-index:251648000" o:allowincell="f" filled="f" stroked="f" strokecolor="lime" strokeweight=".25pt">
            <v:textbox style="mso-next-textbox:#_x0000_s2050" inset="0,0,0,0">
              <w:txbxContent>
                <w:p w:rsidR="00907BB2" w:rsidRDefault="00907BB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62555D">
        <w:rPr>
          <w:rStyle w:val="default"/>
          <w:rFonts w:cs="FrankRuehl"/>
          <w:rtl/>
        </w:rPr>
        <w:t>–</w:t>
      </w:r>
    </w:p>
    <w:p w:rsidR="00907BB2" w:rsidRDefault="00C63A97" w:rsidP="006255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ED6FB6">
        <w:rPr>
          <w:rStyle w:val="default"/>
          <w:rFonts w:cs="FrankRuehl"/>
          <w:rtl/>
        </w:rPr>
        <w:pict>
          <v:shape id="_x0000_s2071" type="#_x0000_t202" style="position:absolute;left:0;text-align:left;margin-left:470.25pt;margin-top:7.1pt;width:1in;height:18.4pt;z-index:251661312" filled="f" stroked="f">
            <v:textbox inset="1mm,0,1mm,0">
              <w:txbxContent>
                <w:p w:rsidR="00C63A97" w:rsidRDefault="00C63A97" w:rsidP="00C63A9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תשע"ו-2015</w:t>
                  </w:r>
                </w:p>
                <w:p w:rsidR="00ED6FB6" w:rsidRDefault="00ED6FB6" w:rsidP="00C63A9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תשפ"ג-2023</w:t>
                  </w:r>
                </w:p>
              </w:txbxContent>
            </v:textbox>
            <w10:anchorlock/>
          </v:shape>
        </w:pict>
      </w:r>
      <w:r w:rsidR="00907BB2" w:rsidRPr="00ED6FB6">
        <w:rPr>
          <w:rStyle w:val="default"/>
          <w:rFonts w:cs="FrankRuehl"/>
          <w:rtl/>
        </w:rPr>
        <w:tab/>
      </w:r>
      <w:r w:rsidR="00907BB2">
        <w:rPr>
          <w:rStyle w:val="default"/>
          <w:rFonts w:cs="FrankRuehl"/>
          <w:rtl/>
        </w:rPr>
        <w:t>"</w:t>
      </w:r>
      <w:r w:rsidR="00907BB2">
        <w:rPr>
          <w:rStyle w:val="default"/>
          <w:rFonts w:cs="FrankRuehl" w:hint="cs"/>
          <w:rtl/>
        </w:rPr>
        <w:t xml:space="preserve">בתי עלמין" </w:t>
      </w:r>
      <w:r w:rsidR="00F55C60">
        <w:rPr>
          <w:rStyle w:val="default"/>
          <w:rFonts w:cs="FrankRuehl"/>
          <w:rtl/>
        </w:rPr>
        <w:t>–</w:t>
      </w:r>
      <w:r w:rsidR="00907BB2">
        <w:rPr>
          <w:rStyle w:val="default"/>
          <w:rFonts w:cs="FrankRuehl" w:hint="cs"/>
          <w:rtl/>
        </w:rPr>
        <w:t xml:space="preserve"> בתי העלמין היהודיים </w:t>
      </w:r>
      <w:r>
        <w:rPr>
          <w:rStyle w:val="default"/>
          <w:rFonts w:cs="FrankRuehl" w:hint="cs"/>
          <w:rtl/>
        </w:rPr>
        <w:t xml:space="preserve">ובתי העלמין האזרחיים </w:t>
      </w:r>
      <w:r w:rsidR="00907BB2">
        <w:rPr>
          <w:rStyle w:val="default"/>
          <w:rFonts w:cs="FrankRuehl" w:hint="cs"/>
          <w:rtl/>
        </w:rPr>
        <w:t>בתל רגב</w:t>
      </w:r>
      <w:r w:rsidR="00ED6FB6">
        <w:rPr>
          <w:rStyle w:val="default"/>
          <w:rFonts w:cs="FrankRuehl" w:hint="cs"/>
          <w:rtl/>
        </w:rPr>
        <w:t xml:space="preserve"> </w:t>
      </w:r>
      <w:r w:rsidR="00ED6FB6" w:rsidRPr="00ED6FB6">
        <w:rPr>
          <w:rStyle w:val="default"/>
          <w:rFonts w:cs="FrankRuehl" w:hint="cs"/>
          <w:rtl/>
        </w:rPr>
        <w:t>או במישור החוף, לפי העניין</w:t>
      </w:r>
      <w:r w:rsidR="00907BB2">
        <w:rPr>
          <w:rStyle w:val="default"/>
          <w:rFonts w:cs="FrankRuehl" w:hint="cs"/>
          <w:rtl/>
        </w:rPr>
        <w:t>;</w:t>
      </w:r>
    </w:p>
    <w:p w:rsidR="00C63A97" w:rsidRPr="00C64C02" w:rsidRDefault="00C63A97" w:rsidP="00C63A9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3" w:name="Rov15"/>
      <w:r w:rsidRPr="00C64C02">
        <w:rPr>
          <w:rFonts w:hint="cs"/>
          <w:vanish/>
          <w:color w:val="FF0000"/>
          <w:szCs w:val="20"/>
          <w:shd w:val="clear" w:color="auto" w:fill="FFFF99"/>
          <w:rtl/>
        </w:rPr>
        <w:t>מיום 24.12.2015</w:t>
      </w:r>
    </w:p>
    <w:p w:rsidR="00C63A97" w:rsidRPr="00C64C02" w:rsidRDefault="00C63A97" w:rsidP="00C63A9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C64C02">
        <w:rPr>
          <w:rFonts w:hint="cs"/>
          <w:b/>
          <w:bCs/>
          <w:vanish/>
          <w:szCs w:val="20"/>
          <w:shd w:val="clear" w:color="auto" w:fill="FFFF99"/>
          <w:rtl/>
        </w:rPr>
        <w:t>תק' תשע"ו-2015</w:t>
      </w:r>
    </w:p>
    <w:p w:rsidR="00C63A97" w:rsidRPr="00C64C02" w:rsidRDefault="00C63A97" w:rsidP="00C63A9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C64C0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תשע"ו מס' 7586</w:t>
        </w:r>
      </w:hyperlink>
      <w:r w:rsidRPr="00C64C02">
        <w:rPr>
          <w:rFonts w:hint="cs"/>
          <w:vanish/>
          <w:szCs w:val="20"/>
          <w:shd w:val="clear" w:color="auto" w:fill="FFFF99"/>
          <w:rtl/>
        </w:rPr>
        <w:t xml:space="preserve"> מיום 24.12.2015 עמ' 347</w:t>
      </w:r>
    </w:p>
    <w:p w:rsidR="00ED6FB6" w:rsidRPr="00C64C02" w:rsidRDefault="00ED6FB6" w:rsidP="00ED6FB6">
      <w:pPr>
        <w:pStyle w:val="P00"/>
        <w:ind w:left="0" w:right="1134"/>
        <w:rPr>
          <w:vanish/>
          <w:sz w:val="22"/>
          <w:szCs w:val="22"/>
          <w:shd w:val="clear" w:color="auto" w:fill="FFFF99"/>
          <w:rtl/>
        </w:rPr>
      </w:pPr>
      <w:r w:rsidRPr="00C64C02">
        <w:rPr>
          <w:vanish/>
          <w:sz w:val="22"/>
          <w:szCs w:val="22"/>
          <w:shd w:val="clear" w:color="auto" w:fill="FFFF99"/>
          <w:rtl/>
        </w:rPr>
        <w:tab/>
        <w:t>"</w:t>
      </w:r>
      <w:r w:rsidRPr="00C64C02">
        <w:rPr>
          <w:rFonts w:hint="cs"/>
          <w:vanish/>
          <w:sz w:val="22"/>
          <w:szCs w:val="22"/>
          <w:shd w:val="clear" w:color="auto" w:fill="FFFF99"/>
          <w:rtl/>
        </w:rPr>
        <w:t xml:space="preserve">בתי עלמין" – בתי העלמין היהודיים </w:t>
      </w:r>
      <w:r w:rsidRPr="00C64C0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ובתי העלמין האזרחיים</w:t>
      </w:r>
      <w:r w:rsidRPr="00C64C02">
        <w:rPr>
          <w:rFonts w:hint="cs"/>
          <w:vanish/>
          <w:sz w:val="22"/>
          <w:szCs w:val="22"/>
          <w:shd w:val="clear" w:color="auto" w:fill="FFFF99"/>
          <w:rtl/>
        </w:rPr>
        <w:t xml:space="preserve"> בתל רגב;</w:t>
      </w:r>
    </w:p>
    <w:p w:rsidR="00ED6FB6" w:rsidRPr="00C64C02" w:rsidRDefault="00ED6FB6" w:rsidP="00ED6FB6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</w:p>
    <w:p w:rsidR="00ED6FB6" w:rsidRPr="00C64C02" w:rsidRDefault="00ED6FB6" w:rsidP="00ED6FB6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  <w:rtl/>
        </w:rPr>
      </w:pPr>
      <w:r w:rsidRPr="00C64C02">
        <w:rPr>
          <w:rFonts w:hint="cs"/>
          <w:vanish/>
          <w:color w:val="FF0000"/>
          <w:szCs w:val="20"/>
          <w:shd w:val="clear" w:color="auto" w:fill="FFFF99"/>
          <w:rtl/>
        </w:rPr>
        <w:t>מיום 5.3.2023</w:t>
      </w:r>
    </w:p>
    <w:p w:rsidR="00ED6FB6" w:rsidRPr="00C64C02" w:rsidRDefault="00ED6FB6" w:rsidP="00ED6FB6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C64C02">
        <w:rPr>
          <w:rFonts w:hint="cs"/>
          <w:b/>
          <w:bCs/>
          <w:vanish/>
          <w:szCs w:val="20"/>
          <w:shd w:val="clear" w:color="auto" w:fill="FFFF99"/>
          <w:rtl/>
        </w:rPr>
        <w:t>תק' תשפ"ג-2023</w:t>
      </w:r>
    </w:p>
    <w:p w:rsidR="00ED6FB6" w:rsidRPr="00C64C02" w:rsidRDefault="00ED6FB6" w:rsidP="00ED6FB6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10" w:history="1">
        <w:r w:rsidRPr="00C64C0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תשפ"ג מס' 10582</w:t>
        </w:r>
      </w:hyperlink>
      <w:r w:rsidRPr="00C64C02">
        <w:rPr>
          <w:rFonts w:hint="cs"/>
          <w:vanish/>
          <w:szCs w:val="20"/>
          <w:shd w:val="clear" w:color="auto" w:fill="FFFF99"/>
          <w:rtl/>
        </w:rPr>
        <w:t xml:space="preserve"> מיום 5.3.2023 עמ' 1098</w:t>
      </w:r>
    </w:p>
    <w:p w:rsidR="00C63A97" w:rsidRPr="00C63A97" w:rsidRDefault="00C63A97" w:rsidP="00C63A97">
      <w:pPr>
        <w:pStyle w:val="P00"/>
        <w:ind w:left="0" w:right="1134"/>
        <w:rPr>
          <w:rFonts w:hint="cs"/>
          <w:sz w:val="2"/>
          <w:szCs w:val="2"/>
          <w:shd w:val="clear" w:color="auto" w:fill="FFFF99"/>
          <w:rtl/>
        </w:rPr>
      </w:pPr>
      <w:r w:rsidRPr="00C64C02">
        <w:rPr>
          <w:vanish/>
          <w:sz w:val="22"/>
          <w:szCs w:val="22"/>
          <w:shd w:val="clear" w:color="auto" w:fill="FFFF99"/>
          <w:rtl/>
        </w:rPr>
        <w:tab/>
        <w:t>"</w:t>
      </w:r>
      <w:r w:rsidRPr="00C64C02">
        <w:rPr>
          <w:rFonts w:hint="cs"/>
          <w:vanish/>
          <w:sz w:val="22"/>
          <w:szCs w:val="22"/>
          <w:shd w:val="clear" w:color="auto" w:fill="FFFF99"/>
          <w:rtl/>
        </w:rPr>
        <w:t>בתי עלמין" – בתי העלמין היהודיים ובתי העלמין האזרחיים בתל רגב</w:t>
      </w:r>
      <w:r w:rsidR="00ED6FB6" w:rsidRPr="00C64C0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ED6FB6" w:rsidRPr="00C64C0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או במישור החוף, לפי העניין</w:t>
      </w:r>
      <w:r w:rsidRPr="00C64C02">
        <w:rPr>
          <w:rFonts w:hint="cs"/>
          <w:vanish/>
          <w:sz w:val="22"/>
          <w:szCs w:val="22"/>
          <w:shd w:val="clear" w:color="auto" w:fill="FFFF99"/>
          <w:rtl/>
        </w:rPr>
        <w:t>;</w:t>
      </w:r>
      <w:bookmarkEnd w:id="3"/>
    </w:p>
    <w:p w:rsidR="00907BB2" w:rsidRDefault="00907BB2" w:rsidP="0062555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המועצה" </w:t>
      </w:r>
      <w:r w:rsidR="00F55C60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מועצת בתי העלמין בתל רגב;</w:t>
      </w:r>
    </w:p>
    <w:p w:rsidR="00907BB2" w:rsidRDefault="00ED6FB6" w:rsidP="00ED6F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ED6FB6">
        <w:rPr>
          <w:rStyle w:val="default"/>
          <w:rFonts w:cs="FrankRuehl"/>
          <w:rtl/>
        </w:rPr>
        <w:pict>
          <v:shape id="_x0000_s2081" type="#_x0000_t202" style="position:absolute;left:0;text-align:left;margin-left:470.25pt;margin-top:7.1pt;width:1in;height:11.65pt;z-index:251665408" filled="f" stroked="f">
            <v:textbox inset="1mm,0,1mm,0">
              <w:txbxContent>
                <w:p w:rsidR="00ED6FB6" w:rsidRDefault="00ED6FB6" w:rsidP="00ED6FB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תק' </w:t>
                  </w: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תשפ"ג-2023</w:t>
                  </w:r>
                </w:p>
              </w:txbxContent>
            </v:textbox>
            <w10:anchorlock/>
          </v:shape>
        </w:pict>
      </w:r>
      <w:r w:rsidRPr="00ED6FB6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"</w:t>
      </w:r>
      <w:r w:rsidR="00907BB2">
        <w:rPr>
          <w:rStyle w:val="default"/>
          <w:rFonts w:cs="FrankRuehl" w:hint="cs"/>
          <w:rtl/>
        </w:rPr>
        <w:t xml:space="preserve">השר" </w:t>
      </w:r>
      <w:r w:rsidR="00F55C60">
        <w:rPr>
          <w:rStyle w:val="default"/>
          <w:rFonts w:cs="FrankRuehl"/>
          <w:rtl/>
        </w:rPr>
        <w:t>–</w:t>
      </w:r>
      <w:r w:rsidR="00907BB2">
        <w:rPr>
          <w:rStyle w:val="default"/>
          <w:rFonts w:cs="FrankRuehl" w:hint="cs"/>
          <w:rtl/>
        </w:rPr>
        <w:t xml:space="preserve"> השר </w:t>
      </w:r>
      <w:r>
        <w:rPr>
          <w:rStyle w:val="default"/>
          <w:rFonts w:cs="FrankRuehl" w:hint="cs"/>
          <w:rtl/>
        </w:rPr>
        <w:t>לשירותי דת</w:t>
      </w:r>
      <w:r w:rsidR="00907BB2">
        <w:rPr>
          <w:rStyle w:val="default"/>
          <w:rFonts w:cs="FrankRuehl" w:hint="cs"/>
          <w:rtl/>
        </w:rPr>
        <w:t>;</w:t>
      </w:r>
    </w:p>
    <w:p w:rsidR="00ED6FB6" w:rsidRPr="00C64C02" w:rsidRDefault="00ED6FB6" w:rsidP="00ED6FB6">
      <w:pPr>
        <w:pStyle w:val="P00"/>
        <w:spacing w:before="0"/>
        <w:ind w:left="0" w:right="1134"/>
        <w:rPr>
          <w:rFonts w:ascii="FrankRuehl" w:hAnsi="FrankRuehl"/>
          <w:vanish/>
          <w:color w:val="FF0000"/>
          <w:szCs w:val="20"/>
          <w:shd w:val="clear" w:color="auto" w:fill="FFFF99"/>
          <w:rtl/>
        </w:rPr>
      </w:pPr>
      <w:bookmarkStart w:id="4" w:name="Rov19"/>
      <w:r w:rsidRPr="00C64C02">
        <w:rPr>
          <w:rFonts w:ascii="FrankRuehl" w:hAnsi="FrankRuehl"/>
          <w:vanish/>
          <w:color w:val="FF0000"/>
          <w:szCs w:val="20"/>
          <w:shd w:val="clear" w:color="auto" w:fill="FFFF99"/>
          <w:rtl/>
        </w:rPr>
        <w:t>מיום 5.3.2023</w:t>
      </w:r>
    </w:p>
    <w:p w:rsidR="00ED6FB6" w:rsidRPr="00C64C02" w:rsidRDefault="00ED6FB6" w:rsidP="00ED6FB6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  <w:r w:rsidRPr="00C64C02">
        <w:rPr>
          <w:rFonts w:ascii="FrankRuehl" w:hAnsi="FrankRuehl"/>
          <w:b/>
          <w:bCs/>
          <w:vanish/>
          <w:szCs w:val="20"/>
          <w:shd w:val="clear" w:color="auto" w:fill="FFFF99"/>
          <w:rtl/>
        </w:rPr>
        <w:t>תק' תשפ"ג-2023</w:t>
      </w:r>
    </w:p>
    <w:p w:rsidR="00ED6FB6" w:rsidRPr="00C64C02" w:rsidRDefault="00ED6FB6" w:rsidP="00ED6FB6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  <w:hyperlink r:id="rId11" w:history="1">
        <w:r w:rsidRPr="00C64C02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תשפ"ג מס' 10582</w:t>
        </w:r>
      </w:hyperlink>
      <w:r w:rsidRPr="00C64C02">
        <w:rPr>
          <w:rFonts w:ascii="FrankRuehl" w:hAnsi="FrankRuehl"/>
          <w:vanish/>
          <w:szCs w:val="20"/>
          <w:shd w:val="clear" w:color="auto" w:fill="FFFF99"/>
          <w:rtl/>
        </w:rPr>
        <w:t xml:space="preserve"> מיום 5.3.2023 עמ' 1098</w:t>
      </w:r>
    </w:p>
    <w:p w:rsidR="00ED6FB6" w:rsidRPr="00ED6FB6" w:rsidRDefault="00ED6FB6" w:rsidP="00ED6FB6">
      <w:pPr>
        <w:pStyle w:val="P00"/>
        <w:ind w:left="0" w:right="1134"/>
        <w:rPr>
          <w:sz w:val="2"/>
          <w:szCs w:val="2"/>
          <w:shd w:val="clear" w:color="auto" w:fill="FFFF99"/>
          <w:rtl/>
        </w:rPr>
      </w:pPr>
      <w:r w:rsidRPr="00C64C02">
        <w:rPr>
          <w:vanish/>
          <w:sz w:val="22"/>
          <w:szCs w:val="22"/>
          <w:shd w:val="clear" w:color="auto" w:fill="FFFF99"/>
          <w:rtl/>
        </w:rPr>
        <w:tab/>
        <w:t>"</w:t>
      </w:r>
      <w:r w:rsidRPr="00C64C02">
        <w:rPr>
          <w:rFonts w:hint="cs"/>
          <w:vanish/>
          <w:sz w:val="22"/>
          <w:szCs w:val="22"/>
          <w:shd w:val="clear" w:color="auto" w:fill="FFFF99"/>
          <w:rtl/>
        </w:rPr>
        <w:t xml:space="preserve">השר" </w:t>
      </w:r>
      <w:r w:rsidRPr="00C64C02">
        <w:rPr>
          <w:vanish/>
          <w:sz w:val="22"/>
          <w:szCs w:val="22"/>
          <w:shd w:val="clear" w:color="auto" w:fill="FFFF99"/>
          <w:rtl/>
        </w:rPr>
        <w:t>–</w:t>
      </w:r>
      <w:r w:rsidRPr="00C64C0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C64C02">
        <w:rPr>
          <w:rFonts w:hint="cs"/>
          <w:strike/>
          <w:vanish/>
          <w:sz w:val="22"/>
          <w:szCs w:val="22"/>
          <w:shd w:val="clear" w:color="auto" w:fill="FFFF99"/>
          <w:rtl/>
        </w:rPr>
        <w:t>השר לעניני דתות</w:t>
      </w:r>
      <w:r w:rsidRPr="00C64C0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C64C0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השר לשירותי דת</w:t>
      </w:r>
      <w:r w:rsidRPr="00C64C02">
        <w:rPr>
          <w:rFonts w:hint="cs"/>
          <w:vanish/>
          <w:sz w:val="22"/>
          <w:szCs w:val="22"/>
          <w:shd w:val="clear" w:color="auto" w:fill="FFFF99"/>
          <w:rtl/>
        </w:rPr>
        <w:t>;</w:t>
      </w:r>
      <w:bookmarkEnd w:id="4"/>
    </w:p>
    <w:p w:rsidR="00907BB2" w:rsidRDefault="00C63A97" w:rsidP="00C63A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 id="_x0000_s2074" type="#_x0000_t202" style="position:absolute;left:0;text-align:left;margin-left:470.25pt;margin-top:7.1pt;width:1in;height:11.2pt;z-index:251662336" filled="f" stroked="f">
            <v:textbox inset="1mm,0,1mm,0">
              <w:txbxContent>
                <w:p w:rsidR="00C63A97" w:rsidRDefault="00C63A97" w:rsidP="00C63A9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תשע"ו-2015</w:t>
                  </w:r>
                </w:p>
              </w:txbxContent>
            </v:textbox>
            <w10:anchorlock/>
          </v:shape>
        </w:pict>
      </w:r>
      <w:r w:rsidR="00907BB2">
        <w:rPr>
          <w:rtl/>
        </w:rPr>
        <w:tab/>
      </w:r>
      <w:r w:rsidR="00907BB2">
        <w:rPr>
          <w:rStyle w:val="default"/>
          <w:rFonts w:cs="FrankRuehl"/>
          <w:rtl/>
        </w:rPr>
        <w:t>"</w:t>
      </w:r>
      <w:r w:rsidR="00907BB2">
        <w:rPr>
          <w:rStyle w:val="default"/>
          <w:rFonts w:cs="FrankRuehl" w:hint="cs"/>
          <w:rtl/>
        </w:rPr>
        <w:t xml:space="preserve">חברה" </w:t>
      </w:r>
      <w:r w:rsidR="00F55C60">
        <w:rPr>
          <w:rStyle w:val="default"/>
          <w:rFonts w:cs="FrankRuehl"/>
          <w:rtl/>
        </w:rPr>
        <w:t>–</w:t>
      </w:r>
      <w:r w:rsidR="00907BB2">
        <w:rPr>
          <w:rStyle w:val="default"/>
          <w:rFonts w:cs="FrankRuehl" w:hint="cs"/>
          <w:rtl/>
        </w:rPr>
        <w:t xml:space="preserve"> חברה לענ</w:t>
      </w:r>
      <w:r>
        <w:rPr>
          <w:rStyle w:val="default"/>
          <w:rFonts w:cs="FrankRuehl" w:hint="cs"/>
          <w:rtl/>
        </w:rPr>
        <w:t>י</w:t>
      </w:r>
      <w:r w:rsidR="00907BB2">
        <w:rPr>
          <w:rStyle w:val="default"/>
          <w:rFonts w:cs="FrankRuehl" w:hint="cs"/>
          <w:rtl/>
        </w:rPr>
        <w:t xml:space="preserve">יני קבורה </w:t>
      </w:r>
      <w:r>
        <w:rPr>
          <w:rStyle w:val="default"/>
          <w:rFonts w:cs="FrankRuehl" w:hint="cs"/>
          <w:rtl/>
        </w:rPr>
        <w:t>המחזיקה ברשיון תקף</w:t>
      </w:r>
      <w:r w:rsidR="00907BB2">
        <w:rPr>
          <w:rStyle w:val="default"/>
          <w:rFonts w:cs="FrankRuehl" w:hint="cs"/>
          <w:rtl/>
        </w:rPr>
        <w:t>;</w:t>
      </w:r>
    </w:p>
    <w:p w:rsidR="00C63A97" w:rsidRPr="00C64C02" w:rsidRDefault="00C63A97" w:rsidP="00C63A9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5" w:name="Rov16"/>
      <w:r w:rsidRPr="00C64C02">
        <w:rPr>
          <w:rFonts w:hint="cs"/>
          <w:vanish/>
          <w:color w:val="FF0000"/>
          <w:szCs w:val="20"/>
          <w:shd w:val="clear" w:color="auto" w:fill="FFFF99"/>
          <w:rtl/>
        </w:rPr>
        <w:t>מיום 24.12.2015</w:t>
      </w:r>
    </w:p>
    <w:p w:rsidR="00C63A97" w:rsidRPr="00C64C02" w:rsidRDefault="00C63A97" w:rsidP="00C63A9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C64C02">
        <w:rPr>
          <w:rFonts w:hint="cs"/>
          <w:b/>
          <w:bCs/>
          <w:vanish/>
          <w:szCs w:val="20"/>
          <w:shd w:val="clear" w:color="auto" w:fill="FFFF99"/>
          <w:rtl/>
        </w:rPr>
        <w:t>תק' תשע"ו-2015</w:t>
      </w:r>
    </w:p>
    <w:p w:rsidR="00C63A97" w:rsidRPr="00C64C02" w:rsidRDefault="00C63A97" w:rsidP="00C63A9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2" w:history="1">
        <w:r w:rsidRPr="00C64C0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תשע"ו מס' 7586</w:t>
        </w:r>
      </w:hyperlink>
      <w:r w:rsidRPr="00C64C02">
        <w:rPr>
          <w:rFonts w:hint="cs"/>
          <w:vanish/>
          <w:szCs w:val="20"/>
          <w:shd w:val="clear" w:color="auto" w:fill="FFFF99"/>
          <w:rtl/>
        </w:rPr>
        <w:t xml:space="preserve"> מיום 24.12.2015 עמ' 347</w:t>
      </w:r>
    </w:p>
    <w:p w:rsidR="00C63A97" w:rsidRPr="00C64C02" w:rsidRDefault="00C63A97" w:rsidP="00C63A9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C64C02">
        <w:rPr>
          <w:rFonts w:hint="cs"/>
          <w:b/>
          <w:bCs/>
          <w:vanish/>
          <w:szCs w:val="20"/>
          <w:shd w:val="clear" w:color="auto" w:fill="FFFF99"/>
          <w:rtl/>
        </w:rPr>
        <w:t>החלפת הגדרת "חברה"</w:t>
      </w:r>
    </w:p>
    <w:p w:rsidR="00C63A97" w:rsidRPr="00C64C02" w:rsidRDefault="00C63A97" w:rsidP="00C63A97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C64C02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C63A97" w:rsidRPr="00C63A97" w:rsidRDefault="00C63A97" w:rsidP="00C63A97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C64C02">
        <w:rPr>
          <w:vanish/>
          <w:sz w:val="22"/>
          <w:szCs w:val="22"/>
          <w:shd w:val="clear" w:color="auto" w:fill="FFFF99"/>
          <w:rtl/>
        </w:rPr>
        <w:tab/>
      </w:r>
      <w:r w:rsidRPr="00C64C0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</w:t>
      </w:r>
      <w:r w:rsidRPr="00C64C0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חברה" </w:t>
      </w:r>
      <w:r w:rsidRPr="00C64C0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C64C0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חברה לעניני קבורה לרבות מועצה דתית ורשות</w:t>
      </w:r>
      <w:r w:rsidRPr="00C64C0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C64C0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מקומית;</w:t>
      </w:r>
      <w:bookmarkEnd w:id="5"/>
    </w:p>
    <w:p w:rsidR="00ED6FB6" w:rsidRDefault="00ED6FB6" w:rsidP="00ED6F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ED6FB6">
        <w:rPr>
          <w:rStyle w:val="default"/>
          <w:rFonts w:cs="FrankRuehl"/>
          <w:rtl/>
        </w:rPr>
        <w:pict>
          <v:shape id="_x0000_s2082" type="#_x0000_t202" style="position:absolute;left:0;text-align:left;margin-left:470.25pt;margin-top:7.1pt;width:1in;height:11.65pt;z-index:251666432" filled="f" stroked="f">
            <v:textbox inset="1mm,0,1mm,0">
              <w:txbxContent>
                <w:p w:rsidR="00ED6FB6" w:rsidRDefault="00ED6FB6" w:rsidP="00ED6FB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תק' </w:t>
                  </w: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תשפ"ג-2023</w:t>
                  </w:r>
                </w:p>
              </w:txbxContent>
            </v:textbox>
            <w10:anchorlock/>
          </v:shape>
        </w:pict>
      </w:r>
      <w:r w:rsidRPr="00ED6FB6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"</w:t>
      </w:r>
      <w:r w:rsidR="00C64C02">
        <w:rPr>
          <w:rStyle w:val="default"/>
          <w:rFonts w:cs="FrankRuehl" w:hint="cs"/>
          <w:rtl/>
        </w:rPr>
        <w:t xml:space="preserve">מישור החוף" </w:t>
      </w:r>
      <w:r w:rsidR="00C64C02">
        <w:rPr>
          <w:rStyle w:val="default"/>
          <w:rFonts w:cs="FrankRuehl"/>
          <w:rtl/>
        </w:rPr>
        <w:t>–</w:t>
      </w:r>
      <w:r w:rsidR="00C64C02">
        <w:rPr>
          <w:rStyle w:val="default"/>
          <w:rFonts w:cs="FrankRuehl" w:hint="cs"/>
          <w:rtl/>
        </w:rPr>
        <w:t xml:space="preserve"> אתר אזורי לבתי עלמין לרשויות המקומיות: אור עקיבא, בנימינה – גבעת עדה, זיכרון יעקב, חוף הכרמל, חריש, פרדס חנה – כרכור וקיסריה;</w:t>
      </w:r>
      <w:r>
        <w:rPr>
          <w:rStyle w:val="default"/>
          <w:rFonts w:cs="FrankRuehl" w:hint="cs"/>
          <w:rtl/>
        </w:rPr>
        <w:t>;</w:t>
      </w:r>
    </w:p>
    <w:p w:rsidR="00ED6FB6" w:rsidRPr="00C64C02" w:rsidRDefault="00ED6FB6" w:rsidP="00ED6FB6">
      <w:pPr>
        <w:pStyle w:val="P00"/>
        <w:spacing w:before="0"/>
        <w:ind w:left="0" w:right="1134"/>
        <w:rPr>
          <w:rFonts w:ascii="FrankRuehl" w:hAnsi="FrankRuehl"/>
          <w:vanish/>
          <w:color w:val="FF0000"/>
          <w:szCs w:val="20"/>
          <w:shd w:val="clear" w:color="auto" w:fill="FFFF99"/>
          <w:rtl/>
        </w:rPr>
      </w:pPr>
      <w:bookmarkStart w:id="6" w:name="Rov20"/>
      <w:r w:rsidRPr="00C64C02">
        <w:rPr>
          <w:rFonts w:ascii="FrankRuehl" w:hAnsi="FrankRuehl"/>
          <w:vanish/>
          <w:color w:val="FF0000"/>
          <w:szCs w:val="20"/>
          <w:shd w:val="clear" w:color="auto" w:fill="FFFF99"/>
          <w:rtl/>
        </w:rPr>
        <w:t>מיום 5.3.2023</w:t>
      </w:r>
    </w:p>
    <w:p w:rsidR="00ED6FB6" w:rsidRPr="00C64C02" w:rsidRDefault="00ED6FB6" w:rsidP="00ED6FB6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  <w:r w:rsidRPr="00C64C02">
        <w:rPr>
          <w:rFonts w:ascii="FrankRuehl" w:hAnsi="FrankRuehl"/>
          <w:b/>
          <w:bCs/>
          <w:vanish/>
          <w:szCs w:val="20"/>
          <w:shd w:val="clear" w:color="auto" w:fill="FFFF99"/>
          <w:rtl/>
        </w:rPr>
        <w:t>תק' תשפ"ג-2023</w:t>
      </w:r>
    </w:p>
    <w:p w:rsidR="00ED6FB6" w:rsidRPr="00C64C02" w:rsidRDefault="00ED6FB6" w:rsidP="00ED6FB6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  <w:hyperlink r:id="rId13" w:history="1">
        <w:r w:rsidRPr="00C64C02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תשפ"ג מס' 10582</w:t>
        </w:r>
      </w:hyperlink>
      <w:r w:rsidRPr="00C64C02">
        <w:rPr>
          <w:rFonts w:ascii="FrankRuehl" w:hAnsi="FrankRuehl"/>
          <w:vanish/>
          <w:szCs w:val="20"/>
          <w:shd w:val="clear" w:color="auto" w:fill="FFFF99"/>
          <w:rtl/>
        </w:rPr>
        <w:t xml:space="preserve"> מיום 5.3.2023 עמ' 1098</w:t>
      </w:r>
    </w:p>
    <w:p w:rsidR="00ED6FB6" w:rsidRPr="00C64C02" w:rsidRDefault="00ED6FB6" w:rsidP="00C64C02">
      <w:pPr>
        <w:pStyle w:val="P00"/>
        <w:spacing w:before="0"/>
        <w:ind w:left="0" w:right="1134"/>
        <w:rPr>
          <w:rFonts w:ascii="FrankRuehl" w:hAnsi="FrankRuehl"/>
          <w:sz w:val="2"/>
          <w:szCs w:val="2"/>
          <w:shd w:val="clear" w:color="auto" w:fill="FFFF99"/>
        </w:rPr>
      </w:pPr>
      <w:r w:rsidRPr="00C64C02">
        <w:rPr>
          <w:rFonts w:ascii="FrankRuehl" w:hAnsi="FrankRuehl" w:hint="cs"/>
          <w:b/>
          <w:bCs/>
          <w:vanish/>
          <w:szCs w:val="20"/>
          <w:shd w:val="clear" w:color="auto" w:fill="FFFF99"/>
          <w:rtl/>
        </w:rPr>
        <w:t>הוספת הגדרת "</w:t>
      </w:r>
      <w:r w:rsidR="00C64C02" w:rsidRPr="00C64C02">
        <w:rPr>
          <w:rFonts w:ascii="FrankRuehl" w:hAnsi="FrankRuehl" w:hint="cs"/>
          <w:b/>
          <w:bCs/>
          <w:vanish/>
          <w:szCs w:val="20"/>
          <w:shd w:val="clear" w:color="auto" w:fill="FFFF99"/>
          <w:rtl/>
        </w:rPr>
        <w:t>מישור החוף</w:t>
      </w:r>
      <w:r w:rsidRPr="00C64C02">
        <w:rPr>
          <w:rFonts w:ascii="FrankRuehl" w:hAnsi="FrankRuehl" w:hint="cs"/>
          <w:b/>
          <w:bCs/>
          <w:vanish/>
          <w:szCs w:val="20"/>
          <w:shd w:val="clear" w:color="auto" w:fill="FFFF99"/>
          <w:rtl/>
        </w:rPr>
        <w:t>"</w:t>
      </w:r>
      <w:bookmarkEnd w:id="6"/>
    </w:p>
    <w:p w:rsidR="00907BB2" w:rsidRDefault="00C63A97" w:rsidP="00C63A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 id="_x0000_s2077" type="#_x0000_t202" style="position:absolute;left:0;text-align:left;margin-left:470.25pt;margin-top:7.1pt;width:1in;height:11.2pt;z-index:251663360" filled="f" stroked="f">
            <v:textbox inset="1mm,0,1mm,0">
              <w:txbxContent>
                <w:p w:rsidR="00C63A97" w:rsidRDefault="00C63A97" w:rsidP="00C63A9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תשע"ו-2015</w:t>
                  </w:r>
                </w:p>
              </w:txbxContent>
            </v:textbox>
            <w10:anchorlock/>
          </v:shape>
        </w:pict>
      </w:r>
      <w:r w:rsidR="00907BB2">
        <w:rPr>
          <w:rtl/>
        </w:rPr>
        <w:tab/>
      </w:r>
      <w:r w:rsidR="00907BB2">
        <w:rPr>
          <w:rStyle w:val="default"/>
          <w:rFonts w:cs="FrankRuehl"/>
          <w:rtl/>
        </w:rPr>
        <w:t>"</w:t>
      </w:r>
      <w:r w:rsidR="00907BB2">
        <w:rPr>
          <w:rStyle w:val="default"/>
          <w:rFonts w:cs="FrankRuehl" w:hint="cs"/>
          <w:rtl/>
        </w:rPr>
        <w:t xml:space="preserve">רשיון" </w:t>
      </w:r>
      <w:r w:rsidR="00F55C60">
        <w:rPr>
          <w:rStyle w:val="default"/>
          <w:rFonts w:cs="FrankRuehl"/>
          <w:rtl/>
        </w:rPr>
        <w:t>–</w:t>
      </w:r>
      <w:r w:rsidR="00907BB2">
        <w:rPr>
          <w:rStyle w:val="default"/>
          <w:rFonts w:cs="FrankRuehl" w:hint="cs"/>
          <w:rtl/>
        </w:rPr>
        <w:t xml:space="preserve"> רשיון לפ</w:t>
      </w:r>
      <w:r w:rsidR="00907BB2">
        <w:rPr>
          <w:rStyle w:val="default"/>
          <w:rFonts w:cs="FrankRuehl"/>
          <w:rtl/>
        </w:rPr>
        <w:t>י</w:t>
      </w:r>
      <w:r w:rsidR="00907BB2">
        <w:rPr>
          <w:rStyle w:val="default"/>
          <w:rFonts w:cs="FrankRuehl" w:hint="cs"/>
          <w:rtl/>
        </w:rPr>
        <w:t xml:space="preserve"> סעיף 15(א)(3) לחוק שירותי הדת או לפי ס</w:t>
      </w:r>
      <w:r w:rsidR="0067248B">
        <w:rPr>
          <w:rStyle w:val="default"/>
          <w:rFonts w:cs="FrankRuehl" w:hint="cs"/>
          <w:rtl/>
        </w:rPr>
        <w:t>עיף 6 לחוק הזכות לקבורה אזרחית;</w:t>
      </w:r>
    </w:p>
    <w:p w:rsidR="00C63A97" w:rsidRPr="00C64C02" w:rsidRDefault="00C63A97" w:rsidP="00C63A9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7" w:name="Rov17"/>
      <w:r w:rsidRPr="00C64C02">
        <w:rPr>
          <w:rFonts w:hint="cs"/>
          <w:vanish/>
          <w:color w:val="FF0000"/>
          <w:szCs w:val="20"/>
          <w:shd w:val="clear" w:color="auto" w:fill="FFFF99"/>
          <w:rtl/>
        </w:rPr>
        <w:t>מיום 24.12.2015</w:t>
      </w:r>
    </w:p>
    <w:p w:rsidR="00C63A97" w:rsidRPr="00C64C02" w:rsidRDefault="00C63A97" w:rsidP="00C63A9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C64C02">
        <w:rPr>
          <w:rFonts w:hint="cs"/>
          <w:b/>
          <w:bCs/>
          <w:vanish/>
          <w:szCs w:val="20"/>
          <w:shd w:val="clear" w:color="auto" w:fill="FFFF99"/>
          <w:rtl/>
        </w:rPr>
        <w:t>תק' תשע"ו-2015</w:t>
      </w:r>
    </w:p>
    <w:p w:rsidR="00C63A97" w:rsidRPr="00C64C02" w:rsidRDefault="00C63A97" w:rsidP="00C63A9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4" w:history="1">
        <w:r w:rsidRPr="00C64C0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תשע"ו מס' 7586</w:t>
        </w:r>
      </w:hyperlink>
      <w:r w:rsidRPr="00C64C02">
        <w:rPr>
          <w:rFonts w:hint="cs"/>
          <w:vanish/>
          <w:szCs w:val="20"/>
          <w:shd w:val="clear" w:color="auto" w:fill="FFFF99"/>
          <w:rtl/>
        </w:rPr>
        <w:t xml:space="preserve"> מיום 24.12.2015 עמ' 347</w:t>
      </w:r>
    </w:p>
    <w:p w:rsidR="00C63A97" w:rsidRPr="00C63A97" w:rsidRDefault="00C63A97" w:rsidP="0067248B">
      <w:pPr>
        <w:pStyle w:val="P00"/>
        <w:ind w:left="0" w:right="1134"/>
        <w:rPr>
          <w:rFonts w:hint="cs"/>
          <w:sz w:val="2"/>
          <w:szCs w:val="2"/>
          <w:shd w:val="clear" w:color="auto" w:fill="FFFF99"/>
          <w:rtl/>
        </w:rPr>
      </w:pPr>
      <w:r w:rsidRPr="00C64C02">
        <w:rPr>
          <w:vanish/>
          <w:sz w:val="22"/>
          <w:szCs w:val="22"/>
          <w:shd w:val="clear" w:color="auto" w:fill="FFFF99"/>
          <w:rtl/>
        </w:rPr>
        <w:tab/>
        <w:t>"</w:t>
      </w:r>
      <w:r w:rsidRPr="00C64C02">
        <w:rPr>
          <w:rFonts w:hint="cs"/>
          <w:vanish/>
          <w:sz w:val="22"/>
          <w:szCs w:val="22"/>
          <w:shd w:val="clear" w:color="auto" w:fill="FFFF99"/>
          <w:rtl/>
        </w:rPr>
        <w:t>רשיון" – רשיון לפ</w:t>
      </w:r>
      <w:r w:rsidRPr="00C64C02">
        <w:rPr>
          <w:vanish/>
          <w:sz w:val="22"/>
          <w:szCs w:val="22"/>
          <w:shd w:val="clear" w:color="auto" w:fill="FFFF99"/>
          <w:rtl/>
        </w:rPr>
        <w:t>י</w:t>
      </w:r>
      <w:r w:rsidRPr="00C64C02">
        <w:rPr>
          <w:rFonts w:hint="cs"/>
          <w:vanish/>
          <w:sz w:val="22"/>
          <w:szCs w:val="22"/>
          <w:shd w:val="clear" w:color="auto" w:fill="FFFF99"/>
          <w:rtl/>
        </w:rPr>
        <w:t xml:space="preserve"> סעיף 15(א)(3) לחוק שירותי הדת או לפי סעיף 6 לחוק הזכות לקבורה אזרחית </w:t>
      </w:r>
      <w:r w:rsidRPr="00C64C02">
        <w:rPr>
          <w:rFonts w:hint="cs"/>
          <w:strike/>
          <w:vanish/>
          <w:sz w:val="22"/>
          <w:szCs w:val="22"/>
          <w:shd w:val="clear" w:color="auto" w:fill="FFFF99"/>
          <w:rtl/>
        </w:rPr>
        <w:t>חלופית, תשנ"ו-1996</w:t>
      </w:r>
      <w:r w:rsidRPr="00C64C02">
        <w:rPr>
          <w:rFonts w:hint="cs"/>
          <w:vanish/>
          <w:sz w:val="22"/>
          <w:szCs w:val="22"/>
          <w:shd w:val="clear" w:color="auto" w:fill="FFFF99"/>
          <w:rtl/>
        </w:rPr>
        <w:t>;</w:t>
      </w:r>
      <w:bookmarkEnd w:id="7"/>
    </w:p>
    <w:p w:rsidR="00907BB2" w:rsidRDefault="0067248B" w:rsidP="006255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C64C02">
        <w:rPr>
          <w:rStyle w:val="default"/>
          <w:rFonts w:cs="FrankRuehl"/>
          <w:rtl/>
        </w:rPr>
        <w:pict>
          <v:shape id="_x0000_s2080" type="#_x0000_t202" style="position:absolute;left:0;text-align:left;margin-left:470.35pt;margin-top:7.1pt;width:1in;height:17.1pt;z-index:251664384" filled="f" stroked="f">
            <v:textbox inset="1mm,0,1mm,0">
              <w:txbxContent>
                <w:p w:rsidR="0067248B" w:rsidRDefault="0067248B" w:rsidP="0067248B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תשע"ז-2017</w:t>
                  </w:r>
                </w:p>
                <w:p w:rsidR="00C64C02" w:rsidRDefault="00C64C02" w:rsidP="0067248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תשפ"ג-2023</w:t>
                  </w:r>
                </w:p>
              </w:txbxContent>
            </v:textbox>
            <w10:anchorlock/>
          </v:shape>
        </w:pict>
      </w:r>
      <w:r w:rsidR="00907BB2" w:rsidRPr="00C64C02">
        <w:rPr>
          <w:rStyle w:val="default"/>
          <w:rFonts w:cs="FrankRuehl"/>
          <w:rtl/>
        </w:rPr>
        <w:tab/>
      </w:r>
      <w:r w:rsidR="00907BB2">
        <w:rPr>
          <w:rStyle w:val="default"/>
          <w:rFonts w:cs="FrankRuehl"/>
          <w:rtl/>
        </w:rPr>
        <w:t>"</w:t>
      </w:r>
      <w:r w:rsidR="00907BB2">
        <w:rPr>
          <w:rStyle w:val="default"/>
          <w:rFonts w:cs="FrankRuehl" w:hint="cs"/>
          <w:rtl/>
        </w:rPr>
        <w:t xml:space="preserve">רשויות מקומיות חברות במועצה" </w:t>
      </w:r>
      <w:r w:rsidR="00F55C60">
        <w:rPr>
          <w:rStyle w:val="default"/>
          <w:rFonts w:cs="FrankRuehl"/>
          <w:rtl/>
        </w:rPr>
        <w:t>–</w:t>
      </w:r>
      <w:r w:rsidR="00907BB2">
        <w:rPr>
          <w:rStyle w:val="default"/>
          <w:rFonts w:cs="FrankRuehl" w:hint="cs"/>
          <w:rtl/>
        </w:rPr>
        <w:t xml:space="preserve"> </w:t>
      </w:r>
      <w:r w:rsidR="00C64C02" w:rsidRPr="00C64C02">
        <w:rPr>
          <w:rStyle w:val="default"/>
          <w:rFonts w:cs="FrankRuehl" w:hint="cs"/>
          <w:rtl/>
        </w:rPr>
        <w:t>אור עקיבא, בנימינה – גבעת עדה, זיכרון יעקב, חוף הכרמל, חיפה, חריש, טירת כרמל, נשר, פרדס חנה – כרכור, קיסריה, קריית אתא, קריית ביאליק, קריית מוצקין, קריית ים, קריית טבעון ורכסים</w:t>
      </w:r>
      <w:r w:rsidR="00907BB2">
        <w:rPr>
          <w:rStyle w:val="default"/>
          <w:rFonts w:cs="FrankRuehl" w:hint="cs"/>
          <w:rtl/>
        </w:rPr>
        <w:t>;</w:t>
      </w:r>
    </w:p>
    <w:p w:rsidR="0067248B" w:rsidRPr="00C64C02" w:rsidRDefault="0067248B" w:rsidP="0067248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8" w:name="Rov18"/>
      <w:r w:rsidRPr="00C64C02">
        <w:rPr>
          <w:rFonts w:hint="cs"/>
          <w:vanish/>
          <w:color w:val="FF0000"/>
          <w:szCs w:val="20"/>
          <w:shd w:val="clear" w:color="auto" w:fill="FFFF99"/>
          <w:rtl/>
        </w:rPr>
        <w:t>מיום 1.1.2017</w:t>
      </w:r>
    </w:p>
    <w:p w:rsidR="0067248B" w:rsidRPr="00C64C02" w:rsidRDefault="0067248B" w:rsidP="0067248B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C64C02">
        <w:rPr>
          <w:rFonts w:hint="cs"/>
          <w:b/>
          <w:bCs/>
          <w:vanish/>
          <w:szCs w:val="20"/>
          <w:shd w:val="clear" w:color="auto" w:fill="FFFF99"/>
          <w:rtl/>
        </w:rPr>
        <w:t>תק' תשע"ז-2017</w:t>
      </w:r>
    </w:p>
    <w:p w:rsidR="0067248B" w:rsidRPr="00C64C02" w:rsidRDefault="0067248B" w:rsidP="0067248B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5" w:history="1">
        <w:r w:rsidRPr="00C64C0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7754</w:t>
        </w:r>
      </w:hyperlink>
      <w:r w:rsidRPr="00C64C02">
        <w:rPr>
          <w:rFonts w:hint="cs"/>
          <w:vanish/>
          <w:szCs w:val="20"/>
          <w:shd w:val="clear" w:color="auto" w:fill="FFFF99"/>
          <w:rtl/>
        </w:rPr>
        <w:t xml:space="preserve"> מיום 1.1.2017 עמ' 472</w:t>
      </w:r>
    </w:p>
    <w:p w:rsidR="00C64C02" w:rsidRPr="00C64C02" w:rsidRDefault="00C64C02" w:rsidP="00C64C02">
      <w:pPr>
        <w:pStyle w:val="P00"/>
        <w:ind w:left="0" w:right="1134"/>
        <w:rPr>
          <w:vanish/>
          <w:sz w:val="22"/>
          <w:szCs w:val="22"/>
          <w:shd w:val="clear" w:color="auto" w:fill="FFFF99"/>
          <w:rtl/>
        </w:rPr>
      </w:pPr>
      <w:r w:rsidRPr="00C64C02">
        <w:rPr>
          <w:vanish/>
          <w:sz w:val="22"/>
          <w:szCs w:val="22"/>
          <w:shd w:val="clear" w:color="auto" w:fill="FFFF99"/>
          <w:rtl/>
        </w:rPr>
        <w:tab/>
        <w:t>"</w:t>
      </w:r>
      <w:r w:rsidRPr="00C64C02">
        <w:rPr>
          <w:rFonts w:hint="cs"/>
          <w:vanish/>
          <w:sz w:val="22"/>
          <w:szCs w:val="22"/>
          <w:shd w:val="clear" w:color="auto" w:fill="FFFF99"/>
          <w:rtl/>
        </w:rPr>
        <w:t xml:space="preserve">רשויות מקומיות חברות במועצה" </w:t>
      </w:r>
      <w:r w:rsidRPr="00C64C02">
        <w:rPr>
          <w:vanish/>
          <w:sz w:val="22"/>
          <w:szCs w:val="22"/>
          <w:shd w:val="clear" w:color="auto" w:fill="FFFF99"/>
          <w:rtl/>
        </w:rPr>
        <w:t>–</w:t>
      </w:r>
      <w:r w:rsidRPr="00C64C02">
        <w:rPr>
          <w:rFonts w:hint="cs"/>
          <w:vanish/>
          <w:sz w:val="22"/>
          <w:szCs w:val="22"/>
          <w:shd w:val="clear" w:color="auto" w:fill="FFFF99"/>
          <w:rtl/>
        </w:rPr>
        <w:t xml:space="preserve"> חיפה, </w:t>
      </w:r>
      <w:r w:rsidRPr="00C64C0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טירת הכרמל,</w:t>
      </w:r>
      <w:r w:rsidRPr="00C64C02">
        <w:rPr>
          <w:rFonts w:hint="cs"/>
          <w:vanish/>
          <w:sz w:val="22"/>
          <w:szCs w:val="22"/>
          <w:shd w:val="clear" w:color="auto" w:fill="FFFF99"/>
          <w:rtl/>
        </w:rPr>
        <w:t xml:space="preserve"> נשר, קרית אתא, קרית ביאליק, קרית מוצקין, קרית-ים, קרית טבעון ורכסים;</w:t>
      </w:r>
    </w:p>
    <w:p w:rsidR="00C64C02" w:rsidRPr="00C64C02" w:rsidRDefault="00C64C02" w:rsidP="00C64C02">
      <w:pPr>
        <w:pStyle w:val="P00"/>
        <w:spacing w:before="0"/>
        <w:ind w:left="0" w:right="1134"/>
        <w:rPr>
          <w:rFonts w:ascii="FrankRuehl" w:hAnsi="FrankRuehl" w:hint="cs"/>
          <w:vanish/>
          <w:szCs w:val="20"/>
          <w:shd w:val="clear" w:color="auto" w:fill="FFFF99"/>
          <w:rtl/>
        </w:rPr>
      </w:pPr>
    </w:p>
    <w:p w:rsidR="00C64C02" w:rsidRPr="00C64C02" w:rsidRDefault="00C64C02" w:rsidP="00C64C02">
      <w:pPr>
        <w:pStyle w:val="P00"/>
        <w:spacing w:before="0"/>
        <w:ind w:left="0" w:right="1134"/>
        <w:rPr>
          <w:rFonts w:ascii="FrankRuehl" w:hAnsi="FrankRuehl"/>
          <w:vanish/>
          <w:color w:val="FF0000"/>
          <w:szCs w:val="20"/>
          <w:shd w:val="clear" w:color="auto" w:fill="FFFF99"/>
          <w:rtl/>
        </w:rPr>
      </w:pPr>
      <w:r w:rsidRPr="00C64C02">
        <w:rPr>
          <w:rFonts w:ascii="FrankRuehl" w:hAnsi="FrankRuehl"/>
          <w:vanish/>
          <w:color w:val="FF0000"/>
          <w:szCs w:val="20"/>
          <w:shd w:val="clear" w:color="auto" w:fill="FFFF99"/>
          <w:rtl/>
        </w:rPr>
        <w:t>מיום 5.3.2023</w:t>
      </w:r>
    </w:p>
    <w:p w:rsidR="00C64C02" w:rsidRPr="00C64C02" w:rsidRDefault="00C64C02" w:rsidP="00C64C02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  <w:r w:rsidRPr="00C64C02">
        <w:rPr>
          <w:rFonts w:ascii="FrankRuehl" w:hAnsi="FrankRuehl"/>
          <w:b/>
          <w:bCs/>
          <w:vanish/>
          <w:szCs w:val="20"/>
          <w:shd w:val="clear" w:color="auto" w:fill="FFFF99"/>
          <w:rtl/>
        </w:rPr>
        <w:t>תק' תשפ"ג-2023</w:t>
      </w:r>
    </w:p>
    <w:p w:rsidR="00C64C02" w:rsidRPr="00C64C02" w:rsidRDefault="00C64C02" w:rsidP="00C64C02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  <w:hyperlink r:id="rId16" w:history="1">
        <w:r w:rsidRPr="00C64C02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תשפ"ג מס' 10582</w:t>
        </w:r>
      </w:hyperlink>
      <w:r w:rsidRPr="00C64C02">
        <w:rPr>
          <w:rFonts w:ascii="FrankRuehl" w:hAnsi="FrankRuehl"/>
          <w:vanish/>
          <w:szCs w:val="20"/>
          <w:shd w:val="clear" w:color="auto" w:fill="FFFF99"/>
          <w:rtl/>
        </w:rPr>
        <w:t xml:space="preserve"> מיום 5.3.2023 עמ' 1098</w:t>
      </w:r>
    </w:p>
    <w:p w:rsidR="0067248B" w:rsidRPr="00C64C02" w:rsidRDefault="0067248B" w:rsidP="00C64C02">
      <w:pPr>
        <w:pStyle w:val="P00"/>
        <w:ind w:left="0" w:right="1134"/>
        <w:rPr>
          <w:rFonts w:hint="cs"/>
          <w:sz w:val="22"/>
          <w:szCs w:val="22"/>
          <w:u w:val="single"/>
          <w:shd w:val="clear" w:color="auto" w:fill="FFFF99"/>
          <w:rtl/>
        </w:rPr>
      </w:pPr>
      <w:r w:rsidRPr="00C64C02">
        <w:rPr>
          <w:vanish/>
          <w:sz w:val="22"/>
          <w:szCs w:val="22"/>
          <w:shd w:val="clear" w:color="auto" w:fill="FFFF99"/>
          <w:rtl/>
        </w:rPr>
        <w:tab/>
        <w:t>"</w:t>
      </w:r>
      <w:r w:rsidRPr="00C64C02">
        <w:rPr>
          <w:rFonts w:hint="cs"/>
          <w:vanish/>
          <w:sz w:val="22"/>
          <w:szCs w:val="22"/>
          <w:shd w:val="clear" w:color="auto" w:fill="FFFF99"/>
          <w:rtl/>
        </w:rPr>
        <w:t xml:space="preserve">רשויות מקומיות חברות במועצה" </w:t>
      </w:r>
      <w:r w:rsidRPr="00C64C02">
        <w:rPr>
          <w:vanish/>
          <w:sz w:val="22"/>
          <w:szCs w:val="22"/>
          <w:shd w:val="clear" w:color="auto" w:fill="FFFF99"/>
          <w:rtl/>
        </w:rPr>
        <w:t>–</w:t>
      </w:r>
      <w:r w:rsidRPr="00C64C0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C64C02">
        <w:rPr>
          <w:rFonts w:hint="cs"/>
          <w:strike/>
          <w:vanish/>
          <w:sz w:val="22"/>
          <w:szCs w:val="22"/>
          <w:shd w:val="clear" w:color="auto" w:fill="FFFF99"/>
          <w:rtl/>
        </w:rPr>
        <w:t>חיפה, טירת הכרמל, נשר, קרית אתא, קרית ביאליק, קרית מוצקין, קרית-ים, קרית טבעון ורכסים</w:t>
      </w:r>
      <w:r w:rsidR="00C64C02" w:rsidRPr="00C64C0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C64C02" w:rsidRPr="00C64C0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אור עקיבא, בנימינה – גבעת עדה, זיכרון יעקב, חוף הכרמל, חיפה, חריש, טירת כרמל, נשר, פרדס חנה – כרכור, קיסריה, קריית אתא, קריית ביאליק, קריית מוצקין, קריית ים, קריית טבעון ורכסים</w:t>
      </w:r>
      <w:r w:rsidRPr="00C64C02">
        <w:rPr>
          <w:rFonts w:hint="cs"/>
          <w:vanish/>
          <w:sz w:val="22"/>
          <w:szCs w:val="22"/>
          <w:shd w:val="clear" w:color="auto" w:fill="FFFF99"/>
          <w:rtl/>
        </w:rPr>
        <w:t>;</w:t>
      </w:r>
      <w:bookmarkEnd w:id="8"/>
    </w:p>
    <w:p w:rsidR="00907BB2" w:rsidRDefault="00C64C02" w:rsidP="00C64C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ED6FB6">
        <w:rPr>
          <w:rStyle w:val="default"/>
          <w:rFonts w:cs="FrankRuehl"/>
          <w:rtl/>
        </w:rPr>
        <w:pict>
          <v:shape id="_x0000_s2083" type="#_x0000_t202" style="position:absolute;left:0;text-align:left;margin-left:470.25pt;margin-top:7.1pt;width:1in;height:11.65pt;z-index:251667456" filled="f" stroked="f">
            <v:textbox inset="1mm,0,1mm,0">
              <w:txbxContent>
                <w:p w:rsidR="00C64C02" w:rsidRDefault="00C64C02" w:rsidP="00C64C0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תק' </w:t>
                  </w: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תשפ"ג-2023</w:t>
                  </w:r>
                </w:p>
              </w:txbxContent>
            </v:textbox>
            <w10:anchorlock/>
          </v:shape>
        </w:pict>
      </w:r>
      <w:r w:rsidRPr="00ED6FB6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"</w:t>
      </w:r>
      <w:r w:rsidR="00907BB2">
        <w:rPr>
          <w:rStyle w:val="default"/>
          <w:rFonts w:cs="FrankRuehl" w:hint="cs"/>
          <w:rtl/>
        </w:rPr>
        <w:t xml:space="preserve">תל רגב" </w:t>
      </w:r>
      <w:r w:rsidR="00F55C60">
        <w:rPr>
          <w:rStyle w:val="default"/>
          <w:rFonts w:cs="FrankRuehl"/>
          <w:rtl/>
        </w:rPr>
        <w:t>–</w:t>
      </w:r>
      <w:r w:rsidR="00907BB2">
        <w:rPr>
          <w:rStyle w:val="default"/>
          <w:rFonts w:cs="FrankRuehl" w:hint="cs"/>
          <w:rtl/>
        </w:rPr>
        <w:t xml:space="preserve"> </w:t>
      </w:r>
      <w:r w:rsidRPr="00C64C02">
        <w:rPr>
          <w:rStyle w:val="default"/>
          <w:rFonts w:cs="FrankRuehl" w:hint="cs"/>
          <w:rtl/>
        </w:rPr>
        <w:t>אתר אזורי לבתי עלמין לרשויות המקויות: חיפה, טירת כרמל, נשר, קריית אתא, קריית ביאליק, קריית מוצקין, קריית ים, קריית טבעון ורכסים</w:t>
      </w:r>
      <w:r w:rsidR="00907BB2">
        <w:rPr>
          <w:rStyle w:val="default"/>
          <w:rFonts w:cs="FrankRuehl" w:hint="cs"/>
          <w:rtl/>
        </w:rPr>
        <w:t>.</w:t>
      </w:r>
    </w:p>
    <w:p w:rsidR="00C64C02" w:rsidRPr="00C64C02" w:rsidRDefault="00C64C02" w:rsidP="00C64C02">
      <w:pPr>
        <w:pStyle w:val="P00"/>
        <w:spacing w:before="0"/>
        <w:ind w:left="0" w:right="1134"/>
        <w:rPr>
          <w:rFonts w:ascii="FrankRuehl" w:hAnsi="FrankRuehl"/>
          <w:vanish/>
          <w:color w:val="FF0000"/>
          <w:szCs w:val="20"/>
          <w:shd w:val="clear" w:color="auto" w:fill="FFFF99"/>
          <w:rtl/>
        </w:rPr>
      </w:pPr>
      <w:bookmarkStart w:id="9" w:name="Rov21"/>
      <w:r w:rsidRPr="00C64C02">
        <w:rPr>
          <w:rFonts w:ascii="FrankRuehl" w:hAnsi="FrankRuehl"/>
          <w:vanish/>
          <w:color w:val="FF0000"/>
          <w:szCs w:val="20"/>
          <w:shd w:val="clear" w:color="auto" w:fill="FFFF99"/>
          <w:rtl/>
        </w:rPr>
        <w:t>מיום 5.3.2023</w:t>
      </w:r>
    </w:p>
    <w:p w:rsidR="00C64C02" w:rsidRPr="00C64C02" w:rsidRDefault="00C64C02" w:rsidP="00C64C02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  <w:r w:rsidRPr="00C64C02">
        <w:rPr>
          <w:rFonts w:ascii="FrankRuehl" w:hAnsi="FrankRuehl"/>
          <w:b/>
          <w:bCs/>
          <w:vanish/>
          <w:szCs w:val="20"/>
          <w:shd w:val="clear" w:color="auto" w:fill="FFFF99"/>
          <w:rtl/>
        </w:rPr>
        <w:t>תק' תשפ"ג-2023</w:t>
      </w:r>
    </w:p>
    <w:p w:rsidR="00C64C02" w:rsidRPr="00C64C02" w:rsidRDefault="00C64C02" w:rsidP="00C64C02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  <w:hyperlink r:id="rId17" w:history="1">
        <w:r w:rsidRPr="00C64C02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תשפ"ג מס' 10582</w:t>
        </w:r>
      </w:hyperlink>
      <w:r w:rsidRPr="00C64C02">
        <w:rPr>
          <w:rFonts w:ascii="FrankRuehl" w:hAnsi="FrankRuehl"/>
          <w:vanish/>
          <w:szCs w:val="20"/>
          <w:shd w:val="clear" w:color="auto" w:fill="FFFF99"/>
          <w:rtl/>
        </w:rPr>
        <w:t xml:space="preserve"> מיום 5.3.2023 עמ' 1098</w:t>
      </w:r>
    </w:p>
    <w:p w:rsidR="00C64C02" w:rsidRPr="00C64C02" w:rsidRDefault="00C64C02" w:rsidP="00C64C02">
      <w:pPr>
        <w:pStyle w:val="P00"/>
        <w:ind w:left="0" w:right="1134"/>
        <w:rPr>
          <w:sz w:val="2"/>
          <w:szCs w:val="2"/>
          <w:shd w:val="clear" w:color="auto" w:fill="FFFF99"/>
          <w:rtl/>
        </w:rPr>
      </w:pPr>
      <w:r w:rsidRPr="00C64C02">
        <w:rPr>
          <w:vanish/>
          <w:sz w:val="22"/>
          <w:szCs w:val="22"/>
          <w:shd w:val="clear" w:color="auto" w:fill="FFFF99"/>
          <w:rtl/>
        </w:rPr>
        <w:tab/>
        <w:t>"</w:t>
      </w:r>
      <w:r w:rsidRPr="00C64C02">
        <w:rPr>
          <w:rFonts w:hint="cs"/>
          <w:vanish/>
          <w:sz w:val="22"/>
          <w:szCs w:val="22"/>
          <w:shd w:val="clear" w:color="auto" w:fill="FFFF99"/>
          <w:rtl/>
        </w:rPr>
        <w:t xml:space="preserve">תל רגב" </w:t>
      </w:r>
      <w:r w:rsidRPr="00C64C02">
        <w:rPr>
          <w:vanish/>
          <w:sz w:val="22"/>
          <w:szCs w:val="22"/>
          <w:shd w:val="clear" w:color="auto" w:fill="FFFF99"/>
          <w:rtl/>
        </w:rPr>
        <w:t>–</w:t>
      </w:r>
      <w:r w:rsidRPr="00C64C0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C64C02">
        <w:rPr>
          <w:rFonts w:hint="cs"/>
          <w:strike/>
          <w:vanish/>
          <w:sz w:val="22"/>
          <w:szCs w:val="22"/>
          <w:shd w:val="clear" w:color="auto" w:fill="FFFF99"/>
          <w:rtl/>
        </w:rPr>
        <w:t>אתר לבתי עלמין לחיפה ולרשויות המקומיות החברו</w:t>
      </w:r>
      <w:r w:rsidRPr="00C64C02">
        <w:rPr>
          <w:strike/>
          <w:vanish/>
          <w:sz w:val="22"/>
          <w:szCs w:val="22"/>
          <w:shd w:val="clear" w:color="auto" w:fill="FFFF99"/>
          <w:rtl/>
        </w:rPr>
        <w:t>ת</w:t>
      </w:r>
      <w:r w:rsidRPr="00C64C0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במועצה</w:t>
      </w:r>
      <w:r w:rsidRPr="00C64C0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C64C0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אתר אזורי לבתי עלמין לרשויות המקויות: חיפה, טירת כרמל, נשר, קריית אתא, קריית ביאליק, קריית מוצקין, קריית ים, קריית טבעון ורכסים</w:t>
      </w:r>
      <w:r w:rsidRPr="00C64C02">
        <w:rPr>
          <w:rFonts w:hint="cs"/>
          <w:vanish/>
          <w:sz w:val="22"/>
          <w:szCs w:val="22"/>
          <w:shd w:val="clear" w:color="auto" w:fill="FFFF99"/>
          <w:rtl/>
        </w:rPr>
        <w:t>.</w:t>
      </w:r>
      <w:bookmarkEnd w:id="9"/>
    </w:p>
    <w:p w:rsidR="00907BB2" w:rsidRDefault="00907B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"/>
      <w:bookmarkEnd w:id="10"/>
      <w:r>
        <w:rPr>
          <w:lang w:val="he-IL"/>
        </w:rPr>
        <w:pict>
          <v:rect id="_x0000_s2051" style="position:absolute;left:0;text-align:left;margin-left:464.5pt;margin-top:8.05pt;width:75.05pt;height:17.8pt;z-index:251649024" o:allowincell="f" filled="f" stroked="f" strokecolor="lime" strokeweight=".25pt">
            <v:textbox inset="0,0,0,0">
              <w:txbxContent>
                <w:p w:rsidR="00907BB2" w:rsidRDefault="00907BB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קמת המועצה ותפקידיה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מוקמת בזה המועצה ותפקידיה הם:</w:t>
      </w:r>
    </w:p>
    <w:p w:rsidR="00907BB2" w:rsidRDefault="00907B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לתכנן, להקים, להחזיק, לנהל ולפתח בתי עלמין ודרכי גישה אליהם וכן לפקח על בתי עלמין;</w:t>
      </w:r>
    </w:p>
    <w:p w:rsidR="00907BB2" w:rsidRDefault="00907B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להסדיר בבתי עלמין את עניני הקבורה מבחינה טכנית;</w:t>
      </w:r>
    </w:p>
    <w:p w:rsidR="00907BB2" w:rsidRDefault="00907B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להקים, להחזיק ולנהל מבנים הדרושים לקיום שי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ותי קבורה;</w:t>
      </w:r>
    </w:p>
    <w:p w:rsidR="00907BB2" w:rsidRDefault="00907B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לפקח על הסידורים הכספיים והמינהליים של החברות שיפעלו בבתי העלמין;</w:t>
      </w:r>
    </w:p>
    <w:p w:rsidR="00907BB2" w:rsidRDefault="00907B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להקצות בבתי העלמין חלקות לחברות, ולקבוע את דרכי השימוש בהן;</w:t>
      </w:r>
    </w:p>
    <w:p w:rsidR="00907BB2" w:rsidRDefault="00907B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לדווח לשר אם ובאיזו מידה ממלאות החברות את תפקידן, וכן להמליץ בפני השר על ביטול רשיון של חברה שאינה ממלאת את תפקידיה כראוי;</w:t>
      </w:r>
    </w:p>
    <w:p w:rsidR="00907BB2" w:rsidRDefault="00907B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להחזיק ולטפח בתי עלמין שאינם פעילים ושאין חברה אחרת מטפלת בהם;</w:t>
      </w:r>
    </w:p>
    <w:p w:rsidR="00907BB2" w:rsidRDefault="00907B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לארגן ה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תלמויות והדרכות לעובדי החברות לשיפור השירות ותדמיתו.</w:t>
      </w:r>
    </w:p>
    <w:p w:rsidR="00907BB2" w:rsidRDefault="00907B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המועצה תהיה כשרה לכל זכות, חובה ופעולה משפטית.</w:t>
      </w:r>
    </w:p>
    <w:p w:rsidR="00907BB2" w:rsidRDefault="00907B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2"/>
      <w:bookmarkEnd w:id="11"/>
      <w:r>
        <w:rPr>
          <w:lang w:val="he-IL"/>
        </w:rPr>
        <w:pict>
          <v:rect id="_x0000_s2052" style="position:absolute;left:0;text-align:left;margin-left:464.5pt;margin-top:8.05pt;width:75.05pt;height:20.05pt;z-index:251650048" o:allowincell="f" filled="f" stroked="f" strokecolor="lime" strokeweight=".25pt">
            <v:textbox inset="0,0,0,0">
              <w:txbxContent>
                <w:p w:rsidR="00907BB2" w:rsidRDefault="00907BB2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ברי המועצה</w:t>
                  </w:r>
                </w:p>
                <w:p w:rsidR="00C64C02" w:rsidRDefault="00C64C0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תשפ"ג-2023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שר ימנה את חברי המועצה שמספרם לא יעלה על 31, וביניהם אנשי ציבור וכן נציג אחד </w:t>
      </w:r>
      <w:r>
        <w:rPr>
          <w:rStyle w:val="default"/>
          <w:rFonts w:cs="FrankRuehl" w:hint="cs"/>
          <w:rtl/>
        </w:rPr>
        <w:lastRenderedPageBreak/>
        <w:t xml:space="preserve">של כל אחת מן הרשויות המקומיות החברות במועצה, נציג אחד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ל כל אחת מן המועצות הדתיות החברות במועצה, ונציג אחד לכל חברה שלה רשיון לעסוק בעניני קבורה תקף בתל רגב </w:t>
      </w:r>
      <w:r w:rsidR="00C64C02" w:rsidRPr="00C64C02">
        <w:rPr>
          <w:rStyle w:val="default"/>
          <w:rFonts w:cs="FrankRuehl" w:hint="cs"/>
          <w:rtl/>
        </w:rPr>
        <w:t xml:space="preserve">או במישור החוף, לפי העניין, </w:t>
      </w:r>
      <w:r>
        <w:rPr>
          <w:rStyle w:val="default"/>
          <w:rFonts w:cs="FrankRuehl" w:hint="cs"/>
          <w:rtl/>
        </w:rPr>
        <w:t>בעת המינוי.</w:t>
      </w:r>
    </w:p>
    <w:p w:rsidR="00C64C02" w:rsidRPr="00C64C02" w:rsidRDefault="00C64C02" w:rsidP="00C64C02">
      <w:pPr>
        <w:pStyle w:val="P00"/>
        <w:spacing w:before="0"/>
        <w:ind w:left="0" w:right="1134"/>
        <w:rPr>
          <w:rFonts w:ascii="FrankRuehl" w:hAnsi="FrankRuehl"/>
          <w:vanish/>
          <w:color w:val="FF0000"/>
          <w:szCs w:val="20"/>
          <w:shd w:val="clear" w:color="auto" w:fill="FFFF99"/>
          <w:rtl/>
        </w:rPr>
      </w:pPr>
      <w:bookmarkStart w:id="12" w:name="Rov22"/>
      <w:r w:rsidRPr="00C64C02">
        <w:rPr>
          <w:rFonts w:ascii="FrankRuehl" w:hAnsi="FrankRuehl"/>
          <w:vanish/>
          <w:color w:val="FF0000"/>
          <w:szCs w:val="20"/>
          <w:shd w:val="clear" w:color="auto" w:fill="FFFF99"/>
          <w:rtl/>
        </w:rPr>
        <w:t>מיום 5.3.2023</w:t>
      </w:r>
    </w:p>
    <w:p w:rsidR="00C64C02" w:rsidRPr="00C64C02" w:rsidRDefault="00C64C02" w:rsidP="00C64C02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  <w:r w:rsidRPr="00C64C02">
        <w:rPr>
          <w:rFonts w:ascii="FrankRuehl" w:hAnsi="FrankRuehl"/>
          <w:b/>
          <w:bCs/>
          <w:vanish/>
          <w:szCs w:val="20"/>
          <w:shd w:val="clear" w:color="auto" w:fill="FFFF99"/>
          <w:rtl/>
        </w:rPr>
        <w:t>תק' תשפ"ג-2023</w:t>
      </w:r>
    </w:p>
    <w:p w:rsidR="00C64C02" w:rsidRPr="00C64C02" w:rsidRDefault="00C64C02" w:rsidP="00C64C02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  <w:hyperlink r:id="rId18" w:history="1">
        <w:r w:rsidRPr="00C64C02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תשפ"ג מס' 10582</w:t>
        </w:r>
      </w:hyperlink>
      <w:r w:rsidRPr="00C64C02">
        <w:rPr>
          <w:rFonts w:ascii="FrankRuehl" w:hAnsi="FrankRuehl"/>
          <w:vanish/>
          <w:szCs w:val="20"/>
          <w:shd w:val="clear" w:color="auto" w:fill="FFFF99"/>
          <w:rtl/>
        </w:rPr>
        <w:t xml:space="preserve"> מיום 5.3.2023 עמ' 1098</w:t>
      </w:r>
    </w:p>
    <w:p w:rsidR="00C64C02" w:rsidRPr="00C64C02" w:rsidRDefault="00C64C02" w:rsidP="00C64C02">
      <w:pPr>
        <w:pStyle w:val="P00"/>
        <w:ind w:left="0" w:right="1134"/>
        <w:rPr>
          <w:sz w:val="2"/>
          <w:szCs w:val="2"/>
          <w:shd w:val="clear" w:color="auto" w:fill="FFFF99"/>
          <w:rtl/>
        </w:rPr>
      </w:pPr>
      <w:r w:rsidRPr="00C64C02">
        <w:rPr>
          <w:vanish/>
          <w:sz w:val="22"/>
          <w:szCs w:val="22"/>
          <w:shd w:val="clear" w:color="auto" w:fill="FFFF99"/>
          <w:rtl/>
        </w:rPr>
        <w:t>3.</w:t>
      </w:r>
      <w:r w:rsidRPr="00C64C02">
        <w:rPr>
          <w:vanish/>
          <w:sz w:val="22"/>
          <w:szCs w:val="22"/>
          <w:shd w:val="clear" w:color="auto" w:fill="FFFF99"/>
          <w:rtl/>
        </w:rPr>
        <w:tab/>
        <w:t>ה</w:t>
      </w:r>
      <w:r w:rsidRPr="00C64C02">
        <w:rPr>
          <w:rFonts w:hint="cs"/>
          <w:vanish/>
          <w:sz w:val="22"/>
          <w:szCs w:val="22"/>
          <w:shd w:val="clear" w:color="auto" w:fill="FFFF99"/>
          <w:rtl/>
        </w:rPr>
        <w:t xml:space="preserve">שר ימנה את חברי המועצה שמספרם לא יעלה על 31, וביניהם אנשי ציבור וכן נציג אחד של כל אחת מן הרשויות המקומיות החברות במועצה, נציג אחד </w:t>
      </w:r>
      <w:r w:rsidRPr="00C64C02">
        <w:rPr>
          <w:vanish/>
          <w:sz w:val="22"/>
          <w:szCs w:val="22"/>
          <w:shd w:val="clear" w:color="auto" w:fill="FFFF99"/>
          <w:rtl/>
        </w:rPr>
        <w:t>ש</w:t>
      </w:r>
      <w:r w:rsidRPr="00C64C02">
        <w:rPr>
          <w:rFonts w:hint="cs"/>
          <w:vanish/>
          <w:sz w:val="22"/>
          <w:szCs w:val="22"/>
          <w:shd w:val="clear" w:color="auto" w:fill="FFFF99"/>
          <w:rtl/>
        </w:rPr>
        <w:t xml:space="preserve">ל כל אחת מן המועצות הדתיות החברות במועצה, ונציג אחד לכל חברה שלה רשיון לעסוק בעניני קבורה תקף בתל רגב </w:t>
      </w:r>
      <w:r w:rsidRPr="00C64C0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או במישור החוף, לפי העניין,</w:t>
      </w:r>
      <w:r w:rsidRPr="00C64C02">
        <w:rPr>
          <w:rFonts w:hint="cs"/>
          <w:vanish/>
          <w:sz w:val="22"/>
          <w:szCs w:val="22"/>
          <w:shd w:val="clear" w:color="auto" w:fill="FFFF99"/>
          <w:rtl/>
        </w:rPr>
        <w:t xml:space="preserve"> בעת המינוי.</w:t>
      </w:r>
      <w:bookmarkEnd w:id="12"/>
    </w:p>
    <w:p w:rsidR="00907BB2" w:rsidRDefault="00907B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3"/>
      <w:bookmarkEnd w:id="13"/>
      <w:r>
        <w:rPr>
          <w:lang w:val="he-IL"/>
        </w:rPr>
        <w:pict>
          <v:rect id="_x0000_s2053" style="position:absolute;left:0;text-align:left;margin-left:464.5pt;margin-top:8.05pt;width:75.05pt;height:21.15pt;z-index:251651072" o:allowincell="f" filled="f" stroked="f" strokecolor="lime" strokeweight=".25pt">
            <v:textbox inset="0,0,0,0">
              <w:txbxContent>
                <w:p w:rsidR="00907BB2" w:rsidRDefault="00907BB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הונת היושב ראש ותנאי העסקתו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השר ימנה יושב ראש למועצה מבין חבריה ורשאי הוא למנות סגן ליושב ראש.</w:t>
      </w:r>
    </w:p>
    <w:p w:rsidR="00907BB2" w:rsidRDefault="00907B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תקופת כהונתו של היושב ראש חמש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נים; היושב ראש יחדל לכהן לפני תום תקופת כהונתו באחת מאלה:</w:t>
      </w:r>
    </w:p>
    <w:p w:rsidR="00907BB2" w:rsidRDefault="00907B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התפטר במסירת כתב התפטרות לחברי המועצה;</w:t>
      </w:r>
    </w:p>
    <w:p w:rsidR="00907BB2" w:rsidRDefault="00907B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השר וחברי ההנהלה, באישור המועצה, קבעו כי נבצר מהיושב ראש, למלא את תפקידו.</w:t>
      </w:r>
    </w:p>
    <w:p w:rsidR="00907BB2" w:rsidRDefault="00907B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4" style="position:absolute;left:0;text-align:left;margin-left:464.5pt;margin-top:8.05pt;width:75.05pt;height:13.2pt;z-index:251652096" o:allowincell="f" filled="f" stroked="f" strokecolor="lime" strokeweight=".25pt">
            <v:textbox inset="0,0,0,0">
              <w:txbxContent>
                <w:p w:rsidR="00907BB2" w:rsidRDefault="00907BB2" w:rsidP="0062555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תש"ס</w:t>
                  </w:r>
                  <w:r w:rsidR="0062555D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השר יקבע, בהודעה בכתב להנהלת המועצה, את שכרם ואת תנאי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עסקתם של היושב ראש וסגנו.</w:t>
      </w:r>
    </w:p>
    <w:p w:rsidR="006A6592" w:rsidRPr="00C64C02" w:rsidRDefault="006A6592" w:rsidP="006A6592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14" w:name="Rov12"/>
      <w:r w:rsidRPr="00C64C02">
        <w:rPr>
          <w:rFonts w:hint="cs"/>
          <w:vanish/>
          <w:color w:val="FF0000"/>
          <w:szCs w:val="20"/>
          <w:shd w:val="clear" w:color="auto" w:fill="FFFF99"/>
          <w:rtl/>
        </w:rPr>
        <w:t>מיום 6.1.2000</w:t>
      </w:r>
    </w:p>
    <w:p w:rsidR="006A6592" w:rsidRPr="00C64C02" w:rsidRDefault="006A6592" w:rsidP="006A659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C64C02">
        <w:rPr>
          <w:rFonts w:hint="cs"/>
          <w:b/>
          <w:bCs/>
          <w:vanish/>
          <w:szCs w:val="20"/>
          <w:shd w:val="clear" w:color="auto" w:fill="FFFF99"/>
          <w:rtl/>
        </w:rPr>
        <w:t>תק' תש"ס-2000</w:t>
      </w:r>
    </w:p>
    <w:p w:rsidR="006A6592" w:rsidRPr="00C64C02" w:rsidRDefault="006A6592" w:rsidP="006A659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9" w:history="1">
        <w:r w:rsidRPr="00C64C0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תש"ס מס' 6015</w:t>
        </w:r>
      </w:hyperlink>
      <w:r w:rsidRPr="00C64C02">
        <w:rPr>
          <w:rFonts w:hint="cs"/>
          <w:vanish/>
          <w:szCs w:val="20"/>
          <w:shd w:val="clear" w:color="auto" w:fill="FFFF99"/>
          <w:rtl/>
        </w:rPr>
        <w:t xml:space="preserve"> מיום 6.1.2000 עמ' 257</w:t>
      </w:r>
    </w:p>
    <w:p w:rsidR="006A6592" w:rsidRPr="00C64C02" w:rsidRDefault="006A6592" w:rsidP="006A659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C64C02">
        <w:rPr>
          <w:rFonts w:hint="cs"/>
          <w:b/>
          <w:bCs/>
          <w:vanish/>
          <w:szCs w:val="20"/>
          <w:shd w:val="clear" w:color="auto" w:fill="FFFF99"/>
          <w:rtl/>
        </w:rPr>
        <w:t>החלפת תקנת משנה 4(ג)</w:t>
      </w:r>
    </w:p>
    <w:p w:rsidR="006A6592" w:rsidRPr="00C64C02" w:rsidRDefault="006A6592" w:rsidP="006A6592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C64C02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6A6592" w:rsidRPr="006A6592" w:rsidRDefault="006A6592" w:rsidP="006A6592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C64C0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C64C02">
        <w:rPr>
          <w:rFonts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C64C02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</w:r>
      <w:r w:rsidRPr="00C64C0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השר יקבע את שכרו ותנאי העסקתו של היושב ראש.</w:t>
      </w:r>
      <w:bookmarkEnd w:id="14"/>
    </w:p>
    <w:p w:rsidR="00907BB2" w:rsidRDefault="00907B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5" w:name="Seif4"/>
      <w:bookmarkEnd w:id="15"/>
      <w:r>
        <w:rPr>
          <w:lang w:val="he-IL"/>
        </w:rPr>
        <w:pict>
          <v:rect id="_x0000_s2055" style="position:absolute;left:0;text-align:left;margin-left:464.5pt;margin-top:8.05pt;width:75.05pt;height:20.4pt;z-index:251653120" o:allowincell="f" filled="f" stroked="f" strokecolor="lime" strokeweight=".25pt">
            <v:textbox style="mso-next-textbox:#_x0000_s2055" inset="0,0,0,0">
              <w:txbxContent>
                <w:p w:rsidR="00907BB2" w:rsidRDefault="00907BB2" w:rsidP="0062555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פקידי יושב</w:t>
                  </w:r>
                  <w:r w:rsidR="0062555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אש 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ושב ראש המועצה </w:t>
      </w:r>
      <w:r w:rsidR="0062555D">
        <w:rPr>
          <w:rStyle w:val="default"/>
          <w:rFonts w:cs="FrankRuehl"/>
          <w:rtl/>
        </w:rPr>
        <w:t>–</w:t>
      </w:r>
    </w:p>
    <w:p w:rsidR="00907BB2" w:rsidRDefault="00907B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ירכז את פעולות המועצה וידאג לביצוען התקין;</w:t>
      </w:r>
    </w:p>
    <w:p w:rsidR="00907BB2" w:rsidRDefault="00907B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ידאג לכך שהחלטות המועצה יבוצעו במלואן ובלוח הזמנים שקבעה;</w:t>
      </w:r>
    </w:p>
    <w:p w:rsidR="00907BB2" w:rsidRDefault="00907B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ייצג את המועצה בכל הענינים שבתחום סמכותה;</w:t>
      </w:r>
    </w:p>
    <w:p w:rsidR="00907BB2" w:rsidRDefault="00907B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יקבע את סדר היום של ישי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ות המועצה;</w:t>
      </w:r>
    </w:p>
    <w:p w:rsidR="00907BB2" w:rsidRDefault="00907B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יזמן וינהל את ישיבות המועצה.</w:t>
      </w:r>
    </w:p>
    <w:p w:rsidR="00907BB2" w:rsidRDefault="00907B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5"/>
      <w:bookmarkEnd w:id="16"/>
      <w:r>
        <w:rPr>
          <w:lang w:val="he-IL"/>
        </w:rPr>
        <w:pict>
          <v:rect id="_x0000_s2056" style="position:absolute;left:0;text-align:left;margin-left:464.5pt;margin-top:8.05pt;width:75.05pt;height:12.7pt;z-index:251654144" o:allowincell="f" filled="f" stroked="f" strokecolor="lime" strokeweight=".25pt">
            <v:textbox inset="0,0,0,0">
              <w:txbxContent>
                <w:p w:rsidR="00907BB2" w:rsidRDefault="00907BB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יהול המועצ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עניני המועצה יתנהלו על ידי הנהלה של שבעה אנשים שמינה השר מבין חבריה, ובה היושב ראש.</w:t>
      </w:r>
    </w:p>
    <w:p w:rsidR="00907BB2" w:rsidRDefault="00907B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ההנהלה תמסור למועצה דין וחשבון שנתי על פעולותיה.</w:t>
      </w:r>
    </w:p>
    <w:p w:rsidR="00907BB2" w:rsidRDefault="00907B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7" style="position:absolute;left:0;text-align:left;margin-left:464.5pt;margin-top:8.05pt;width:75.05pt;height:13.55pt;z-index:251655168" o:allowincell="f" filled="f" stroked="f" strokecolor="lime" strokeweight=".25pt">
            <v:textbox inset="0,0,0,0">
              <w:txbxContent>
                <w:p w:rsidR="00907BB2" w:rsidRDefault="00907BB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תש"ס</w:t>
                  </w:r>
                  <w:r w:rsidR="0062555D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ר ההנהלה וחבר המועצה זולת היושב ראש וסגנו, לא יקבל מהמועצה שכר בעד שירותיו.</w:t>
      </w:r>
    </w:p>
    <w:p w:rsidR="006A6592" w:rsidRPr="00C64C02" w:rsidRDefault="006A6592" w:rsidP="006A6592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17" w:name="Rov11"/>
      <w:r w:rsidRPr="00C64C02">
        <w:rPr>
          <w:rFonts w:hint="cs"/>
          <w:vanish/>
          <w:color w:val="FF0000"/>
          <w:szCs w:val="20"/>
          <w:shd w:val="clear" w:color="auto" w:fill="FFFF99"/>
          <w:rtl/>
        </w:rPr>
        <w:t>מיום 6.1.2000</w:t>
      </w:r>
    </w:p>
    <w:p w:rsidR="006A6592" w:rsidRPr="00C64C02" w:rsidRDefault="006A6592" w:rsidP="006A659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C64C02">
        <w:rPr>
          <w:rFonts w:hint="cs"/>
          <w:b/>
          <w:bCs/>
          <w:vanish/>
          <w:szCs w:val="20"/>
          <w:shd w:val="clear" w:color="auto" w:fill="FFFF99"/>
          <w:rtl/>
        </w:rPr>
        <w:t>תק' תש"ס-2000</w:t>
      </w:r>
    </w:p>
    <w:p w:rsidR="006A6592" w:rsidRPr="00C64C02" w:rsidRDefault="006A6592" w:rsidP="006A659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0" w:history="1">
        <w:r w:rsidRPr="00C64C0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תש"ס מס' 6015</w:t>
        </w:r>
      </w:hyperlink>
      <w:r w:rsidRPr="00C64C02">
        <w:rPr>
          <w:rFonts w:hint="cs"/>
          <w:vanish/>
          <w:szCs w:val="20"/>
          <w:shd w:val="clear" w:color="auto" w:fill="FFFF99"/>
          <w:rtl/>
        </w:rPr>
        <w:t xml:space="preserve"> מיום 6.1.2000 עמ' 257</w:t>
      </w:r>
    </w:p>
    <w:p w:rsidR="006A6592" w:rsidRPr="006A6592" w:rsidRDefault="006A6592" w:rsidP="006A6592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C64C02">
        <w:rPr>
          <w:vanish/>
          <w:sz w:val="22"/>
          <w:szCs w:val="22"/>
          <w:shd w:val="clear" w:color="auto" w:fill="FFFF99"/>
          <w:rtl/>
        </w:rPr>
        <w:tab/>
      </w:r>
      <w:r w:rsidRPr="00C64C0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C64C0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ג)</w:t>
      </w:r>
      <w:r w:rsidRPr="00C64C0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64C0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</w:t>
      </w:r>
      <w:r w:rsidRPr="00C64C0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C64C0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 ההנהלה וחבר המועצה זולת היושב ראש </w:t>
      </w:r>
      <w:r w:rsidRPr="00C64C0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וסגנו</w:t>
      </w:r>
      <w:r w:rsidRPr="00C64C0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לא יקבל מהמועצה שכר בעד שירותיו.</w:t>
      </w:r>
      <w:bookmarkEnd w:id="17"/>
    </w:p>
    <w:p w:rsidR="00907BB2" w:rsidRDefault="00907B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6"/>
      <w:bookmarkEnd w:id="18"/>
      <w:r>
        <w:rPr>
          <w:lang w:val="he-IL"/>
        </w:rPr>
        <w:pict>
          <v:rect id="_x0000_s2058" style="position:absolute;left:0;text-align:left;margin-left:464.5pt;margin-top:8.05pt;width:75.05pt;height:12.75pt;z-index:251656192" o:allowincell="f" filled="f" stroked="f" strokecolor="lime" strokeweight=".25pt">
            <v:textbox inset="0,0,0,0">
              <w:txbxContent>
                <w:p w:rsidR="00907BB2" w:rsidRDefault="00907BB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ופת 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הכספים המתקבלים בידי המועצה או בשמה, מהווים קופת המועצה.</w:t>
      </w:r>
    </w:p>
    <w:p w:rsidR="00907BB2" w:rsidRDefault="00907B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קופת המועצה תשמש לתשלום כל סכום שהמועצה רשאית להוציא כדין לביצוע תפקידיה, כאמור בתקנה 2. </w:t>
      </w:r>
    </w:p>
    <w:p w:rsidR="00907BB2" w:rsidRDefault="00907BB2" w:rsidP="0062555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יושב ראש המועצה וגזבר שההנהלה תבחר מבין חבריה אחראים על קופת המועצה, ובאין גזבר </w:t>
      </w:r>
      <w:r w:rsidR="0062555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חבר הנהלה אחר שההנהלה מינתה לכך.</w:t>
      </w:r>
    </w:p>
    <w:p w:rsidR="00907BB2" w:rsidRDefault="00907BB2" w:rsidP="0062555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כל המחאה או פקודת תשלום לחובת קופת המועצה ייחתמו בידי יושב ראש המועצה ובידי הגזבר ובאין גזבר </w:t>
      </w:r>
      <w:r w:rsidR="0062555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בידי חבר ההנהלה שההנלה מינתה לכך.</w:t>
      </w:r>
    </w:p>
    <w:p w:rsidR="00907BB2" w:rsidRDefault="00907B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7"/>
      <w:bookmarkEnd w:id="19"/>
      <w:r>
        <w:rPr>
          <w:lang w:val="he-IL"/>
        </w:rPr>
        <w:pict>
          <v:rect id="_x0000_s2059" style="position:absolute;left:0;text-align:left;margin-left:464.5pt;margin-top:8.05pt;width:75.05pt;height:23.35pt;z-index:251657216" o:allowincell="f" filled="f" stroked="f" strokecolor="lime" strokeweight=".25pt">
            <v:textbox inset="0,0,0,0">
              <w:txbxContent>
                <w:p w:rsidR="00907BB2" w:rsidRDefault="00907BB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גש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ת </w:t>
                  </w:r>
                  <w:r>
                    <w:rPr>
                      <w:rFonts w:cs="Miriam" w:hint="cs"/>
                      <w:szCs w:val="18"/>
                      <w:rtl/>
                    </w:rPr>
                    <w:t>דינים וחשבונות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מועצה תגיש לשר דינים וחשבונות על פעולותיה באופן ובמועדים שיקבע השר, אם דרך כלל ואם לנושא מסוים.</w:t>
      </w:r>
    </w:p>
    <w:p w:rsidR="00907BB2" w:rsidRDefault="00907B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8"/>
      <w:bookmarkEnd w:id="20"/>
      <w:r>
        <w:rPr>
          <w:lang w:val="he-IL"/>
        </w:rPr>
        <w:pict>
          <v:rect id="_x0000_s2060" style="position:absolute;left:0;text-align:left;margin-left:464.5pt;margin-top:8.05pt;width:75.05pt;height:12.85pt;z-index:251658240" o:allowincell="f" filled="f" stroked="f" strokecolor="lime" strokeweight=".25pt">
            <v:textbox inset="0,0,0,0">
              <w:txbxContent>
                <w:p w:rsidR="00907BB2" w:rsidRDefault="00907BB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רסום ברשומות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ודעה על הרכב המועצה וההנהלה תפורסם ברשומות.</w:t>
      </w:r>
    </w:p>
    <w:p w:rsidR="00907BB2" w:rsidRDefault="00907B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2555D" w:rsidRDefault="006255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07BB2" w:rsidRDefault="00907BB2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"א באלול תשנ"ח (2 בספטמבר 1998)</w:t>
      </w:r>
      <w:r>
        <w:rPr>
          <w:rtl/>
        </w:rPr>
        <w:tab/>
      </w:r>
      <w:r>
        <w:rPr>
          <w:rFonts w:hint="cs"/>
          <w:rtl/>
        </w:rPr>
        <w:t>יצחק לוי</w:t>
      </w:r>
    </w:p>
    <w:p w:rsidR="00907BB2" w:rsidRDefault="00907BB2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השר לעניני דתות</w:t>
      </w:r>
    </w:p>
    <w:p w:rsidR="00907BB2" w:rsidRPr="0062555D" w:rsidRDefault="00907BB2" w:rsidP="0062555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07BB2" w:rsidRPr="0062555D" w:rsidRDefault="00907BB2" w:rsidP="0062555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07BB2" w:rsidRPr="0062555D" w:rsidRDefault="00907BB2" w:rsidP="0062555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07BB2" w:rsidRPr="0062555D">
      <w:headerReference w:type="even" r:id="rId21"/>
      <w:headerReference w:type="default" r:id="rId22"/>
      <w:footerReference w:type="even" r:id="rId23"/>
      <w:footerReference w:type="default" r:id="rId2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748C" w:rsidRDefault="001A748C">
      <w:r>
        <w:separator/>
      </w:r>
    </w:p>
  </w:endnote>
  <w:endnote w:type="continuationSeparator" w:id="0">
    <w:p w:rsidR="001A748C" w:rsidRDefault="001A7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7BB2" w:rsidRDefault="00907BB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7BB2" w:rsidRDefault="00907BB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07BB2" w:rsidRDefault="00907BB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558E2">
      <w:rPr>
        <w:rFonts w:cs="TopType Jerushalmi"/>
        <w:noProof/>
        <w:color w:val="000000"/>
        <w:sz w:val="14"/>
        <w:szCs w:val="14"/>
      </w:rPr>
      <w:t>C:\Yael\hakika\Revadim\P177_045.doc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7BB2" w:rsidRDefault="00907BB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E5E64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907BB2" w:rsidRDefault="00907BB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07BB2" w:rsidRDefault="00907BB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558E2">
      <w:rPr>
        <w:rFonts w:cs="TopType Jerushalmi"/>
        <w:noProof/>
        <w:color w:val="000000"/>
        <w:sz w:val="14"/>
        <w:szCs w:val="14"/>
      </w:rPr>
      <w:t>C:\Yael\hakika\Revadim\P177_045.doc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748C" w:rsidRDefault="001A748C" w:rsidP="009558E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A748C" w:rsidRDefault="001A748C">
      <w:r>
        <w:continuationSeparator/>
      </w:r>
    </w:p>
  </w:footnote>
  <w:footnote w:id="1">
    <w:p w:rsidR="009558E2" w:rsidRDefault="009558E2" w:rsidP="009558E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9558E2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6A6592">
          <w:rPr>
            <w:rStyle w:val="Hyperlink"/>
            <w:rFonts w:hint="cs"/>
            <w:sz w:val="20"/>
            <w:rtl/>
          </w:rPr>
          <w:t>ק"ת תשנ"</w:t>
        </w:r>
        <w:r w:rsidRPr="006A6592">
          <w:rPr>
            <w:rStyle w:val="Hyperlink"/>
            <w:rFonts w:hint="cs"/>
            <w:sz w:val="20"/>
            <w:rtl/>
          </w:rPr>
          <w:t>ח מס' 5928</w:t>
        </w:r>
      </w:hyperlink>
      <w:r>
        <w:rPr>
          <w:rFonts w:hint="cs"/>
          <w:sz w:val="20"/>
          <w:rtl/>
        </w:rPr>
        <w:t xml:space="preserve"> מיום 20.9.1998 עמ' 1352.</w:t>
      </w:r>
    </w:p>
    <w:p w:rsidR="009558E2" w:rsidRDefault="009558E2" w:rsidP="006255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 w:rsidRPr="006A6592">
          <w:rPr>
            <w:rStyle w:val="Hyperlink"/>
            <w:rFonts w:hint="cs"/>
            <w:sz w:val="20"/>
            <w:rtl/>
          </w:rPr>
          <w:t>ק"ת תש"ס מס' 601</w:t>
        </w:r>
        <w:r w:rsidRPr="006A6592">
          <w:rPr>
            <w:rStyle w:val="Hyperlink"/>
            <w:rFonts w:hint="cs"/>
            <w:sz w:val="20"/>
            <w:rtl/>
          </w:rPr>
          <w:t>5</w:t>
        </w:r>
      </w:hyperlink>
      <w:r>
        <w:rPr>
          <w:rFonts w:hint="cs"/>
          <w:sz w:val="20"/>
          <w:rtl/>
        </w:rPr>
        <w:t xml:space="preserve"> מיום 6.1.2000 עמ</w:t>
      </w:r>
      <w:r>
        <w:rPr>
          <w:sz w:val="20"/>
          <w:rtl/>
        </w:rPr>
        <w:t xml:space="preserve">' </w:t>
      </w:r>
      <w:r>
        <w:rPr>
          <w:rFonts w:hint="cs"/>
          <w:sz w:val="20"/>
          <w:rtl/>
        </w:rPr>
        <w:t xml:space="preserve">257 </w:t>
      </w:r>
      <w:r w:rsidR="0062555D"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תש"ס</w:t>
      </w:r>
      <w:r w:rsidR="0062555D">
        <w:rPr>
          <w:rFonts w:hint="cs"/>
          <w:sz w:val="20"/>
          <w:rtl/>
        </w:rPr>
        <w:t>-</w:t>
      </w:r>
      <w:r>
        <w:rPr>
          <w:rFonts w:hint="cs"/>
          <w:sz w:val="20"/>
          <w:rtl/>
        </w:rPr>
        <w:t>2000.</w:t>
      </w:r>
    </w:p>
    <w:p w:rsidR="0077234D" w:rsidRDefault="0077234D" w:rsidP="007723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 w:rsidR="00F55C60" w:rsidRPr="0077234D">
          <w:rPr>
            <w:rStyle w:val="Hyperlink"/>
            <w:rFonts w:hint="cs"/>
            <w:sz w:val="20"/>
            <w:rtl/>
          </w:rPr>
          <w:t>ק"ת תשע"ו מס' 7586</w:t>
        </w:r>
      </w:hyperlink>
      <w:r w:rsidR="00F55C60">
        <w:rPr>
          <w:rFonts w:hint="cs"/>
          <w:sz w:val="20"/>
          <w:rtl/>
        </w:rPr>
        <w:t xml:space="preserve"> מיום 24.12.2015 עמ' 347 </w:t>
      </w:r>
      <w:r w:rsidR="00F55C60">
        <w:rPr>
          <w:sz w:val="20"/>
          <w:rtl/>
        </w:rPr>
        <w:t>–</w:t>
      </w:r>
      <w:r w:rsidR="00F55C60">
        <w:rPr>
          <w:rFonts w:hint="cs"/>
          <w:sz w:val="20"/>
          <w:rtl/>
        </w:rPr>
        <w:t xml:space="preserve"> תק' תשע"ו-2015.</w:t>
      </w:r>
    </w:p>
    <w:p w:rsidR="00546871" w:rsidRDefault="00546871" w:rsidP="0054687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4" w:history="1">
        <w:r w:rsidR="0067248B" w:rsidRPr="00546871">
          <w:rPr>
            <w:rStyle w:val="Hyperlink"/>
            <w:rFonts w:hint="cs"/>
            <w:sz w:val="20"/>
            <w:rtl/>
          </w:rPr>
          <w:t>ק"ת תשע"ז מס' 7754</w:t>
        </w:r>
      </w:hyperlink>
      <w:r w:rsidR="0067248B">
        <w:rPr>
          <w:rFonts w:hint="cs"/>
          <w:sz w:val="20"/>
          <w:rtl/>
        </w:rPr>
        <w:t xml:space="preserve"> מיום 1.1.2017 עמ' 472 </w:t>
      </w:r>
      <w:r w:rsidR="0067248B">
        <w:rPr>
          <w:sz w:val="20"/>
          <w:rtl/>
        </w:rPr>
        <w:t>–</w:t>
      </w:r>
      <w:r w:rsidR="0067248B">
        <w:rPr>
          <w:rFonts w:hint="cs"/>
          <w:sz w:val="20"/>
          <w:rtl/>
        </w:rPr>
        <w:t xml:space="preserve"> תק' תשע"ז-2017.</w:t>
      </w:r>
    </w:p>
    <w:p w:rsidR="000E5E64" w:rsidRPr="009558E2" w:rsidRDefault="000E5E64" w:rsidP="000E5E6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" w:history="1">
        <w:r w:rsidR="00ED6FB6" w:rsidRPr="000E5E64">
          <w:rPr>
            <w:rStyle w:val="Hyperlink"/>
            <w:rFonts w:hint="cs"/>
            <w:sz w:val="20"/>
            <w:rtl/>
          </w:rPr>
          <w:t>ק"ת תשפ"ג מס' 10582</w:t>
        </w:r>
      </w:hyperlink>
      <w:r w:rsidR="00ED6FB6">
        <w:rPr>
          <w:rFonts w:hint="cs"/>
          <w:sz w:val="20"/>
          <w:rtl/>
        </w:rPr>
        <w:t xml:space="preserve"> מיום 5.3.2023 עמ' 1098 </w:t>
      </w:r>
      <w:r w:rsidR="00ED6FB6">
        <w:rPr>
          <w:sz w:val="20"/>
          <w:rtl/>
        </w:rPr>
        <w:t>–</w:t>
      </w:r>
      <w:r w:rsidR="00ED6FB6">
        <w:rPr>
          <w:rFonts w:hint="cs"/>
          <w:sz w:val="20"/>
          <w:rtl/>
        </w:rPr>
        <w:t xml:space="preserve"> תק' תשפ"ג-2023.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7BB2" w:rsidRDefault="00907BB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הדת היהודיים (מועצת בתי העלמין היהודיים בתל רגב), תשנ"ח–1998</w:t>
    </w:r>
  </w:p>
  <w:p w:rsidR="00907BB2" w:rsidRDefault="00907BB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7BB2" w:rsidRDefault="00907BB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7BB2" w:rsidRDefault="00907BB2" w:rsidP="00F55C6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שירותי הדת </w:t>
    </w:r>
    <w:r w:rsidR="00F55C60">
      <w:rPr>
        <w:rFonts w:hAnsi="FrankRuehl" w:cs="FrankRuehl"/>
        <w:color w:val="000000"/>
        <w:sz w:val="28"/>
        <w:szCs w:val="28"/>
        <w:rtl/>
      </w:rPr>
      <w:t xml:space="preserve">היהודיים </w:t>
    </w:r>
    <w:r>
      <w:rPr>
        <w:rFonts w:hAnsi="FrankRuehl" w:cs="FrankRuehl"/>
        <w:color w:val="000000"/>
        <w:sz w:val="28"/>
        <w:szCs w:val="28"/>
        <w:rtl/>
      </w:rPr>
      <w:t>(מועצת בתי העלמין בתל רגב</w:t>
    </w:r>
    <w:r w:rsidR="00ED6FB6">
      <w:rPr>
        <w:rFonts w:hAnsi="FrankRuehl" w:cs="FrankRuehl" w:hint="cs"/>
        <w:color w:val="000000"/>
        <w:sz w:val="28"/>
        <w:szCs w:val="28"/>
        <w:rtl/>
      </w:rPr>
      <w:t xml:space="preserve"> ובמישור החוף</w:t>
    </w:r>
    <w:r>
      <w:rPr>
        <w:rFonts w:hAnsi="FrankRuehl" w:cs="FrankRuehl"/>
        <w:color w:val="000000"/>
        <w:sz w:val="28"/>
        <w:szCs w:val="28"/>
        <w:rtl/>
      </w:rPr>
      <w:t>), תשנ"ח</w:t>
    </w:r>
    <w:r w:rsidR="009558E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1998</w:t>
    </w:r>
  </w:p>
  <w:p w:rsidR="00907BB2" w:rsidRDefault="00907BB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7BB2" w:rsidRDefault="00907BB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6592"/>
    <w:rsid w:val="000E5E64"/>
    <w:rsid w:val="000F6647"/>
    <w:rsid w:val="001A748C"/>
    <w:rsid w:val="004345C2"/>
    <w:rsid w:val="004804AA"/>
    <w:rsid w:val="00546871"/>
    <w:rsid w:val="0062555D"/>
    <w:rsid w:val="00657102"/>
    <w:rsid w:val="0067248B"/>
    <w:rsid w:val="006A6592"/>
    <w:rsid w:val="0077234D"/>
    <w:rsid w:val="008C1CA6"/>
    <w:rsid w:val="00907BB2"/>
    <w:rsid w:val="009558E2"/>
    <w:rsid w:val="00985F04"/>
    <w:rsid w:val="00A4687D"/>
    <w:rsid w:val="00A50018"/>
    <w:rsid w:val="00AB52E5"/>
    <w:rsid w:val="00B649E9"/>
    <w:rsid w:val="00C604CF"/>
    <w:rsid w:val="00C6123C"/>
    <w:rsid w:val="00C63A97"/>
    <w:rsid w:val="00C64C02"/>
    <w:rsid w:val="00ED6FB6"/>
    <w:rsid w:val="00F5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EC90C50B-94D9-4849-AA02-02B98A42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6A6592"/>
    <w:rPr>
      <w:color w:val="800080"/>
      <w:u w:val="single"/>
    </w:rPr>
  </w:style>
  <w:style w:type="paragraph" w:styleId="a5">
    <w:name w:val="footnote text"/>
    <w:basedOn w:val="a"/>
    <w:semiHidden/>
    <w:rsid w:val="009558E2"/>
    <w:rPr>
      <w:sz w:val="20"/>
      <w:szCs w:val="20"/>
    </w:rPr>
  </w:style>
  <w:style w:type="character" w:styleId="a6">
    <w:name w:val="footnote reference"/>
    <w:semiHidden/>
    <w:rsid w:val="009558E2"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ED6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586.pdf" TargetMode="External"/><Relationship Id="rId13" Type="http://schemas.openxmlformats.org/officeDocument/2006/relationships/hyperlink" Target="https://www.nevo.co.il/law_html/law06/tak-10582.pdf" TargetMode="External"/><Relationship Id="rId18" Type="http://schemas.openxmlformats.org/officeDocument/2006/relationships/hyperlink" Target="https://www.nevo.co.il/law_html/law06/tak-10582.pdf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www.nevo.co.il/law_html/law06/tak-10582.pdf" TargetMode="External"/><Relationship Id="rId12" Type="http://schemas.openxmlformats.org/officeDocument/2006/relationships/hyperlink" Target="http://www.nevo.co.il/Law_word/law06/tak-7586.pdf" TargetMode="External"/><Relationship Id="rId17" Type="http://schemas.openxmlformats.org/officeDocument/2006/relationships/hyperlink" Target="https://www.nevo.co.il/law_html/law06/tak-10582.pdf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nevo.co.il/law_html/law06/tak-10582.pdf" TargetMode="External"/><Relationship Id="rId20" Type="http://schemas.openxmlformats.org/officeDocument/2006/relationships/hyperlink" Target="http://www.nevo.co.il/Law_word/law06/TAK-6015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586.pdf" TargetMode="External"/><Relationship Id="rId11" Type="http://schemas.openxmlformats.org/officeDocument/2006/relationships/hyperlink" Target="https://www.nevo.co.il/law_html/law06/tak-10582.pdf" TargetMode="External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7754.pdf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nevo.co.il/law_html/law06/tak-10582.pdf" TargetMode="External"/><Relationship Id="rId19" Type="http://schemas.openxmlformats.org/officeDocument/2006/relationships/hyperlink" Target="http://www.nevo.co.il/Law_word/law06/TAK-6015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7586.pdf" TargetMode="External"/><Relationship Id="rId14" Type="http://schemas.openxmlformats.org/officeDocument/2006/relationships/hyperlink" Target="http://www.nevo.co.il/Law_word/law06/tak-7586.pdf" TargetMode="External"/><Relationship Id="rId22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586.pdf" TargetMode="External"/><Relationship Id="rId2" Type="http://schemas.openxmlformats.org/officeDocument/2006/relationships/hyperlink" Target="http://www.nevo.co.il/Law_word/law06/TAK-6015.pdf" TargetMode="External"/><Relationship Id="rId1" Type="http://schemas.openxmlformats.org/officeDocument/2006/relationships/hyperlink" Target="http://www.nevo.co.il/Law_word/law06/TAK-5928.pdf" TargetMode="External"/><Relationship Id="rId5" Type="http://schemas.openxmlformats.org/officeDocument/2006/relationships/hyperlink" Target="https://www.nevo.co.il/law_word/law06/tak-10582.pdf" TargetMode="External"/><Relationship Id="rId4" Type="http://schemas.openxmlformats.org/officeDocument/2006/relationships/hyperlink" Target="http://www.nevo.co.il/Law_word/law06/tak-775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177</vt:lpstr>
    </vt:vector>
  </TitlesOfParts>
  <Company/>
  <LinksUpToDate>false</LinksUpToDate>
  <CharactersWithSpaces>8562</CharactersWithSpaces>
  <SharedDoc>false</SharedDoc>
  <HLinks>
    <vt:vector size="174" baseType="variant">
      <vt:variant>
        <vt:i4>8257549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http://www.nevo.co.il/Law_word/law06/TAK-6015.pdf</vt:lpwstr>
      </vt:variant>
      <vt:variant>
        <vt:lpwstr/>
      </vt:variant>
      <vt:variant>
        <vt:i4>8257549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http://www.nevo.co.il/Law_word/law06/TAK-6015.pdf</vt:lpwstr>
      </vt:variant>
      <vt:variant>
        <vt:lpwstr/>
      </vt:variant>
      <vt:variant>
        <vt:i4>2228237</vt:i4>
      </vt:variant>
      <vt:variant>
        <vt:i4>90</vt:i4>
      </vt:variant>
      <vt:variant>
        <vt:i4>0</vt:i4>
      </vt:variant>
      <vt:variant>
        <vt:i4>5</vt:i4>
      </vt:variant>
      <vt:variant>
        <vt:lpwstr>https://www.nevo.co.il/law_html/law06/tak-10582.pdf</vt:lpwstr>
      </vt:variant>
      <vt:variant>
        <vt:lpwstr/>
      </vt:variant>
      <vt:variant>
        <vt:i4>2228237</vt:i4>
      </vt:variant>
      <vt:variant>
        <vt:i4>87</vt:i4>
      </vt:variant>
      <vt:variant>
        <vt:i4>0</vt:i4>
      </vt:variant>
      <vt:variant>
        <vt:i4>5</vt:i4>
      </vt:variant>
      <vt:variant>
        <vt:lpwstr>https://www.nevo.co.il/law_html/law06/tak-10582.pdf</vt:lpwstr>
      </vt:variant>
      <vt:variant>
        <vt:lpwstr/>
      </vt:variant>
      <vt:variant>
        <vt:i4>2228237</vt:i4>
      </vt:variant>
      <vt:variant>
        <vt:i4>84</vt:i4>
      </vt:variant>
      <vt:variant>
        <vt:i4>0</vt:i4>
      </vt:variant>
      <vt:variant>
        <vt:i4>5</vt:i4>
      </vt:variant>
      <vt:variant>
        <vt:lpwstr>https://www.nevo.co.il/law_html/law06/tak-10582.pdf</vt:lpwstr>
      </vt:variant>
      <vt:variant>
        <vt:lpwstr/>
      </vt:variant>
      <vt:variant>
        <vt:i4>8060939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http://www.nevo.co.il/Law_word/law06/tak-7754.pdf</vt:lpwstr>
      </vt:variant>
      <vt:variant>
        <vt:lpwstr/>
      </vt:variant>
      <vt:variant>
        <vt:i4>7733259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http://www.nevo.co.il/Law_word/law06/tak-7586.pdf</vt:lpwstr>
      </vt:variant>
      <vt:variant>
        <vt:lpwstr/>
      </vt:variant>
      <vt:variant>
        <vt:i4>2228237</vt:i4>
      </vt:variant>
      <vt:variant>
        <vt:i4>75</vt:i4>
      </vt:variant>
      <vt:variant>
        <vt:i4>0</vt:i4>
      </vt:variant>
      <vt:variant>
        <vt:i4>5</vt:i4>
      </vt:variant>
      <vt:variant>
        <vt:lpwstr>https://www.nevo.co.il/law_html/law06/tak-10582.pdf</vt:lpwstr>
      </vt:variant>
      <vt:variant>
        <vt:lpwstr/>
      </vt:variant>
      <vt:variant>
        <vt:i4>7733259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http://www.nevo.co.il/Law_word/law06/tak-7586.pdf</vt:lpwstr>
      </vt:variant>
      <vt:variant>
        <vt:lpwstr/>
      </vt:variant>
      <vt:variant>
        <vt:i4>2228237</vt:i4>
      </vt:variant>
      <vt:variant>
        <vt:i4>69</vt:i4>
      </vt:variant>
      <vt:variant>
        <vt:i4>0</vt:i4>
      </vt:variant>
      <vt:variant>
        <vt:i4>5</vt:i4>
      </vt:variant>
      <vt:variant>
        <vt:lpwstr>https://www.nevo.co.il/law_html/law06/tak-10582.pdf</vt:lpwstr>
      </vt:variant>
      <vt:variant>
        <vt:lpwstr/>
      </vt:variant>
      <vt:variant>
        <vt:i4>2228237</vt:i4>
      </vt:variant>
      <vt:variant>
        <vt:i4>66</vt:i4>
      </vt:variant>
      <vt:variant>
        <vt:i4>0</vt:i4>
      </vt:variant>
      <vt:variant>
        <vt:i4>5</vt:i4>
      </vt:variant>
      <vt:variant>
        <vt:lpwstr>https://www.nevo.co.il/law_html/law06/tak-10582.pdf</vt:lpwstr>
      </vt:variant>
      <vt:variant>
        <vt:lpwstr/>
      </vt:variant>
      <vt:variant>
        <vt:i4>7733259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http://www.nevo.co.il/Law_word/law06/tak-7586.pdf</vt:lpwstr>
      </vt:variant>
      <vt:variant>
        <vt:lpwstr/>
      </vt:variant>
      <vt:variant>
        <vt:i4>7733259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http://www.nevo.co.il/Law_word/law06/tak-7586.pdf</vt:lpwstr>
      </vt:variant>
      <vt:variant>
        <vt:lpwstr/>
      </vt:variant>
      <vt:variant>
        <vt:i4>2228237</vt:i4>
      </vt:variant>
      <vt:variant>
        <vt:i4>57</vt:i4>
      </vt:variant>
      <vt:variant>
        <vt:i4>0</vt:i4>
      </vt:variant>
      <vt:variant>
        <vt:i4>5</vt:i4>
      </vt:variant>
      <vt:variant>
        <vt:lpwstr>https://www.nevo.co.il/law_html/law06/tak-10582.pdf</vt:lpwstr>
      </vt:variant>
      <vt:variant>
        <vt:lpwstr/>
      </vt:variant>
      <vt:variant>
        <vt:i4>7733259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http://www.nevo.co.il/Law_word/law06/tak-7586.pdf</vt:lpwstr>
      </vt:variant>
      <vt:variant>
        <vt:lpwstr/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2228254</vt:i4>
      </vt:variant>
      <vt:variant>
        <vt:i4>12</vt:i4>
      </vt:variant>
      <vt:variant>
        <vt:i4>0</vt:i4>
      </vt:variant>
      <vt:variant>
        <vt:i4>5</vt:i4>
      </vt:variant>
      <vt:variant>
        <vt:lpwstr>https://www.nevo.co.il/law_word/law06/tak-10582.pdf</vt:lpwstr>
      </vt:variant>
      <vt:variant>
        <vt:lpwstr/>
      </vt:variant>
      <vt:variant>
        <vt:i4>8060939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http://www.nevo.co.il/Law_word/law06/tak-7754.pdf</vt:lpwstr>
      </vt:variant>
      <vt:variant>
        <vt:lpwstr/>
      </vt:variant>
      <vt:variant>
        <vt:i4>7733259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http://www.nevo.co.il/Law_word/law06/tak-7586.pdf</vt:lpwstr>
      </vt:variant>
      <vt:variant>
        <vt:lpwstr/>
      </vt:variant>
      <vt:variant>
        <vt:i4>8257549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http://www.nevo.co.il/Law_word/law06/TAK-6015.pdf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http://www.nevo.co.il/Law_word/law06/TAK-5928.pdf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177</dc:title>
  <dc:subject/>
  <dc:creator>eli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P177</vt:lpwstr>
  </property>
  <property fmtid="{D5CDD505-2E9C-101B-9397-08002B2CF9AE}" pid="3" name="CHNAME">
    <vt:lpwstr>עדות דתיות</vt:lpwstr>
  </property>
  <property fmtid="{D5CDD505-2E9C-101B-9397-08002B2CF9AE}" pid="4" name="LAWNAME">
    <vt:lpwstr>תקנות שירותי הדת היהודיים (מועצת בתי העלמין בתל רגב ובמישור החוף), תשנ"ח-1998;מועצת בתי העלמין היהודיים בתל רגב</vt:lpwstr>
  </property>
  <property fmtid="{D5CDD505-2E9C-101B-9397-08002B2CF9AE}" pid="5" name="LAWNUMBER">
    <vt:lpwstr>0045</vt:lpwstr>
  </property>
  <property fmtid="{D5CDD505-2E9C-101B-9397-08002B2CF9AE}" pid="6" name="TYPE">
    <vt:lpwstr>01</vt:lpwstr>
  </property>
  <property fmtid="{D5CDD505-2E9C-101B-9397-08002B2CF9AE}" pid="7" name="MEKOR_NAME1">
    <vt:lpwstr>חוק שירותי הדת היהודיים [נוסח משולב]</vt:lpwstr>
  </property>
  <property fmtid="{D5CDD505-2E9C-101B-9397-08002B2CF9AE}" pid="8" name="MEKOR_SAIF1">
    <vt:lpwstr>15XאX4X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רבנות ושירותי דת</vt:lpwstr>
  </property>
  <property fmtid="{D5CDD505-2E9C-101B-9397-08002B2CF9AE}" pid="11" name="NOSE31">
    <vt:lpwstr>קבורה ובתי עלמין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http://www.nevo.co.il/Law_word/law06/tak-7586.pdf;‎רשומות - תקנות כלליות#ק"ת תשע"ו מס' 7586 ‏‏#מיום 24.12.2015 עמ' 347 – תק' תשע"ו-2015‏</vt:lpwstr>
  </property>
  <property fmtid="{D5CDD505-2E9C-101B-9397-08002B2CF9AE}" pid="51" name="LINKK2">
    <vt:lpwstr>http://www.nevo.co.il/Law_word/law06/tak-7754.pdf;‎רשומות - תקנות כלליות#ק"ת תשע"ז מס' 7754# ‏מיום 1.1.2017 עמ' 472 – תק' תשע"ז-2017‏</vt:lpwstr>
  </property>
  <property fmtid="{D5CDD505-2E9C-101B-9397-08002B2CF9AE}" pid="52" name="LINKK3">
    <vt:lpwstr>https://www.nevo.co.il/law_word/law06/tak-10582.pdf;‎רשומות - תקנות כלליות#ק"ת תשפ"ג מס' ‏‏10582#מיום 5.3.2023 עמ' 1098 – תק' תשפ"ג-2023‏</vt:lpwstr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