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3F96D" w14:textId="77777777" w:rsidR="00B6014C" w:rsidRDefault="00B80650">
      <w:pPr>
        <w:jc w:val="center"/>
        <w:rPr>
          <w:b/>
          <w:bCs/>
          <w:sz w:val="34"/>
          <w:szCs w:val="34"/>
        </w:rPr>
      </w:pPr>
      <w:r>
        <w:rPr>
          <w:b/>
          <w:bCs/>
          <w:sz w:val="34"/>
          <w:szCs w:val="34"/>
        </w:rPr>
        <w:t xml:space="preserve"> SIMATS ENGINEERING</w:t>
      </w:r>
    </w:p>
    <w:p w14:paraId="794470E2" w14:textId="77777777" w:rsidR="00B6014C" w:rsidRDefault="00B80650">
      <w:pPr>
        <w:jc w:val="center"/>
        <w:rPr>
          <w:b/>
          <w:bCs/>
          <w:sz w:val="28"/>
          <w:szCs w:val="28"/>
        </w:rPr>
      </w:pPr>
      <w:r>
        <w:rPr>
          <w:b/>
          <w:bCs/>
          <w:sz w:val="28"/>
          <w:szCs w:val="28"/>
        </w:rPr>
        <w:t>ASSESSMENT TOOL 3</w:t>
      </w:r>
    </w:p>
    <w:p w14:paraId="51AB8756" w14:textId="77777777" w:rsidR="00B6014C" w:rsidRDefault="00B6014C">
      <w:pPr>
        <w:jc w:val="center"/>
        <w:rPr>
          <w:b/>
          <w:bCs/>
          <w:sz w:val="34"/>
          <w:szCs w:val="34"/>
        </w:rPr>
      </w:pPr>
    </w:p>
    <w:p w14:paraId="3C73CF93" w14:textId="77777777" w:rsidR="00B6014C" w:rsidRDefault="00B6014C">
      <w:pPr>
        <w:jc w:val="center"/>
        <w:rPr>
          <w:b/>
          <w:bCs/>
          <w:sz w:val="34"/>
          <w:szCs w:val="34"/>
        </w:rPr>
      </w:pPr>
    </w:p>
    <w:p w14:paraId="41EF125E" w14:textId="51162486" w:rsidR="00B6014C" w:rsidRDefault="00B80650">
      <w:pPr>
        <w:rPr>
          <w:b/>
          <w:bCs/>
          <w:sz w:val="24"/>
          <w:szCs w:val="24"/>
        </w:rPr>
      </w:pPr>
      <w:r>
        <w:rPr>
          <w:b/>
          <w:bCs/>
          <w:sz w:val="24"/>
          <w:szCs w:val="24"/>
        </w:rPr>
        <w:t>COURSE NAME: CRYPTOGRAPHY AND NETWORK SECURITY</w:t>
      </w:r>
      <w:r>
        <w:rPr>
          <w:b/>
          <w:bCs/>
          <w:sz w:val="24"/>
          <w:szCs w:val="24"/>
        </w:rPr>
        <w:tab/>
      </w:r>
      <w:r>
        <w:rPr>
          <w:b/>
          <w:bCs/>
          <w:sz w:val="24"/>
          <w:szCs w:val="24"/>
        </w:rPr>
        <w:tab/>
      </w:r>
      <w:r>
        <w:rPr>
          <w:b/>
          <w:bCs/>
          <w:sz w:val="24"/>
          <w:szCs w:val="24"/>
        </w:rPr>
        <w:tab/>
        <w:t xml:space="preserve"> COURSE CODE: CSA51</w:t>
      </w:r>
      <w:r w:rsidR="005B5D48">
        <w:rPr>
          <w:b/>
          <w:bCs/>
          <w:sz w:val="24"/>
          <w:szCs w:val="24"/>
          <w:lang w:val="en-US"/>
        </w:rPr>
        <w:t>01</w:t>
      </w:r>
      <w:r>
        <w:rPr>
          <w:b/>
          <w:bCs/>
          <w:sz w:val="24"/>
          <w:szCs w:val="24"/>
        </w:rPr>
        <w:tab/>
      </w:r>
    </w:p>
    <w:p w14:paraId="0BA0836F" w14:textId="77777777" w:rsidR="00B6014C" w:rsidRDefault="00B6014C">
      <w:pPr>
        <w:rPr>
          <w:b/>
          <w:bCs/>
          <w:sz w:val="24"/>
          <w:szCs w:val="24"/>
        </w:rPr>
      </w:pPr>
    </w:p>
    <w:p w14:paraId="27DEE04A" w14:textId="77777777" w:rsidR="00B6014C" w:rsidRDefault="00000000">
      <w:pPr>
        <w:rPr>
          <w:b/>
          <w:bCs/>
          <w:sz w:val="24"/>
          <w:szCs w:val="24"/>
        </w:rPr>
      </w:pPr>
      <w:r>
        <w:pict w14:anchorId="3E77C572">
          <v:rect id="_x0000_i1025" style="width:0;height:1.5pt" o:hralign="center" o:hrstd="t" o:hr="t" fillcolor="#a0a0a0" stroked="f"/>
        </w:pict>
      </w:r>
      <w:r w:rsidR="00B80650">
        <w:rPr>
          <w:b/>
          <w:bCs/>
          <w:sz w:val="24"/>
          <w:szCs w:val="24"/>
        </w:rPr>
        <w:tab/>
      </w:r>
      <w:r w:rsidR="00B80650">
        <w:rPr>
          <w:b/>
          <w:bCs/>
          <w:sz w:val="24"/>
          <w:szCs w:val="24"/>
        </w:rPr>
        <w:tab/>
      </w:r>
      <w:r w:rsidR="00B80650">
        <w:rPr>
          <w:b/>
          <w:bCs/>
          <w:sz w:val="24"/>
          <w:szCs w:val="24"/>
        </w:rPr>
        <w:tab/>
      </w:r>
      <w:r w:rsidR="00B80650">
        <w:rPr>
          <w:b/>
          <w:bCs/>
          <w:sz w:val="24"/>
          <w:szCs w:val="24"/>
        </w:rPr>
        <w:tab/>
      </w:r>
      <w:r w:rsidR="00B80650">
        <w:rPr>
          <w:b/>
          <w:bCs/>
          <w:sz w:val="24"/>
          <w:szCs w:val="24"/>
        </w:rPr>
        <w:tab/>
      </w:r>
    </w:p>
    <w:p w14:paraId="2C4F3BBE" w14:textId="77777777" w:rsidR="00B6014C" w:rsidRDefault="00B6014C">
      <w:pPr>
        <w:rPr>
          <w:b/>
          <w:bCs/>
          <w:sz w:val="24"/>
          <w:szCs w:val="24"/>
        </w:rPr>
      </w:pPr>
    </w:p>
    <w:p w14:paraId="76B3BF16" w14:textId="77777777" w:rsidR="00B6014C" w:rsidRDefault="00B80650">
      <w:pPr>
        <w:rPr>
          <w:b/>
          <w:bCs/>
          <w:sz w:val="24"/>
          <w:szCs w:val="24"/>
        </w:rPr>
      </w:pPr>
      <w:r>
        <w:rPr>
          <w:b/>
          <w:bCs/>
          <w:sz w:val="24"/>
          <w:szCs w:val="24"/>
        </w:rPr>
        <w:t>COURSE OUTCOME COVERED</w:t>
      </w:r>
    </w:p>
    <w:p w14:paraId="68B6B1BD" w14:textId="77777777" w:rsidR="00B6014C" w:rsidRDefault="00B6014C">
      <w:pPr>
        <w:rPr>
          <w:b/>
          <w:bCs/>
          <w:sz w:val="24"/>
          <w:szCs w:val="24"/>
        </w:rPr>
      </w:pPr>
    </w:p>
    <w:p w14:paraId="43CD9E84" w14:textId="77777777" w:rsidR="00B6014C" w:rsidRDefault="00B80650">
      <w:pPr>
        <w:rPr>
          <w:sz w:val="24"/>
          <w:szCs w:val="24"/>
        </w:rPr>
      </w:pPr>
      <w:r>
        <w:rPr>
          <w:b/>
          <w:bCs/>
          <w:sz w:val="24"/>
          <w:szCs w:val="24"/>
        </w:rPr>
        <w:t xml:space="preserve">CO2: </w:t>
      </w:r>
      <w:proofErr w:type="spellStart"/>
      <w:r>
        <w:t>Analyze</w:t>
      </w:r>
      <w:proofErr w:type="spellEnd"/>
      <w:r>
        <w:t xml:space="preserve"> Public Key crypto system strategies using RSA and key Exchange for Encryption algorithm to strengthen information security.</w:t>
      </w:r>
      <w:r>
        <w:rPr>
          <w:i/>
          <w:iCs/>
          <w:sz w:val="24"/>
          <w:szCs w:val="24"/>
        </w:rPr>
        <w:t xml:space="preserve"> </w:t>
      </w:r>
      <w:r>
        <w:rPr>
          <w:sz w:val="24"/>
          <w:szCs w:val="24"/>
        </w:rPr>
        <w:t>(BL</w:t>
      </w:r>
      <w:proofErr w:type="gramStart"/>
      <w:r>
        <w:rPr>
          <w:sz w:val="24"/>
          <w:szCs w:val="24"/>
        </w:rPr>
        <w:t>4,BL</w:t>
      </w:r>
      <w:proofErr w:type="gramEnd"/>
      <w:r>
        <w:rPr>
          <w:sz w:val="24"/>
          <w:szCs w:val="24"/>
        </w:rPr>
        <w:t>5)</w:t>
      </w:r>
    </w:p>
    <w:p w14:paraId="4246F549" w14:textId="77777777" w:rsidR="00B6014C" w:rsidRDefault="00B6014C">
      <w:pPr>
        <w:rPr>
          <w:b/>
          <w:bCs/>
          <w:sz w:val="24"/>
          <w:szCs w:val="24"/>
        </w:rPr>
      </w:pPr>
    </w:p>
    <w:p w14:paraId="373CC85D" w14:textId="77777777" w:rsidR="00B6014C" w:rsidRDefault="00B80650">
      <w:pPr>
        <w:rPr>
          <w:b/>
          <w:bCs/>
          <w:sz w:val="24"/>
          <w:szCs w:val="24"/>
        </w:rPr>
      </w:pPr>
      <w:r>
        <w:rPr>
          <w:b/>
          <w:bCs/>
        </w:rPr>
        <w:t xml:space="preserve">Debugging &amp; Optimisation </w:t>
      </w:r>
      <w:proofErr w:type="gramStart"/>
      <w:r>
        <w:rPr>
          <w:b/>
          <w:bCs/>
        </w:rPr>
        <w:t xml:space="preserve">Task </w:t>
      </w:r>
      <w:r>
        <w:rPr>
          <w:b/>
          <w:bCs/>
          <w:sz w:val="24"/>
          <w:szCs w:val="24"/>
        </w:rPr>
        <w:t>:</w:t>
      </w:r>
      <w:proofErr w:type="gramEnd"/>
      <w:r>
        <w:rPr>
          <w:b/>
          <w:bCs/>
          <w:sz w:val="24"/>
          <w:szCs w:val="24"/>
        </w:rPr>
        <w:t xml:space="preserve"> 10%</w:t>
      </w:r>
    </w:p>
    <w:p w14:paraId="31DF5F45" w14:textId="77777777" w:rsidR="00B6014C" w:rsidRDefault="00B6014C">
      <w:pPr>
        <w:rPr>
          <w:sz w:val="24"/>
          <w:szCs w:val="24"/>
        </w:rPr>
      </w:pPr>
    </w:p>
    <w:p w14:paraId="6156987B" w14:textId="77777777" w:rsidR="00B6014C" w:rsidRDefault="00B80650">
      <w:pPr>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 50</w:t>
      </w:r>
    </w:p>
    <w:p w14:paraId="52248C49" w14:textId="77777777" w:rsidR="00B6014C" w:rsidRDefault="00B80650">
      <w:pPr>
        <w:spacing w:line="240" w:lineRule="auto"/>
        <w:jc w:val="center"/>
        <w:rPr>
          <w:b/>
          <w:bCs/>
          <w:color w:val="000000"/>
          <w:sz w:val="24"/>
          <w:szCs w:val="24"/>
        </w:rPr>
      </w:pPr>
      <w:r>
        <w:rPr>
          <w:b/>
          <w:bCs/>
          <w:color w:val="000000"/>
          <w:sz w:val="24"/>
          <w:szCs w:val="24"/>
        </w:rPr>
        <w:t>Annexure A</w:t>
      </w:r>
    </w:p>
    <w:p w14:paraId="5F26B20C" w14:textId="77777777" w:rsidR="00B6014C" w:rsidRDefault="00000000">
      <w:pPr>
        <w:spacing w:line="240" w:lineRule="auto"/>
        <w:jc w:val="center"/>
        <w:rPr>
          <w:rFonts w:ascii="Times New Roman" w:eastAsia="Times New Roman" w:hAnsi="Times New Roman" w:cs="Times New Roman"/>
          <w:sz w:val="24"/>
          <w:szCs w:val="24"/>
        </w:rPr>
      </w:pPr>
      <w:r>
        <w:pict w14:anchorId="2C150FF1">
          <v:rect id="_x0000_i1026" style="width:0;height:1.5pt" o:hralign="center" o:hrstd="t" o:hr="t" fillcolor="#a0a0a0" stroked="f"/>
        </w:pict>
      </w:r>
    </w:p>
    <w:p w14:paraId="6A8954EB" w14:textId="77777777" w:rsidR="00B6014C" w:rsidRDefault="00B6014C">
      <w:pPr>
        <w:rPr>
          <w:b/>
          <w:bCs/>
          <w:sz w:val="24"/>
          <w:szCs w:val="24"/>
        </w:rPr>
      </w:pPr>
    </w:p>
    <w:p w14:paraId="318B9E0E" w14:textId="77777777" w:rsidR="00B6014C" w:rsidRDefault="00B6014C">
      <w:pPr>
        <w:spacing w:line="240" w:lineRule="auto"/>
        <w:rPr>
          <w:b/>
          <w:bCs/>
          <w:i/>
          <w:iCs/>
          <w:color w:val="000000"/>
          <w:sz w:val="24"/>
          <w:szCs w:val="24"/>
        </w:rPr>
      </w:pPr>
    </w:p>
    <w:p w14:paraId="543B3B07" w14:textId="77777777" w:rsidR="00B6014C" w:rsidRDefault="00B80650">
      <w:pPr>
        <w:spacing w:line="240" w:lineRule="auto"/>
        <w:rPr>
          <w:rFonts w:ascii="Times New Roman" w:eastAsia="Times New Roman" w:hAnsi="Times New Roman" w:cs="Times New Roman"/>
          <w:sz w:val="24"/>
          <w:szCs w:val="24"/>
        </w:rPr>
      </w:pPr>
      <w:r>
        <w:rPr>
          <w:b/>
          <w:bCs/>
          <w:i/>
          <w:iCs/>
          <w:color w:val="000000"/>
          <w:sz w:val="24"/>
          <w:szCs w:val="24"/>
        </w:rPr>
        <w:t>Code of Conduct:</w:t>
      </w:r>
    </w:p>
    <w:p w14:paraId="7F54615E" w14:textId="77777777" w:rsidR="00B6014C" w:rsidRDefault="00B6014C">
      <w:pPr>
        <w:spacing w:line="240" w:lineRule="auto"/>
        <w:rPr>
          <w:rFonts w:ascii="Times New Roman" w:eastAsia="Times New Roman" w:hAnsi="Times New Roman" w:cs="Times New Roman"/>
          <w:sz w:val="24"/>
          <w:szCs w:val="24"/>
        </w:rPr>
      </w:pPr>
    </w:p>
    <w:p w14:paraId="63284D94" w14:textId="14C048BF" w:rsidR="00B6014C" w:rsidRDefault="00B80650">
      <w:pPr>
        <w:spacing w:line="240" w:lineRule="auto"/>
        <w:jc w:val="both"/>
        <w:rPr>
          <w:rFonts w:ascii="Times New Roman" w:eastAsia="Times New Roman" w:hAnsi="Times New Roman" w:cs="Times New Roman"/>
          <w:sz w:val="24"/>
          <w:szCs w:val="24"/>
        </w:rPr>
      </w:pPr>
      <w:r>
        <w:rPr>
          <w:i/>
          <w:iCs/>
          <w:color w:val="000000"/>
          <w:sz w:val="24"/>
          <w:szCs w:val="24"/>
        </w:rPr>
        <w:t xml:space="preserve">I </w:t>
      </w:r>
      <w:r w:rsidR="005B5D48">
        <w:rPr>
          <w:i/>
          <w:iCs/>
          <w:color w:val="000000"/>
          <w:sz w:val="24"/>
          <w:szCs w:val="24"/>
        </w:rPr>
        <w:t>J. LAKSHMI DEVI (192524300)</w:t>
      </w:r>
      <w:r>
        <w:rPr>
          <w:i/>
          <w:iCs/>
          <w:color w:val="000000"/>
          <w:sz w:val="24"/>
          <w:szCs w:val="24"/>
        </w:rPr>
        <w:t xml:space="preserve"> (Name / Reg No) certify that this submission is my original work and that I have adhered to the guidelines specified for this assessment.</w:t>
      </w:r>
    </w:p>
    <w:p w14:paraId="1C351F7A" w14:textId="77777777" w:rsidR="00B6014C" w:rsidRDefault="00B80650">
      <w:pPr>
        <w:spacing w:line="240" w:lineRule="auto"/>
        <w:jc w:val="both"/>
        <w:rPr>
          <w:rFonts w:ascii="Times New Roman" w:eastAsia="Times New Roman" w:hAnsi="Times New Roman" w:cs="Times New Roman"/>
          <w:sz w:val="24"/>
          <w:szCs w:val="24"/>
        </w:rPr>
      </w:pPr>
      <w:r>
        <w:rPr>
          <w:i/>
          <w:iCs/>
          <w:color w:val="000000"/>
          <w:sz w:val="24"/>
          <w:szCs w:val="24"/>
        </w:rPr>
        <w:t>I understand that any violation of academic integrity rules will result in disciplinary action.</w:t>
      </w:r>
    </w:p>
    <w:p w14:paraId="3D0556B3" w14:textId="77777777" w:rsidR="00B6014C" w:rsidRDefault="00B6014C">
      <w:pPr>
        <w:spacing w:line="240" w:lineRule="auto"/>
        <w:rPr>
          <w:rFonts w:ascii="Times New Roman" w:eastAsia="Times New Roman" w:hAnsi="Times New Roman" w:cs="Times New Roman"/>
          <w:sz w:val="24"/>
          <w:szCs w:val="24"/>
        </w:rPr>
      </w:pPr>
    </w:p>
    <w:p w14:paraId="10DBE088" w14:textId="77777777" w:rsidR="00B6014C" w:rsidRDefault="00B6014C">
      <w:pPr>
        <w:spacing w:line="240" w:lineRule="auto"/>
        <w:rPr>
          <w:b/>
          <w:bCs/>
          <w:i/>
          <w:iCs/>
          <w:color w:val="000000"/>
          <w:sz w:val="24"/>
          <w:szCs w:val="24"/>
        </w:rPr>
      </w:pPr>
    </w:p>
    <w:p w14:paraId="5E416A2A" w14:textId="77777777" w:rsidR="00B6014C" w:rsidRDefault="00B80650">
      <w:pPr>
        <w:spacing w:line="240" w:lineRule="auto"/>
        <w:rPr>
          <w:b/>
          <w:bCs/>
          <w:i/>
          <w:iCs/>
          <w:color w:val="000000"/>
          <w:sz w:val="24"/>
          <w:szCs w:val="24"/>
        </w:rPr>
      </w:pPr>
      <w:r>
        <w:rPr>
          <w:b/>
          <w:bCs/>
          <w:i/>
          <w:iCs/>
          <w:color w:val="000000"/>
          <w:sz w:val="24"/>
          <w:szCs w:val="24"/>
        </w:rPr>
        <w:t>Signature of the student:</w:t>
      </w:r>
    </w:p>
    <w:p w14:paraId="0E92C645" w14:textId="77777777" w:rsidR="00B6014C" w:rsidRDefault="00B6014C">
      <w:pPr>
        <w:spacing w:line="240" w:lineRule="auto"/>
        <w:rPr>
          <w:b/>
          <w:bCs/>
          <w:i/>
          <w:iCs/>
          <w:color w:val="000000"/>
          <w:sz w:val="24"/>
          <w:szCs w:val="24"/>
        </w:rPr>
      </w:pPr>
    </w:p>
    <w:p w14:paraId="2FCD05F5" w14:textId="77777777" w:rsidR="00B6014C" w:rsidRDefault="00B6014C">
      <w:pPr>
        <w:spacing w:line="240" w:lineRule="auto"/>
        <w:rPr>
          <w:b/>
          <w:bCs/>
          <w:i/>
          <w:iCs/>
          <w:color w:val="000000"/>
          <w:sz w:val="24"/>
          <w:szCs w:val="24"/>
        </w:rPr>
      </w:pPr>
    </w:p>
    <w:p w14:paraId="676A4704" w14:textId="77777777" w:rsidR="00B6014C" w:rsidRDefault="00B6014C">
      <w:pPr>
        <w:rPr>
          <w:b/>
          <w:bCs/>
          <w:sz w:val="24"/>
          <w:szCs w:val="24"/>
        </w:rPr>
      </w:pPr>
    </w:p>
    <w:p w14:paraId="73335B70" w14:textId="77777777" w:rsidR="00B6014C" w:rsidRDefault="00B6014C">
      <w:pPr>
        <w:rPr>
          <w:b/>
          <w:bCs/>
          <w:sz w:val="24"/>
          <w:szCs w:val="24"/>
        </w:rPr>
      </w:pPr>
    </w:p>
    <w:p w14:paraId="1447C29D" w14:textId="77777777" w:rsidR="00B6014C" w:rsidRDefault="00B6014C">
      <w:pPr>
        <w:rPr>
          <w:b/>
          <w:bCs/>
          <w:sz w:val="24"/>
          <w:szCs w:val="24"/>
        </w:rPr>
      </w:pPr>
    </w:p>
    <w:p w14:paraId="2001BC4E" w14:textId="77777777" w:rsidR="00B6014C" w:rsidRDefault="00B6014C">
      <w:pPr>
        <w:rPr>
          <w:b/>
          <w:bCs/>
          <w:sz w:val="24"/>
          <w:szCs w:val="24"/>
        </w:rPr>
      </w:pPr>
    </w:p>
    <w:p w14:paraId="7DA1C9CF" w14:textId="77777777" w:rsidR="00B6014C" w:rsidRDefault="00B6014C">
      <w:pPr>
        <w:rPr>
          <w:b/>
          <w:bCs/>
          <w:sz w:val="24"/>
          <w:szCs w:val="24"/>
        </w:rPr>
      </w:pPr>
    </w:p>
    <w:p w14:paraId="42C8035C" w14:textId="77777777" w:rsidR="00B6014C" w:rsidRDefault="00B6014C">
      <w:pPr>
        <w:rPr>
          <w:b/>
          <w:bCs/>
          <w:sz w:val="24"/>
          <w:szCs w:val="24"/>
        </w:rPr>
      </w:pPr>
    </w:p>
    <w:p w14:paraId="0E35AF53" w14:textId="77777777" w:rsidR="00B6014C" w:rsidRDefault="00B6014C">
      <w:pPr>
        <w:rPr>
          <w:b/>
          <w:bCs/>
          <w:sz w:val="24"/>
          <w:szCs w:val="24"/>
        </w:rPr>
      </w:pPr>
    </w:p>
    <w:p w14:paraId="3C93C0E5" w14:textId="77777777" w:rsidR="00B6014C" w:rsidRDefault="00B6014C">
      <w:pPr>
        <w:rPr>
          <w:b/>
          <w:bCs/>
          <w:sz w:val="24"/>
          <w:szCs w:val="24"/>
        </w:rPr>
      </w:pPr>
    </w:p>
    <w:p w14:paraId="0B5BDE72" w14:textId="77777777" w:rsidR="00B6014C" w:rsidRDefault="00B6014C">
      <w:pPr>
        <w:rPr>
          <w:b/>
          <w:bCs/>
          <w:sz w:val="24"/>
          <w:szCs w:val="24"/>
        </w:rPr>
      </w:pPr>
    </w:p>
    <w:p w14:paraId="5E71794E" w14:textId="77777777" w:rsidR="00B6014C" w:rsidRDefault="00B6014C">
      <w:pPr>
        <w:rPr>
          <w:b/>
          <w:bCs/>
          <w:sz w:val="24"/>
          <w:szCs w:val="24"/>
        </w:rPr>
      </w:pPr>
    </w:p>
    <w:p w14:paraId="42478086" w14:textId="77777777" w:rsidR="00B6014C" w:rsidRDefault="00B6014C">
      <w:pPr>
        <w:spacing w:line="240" w:lineRule="auto"/>
        <w:jc w:val="center"/>
        <w:rPr>
          <w:b/>
          <w:bCs/>
          <w:color w:val="000000"/>
          <w:sz w:val="24"/>
          <w:szCs w:val="24"/>
        </w:rPr>
      </w:pPr>
    </w:p>
    <w:p w14:paraId="4C1A70B1" w14:textId="77777777" w:rsidR="00B6014C" w:rsidRDefault="00B80650" w:rsidP="005B5D48">
      <w:pPr>
        <w:spacing w:line="360" w:lineRule="auto"/>
        <w:jc w:val="center"/>
        <w:rPr>
          <w:b/>
          <w:bCs/>
          <w:color w:val="000000"/>
          <w:sz w:val="24"/>
          <w:szCs w:val="24"/>
        </w:rPr>
      </w:pPr>
      <w:r>
        <w:rPr>
          <w:b/>
          <w:bCs/>
          <w:color w:val="000000"/>
          <w:sz w:val="24"/>
          <w:szCs w:val="24"/>
        </w:rPr>
        <w:lastRenderedPageBreak/>
        <w:t>Annexure A</w:t>
      </w:r>
    </w:p>
    <w:p w14:paraId="2D62123D" w14:textId="77777777" w:rsidR="00B6014C" w:rsidRDefault="00B80650" w:rsidP="005B5D48">
      <w:pPr>
        <w:spacing w:line="360" w:lineRule="auto"/>
        <w:jc w:val="center"/>
        <w:rPr>
          <w:b/>
          <w:bCs/>
          <w:color w:val="000000"/>
          <w:sz w:val="24"/>
          <w:szCs w:val="24"/>
        </w:rPr>
      </w:pPr>
      <w:r>
        <w:rPr>
          <w:b/>
          <w:bCs/>
          <w:color w:val="000000"/>
          <w:sz w:val="24"/>
          <w:szCs w:val="24"/>
        </w:rPr>
        <w:t>Debugging &amp; Optimisation Task</w:t>
      </w:r>
    </w:p>
    <w:p w14:paraId="26628321" w14:textId="77777777" w:rsidR="00B6014C" w:rsidRDefault="00B6014C" w:rsidP="005B5D48">
      <w:pPr>
        <w:spacing w:line="360" w:lineRule="auto"/>
        <w:rPr>
          <w:b/>
          <w:bCs/>
          <w:sz w:val="24"/>
          <w:szCs w:val="24"/>
        </w:rPr>
      </w:pPr>
    </w:p>
    <w:p w14:paraId="2C4D6214" w14:textId="77777777" w:rsidR="00B2731A" w:rsidRPr="00B2731A" w:rsidRDefault="00B80650" w:rsidP="005B5D48">
      <w:pPr>
        <w:pStyle w:val="NormalWeb"/>
        <w:spacing w:line="360" w:lineRule="auto"/>
        <w:rPr>
          <w:rFonts w:ascii="Arial" w:hAnsi="Arial" w:cs="Arial"/>
        </w:rPr>
      </w:pPr>
      <w:r w:rsidRPr="00B2731A">
        <w:rPr>
          <w:rFonts w:ascii="Arial" w:hAnsi="Arial" w:cs="Arial"/>
          <w:b/>
          <w:bCs/>
        </w:rPr>
        <w:t xml:space="preserve"> </w:t>
      </w:r>
      <w:r w:rsidR="00B2731A" w:rsidRPr="00B2731A">
        <w:rPr>
          <w:rFonts w:ascii="Arial" w:hAnsi="Arial" w:cs="Arial"/>
          <w:b/>
          <w:bCs/>
        </w:rPr>
        <w:t>1. Debugging Hash Function Implementation (SHA Family)</w:t>
      </w:r>
      <w:r w:rsidR="00B2731A" w:rsidRPr="00B2731A">
        <w:rPr>
          <w:rFonts w:ascii="Arial" w:hAnsi="Arial" w:cs="Arial"/>
        </w:rPr>
        <w:br/>
        <w:t>A Python program implementing a SHA-based hashing algorithm produces inconsistent hash outputs for the same input.</w:t>
      </w:r>
    </w:p>
    <w:p w14:paraId="2FB871FB" w14:textId="77777777" w:rsidR="00B2731A" w:rsidRPr="00B2731A" w:rsidRDefault="00B2731A" w:rsidP="005B5D48">
      <w:pPr>
        <w:spacing w:before="100" w:beforeAutospacing="1" w:after="100" w:afterAutospacing="1" w:line="360" w:lineRule="auto"/>
        <w:rPr>
          <w:rFonts w:eastAsia="Times New Roman"/>
          <w:sz w:val="24"/>
          <w:szCs w:val="24"/>
        </w:rPr>
      </w:pPr>
      <w:r w:rsidRPr="00B2731A">
        <w:rPr>
          <w:rFonts w:eastAsia="Times New Roman"/>
          <w:sz w:val="24"/>
          <w:szCs w:val="24"/>
        </w:rPr>
        <w:t>Identify errors in message padding and block processing steps.</w:t>
      </w:r>
      <w:r w:rsidRPr="00B2731A">
        <w:rPr>
          <w:rFonts w:eastAsia="Times New Roman"/>
          <w:sz w:val="24"/>
          <w:szCs w:val="24"/>
        </w:rPr>
        <w:br/>
        <w:t>Fix issues related to bitwise operations and endianness handling.</w:t>
      </w:r>
      <w:r w:rsidRPr="00B2731A">
        <w:rPr>
          <w:rFonts w:eastAsia="Times New Roman"/>
          <w:sz w:val="24"/>
          <w:szCs w:val="24"/>
        </w:rPr>
        <w:br/>
        <w:t>Optimize the implementation to improve processing speed for large files (≥50 MB).</w:t>
      </w:r>
      <w:r w:rsidRPr="00B2731A">
        <w:rPr>
          <w:rFonts w:eastAsia="Times New Roman"/>
          <w:sz w:val="24"/>
          <w:szCs w:val="24"/>
        </w:rPr>
        <w:br/>
        <w:t>Evaluate how secure hash functions improve integrity compared to basic checksum methods.</w:t>
      </w:r>
    </w:p>
    <w:p w14:paraId="400C4B84" w14:textId="77777777" w:rsidR="005B5D48" w:rsidRPr="005B5D48" w:rsidRDefault="005B5D48" w:rsidP="005B5D48">
      <w:pPr>
        <w:spacing w:line="360" w:lineRule="auto"/>
        <w:jc w:val="center"/>
        <w:rPr>
          <w:rFonts w:eastAsia="Times New Roman"/>
          <w:b/>
          <w:bCs/>
          <w:sz w:val="24"/>
          <w:szCs w:val="24"/>
        </w:rPr>
      </w:pPr>
      <w:r w:rsidRPr="005B5D48">
        <w:rPr>
          <w:rFonts w:eastAsia="Times New Roman"/>
          <w:b/>
          <w:bCs/>
          <w:sz w:val="24"/>
          <w:szCs w:val="24"/>
        </w:rPr>
        <w:t>Debugging Hash Function Implementation (SHA Family)</w:t>
      </w:r>
    </w:p>
    <w:p w14:paraId="06EBD7A4" w14:textId="77777777" w:rsidR="005B5D48" w:rsidRDefault="005B5D48" w:rsidP="005B5D48">
      <w:pPr>
        <w:spacing w:line="360" w:lineRule="auto"/>
        <w:rPr>
          <w:rFonts w:eastAsia="Times New Roman"/>
          <w:b/>
          <w:bCs/>
          <w:sz w:val="24"/>
          <w:szCs w:val="24"/>
        </w:rPr>
      </w:pPr>
    </w:p>
    <w:p w14:paraId="32B9D16F" w14:textId="54100DBC" w:rsidR="005B5D48" w:rsidRPr="005B5D48" w:rsidRDefault="005B5D48" w:rsidP="005B5D48">
      <w:pPr>
        <w:spacing w:line="360" w:lineRule="auto"/>
        <w:rPr>
          <w:rFonts w:eastAsia="Times New Roman"/>
          <w:b/>
          <w:bCs/>
          <w:sz w:val="24"/>
          <w:szCs w:val="24"/>
        </w:rPr>
      </w:pPr>
      <w:r w:rsidRPr="005B5D48">
        <w:rPr>
          <w:rFonts w:eastAsia="Times New Roman"/>
          <w:b/>
          <w:bCs/>
          <w:sz w:val="24"/>
          <w:szCs w:val="24"/>
        </w:rPr>
        <w:t>Aim</w:t>
      </w:r>
    </w:p>
    <w:p w14:paraId="1DA457EF" w14:textId="77777777" w:rsidR="005B5D48" w:rsidRPr="005B5D48" w:rsidRDefault="005B5D48" w:rsidP="005B5D48">
      <w:pPr>
        <w:spacing w:line="360" w:lineRule="auto"/>
        <w:rPr>
          <w:rFonts w:eastAsia="Times New Roman"/>
          <w:sz w:val="24"/>
          <w:szCs w:val="24"/>
        </w:rPr>
      </w:pPr>
      <w:r w:rsidRPr="005B5D48">
        <w:rPr>
          <w:rFonts w:eastAsia="Times New Roman"/>
          <w:sz w:val="24"/>
          <w:szCs w:val="24"/>
        </w:rPr>
        <w:t>To debug and optimize a SHA-based hashing algorithm by correcting padding, block processing, bitwise operations, and endianness errors.</w:t>
      </w:r>
    </w:p>
    <w:p w14:paraId="7718B899" w14:textId="77777777" w:rsidR="005B5D48" w:rsidRDefault="005B5D48" w:rsidP="005B5D48">
      <w:pPr>
        <w:spacing w:line="360" w:lineRule="auto"/>
        <w:rPr>
          <w:rFonts w:eastAsia="Times New Roman"/>
          <w:b/>
          <w:bCs/>
          <w:sz w:val="24"/>
          <w:szCs w:val="24"/>
        </w:rPr>
      </w:pPr>
    </w:p>
    <w:p w14:paraId="44CE1FAD" w14:textId="20BC6919" w:rsidR="005B5D48" w:rsidRPr="005B5D48" w:rsidRDefault="005B5D48" w:rsidP="005B5D48">
      <w:pPr>
        <w:spacing w:line="360" w:lineRule="auto"/>
        <w:rPr>
          <w:rFonts w:eastAsia="Times New Roman"/>
          <w:b/>
          <w:bCs/>
          <w:sz w:val="24"/>
          <w:szCs w:val="24"/>
        </w:rPr>
      </w:pPr>
      <w:r w:rsidRPr="005B5D48">
        <w:rPr>
          <w:rFonts w:eastAsia="Times New Roman"/>
          <w:b/>
          <w:bCs/>
          <w:sz w:val="24"/>
          <w:szCs w:val="24"/>
        </w:rPr>
        <w:t>Errors Identified</w:t>
      </w:r>
    </w:p>
    <w:p w14:paraId="32A1FE00" w14:textId="77777777" w:rsidR="005B5D48" w:rsidRPr="005B5D48" w:rsidRDefault="005B5D48" w:rsidP="005B5D48">
      <w:pPr>
        <w:numPr>
          <w:ilvl w:val="0"/>
          <w:numId w:val="6"/>
        </w:numPr>
        <w:spacing w:line="360" w:lineRule="auto"/>
        <w:rPr>
          <w:rFonts w:eastAsia="Times New Roman"/>
          <w:sz w:val="24"/>
          <w:szCs w:val="24"/>
        </w:rPr>
      </w:pPr>
      <w:r w:rsidRPr="005B5D48">
        <w:rPr>
          <w:rFonts w:eastAsia="Times New Roman"/>
          <w:b/>
          <w:bCs/>
          <w:sz w:val="24"/>
          <w:szCs w:val="24"/>
        </w:rPr>
        <w:t>Incorrect Message Padding:</w:t>
      </w:r>
      <w:r w:rsidRPr="005B5D48">
        <w:rPr>
          <w:rFonts w:eastAsia="Times New Roman"/>
          <w:sz w:val="24"/>
          <w:szCs w:val="24"/>
        </w:rPr>
        <w:t xml:space="preserve"> The message is not padded correctly to meet the required block size. </w:t>
      </w:r>
    </w:p>
    <w:p w14:paraId="0B9A0ACA" w14:textId="77777777" w:rsidR="005B5D48" w:rsidRPr="005B5D48" w:rsidRDefault="005B5D48" w:rsidP="005B5D48">
      <w:pPr>
        <w:numPr>
          <w:ilvl w:val="0"/>
          <w:numId w:val="6"/>
        </w:numPr>
        <w:spacing w:line="360" w:lineRule="auto"/>
        <w:rPr>
          <w:rFonts w:eastAsia="Times New Roman"/>
          <w:sz w:val="24"/>
          <w:szCs w:val="24"/>
        </w:rPr>
      </w:pPr>
      <w:r w:rsidRPr="005B5D48">
        <w:rPr>
          <w:rFonts w:eastAsia="Times New Roman"/>
          <w:b/>
          <w:bCs/>
          <w:sz w:val="24"/>
          <w:szCs w:val="24"/>
        </w:rPr>
        <w:t>Block Processing Errors:</w:t>
      </w:r>
      <w:r w:rsidRPr="005B5D48">
        <w:rPr>
          <w:rFonts w:eastAsia="Times New Roman"/>
          <w:sz w:val="24"/>
          <w:szCs w:val="24"/>
        </w:rPr>
        <w:t xml:space="preserve"> Message blocks are processed incorrectly, producing inconsistent hash values. </w:t>
      </w:r>
    </w:p>
    <w:p w14:paraId="2F9C911F" w14:textId="77777777" w:rsidR="005B5D48" w:rsidRPr="005B5D48" w:rsidRDefault="005B5D48" w:rsidP="005B5D48">
      <w:pPr>
        <w:numPr>
          <w:ilvl w:val="0"/>
          <w:numId w:val="6"/>
        </w:numPr>
        <w:spacing w:line="360" w:lineRule="auto"/>
        <w:rPr>
          <w:rFonts w:eastAsia="Times New Roman"/>
          <w:sz w:val="24"/>
          <w:szCs w:val="24"/>
        </w:rPr>
      </w:pPr>
      <w:r w:rsidRPr="005B5D48">
        <w:rPr>
          <w:rFonts w:eastAsia="Times New Roman"/>
          <w:b/>
          <w:bCs/>
          <w:sz w:val="24"/>
          <w:szCs w:val="24"/>
        </w:rPr>
        <w:t>Bitwise Operation Errors:</w:t>
      </w:r>
      <w:r w:rsidRPr="005B5D48">
        <w:rPr>
          <w:rFonts w:eastAsia="Times New Roman"/>
          <w:sz w:val="24"/>
          <w:szCs w:val="24"/>
        </w:rPr>
        <w:t xml:space="preserve"> Incorrect use of XOR, AND, OR, and right-shift operations affects hash calculations. </w:t>
      </w:r>
    </w:p>
    <w:p w14:paraId="24780C68" w14:textId="77777777" w:rsidR="005B5D48" w:rsidRPr="005B5D48" w:rsidRDefault="005B5D48" w:rsidP="005B5D48">
      <w:pPr>
        <w:numPr>
          <w:ilvl w:val="0"/>
          <w:numId w:val="6"/>
        </w:numPr>
        <w:spacing w:line="360" w:lineRule="auto"/>
        <w:rPr>
          <w:rFonts w:eastAsia="Times New Roman"/>
          <w:sz w:val="24"/>
          <w:szCs w:val="24"/>
        </w:rPr>
      </w:pPr>
      <w:r w:rsidRPr="005B5D48">
        <w:rPr>
          <w:rFonts w:eastAsia="Times New Roman"/>
          <w:b/>
          <w:bCs/>
          <w:sz w:val="24"/>
          <w:szCs w:val="24"/>
        </w:rPr>
        <w:t>Endianness Issues:</w:t>
      </w:r>
      <w:r w:rsidRPr="005B5D48">
        <w:rPr>
          <w:rFonts w:eastAsia="Times New Roman"/>
          <w:sz w:val="24"/>
          <w:szCs w:val="24"/>
        </w:rPr>
        <w:t xml:space="preserve"> Bytes are interpreted in the wrong order during word conversion. </w:t>
      </w:r>
    </w:p>
    <w:p w14:paraId="2C80C9D3" w14:textId="77777777" w:rsidR="005B5D48" w:rsidRPr="005B5D48" w:rsidRDefault="005B5D48" w:rsidP="005B5D48">
      <w:pPr>
        <w:numPr>
          <w:ilvl w:val="0"/>
          <w:numId w:val="6"/>
        </w:numPr>
        <w:spacing w:line="360" w:lineRule="auto"/>
        <w:rPr>
          <w:rFonts w:eastAsia="Times New Roman"/>
          <w:sz w:val="24"/>
          <w:szCs w:val="24"/>
        </w:rPr>
      </w:pPr>
      <w:r w:rsidRPr="005B5D48">
        <w:rPr>
          <w:rFonts w:eastAsia="Times New Roman"/>
          <w:b/>
          <w:bCs/>
          <w:sz w:val="24"/>
          <w:szCs w:val="24"/>
        </w:rPr>
        <w:t>Performance Issues:</w:t>
      </w:r>
      <w:r w:rsidRPr="005B5D48">
        <w:rPr>
          <w:rFonts w:eastAsia="Times New Roman"/>
          <w:sz w:val="24"/>
          <w:szCs w:val="24"/>
        </w:rPr>
        <w:t xml:space="preserve"> Reading large files entirely into memory increases memory usage and processing time. </w:t>
      </w:r>
    </w:p>
    <w:p w14:paraId="56058902" w14:textId="77777777" w:rsidR="005B5D48" w:rsidRDefault="005B5D48" w:rsidP="005B5D48">
      <w:pPr>
        <w:spacing w:line="360" w:lineRule="auto"/>
        <w:rPr>
          <w:rFonts w:eastAsia="Times New Roman"/>
          <w:b/>
          <w:bCs/>
          <w:sz w:val="24"/>
          <w:szCs w:val="24"/>
        </w:rPr>
      </w:pPr>
    </w:p>
    <w:p w14:paraId="3B1BFF10" w14:textId="77777777" w:rsidR="005B5D48" w:rsidRDefault="005B5D48" w:rsidP="005B5D48">
      <w:pPr>
        <w:spacing w:line="360" w:lineRule="auto"/>
        <w:rPr>
          <w:rFonts w:eastAsia="Times New Roman"/>
          <w:b/>
          <w:bCs/>
          <w:sz w:val="24"/>
          <w:szCs w:val="24"/>
        </w:rPr>
      </w:pPr>
    </w:p>
    <w:p w14:paraId="0708E0B3" w14:textId="77777777" w:rsidR="005B5D48" w:rsidRDefault="005B5D48" w:rsidP="005B5D48">
      <w:pPr>
        <w:spacing w:line="360" w:lineRule="auto"/>
        <w:rPr>
          <w:rFonts w:eastAsia="Times New Roman"/>
          <w:b/>
          <w:bCs/>
          <w:sz w:val="24"/>
          <w:szCs w:val="24"/>
        </w:rPr>
      </w:pPr>
    </w:p>
    <w:p w14:paraId="09365A5C" w14:textId="77777777" w:rsidR="005B5D48" w:rsidRDefault="005B5D48" w:rsidP="005B5D48">
      <w:pPr>
        <w:spacing w:line="360" w:lineRule="auto"/>
        <w:rPr>
          <w:rFonts w:eastAsia="Times New Roman"/>
          <w:b/>
          <w:bCs/>
          <w:sz w:val="24"/>
          <w:szCs w:val="24"/>
        </w:rPr>
      </w:pPr>
    </w:p>
    <w:p w14:paraId="63CB6789" w14:textId="7AA0E321" w:rsidR="005B5D48" w:rsidRPr="005B5D48" w:rsidRDefault="005B5D48" w:rsidP="005B5D48">
      <w:pPr>
        <w:spacing w:line="360" w:lineRule="auto"/>
        <w:rPr>
          <w:rFonts w:eastAsia="Times New Roman"/>
          <w:b/>
          <w:bCs/>
          <w:sz w:val="24"/>
          <w:szCs w:val="24"/>
        </w:rPr>
      </w:pPr>
      <w:r w:rsidRPr="005B5D48">
        <w:rPr>
          <w:rFonts w:eastAsia="Times New Roman"/>
          <w:b/>
          <w:bCs/>
          <w:sz w:val="24"/>
          <w:szCs w:val="24"/>
        </w:rPr>
        <w:lastRenderedPageBreak/>
        <w:t>Debugging and Optimization</w:t>
      </w:r>
    </w:p>
    <w:p w14:paraId="0D4FE257" w14:textId="77777777" w:rsidR="005B5D48" w:rsidRPr="005B5D48" w:rsidRDefault="005B5D48" w:rsidP="005B5D48">
      <w:pPr>
        <w:numPr>
          <w:ilvl w:val="0"/>
          <w:numId w:val="7"/>
        </w:numPr>
        <w:spacing w:line="360" w:lineRule="auto"/>
        <w:rPr>
          <w:rFonts w:eastAsia="Times New Roman"/>
          <w:sz w:val="24"/>
          <w:szCs w:val="24"/>
        </w:rPr>
      </w:pPr>
      <w:r w:rsidRPr="005B5D48">
        <w:rPr>
          <w:rFonts w:eastAsia="Times New Roman"/>
          <w:sz w:val="24"/>
          <w:szCs w:val="24"/>
        </w:rPr>
        <w:t xml:space="preserve">Correct the padding process according to the selected SHA standard. </w:t>
      </w:r>
    </w:p>
    <w:p w14:paraId="4CAAE8D7" w14:textId="77777777" w:rsidR="005B5D48" w:rsidRPr="005B5D48" w:rsidRDefault="005B5D48" w:rsidP="005B5D48">
      <w:pPr>
        <w:numPr>
          <w:ilvl w:val="0"/>
          <w:numId w:val="7"/>
        </w:numPr>
        <w:spacing w:line="360" w:lineRule="auto"/>
        <w:rPr>
          <w:rFonts w:eastAsia="Times New Roman"/>
          <w:sz w:val="24"/>
          <w:szCs w:val="24"/>
        </w:rPr>
      </w:pPr>
      <w:r w:rsidRPr="005B5D48">
        <w:rPr>
          <w:rFonts w:eastAsia="Times New Roman"/>
          <w:sz w:val="24"/>
          <w:szCs w:val="24"/>
        </w:rPr>
        <w:t xml:space="preserve">Process messages in fixed-size blocks. </w:t>
      </w:r>
    </w:p>
    <w:p w14:paraId="53B353A6" w14:textId="77777777" w:rsidR="005B5D48" w:rsidRPr="005B5D48" w:rsidRDefault="005B5D48" w:rsidP="005B5D48">
      <w:pPr>
        <w:numPr>
          <w:ilvl w:val="0"/>
          <w:numId w:val="7"/>
        </w:numPr>
        <w:spacing w:line="360" w:lineRule="auto"/>
        <w:rPr>
          <w:rFonts w:eastAsia="Times New Roman"/>
          <w:sz w:val="24"/>
          <w:szCs w:val="24"/>
        </w:rPr>
      </w:pPr>
      <w:r w:rsidRPr="005B5D48">
        <w:rPr>
          <w:rFonts w:eastAsia="Times New Roman"/>
          <w:sz w:val="24"/>
          <w:szCs w:val="24"/>
        </w:rPr>
        <w:t xml:space="preserve">Use appropriate bitwise operations and unsigned 32-bit or 64-bit arithmetic, depending on the SHA variant. </w:t>
      </w:r>
    </w:p>
    <w:p w14:paraId="219CF574" w14:textId="77777777" w:rsidR="005B5D48" w:rsidRPr="005B5D48" w:rsidRDefault="005B5D48" w:rsidP="005B5D48">
      <w:pPr>
        <w:numPr>
          <w:ilvl w:val="0"/>
          <w:numId w:val="7"/>
        </w:numPr>
        <w:spacing w:line="360" w:lineRule="auto"/>
        <w:rPr>
          <w:rFonts w:eastAsia="Times New Roman"/>
          <w:sz w:val="24"/>
          <w:szCs w:val="24"/>
        </w:rPr>
      </w:pPr>
      <w:r w:rsidRPr="005B5D48">
        <w:rPr>
          <w:rFonts w:eastAsia="Times New Roman"/>
          <w:sz w:val="24"/>
          <w:szCs w:val="24"/>
        </w:rPr>
        <w:t xml:space="preserve">Handle byte order correctly using big-endian conversion where required. </w:t>
      </w:r>
    </w:p>
    <w:p w14:paraId="1D811712" w14:textId="77777777" w:rsidR="005B5D48" w:rsidRPr="005B5D48" w:rsidRDefault="005B5D48" w:rsidP="005B5D48">
      <w:pPr>
        <w:numPr>
          <w:ilvl w:val="0"/>
          <w:numId w:val="7"/>
        </w:numPr>
        <w:spacing w:line="360" w:lineRule="auto"/>
        <w:rPr>
          <w:rFonts w:eastAsia="Times New Roman"/>
          <w:sz w:val="24"/>
          <w:szCs w:val="24"/>
        </w:rPr>
      </w:pPr>
      <w:r w:rsidRPr="005B5D48">
        <w:rPr>
          <w:rFonts w:eastAsia="Times New Roman"/>
          <w:sz w:val="24"/>
          <w:szCs w:val="24"/>
        </w:rPr>
        <w:t xml:space="preserve">Process large files in chunks instead of loading them entirely into memory. </w:t>
      </w:r>
    </w:p>
    <w:p w14:paraId="7C5EBC4A" w14:textId="77777777" w:rsidR="005B5D48" w:rsidRPr="005B5D48" w:rsidRDefault="005B5D48" w:rsidP="005B5D48">
      <w:pPr>
        <w:numPr>
          <w:ilvl w:val="0"/>
          <w:numId w:val="7"/>
        </w:numPr>
        <w:spacing w:line="360" w:lineRule="auto"/>
        <w:rPr>
          <w:rFonts w:eastAsia="Times New Roman"/>
          <w:sz w:val="24"/>
          <w:szCs w:val="24"/>
        </w:rPr>
      </w:pPr>
      <w:r w:rsidRPr="005B5D48">
        <w:rPr>
          <w:rFonts w:eastAsia="Times New Roman"/>
          <w:sz w:val="24"/>
          <w:szCs w:val="24"/>
        </w:rPr>
        <w:t xml:space="preserve">Use Python's built-in </w:t>
      </w:r>
      <w:proofErr w:type="spellStart"/>
      <w:r w:rsidRPr="005B5D48">
        <w:rPr>
          <w:rFonts w:eastAsia="Times New Roman"/>
          <w:sz w:val="24"/>
          <w:szCs w:val="24"/>
        </w:rPr>
        <w:t>hashlib</w:t>
      </w:r>
      <w:proofErr w:type="spellEnd"/>
      <w:r w:rsidRPr="005B5D48">
        <w:rPr>
          <w:rFonts w:eastAsia="Times New Roman"/>
          <w:sz w:val="24"/>
          <w:szCs w:val="24"/>
        </w:rPr>
        <w:t xml:space="preserve"> library for reliable and efficient hashing. </w:t>
      </w:r>
    </w:p>
    <w:p w14:paraId="63524ADD" w14:textId="77777777" w:rsidR="005B5D48" w:rsidRDefault="005B5D48" w:rsidP="005B5D48">
      <w:pPr>
        <w:spacing w:line="360" w:lineRule="auto"/>
        <w:rPr>
          <w:rFonts w:eastAsia="Times New Roman"/>
          <w:b/>
          <w:bCs/>
          <w:sz w:val="24"/>
          <w:szCs w:val="24"/>
        </w:rPr>
      </w:pPr>
    </w:p>
    <w:p w14:paraId="596A7045" w14:textId="05352828" w:rsidR="005B5D48" w:rsidRPr="005B5D48" w:rsidRDefault="005B5D48" w:rsidP="005B5D48">
      <w:pPr>
        <w:spacing w:line="360" w:lineRule="auto"/>
        <w:rPr>
          <w:rFonts w:eastAsia="Times New Roman"/>
          <w:b/>
          <w:bCs/>
          <w:sz w:val="24"/>
          <w:szCs w:val="24"/>
        </w:rPr>
      </w:pPr>
      <w:r w:rsidRPr="005B5D48">
        <w:rPr>
          <w:rFonts w:eastAsia="Times New Roman"/>
          <w:b/>
          <w:bCs/>
          <w:sz w:val="24"/>
          <w:szCs w:val="24"/>
        </w:rPr>
        <w:t>Sample Python Program</w:t>
      </w:r>
    </w:p>
    <w:p w14:paraId="6361FDFA" w14:textId="77777777" w:rsidR="005B5D48" w:rsidRPr="005B5D48" w:rsidRDefault="005B5D48" w:rsidP="005B5D48">
      <w:pPr>
        <w:spacing w:line="360" w:lineRule="auto"/>
        <w:rPr>
          <w:rFonts w:eastAsia="Times New Roman"/>
          <w:sz w:val="24"/>
          <w:szCs w:val="24"/>
        </w:rPr>
      </w:pPr>
      <w:r w:rsidRPr="005B5D48">
        <w:rPr>
          <w:rFonts w:eastAsia="Times New Roman"/>
          <w:sz w:val="24"/>
          <w:szCs w:val="24"/>
        </w:rPr>
        <w:t xml:space="preserve">import </w:t>
      </w:r>
      <w:proofErr w:type="spellStart"/>
      <w:r w:rsidRPr="005B5D48">
        <w:rPr>
          <w:rFonts w:eastAsia="Times New Roman"/>
          <w:sz w:val="24"/>
          <w:szCs w:val="24"/>
        </w:rPr>
        <w:t>hashlib</w:t>
      </w:r>
      <w:proofErr w:type="spellEnd"/>
    </w:p>
    <w:p w14:paraId="415943C6" w14:textId="77777777" w:rsidR="005B5D48" w:rsidRPr="005B5D48" w:rsidRDefault="005B5D48" w:rsidP="005B5D48">
      <w:pPr>
        <w:spacing w:line="360" w:lineRule="auto"/>
        <w:rPr>
          <w:rFonts w:eastAsia="Times New Roman"/>
          <w:sz w:val="24"/>
          <w:szCs w:val="24"/>
        </w:rPr>
      </w:pPr>
    </w:p>
    <w:p w14:paraId="1889E89C" w14:textId="77777777" w:rsidR="005B5D48" w:rsidRPr="005B5D48" w:rsidRDefault="005B5D48" w:rsidP="005B5D48">
      <w:pPr>
        <w:spacing w:line="360" w:lineRule="auto"/>
        <w:rPr>
          <w:rFonts w:eastAsia="Times New Roman"/>
          <w:sz w:val="24"/>
          <w:szCs w:val="24"/>
        </w:rPr>
      </w:pPr>
      <w:r w:rsidRPr="005B5D48">
        <w:rPr>
          <w:rFonts w:eastAsia="Times New Roman"/>
          <w:sz w:val="24"/>
          <w:szCs w:val="24"/>
        </w:rPr>
        <w:t>def calculate_sha256(filename):</w:t>
      </w:r>
    </w:p>
    <w:p w14:paraId="7DAD6ECD" w14:textId="77777777" w:rsidR="005B5D48" w:rsidRPr="005B5D48" w:rsidRDefault="005B5D48" w:rsidP="005B5D48">
      <w:pPr>
        <w:spacing w:line="360" w:lineRule="auto"/>
        <w:rPr>
          <w:rFonts w:eastAsia="Times New Roman"/>
          <w:sz w:val="24"/>
          <w:szCs w:val="24"/>
        </w:rPr>
      </w:pPr>
      <w:r w:rsidRPr="005B5D48">
        <w:rPr>
          <w:rFonts w:eastAsia="Times New Roman"/>
          <w:sz w:val="24"/>
          <w:szCs w:val="24"/>
        </w:rPr>
        <w:t xml:space="preserve">    sha256 = </w:t>
      </w:r>
      <w:proofErr w:type="gramStart"/>
      <w:r w:rsidRPr="005B5D48">
        <w:rPr>
          <w:rFonts w:eastAsia="Times New Roman"/>
          <w:sz w:val="24"/>
          <w:szCs w:val="24"/>
        </w:rPr>
        <w:t>hashlib.sha</w:t>
      </w:r>
      <w:proofErr w:type="gramEnd"/>
      <w:r w:rsidRPr="005B5D48">
        <w:rPr>
          <w:rFonts w:eastAsia="Times New Roman"/>
          <w:sz w:val="24"/>
          <w:szCs w:val="24"/>
        </w:rPr>
        <w:t>256()</w:t>
      </w:r>
    </w:p>
    <w:p w14:paraId="0180AF47" w14:textId="77777777" w:rsidR="005B5D48" w:rsidRPr="005B5D48" w:rsidRDefault="005B5D48" w:rsidP="005B5D48">
      <w:pPr>
        <w:spacing w:line="360" w:lineRule="auto"/>
        <w:rPr>
          <w:rFonts w:eastAsia="Times New Roman"/>
          <w:sz w:val="24"/>
          <w:szCs w:val="24"/>
        </w:rPr>
      </w:pPr>
    </w:p>
    <w:p w14:paraId="40D0F38F" w14:textId="77777777" w:rsidR="005B5D48" w:rsidRPr="005B5D48" w:rsidRDefault="005B5D48" w:rsidP="005B5D48">
      <w:pPr>
        <w:spacing w:line="360" w:lineRule="auto"/>
        <w:rPr>
          <w:rFonts w:eastAsia="Times New Roman"/>
          <w:sz w:val="24"/>
          <w:szCs w:val="24"/>
        </w:rPr>
      </w:pPr>
      <w:r w:rsidRPr="005B5D48">
        <w:rPr>
          <w:rFonts w:eastAsia="Times New Roman"/>
          <w:sz w:val="24"/>
          <w:szCs w:val="24"/>
        </w:rPr>
        <w:t xml:space="preserve">    with </w:t>
      </w:r>
      <w:proofErr w:type="gramStart"/>
      <w:r w:rsidRPr="005B5D48">
        <w:rPr>
          <w:rFonts w:eastAsia="Times New Roman"/>
          <w:sz w:val="24"/>
          <w:szCs w:val="24"/>
        </w:rPr>
        <w:t>open(</w:t>
      </w:r>
      <w:proofErr w:type="gramEnd"/>
      <w:r w:rsidRPr="005B5D48">
        <w:rPr>
          <w:rFonts w:eastAsia="Times New Roman"/>
          <w:sz w:val="24"/>
          <w:szCs w:val="24"/>
        </w:rPr>
        <w:t>filename, "</w:t>
      </w:r>
      <w:proofErr w:type="spellStart"/>
      <w:r w:rsidRPr="005B5D48">
        <w:rPr>
          <w:rFonts w:eastAsia="Times New Roman"/>
          <w:sz w:val="24"/>
          <w:szCs w:val="24"/>
        </w:rPr>
        <w:t>rb</w:t>
      </w:r>
      <w:proofErr w:type="spellEnd"/>
      <w:r w:rsidRPr="005B5D48">
        <w:rPr>
          <w:rFonts w:eastAsia="Times New Roman"/>
          <w:sz w:val="24"/>
          <w:szCs w:val="24"/>
        </w:rPr>
        <w:t>") as file:</w:t>
      </w:r>
    </w:p>
    <w:p w14:paraId="2B1C9AB4" w14:textId="77777777" w:rsidR="005B5D48" w:rsidRPr="005B5D48" w:rsidRDefault="005B5D48" w:rsidP="005B5D48">
      <w:pPr>
        <w:spacing w:line="360" w:lineRule="auto"/>
        <w:rPr>
          <w:rFonts w:eastAsia="Times New Roman"/>
          <w:sz w:val="24"/>
          <w:szCs w:val="24"/>
        </w:rPr>
      </w:pPr>
      <w:r w:rsidRPr="005B5D48">
        <w:rPr>
          <w:rFonts w:eastAsia="Times New Roman"/>
          <w:sz w:val="24"/>
          <w:szCs w:val="24"/>
        </w:rPr>
        <w:t xml:space="preserve">        for chunk in </w:t>
      </w:r>
      <w:proofErr w:type="gramStart"/>
      <w:r w:rsidRPr="005B5D48">
        <w:rPr>
          <w:rFonts w:eastAsia="Times New Roman"/>
          <w:sz w:val="24"/>
          <w:szCs w:val="24"/>
        </w:rPr>
        <w:t>iter(</w:t>
      </w:r>
      <w:proofErr w:type="gramEnd"/>
      <w:r w:rsidRPr="005B5D48">
        <w:rPr>
          <w:rFonts w:eastAsia="Times New Roman"/>
          <w:sz w:val="24"/>
          <w:szCs w:val="24"/>
        </w:rPr>
        <w:t xml:space="preserve">lambda: </w:t>
      </w:r>
      <w:proofErr w:type="spellStart"/>
      <w:proofErr w:type="gramStart"/>
      <w:r w:rsidRPr="005B5D48">
        <w:rPr>
          <w:rFonts w:eastAsia="Times New Roman"/>
          <w:sz w:val="24"/>
          <w:szCs w:val="24"/>
        </w:rPr>
        <w:t>file.read</w:t>
      </w:r>
      <w:proofErr w:type="spellEnd"/>
      <w:proofErr w:type="gramEnd"/>
      <w:r w:rsidRPr="005B5D48">
        <w:rPr>
          <w:rFonts w:eastAsia="Times New Roman"/>
          <w:sz w:val="24"/>
          <w:szCs w:val="24"/>
        </w:rPr>
        <w:t>(1024 * 1024), b""):</w:t>
      </w:r>
    </w:p>
    <w:p w14:paraId="0367C3F6" w14:textId="77777777" w:rsidR="005B5D48" w:rsidRPr="005B5D48" w:rsidRDefault="005B5D48" w:rsidP="005B5D48">
      <w:pPr>
        <w:spacing w:line="360" w:lineRule="auto"/>
        <w:rPr>
          <w:rFonts w:eastAsia="Times New Roman"/>
          <w:sz w:val="24"/>
          <w:szCs w:val="24"/>
        </w:rPr>
      </w:pPr>
      <w:r w:rsidRPr="005B5D48">
        <w:rPr>
          <w:rFonts w:eastAsia="Times New Roman"/>
          <w:sz w:val="24"/>
          <w:szCs w:val="24"/>
        </w:rPr>
        <w:t xml:space="preserve">            sha256.update(chunk)</w:t>
      </w:r>
    </w:p>
    <w:p w14:paraId="3ED55C4E" w14:textId="77777777" w:rsidR="005B5D48" w:rsidRPr="005B5D48" w:rsidRDefault="005B5D48" w:rsidP="005B5D48">
      <w:pPr>
        <w:spacing w:line="360" w:lineRule="auto"/>
        <w:rPr>
          <w:rFonts w:eastAsia="Times New Roman"/>
          <w:sz w:val="24"/>
          <w:szCs w:val="24"/>
        </w:rPr>
      </w:pPr>
    </w:p>
    <w:p w14:paraId="1A42EF0F" w14:textId="77777777" w:rsidR="005B5D48" w:rsidRPr="005B5D48" w:rsidRDefault="005B5D48" w:rsidP="005B5D48">
      <w:pPr>
        <w:spacing w:line="360" w:lineRule="auto"/>
        <w:rPr>
          <w:rFonts w:eastAsia="Times New Roman"/>
          <w:sz w:val="24"/>
          <w:szCs w:val="24"/>
        </w:rPr>
      </w:pPr>
      <w:r w:rsidRPr="005B5D48">
        <w:rPr>
          <w:rFonts w:eastAsia="Times New Roman"/>
          <w:sz w:val="24"/>
          <w:szCs w:val="24"/>
        </w:rPr>
        <w:t xml:space="preserve">    return sha256.hexdigest()</w:t>
      </w:r>
    </w:p>
    <w:p w14:paraId="14D9DA4F" w14:textId="77777777" w:rsidR="005B5D48" w:rsidRPr="005B5D48" w:rsidRDefault="005B5D48" w:rsidP="005B5D48">
      <w:pPr>
        <w:spacing w:line="360" w:lineRule="auto"/>
        <w:rPr>
          <w:rFonts w:eastAsia="Times New Roman"/>
          <w:sz w:val="24"/>
          <w:szCs w:val="24"/>
        </w:rPr>
      </w:pPr>
    </w:p>
    <w:p w14:paraId="0498C399" w14:textId="77777777" w:rsidR="005B5D48" w:rsidRPr="005B5D48" w:rsidRDefault="005B5D48" w:rsidP="005B5D48">
      <w:pPr>
        <w:spacing w:line="360" w:lineRule="auto"/>
        <w:rPr>
          <w:rFonts w:eastAsia="Times New Roman"/>
          <w:sz w:val="24"/>
          <w:szCs w:val="24"/>
        </w:rPr>
      </w:pPr>
      <w:r w:rsidRPr="005B5D48">
        <w:rPr>
          <w:rFonts w:eastAsia="Times New Roman"/>
          <w:sz w:val="24"/>
          <w:szCs w:val="24"/>
        </w:rPr>
        <w:t>filename = "</w:t>
      </w:r>
      <w:proofErr w:type="spellStart"/>
      <w:r w:rsidRPr="005B5D48">
        <w:rPr>
          <w:rFonts w:eastAsia="Times New Roman"/>
          <w:sz w:val="24"/>
          <w:szCs w:val="24"/>
        </w:rPr>
        <w:t>largefile.bin</w:t>
      </w:r>
      <w:proofErr w:type="spellEnd"/>
      <w:r w:rsidRPr="005B5D48">
        <w:rPr>
          <w:rFonts w:eastAsia="Times New Roman"/>
          <w:sz w:val="24"/>
          <w:szCs w:val="24"/>
        </w:rPr>
        <w:t>"</w:t>
      </w:r>
    </w:p>
    <w:p w14:paraId="4398A3D8" w14:textId="51D26B43" w:rsidR="005B5D48" w:rsidRPr="005B5D48" w:rsidRDefault="005B5D48" w:rsidP="005B5D48">
      <w:pPr>
        <w:spacing w:line="360" w:lineRule="auto"/>
        <w:rPr>
          <w:rFonts w:eastAsia="Times New Roman"/>
          <w:sz w:val="24"/>
          <w:szCs w:val="24"/>
        </w:rPr>
      </w:pPr>
      <w:proofErr w:type="gramStart"/>
      <w:r w:rsidRPr="005B5D48">
        <w:rPr>
          <w:rFonts w:eastAsia="Times New Roman"/>
          <w:sz w:val="24"/>
          <w:szCs w:val="24"/>
        </w:rPr>
        <w:t>print(</w:t>
      </w:r>
      <w:proofErr w:type="gramEnd"/>
      <w:r w:rsidRPr="005B5D48">
        <w:rPr>
          <w:rFonts w:eastAsia="Times New Roman"/>
          <w:sz w:val="24"/>
          <w:szCs w:val="24"/>
        </w:rPr>
        <w:t>"SHA-256 Hash:", calculate_sha256(filename))</w:t>
      </w:r>
    </w:p>
    <w:p w14:paraId="207B7862" w14:textId="670EF34C" w:rsidR="005B5D48" w:rsidRPr="005B5D48" w:rsidRDefault="005B5D48" w:rsidP="005B5D48">
      <w:pPr>
        <w:spacing w:line="360" w:lineRule="auto"/>
        <w:rPr>
          <w:rFonts w:eastAsia="Times New Roman"/>
          <w:sz w:val="24"/>
          <w:szCs w:val="24"/>
        </w:rPr>
      </w:pPr>
      <w:r w:rsidRPr="005B5D48">
        <w:rPr>
          <w:rFonts w:eastAsia="Times New Roman"/>
          <w:b/>
          <w:bCs/>
          <w:sz w:val="24"/>
          <w:szCs w:val="24"/>
        </w:rPr>
        <w:t>Explanation:</w:t>
      </w:r>
      <w:r w:rsidRPr="005B5D48">
        <w:rPr>
          <w:rFonts w:eastAsia="Times New Roman"/>
          <w:sz w:val="24"/>
          <w:szCs w:val="24"/>
        </w:rPr>
        <w:t xml:space="preserve"> The program reads a file in 1 MB chunks and calculates its SHA-256 hash without loading the entire file into memory.</w:t>
      </w:r>
    </w:p>
    <w:p w14:paraId="3BC6148E" w14:textId="77777777" w:rsidR="005B5D48" w:rsidRPr="005B5D48" w:rsidRDefault="005B5D48" w:rsidP="005B5D48">
      <w:pPr>
        <w:spacing w:line="360" w:lineRule="auto"/>
        <w:rPr>
          <w:rFonts w:eastAsia="Times New Roman"/>
          <w:b/>
          <w:bCs/>
          <w:sz w:val="24"/>
          <w:szCs w:val="24"/>
        </w:rPr>
      </w:pPr>
      <w:r w:rsidRPr="005B5D48">
        <w:rPr>
          <w:rFonts w:eastAsia="Times New Roman"/>
          <w:b/>
          <w:bCs/>
          <w:sz w:val="24"/>
          <w:szCs w:val="24"/>
        </w:rPr>
        <w:t>Security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5"/>
        <w:gridCol w:w="1981"/>
        <w:gridCol w:w="1063"/>
      </w:tblGrid>
      <w:tr w:rsidR="005B5D48" w:rsidRPr="005B5D48" w14:paraId="2F195F7C" w14:textId="77777777">
        <w:trPr>
          <w:tblHeader/>
          <w:tblCellSpacing w:w="15" w:type="dxa"/>
        </w:trPr>
        <w:tc>
          <w:tcPr>
            <w:tcW w:w="0" w:type="auto"/>
            <w:vAlign w:val="center"/>
            <w:hideMark/>
          </w:tcPr>
          <w:p w14:paraId="390F53F8" w14:textId="77777777" w:rsidR="005B5D48" w:rsidRPr="005B5D48" w:rsidRDefault="005B5D48" w:rsidP="005B5D48">
            <w:pPr>
              <w:spacing w:line="360" w:lineRule="auto"/>
              <w:rPr>
                <w:rFonts w:eastAsia="Times New Roman"/>
                <w:b/>
                <w:bCs/>
                <w:sz w:val="24"/>
                <w:szCs w:val="24"/>
              </w:rPr>
            </w:pPr>
            <w:r w:rsidRPr="005B5D48">
              <w:rPr>
                <w:rFonts w:eastAsia="Times New Roman"/>
                <w:b/>
                <w:bCs/>
                <w:sz w:val="24"/>
                <w:szCs w:val="24"/>
              </w:rPr>
              <w:t>Feature</w:t>
            </w:r>
          </w:p>
        </w:tc>
        <w:tc>
          <w:tcPr>
            <w:tcW w:w="0" w:type="auto"/>
            <w:vAlign w:val="center"/>
            <w:hideMark/>
          </w:tcPr>
          <w:p w14:paraId="1C151668" w14:textId="77777777" w:rsidR="005B5D48" w:rsidRPr="005B5D48" w:rsidRDefault="005B5D48" w:rsidP="005B5D48">
            <w:pPr>
              <w:spacing w:line="360" w:lineRule="auto"/>
              <w:rPr>
                <w:rFonts w:eastAsia="Times New Roman"/>
                <w:b/>
                <w:bCs/>
                <w:sz w:val="24"/>
                <w:szCs w:val="24"/>
              </w:rPr>
            </w:pPr>
            <w:r w:rsidRPr="005B5D48">
              <w:rPr>
                <w:rFonts w:eastAsia="Times New Roman"/>
                <w:b/>
                <w:bCs/>
                <w:sz w:val="24"/>
                <w:szCs w:val="24"/>
              </w:rPr>
              <w:t>Basic Checksum</w:t>
            </w:r>
          </w:p>
        </w:tc>
        <w:tc>
          <w:tcPr>
            <w:tcW w:w="0" w:type="auto"/>
            <w:vAlign w:val="center"/>
            <w:hideMark/>
          </w:tcPr>
          <w:p w14:paraId="700947EE" w14:textId="77777777" w:rsidR="005B5D48" w:rsidRPr="005B5D48" w:rsidRDefault="005B5D48" w:rsidP="005B5D48">
            <w:pPr>
              <w:spacing w:line="360" w:lineRule="auto"/>
              <w:rPr>
                <w:rFonts w:eastAsia="Times New Roman"/>
                <w:b/>
                <w:bCs/>
                <w:sz w:val="24"/>
                <w:szCs w:val="24"/>
              </w:rPr>
            </w:pPr>
            <w:r w:rsidRPr="005B5D48">
              <w:rPr>
                <w:rFonts w:eastAsia="Times New Roman"/>
                <w:b/>
                <w:bCs/>
                <w:sz w:val="24"/>
                <w:szCs w:val="24"/>
              </w:rPr>
              <w:t>SHA-256</w:t>
            </w:r>
          </w:p>
        </w:tc>
      </w:tr>
      <w:tr w:rsidR="005B5D48" w:rsidRPr="005B5D48" w14:paraId="260DCF36" w14:textId="77777777">
        <w:trPr>
          <w:tblCellSpacing w:w="15" w:type="dxa"/>
        </w:trPr>
        <w:tc>
          <w:tcPr>
            <w:tcW w:w="0" w:type="auto"/>
            <w:vAlign w:val="center"/>
            <w:hideMark/>
          </w:tcPr>
          <w:p w14:paraId="7B70F2C8" w14:textId="77777777" w:rsidR="005B5D48" w:rsidRPr="005B5D48" w:rsidRDefault="005B5D48" w:rsidP="005B5D48">
            <w:pPr>
              <w:spacing w:line="360" w:lineRule="auto"/>
              <w:rPr>
                <w:rFonts w:eastAsia="Times New Roman"/>
                <w:sz w:val="24"/>
                <w:szCs w:val="24"/>
              </w:rPr>
            </w:pPr>
            <w:r w:rsidRPr="005B5D48">
              <w:rPr>
                <w:rFonts w:eastAsia="Times New Roman"/>
                <w:sz w:val="24"/>
                <w:szCs w:val="24"/>
              </w:rPr>
              <w:t>Error detection</w:t>
            </w:r>
          </w:p>
        </w:tc>
        <w:tc>
          <w:tcPr>
            <w:tcW w:w="0" w:type="auto"/>
            <w:vAlign w:val="center"/>
            <w:hideMark/>
          </w:tcPr>
          <w:p w14:paraId="371EE196" w14:textId="77777777" w:rsidR="005B5D48" w:rsidRPr="005B5D48" w:rsidRDefault="005B5D48" w:rsidP="005B5D48">
            <w:pPr>
              <w:spacing w:line="360" w:lineRule="auto"/>
              <w:rPr>
                <w:rFonts w:eastAsia="Times New Roman"/>
                <w:sz w:val="24"/>
                <w:szCs w:val="24"/>
              </w:rPr>
            </w:pPr>
            <w:r w:rsidRPr="005B5D48">
              <w:rPr>
                <w:rFonts w:eastAsia="Times New Roman"/>
                <w:sz w:val="24"/>
                <w:szCs w:val="24"/>
              </w:rPr>
              <w:t>Yes</w:t>
            </w:r>
          </w:p>
        </w:tc>
        <w:tc>
          <w:tcPr>
            <w:tcW w:w="0" w:type="auto"/>
            <w:vAlign w:val="center"/>
            <w:hideMark/>
          </w:tcPr>
          <w:p w14:paraId="36C105F1" w14:textId="77777777" w:rsidR="005B5D48" w:rsidRPr="005B5D48" w:rsidRDefault="005B5D48" w:rsidP="005B5D48">
            <w:pPr>
              <w:spacing w:line="360" w:lineRule="auto"/>
              <w:rPr>
                <w:rFonts w:eastAsia="Times New Roman"/>
                <w:sz w:val="24"/>
                <w:szCs w:val="24"/>
              </w:rPr>
            </w:pPr>
            <w:r w:rsidRPr="005B5D48">
              <w:rPr>
                <w:rFonts w:eastAsia="Times New Roman"/>
                <w:sz w:val="24"/>
                <w:szCs w:val="24"/>
              </w:rPr>
              <w:t>Yes</w:t>
            </w:r>
          </w:p>
        </w:tc>
      </w:tr>
      <w:tr w:rsidR="005B5D48" w:rsidRPr="005B5D48" w14:paraId="36E1B2EB" w14:textId="77777777">
        <w:trPr>
          <w:tblCellSpacing w:w="15" w:type="dxa"/>
        </w:trPr>
        <w:tc>
          <w:tcPr>
            <w:tcW w:w="0" w:type="auto"/>
            <w:vAlign w:val="center"/>
            <w:hideMark/>
          </w:tcPr>
          <w:p w14:paraId="7AD30A3A" w14:textId="77777777" w:rsidR="005B5D48" w:rsidRPr="005B5D48" w:rsidRDefault="005B5D48" w:rsidP="005B5D48">
            <w:pPr>
              <w:spacing w:line="360" w:lineRule="auto"/>
              <w:rPr>
                <w:rFonts w:eastAsia="Times New Roman"/>
                <w:sz w:val="24"/>
                <w:szCs w:val="24"/>
              </w:rPr>
            </w:pPr>
            <w:r w:rsidRPr="005B5D48">
              <w:rPr>
                <w:rFonts w:eastAsia="Times New Roman"/>
                <w:sz w:val="24"/>
                <w:szCs w:val="24"/>
              </w:rPr>
              <w:t>Collision resistance</w:t>
            </w:r>
          </w:p>
        </w:tc>
        <w:tc>
          <w:tcPr>
            <w:tcW w:w="0" w:type="auto"/>
            <w:vAlign w:val="center"/>
            <w:hideMark/>
          </w:tcPr>
          <w:p w14:paraId="0D3C5B71" w14:textId="77777777" w:rsidR="005B5D48" w:rsidRPr="005B5D48" w:rsidRDefault="005B5D48" w:rsidP="005B5D48">
            <w:pPr>
              <w:spacing w:line="360" w:lineRule="auto"/>
              <w:rPr>
                <w:rFonts w:eastAsia="Times New Roman"/>
                <w:sz w:val="24"/>
                <w:szCs w:val="24"/>
              </w:rPr>
            </w:pPr>
            <w:r w:rsidRPr="005B5D48">
              <w:rPr>
                <w:rFonts w:eastAsia="Times New Roman"/>
                <w:sz w:val="24"/>
                <w:szCs w:val="24"/>
              </w:rPr>
              <w:t>Weak or absent</w:t>
            </w:r>
          </w:p>
        </w:tc>
        <w:tc>
          <w:tcPr>
            <w:tcW w:w="0" w:type="auto"/>
            <w:vAlign w:val="center"/>
            <w:hideMark/>
          </w:tcPr>
          <w:p w14:paraId="5F8CC801" w14:textId="77777777" w:rsidR="005B5D48" w:rsidRPr="005B5D48" w:rsidRDefault="005B5D48" w:rsidP="005B5D48">
            <w:pPr>
              <w:spacing w:line="360" w:lineRule="auto"/>
              <w:rPr>
                <w:rFonts w:eastAsia="Times New Roman"/>
                <w:sz w:val="24"/>
                <w:szCs w:val="24"/>
              </w:rPr>
            </w:pPr>
            <w:r w:rsidRPr="005B5D48">
              <w:rPr>
                <w:rFonts w:eastAsia="Times New Roman"/>
                <w:sz w:val="24"/>
                <w:szCs w:val="24"/>
              </w:rPr>
              <w:t>Strong</w:t>
            </w:r>
          </w:p>
        </w:tc>
      </w:tr>
      <w:tr w:rsidR="005B5D48" w:rsidRPr="005B5D48" w14:paraId="6D93DAEA" w14:textId="77777777">
        <w:trPr>
          <w:tblCellSpacing w:w="15" w:type="dxa"/>
        </w:trPr>
        <w:tc>
          <w:tcPr>
            <w:tcW w:w="0" w:type="auto"/>
            <w:vAlign w:val="center"/>
            <w:hideMark/>
          </w:tcPr>
          <w:p w14:paraId="0B99B213" w14:textId="77777777" w:rsidR="005B5D48" w:rsidRPr="005B5D48" w:rsidRDefault="005B5D48" w:rsidP="005B5D48">
            <w:pPr>
              <w:spacing w:line="360" w:lineRule="auto"/>
              <w:rPr>
                <w:rFonts w:eastAsia="Times New Roman"/>
                <w:sz w:val="24"/>
                <w:szCs w:val="24"/>
              </w:rPr>
            </w:pPr>
            <w:r w:rsidRPr="005B5D48">
              <w:rPr>
                <w:rFonts w:eastAsia="Times New Roman"/>
                <w:sz w:val="24"/>
                <w:szCs w:val="24"/>
              </w:rPr>
              <w:t>Protection against deliberate modification</w:t>
            </w:r>
          </w:p>
        </w:tc>
        <w:tc>
          <w:tcPr>
            <w:tcW w:w="0" w:type="auto"/>
            <w:vAlign w:val="center"/>
            <w:hideMark/>
          </w:tcPr>
          <w:p w14:paraId="22512812" w14:textId="77777777" w:rsidR="005B5D48" w:rsidRPr="005B5D48" w:rsidRDefault="005B5D48" w:rsidP="005B5D48">
            <w:pPr>
              <w:spacing w:line="360" w:lineRule="auto"/>
              <w:rPr>
                <w:rFonts w:eastAsia="Times New Roman"/>
                <w:sz w:val="24"/>
                <w:szCs w:val="24"/>
              </w:rPr>
            </w:pPr>
            <w:r w:rsidRPr="005B5D48">
              <w:rPr>
                <w:rFonts w:eastAsia="Times New Roman"/>
                <w:sz w:val="24"/>
                <w:szCs w:val="24"/>
              </w:rPr>
              <w:t>Limited</w:t>
            </w:r>
          </w:p>
        </w:tc>
        <w:tc>
          <w:tcPr>
            <w:tcW w:w="0" w:type="auto"/>
            <w:vAlign w:val="center"/>
            <w:hideMark/>
          </w:tcPr>
          <w:p w14:paraId="1E7AF19D" w14:textId="77777777" w:rsidR="005B5D48" w:rsidRPr="005B5D48" w:rsidRDefault="005B5D48" w:rsidP="005B5D48">
            <w:pPr>
              <w:spacing w:line="360" w:lineRule="auto"/>
              <w:rPr>
                <w:rFonts w:eastAsia="Times New Roman"/>
                <w:sz w:val="24"/>
                <w:szCs w:val="24"/>
              </w:rPr>
            </w:pPr>
            <w:r w:rsidRPr="005B5D48">
              <w:rPr>
                <w:rFonts w:eastAsia="Times New Roman"/>
                <w:sz w:val="24"/>
                <w:szCs w:val="24"/>
              </w:rPr>
              <w:t>Strong</w:t>
            </w:r>
          </w:p>
        </w:tc>
      </w:tr>
      <w:tr w:rsidR="005B5D48" w:rsidRPr="005B5D48" w14:paraId="2820341C" w14:textId="77777777">
        <w:trPr>
          <w:tblCellSpacing w:w="15" w:type="dxa"/>
        </w:trPr>
        <w:tc>
          <w:tcPr>
            <w:tcW w:w="0" w:type="auto"/>
            <w:vAlign w:val="center"/>
            <w:hideMark/>
          </w:tcPr>
          <w:p w14:paraId="5C423CC4" w14:textId="77777777" w:rsidR="005B5D48" w:rsidRPr="005B5D48" w:rsidRDefault="005B5D48" w:rsidP="005B5D48">
            <w:pPr>
              <w:spacing w:line="360" w:lineRule="auto"/>
              <w:rPr>
                <w:rFonts w:eastAsia="Times New Roman"/>
                <w:sz w:val="24"/>
                <w:szCs w:val="24"/>
              </w:rPr>
            </w:pPr>
            <w:r w:rsidRPr="005B5D48">
              <w:rPr>
                <w:rFonts w:eastAsia="Times New Roman"/>
                <w:sz w:val="24"/>
                <w:szCs w:val="24"/>
              </w:rPr>
              <w:t>Cryptographic security</w:t>
            </w:r>
          </w:p>
        </w:tc>
        <w:tc>
          <w:tcPr>
            <w:tcW w:w="0" w:type="auto"/>
            <w:vAlign w:val="center"/>
            <w:hideMark/>
          </w:tcPr>
          <w:p w14:paraId="74220B7C" w14:textId="77777777" w:rsidR="005B5D48" w:rsidRPr="005B5D48" w:rsidRDefault="005B5D48" w:rsidP="005B5D48">
            <w:pPr>
              <w:spacing w:line="360" w:lineRule="auto"/>
              <w:rPr>
                <w:rFonts w:eastAsia="Times New Roman"/>
                <w:sz w:val="24"/>
                <w:szCs w:val="24"/>
              </w:rPr>
            </w:pPr>
            <w:r w:rsidRPr="005B5D48">
              <w:rPr>
                <w:rFonts w:eastAsia="Times New Roman"/>
                <w:sz w:val="24"/>
                <w:szCs w:val="24"/>
              </w:rPr>
              <w:t>No</w:t>
            </w:r>
          </w:p>
        </w:tc>
        <w:tc>
          <w:tcPr>
            <w:tcW w:w="0" w:type="auto"/>
            <w:vAlign w:val="center"/>
            <w:hideMark/>
          </w:tcPr>
          <w:p w14:paraId="591F7D8B" w14:textId="77777777" w:rsidR="005B5D48" w:rsidRPr="005B5D48" w:rsidRDefault="005B5D48" w:rsidP="005B5D48">
            <w:pPr>
              <w:spacing w:line="360" w:lineRule="auto"/>
              <w:rPr>
                <w:rFonts w:eastAsia="Times New Roman"/>
                <w:sz w:val="24"/>
                <w:szCs w:val="24"/>
              </w:rPr>
            </w:pPr>
            <w:r w:rsidRPr="005B5D48">
              <w:rPr>
                <w:rFonts w:eastAsia="Times New Roman"/>
                <w:sz w:val="24"/>
                <w:szCs w:val="24"/>
              </w:rPr>
              <w:t>Yes</w:t>
            </w:r>
          </w:p>
        </w:tc>
      </w:tr>
      <w:tr w:rsidR="005B5D48" w:rsidRPr="005B5D48" w14:paraId="62F0E379" w14:textId="77777777">
        <w:trPr>
          <w:tblCellSpacing w:w="15" w:type="dxa"/>
        </w:trPr>
        <w:tc>
          <w:tcPr>
            <w:tcW w:w="0" w:type="auto"/>
            <w:vAlign w:val="center"/>
            <w:hideMark/>
          </w:tcPr>
          <w:p w14:paraId="767BDE40" w14:textId="77777777" w:rsidR="005B5D48" w:rsidRPr="005B5D48" w:rsidRDefault="005B5D48" w:rsidP="005B5D48">
            <w:pPr>
              <w:spacing w:line="360" w:lineRule="auto"/>
              <w:rPr>
                <w:rFonts w:eastAsia="Times New Roman"/>
                <w:sz w:val="24"/>
                <w:szCs w:val="24"/>
              </w:rPr>
            </w:pPr>
            <w:r w:rsidRPr="005B5D48">
              <w:rPr>
                <w:rFonts w:eastAsia="Times New Roman"/>
                <w:sz w:val="24"/>
                <w:szCs w:val="24"/>
              </w:rPr>
              <w:t>Suitable for file integrity verification</w:t>
            </w:r>
          </w:p>
        </w:tc>
        <w:tc>
          <w:tcPr>
            <w:tcW w:w="0" w:type="auto"/>
            <w:vAlign w:val="center"/>
            <w:hideMark/>
          </w:tcPr>
          <w:p w14:paraId="090A336A" w14:textId="77777777" w:rsidR="005B5D48" w:rsidRPr="005B5D48" w:rsidRDefault="005B5D48" w:rsidP="005B5D48">
            <w:pPr>
              <w:spacing w:line="360" w:lineRule="auto"/>
              <w:rPr>
                <w:rFonts w:eastAsia="Times New Roman"/>
                <w:sz w:val="24"/>
                <w:szCs w:val="24"/>
              </w:rPr>
            </w:pPr>
            <w:r w:rsidRPr="005B5D48">
              <w:rPr>
                <w:rFonts w:eastAsia="Times New Roman"/>
                <w:sz w:val="24"/>
                <w:szCs w:val="24"/>
              </w:rPr>
              <w:t>Limited</w:t>
            </w:r>
          </w:p>
        </w:tc>
        <w:tc>
          <w:tcPr>
            <w:tcW w:w="0" w:type="auto"/>
            <w:vAlign w:val="center"/>
            <w:hideMark/>
          </w:tcPr>
          <w:p w14:paraId="67632E37" w14:textId="77777777" w:rsidR="005B5D48" w:rsidRPr="005B5D48" w:rsidRDefault="005B5D48" w:rsidP="005B5D48">
            <w:pPr>
              <w:spacing w:line="360" w:lineRule="auto"/>
              <w:rPr>
                <w:rFonts w:eastAsia="Times New Roman"/>
                <w:sz w:val="24"/>
                <w:szCs w:val="24"/>
              </w:rPr>
            </w:pPr>
            <w:r w:rsidRPr="005B5D48">
              <w:rPr>
                <w:rFonts w:eastAsia="Times New Roman"/>
                <w:sz w:val="24"/>
                <w:szCs w:val="24"/>
              </w:rPr>
              <w:t>Yes</w:t>
            </w:r>
          </w:p>
        </w:tc>
      </w:tr>
    </w:tbl>
    <w:p w14:paraId="4451EECE" w14:textId="77777777" w:rsidR="005B5D48" w:rsidRDefault="005B5D48" w:rsidP="005B5D48">
      <w:pPr>
        <w:spacing w:line="360" w:lineRule="auto"/>
        <w:rPr>
          <w:rFonts w:eastAsia="Times New Roman"/>
          <w:b/>
          <w:bCs/>
          <w:sz w:val="24"/>
          <w:szCs w:val="24"/>
        </w:rPr>
      </w:pPr>
    </w:p>
    <w:p w14:paraId="4E537D96" w14:textId="1069C25C" w:rsidR="005B5D48" w:rsidRPr="005B5D48" w:rsidRDefault="005B5D48" w:rsidP="005B5D48">
      <w:pPr>
        <w:spacing w:line="360" w:lineRule="auto"/>
        <w:rPr>
          <w:rFonts w:eastAsia="Times New Roman"/>
          <w:b/>
          <w:bCs/>
          <w:sz w:val="24"/>
          <w:szCs w:val="24"/>
        </w:rPr>
      </w:pPr>
      <w:r w:rsidRPr="005B5D48">
        <w:rPr>
          <w:rFonts w:eastAsia="Times New Roman"/>
          <w:b/>
          <w:bCs/>
          <w:sz w:val="24"/>
          <w:szCs w:val="24"/>
        </w:rPr>
        <w:lastRenderedPageBreak/>
        <w:t>Result</w:t>
      </w:r>
    </w:p>
    <w:p w14:paraId="7405BB28" w14:textId="77777777" w:rsidR="005B5D48" w:rsidRPr="005B5D48" w:rsidRDefault="005B5D48" w:rsidP="005B5D48">
      <w:pPr>
        <w:spacing w:line="360" w:lineRule="auto"/>
        <w:rPr>
          <w:rFonts w:eastAsia="Times New Roman"/>
          <w:sz w:val="24"/>
          <w:szCs w:val="24"/>
        </w:rPr>
      </w:pPr>
      <w:r w:rsidRPr="005B5D48">
        <w:rPr>
          <w:rFonts w:eastAsia="Times New Roman"/>
          <w:sz w:val="24"/>
          <w:szCs w:val="24"/>
        </w:rPr>
        <w:t xml:space="preserve">The SHA implementation is improved by correcting padding, block processing, bitwise operations, and endianness. Using </w:t>
      </w:r>
      <w:proofErr w:type="spellStart"/>
      <w:r w:rsidRPr="005B5D48">
        <w:rPr>
          <w:rFonts w:eastAsia="Times New Roman"/>
          <w:sz w:val="24"/>
          <w:szCs w:val="24"/>
        </w:rPr>
        <w:t>hashlib</w:t>
      </w:r>
      <w:proofErr w:type="spellEnd"/>
      <w:r w:rsidRPr="005B5D48">
        <w:rPr>
          <w:rFonts w:eastAsia="Times New Roman"/>
          <w:sz w:val="24"/>
          <w:szCs w:val="24"/>
        </w:rPr>
        <w:t xml:space="preserve"> and chunk-based processing provides reliable hashing with efficient memory usage for files larger than 50 MB.</w:t>
      </w:r>
    </w:p>
    <w:p w14:paraId="51F9866B" w14:textId="13ED5CEB" w:rsidR="00B2731A" w:rsidRPr="005B5D48" w:rsidRDefault="00B2731A" w:rsidP="005B5D48">
      <w:pPr>
        <w:spacing w:line="360" w:lineRule="auto"/>
        <w:rPr>
          <w:rFonts w:eastAsia="Times New Roman"/>
          <w:sz w:val="24"/>
          <w:szCs w:val="24"/>
          <w:lang w:val="en-US"/>
        </w:rPr>
      </w:pPr>
    </w:p>
    <w:p w14:paraId="6CA6A7B6" w14:textId="77777777" w:rsidR="00B2731A" w:rsidRPr="00B2731A" w:rsidRDefault="00B2731A" w:rsidP="005B5D48">
      <w:pPr>
        <w:spacing w:before="100" w:beforeAutospacing="1" w:after="100" w:afterAutospacing="1" w:line="360" w:lineRule="auto"/>
        <w:rPr>
          <w:rFonts w:eastAsia="Times New Roman"/>
          <w:sz w:val="24"/>
          <w:szCs w:val="24"/>
        </w:rPr>
      </w:pPr>
      <w:r w:rsidRPr="00B2731A">
        <w:rPr>
          <w:rFonts w:eastAsia="Times New Roman"/>
          <w:b/>
          <w:bCs/>
          <w:sz w:val="24"/>
          <w:szCs w:val="24"/>
        </w:rPr>
        <w:t>2. Optimization of Secure Socket Layer (SSL/TLS) Simulation</w:t>
      </w:r>
      <w:r w:rsidRPr="00B2731A">
        <w:rPr>
          <w:rFonts w:eastAsia="Times New Roman"/>
          <w:sz w:val="24"/>
          <w:szCs w:val="24"/>
        </w:rPr>
        <w:br/>
        <w:t>A Python-based simulation of SSL/TLS handshake shows delays and occasional handshake failures.</w:t>
      </w:r>
    </w:p>
    <w:p w14:paraId="507CE016" w14:textId="77777777" w:rsidR="00B2731A" w:rsidRDefault="00B2731A" w:rsidP="005B5D48">
      <w:pPr>
        <w:spacing w:before="100" w:beforeAutospacing="1" w:after="100" w:afterAutospacing="1" w:line="360" w:lineRule="auto"/>
        <w:rPr>
          <w:rFonts w:eastAsia="Times New Roman"/>
          <w:sz w:val="24"/>
          <w:szCs w:val="24"/>
        </w:rPr>
      </w:pPr>
      <w:r w:rsidRPr="00B2731A">
        <w:rPr>
          <w:rFonts w:eastAsia="Times New Roman"/>
          <w:sz w:val="24"/>
          <w:szCs w:val="24"/>
        </w:rPr>
        <w:t>Debug issues in certificate validation and key exchange steps.</w:t>
      </w:r>
      <w:r w:rsidRPr="00B2731A">
        <w:rPr>
          <w:rFonts w:eastAsia="Times New Roman"/>
          <w:sz w:val="24"/>
          <w:szCs w:val="24"/>
        </w:rPr>
        <w:br/>
        <w:t>Optimize the handshake process to reduce latency.</w:t>
      </w:r>
      <w:r w:rsidRPr="00B2731A">
        <w:rPr>
          <w:rFonts w:eastAsia="Times New Roman"/>
          <w:sz w:val="24"/>
          <w:szCs w:val="24"/>
        </w:rPr>
        <w:br/>
        <w:t>Refactor the code to reuse session keys efficiently (session resumption).</w:t>
      </w:r>
      <w:r w:rsidRPr="00B2731A">
        <w:rPr>
          <w:rFonts w:eastAsia="Times New Roman"/>
          <w:sz w:val="24"/>
          <w:szCs w:val="24"/>
        </w:rPr>
        <w:br/>
      </w:r>
      <w:proofErr w:type="spellStart"/>
      <w:r w:rsidRPr="00B2731A">
        <w:rPr>
          <w:rFonts w:eastAsia="Times New Roman"/>
          <w:sz w:val="24"/>
          <w:szCs w:val="24"/>
        </w:rPr>
        <w:t>Analyze</w:t>
      </w:r>
      <w:proofErr w:type="spellEnd"/>
      <w:r w:rsidRPr="00B2731A">
        <w:rPr>
          <w:rFonts w:eastAsia="Times New Roman"/>
          <w:sz w:val="24"/>
          <w:szCs w:val="24"/>
        </w:rPr>
        <w:t xml:space="preserve"> the performance vs security trade-offs in TLS optimization.</w:t>
      </w:r>
    </w:p>
    <w:p w14:paraId="237D73C3" w14:textId="77777777" w:rsidR="005B5D48" w:rsidRPr="005B5D48" w:rsidRDefault="005B5D48" w:rsidP="005B5D48">
      <w:pPr>
        <w:spacing w:before="100" w:beforeAutospacing="1" w:after="100" w:afterAutospacing="1" w:line="360" w:lineRule="auto"/>
        <w:jc w:val="center"/>
        <w:rPr>
          <w:rFonts w:eastAsia="Times New Roman"/>
          <w:b/>
          <w:bCs/>
          <w:sz w:val="24"/>
          <w:szCs w:val="24"/>
        </w:rPr>
      </w:pPr>
      <w:r w:rsidRPr="005B5D48">
        <w:rPr>
          <w:rFonts w:eastAsia="Times New Roman"/>
          <w:b/>
          <w:bCs/>
          <w:sz w:val="24"/>
          <w:szCs w:val="24"/>
        </w:rPr>
        <w:t>Optimization of Secure Socket Layer (SSL/TLS) Simulation</w:t>
      </w:r>
    </w:p>
    <w:p w14:paraId="1ECEB903" w14:textId="77777777" w:rsidR="005B5D48" w:rsidRPr="005B5D48" w:rsidRDefault="005B5D48" w:rsidP="005B5D48">
      <w:pPr>
        <w:spacing w:before="100" w:beforeAutospacing="1" w:after="100" w:afterAutospacing="1" w:line="360" w:lineRule="auto"/>
        <w:rPr>
          <w:rFonts w:eastAsia="Times New Roman"/>
          <w:b/>
          <w:bCs/>
          <w:sz w:val="24"/>
          <w:szCs w:val="24"/>
        </w:rPr>
      </w:pPr>
      <w:r w:rsidRPr="005B5D48">
        <w:rPr>
          <w:rFonts w:eastAsia="Times New Roman"/>
          <w:b/>
          <w:bCs/>
          <w:sz w:val="24"/>
          <w:szCs w:val="24"/>
        </w:rPr>
        <w:t>Aim</w:t>
      </w:r>
    </w:p>
    <w:p w14:paraId="7B9C7244" w14:textId="77777777" w:rsidR="005B5D48" w:rsidRPr="005B5D48" w:rsidRDefault="005B5D48" w:rsidP="005B5D48">
      <w:pPr>
        <w:spacing w:before="100" w:beforeAutospacing="1" w:after="100" w:afterAutospacing="1" w:line="360" w:lineRule="auto"/>
        <w:rPr>
          <w:rFonts w:eastAsia="Times New Roman"/>
          <w:sz w:val="24"/>
          <w:szCs w:val="24"/>
        </w:rPr>
      </w:pPr>
      <w:r w:rsidRPr="005B5D48">
        <w:rPr>
          <w:rFonts w:eastAsia="Times New Roman"/>
          <w:sz w:val="24"/>
          <w:szCs w:val="24"/>
        </w:rPr>
        <w:t>To debug SSL/TLS handshake failures and optimize handshake performance while maintaining secure communication.</w:t>
      </w:r>
    </w:p>
    <w:p w14:paraId="3BD8942A" w14:textId="77777777" w:rsidR="005B5D48" w:rsidRPr="005B5D48" w:rsidRDefault="005B5D48" w:rsidP="005B5D48">
      <w:pPr>
        <w:spacing w:before="100" w:beforeAutospacing="1" w:after="100" w:afterAutospacing="1" w:line="360" w:lineRule="auto"/>
        <w:rPr>
          <w:rFonts w:eastAsia="Times New Roman"/>
          <w:b/>
          <w:bCs/>
          <w:sz w:val="24"/>
          <w:szCs w:val="24"/>
        </w:rPr>
      </w:pPr>
      <w:r w:rsidRPr="005B5D48">
        <w:rPr>
          <w:rFonts w:eastAsia="Times New Roman"/>
          <w:b/>
          <w:bCs/>
          <w:sz w:val="24"/>
          <w:szCs w:val="24"/>
        </w:rPr>
        <w:t>Errors Identified</w:t>
      </w:r>
    </w:p>
    <w:p w14:paraId="7EB8D3AA" w14:textId="77777777" w:rsidR="005B5D48" w:rsidRPr="005B5D48" w:rsidRDefault="005B5D48" w:rsidP="005B5D48">
      <w:pPr>
        <w:numPr>
          <w:ilvl w:val="0"/>
          <w:numId w:val="8"/>
        </w:numPr>
        <w:spacing w:before="100" w:beforeAutospacing="1" w:after="100" w:afterAutospacing="1" w:line="360" w:lineRule="auto"/>
        <w:rPr>
          <w:rFonts w:eastAsia="Times New Roman"/>
          <w:sz w:val="24"/>
          <w:szCs w:val="24"/>
        </w:rPr>
      </w:pPr>
      <w:r w:rsidRPr="005B5D48">
        <w:rPr>
          <w:rFonts w:eastAsia="Times New Roman"/>
          <w:b/>
          <w:bCs/>
          <w:sz w:val="24"/>
          <w:szCs w:val="24"/>
        </w:rPr>
        <w:t>Certificate Validation Errors:</w:t>
      </w:r>
      <w:r w:rsidRPr="005B5D48">
        <w:rPr>
          <w:rFonts w:eastAsia="Times New Roman"/>
          <w:sz w:val="24"/>
          <w:szCs w:val="24"/>
        </w:rPr>
        <w:t xml:space="preserve"> Expired, untrusted, or incorrectly configured certificates cause handshake failures. </w:t>
      </w:r>
    </w:p>
    <w:p w14:paraId="139D1ABE" w14:textId="77777777" w:rsidR="005B5D48" w:rsidRPr="005B5D48" w:rsidRDefault="005B5D48" w:rsidP="005B5D48">
      <w:pPr>
        <w:numPr>
          <w:ilvl w:val="0"/>
          <w:numId w:val="8"/>
        </w:numPr>
        <w:spacing w:before="100" w:beforeAutospacing="1" w:after="100" w:afterAutospacing="1" w:line="360" w:lineRule="auto"/>
        <w:rPr>
          <w:rFonts w:eastAsia="Times New Roman"/>
          <w:sz w:val="24"/>
          <w:szCs w:val="24"/>
        </w:rPr>
      </w:pPr>
      <w:r w:rsidRPr="005B5D48">
        <w:rPr>
          <w:rFonts w:eastAsia="Times New Roman"/>
          <w:b/>
          <w:bCs/>
          <w:sz w:val="24"/>
          <w:szCs w:val="24"/>
        </w:rPr>
        <w:t>Key Exchange Errors:</w:t>
      </w:r>
      <w:r w:rsidRPr="005B5D48">
        <w:rPr>
          <w:rFonts w:eastAsia="Times New Roman"/>
          <w:sz w:val="24"/>
          <w:szCs w:val="24"/>
        </w:rPr>
        <w:t xml:space="preserve"> Incorrect key exchange parameters or incompatible algorithms prevent successful connections. </w:t>
      </w:r>
    </w:p>
    <w:p w14:paraId="0D17B9C7" w14:textId="77777777" w:rsidR="005B5D48" w:rsidRPr="005B5D48" w:rsidRDefault="005B5D48" w:rsidP="005B5D48">
      <w:pPr>
        <w:numPr>
          <w:ilvl w:val="0"/>
          <w:numId w:val="8"/>
        </w:numPr>
        <w:spacing w:before="100" w:beforeAutospacing="1" w:after="100" w:afterAutospacing="1" w:line="360" w:lineRule="auto"/>
        <w:rPr>
          <w:rFonts w:eastAsia="Times New Roman"/>
          <w:sz w:val="24"/>
          <w:szCs w:val="24"/>
        </w:rPr>
      </w:pPr>
      <w:r w:rsidRPr="005B5D48">
        <w:rPr>
          <w:rFonts w:eastAsia="Times New Roman"/>
          <w:b/>
          <w:bCs/>
          <w:sz w:val="24"/>
          <w:szCs w:val="24"/>
        </w:rPr>
        <w:t>Protocol Mismatch:</w:t>
      </w:r>
      <w:r w:rsidRPr="005B5D48">
        <w:rPr>
          <w:rFonts w:eastAsia="Times New Roman"/>
          <w:sz w:val="24"/>
          <w:szCs w:val="24"/>
        </w:rPr>
        <w:t xml:space="preserve"> Unsupported TLS versions or cipher suites cause connection failures. </w:t>
      </w:r>
    </w:p>
    <w:p w14:paraId="623EB718" w14:textId="77777777" w:rsidR="005B5D48" w:rsidRPr="005B5D48" w:rsidRDefault="005B5D48" w:rsidP="005B5D48">
      <w:pPr>
        <w:numPr>
          <w:ilvl w:val="0"/>
          <w:numId w:val="8"/>
        </w:numPr>
        <w:spacing w:before="100" w:beforeAutospacing="1" w:after="100" w:afterAutospacing="1" w:line="360" w:lineRule="auto"/>
        <w:rPr>
          <w:rFonts w:eastAsia="Times New Roman"/>
          <w:sz w:val="24"/>
          <w:szCs w:val="24"/>
        </w:rPr>
      </w:pPr>
      <w:r w:rsidRPr="005B5D48">
        <w:rPr>
          <w:rFonts w:eastAsia="Times New Roman"/>
          <w:b/>
          <w:bCs/>
          <w:sz w:val="24"/>
          <w:szCs w:val="24"/>
        </w:rPr>
        <w:t>Handshake Delays:</w:t>
      </w:r>
      <w:r w:rsidRPr="005B5D48">
        <w:rPr>
          <w:rFonts w:eastAsia="Times New Roman"/>
          <w:sz w:val="24"/>
          <w:szCs w:val="24"/>
        </w:rPr>
        <w:t xml:space="preserve"> Repeated handshakes increase connection latency. </w:t>
      </w:r>
    </w:p>
    <w:p w14:paraId="1B030F94" w14:textId="77777777" w:rsidR="005B5D48" w:rsidRPr="005B5D48" w:rsidRDefault="005B5D48" w:rsidP="005B5D48">
      <w:pPr>
        <w:numPr>
          <w:ilvl w:val="0"/>
          <w:numId w:val="8"/>
        </w:numPr>
        <w:spacing w:before="100" w:beforeAutospacing="1" w:after="100" w:afterAutospacing="1" w:line="360" w:lineRule="auto"/>
        <w:rPr>
          <w:rFonts w:eastAsia="Times New Roman"/>
          <w:sz w:val="24"/>
          <w:szCs w:val="24"/>
        </w:rPr>
      </w:pPr>
      <w:r w:rsidRPr="005B5D48">
        <w:rPr>
          <w:rFonts w:eastAsia="Times New Roman"/>
          <w:b/>
          <w:bCs/>
          <w:sz w:val="24"/>
          <w:szCs w:val="24"/>
        </w:rPr>
        <w:t>Session Management Issues:</w:t>
      </w:r>
      <w:r w:rsidRPr="005B5D48">
        <w:rPr>
          <w:rFonts w:eastAsia="Times New Roman"/>
          <w:sz w:val="24"/>
          <w:szCs w:val="24"/>
        </w:rPr>
        <w:t xml:space="preserve"> Failure to reuse eligible sessions increases processing overhead. </w:t>
      </w:r>
    </w:p>
    <w:p w14:paraId="0DE3994E" w14:textId="77777777" w:rsidR="005B5D48" w:rsidRDefault="005B5D48" w:rsidP="005B5D48">
      <w:pPr>
        <w:spacing w:before="100" w:beforeAutospacing="1" w:after="100" w:afterAutospacing="1" w:line="360" w:lineRule="auto"/>
        <w:rPr>
          <w:rFonts w:eastAsia="Times New Roman"/>
          <w:b/>
          <w:bCs/>
          <w:sz w:val="24"/>
          <w:szCs w:val="24"/>
        </w:rPr>
      </w:pPr>
    </w:p>
    <w:p w14:paraId="5F795DE8" w14:textId="1E2F0BC7" w:rsidR="005B5D48" w:rsidRPr="005B5D48" w:rsidRDefault="005B5D48" w:rsidP="005B5D48">
      <w:pPr>
        <w:spacing w:before="100" w:beforeAutospacing="1" w:after="100" w:afterAutospacing="1" w:line="360" w:lineRule="auto"/>
        <w:rPr>
          <w:rFonts w:eastAsia="Times New Roman"/>
          <w:b/>
          <w:bCs/>
          <w:sz w:val="24"/>
          <w:szCs w:val="24"/>
        </w:rPr>
      </w:pPr>
      <w:r w:rsidRPr="005B5D48">
        <w:rPr>
          <w:rFonts w:eastAsia="Times New Roman"/>
          <w:b/>
          <w:bCs/>
          <w:sz w:val="24"/>
          <w:szCs w:val="24"/>
        </w:rPr>
        <w:lastRenderedPageBreak/>
        <w:t>Debugging and Optimization</w:t>
      </w:r>
    </w:p>
    <w:p w14:paraId="4E146F83" w14:textId="77777777" w:rsidR="005B5D48" w:rsidRPr="005B5D48" w:rsidRDefault="005B5D48" w:rsidP="005B5D48">
      <w:pPr>
        <w:numPr>
          <w:ilvl w:val="0"/>
          <w:numId w:val="9"/>
        </w:numPr>
        <w:spacing w:before="100" w:beforeAutospacing="1" w:after="100" w:afterAutospacing="1" w:line="360" w:lineRule="auto"/>
        <w:rPr>
          <w:rFonts w:eastAsia="Times New Roman"/>
          <w:sz w:val="24"/>
          <w:szCs w:val="24"/>
        </w:rPr>
      </w:pPr>
      <w:r w:rsidRPr="005B5D48">
        <w:rPr>
          <w:rFonts w:eastAsia="Times New Roman"/>
          <w:sz w:val="24"/>
          <w:szCs w:val="24"/>
        </w:rPr>
        <w:t xml:space="preserve">Validate certificates, expiration dates, trusted certificate authorities, and hostnames. </w:t>
      </w:r>
    </w:p>
    <w:p w14:paraId="0106D374" w14:textId="77777777" w:rsidR="005B5D48" w:rsidRPr="005B5D48" w:rsidRDefault="005B5D48" w:rsidP="005B5D48">
      <w:pPr>
        <w:numPr>
          <w:ilvl w:val="0"/>
          <w:numId w:val="9"/>
        </w:numPr>
        <w:spacing w:before="100" w:beforeAutospacing="1" w:after="100" w:afterAutospacing="1" w:line="360" w:lineRule="auto"/>
        <w:rPr>
          <w:rFonts w:eastAsia="Times New Roman"/>
          <w:sz w:val="24"/>
          <w:szCs w:val="24"/>
        </w:rPr>
      </w:pPr>
      <w:r w:rsidRPr="005B5D48">
        <w:rPr>
          <w:rFonts w:eastAsia="Times New Roman"/>
          <w:sz w:val="24"/>
          <w:szCs w:val="24"/>
        </w:rPr>
        <w:t xml:space="preserve">Use compatible TLS versions and secure cipher suites. </w:t>
      </w:r>
    </w:p>
    <w:p w14:paraId="7DEABAF7" w14:textId="77777777" w:rsidR="005B5D48" w:rsidRPr="005B5D48" w:rsidRDefault="005B5D48" w:rsidP="005B5D48">
      <w:pPr>
        <w:numPr>
          <w:ilvl w:val="0"/>
          <w:numId w:val="9"/>
        </w:numPr>
        <w:spacing w:before="100" w:beforeAutospacing="1" w:after="100" w:afterAutospacing="1" w:line="360" w:lineRule="auto"/>
        <w:rPr>
          <w:rFonts w:eastAsia="Times New Roman"/>
          <w:sz w:val="24"/>
          <w:szCs w:val="24"/>
        </w:rPr>
      </w:pPr>
      <w:r w:rsidRPr="005B5D48">
        <w:rPr>
          <w:rFonts w:eastAsia="Times New Roman"/>
          <w:sz w:val="24"/>
          <w:szCs w:val="24"/>
        </w:rPr>
        <w:t xml:space="preserve">Correct key exchange configuration and verify that both parties support the selected parameters. </w:t>
      </w:r>
    </w:p>
    <w:p w14:paraId="31138DEB" w14:textId="77777777" w:rsidR="005B5D48" w:rsidRPr="005B5D48" w:rsidRDefault="005B5D48" w:rsidP="005B5D48">
      <w:pPr>
        <w:numPr>
          <w:ilvl w:val="0"/>
          <w:numId w:val="9"/>
        </w:numPr>
        <w:spacing w:before="100" w:beforeAutospacing="1" w:after="100" w:afterAutospacing="1" w:line="360" w:lineRule="auto"/>
        <w:rPr>
          <w:rFonts w:eastAsia="Times New Roman"/>
          <w:sz w:val="24"/>
          <w:szCs w:val="24"/>
        </w:rPr>
      </w:pPr>
      <w:r w:rsidRPr="005B5D48">
        <w:rPr>
          <w:rFonts w:eastAsia="Times New Roman"/>
          <w:sz w:val="24"/>
          <w:szCs w:val="24"/>
        </w:rPr>
        <w:t xml:space="preserve">Enable </w:t>
      </w:r>
      <w:r w:rsidRPr="005B5D48">
        <w:rPr>
          <w:rFonts w:eastAsia="Times New Roman"/>
          <w:b/>
          <w:bCs/>
          <w:sz w:val="24"/>
          <w:szCs w:val="24"/>
        </w:rPr>
        <w:t>TLS session resumption</w:t>
      </w:r>
      <w:r w:rsidRPr="005B5D48">
        <w:rPr>
          <w:rFonts w:eastAsia="Times New Roman"/>
          <w:sz w:val="24"/>
          <w:szCs w:val="24"/>
        </w:rPr>
        <w:t xml:space="preserve"> to reduce the cost of establishing repeat connections. </w:t>
      </w:r>
    </w:p>
    <w:p w14:paraId="56383CDF" w14:textId="77777777" w:rsidR="005B5D48" w:rsidRPr="005B5D48" w:rsidRDefault="005B5D48" w:rsidP="005B5D48">
      <w:pPr>
        <w:numPr>
          <w:ilvl w:val="0"/>
          <w:numId w:val="9"/>
        </w:numPr>
        <w:spacing w:before="100" w:beforeAutospacing="1" w:after="100" w:afterAutospacing="1" w:line="360" w:lineRule="auto"/>
        <w:rPr>
          <w:rFonts w:eastAsia="Times New Roman"/>
          <w:sz w:val="24"/>
          <w:szCs w:val="24"/>
        </w:rPr>
      </w:pPr>
      <w:r w:rsidRPr="005B5D48">
        <w:rPr>
          <w:rFonts w:eastAsia="Times New Roman"/>
          <w:sz w:val="24"/>
          <w:szCs w:val="24"/>
        </w:rPr>
        <w:t xml:space="preserve">Reuse persistent connections where appropriate. </w:t>
      </w:r>
    </w:p>
    <w:p w14:paraId="4684224F" w14:textId="77777777" w:rsidR="005B5D48" w:rsidRPr="005B5D48" w:rsidRDefault="005B5D48" w:rsidP="005B5D48">
      <w:pPr>
        <w:numPr>
          <w:ilvl w:val="0"/>
          <w:numId w:val="9"/>
        </w:numPr>
        <w:spacing w:before="100" w:beforeAutospacing="1" w:after="100" w:afterAutospacing="1" w:line="360" w:lineRule="auto"/>
        <w:rPr>
          <w:rFonts w:eastAsia="Times New Roman"/>
          <w:sz w:val="24"/>
          <w:szCs w:val="24"/>
        </w:rPr>
      </w:pPr>
      <w:r w:rsidRPr="005B5D48">
        <w:rPr>
          <w:rFonts w:eastAsia="Times New Roman"/>
          <w:sz w:val="24"/>
          <w:szCs w:val="24"/>
        </w:rPr>
        <w:t xml:space="preserve">Measure handshake latency, CPU usage, and failure rates before and after optimization. </w:t>
      </w:r>
    </w:p>
    <w:p w14:paraId="56250EBC" w14:textId="77777777" w:rsidR="005B5D48" w:rsidRPr="005B5D48" w:rsidRDefault="005B5D48" w:rsidP="005B5D48">
      <w:pPr>
        <w:spacing w:before="100" w:beforeAutospacing="1" w:after="100" w:afterAutospacing="1" w:line="360" w:lineRule="auto"/>
        <w:rPr>
          <w:rFonts w:eastAsia="Times New Roman"/>
          <w:b/>
          <w:bCs/>
          <w:sz w:val="24"/>
          <w:szCs w:val="24"/>
        </w:rPr>
      </w:pPr>
      <w:r w:rsidRPr="005B5D48">
        <w:rPr>
          <w:rFonts w:eastAsia="Times New Roman"/>
          <w:b/>
          <w:bCs/>
          <w:sz w:val="24"/>
          <w:szCs w:val="24"/>
        </w:rPr>
        <w:t>Sample Python Program</w:t>
      </w:r>
    </w:p>
    <w:p w14:paraId="66B31A8F" w14:textId="77777777" w:rsidR="005B5D48" w:rsidRPr="005B5D48" w:rsidRDefault="005B5D48" w:rsidP="005B5D48">
      <w:pPr>
        <w:spacing w:before="100" w:beforeAutospacing="1" w:after="100" w:afterAutospacing="1" w:line="360" w:lineRule="auto"/>
        <w:rPr>
          <w:rFonts w:eastAsia="Times New Roman"/>
          <w:sz w:val="24"/>
          <w:szCs w:val="24"/>
        </w:rPr>
      </w:pPr>
      <w:r w:rsidRPr="005B5D48">
        <w:rPr>
          <w:rFonts w:eastAsia="Times New Roman"/>
          <w:sz w:val="24"/>
          <w:szCs w:val="24"/>
        </w:rPr>
        <w:t xml:space="preserve">import </w:t>
      </w:r>
      <w:proofErr w:type="spellStart"/>
      <w:r w:rsidRPr="005B5D48">
        <w:rPr>
          <w:rFonts w:eastAsia="Times New Roman"/>
          <w:sz w:val="24"/>
          <w:szCs w:val="24"/>
        </w:rPr>
        <w:t>ssl</w:t>
      </w:r>
      <w:proofErr w:type="spellEnd"/>
    </w:p>
    <w:p w14:paraId="000EDF1B" w14:textId="77777777" w:rsidR="005B5D48" w:rsidRPr="005B5D48" w:rsidRDefault="005B5D48" w:rsidP="005B5D48">
      <w:pPr>
        <w:spacing w:before="100" w:beforeAutospacing="1" w:after="100" w:afterAutospacing="1" w:line="360" w:lineRule="auto"/>
        <w:rPr>
          <w:rFonts w:eastAsia="Times New Roman"/>
          <w:sz w:val="24"/>
          <w:szCs w:val="24"/>
        </w:rPr>
      </w:pPr>
      <w:r w:rsidRPr="005B5D48">
        <w:rPr>
          <w:rFonts w:eastAsia="Times New Roman"/>
          <w:sz w:val="24"/>
          <w:szCs w:val="24"/>
        </w:rPr>
        <w:t>import socket</w:t>
      </w:r>
    </w:p>
    <w:p w14:paraId="5591CBA6" w14:textId="77777777" w:rsidR="005B5D48" w:rsidRPr="005B5D48" w:rsidRDefault="005B5D48" w:rsidP="005B5D48">
      <w:pPr>
        <w:spacing w:before="100" w:beforeAutospacing="1" w:after="100" w:afterAutospacing="1" w:line="360" w:lineRule="auto"/>
        <w:rPr>
          <w:rFonts w:eastAsia="Times New Roman"/>
          <w:sz w:val="24"/>
          <w:szCs w:val="24"/>
        </w:rPr>
      </w:pPr>
      <w:r w:rsidRPr="005B5D48">
        <w:rPr>
          <w:rFonts w:eastAsia="Times New Roman"/>
          <w:sz w:val="24"/>
          <w:szCs w:val="24"/>
        </w:rPr>
        <w:t>import time</w:t>
      </w:r>
    </w:p>
    <w:p w14:paraId="553E8C07" w14:textId="77777777" w:rsidR="005B5D48" w:rsidRPr="005B5D48" w:rsidRDefault="005B5D48" w:rsidP="005B5D48">
      <w:pPr>
        <w:spacing w:before="100" w:beforeAutospacing="1" w:after="100" w:afterAutospacing="1" w:line="360" w:lineRule="auto"/>
        <w:rPr>
          <w:rFonts w:eastAsia="Times New Roman"/>
          <w:sz w:val="24"/>
          <w:szCs w:val="24"/>
        </w:rPr>
      </w:pPr>
    </w:p>
    <w:p w14:paraId="5B8EBF29" w14:textId="77777777" w:rsidR="005B5D48" w:rsidRPr="005B5D48" w:rsidRDefault="005B5D48" w:rsidP="005B5D48">
      <w:pPr>
        <w:spacing w:before="100" w:beforeAutospacing="1" w:after="100" w:afterAutospacing="1" w:line="360" w:lineRule="auto"/>
        <w:rPr>
          <w:rFonts w:eastAsia="Times New Roman"/>
          <w:sz w:val="24"/>
          <w:szCs w:val="24"/>
        </w:rPr>
      </w:pPr>
      <w:r w:rsidRPr="005B5D48">
        <w:rPr>
          <w:rFonts w:eastAsia="Times New Roman"/>
          <w:sz w:val="24"/>
          <w:szCs w:val="24"/>
        </w:rPr>
        <w:t>hostname = "www.example.com"</w:t>
      </w:r>
    </w:p>
    <w:p w14:paraId="0E4860D6" w14:textId="77777777" w:rsidR="005B5D48" w:rsidRPr="005B5D48" w:rsidRDefault="005B5D48" w:rsidP="005B5D48">
      <w:pPr>
        <w:spacing w:before="100" w:beforeAutospacing="1" w:after="100" w:afterAutospacing="1" w:line="360" w:lineRule="auto"/>
        <w:rPr>
          <w:rFonts w:eastAsia="Times New Roman"/>
          <w:sz w:val="24"/>
          <w:szCs w:val="24"/>
        </w:rPr>
      </w:pPr>
      <w:r w:rsidRPr="005B5D48">
        <w:rPr>
          <w:rFonts w:eastAsia="Times New Roman"/>
          <w:sz w:val="24"/>
          <w:szCs w:val="24"/>
        </w:rPr>
        <w:t>port = 443</w:t>
      </w:r>
    </w:p>
    <w:p w14:paraId="09B7BC86" w14:textId="77777777" w:rsidR="005B5D48" w:rsidRPr="005B5D48" w:rsidRDefault="005B5D48" w:rsidP="005B5D48">
      <w:pPr>
        <w:spacing w:before="100" w:beforeAutospacing="1" w:after="100" w:afterAutospacing="1" w:line="360" w:lineRule="auto"/>
        <w:rPr>
          <w:rFonts w:eastAsia="Times New Roman"/>
          <w:sz w:val="24"/>
          <w:szCs w:val="24"/>
        </w:rPr>
      </w:pPr>
    </w:p>
    <w:p w14:paraId="68C81ECB" w14:textId="77777777" w:rsidR="005B5D48" w:rsidRPr="005B5D48" w:rsidRDefault="005B5D48" w:rsidP="005B5D48">
      <w:pPr>
        <w:spacing w:before="100" w:beforeAutospacing="1" w:after="100" w:afterAutospacing="1" w:line="360" w:lineRule="auto"/>
        <w:rPr>
          <w:rFonts w:eastAsia="Times New Roman"/>
          <w:sz w:val="24"/>
          <w:szCs w:val="24"/>
        </w:rPr>
      </w:pPr>
      <w:r w:rsidRPr="005B5D48">
        <w:rPr>
          <w:rFonts w:eastAsia="Times New Roman"/>
          <w:sz w:val="24"/>
          <w:szCs w:val="24"/>
        </w:rPr>
        <w:t xml:space="preserve">context = </w:t>
      </w:r>
      <w:proofErr w:type="spellStart"/>
      <w:proofErr w:type="gramStart"/>
      <w:r w:rsidRPr="005B5D48">
        <w:rPr>
          <w:rFonts w:eastAsia="Times New Roman"/>
          <w:sz w:val="24"/>
          <w:szCs w:val="24"/>
        </w:rPr>
        <w:t>ssl.create</w:t>
      </w:r>
      <w:proofErr w:type="gramEnd"/>
      <w:r w:rsidRPr="005B5D48">
        <w:rPr>
          <w:rFonts w:eastAsia="Times New Roman"/>
          <w:sz w:val="24"/>
          <w:szCs w:val="24"/>
        </w:rPr>
        <w:t>_default_</w:t>
      </w:r>
      <w:proofErr w:type="gramStart"/>
      <w:r w:rsidRPr="005B5D48">
        <w:rPr>
          <w:rFonts w:eastAsia="Times New Roman"/>
          <w:sz w:val="24"/>
          <w:szCs w:val="24"/>
        </w:rPr>
        <w:t>context</w:t>
      </w:r>
      <w:proofErr w:type="spellEnd"/>
      <w:r w:rsidRPr="005B5D48">
        <w:rPr>
          <w:rFonts w:eastAsia="Times New Roman"/>
          <w:sz w:val="24"/>
          <w:szCs w:val="24"/>
        </w:rPr>
        <w:t>(</w:t>
      </w:r>
      <w:proofErr w:type="gramEnd"/>
      <w:r w:rsidRPr="005B5D48">
        <w:rPr>
          <w:rFonts w:eastAsia="Times New Roman"/>
          <w:sz w:val="24"/>
          <w:szCs w:val="24"/>
        </w:rPr>
        <w:t>)</w:t>
      </w:r>
    </w:p>
    <w:p w14:paraId="605241D6" w14:textId="77777777" w:rsidR="005B5D48" w:rsidRPr="005B5D48" w:rsidRDefault="005B5D48" w:rsidP="005B5D48">
      <w:pPr>
        <w:spacing w:before="100" w:beforeAutospacing="1" w:after="100" w:afterAutospacing="1" w:line="360" w:lineRule="auto"/>
        <w:rPr>
          <w:rFonts w:eastAsia="Times New Roman"/>
          <w:sz w:val="24"/>
          <w:szCs w:val="24"/>
        </w:rPr>
      </w:pPr>
      <w:proofErr w:type="spellStart"/>
      <w:proofErr w:type="gramStart"/>
      <w:r w:rsidRPr="005B5D48">
        <w:rPr>
          <w:rFonts w:eastAsia="Times New Roman"/>
          <w:sz w:val="24"/>
          <w:szCs w:val="24"/>
        </w:rPr>
        <w:t>context.minimum</w:t>
      </w:r>
      <w:proofErr w:type="gramEnd"/>
      <w:r w:rsidRPr="005B5D48">
        <w:rPr>
          <w:rFonts w:eastAsia="Times New Roman"/>
          <w:sz w:val="24"/>
          <w:szCs w:val="24"/>
        </w:rPr>
        <w:t>_version</w:t>
      </w:r>
      <w:proofErr w:type="spellEnd"/>
      <w:r w:rsidRPr="005B5D48">
        <w:rPr>
          <w:rFonts w:eastAsia="Times New Roman"/>
          <w:sz w:val="24"/>
          <w:szCs w:val="24"/>
        </w:rPr>
        <w:t xml:space="preserve"> = </w:t>
      </w:r>
      <w:proofErr w:type="gramStart"/>
      <w:r w:rsidRPr="005B5D48">
        <w:rPr>
          <w:rFonts w:eastAsia="Times New Roman"/>
          <w:sz w:val="24"/>
          <w:szCs w:val="24"/>
        </w:rPr>
        <w:t>ssl.TLSVersion.TLSv</w:t>
      </w:r>
      <w:proofErr w:type="gramEnd"/>
      <w:r w:rsidRPr="005B5D48">
        <w:rPr>
          <w:rFonts w:eastAsia="Times New Roman"/>
          <w:sz w:val="24"/>
          <w:szCs w:val="24"/>
        </w:rPr>
        <w:t>1_2</w:t>
      </w:r>
    </w:p>
    <w:p w14:paraId="4EB4A4C1" w14:textId="77777777" w:rsidR="005B5D48" w:rsidRPr="005B5D48" w:rsidRDefault="005B5D48" w:rsidP="005B5D48">
      <w:pPr>
        <w:spacing w:before="100" w:beforeAutospacing="1" w:after="100" w:afterAutospacing="1" w:line="360" w:lineRule="auto"/>
        <w:rPr>
          <w:rFonts w:eastAsia="Times New Roman"/>
          <w:sz w:val="24"/>
          <w:szCs w:val="24"/>
        </w:rPr>
      </w:pPr>
    </w:p>
    <w:p w14:paraId="03215D2E" w14:textId="77777777" w:rsidR="005B5D48" w:rsidRPr="005B5D48" w:rsidRDefault="005B5D48" w:rsidP="005B5D48">
      <w:pPr>
        <w:spacing w:before="100" w:beforeAutospacing="1" w:after="100" w:afterAutospacing="1" w:line="360" w:lineRule="auto"/>
        <w:rPr>
          <w:rFonts w:eastAsia="Times New Roman"/>
          <w:sz w:val="24"/>
          <w:szCs w:val="24"/>
        </w:rPr>
      </w:pPr>
      <w:r w:rsidRPr="005B5D48">
        <w:rPr>
          <w:rFonts w:eastAsia="Times New Roman"/>
          <w:sz w:val="24"/>
          <w:szCs w:val="24"/>
        </w:rPr>
        <w:t xml:space="preserve">start = </w:t>
      </w:r>
      <w:proofErr w:type="spellStart"/>
      <w:proofErr w:type="gramStart"/>
      <w:r w:rsidRPr="005B5D48">
        <w:rPr>
          <w:rFonts w:eastAsia="Times New Roman"/>
          <w:sz w:val="24"/>
          <w:szCs w:val="24"/>
        </w:rPr>
        <w:t>time.perf</w:t>
      </w:r>
      <w:proofErr w:type="gramEnd"/>
      <w:r w:rsidRPr="005B5D48">
        <w:rPr>
          <w:rFonts w:eastAsia="Times New Roman"/>
          <w:sz w:val="24"/>
          <w:szCs w:val="24"/>
        </w:rPr>
        <w:t>_</w:t>
      </w:r>
      <w:proofErr w:type="gramStart"/>
      <w:r w:rsidRPr="005B5D48">
        <w:rPr>
          <w:rFonts w:eastAsia="Times New Roman"/>
          <w:sz w:val="24"/>
          <w:szCs w:val="24"/>
        </w:rPr>
        <w:t>counter</w:t>
      </w:r>
      <w:proofErr w:type="spellEnd"/>
      <w:r w:rsidRPr="005B5D48">
        <w:rPr>
          <w:rFonts w:eastAsia="Times New Roman"/>
          <w:sz w:val="24"/>
          <w:szCs w:val="24"/>
        </w:rPr>
        <w:t>(</w:t>
      </w:r>
      <w:proofErr w:type="gramEnd"/>
      <w:r w:rsidRPr="005B5D48">
        <w:rPr>
          <w:rFonts w:eastAsia="Times New Roman"/>
          <w:sz w:val="24"/>
          <w:szCs w:val="24"/>
        </w:rPr>
        <w:t>)</w:t>
      </w:r>
    </w:p>
    <w:p w14:paraId="320051C1" w14:textId="77777777" w:rsidR="005B5D48" w:rsidRPr="005B5D48" w:rsidRDefault="005B5D48" w:rsidP="005B5D48">
      <w:pPr>
        <w:spacing w:before="100" w:beforeAutospacing="1" w:after="100" w:afterAutospacing="1" w:line="360" w:lineRule="auto"/>
        <w:rPr>
          <w:rFonts w:eastAsia="Times New Roman"/>
          <w:sz w:val="24"/>
          <w:szCs w:val="24"/>
        </w:rPr>
      </w:pPr>
    </w:p>
    <w:p w14:paraId="514D1AC1" w14:textId="77777777" w:rsidR="005B5D48" w:rsidRPr="005B5D48" w:rsidRDefault="005B5D48" w:rsidP="005B5D48">
      <w:pPr>
        <w:spacing w:before="100" w:beforeAutospacing="1" w:after="100" w:afterAutospacing="1" w:line="360" w:lineRule="auto"/>
        <w:rPr>
          <w:rFonts w:eastAsia="Times New Roman"/>
          <w:sz w:val="24"/>
          <w:szCs w:val="24"/>
        </w:rPr>
      </w:pPr>
      <w:r w:rsidRPr="005B5D48">
        <w:rPr>
          <w:rFonts w:eastAsia="Times New Roman"/>
          <w:sz w:val="24"/>
          <w:szCs w:val="24"/>
        </w:rPr>
        <w:lastRenderedPageBreak/>
        <w:t xml:space="preserve">with </w:t>
      </w:r>
      <w:proofErr w:type="spellStart"/>
      <w:proofErr w:type="gramStart"/>
      <w:r w:rsidRPr="005B5D48">
        <w:rPr>
          <w:rFonts w:eastAsia="Times New Roman"/>
          <w:sz w:val="24"/>
          <w:szCs w:val="24"/>
        </w:rPr>
        <w:t>socket.create</w:t>
      </w:r>
      <w:proofErr w:type="gramEnd"/>
      <w:r w:rsidRPr="005B5D48">
        <w:rPr>
          <w:rFonts w:eastAsia="Times New Roman"/>
          <w:sz w:val="24"/>
          <w:szCs w:val="24"/>
        </w:rPr>
        <w:t>_</w:t>
      </w:r>
      <w:proofErr w:type="gramStart"/>
      <w:r w:rsidRPr="005B5D48">
        <w:rPr>
          <w:rFonts w:eastAsia="Times New Roman"/>
          <w:sz w:val="24"/>
          <w:szCs w:val="24"/>
        </w:rPr>
        <w:t>connection</w:t>
      </w:r>
      <w:proofErr w:type="spellEnd"/>
      <w:r w:rsidRPr="005B5D48">
        <w:rPr>
          <w:rFonts w:eastAsia="Times New Roman"/>
          <w:sz w:val="24"/>
          <w:szCs w:val="24"/>
        </w:rPr>
        <w:t>(</w:t>
      </w:r>
      <w:proofErr w:type="gramEnd"/>
      <w:r w:rsidRPr="005B5D48">
        <w:rPr>
          <w:rFonts w:eastAsia="Times New Roman"/>
          <w:sz w:val="24"/>
          <w:szCs w:val="24"/>
        </w:rPr>
        <w:t>(hostname, port), timeout=10) as sock:</w:t>
      </w:r>
    </w:p>
    <w:p w14:paraId="16082D17" w14:textId="77777777" w:rsidR="005B5D48" w:rsidRPr="005B5D48" w:rsidRDefault="005B5D48" w:rsidP="005B5D48">
      <w:pPr>
        <w:spacing w:before="100" w:beforeAutospacing="1" w:after="100" w:afterAutospacing="1" w:line="360" w:lineRule="auto"/>
        <w:rPr>
          <w:rFonts w:eastAsia="Times New Roman"/>
          <w:sz w:val="24"/>
          <w:szCs w:val="24"/>
        </w:rPr>
      </w:pPr>
      <w:r w:rsidRPr="005B5D48">
        <w:rPr>
          <w:rFonts w:eastAsia="Times New Roman"/>
          <w:sz w:val="24"/>
          <w:szCs w:val="24"/>
        </w:rPr>
        <w:t xml:space="preserve">    with </w:t>
      </w:r>
      <w:proofErr w:type="spellStart"/>
      <w:proofErr w:type="gramStart"/>
      <w:r w:rsidRPr="005B5D48">
        <w:rPr>
          <w:rFonts w:eastAsia="Times New Roman"/>
          <w:sz w:val="24"/>
          <w:szCs w:val="24"/>
        </w:rPr>
        <w:t>context.wrap</w:t>
      </w:r>
      <w:proofErr w:type="gramEnd"/>
      <w:r w:rsidRPr="005B5D48">
        <w:rPr>
          <w:rFonts w:eastAsia="Times New Roman"/>
          <w:sz w:val="24"/>
          <w:szCs w:val="24"/>
        </w:rPr>
        <w:t>_</w:t>
      </w:r>
      <w:proofErr w:type="gramStart"/>
      <w:r w:rsidRPr="005B5D48">
        <w:rPr>
          <w:rFonts w:eastAsia="Times New Roman"/>
          <w:sz w:val="24"/>
          <w:szCs w:val="24"/>
        </w:rPr>
        <w:t>socket</w:t>
      </w:r>
      <w:proofErr w:type="spellEnd"/>
      <w:r w:rsidRPr="005B5D48">
        <w:rPr>
          <w:rFonts w:eastAsia="Times New Roman"/>
          <w:sz w:val="24"/>
          <w:szCs w:val="24"/>
        </w:rPr>
        <w:t>(</w:t>
      </w:r>
      <w:proofErr w:type="gramEnd"/>
      <w:r w:rsidRPr="005B5D48">
        <w:rPr>
          <w:rFonts w:eastAsia="Times New Roman"/>
          <w:sz w:val="24"/>
          <w:szCs w:val="24"/>
        </w:rPr>
        <w:t xml:space="preserve">sock, </w:t>
      </w:r>
      <w:proofErr w:type="spellStart"/>
      <w:r w:rsidRPr="005B5D48">
        <w:rPr>
          <w:rFonts w:eastAsia="Times New Roman"/>
          <w:sz w:val="24"/>
          <w:szCs w:val="24"/>
        </w:rPr>
        <w:t>server_hostname</w:t>
      </w:r>
      <w:proofErr w:type="spellEnd"/>
      <w:r w:rsidRPr="005B5D48">
        <w:rPr>
          <w:rFonts w:eastAsia="Times New Roman"/>
          <w:sz w:val="24"/>
          <w:szCs w:val="24"/>
        </w:rPr>
        <w:t xml:space="preserve">=hostname) as </w:t>
      </w:r>
      <w:proofErr w:type="spellStart"/>
      <w:r w:rsidRPr="005B5D48">
        <w:rPr>
          <w:rFonts w:eastAsia="Times New Roman"/>
          <w:sz w:val="24"/>
          <w:szCs w:val="24"/>
        </w:rPr>
        <w:t>secure_sock</w:t>
      </w:r>
      <w:proofErr w:type="spellEnd"/>
      <w:r w:rsidRPr="005B5D48">
        <w:rPr>
          <w:rFonts w:eastAsia="Times New Roman"/>
          <w:sz w:val="24"/>
          <w:szCs w:val="24"/>
        </w:rPr>
        <w:t>:</w:t>
      </w:r>
    </w:p>
    <w:p w14:paraId="52B69010" w14:textId="77777777" w:rsidR="005B5D48" w:rsidRPr="005B5D48" w:rsidRDefault="005B5D48" w:rsidP="005B5D48">
      <w:pPr>
        <w:spacing w:before="100" w:beforeAutospacing="1" w:after="100" w:afterAutospacing="1" w:line="360" w:lineRule="auto"/>
        <w:rPr>
          <w:rFonts w:eastAsia="Times New Roman"/>
          <w:sz w:val="24"/>
          <w:szCs w:val="24"/>
        </w:rPr>
      </w:pPr>
      <w:r w:rsidRPr="005B5D48">
        <w:rPr>
          <w:rFonts w:eastAsia="Times New Roman"/>
          <w:sz w:val="24"/>
          <w:szCs w:val="24"/>
        </w:rPr>
        <w:t xml:space="preserve">        </w:t>
      </w:r>
      <w:proofErr w:type="gramStart"/>
      <w:r w:rsidRPr="005B5D48">
        <w:rPr>
          <w:rFonts w:eastAsia="Times New Roman"/>
          <w:sz w:val="24"/>
          <w:szCs w:val="24"/>
        </w:rPr>
        <w:t>print(</w:t>
      </w:r>
      <w:proofErr w:type="gramEnd"/>
      <w:r w:rsidRPr="005B5D48">
        <w:rPr>
          <w:rFonts w:eastAsia="Times New Roman"/>
          <w:sz w:val="24"/>
          <w:szCs w:val="24"/>
        </w:rPr>
        <w:t xml:space="preserve">"TLS Version:", </w:t>
      </w:r>
      <w:proofErr w:type="spellStart"/>
      <w:r w:rsidRPr="005B5D48">
        <w:rPr>
          <w:rFonts w:eastAsia="Times New Roman"/>
          <w:sz w:val="24"/>
          <w:szCs w:val="24"/>
        </w:rPr>
        <w:t>secure_</w:t>
      </w:r>
      <w:proofErr w:type="gramStart"/>
      <w:r w:rsidRPr="005B5D48">
        <w:rPr>
          <w:rFonts w:eastAsia="Times New Roman"/>
          <w:sz w:val="24"/>
          <w:szCs w:val="24"/>
        </w:rPr>
        <w:t>sock.version</w:t>
      </w:r>
      <w:proofErr w:type="spellEnd"/>
      <w:proofErr w:type="gramEnd"/>
      <w:r w:rsidRPr="005B5D48">
        <w:rPr>
          <w:rFonts w:eastAsia="Times New Roman"/>
          <w:sz w:val="24"/>
          <w:szCs w:val="24"/>
        </w:rPr>
        <w:t>())</w:t>
      </w:r>
    </w:p>
    <w:p w14:paraId="40C1A54E" w14:textId="77777777" w:rsidR="005B5D48" w:rsidRPr="005B5D48" w:rsidRDefault="005B5D48" w:rsidP="005B5D48">
      <w:pPr>
        <w:spacing w:before="100" w:beforeAutospacing="1" w:after="100" w:afterAutospacing="1" w:line="360" w:lineRule="auto"/>
        <w:rPr>
          <w:rFonts w:eastAsia="Times New Roman"/>
          <w:sz w:val="24"/>
          <w:szCs w:val="24"/>
        </w:rPr>
      </w:pPr>
      <w:r w:rsidRPr="005B5D48">
        <w:rPr>
          <w:rFonts w:eastAsia="Times New Roman"/>
          <w:sz w:val="24"/>
          <w:szCs w:val="24"/>
        </w:rPr>
        <w:t xml:space="preserve">        </w:t>
      </w:r>
      <w:proofErr w:type="gramStart"/>
      <w:r w:rsidRPr="005B5D48">
        <w:rPr>
          <w:rFonts w:eastAsia="Times New Roman"/>
          <w:sz w:val="24"/>
          <w:szCs w:val="24"/>
        </w:rPr>
        <w:t>print(</w:t>
      </w:r>
      <w:proofErr w:type="gramEnd"/>
      <w:r w:rsidRPr="005B5D48">
        <w:rPr>
          <w:rFonts w:eastAsia="Times New Roman"/>
          <w:sz w:val="24"/>
          <w:szCs w:val="24"/>
        </w:rPr>
        <w:t xml:space="preserve">"Cipher:", </w:t>
      </w:r>
      <w:proofErr w:type="spellStart"/>
      <w:r w:rsidRPr="005B5D48">
        <w:rPr>
          <w:rFonts w:eastAsia="Times New Roman"/>
          <w:sz w:val="24"/>
          <w:szCs w:val="24"/>
        </w:rPr>
        <w:t>secure_</w:t>
      </w:r>
      <w:proofErr w:type="gramStart"/>
      <w:r w:rsidRPr="005B5D48">
        <w:rPr>
          <w:rFonts w:eastAsia="Times New Roman"/>
          <w:sz w:val="24"/>
          <w:szCs w:val="24"/>
        </w:rPr>
        <w:t>sock.cipher</w:t>
      </w:r>
      <w:proofErr w:type="spellEnd"/>
      <w:proofErr w:type="gramEnd"/>
      <w:r w:rsidRPr="005B5D48">
        <w:rPr>
          <w:rFonts w:eastAsia="Times New Roman"/>
          <w:sz w:val="24"/>
          <w:szCs w:val="24"/>
        </w:rPr>
        <w:t>())</w:t>
      </w:r>
    </w:p>
    <w:p w14:paraId="5FEF85F7" w14:textId="77777777" w:rsidR="005B5D48" w:rsidRPr="005B5D48" w:rsidRDefault="005B5D48" w:rsidP="005B5D48">
      <w:pPr>
        <w:spacing w:before="100" w:beforeAutospacing="1" w:after="100" w:afterAutospacing="1" w:line="360" w:lineRule="auto"/>
        <w:rPr>
          <w:rFonts w:eastAsia="Times New Roman"/>
          <w:sz w:val="24"/>
          <w:szCs w:val="24"/>
        </w:rPr>
      </w:pPr>
      <w:r w:rsidRPr="005B5D48">
        <w:rPr>
          <w:rFonts w:eastAsia="Times New Roman"/>
          <w:sz w:val="24"/>
          <w:szCs w:val="24"/>
        </w:rPr>
        <w:t xml:space="preserve">        </w:t>
      </w:r>
      <w:proofErr w:type="gramStart"/>
      <w:r w:rsidRPr="005B5D48">
        <w:rPr>
          <w:rFonts w:eastAsia="Times New Roman"/>
          <w:sz w:val="24"/>
          <w:szCs w:val="24"/>
        </w:rPr>
        <w:t>print(</w:t>
      </w:r>
      <w:proofErr w:type="gramEnd"/>
      <w:r w:rsidRPr="005B5D48">
        <w:rPr>
          <w:rFonts w:eastAsia="Times New Roman"/>
          <w:sz w:val="24"/>
          <w:szCs w:val="24"/>
        </w:rPr>
        <w:t xml:space="preserve">"Session Reused:", </w:t>
      </w:r>
      <w:proofErr w:type="spellStart"/>
      <w:r w:rsidRPr="005B5D48">
        <w:rPr>
          <w:rFonts w:eastAsia="Times New Roman"/>
          <w:sz w:val="24"/>
          <w:szCs w:val="24"/>
        </w:rPr>
        <w:t>secure_</w:t>
      </w:r>
      <w:proofErr w:type="gramStart"/>
      <w:r w:rsidRPr="005B5D48">
        <w:rPr>
          <w:rFonts w:eastAsia="Times New Roman"/>
          <w:sz w:val="24"/>
          <w:szCs w:val="24"/>
        </w:rPr>
        <w:t>sock.session</w:t>
      </w:r>
      <w:proofErr w:type="gramEnd"/>
      <w:r w:rsidRPr="005B5D48">
        <w:rPr>
          <w:rFonts w:eastAsia="Times New Roman"/>
          <w:sz w:val="24"/>
          <w:szCs w:val="24"/>
        </w:rPr>
        <w:t>_reused</w:t>
      </w:r>
      <w:proofErr w:type="spellEnd"/>
      <w:r w:rsidRPr="005B5D48">
        <w:rPr>
          <w:rFonts w:eastAsia="Times New Roman"/>
          <w:sz w:val="24"/>
          <w:szCs w:val="24"/>
        </w:rPr>
        <w:t>)</w:t>
      </w:r>
    </w:p>
    <w:p w14:paraId="02F32C67" w14:textId="77777777" w:rsidR="005B5D48" w:rsidRPr="005B5D48" w:rsidRDefault="005B5D48" w:rsidP="005B5D48">
      <w:pPr>
        <w:spacing w:before="100" w:beforeAutospacing="1" w:after="100" w:afterAutospacing="1" w:line="360" w:lineRule="auto"/>
        <w:rPr>
          <w:rFonts w:eastAsia="Times New Roman"/>
          <w:sz w:val="24"/>
          <w:szCs w:val="24"/>
        </w:rPr>
      </w:pPr>
    </w:p>
    <w:p w14:paraId="45FB0C76" w14:textId="77777777" w:rsidR="005B5D48" w:rsidRPr="005B5D48" w:rsidRDefault="005B5D48" w:rsidP="005B5D48">
      <w:pPr>
        <w:spacing w:before="100" w:beforeAutospacing="1" w:after="100" w:afterAutospacing="1" w:line="360" w:lineRule="auto"/>
        <w:rPr>
          <w:rFonts w:eastAsia="Times New Roman"/>
          <w:sz w:val="24"/>
          <w:szCs w:val="24"/>
        </w:rPr>
      </w:pPr>
      <w:r w:rsidRPr="005B5D48">
        <w:rPr>
          <w:rFonts w:eastAsia="Times New Roman"/>
          <w:sz w:val="24"/>
          <w:szCs w:val="24"/>
        </w:rPr>
        <w:t xml:space="preserve">end = </w:t>
      </w:r>
      <w:proofErr w:type="spellStart"/>
      <w:proofErr w:type="gramStart"/>
      <w:r w:rsidRPr="005B5D48">
        <w:rPr>
          <w:rFonts w:eastAsia="Times New Roman"/>
          <w:sz w:val="24"/>
          <w:szCs w:val="24"/>
        </w:rPr>
        <w:t>time.perf</w:t>
      </w:r>
      <w:proofErr w:type="gramEnd"/>
      <w:r w:rsidRPr="005B5D48">
        <w:rPr>
          <w:rFonts w:eastAsia="Times New Roman"/>
          <w:sz w:val="24"/>
          <w:szCs w:val="24"/>
        </w:rPr>
        <w:t>_</w:t>
      </w:r>
      <w:proofErr w:type="gramStart"/>
      <w:r w:rsidRPr="005B5D48">
        <w:rPr>
          <w:rFonts w:eastAsia="Times New Roman"/>
          <w:sz w:val="24"/>
          <w:szCs w:val="24"/>
        </w:rPr>
        <w:t>counter</w:t>
      </w:r>
      <w:proofErr w:type="spellEnd"/>
      <w:r w:rsidRPr="005B5D48">
        <w:rPr>
          <w:rFonts w:eastAsia="Times New Roman"/>
          <w:sz w:val="24"/>
          <w:szCs w:val="24"/>
        </w:rPr>
        <w:t>(</w:t>
      </w:r>
      <w:proofErr w:type="gramEnd"/>
      <w:r w:rsidRPr="005B5D48">
        <w:rPr>
          <w:rFonts w:eastAsia="Times New Roman"/>
          <w:sz w:val="24"/>
          <w:szCs w:val="24"/>
        </w:rPr>
        <w:t>)</w:t>
      </w:r>
    </w:p>
    <w:p w14:paraId="4B19E8AE" w14:textId="77777777" w:rsidR="005B5D48" w:rsidRPr="005B5D48" w:rsidRDefault="005B5D48" w:rsidP="005B5D48">
      <w:pPr>
        <w:spacing w:before="100" w:beforeAutospacing="1" w:after="100" w:afterAutospacing="1" w:line="360" w:lineRule="auto"/>
        <w:rPr>
          <w:rFonts w:eastAsia="Times New Roman"/>
          <w:sz w:val="24"/>
          <w:szCs w:val="24"/>
        </w:rPr>
      </w:pPr>
    </w:p>
    <w:p w14:paraId="3C003593" w14:textId="77777777" w:rsidR="005B5D48" w:rsidRPr="005B5D48" w:rsidRDefault="005B5D48" w:rsidP="005B5D48">
      <w:pPr>
        <w:spacing w:before="100" w:beforeAutospacing="1" w:after="100" w:afterAutospacing="1" w:line="360" w:lineRule="auto"/>
        <w:rPr>
          <w:rFonts w:eastAsia="Times New Roman"/>
          <w:sz w:val="24"/>
          <w:szCs w:val="24"/>
        </w:rPr>
      </w:pPr>
      <w:proofErr w:type="gramStart"/>
      <w:r w:rsidRPr="005B5D48">
        <w:rPr>
          <w:rFonts w:eastAsia="Times New Roman"/>
          <w:sz w:val="24"/>
          <w:szCs w:val="24"/>
        </w:rPr>
        <w:t>print(</w:t>
      </w:r>
      <w:proofErr w:type="gramEnd"/>
      <w:r w:rsidRPr="005B5D48">
        <w:rPr>
          <w:rFonts w:eastAsia="Times New Roman"/>
          <w:sz w:val="24"/>
          <w:szCs w:val="24"/>
        </w:rPr>
        <w:t>"Handshake and connection time:",</w:t>
      </w:r>
    </w:p>
    <w:p w14:paraId="6F14247D" w14:textId="77777777" w:rsidR="005B5D48" w:rsidRPr="005B5D48" w:rsidRDefault="005B5D48" w:rsidP="005B5D48">
      <w:pPr>
        <w:spacing w:before="100" w:beforeAutospacing="1" w:after="100" w:afterAutospacing="1" w:line="360" w:lineRule="auto"/>
        <w:rPr>
          <w:rFonts w:eastAsia="Times New Roman"/>
          <w:sz w:val="24"/>
          <w:szCs w:val="24"/>
        </w:rPr>
      </w:pPr>
      <w:r w:rsidRPr="005B5D48">
        <w:rPr>
          <w:rFonts w:eastAsia="Times New Roman"/>
          <w:sz w:val="24"/>
          <w:szCs w:val="24"/>
        </w:rPr>
        <w:t xml:space="preserve">      </w:t>
      </w:r>
      <w:proofErr w:type="gramStart"/>
      <w:r w:rsidRPr="005B5D48">
        <w:rPr>
          <w:rFonts w:eastAsia="Times New Roman"/>
          <w:sz w:val="24"/>
          <w:szCs w:val="24"/>
        </w:rPr>
        <w:t>round(</w:t>
      </w:r>
      <w:proofErr w:type="gramEnd"/>
      <w:r w:rsidRPr="005B5D48">
        <w:rPr>
          <w:rFonts w:eastAsia="Times New Roman"/>
          <w:sz w:val="24"/>
          <w:szCs w:val="24"/>
        </w:rPr>
        <w:t>(end - start) * 1000, 2), "</w:t>
      </w:r>
      <w:proofErr w:type="spellStart"/>
      <w:r w:rsidRPr="005B5D48">
        <w:rPr>
          <w:rFonts w:eastAsia="Times New Roman"/>
          <w:sz w:val="24"/>
          <w:szCs w:val="24"/>
        </w:rPr>
        <w:t>ms</w:t>
      </w:r>
      <w:proofErr w:type="spellEnd"/>
      <w:r w:rsidRPr="005B5D48">
        <w:rPr>
          <w:rFonts w:eastAsia="Times New Roman"/>
          <w:sz w:val="24"/>
          <w:szCs w:val="24"/>
        </w:rPr>
        <w:t>")</w:t>
      </w:r>
    </w:p>
    <w:p w14:paraId="72C8B250" w14:textId="77777777" w:rsidR="005B5D48" w:rsidRPr="005B5D48" w:rsidRDefault="005B5D48" w:rsidP="005B5D48">
      <w:pPr>
        <w:spacing w:before="100" w:beforeAutospacing="1" w:after="100" w:afterAutospacing="1" w:line="360" w:lineRule="auto"/>
        <w:rPr>
          <w:rFonts w:eastAsia="Times New Roman"/>
          <w:sz w:val="24"/>
          <w:szCs w:val="24"/>
        </w:rPr>
      </w:pPr>
      <w:r w:rsidRPr="005B5D48">
        <w:rPr>
          <w:rFonts w:eastAsia="Times New Roman"/>
          <w:b/>
          <w:bCs/>
          <w:sz w:val="24"/>
          <w:szCs w:val="24"/>
        </w:rPr>
        <w:t>Explanation:</w:t>
      </w:r>
      <w:r w:rsidRPr="005B5D48">
        <w:rPr>
          <w:rFonts w:eastAsia="Times New Roman"/>
          <w:sz w:val="24"/>
          <w:szCs w:val="24"/>
        </w:rPr>
        <w:t xml:space="preserve"> The program establishes a verified TLS connection, checks the negotiated protocol and cipher, and measures the overall connection time. The first connection does not guarantee session resumption; repeated connections must be tested separately.</w:t>
      </w:r>
    </w:p>
    <w:p w14:paraId="186D9E47" w14:textId="77777777" w:rsidR="005B5D48" w:rsidRPr="005B5D48" w:rsidRDefault="005B5D48" w:rsidP="005B5D48">
      <w:pPr>
        <w:spacing w:before="100" w:beforeAutospacing="1" w:after="100" w:afterAutospacing="1" w:line="360" w:lineRule="auto"/>
        <w:rPr>
          <w:rFonts w:eastAsia="Times New Roman"/>
          <w:b/>
          <w:bCs/>
          <w:sz w:val="24"/>
          <w:szCs w:val="24"/>
        </w:rPr>
      </w:pPr>
      <w:r w:rsidRPr="005B5D48">
        <w:rPr>
          <w:rFonts w:eastAsia="Times New Roman"/>
          <w:b/>
          <w:bCs/>
          <w:sz w:val="24"/>
          <w:szCs w:val="24"/>
        </w:rPr>
        <w:t>Performance vs. Security Trade-offs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2"/>
        <w:gridCol w:w="3447"/>
        <w:gridCol w:w="3410"/>
      </w:tblGrid>
      <w:tr w:rsidR="005B5D48" w:rsidRPr="005B5D48" w14:paraId="028D9524" w14:textId="77777777">
        <w:trPr>
          <w:tblHeader/>
          <w:tblCellSpacing w:w="15" w:type="dxa"/>
        </w:trPr>
        <w:tc>
          <w:tcPr>
            <w:tcW w:w="0" w:type="auto"/>
            <w:vAlign w:val="center"/>
            <w:hideMark/>
          </w:tcPr>
          <w:p w14:paraId="405DBCF8" w14:textId="77777777" w:rsidR="005B5D48" w:rsidRPr="005B5D48" w:rsidRDefault="005B5D48" w:rsidP="005B5D48">
            <w:pPr>
              <w:spacing w:before="100" w:beforeAutospacing="1" w:after="100" w:afterAutospacing="1" w:line="360" w:lineRule="auto"/>
              <w:rPr>
                <w:rFonts w:eastAsia="Times New Roman"/>
                <w:b/>
                <w:bCs/>
                <w:sz w:val="24"/>
                <w:szCs w:val="24"/>
              </w:rPr>
            </w:pPr>
            <w:r w:rsidRPr="005B5D48">
              <w:rPr>
                <w:rFonts w:eastAsia="Times New Roman"/>
                <w:b/>
                <w:bCs/>
                <w:sz w:val="24"/>
                <w:szCs w:val="24"/>
              </w:rPr>
              <w:t>Optimization</w:t>
            </w:r>
          </w:p>
        </w:tc>
        <w:tc>
          <w:tcPr>
            <w:tcW w:w="0" w:type="auto"/>
            <w:vAlign w:val="center"/>
            <w:hideMark/>
          </w:tcPr>
          <w:p w14:paraId="67275241" w14:textId="77777777" w:rsidR="005B5D48" w:rsidRPr="005B5D48" w:rsidRDefault="005B5D48" w:rsidP="005B5D48">
            <w:pPr>
              <w:spacing w:before="100" w:beforeAutospacing="1" w:after="100" w:afterAutospacing="1" w:line="360" w:lineRule="auto"/>
              <w:rPr>
                <w:rFonts w:eastAsia="Times New Roman"/>
                <w:b/>
                <w:bCs/>
                <w:sz w:val="24"/>
                <w:szCs w:val="24"/>
              </w:rPr>
            </w:pPr>
            <w:r w:rsidRPr="005B5D48">
              <w:rPr>
                <w:rFonts w:eastAsia="Times New Roman"/>
                <w:b/>
                <w:bCs/>
                <w:sz w:val="24"/>
                <w:szCs w:val="24"/>
              </w:rPr>
              <w:t>Performance Benefit</w:t>
            </w:r>
          </w:p>
        </w:tc>
        <w:tc>
          <w:tcPr>
            <w:tcW w:w="0" w:type="auto"/>
            <w:vAlign w:val="center"/>
            <w:hideMark/>
          </w:tcPr>
          <w:p w14:paraId="6A8B717C" w14:textId="77777777" w:rsidR="005B5D48" w:rsidRPr="005B5D48" w:rsidRDefault="005B5D48" w:rsidP="005B5D48">
            <w:pPr>
              <w:spacing w:before="100" w:beforeAutospacing="1" w:after="100" w:afterAutospacing="1" w:line="360" w:lineRule="auto"/>
              <w:rPr>
                <w:rFonts w:eastAsia="Times New Roman"/>
                <w:b/>
                <w:bCs/>
                <w:sz w:val="24"/>
                <w:szCs w:val="24"/>
              </w:rPr>
            </w:pPr>
            <w:r w:rsidRPr="005B5D48">
              <w:rPr>
                <w:rFonts w:eastAsia="Times New Roman"/>
                <w:b/>
                <w:bCs/>
                <w:sz w:val="24"/>
                <w:szCs w:val="24"/>
              </w:rPr>
              <w:t>Security Consideration</w:t>
            </w:r>
          </w:p>
        </w:tc>
      </w:tr>
      <w:tr w:rsidR="005B5D48" w:rsidRPr="005B5D48" w14:paraId="15BC67A9" w14:textId="77777777">
        <w:trPr>
          <w:tblCellSpacing w:w="15" w:type="dxa"/>
        </w:trPr>
        <w:tc>
          <w:tcPr>
            <w:tcW w:w="0" w:type="auto"/>
            <w:vAlign w:val="center"/>
            <w:hideMark/>
          </w:tcPr>
          <w:p w14:paraId="0C9F398F" w14:textId="77777777" w:rsidR="005B5D48" w:rsidRPr="005B5D48" w:rsidRDefault="005B5D48" w:rsidP="005B5D48">
            <w:pPr>
              <w:spacing w:before="100" w:beforeAutospacing="1" w:after="100" w:afterAutospacing="1" w:line="360" w:lineRule="auto"/>
              <w:rPr>
                <w:rFonts w:eastAsia="Times New Roman"/>
                <w:sz w:val="24"/>
                <w:szCs w:val="24"/>
              </w:rPr>
            </w:pPr>
            <w:r w:rsidRPr="005B5D48">
              <w:rPr>
                <w:rFonts w:eastAsia="Times New Roman"/>
                <w:sz w:val="24"/>
                <w:szCs w:val="24"/>
              </w:rPr>
              <w:t>TLS session resumption</w:t>
            </w:r>
          </w:p>
        </w:tc>
        <w:tc>
          <w:tcPr>
            <w:tcW w:w="0" w:type="auto"/>
            <w:vAlign w:val="center"/>
            <w:hideMark/>
          </w:tcPr>
          <w:p w14:paraId="536FCE42" w14:textId="77777777" w:rsidR="005B5D48" w:rsidRPr="005B5D48" w:rsidRDefault="005B5D48" w:rsidP="005B5D48">
            <w:pPr>
              <w:spacing w:before="100" w:beforeAutospacing="1" w:after="100" w:afterAutospacing="1" w:line="360" w:lineRule="auto"/>
              <w:rPr>
                <w:rFonts w:eastAsia="Times New Roman"/>
                <w:sz w:val="24"/>
                <w:szCs w:val="24"/>
              </w:rPr>
            </w:pPr>
            <w:r w:rsidRPr="005B5D48">
              <w:rPr>
                <w:rFonts w:eastAsia="Times New Roman"/>
                <w:sz w:val="24"/>
                <w:szCs w:val="24"/>
              </w:rPr>
              <w:t>Reduces handshake overhead</w:t>
            </w:r>
          </w:p>
        </w:tc>
        <w:tc>
          <w:tcPr>
            <w:tcW w:w="0" w:type="auto"/>
            <w:vAlign w:val="center"/>
            <w:hideMark/>
          </w:tcPr>
          <w:p w14:paraId="0348AA5D" w14:textId="77777777" w:rsidR="005B5D48" w:rsidRPr="005B5D48" w:rsidRDefault="005B5D48" w:rsidP="005B5D48">
            <w:pPr>
              <w:spacing w:before="100" w:beforeAutospacing="1" w:after="100" w:afterAutospacing="1" w:line="360" w:lineRule="auto"/>
              <w:rPr>
                <w:rFonts w:eastAsia="Times New Roman"/>
                <w:sz w:val="24"/>
                <w:szCs w:val="24"/>
              </w:rPr>
            </w:pPr>
            <w:r w:rsidRPr="005B5D48">
              <w:rPr>
                <w:rFonts w:eastAsia="Times New Roman"/>
                <w:sz w:val="24"/>
                <w:szCs w:val="24"/>
              </w:rPr>
              <w:t>Session tickets and keys must be protected</w:t>
            </w:r>
          </w:p>
        </w:tc>
      </w:tr>
      <w:tr w:rsidR="005B5D48" w:rsidRPr="005B5D48" w14:paraId="504CD7A3" w14:textId="77777777">
        <w:trPr>
          <w:tblCellSpacing w:w="15" w:type="dxa"/>
        </w:trPr>
        <w:tc>
          <w:tcPr>
            <w:tcW w:w="0" w:type="auto"/>
            <w:vAlign w:val="center"/>
            <w:hideMark/>
          </w:tcPr>
          <w:p w14:paraId="77E188DF" w14:textId="77777777" w:rsidR="005B5D48" w:rsidRPr="005B5D48" w:rsidRDefault="005B5D48" w:rsidP="005B5D48">
            <w:pPr>
              <w:spacing w:before="100" w:beforeAutospacing="1" w:after="100" w:afterAutospacing="1" w:line="360" w:lineRule="auto"/>
              <w:rPr>
                <w:rFonts w:eastAsia="Times New Roman"/>
                <w:sz w:val="24"/>
                <w:szCs w:val="24"/>
              </w:rPr>
            </w:pPr>
            <w:r w:rsidRPr="005B5D48">
              <w:rPr>
                <w:rFonts w:eastAsia="Times New Roman"/>
                <w:sz w:val="24"/>
                <w:szCs w:val="24"/>
              </w:rPr>
              <w:t>Persistent connections</w:t>
            </w:r>
          </w:p>
        </w:tc>
        <w:tc>
          <w:tcPr>
            <w:tcW w:w="0" w:type="auto"/>
            <w:vAlign w:val="center"/>
            <w:hideMark/>
          </w:tcPr>
          <w:p w14:paraId="224CD8FC" w14:textId="77777777" w:rsidR="005B5D48" w:rsidRPr="005B5D48" w:rsidRDefault="005B5D48" w:rsidP="005B5D48">
            <w:pPr>
              <w:spacing w:before="100" w:beforeAutospacing="1" w:after="100" w:afterAutospacing="1" w:line="360" w:lineRule="auto"/>
              <w:rPr>
                <w:rFonts w:eastAsia="Times New Roman"/>
                <w:sz w:val="24"/>
                <w:szCs w:val="24"/>
              </w:rPr>
            </w:pPr>
            <w:r w:rsidRPr="005B5D48">
              <w:rPr>
                <w:rFonts w:eastAsia="Times New Roman"/>
                <w:sz w:val="24"/>
                <w:szCs w:val="24"/>
              </w:rPr>
              <w:t>Avoids repeated handshakes</w:t>
            </w:r>
          </w:p>
        </w:tc>
        <w:tc>
          <w:tcPr>
            <w:tcW w:w="0" w:type="auto"/>
            <w:vAlign w:val="center"/>
            <w:hideMark/>
          </w:tcPr>
          <w:p w14:paraId="792D0CB1" w14:textId="77777777" w:rsidR="005B5D48" w:rsidRPr="005B5D48" w:rsidRDefault="005B5D48" w:rsidP="005B5D48">
            <w:pPr>
              <w:spacing w:before="100" w:beforeAutospacing="1" w:after="100" w:afterAutospacing="1" w:line="360" w:lineRule="auto"/>
              <w:rPr>
                <w:rFonts w:eastAsia="Times New Roman"/>
                <w:sz w:val="24"/>
                <w:szCs w:val="24"/>
              </w:rPr>
            </w:pPr>
            <w:r w:rsidRPr="005B5D48">
              <w:rPr>
                <w:rFonts w:eastAsia="Times New Roman"/>
                <w:sz w:val="24"/>
                <w:szCs w:val="24"/>
              </w:rPr>
              <w:t>Connections must be managed securely</w:t>
            </w:r>
          </w:p>
        </w:tc>
      </w:tr>
      <w:tr w:rsidR="005B5D48" w:rsidRPr="005B5D48" w14:paraId="0C59C4EB" w14:textId="77777777">
        <w:trPr>
          <w:tblCellSpacing w:w="15" w:type="dxa"/>
        </w:trPr>
        <w:tc>
          <w:tcPr>
            <w:tcW w:w="0" w:type="auto"/>
            <w:vAlign w:val="center"/>
            <w:hideMark/>
          </w:tcPr>
          <w:p w14:paraId="2EF97370" w14:textId="77777777" w:rsidR="005B5D48" w:rsidRPr="005B5D48" w:rsidRDefault="005B5D48" w:rsidP="005B5D48">
            <w:pPr>
              <w:spacing w:before="100" w:beforeAutospacing="1" w:after="100" w:afterAutospacing="1" w:line="360" w:lineRule="auto"/>
              <w:rPr>
                <w:rFonts w:eastAsia="Times New Roman"/>
                <w:sz w:val="24"/>
                <w:szCs w:val="24"/>
              </w:rPr>
            </w:pPr>
            <w:r w:rsidRPr="005B5D48">
              <w:rPr>
                <w:rFonts w:eastAsia="Times New Roman"/>
                <w:sz w:val="24"/>
                <w:szCs w:val="24"/>
              </w:rPr>
              <w:t>TLS 1.3</w:t>
            </w:r>
          </w:p>
        </w:tc>
        <w:tc>
          <w:tcPr>
            <w:tcW w:w="0" w:type="auto"/>
            <w:vAlign w:val="center"/>
            <w:hideMark/>
          </w:tcPr>
          <w:p w14:paraId="32CE66C1" w14:textId="77777777" w:rsidR="005B5D48" w:rsidRPr="005B5D48" w:rsidRDefault="005B5D48" w:rsidP="005B5D48">
            <w:pPr>
              <w:spacing w:before="100" w:beforeAutospacing="1" w:after="100" w:afterAutospacing="1" w:line="360" w:lineRule="auto"/>
              <w:rPr>
                <w:rFonts w:eastAsia="Times New Roman"/>
                <w:sz w:val="24"/>
                <w:szCs w:val="24"/>
              </w:rPr>
            </w:pPr>
            <w:r w:rsidRPr="005B5D48">
              <w:rPr>
                <w:rFonts w:eastAsia="Times New Roman"/>
                <w:sz w:val="24"/>
                <w:szCs w:val="24"/>
              </w:rPr>
              <w:t>Usually requires fewer handshake round trips</w:t>
            </w:r>
          </w:p>
        </w:tc>
        <w:tc>
          <w:tcPr>
            <w:tcW w:w="0" w:type="auto"/>
            <w:vAlign w:val="center"/>
            <w:hideMark/>
          </w:tcPr>
          <w:p w14:paraId="3348D680" w14:textId="77777777" w:rsidR="005B5D48" w:rsidRPr="005B5D48" w:rsidRDefault="005B5D48" w:rsidP="005B5D48">
            <w:pPr>
              <w:spacing w:before="100" w:beforeAutospacing="1" w:after="100" w:afterAutospacing="1" w:line="360" w:lineRule="auto"/>
              <w:rPr>
                <w:rFonts w:eastAsia="Times New Roman"/>
                <w:sz w:val="24"/>
                <w:szCs w:val="24"/>
              </w:rPr>
            </w:pPr>
            <w:r w:rsidRPr="005B5D48">
              <w:rPr>
                <w:rFonts w:eastAsia="Times New Roman"/>
                <w:sz w:val="24"/>
                <w:szCs w:val="24"/>
              </w:rPr>
              <w:t>Requires compatible clients and servers</w:t>
            </w:r>
          </w:p>
        </w:tc>
      </w:tr>
      <w:tr w:rsidR="005B5D48" w:rsidRPr="005B5D48" w14:paraId="74E20074" w14:textId="77777777">
        <w:trPr>
          <w:tblCellSpacing w:w="15" w:type="dxa"/>
        </w:trPr>
        <w:tc>
          <w:tcPr>
            <w:tcW w:w="0" w:type="auto"/>
            <w:vAlign w:val="center"/>
            <w:hideMark/>
          </w:tcPr>
          <w:p w14:paraId="6AE42BBB" w14:textId="77777777" w:rsidR="005B5D48" w:rsidRPr="005B5D48" w:rsidRDefault="005B5D48" w:rsidP="005B5D48">
            <w:pPr>
              <w:spacing w:before="100" w:beforeAutospacing="1" w:after="100" w:afterAutospacing="1" w:line="360" w:lineRule="auto"/>
              <w:rPr>
                <w:rFonts w:eastAsia="Times New Roman"/>
                <w:sz w:val="24"/>
                <w:szCs w:val="24"/>
              </w:rPr>
            </w:pPr>
            <w:r w:rsidRPr="005B5D48">
              <w:rPr>
                <w:rFonts w:eastAsia="Times New Roman"/>
                <w:sz w:val="24"/>
                <w:szCs w:val="24"/>
              </w:rPr>
              <w:t>Certificate validation</w:t>
            </w:r>
          </w:p>
        </w:tc>
        <w:tc>
          <w:tcPr>
            <w:tcW w:w="0" w:type="auto"/>
            <w:vAlign w:val="center"/>
            <w:hideMark/>
          </w:tcPr>
          <w:p w14:paraId="4E6EA642" w14:textId="77777777" w:rsidR="005B5D48" w:rsidRPr="005B5D48" w:rsidRDefault="005B5D48" w:rsidP="005B5D48">
            <w:pPr>
              <w:spacing w:before="100" w:beforeAutospacing="1" w:after="100" w:afterAutospacing="1" w:line="360" w:lineRule="auto"/>
              <w:rPr>
                <w:rFonts w:eastAsia="Times New Roman"/>
                <w:sz w:val="24"/>
                <w:szCs w:val="24"/>
              </w:rPr>
            </w:pPr>
            <w:r w:rsidRPr="005B5D48">
              <w:rPr>
                <w:rFonts w:eastAsia="Times New Roman"/>
                <w:sz w:val="24"/>
                <w:szCs w:val="24"/>
              </w:rPr>
              <w:t>Prevents connections to untrusted servers</w:t>
            </w:r>
          </w:p>
        </w:tc>
        <w:tc>
          <w:tcPr>
            <w:tcW w:w="0" w:type="auto"/>
            <w:vAlign w:val="center"/>
            <w:hideMark/>
          </w:tcPr>
          <w:p w14:paraId="05ED1F9A" w14:textId="77777777" w:rsidR="005B5D48" w:rsidRPr="005B5D48" w:rsidRDefault="005B5D48" w:rsidP="005B5D48">
            <w:pPr>
              <w:spacing w:before="100" w:beforeAutospacing="1" w:after="100" w:afterAutospacing="1" w:line="360" w:lineRule="auto"/>
              <w:rPr>
                <w:rFonts w:eastAsia="Times New Roman"/>
                <w:sz w:val="24"/>
                <w:szCs w:val="24"/>
              </w:rPr>
            </w:pPr>
            <w:r w:rsidRPr="005B5D48">
              <w:rPr>
                <w:rFonts w:eastAsia="Times New Roman"/>
                <w:sz w:val="24"/>
                <w:szCs w:val="24"/>
              </w:rPr>
              <w:t>Must not be disabled to improve speed</w:t>
            </w:r>
          </w:p>
        </w:tc>
      </w:tr>
      <w:tr w:rsidR="005B5D48" w:rsidRPr="005B5D48" w14:paraId="1F46CAB0" w14:textId="77777777">
        <w:trPr>
          <w:tblCellSpacing w:w="15" w:type="dxa"/>
        </w:trPr>
        <w:tc>
          <w:tcPr>
            <w:tcW w:w="0" w:type="auto"/>
            <w:vAlign w:val="center"/>
            <w:hideMark/>
          </w:tcPr>
          <w:p w14:paraId="1D38541C" w14:textId="77777777" w:rsidR="005B5D48" w:rsidRPr="005B5D48" w:rsidRDefault="005B5D48" w:rsidP="005B5D48">
            <w:pPr>
              <w:spacing w:before="100" w:beforeAutospacing="1" w:after="100" w:afterAutospacing="1" w:line="360" w:lineRule="auto"/>
              <w:rPr>
                <w:rFonts w:eastAsia="Times New Roman"/>
                <w:sz w:val="24"/>
                <w:szCs w:val="24"/>
              </w:rPr>
            </w:pPr>
            <w:r w:rsidRPr="005B5D48">
              <w:rPr>
                <w:rFonts w:eastAsia="Times New Roman"/>
                <w:sz w:val="24"/>
                <w:szCs w:val="24"/>
              </w:rPr>
              <w:lastRenderedPageBreak/>
              <w:t>Secure cipher suites</w:t>
            </w:r>
          </w:p>
        </w:tc>
        <w:tc>
          <w:tcPr>
            <w:tcW w:w="0" w:type="auto"/>
            <w:vAlign w:val="center"/>
            <w:hideMark/>
          </w:tcPr>
          <w:p w14:paraId="14FF744A" w14:textId="77777777" w:rsidR="005B5D48" w:rsidRPr="005B5D48" w:rsidRDefault="005B5D48" w:rsidP="005B5D48">
            <w:pPr>
              <w:spacing w:before="100" w:beforeAutospacing="1" w:after="100" w:afterAutospacing="1" w:line="360" w:lineRule="auto"/>
              <w:rPr>
                <w:rFonts w:eastAsia="Times New Roman"/>
                <w:sz w:val="24"/>
                <w:szCs w:val="24"/>
              </w:rPr>
            </w:pPr>
            <w:r w:rsidRPr="005B5D48">
              <w:rPr>
                <w:rFonts w:eastAsia="Times New Roman"/>
                <w:sz w:val="24"/>
                <w:szCs w:val="24"/>
              </w:rPr>
              <w:t>Efficient, secure encryption</w:t>
            </w:r>
          </w:p>
        </w:tc>
        <w:tc>
          <w:tcPr>
            <w:tcW w:w="0" w:type="auto"/>
            <w:vAlign w:val="center"/>
            <w:hideMark/>
          </w:tcPr>
          <w:p w14:paraId="271D049D" w14:textId="77777777" w:rsidR="005B5D48" w:rsidRPr="005B5D48" w:rsidRDefault="005B5D48" w:rsidP="005B5D48">
            <w:pPr>
              <w:spacing w:before="100" w:beforeAutospacing="1" w:after="100" w:afterAutospacing="1" w:line="360" w:lineRule="auto"/>
              <w:rPr>
                <w:rFonts w:eastAsia="Times New Roman"/>
                <w:sz w:val="24"/>
                <w:szCs w:val="24"/>
              </w:rPr>
            </w:pPr>
            <w:r w:rsidRPr="005B5D48">
              <w:rPr>
                <w:rFonts w:eastAsia="Times New Roman"/>
                <w:sz w:val="24"/>
                <w:szCs w:val="24"/>
              </w:rPr>
              <w:t>Must be compatible with both endpoints</w:t>
            </w:r>
          </w:p>
        </w:tc>
      </w:tr>
    </w:tbl>
    <w:p w14:paraId="79DA78A2" w14:textId="77777777" w:rsidR="005B5D48" w:rsidRPr="005B5D48" w:rsidRDefault="005B5D48" w:rsidP="005B5D48">
      <w:pPr>
        <w:spacing w:before="100" w:beforeAutospacing="1" w:after="100" w:afterAutospacing="1" w:line="360" w:lineRule="auto"/>
        <w:rPr>
          <w:rFonts w:eastAsia="Times New Roman"/>
          <w:b/>
          <w:bCs/>
          <w:sz w:val="24"/>
          <w:szCs w:val="24"/>
        </w:rPr>
      </w:pPr>
      <w:r w:rsidRPr="005B5D48">
        <w:rPr>
          <w:rFonts w:eastAsia="Times New Roman"/>
          <w:b/>
          <w:bCs/>
          <w:sz w:val="24"/>
          <w:szCs w:val="24"/>
        </w:rPr>
        <w:t>Result</w:t>
      </w:r>
    </w:p>
    <w:p w14:paraId="4D52CF9E" w14:textId="77777777" w:rsidR="005B5D48" w:rsidRPr="005B5D48" w:rsidRDefault="005B5D48" w:rsidP="005B5D48">
      <w:pPr>
        <w:spacing w:before="100" w:beforeAutospacing="1" w:after="100" w:afterAutospacing="1" w:line="360" w:lineRule="auto"/>
        <w:rPr>
          <w:rFonts w:eastAsia="Times New Roman"/>
          <w:sz w:val="24"/>
          <w:szCs w:val="24"/>
        </w:rPr>
      </w:pPr>
      <w:r w:rsidRPr="005B5D48">
        <w:rPr>
          <w:rFonts w:eastAsia="Times New Roman"/>
          <w:sz w:val="24"/>
          <w:szCs w:val="24"/>
        </w:rPr>
        <w:t>The TLS simulation is improved by correcting certificate validation and key exchange errors and by measuring handshake performance. Session resumption and persistent connections can reduce latency while maintaining security, provided that certificate verification and secure session management remain enabled.</w:t>
      </w:r>
    </w:p>
    <w:p w14:paraId="7CF3C878" w14:textId="77777777" w:rsidR="005B5D48" w:rsidRPr="005B5D48" w:rsidRDefault="005B5D48" w:rsidP="005B5D48">
      <w:pPr>
        <w:spacing w:before="100" w:beforeAutospacing="1" w:after="100" w:afterAutospacing="1" w:line="360" w:lineRule="auto"/>
        <w:rPr>
          <w:rFonts w:eastAsia="Times New Roman"/>
          <w:sz w:val="24"/>
          <w:szCs w:val="24"/>
        </w:rPr>
      </w:pPr>
      <w:r w:rsidRPr="005B5D48">
        <w:rPr>
          <w:rFonts w:eastAsia="Times New Roman"/>
          <w:b/>
          <w:bCs/>
          <w:sz w:val="24"/>
          <w:szCs w:val="24"/>
        </w:rPr>
        <w:t>Conclusion:</w:t>
      </w:r>
      <w:r w:rsidRPr="005B5D48">
        <w:rPr>
          <w:rFonts w:eastAsia="Times New Roman"/>
          <w:sz w:val="24"/>
          <w:szCs w:val="24"/>
        </w:rPr>
        <w:t xml:space="preserve"> Both tasks demonstrate that debugging cryptographic implementations and optimizing processing techniques improve performance and reliability without unnecessarily weakening security.</w:t>
      </w:r>
    </w:p>
    <w:p w14:paraId="2B5C8945" w14:textId="77777777" w:rsidR="005B5D48" w:rsidRPr="005B5D48" w:rsidRDefault="005B5D48" w:rsidP="005B5D48">
      <w:pPr>
        <w:spacing w:before="100" w:beforeAutospacing="1" w:after="100" w:afterAutospacing="1" w:line="360" w:lineRule="auto"/>
        <w:rPr>
          <w:rFonts w:eastAsia="Times New Roman"/>
          <w:sz w:val="24"/>
          <w:szCs w:val="24"/>
          <w:lang w:val="en-US"/>
        </w:rPr>
      </w:pPr>
    </w:p>
    <w:p w14:paraId="39A35A6C" w14:textId="77777777" w:rsidR="00B6014C" w:rsidRDefault="00B80650">
      <w:pPr>
        <w:spacing w:before="280" w:after="280" w:line="240" w:lineRule="auto"/>
        <w:rPr>
          <w:rFonts w:ascii="Times New Roman" w:eastAsia="Times New Roman" w:hAnsi="Times New Roman" w:cs="Times New Roman"/>
          <w:sz w:val="24"/>
          <w:szCs w:val="24"/>
        </w:rPr>
      </w:pPr>
      <w:r>
        <w:rPr>
          <w:b/>
          <w:bCs/>
          <w:sz w:val="24"/>
          <w:szCs w:val="24"/>
        </w:rPr>
        <w:t>RUBRICS FOR CALCULATION</w:t>
      </w:r>
    </w:p>
    <w:tbl>
      <w:tblPr>
        <w:tblStyle w:val="a"/>
        <w:tblW w:w="9420" w:type="dxa"/>
        <w:tblInd w:w="-5" w:type="dxa"/>
        <w:tblLayout w:type="fixed"/>
        <w:tblLook w:val="0400" w:firstRow="0" w:lastRow="0" w:firstColumn="0" w:lastColumn="0" w:noHBand="0" w:noVBand="1"/>
      </w:tblPr>
      <w:tblGrid>
        <w:gridCol w:w="1395"/>
        <w:gridCol w:w="1275"/>
        <w:gridCol w:w="1695"/>
        <w:gridCol w:w="1680"/>
        <w:gridCol w:w="1800"/>
        <w:gridCol w:w="1575"/>
      </w:tblGrid>
      <w:tr w:rsidR="00B6014C" w14:paraId="6E7BFA4C" w14:textId="77777777">
        <w:trPr>
          <w:trHeight w:val="315"/>
        </w:trPr>
        <w:tc>
          <w:tcPr>
            <w:tcW w:w="1395" w:type="dxa"/>
            <w:tcBorders>
              <w:top w:val="single" w:sz="4" w:space="0" w:color="000000"/>
              <w:left w:val="single" w:sz="4" w:space="0" w:color="000000"/>
              <w:bottom w:val="single" w:sz="4" w:space="0" w:color="000000"/>
              <w:right w:val="single" w:sz="4" w:space="0" w:color="000000"/>
            </w:tcBorders>
            <w:vAlign w:val="center"/>
          </w:tcPr>
          <w:p w14:paraId="4AD0C470" w14:textId="77777777" w:rsidR="00B6014C" w:rsidRDefault="00B80650">
            <w:pPr>
              <w:spacing w:line="240" w:lineRule="auto"/>
              <w:jc w:val="center"/>
              <w:rPr>
                <w:b/>
                <w:bCs/>
                <w:color w:val="000000"/>
                <w:sz w:val="24"/>
                <w:szCs w:val="24"/>
              </w:rPr>
            </w:pPr>
            <w:bookmarkStart w:id="0" w:name="_heading=h.z4ttj7m4d5gc" w:colFirst="0" w:colLast="0"/>
            <w:bookmarkEnd w:id="0"/>
            <w:r>
              <w:rPr>
                <w:b/>
                <w:bCs/>
                <w:color w:val="000000"/>
                <w:sz w:val="24"/>
                <w:szCs w:val="24"/>
              </w:rPr>
              <w:t>Criteria</w:t>
            </w:r>
          </w:p>
        </w:tc>
        <w:tc>
          <w:tcPr>
            <w:tcW w:w="1275" w:type="dxa"/>
            <w:tcBorders>
              <w:top w:val="single" w:sz="4" w:space="0" w:color="000000"/>
              <w:left w:val="nil"/>
              <w:bottom w:val="single" w:sz="4" w:space="0" w:color="000000"/>
              <w:right w:val="single" w:sz="4" w:space="0" w:color="000000"/>
            </w:tcBorders>
            <w:vAlign w:val="center"/>
          </w:tcPr>
          <w:p w14:paraId="460CE969" w14:textId="77777777" w:rsidR="00B6014C" w:rsidRDefault="00B80650">
            <w:pPr>
              <w:spacing w:line="240" w:lineRule="auto"/>
              <w:jc w:val="center"/>
              <w:rPr>
                <w:b/>
                <w:bCs/>
                <w:color w:val="000000"/>
                <w:sz w:val="24"/>
                <w:szCs w:val="24"/>
              </w:rPr>
            </w:pPr>
            <w:r>
              <w:rPr>
                <w:b/>
                <w:bCs/>
                <w:color w:val="000000"/>
                <w:sz w:val="24"/>
                <w:szCs w:val="24"/>
              </w:rPr>
              <w:t>Weightage</w:t>
            </w:r>
          </w:p>
        </w:tc>
        <w:tc>
          <w:tcPr>
            <w:tcW w:w="1695" w:type="dxa"/>
            <w:tcBorders>
              <w:top w:val="single" w:sz="4" w:space="0" w:color="000000"/>
              <w:left w:val="nil"/>
              <w:bottom w:val="single" w:sz="4" w:space="0" w:color="000000"/>
              <w:right w:val="single" w:sz="4" w:space="0" w:color="000000"/>
            </w:tcBorders>
            <w:vAlign w:val="center"/>
          </w:tcPr>
          <w:p w14:paraId="78632A1F" w14:textId="77777777" w:rsidR="00B6014C" w:rsidRDefault="00B80650">
            <w:pPr>
              <w:spacing w:line="240" w:lineRule="auto"/>
              <w:jc w:val="center"/>
              <w:rPr>
                <w:b/>
                <w:bCs/>
                <w:color w:val="000000"/>
                <w:sz w:val="24"/>
                <w:szCs w:val="24"/>
              </w:rPr>
            </w:pPr>
            <w:r>
              <w:rPr>
                <w:b/>
                <w:bCs/>
                <w:color w:val="000000"/>
                <w:sz w:val="24"/>
                <w:szCs w:val="24"/>
              </w:rPr>
              <w:t>Level 4 (Exemplary)</w:t>
            </w:r>
          </w:p>
        </w:tc>
        <w:tc>
          <w:tcPr>
            <w:tcW w:w="1680" w:type="dxa"/>
            <w:tcBorders>
              <w:top w:val="single" w:sz="4" w:space="0" w:color="000000"/>
              <w:left w:val="nil"/>
              <w:bottom w:val="single" w:sz="4" w:space="0" w:color="000000"/>
              <w:right w:val="single" w:sz="4" w:space="0" w:color="000000"/>
            </w:tcBorders>
            <w:vAlign w:val="center"/>
          </w:tcPr>
          <w:p w14:paraId="0F53E452" w14:textId="77777777" w:rsidR="00B6014C" w:rsidRDefault="00B80650">
            <w:pPr>
              <w:spacing w:line="240" w:lineRule="auto"/>
              <w:jc w:val="center"/>
              <w:rPr>
                <w:b/>
                <w:bCs/>
                <w:color w:val="000000"/>
                <w:sz w:val="24"/>
                <w:szCs w:val="24"/>
              </w:rPr>
            </w:pPr>
            <w:r>
              <w:rPr>
                <w:b/>
                <w:bCs/>
                <w:color w:val="000000"/>
                <w:sz w:val="24"/>
                <w:szCs w:val="24"/>
              </w:rPr>
              <w:t>Level 3 (Proficient)</w:t>
            </w:r>
          </w:p>
        </w:tc>
        <w:tc>
          <w:tcPr>
            <w:tcW w:w="1800" w:type="dxa"/>
            <w:tcBorders>
              <w:top w:val="single" w:sz="4" w:space="0" w:color="000000"/>
              <w:left w:val="nil"/>
              <w:bottom w:val="single" w:sz="4" w:space="0" w:color="000000"/>
              <w:right w:val="single" w:sz="4" w:space="0" w:color="000000"/>
            </w:tcBorders>
            <w:vAlign w:val="center"/>
          </w:tcPr>
          <w:p w14:paraId="206AD769" w14:textId="77777777" w:rsidR="00B6014C" w:rsidRDefault="00B80650">
            <w:pPr>
              <w:spacing w:line="240" w:lineRule="auto"/>
              <w:jc w:val="center"/>
              <w:rPr>
                <w:b/>
                <w:bCs/>
                <w:color w:val="000000"/>
                <w:sz w:val="24"/>
                <w:szCs w:val="24"/>
              </w:rPr>
            </w:pPr>
            <w:r>
              <w:rPr>
                <w:b/>
                <w:bCs/>
                <w:color w:val="000000"/>
                <w:sz w:val="24"/>
                <w:szCs w:val="24"/>
              </w:rPr>
              <w:t>Level 2 (Developing)</w:t>
            </w:r>
          </w:p>
        </w:tc>
        <w:tc>
          <w:tcPr>
            <w:tcW w:w="1575" w:type="dxa"/>
            <w:tcBorders>
              <w:top w:val="single" w:sz="4" w:space="0" w:color="000000"/>
              <w:left w:val="nil"/>
              <w:bottom w:val="single" w:sz="4" w:space="0" w:color="000000"/>
              <w:right w:val="single" w:sz="4" w:space="0" w:color="000000"/>
            </w:tcBorders>
            <w:vAlign w:val="center"/>
          </w:tcPr>
          <w:p w14:paraId="3DD6A4C5" w14:textId="77777777" w:rsidR="00B6014C" w:rsidRDefault="00B80650">
            <w:pPr>
              <w:spacing w:line="240" w:lineRule="auto"/>
              <w:jc w:val="center"/>
              <w:rPr>
                <w:b/>
                <w:bCs/>
                <w:color w:val="000000"/>
                <w:sz w:val="24"/>
                <w:szCs w:val="24"/>
              </w:rPr>
            </w:pPr>
            <w:r>
              <w:rPr>
                <w:b/>
                <w:bCs/>
                <w:color w:val="000000"/>
                <w:sz w:val="24"/>
                <w:szCs w:val="24"/>
              </w:rPr>
              <w:t>Level 1 (Beginning)</w:t>
            </w:r>
          </w:p>
        </w:tc>
      </w:tr>
      <w:tr w:rsidR="00B6014C" w14:paraId="14195FFA" w14:textId="77777777">
        <w:trPr>
          <w:trHeight w:val="1035"/>
        </w:trPr>
        <w:tc>
          <w:tcPr>
            <w:tcW w:w="1395" w:type="dxa"/>
            <w:tcBorders>
              <w:top w:val="nil"/>
              <w:left w:val="single" w:sz="4" w:space="0" w:color="000000"/>
              <w:bottom w:val="single" w:sz="4" w:space="0" w:color="000000"/>
              <w:right w:val="single" w:sz="4" w:space="0" w:color="000000"/>
            </w:tcBorders>
            <w:vAlign w:val="center"/>
          </w:tcPr>
          <w:p w14:paraId="253E228F" w14:textId="77777777" w:rsidR="00B6014C" w:rsidRDefault="00B80650">
            <w:pPr>
              <w:spacing w:line="240" w:lineRule="auto"/>
              <w:jc w:val="center"/>
              <w:rPr>
                <w:color w:val="000000"/>
                <w:sz w:val="24"/>
                <w:szCs w:val="24"/>
              </w:rPr>
            </w:pPr>
            <w:r>
              <w:rPr>
                <w:color w:val="000000"/>
                <w:sz w:val="24"/>
                <w:szCs w:val="24"/>
              </w:rPr>
              <w:t>Problem Identification</w:t>
            </w:r>
          </w:p>
        </w:tc>
        <w:tc>
          <w:tcPr>
            <w:tcW w:w="1275" w:type="dxa"/>
            <w:tcBorders>
              <w:top w:val="nil"/>
              <w:left w:val="nil"/>
              <w:bottom w:val="single" w:sz="4" w:space="0" w:color="000000"/>
              <w:right w:val="single" w:sz="4" w:space="0" w:color="000000"/>
            </w:tcBorders>
            <w:vAlign w:val="center"/>
          </w:tcPr>
          <w:p w14:paraId="5BC07F9F" w14:textId="77777777" w:rsidR="00B6014C" w:rsidRDefault="00B80650">
            <w:pPr>
              <w:spacing w:line="240" w:lineRule="auto"/>
              <w:jc w:val="center"/>
              <w:rPr>
                <w:color w:val="000000"/>
                <w:sz w:val="24"/>
                <w:szCs w:val="24"/>
              </w:rPr>
            </w:pPr>
            <w:r>
              <w:rPr>
                <w:color w:val="000000"/>
                <w:sz w:val="24"/>
                <w:szCs w:val="24"/>
              </w:rPr>
              <w:t>20%</w:t>
            </w:r>
          </w:p>
        </w:tc>
        <w:tc>
          <w:tcPr>
            <w:tcW w:w="1695" w:type="dxa"/>
            <w:tcBorders>
              <w:top w:val="nil"/>
              <w:left w:val="nil"/>
              <w:bottom w:val="single" w:sz="4" w:space="0" w:color="000000"/>
              <w:right w:val="single" w:sz="4" w:space="0" w:color="000000"/>
            </w:tcBorders>
            <w:vAlign w:val="center"/>
          </w:tcPr>
          <w:p w14:paraId="02ECCF08" w14:textId="77777777" w:rsidR="00B6014C" w:rsidRDefault="00B80650">
            <w:pPr>
              <w:spacing w:line="240" w:lineRule="auto"/>
              <w:jc w:val="center"/>
              <w:rPr>
                <w:color w:val="000000"/>
                <w:sz w:val="24"/>
                <w:szCs w:val="24"/>
              </w:rPr>
            </w:pPr>
            <w:r>
              <w:rPr>
                <w:color w:val="000000"/>
                <w:sz w:val="24"/>
                <w:szCs w:val="24"/>
              </w:rPr>
              <w:t>Accurately identifies all errors and root causes with clear understanding</w:t>
            </w:r>
          </w:p>
        </w:tc>
        <w:tc>
          <w:tcPr>
            <w:tcW w:w="1680" w:type="dxa"/>
            <w:tcBorders>
              <w:top w:val="nil"/>
              <w:left w:val="nil"/>
              <w:bottom w:val="single" w:sz="4" w:space="0" w:color="000000"/>
              <w:right w:val="single" w:sz="4" w:space="0" w:color="000000"/>
            </w:tcBorders>
            <w:vAlign w:val="center"/>
          </w:tcPr>
          <w:p w14:paraId="51CF1855" w14:textId="77777777" w:rsidR="00B6014C" w:rsidRDefault="00B80650">
            <w:pPr>
              <w:spacing w:line="240" w:lineRule="auto"/>
              <w:jc w:val="center"/>
              <w:rPr>
                <w:color w:val="000000"/>
                <w:sz w:val="24"/>
                <w:szCs w:val="24"/>
              </w:rPr>
            </w:pPr>
            <w:r>
              <w:rPr>
                <w:color w:val="000000"/>
                <w:sz w:val="24"/>
                <w:szCs w:val="24"/>
              </w:rPr>
              <w:t>Identifies most errors with minor gaps</w:t>
            </w:r>
          </w:p>
        </w:tc>
        <w:tc>
          <w:tcPr>
            <w:tcW w:w="1800" w:type="dxa"/>
            <w:tcBorders>
              <w:top w:val="nil"/>
              <w:left w:val="nil"/>
              <w:bottom w:val="single" w:sz="4" w:space="0" w:color="000000"/>
              <w:right w:val="single" w:sz="4" w:space="0" w:color="000000"/>
            </w:tcBorders>
            <w:vAlign w:val="center"/>
          </w:tcPr>
          <w:p w14:paraId="10E55817" w14:textId="77777777" w:rsidR="00B6014C" w:rsidRDefault="00B80650">
            <w:pPr>
              <w:spacing w:line="240" w:lineRule="auto"/>
              <w:jc w:val="center"/>
              <w:rPr>
                <w:color w:val="000000"/>
                <w:sz w:val="24"/>
                <w:szCs w:val="24"/>
              </w:rPr>
            </w:pPr>
            <w:r>
              <w:rPr>
                <w:color w:val="000000"/>
                <w:sz w:val="24"/>
                <w:szCs w:val="24"/>
              </w:rPr>
              <w:t>Identifies some errors but misses key issues</w:t>
            </w:r>
          </w:p>
        </w:tc>
        <w:tc>
          <w:tcPr>
            <w:tcW w:w="1575" w:type="dxa"/>
            <w:tcBorders>
              <w:top w:val="nil"/>
              <w:left w:val="nil"/>
              <w:bottom w:val="single" w:sz="4" w:space="0" w:color="000000"/>
              <w:right w:val="single" w:sz="4" w:space="0" w:color="000000"/>
            </w:tcBorders>
            <w:vAlign w:val="center"/>
          </w:tcPr>
          <w:p w14:paraId="4971215A" w14:textId="77777777" w:rsidR="00B6014C" w:rsidRDefault="00B80650">
            <w:pPr>
              <w:spacing w:line="240" w:lineRule="auto"/>
              <w:jc w:val="center"/>
              <w:rPr>
                <w:color w:val="000000"/>
                <w:sz w:val="24"/>
                <w:szCs w:val="24"/>
              </w:rPr>
            </w:pPr>
            <w:r>
              <w:rPr>
                <w:color w:val="000000"/>
                <w:sz w:val="24"/>
                <w:szCs w:val="24"/>
              </w:rPr>
              <w:t>Unable to identify errors correctly</w:t>
            </w:r>
          </w:p>
        </w:tc>
      </w:tr>
      <w:tr w:rsidR="00B6014C" w14:paraId="20BBD9C6" w14:textId="77777777">
        <w:trPr>
          <w:trHeight w:val="1200"/>
        </w:trPr>
        <w:tc>
          <w:tcPr>
            <w:tcW w:w="1395" w:type="dxa"/>
            <w:tcBorders>
              <w:top w:val="nil"/>
              <w:left w:val="single" w:sz="4" w:space="0" w:color="000000"/>
              <w:bottom w:val="single" w:sz="4" w:space="0" w:color="000000"/>
              <w:right w:val="single" w:sz="4" w:space="0" w:color="000000"/>
            </w:tcBorders>
            <w:vAlign w:val="center"/>
          </w:tcPr>
          <w:p w14:paraId="2C83AAFA" w14:textId="77777777" w:rsidR="00B6014C" w:rsidRDefault="00B80650">
            <w:pPr>
              <w:spacing w:line="240" w:lineRule="auto"/>
              <w:jc w:val="center"/>
              <w:rPr>
                <w:color w:val="000000"/>
                <w:sz w:val="24"/>
                <w:szCs w:val="24"/>
              </w:rPr>
            </w:pPr>
            <w:r>
              <w:rPr>
                <w:color w:val="000000"/>
                <w:sz w:val="24"/>
                <w:szCs w:val="24"/>
              </w:rPr>
              <w:t>Debugging</w:t>
            </w:r>
          </w:p>
        </w:tc>
        <w:tc>
          <w:tcPr>
            <w:tcW w:w="1275" w:type="dxa"/>
            <w:tcBorders>
              <w:top w:val="nil"/>
              <w:left w:val="nil"/>
              <w:bottom w:val="single" w:sz="4" w:space="0" w:color="000000"/>
              <w:right w:val="single" w:sz="4" w:space="0" w:color="000000"/>
            </w:tcBorders>
            <w:vAlign w:val="center"/>
          </w:tcPr>
          <w:p w14:paraId="5242F24A" w14:textId="77777777" w:rsidR="00B6014C" w:rsidRDefault="00B80650">
            <w:pPr>
              <w:spacing w:line="240" w:lineRule="auto"/>
              <w:jc w:val="center"/>
              <w:rPr>
                <w:color w:val="000000"/>
                <w:sz w:val="24"/>
                <w:szCs w:val="24"/>
              </w:rPr>
            </w:pPr>
            <w:r>
              <w:rPr>
                <w:color w:val="000000"/>
                <w:sz w:val="24"/>
                <w:szCs w:val="24"/>
              </w:rPr>
              <w:t>25%</w:t>
            </w:r>
          </w:p>
        </w:tc>
        <w:tc>
          <w:tcPr>
            <w:tcW w:w="1695" w:type="dxa"/>
            <w:tcBorders>
              <w:top w:val="nil"/>
              <w:left w:val="nil"/>
              <w:bottom w:val="single" w:sz="4" w:space="0" w:color="000000"/>
              <w:right w:val="single" w:sz="4" w:space="0" w:color="000000"/>
            </w:tcBorders>
            <w:vAlign w:val="center"/>
          </w:tcPr>
          <w:p w14:paraId="6D55E6EF" w14:textId="77777777" w:rsidR="00B6014C" w:rsidRDefault="00B80650">
            <w:pPr>
              <w:spacing w:line="240" w:lineRule="auto"/>
              <w:jc w:val="center"/>
              <w:rPr>
                <w:color w:val="000000"/>
                <w:sz w:val="24"/>
                <w:szCs w:val="24"/>
              </w:rPr>
            </w:pPr>
            <w:r>
              <w:rPr>
                <w:color w:val="000000"/>
                <w:sz w:val="24"/>
                <w:szCs w:val="24"/>
              </w:rPr>
              <w:t>Applies systematic debugging techniques effectively to resolve issues</w:t>
            </w:r>
          </w:p>
        </w:tc>
        <w:tc>
          <w:tcPr>
            <w:tcW w:w="1680" w:type="dxa"/>
            <w:tcBorders>
              <w:top w:val="nil"/>
              <w:left w:val="nil"/>
              <w:bottom w:val="single" w:sz="4" w:space="0" w:color="000000"/>
              <w:right w:val="single" w:sz="4" w:space="0" w:color="000000"/>
            </w:tcBorders>
            <w:vAlign w:val="center"/>
          </w:tcPr>
          <w:p w14:paraId="138947CD" w14:textId="77777777" w:rsidR="00B6014C" w:rsidRDefault="00B80650">
            <w:pPr>
              <w:spacing w:line="240" w:lineRule="auto"/>
              <w:jc w:val="center"/>
              <w:rPr>
                <w:color w:val="000000"/>
                <w:sz w:val="24"/>
                <w:szCs w:val="24"/>
              </w:rPr>
            </w:pPr>
            <w:r>
              <w:rPr>
                <w:color w:val="000000"/>
                <w:sz w:val="24"/>
                <w:szCs w:val="24"/>
              </w:rPr>
              <w:t>Uses appropriate debugging methods with minor errors</w:t>
            </w:r>
          </w:p>
        </w:tc>
        <w:tc>
          <w:tcPr>
            <w:tcW w:w="1800" w:type="dxa"/>
            <w:tcBorders>
              <w:top w:val="nil"/>
              <w:left w:val="nil"/>
              <w:bottom w:val="single" w:sz="4" w:space="0" w:color="000000"/>
              <w:right w:val="single" w:sz="4" w:space="0" w:color="000000"/>
            </w:tcBorders>
            <w:vAlign w:val="center"/>
          </w:tcPr>
          <w:p w14:paraId="14944962" w14:textId="77777777" w:rsidR="00B6014C" w:rsidRDefault="00B80650">
            <w:pPr>
              <w:spacing w:line="240" w:lineRule="auto"/>
              <w:jc w:val="center"/>
              <w:rPr>
                <w:color w:val="000000"/>
                <w:sz w:val="24"/>
                <w:szCs w:val="24"/>
              </w:rPr>
            </w:pPr>
            <w:r>
              <w:rPr>
                <w:color w:val="000000"/>
                <w:sz w:val="24"/>
                <w:szCs w:val="24"/>
              </w:rPr>
              <w:t>Limited debugging approach; requires guidance</w:t>
            </w:r>
          </w:p>
        </w:tc>
        <w:tc>
          <w:tcPr>
            <w:tcW w:w="1575" w:type="dxa"/>
            <w:tcBorders>
              <w:top w:val="nil"/>
              <w:left w:val="nil"/>
              <w:bottom w:val="single" w:sz="4" w:space="0" w:color="000000"/>
              <w:right w:val="single" w:sz="4" w:space="0" w:color="000000"/>
            </w:tcBorders>
            <w:vAlign w:val="center"/>
          </w:tcPr>
          <w:p w14:paraId="17CFFA23" w14:textId="77777777" w:rsidR="00B6014C" w:rsidRDefault="00B80650">
            <w:pPr>
              <w:spacing w:line="240" w:lineRule="auto"/>
              <w:jc w:val="center"/>
              <w:rPr>
                <w:color w:val="000000"/>
                <w:sz w:val="24"/>
                <w:szCs w:val="24"/>
              </w:rPr>
            </w:pPr>
            <w:r>
              <w:rPr>
                <w:color w:val="000000"/>
                <w:sz w:val="24"/>
                <w:szCs w:val="24"/>
              </w:rPr>
              <w:t>Unable to debug or resolve issues</w:t>
            </w:r>
          </w:p>
        </w:tc>
      </w:tr>
      <w:tr w:rsidR="00B6014C" w14:paraId="5E04EE47" w14:textId="77777777">
        <w:trPr>
          <w:trHeight w:val="1440"/>
        </w:trPr>
        <w:tc>
          <w:tcPr>
            <w:tcW w:w="1395" w:type="dxa"/>
            <w:tcBorders>
              <w:top w:val="nil"/>
              <w:left w:val="single" w:sz="4" w:space="0" w:color="000000"/>
              <w:bottom w:val="single" w:sz="4" w:space="0" w:color="000000"/>
              <w:right w:val="single" w:sz="4" w:space="0" w:color="000000"/>
            </w:tcBorders>
            <w:vAlign w:val="center"/>
          </w:tcPr>
          <w:p w14:paraId="619E383A" w14:textId="77777777" w:rsidR="00B6014C" w:rsidRDefault="00B80650">
            <w:pPr>
              <w:spacing w:line="240" w:lineRule="auto"/>
              <w:jc w:val="center"/>
              <w:rPr>
                <w:color w:val="000000"/>
                <w:sz w:val="24"/>
                <w:szCs w:val="24"/>
              </w:rPr>
            </w:pPr>
            <w:r>
              <w:rPr>
                <w:color w:val="000000"/>
                <w:sz w:val="24"/>
                <w:szCs w:val="24"/>
              </w:rPr>
              <w:t>Optimization</w:t>
            </w:r>
          </w:p>
        </w:tc>
        <w:tc>
          <w:tcPr>
            <w:tcW w:w="1275" w:type="dxa"/>
            <w:tcBorders>
              <w:top w:val="nil"/>
              <w:left w:val="nil"/>
              <w:bottom w:val="single" w:sz="4" w:space="0" w:color="000000"/>
              <w:right w:val="single" w:sz="4" w:space="0" w:color="000000"/>
            </w:tcBorders>
            <w:vAlign w:val="center"/>
          </w:tcPr>
          <w:p w14:paraId="0DDFE4DC" w14:textId="77777777" w:rsidR="00B6014C" w:rsidRDefault="00B80650">
            <w:pPr>
              <w:spacing w:line="240" w:lineRule="auto"/>
              <w:jc w:val="center"/>
              <w:rPr>
                <w:color w:val="000000"/>
                <w:sz w:val="24"/>
                <w:szCs w:val="24"/>
              </w:rPr>
            </w:pPr>
            <w:r>
              <w:rPr>
                <w:color w:val="000000"/>
                <w:sz w:val="24"/>
                <w:szCs w:val="24"/>
              </w:rPr>
              <w:t>20%</w:t>
            </w:r>
          </w:p>
        </w:tc>
        <w:tc>
          <w:tcPr>
            <w:tcW w:w="1695" w:type="dxa"/>
            <w:tcBorders>
              <w:top w:val="nil"/>
              <w:left w:val="nil"/>
              <w:bottom w:val="single" w:sz="4" w:space="0" w:color="000000"/>
              <w:right w:val="single" w:sz="4" w:space="0" w:color="000000"/>
            </w:tcBorders>
            <w:vAlign w:val="center"/>
          </w:tcPr>
          <w:p w14:paraId="615B92F4" w14:textId="77777777" w:rsidR="00B6014C" w:rsidRDefault="00B80650">
            <w:pPr>
              <w:spacing w:line="240" w:lineRule="auto"/>
              <w:jc w:val="center"/>
              <w:rPr>
                <w:color w:val="000000"/>
                <w:sz w:val="24"/>
                <w:szCs w:val="24"/>
              </w:rPr>
            </w:pPr>
            <w:r>
              <w:rPr>
                <w:color w:val="000000"/>
                <w:sz w:val="24"/>
                <w:szCs w:val="24"/>
              </w:rPr>
              <w:t xml:space="preserve">Optimizes code by significantly improving time complexity using </w:t>
            </w:r>
            <w:r>
              <w:rPr>
                <w:color w:val="000000"/>
                <w:sz w:val="24"/>
                <w:szCs w:val="24"/>
              </w:rPr>
              <w:lastRenderedPageBreak/>
              <w:t>efficient algorithms</w:t>
            </w:r>
          </w:p>
        </w:tc>
        <w:tc>
          <w:tcPr>
            <w:tcW w:w="1680" w:type="dxa"/>
            <w:tcBorders>
              <w:top w:val="nil"/>
              <w:left w:val="nil"/>
              <w:bottom w:val="single" w:sz="4" w:space="0" w:color="000000"/>
              <w:right w:val="single" w:sz="4" w:space="0" w:color="000000"/>
            </w:tcBorders>
            <w:vAlign w:val="center"/>
          </w:tcPr>
          <w:p w14:paraId="11217BFA" w14:textId="77777777" w:rsidR="00B6014C" w:rsidRDefault="00B80650">
            <w:pPr>
              <w:spacing w:line="240" w:lineRule="auto"/>
              <w:jc w:val="center"/>
              <w:rPr>
                <w:color w:val="000000"/>
                <w:sz w:val="24"/>
                <w:szCs w:val="24"/>
              </w:rPr>
            </w:pPr>
            <w:r>
              <w:rPr>
                <w:color w:val="000000"/>
                <w:sz w:val="24"/>
                <w:szCs w:val="24"/>
              </w:rPr>
              <w:lastRenderedPageBreak/>
              <w:t>Improves time complexity with minor gaps in efficiency</w:t>
            </w:r>
          </w:p>
        </w:tc>
        <w:tc>
          <w:tcPr>
            <w:tcW w:w="1800" w:type="dxa"/>
            <w:tcBorders>
              <w:top w:val="nil"/>
              <w:left w:val="nil"/>
              <w:bottom w:val="single" w:sz="4" w:space="0" w:color="000000"/>
              <w:right w:val="single" w:sz="4" w:space="0" w:color="000000"/>
            </w:tcBorders>
            <w:vAlign w:val="center"/>
          </w:tcPr>
          <w:p w14:paraId="4C9DD76C" w14:textId="77777777" w:rsidR="00B6014C" w:rsidRDefault="00B80650">
            <w:pPr>
              <w:spacing w:line="240" w:lineRule="auto"/>
              <w:jc w:val="center"/>
              <w:rPr>
                <w:color w:val="000000"/>
                <w:sz w:val="24"/>
                <w:szCs w:val="24"/>
              </w:rPr>
            </w:pPr>
            <w:r>
              <w:rPr>
                <w:color w:val="000000"/>
                <w:sz w:val="24"/>
                <w:szCs w:val="24"/>
              </w:rPr>
              <w:t>Limited improvement in time complexity</w:t>
            </w:r>
          </w:p>
        </w:tc>
        <w:tc>
          <w:tcPr>
            <w:tcW w:w="1575" w:type="dxa"/>
            <w:tcBorders>
              <w:top w:val="nil"/>
              <w:left w:val="nil"/>
              <w:bottom w:val="single" w:sz="4" w:space="0" w:color="000000"/>
              <w:right w:val="single" w:sz="4" w:space="0" w:color="000000"/>
            </w:tcBorders>
            <w:vAlign w:val="center"/>
          </w:tcPr>
          <w:p w14:paraId="5E5E2D83" w14:textId="77777777" w:rsidR="00B6014C" w:rsidRDefault="00B80650">
            <w:pPr>
              <w:spacing w:line="240" w:lineRule="auto"/>
              <w:jc w:val="center"/>
              <w:rPr>
                <w:color w:val="000000"/>
                <w:sz w:val="24"/>
                <w:szCs w:val="24"/>
              </w:rPr>
            </w:pPr>
            <w:r>
              <w:rPr>
                <w:color w:val="000000"/>
                <w:sz w:val="24"/>
                <w:szCs w:val="24"/>
              </w:rPr>
              <w:t>No improvement; inefficient approach retained</w:t>
            </w:r>
          </w:p>
        </w:tc>
      </w:tr>
      <w:tr w:rsidR="00B6014C" w14:paraId="1B9195D8" w14:textId="77777777">
        <w:trPr>
          <w:trHeight w:val="1140"/>
        </w:trPr>
        <w:tc>
          <w:tcPr>
            <w:tcW w:w="1395" w:type="dxa"/>
            <w:tcBorders>
              <w:top w:val="nil"/>
              <w:left w:val="single" w:sz="4" w:space="0" w:color="000000"/>
              <w:bottom w:val="single" w:sz="4" w:space="0" w:color="000000"/>
              <w:right w:val="single" w:sz="4" w:space="0" w:color="000000"/>
            </w:tcBorders>
            <w:vAlign w:val="center"/>
          </w:tcPr>
          <w:p w14:paraId="7E360503" w14:textId="77777777" w:rsidR="00B6014C" w:rsidRDefault="00B80650">
            <w:pPr>
              <w:spacing w:line="240" w:lineRule="auto"/>
              <w:jc w:val="center"/>
              <w:rPr>
                <w:color w:val="000000"/>
                <w:sz w:val="24"/>
                <w:szCs w:val="24"/>
              </w:rPr>
            </w:pPr>
            <w:r>
              <w:rPr>
                <w:color w:val="000000"/>
                <w:sz w:val="24"/>
                <w:szCs w:val="24"/>
              </w:rPr>
              <w:t>Analysis</w:t>
            </w:r>
          </w:p>
        </w:tc>
        <w:tc>
          <w:tcPr>
            <w:tcW w:w="1275" w:type="dxa"/>
            <w:tcBorders>
              <w:top w:val="nil"/>
              <w:left w:val="nil"/>
              <w:bottom w:val="single" w:sz="4" w:space="0" w:color="000000"/>
              <w:right w:val="single" w:sz="4" w:space="0" w:color="000000"/>
            </w:tcBorders>
            <w:vAlign w:val="center"/>
          </w:tcPr>
          <w:p w14:paraId="796B4184" w14:textId="77777777" w:rsidR="00B6014C" w:rsidRDefault="00B80650">
            <w:pPr>
              <w:spacing w:line="240" w:lineRule="auto"/>
              <w:jc w:val="center"/>
              <w:rPr>
                <w:color w:val="000000"/>
                <w:sz w:val="24"/>
                <w:szCs w:val="24"/>
              </w:rPr>
            </w:pPr>
            <w:r>
              <w:rPr>
                <w:color w:val="000000"/>
                <w:sz w:val="24"/>
                <w:szCs w:val="24"/>
              </w:rPr>
              <w:t>20%</w:t>
            </w:r>
          </w:p>
        </w:tc>
        <w:tc>
          <w:tcPr>
            <w:tcW w:w="1695" w:type="dxa"/>
            <w:tcBorders>
              <w:top w:val="nil"/>
              <w:left w:val="nil"/>
              <w:bottom w:val="single" w:sz="4" w:space="0" w:color="000000"/>
              <w:right w:val="single" w:sz="4" w:space="0" w:color="000000"/>
            </w:tcBorders>
            <w:vAlign w:val="center"/>
          </w:tcPr>
          <w:p w14:paraId="22BD67DB" w14:textId="77777777" w:rsidR="00B6014C" w:rsidRDefault="00B80650">
            <w:pPr>
              <w:spacing w:line="240" w:lineRule="auto"/>
              <w:jc w:val="center"/>
              <w:rPr>
                <w:color w:val="000000"/>
                <w:sz w:val="24"/>
                <w:szCs w:val="24"/>
              </w:rPr>
            </w:pPr>
            <w:r>
              <w:rPr>
                <w:color w:val="000000"/>
                <w:sz w:val="24"/>
                <w:szCs w:val="24"/>
              </w:rPr>
              <w:t>Demonstrates strong logical reasoning and clear justification of solutions</w:t>
            </w:r>
          </w:p>
        </w:tc>
        <w:tc>
          <w:tcPr>
            <w:tcW w:w="1680" w:type="dxa"/>
            <w:tcBorders>
              <w:top w:val="nil"/>
              <w:left w:val="nil"/>
              <w:bottom w:val="single" w:sz="4" w:space="0" w:color="000000"/>
              <w:right w:val="single" w:sz="4" w:space="0" w:color="000000"/>
            </w:tcBorders>
            <w:vAlign w:val="center"/>
          </w:tcPr>
          <w:p w14:paraId="5745FC9F" w14:textId="77777777" w:rsidR="00B6014C" w:rsidRDefault="00B80650">
            <w:pPr>
              <w:spacing w:line="240" w:lineRule="auto"/>
              <w:jc w:val="center"/>
              <w:rPr>
                <w:color w:val="000000"/>
                <w:sz w:val="24"/>
                <w:szCs w:val="24"/>
              </w:rPr>
            </w:pPr>
            <w:r>
              <w:rPr>
                <w:color w:val="000000"/>
                <w:sz w:val="24"/>
                <w:szCs w:val="24"/>
              </w:rPr>
              <w:t>Shows reasonable analysis with some justification</w:t>
            </w:r>
          </w:p>
        </w:tc>
        <w:tc>
          <w:tcPr>
            <w:tcW w:w="1800" w:type="dxa"/>
            <w:tcBorders>
              <w:top w:val="nil"/>
              <w:left w:val="nil"/>
              <w:bottom w:val="single" w:sz="4" w:space="0" w:color="000000"/>
              <w:right w:val="single" w:sz="4" w:space="0" w:color="000000"/>
            </w:tcBorders>
            <w:vAlign w:val="center"/>
          </w:tcPr>
          <w:p w14:paraId="32F94537" w14:textId="77777777" w:rsidR="00B6014C" w:rsidRDefault="00B80650">
            <w:pPr>
              <w:spacing w:line="240" w:lineRule="auto"/>
              <w:jc w:val="center"/>
              <w:rPr>
                <w:color w:val="000000"/>
                <w:sz w:val="24"/>
                <w:szCs w:val="24"/>
              </w:rPr>
            </w:pPr>
            <w:r>
              <w:rPr>
                <w:color w:val="000000"/>
                <w:sz w:val="24"/>
                <w:szCs w:val="24"/>
              </w:rPr>
              <w:t>Limited analysis; weak reasoning</w:t>
            </w:r>
          </w:p>
        </w:tc>
        <w:tc>
          <w:tcPr>
            <w:tcW w:w="1575" w:type="dxa"/>
            <w:tcBorders>
              <w:top w:val="nil"/>
              <w:left w:val="nil"/>
              <w:bottom w:val="single" w:sz="4" w:space="0" w:color="000000"/>
              <w:right w:val="single" w:sz="4" w:space="0" w:color="000000"/>
            </w:tcBorders>
            <w:vAlign w:val="center"/>
          </w:tcPr>
          <w:p w14:paraId="1FE12693" w14:textId="77777777" w:rsidR="00B6014C" w:rsidRDefault="00B80650">
            <w:pPr>
              <w:spacing w:line="240" w:lineRule="auto"/>
              <w:jc w:val="center"/>
              <w:rPr>
                <w:color w:val="000000"/>
                <w:sz w:val="24"/>
                <w:szCs w:val="24"/>
              </w:rPr>
            </w:pPr>
            <w:r>
              <w:rPr>
                <w:color w:val="000000"/>
                <w:sz w:val="24"/>
                <w:szCs w:val="24"/>
              </w:rPr>
              <w:t>No analytical reasoning demonstrated</w:t>
            </w:r>
          </w:p>
        </w:tc>
      </w:tr>
      <w:tr w:rsidR="00B6014C" w14:paraId="3C8202C3" w14:textId="77777777">
        <w:trPr>
          <w:trHeight w:val="1050"/>
        </w:trPr>
        <w:tc>
          <w:tcPr>
            <w:tcW w:w="1395" w:type="dxa"/>
            <w:tcBorders>
              <w:top w:val="nil"/>
              <w:left w:val="single" w:sz="4" w:space="0" w:color="000000"/>
              <w:bottom w:val="single" w:sz="4" w:space="0" w:color="000000"/>
              <w:right w:val="single" w:sz="4" w:space="0" w:color="000000"/>
            </w:tcBorders>
            <w:vAlign w:val="center"/>
          </w:tcPr>
          <w:p w14:paraId="3B2E3B0A" w14:textId="77777777" w:rsidR="00B6014C" w:rsidRDefault="00B80650">
            <w:pPr>
              <w:spacing w:line="240" w:lineRule="auto"/>
              <w:jc w:val="center"/>
              <w:rPr>
                <w:color w:val="000000"/>
                <w:sz w:val="24"/>
                <w:szCs w:val="24"/>
              </w:rPr>
            </w:pPr>
            <w:r>
              <w:rPr>
                <w:color w:val="000000"/>
                <w:sz w:val="24"/>
                <w:szCs w:val="24"/>
              </w:rPr>
              <w:t>Code Quality</w:t>
            </w:r>
          </w:p>
        </w:tc>
        <w:tc>
          <w:tcPr>
            <w:tcW w:w="1275" w:type="dxa"/>
            <w:tcBorders>
              <w:top w:val="nil"/>
              <w:left w:val="nil"/>
              <w:bottom w:val="single" w:sz="4" w:space="0" w:color="000000"/>
              <w:right w:val="single" w:sz="4" w:space="0" w:color="000000"/>
            </w:tcBorders>
            <w:vAlign w:val="center"/>
          </w:tcPr>
          <w:p w14:paraId="779BB19E" w14:textId="77777777" w:rsidR="00B6014C" w:rsidRDefault="00B80650">
            <w:pPr>
              <w:spacing w:line="240" w:lineRule="auto"/>
              <w:jc w:val="center"/>
              <w:rPr>
                <w:color w:val="000000"/>
                <w:sz w:val="24"/>
                <w:szCs w:val="24"/>
              </w:rPr>
            </w:pPr>
            <w:r>
              <w:rPr>
                <w:color w:val="000000"/>
                <w:sz w:val="24"/>
                <w:szCs w:val="24"/>
              </w:rPr>
              <w:t>15%</w:t>
            </w:r>
          </w:p>
        </w:tc>
        <w:tc>
          <w:tcPr>
            <w:tcW w:w="1695" w:type="dxa"/>
            <w:tcBorders>
              <w:top w:val="nil"/>
              <w:left w:val="nil"/>
              <w:bottom w:val="single" w:sz="4" w:space="0" w:color="000000"/>
              <w:right w:val="single" w:sz="4" w:space="0" w:color="000000"/>
            </w:tcBorders>
            <w:vAlign w:val="center"/>
          </w:tcPr>
          <w:p w14:paraId="2AF9E313" w14:textId="77777777" w:rsidR="00B6014C" w:rsidRDefault="00B80650">
            <w:pPr>
              <w:spacing w:line="240" w:lineRule="auto"/>
              <w:jc w:val="center"/>
              <w:rPr>
                <w:color w:val="000000"/>
                <w:sz w:val="24"/>
                <w:szCs w:val="24"/>
              </w:rPr>
            </w:pPr>
            <w:r>
              <w:rPr>
                <w:color w:val="000000"/>
                <w:sz w:val="24"/>
                <w:szCs w:val="24"/>
              </w:rPr>
              <w:t>Produces clean, well-structured code with proper comments and documentation</w:t>
            </w:r>
          </w:p>
        </w:tc>
        <w:tc>
          <w:tcPr>
            <w:tcW w:w="1680" w:type="dxa"/>
            <w:tcBorders>
              <w:top w:val="nil"/>
              <w:left w:val="nil"/>
              <w:bottom w:val="single" w:sz="4" w:space="0" w:color="000000"/>
              <w:right w:val="single" w:sz="4" w:space="0" w:color="000000"/>
            </w:tcBorders>
            <w:vAlign w:val="center"/>
          </w:tcPr>
          <w:p w14:paraId="4F89204D" w14:textId="77777777" w:rsidR="00B6014C" w:rsidRDefault="00B80650">
            <w:pPr>
              <w:spacing w:line="240" w:lineRule="auto"/>
              <w:jc w:val="center"/>
              <w:rPr>
                <w:color w:val="000000"/>
                <w:sz w:val="24"/>
                <w:szCs w:val="24"/>
              </w:rPr>
            </w:pPr>
            <w:r>
              <w:rPr>
                <w:color w:val="000000"/>
                <w:sz w:val="24"/>
                <w:szCs w:val="24"/>
              </w:rPr>
              <w:t>Code is mostly clear with minor documentation gaps</w:t>
            </w:r>
          </w:p>
        </w:tc>
        <w:tc>
          <w:tcPr>
            <w:tcW w:w="1800" w:type="dxa"/>
            <w:tcBorders>
              <w:top w:val="nil"/>
              <w:left w:val="nil"/>
              <w:bottom w:val="single" w:sz="4" w:space="0" w:color="000000"/>
              <w:right w:val="single" w:sz="4" w:space="0" w:color="000000"/>
            </w:tcBorders>
            <w:vAlign w:val="center"/>
          </w:tcPr>
          <w:p w14:paraId="5AA8FFFD" w14:textId="77777777" w:rsidR="00B6014C" w:rsidRDefault="00B80650">
            <w:pPr>
              <w:spacing w:line="240" w:lineRule="auto"/>
              <w:jc w:val="center"/>
              <w:rPr>
                <w:color w:val="000000"/>
                <w:sz w:val="24"/>
                <w:szCs w:val="24"/>
              </w:rPr>
            </w:pPr>
            <w:r>
              <w:rPr>
                <w:color w:val="000000"/>
                <w:sz w:val="24"/>
                <w:szCs w:val="24"/>
              </w:rPr>
              <w:t>Code lacks structure and proper documentation</w:t>
            </w:r>
          </w:p>
        </w:tc>
        <w:tc>
          <w:tcPr>
            <w:tcW w:w="1575" w:type="dxa"/>
            <w:tcBorders>
              <w:top w:val="nil"/>
              <w:left w:val="nil"/>
              <w:bottom w:val="single" w:sz="4" w:space="0" w:color="000000"/>
              <w:right w:val="single" w:sz="4" w:space="0" w:color="000000"/>
            </w:tcBorders>
            <w:vAlign w:val="center"/>
          </w:tcPr>
          <w:p w14:paraId="20717AD5" w14:textId="77777777" w:rsidR="00B6014C" w:rsidRDefault="00B80650">
            <w:pPr>
              <w:spacing w:line="240" w:lineRule="auto"/>
              <w:jc w:val="center"/>
              <w:rPr>
                <w:color w:val="000000"/>
                <w:sz w:val="24"/>
                <w:szCs w:val="24"/>
              </w:rPr>
            </w:pPr>
            <w:r>
              <w:rPr>
                <w:color w:val="000000"/>
                <w:sz w:val="24"/>
                <w:szCs w:val="24"/>
              </w:rPr>
              <w:t>Poorly written code with no documentation</w:t>
            </w:r>
          </w:p>
        </w:tc>
      </w:tr>
    </w:tbl>
    <w:p w14:paraId="62B0D452" w14:textId="77777777" w:rsidR="00B6014C" w:rsidRDefault="00B6014C">
      <w:pPr>
        <w:pBdr>
          <w:top w:val="nil"/>
          <w:left w:val="nil"/>
          <w:bottom w:val="nil"/>
          <w:right w:val="nil"/>
          <w:between w:val="nil"/>
        </w:pBdr>
        <w:ind w:left="720"/>
        <w:rPr>
          <w:b/>
          <w:bCs/>
          <w:color w:val="000000"/>
          <w:sz w:val="24"/>
          <w:szCs w:val="24"/>
        </w:rPr>
      </w:pPr>
    </w:p>
    <w:p w14:paraId="34CE33B1" w14:textId="77777777" w:rsidR="00B6014C" w:rsidRDefault="00B6014C">
      <w:pPr>
        <w:spacing w:before="280" w:after="280" w:line="240" w:lineRule="auto"/>
        <w:rPr>
          <w:rFonts w:ascii="Times New Roman" w:eastAsia="Times New Roman" w:hAnsi="Times New Roman" w:cs="Times New Roman"/>
          <w:sz w:val="24"/>
          <w:szCs w:val="24"/>
        </w:rPr>
      </w:pPr>
    </w:p>
    <w:p w14:paraId="65A1E856" w14:textId="77777777" w:rsidR="00B6014C" w:rsidRDefault="00B6014C">
      <w:pPr>
        <w:spacing w:before="280" w:after="280" w:line="240" w:lineRule="auto"/>
        <w:rPr>
          <w:rFonts w:ascii="Times New Roman" w:eastAsia="Times New Roman" w:hAnsi="Times New Roman" w:cs="Times New Roman"/>
          <w:sz w:val="24"/>
          <w:szCs w:val="24"/>
        </w:rPr>
      </w:pPr>
    </w:p>
    <w:p w14:paraId="0F5B1FAF" w14:textId="77777777" w:rsidR="00B6014C" w:rsidRDefault="00B6014C">
      <w:pPr>
        <w:spacing w:before="280" w:line="240" w:lineRule="auto"/>
        <w:rPr>
          <w:rFonts w:ascii="Times New Roman" w:eastAsia="Times New Roman" w:hAnsi="Times New Roman" w:cs="Times New Roman"/>
          <w:sz w:val="24"/>
          <w:szCs w:val="24"/>
        </w:rPr>
      </w:pPr>
    </w:p>
    <w:sectPr w:rsidR="00B6014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76D5AAD-1722-4215-B7F3-03033EE2B5B3}"/>
  </w:font>
  <w:font w:name="Latha">
    <w:panose1 w:val="020B0604020202020204"/>
    <w:charset w:val="00"/>
    <w:family w:val="swiss"/>
    <w:pitch w:val="variable"/>
    <w:sig w:usb0="00100003" w:usb1="00000000" w:usb2="00000000" w:usb3="00000000" w:csb0="00000001" w:csb1="00000000"/>
    <w:embedRegular r:id="rId2" w:fontKey="{1C372CA5-764D-4F7E-977A-FF62E473B1B7}"/>
  </w:font>
  <w:font w:name="Cambria">
    <w:panose1 w:val="02040503050406030204"/>
    <w:charset w:val="00"/>
    <w:family w:val="roman"/>
    <w:pitch w:val="variable"/>
    <w:sig w:usb0="E00006FF" w:usb1="420024FF" w:usb2="02000000" w:usb3="00000000" w:csb0="0000019F" w:csb1="00000000"/>
    <w:embedRegular r:id="rId3" w:fontKey="{F0034704-2920-4AA6-BF70-56F12E6AFFC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E3525"/>
    <w:multiLevelType w:val="multilevel"/>
    <w:tmpl w:val="2BA6F36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B487963"/>
    <w:multiLevelType w:val="multilevel"/>
    <w:tmpl w:val="165A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45ABE"/>
    <w:multiLevelType w:val="multilevel"/>
    <w:tmpl w:val="D23E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6E1732"/>
    <w:multiLevelType w:val="multilevel"/>
    <w:tmpl w:val="1A4084A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E0B2AE2"/>
    <w:multiLevelType w:val="multilevel"/>
    <w:tmpl w:val="A9580EB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6DB3BD0"/>
    <w:multiLevelType w:val="multilevel"/>
    <w:tmpl w:val="C04CD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6B6E73"/>
    <w:multiLevelType w:val="multilevel"/>
    <w:tmpl w:val="EBC8F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EE258B"/>
    <w:multiLevelType w:val="multilevel"/>
    <w:tmpl w:val="EAE62EB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29820DC"/>
    <w:multiLevelType w:val="multilevel"/>
    <w:tmpl w:val="C28E44E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77423512">
    <w:abstractNumId w:val="3"/>
  </w:num>
  <w:num w:numId="2" w16cid:durableId="628587083">
    <w:abstractNumId w:val="7"/>
  </w:num>
  <w:num w:numId="3" w16cid:durableId="1565942932">
    <w:abstractNumId w:val="8"/>
  </w:num>
  <w:num w:numId="4" w16cid:durableId="218397265">
    <w:abstractNumId w:val="4"/>
  </w:num>
  <w:num w:numId="5" w16cid:durableId="848981188">
    <w:abstractNumId w:val="0"/>
  </w:num>
  <w:num w:numId="6" w16cid:durableId="688334203">
    <w:abstractNumId w:val="5"/>
  </w:num>
  <w:num w:numId="7" w16cid:durableId="750350032">
    <w:abstractNumId w:val="1"/>
  </w:num>
  <w:num w:numId="8" w16cid:durableId="690373923">
    <w:abstractNumId w:val="6"/>
  </w:num>
  <w:num w:numId="9" w16cid:durableId="20626358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14C"/>
    <w:rsid w:val="005B5D48"/>
    <w:rsid w:val="00B2731A"/>
    <w:rsid w:val="00B6014C"/>
    <w:rsid w:val="00B80650"/>
    <w:rsid w:val="00E83E4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44273"/>
  <w15:docId w15:val="{80161234-4B00-4E24-989A-281C5547F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semiHidden/>
    <w:unhideWhenUsed/>
    <w:rsid w:val="00B2731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273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8325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nTfn+BEPshiQ18xyEuwPlQzygA==">CgMxLjAaHQoBMBIYChYIB0ISEhBBcmlhbCBVbmljb2RlIE1TMg5oLno0dHRqN200ZDVnYzgAciExSlZBV2ZWYjJZX2hfODhCTGJXZ0lKWWNxSWFDTWN3MlQ=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1222</Words>
  <Characters>6971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LAKSHMI DEVI</cp:lastModifiedBy>
  <cp:revision>3</cp:revision>
  <dcterms:created xsi:type="dcterms:W3CDTF">2026-04-13T08:56:00Z</dcterms:created>
  <dcterms:modified xsi:type="dcterms:W3CDTF">2026-10-21T06:40:00Z</dcterms:modified>
</cp:coreProperties>
</file>