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6E9" w:rsidRDefault="00AB23D1" w:rsidP="00AB23D1">
      <w:pPr>
        <w:bidi/>
        <w:rPr>
          <w:lang w:bidi="ar-DZ"/>
        </w:rPr>
      </w:pPr>
      <w:r>
        <w:rPr>
          <w:rFonts w:hint="cs"/>
          <w:noProof/>
          <w:rtl/>
          <w:lang w:eastAsia="fr-FR"/>
        </w:rPr>
        <w:pict>
          <v:group id="_x0000_s1028" style="position:absolute;left:0;text-align:left;margin-left:-6.15pt;margin-top:15.6pt;width:127.85pt;height:135.95pt;z-index:251660288" coordorigin="1827,3020" coordsize="2557,2719">
            <v:rect id="_x0000_s1026" style="position:absolute;left:1827;top:3020;width:2557;height:2310">
              <v:fill r:id="rId5" o:title="Capture" recolor="t" type="frame"/>
            </v:rect>
            <v:rect id="_x0000_s1027" style="position:absolute;left:1827;top:5330;width:2557;height:409" filled="f" stroked="f">
              <v:textbox>
                <w:txbxContent>
                  <w:p w:rsidR="00AB23D1" w:rsidRDefault="00AB23D1" w:rsidP="00AB23D1">
                    <w:pPr>
                      <w:jc w:val="center"/>
                    </w:pPr>
                    <w:r>
                      <w:t>image 01</w:t>
                    </w:r>
                  </w:p>
                </w:txbxContent>
              </v:textbox>
            </v:rect>
          </v:group>
        </w:pict>
      </w:r>
      <w:r>
        <w:rPr>
          <w:rFonts w:hint="cs"/>
          <w:rtl/>
          <w:lang w:bidi="ar-DZ"/>
        </w:rPr>
        <w:t xml:space="preserve">1- إنشاء مكتبة </w:t>
      </w:r>
      <w:r>
        <w:rPr>
          <w:lang w:bidi="ar-DZ"/>
        </w:rPr>
        <w:t>DLL</w:t>
      </w:r>
    </w:p>
    <w:p w:rsidR="00AB23D1" w:rsidRDefault="00AB23D1" w:rsidP="007A7F9A">
      <w:pPr>
        <w:bidi/>
        <w:spacing w:after="0"/>
        <w:rPr>
          <w:lang w:bidi="ar-DZ"/>
        </w:rPr>
      </w:pPr>
      <w:r>
        <w:rPr>
          <w:rFonts w:hint="cs"/>
          <w:rtl/>
          <w:lang w:bidi="ar-DZ"/>
        </w:rPr>
        <w:t>في دلفي قم بإنشاء مكتبة ذات الربط الديناميكي (</w:t>
      </w:r>
      <w:r>
        <w:rPr>
          <w:lang w:bidi="ar-DZ"/>
        </w:rPr>
        <w:t>DLL</w:t>
      </w:r>
      <w:r>
        <w:rPr>
          <w:rFonts w:hint="cs"/>
          <w:rtl/>
          <w:lang w:bidi="ar-DZ"/>
        </w:rPr>
        <w:t>) بالضغط على :</w:t>
      </w:r>
    </w:p>
    <w:p w:rsidR="00AB23D1" w:rsidRDefault="00AB23D1" w:rsidP="007A7F9A">
      <w:pPr>
        <w:bidi/>
        <w:spacing w:after="0"/>
        <w:rPr>
          <w:lang w:bidi="ar-DZ"/>
        </w:rPr>
      </w:pP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>file/</w:t>
      </w:r>
      <w:proofErr w:type="spellStart"/>
      <w:r>
        <w:rPr>
          <w:lang w:bidi="ar-DZ"/>
        </w:rPr>
        <w:t>Other</w:t>
      </w:r>
      <w:proofErr w:type="spellEnd"/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 ثم قم باختيار مكتبة ذات الربط الديناميكي</w:t>
      </w:r>
    </w:p>
    <w:p w:rsidR="00AB23D1" w:rsidRDefault="007A7F9A" w:rsidP="007A7F9A">
      <w:pPr>
        <w:bidi/>
        <w:spacing w:after="0"/>
        <w:rPr>
          <w:rFonts w:hint="cs"/>
          <w:rtl/>
          <w:lang w:bidi="ar-DZ"/>
        </w:rPr>
      </w:pPr>
      <w:proofErr w:type="spellStart"/>
      <w:r>
        <w:rPr>
          <w:lang w:bidi="ar-DZ"/>
        </w:rPr>
        <w:t>Dynamic</w:t>
      </w:r>
      <w:proofErr w:type="spellEnd"/>
      <w:r>
        <w:rPr>
          <w:lang w:bidi="ar-DZ"/>
        </w:rPr>
        <w:t xml:space="preserve"> Link Library </w:t>
      </w:r>
      <w:r>
        <w:rPr>
          <w:rFonts w:hint="cs"/>
          <w:rtl/>
          <w:lang w:bidi="ar-DZ"/>
        </w:rPr>
        <w:t xml:space="preserve"> أو بالفرنسية</w:t>
      </w:r>
    </w:p>
    <w:p w:rsidR="00AB23D1" w:rsidRDefault="007A7F9A" w:rsidP="007A7F9A">
      <w:pPr>
        <w:bidi/>
        <w:spacing w:after="0"/>
        <w:rPr>
          <w:rFonts w:hint="cs"/>
          <w:rtl/>
          <w:lang w:bidi="ar-DZ"/>
        </w:rPr>
      </w:pPr>
      <w:r>
        <w:rPr>
          <w:lang w:bidi="ar-DZ"/>
        </w:rPr>
        <w:t xml:space="preserve"> </w:t>
      </w:r>
      <w:r w:rsidR="00AB23D1">
        <w:rPr>
          <w:lang w:bidi="ar-DZ"/>
        </w:rPr>
        <w:t>bibliothèque de liaison dynamique.</w:t>
      </w:r>
      <w:r>
        <w:rPr>
          <w:lang w:bidi="ar-DZ"/>
        </w:rPr>
        <w:t xml:space="preserve"> </w:t>
      </w:r>
      <w:r w:rsidR="00AB23D1">
        <w:rPr>
          <w:rFonts w:hint="cs"/>
          <w:rtl/>
          <w:lang w:bidi="ar-DZ"/>
        </w:rPr>
        <w:t xml:space="preserve">بعد ذلك ستظهر </w:t>
      </w:r>
      <w:proofErr w:type="spellStart"/>
      <w:r w:rsidR="00AB23D1">
        <w:rPr>
          <w:rFonts w:hint="cs"/>
          <w:rtl/>
          <w:lang w:bidi="ar-DZ"/>
        </w:rPr>
        <w:t>لك</w:t>
      </w:r>
      <w:proofErr w:type="spellEnd"/>
      <w:r w:rsidR="00AB23D1">
        <w:rPr>
          <w:rFonts w:hint="cs"/>
          <w:rtl/>
          <w:lang w:bidi="ar-DZ"/>
        </w:rPr>
        <w:t xml:space="preserve"> الوحدة الرئيسية  </w:t>
      </w:r>
    </w:p>
    <w:p w:rsidR="00AB23D1" w:rsidRDefault="00AB23D1" w:rsidP="007A7F9A">
      <w:pPr>
        <w:bidi/>
        <w:spacing w:after="0"/>
        <w:rPr>
          <w:lang w:bidi="ar-DZ"/>
        </w:rPr>
      </w:pPr>
      <w:r>
        <w:rPr>
          <w:rFonts w:hint="cs"/>
          <w:rtl/>
          <w:lang w:bidi="ar-DZ"/>
        </w:rPr>
        <w:t>كما هو موضح في الصورة1.</w:t>
      </w:r>
      <w:r w:rsidR="007A7F9A">
        <w:rPr>
          <w:rFonts w:hint="cs"/>
          <w:rtl/>
          <w:lang w:bidi="ar-DZ"/>
        </w:rPr>
        <w:t xml:space="preserve"> قم بحفظ البرنامج وسمه </w:t>
      </w:r>
      <w:r w:rsidR="007A7F9A">
        <w:rPr>
          <w:lang w:bidi="ar-DZ"/>
        </w:rPr>
        <w:t>MyLibrary.dll.</w:t>
      </w:r>
    </w:p>
    <w:p w:rsidR="007A7F9A" w:rsidRDefault="007A7F9A" w:rsidP="007A7F9A">
      <w:pPr>
        <w:bidi/>
        <w:spacing w:after="0"/>
        <w:rPr>
          <w:lang w:bidi="ar-DZ"/>
        </w:rPr>
      </w:pPr>
      <w:r>
        <w:rPr>
          <w:rFonts w:hint="cs"/>
          <w:rtl/>
          <w:lang w:bidi="ar-DZ"/>
        </w:rPr>
        <w:t xml:space="preserve">بعد ذلك قم بإضافة  </w:t>
      </w:r>
      <w:proofErr w:type="spellStart"/>
      <w:r>
        <w:rPr>
          <w:lang w:bidi="ar-DZ"/>
        </w:rPr>
        <w:t>Form</w:t>
      </w:r>
      <w:proofErr w:type="spellEnd"/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 إلى المشروع ثم قم بحفظ</w:t>
      </w:r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 الوحدة باسم</w:t>
      </w:r>
    </w:p>
    <w:p w:rsidR="007A7F9A" w:rsidRDefault="007A7F9A" w:rsidP="007A7F9A">
      <w:pPr>
        <w:bidi/>
        <w:spacing w:after="0"/>
        <w:rPr>
          <w:lang w:bidi="ar-DZ"/>
        </w:rPr>
      </w:pPr>
      <w:r>
        <w:rPr>
          <w:rFonts w:hint="cs"/>
          <w:rtl/>
          <w:lang w:bidi="ar-DZ"/>
        </w:rPr>
        <w:t xml:space="preserve"> </w:t>
      </w:r>
      <w:r w:rsidRPr="007A7F9A">
        <w:rPr>
          <w:lang w:bidi="ar-DZ"/>
        </w:rPr>
        <w:t>UMyForm</w:t>
      </w:r>
      <w:r>
        <w:rPr>
          <w:lang w:bidi="ar-DZ"/>
        </w:rPr>
        <w:t xml:space="preserve">.pas </w:t>
      </w:r>
      <w:r>
        <w:rPr>
          <w:rFonts w:hint="cs"/>
          <w:rtl/>
          <w:lang w:bidi="ar-DZ"/>
        </w:rPr>
        <w:t xml:space="preserve">وسم </w:t>
      </w:r>
      <w:proofErr w:type="spellStart"/>
      <w:r>
        <w:rPr>
          <w:rFonts w:hint="cs"/>
          <w:rtl/>
          <w:lang w:bidi="ar-DZ"/>
        </w:rPr>
        <w:t>الفورم</w:t>
      </w:r>
      <w:proofErr w:type="spellEnd"/>
      <w:r>
        <w:rPr>
          <w:rFonts w:hint="cs"/>
          <w:rtl/>
          <w:lang w:bidi="ar-DZ"/>
        </w:rPr>
        <w:t xml:space="preserve"> باسم </w:t>
      </w:r>
      <w:proofErr w:type="spellStart"/>
      <w:r>
        <w:rPr>
          <w:lang w:bidi="ar-DZ"/>
        </w:rPr>
        <w:t>f</w:t>
      </w:r>
      <w:r w:rsidRPr="007A7F9A">
        <w:rPr>
          <w:lang w:bidi="ar-DZ"/>
        </w:rPr>
        <w:t>MyForm</w:t>
      </w:r>
      <w:proofErr w:type="spellEnd"/>
    </w:p>
    <w:p w:rsidR="007A7F9A" w:rsidRDefault="007A7F9A" w:rsidP="007A7F9A">
      <w:pPr>
        <w:bidi/>
        <w:spacing w:after="0"/>
        <w:rPr>
          <w:rFonts w:hint="cs"/>
          <w:rtl/>
          <w:lang w:bidi="ar-DZ"/>
        </w:rPr>
      </w:pPr>
      <w:r>
        <w:rPr>
          <w:lang w:bidi="ar-DZ"/>
        </w:rPr>
        <w:t xml:space="preserve">- </w:t>
      </w:r>
      <w:r>
        <w:rPr>
          <w:rFonts w:hint="cs"/>
          <w:rtl/>
          <w:lang w:bidi="ar-DZ"/>
        </w:rPr>
        <w:t>الآن سنقوم بإضافة إجراء إلى الوحدة الرئيسية التي تمكننا من إظهار الفور</w:t>
      </w:r>
      <w:r w:rsidR="00274559">
        <w:rPr>
          <w:rFonts w:hint="cs"/>
          <w:rtl/>
          <w:lang w:bidi="ar-DZ"/>
        </w:rPr>
        <w:t xml:space="preserve"> والذي</w:t>
      </w:r>
    </w:p>
    <w:p w:rsidR="00274559" w:rsidRDefault="00274559" w:rsidP="00274559">
      <w:pPr>
        <w:bidi/>
        <w:spacing w:after="0"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سيكون اسمه </w:t>
      </w:r>
      <w:proofErr w:type="spellStart"/>
      <w:r>
        <w:rPr>
          <w:lang w:bidi="ar-DZ"/>
        </w:rPr>
        <w:t>ShowMyForm</w:t>
      </w:r>
      <w:proofErr w:type="spellEnd"/>
      <w:r w:rsidR="00E5244E">
        <w:rPr>
          <w:lang w:bidi="ar-DZ"/>
        </w:rPr>
        <w:t xml:space="preserve"> </w:t>
      </w:r>
      <w:r w:rsidR="00E5244E">
        <w:rPr>
          <w:rFonts w:hint="cs"/>
          <w:rtl/>
          <w:lang w:bidi="ar-DZ"/>
        </w:rPr>
        <w:t xml:space="preserve"> كما موضح في الصورة التالية. قم بحفظ البرنامج.</w:t>
      </w:r>
    </w:p>
    <w:p w:rsidR="00274559" w:rsidRDefault="00E5244E" w:rsidP="00274559">
      <w:pPr>
        <w:bidi/>
        <w:spacing w:after="0"/>
        <w:rPr>
          <w:lang w:bidi="ar-DZ"/>
        </w:rPr>
      </w:pPr>
      <w:r>
        <w:rPr>
          <w:noProof/>
          <w:lang w:eastAsia="fr-FR"/>
        </w:rPr>
        <w:pict>
          <v:rect id="_x0000_s1029" style="position:absolute;left:0;text-align:left;margin-left:149.1pt;margin-top:5.4pt;width:242.85pt;height:230pt;z-index:251661312">
            <v:textbox>
              <w:txbxContent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b/>
                      <w:bCs/>
                      <w:sz w:val="16"/>
                      <w:szCs w:val="16"/>
                      <w:lang w:val="en-US"/>
                    </w:rPr>
                    <w:t>library</w:t>
                  </w:r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74559">
                    <w:rPr>
                      <w:sz w:val="16"/>
                      <w:szCs w:val="16"/>
                      <w:lang w:val="en-US"/>
                    </w:rPr>
                    <w:t>MyLibrary</w:t>
                  </w:r>
                  <w:proofErr w:type="spellEnd"/>
                  <w:r w:rsidRPr="00274559">
                    <w:rPr>
                      <w:sz w:val="16"/>
                      <w:szCs w:val="16"/>
                      <w:lang w:val="en-US"/>
                    </w:rPr>
                    <w:t>;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b/>
                      <w:bCs/>
                      <w:sz w:val="16"/>
                      <w:szCs w:val="16"/>
                      <w:lang w:val="en-US"/>
                    </w:rPr>
                    <w:t>uses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274559">
                    <w:rPr>
                      <w:sz w:val="16"/>
                      <w:szCs w:val="16"/>
                      <w:lang w:val="en-US"/>
                    </w:rPr>
                    <w:t>System.SysUtils</w:t>
                  </w:r>
                  <w:proofErr w:type="spellEnd"/>
                  <w:r w:rsidRPr="00274559">
                    <w:rPr>
                      <w:sz w:val="16"/>
                      <w:szCs w:val="16"/>
                      <w:lang w:val="en-US"/>
                    </w:rPr>
                    <w:t>,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274559">
                    <w:rPr>
                      <w:sz w:val="16"/>
                      <w:szCs w:val="16"/>
                      <w:lang w:val="en-US"/>
                    </w:rPr>
                    <w:t>System.Classes</w:t>
                  </w:r>
                  <w:proofErr w:type="spellEnd"/>
                  <w:r w:rsidRPr="00274559">
                    <w:rPr>
                      <w:sz w:val="16"/>
                      <w:szCs w:val="16"/>
                      <w:lang w:val="en-US"/>
                    </w:rPr>
                    <w:t>,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274559">
                    <w:rPr>
                      <w:sz w:val="16"/>
                      <w:szCs w:val="16"/>
                      <w:lang w:val="en-US"/>
                    </w:rPr>
                    <w:t>UMyForm</w:t>
                  </w:r>
                  <w:proofErr w:type="spellEnd"/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 in 'UMyForm.pas' {</w:t>
                  </w:r>
                  <w:proofErr w:type="spellStart"/>
                  <w:r w:rsidRPr="00274559">
                    <w:rPr>
                      <w:sz w:val="16"/>
                      <w:szCs w:val="16"/>
                      <w:lang w:val="en-US"/>
                    </w:rPr>
                    <w:t>fMyForm</w:t>
                  </w:r>
                  <w:proofErr w:type="spellEnd"/>
                  <w:r w:rsidRPr="00274559">
                    <w:rPr>
                      <w:sz w:val="16"/>
                      <w:szCs w:val="16"/>
                      <w:lang w:val="en-US"/>
                    </w:rPr>
                    <w:t>};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sz w:val="16"/>
                      <w:szCs w:val="16"/>
                      <w:lang w:val="en-US"/>
                    </w:rPr>
                    <w:t>{$R *.res}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b/>
                      <w:bCs/>
                      <w:sz w:val="16"/>
                      <w:szCs w:val="16"/>
                      <w:lang w:val="en-US"/>
                    </w:rPr>
                    <w:t>procedure</w:t>
                  </w:r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74559">
                    <w:rPr>
                      <w:sz w:val="16"/>
                      <w:szCs w:val="16"/>
                      <w:lang w:val="en-US"/>
                    </w:rPr>
                    <w:t>ShowMyForm</w:t>
                  </w:r>
                  <w:proofErr w:type="spellEnd"/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; </w:t>
                  </w:r>
                  <w:proofErr w:type="spellStart"/>
                  <w:r w:rsidRPr="00274559">
                    <w:rPr>
                      <w:b/>
                      <w:bCs/>
                      <w:color w:val="365F91" w:themeColor="accent1" w:themeShade="BF"/>
                      <w:sz w:val="16"/>
                      <w:szCs w:val="16"/>
                      <w:lang w:val="en-US"/>
                    </w:rPr>
                    <w:t>stdcall</w:t>
                  </w:r>
                  <w:proofErr w:type="spellEnd"/>
                  <w:r w:rsidRPr="00274559">
                    <w:rPr>
                      <w:sz w:val="16"/>
                      <w:szCs w:val="16"/>
                      <w:lang w:val="en-US"/>
                    </w:rPr>
                    <w:t>;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b/>
                      <w:bCs/>
                      <w:sz w:val="16"/>
                      <w:szCs w:val="16"/>
                      <w:lang w:val="en-US"/>
                    </w:rPr>
                    <w:t>begin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r w:rsidRPr="00274559">
                    <w:rPr>
                      <w:b/>
                      <w:bCs/>
                      <w:sz w:val="16"/>
                      <w:szCs w:val="16"/>
                      <w:lang w:val="en-US"/>
                    </w:rPr>
                    <w:t>With</w:t>
                  </w:r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274559">
                    <w:rPr>
                      <w:sz w:val="16"/>
                      <w:szCs w:val="16"/>
                      <w:lang w:val="en-US"/>
                    </w:rPr>
                    <w:t>TfMyForm.Create</w:t>
                  </w:r>
                  <w:proofErr w:type="spellEnd"/>
                  <w:r w:rsidRPr="00274559">
                    <w:rPr>
                      <w:sz w:val="16"/>
                      <w:szCs w:val="16"/>
                      <w:lang w:val="en-US"/>
                    </w:rPr>
                    <w:t>(nil)</w:t>
                  </w:r>
                  <w:r w:rsidRPr="00274559">
                    <w:rPr>
                      <w:b/>
                      <w:bCs/>
                      <w:sz w:val="16"/>
                      <w:szCs w:val="16"/>
                      <w:lang w:val="en-US"/>
                    </w:rPr>
                    <w:t>do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r w:rsidRPr="00274559">
                    <w:rPr>
                      <w:b/>
                      <w:bCs/>
                      <w:sz w:val="16"/>
                      <w:szCs w:val="16"/>
                      <w:lang w:val="en-US"/>
                    </w:rPr>
                    <w:t>try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     </w:t>
                  </w:r>
                  <w:proofErr w:type="spellStart"/>
                  <w:r w:rsidRPr="00274559">
                    <w:rPr>
                      <w:sz w:val="16"/>
                      <w:szCs w:val="16"/>
                      <w:lang w:val="en-US"/>
                    </w:rPr>
                    <w:t>showmodal</w:t>
                  </w:r>
                  <w:proofErr w:type="spellEnd"/>
                </w:p>
                <w:p w:rsidR="00274559" w:rsidRPr="00274559" w:rsidRDefault="00274559" w:rsidP="00274559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r w:rsidRPr="00274559">
                    <w:rPr>
                      <w:b/>
                      <w:bCs/>
                      <w:sz w:val="16"/>
                      <w:szCs w:val="16"/>
                      <w:lang w:val="en-US"/>
                    </w:rPr>
                    <w:t>finally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     </w:t>
                  </w:r>
                  <w:r w:rsidRPr="00274559">
                    <w:rPr>
                      <w:b/>
                      <w:bCs/>
                      <w:sz w:val="16"/>
                      <w:szCs w:val="16"/>
                      <w:lang w:val="en-US"/>
                    </w:rPr>
                    <w:t>free</w:t>
                  </w:r>
                  <w:r w:rsidRPr="00274559">
                    <w:rPr>
                      <w:sz w:val="16"/>
                      <w:szCs w:val="16"/>
                      <w:lang w:val="en-US"/>
                    </w:rPr>
                    <w:t>;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274559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r w:rsidRPr="00274559">
                    <w:rPr>
                      <w:b/>
                      <w:bCs/>
                      <w:sz w:val="16"/>
                      <w:szCs w:val="16"/>
                      <w:lang w:val="en-US"/>
                    </w:rPr>
                    <w:t>end</w:t>
                  </w:r>
                  <w:r w:rsidRPr="00274559">
                    <w:rPr>
                      <w:sz w:val="16"/>
                      <w:szCs w:val="16"/>
                      <w:lang w:val="en-US"/>
                    </w:rPr>
                    <w:t>;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</w:rPr>
                  </w:pPr>
                  <w:r w:rsidRPr="00274559">
                    <w:rPr>
                      <w:b/>
                      <w:bCs/>
                      <w:sz w:val="16"/>
                      <w:szCs w:val="16"/>
                    </w:rPr>
                    <w:t>end</w:t>
                  </w:r>
                  <w:r w:rsidRPr="00274559">
                    <w:rPr>
                      <w:sz w:val="16"/>
                      <w:szCs w:val="16"/>
                    </w:rPr>
                    <w:t>;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</w:rPr>
                  </w:pPr>
                  <w:r w:rsidRPr="00274559">
                    <w:rPr>
                      <w:sz w:val="16"/>
                      <w:szCs w:val="16"/>
                    </w:rPr>
                    <w:t>//</w:t>
                  </w:r>
                  <w:r w:rsidRPr="00274559">
                    <w:rPr>
                      <w:rFonts w:cs="Arial" w:hint="cs"/>
                      <w:sz w:val="16"/>
                      <w:szCs w:val="16"/>
                      <w:rtl/>
                    </w:rPr>
                    <w:t>قائمة</w:t>
                  </w:r>
                  <w:r w:rsidRPr="00274559">
                    <w:rPr>
                      <w:rFonts w:cs="Arial"/>
                      <w:sz w:val="16"/>
                      <w:szCs w:val="16"/>
                      <w:rtl/>
                    </w:rPr>
                    <w:t xml:space="preserve"> </w:t>
                  </w:r>
                  <w:proofErr w:type="spellStart"/>
                  <w:r w:rsidRPr="00274559">
                    <w:rPr>
                      <w:rFonts w:cs="Arial" w:hint="cs"/>
                      <w:sz w:val="16"/>
                      <w:szCs w:val="16"/>
                      <w:rtl/>
                    </w:rPr>
                    <w:t>الاجراءات</w:t>
                  </w:r>
                  <w:proofErr w:type="spellEnd"/>
                  <w:r w:rsidRPr="00274559">
                    <w:rPr>
                      <w:rFonts w:cs="Arial"/>
                      <w:sz w:val="16"/>
                      <w:szCs w:val="16"/>
                      <w:rtl/>
                    </w:rPr>
                    <w:t xml:space="preserve"> </w:t>
                  </w:r>
                  <w:r w:rsidRPr="00274559">
                    <w:rPr>
                      <w:rFonts w:cs="Arial" w:hint="cs"/>
                      <w:sz w:val="16"/>
                      <w:szCs w:val="16"/>
                      <w:rtl/>
                    </w:rPr>
                    <w:t>والدوال</w:t>
                  </w:r>
                  <w:r w:rsidRPr="00274559">
                    <w:rPr>
                      <w:rFonts w:cs="Arial"/>
                      <w:sz w:val="16"/>
                      <w:szCs w:val="16"/>
                      <w:rtl/>
                    </w:rPr>
                    <w:t xml:space="preserve">  </w:t>
                  </w:r>
                  <w:r w:rsidRPr="00274559">
                    <w:rPr>
                      <w:rFonts w:cs="Arial" w:hint="cs"/>
                      <w:sz w:val="16"/>
                      <w:szCs w:val="16"/>
                      <w:rtl/>
                    </w:rPr>
                    <w:t>القابلة</w:t>
                  </w:r>
                  <w:r w:rsidRPr="00274559">
                    <w:rPr>
                      <w:rFonts w:cs="Arial"/>
                      <w:sz w:val="16"/>
                      <w:szCs w:val="16"/>
                      <w:rtl/>
                    </w:rPr>
                    <w:t xml:space="preserve"> </w:t>
                  </w:r>
                  <w:r w:rsidRPr="00274559">
                    <w:rPr>
                      <w:rFonts w:cs="Arial" w:hint="cs"/>
                      <w:sz w:val="16"/>
                      <w:szCs w:val="16"/>
                      <w:rtl/>
                    </w:rPr>
                    <w:t>للاستدعاء</w:t>
                  </w:r>
                  <w:r w:rsidRPr="00274559">
                    <w:rPr>
                      <w:rFonts w:cs="Arial"/>
                      <w:sz w:val="16"/>
                      <w:szCs w:val="16"/>
                      <w:rtl/>
                    </w:rPr>
                    <w:t xml:space="preserve"> </w:t>
                  </w:r>
                  <w:r w:rsidRPr="00274559">
                    <w:rPr>
                      <w:rFonts w:cs="Arial" w:hint="cs"/>
                      <w:sz w:val="16"/>
                      <w:szCs w:val="16"/>
                      <w:rtl/>
                    </w:rPr>
                    <w:t>من</w:t>
                  </w:r>
                  <w:r w:rsidRPr="00274559">
                    <w:rPr>
                      <w:rFonts w:cs="Arial"/>
                      <w:sz w:val="16"/>
                      <w:szCs w:val="16"/>
                      <w:rtl/>
                    </w:rPr>
                    <w:t xml:space="preserve"> </w:t>
                  </w:r>
                  <w:r w:rsidRPr="00274559">
                    <w:rPr>
                      <w:rFonts w:cs="Arial" w:hint="cs"/>
                      <w:sz w:val="16"/>
                      <w:szCs w:val="16"/>
                      <w:rtl/>
                    </w:rPr>
                    <w:t>طرف</w:t>
                  </w:r>
                  <w:r w:rsidRPr="00274559">
                    <w:rPr>
                      <w:rFonts w:cs="Arial"/>
                      <w:sz w:val="16"/>
                      <w:szCs w:val="16"/>
                      <w:rtl/>
                    </w:rPr>
                    <w:t xml:space="preserve"> </w:t>
                  </w:r>
                  <w:r w:rsidRPr="00274559">
                    <w:rPr>
                      <w:rFonts w:cs="Arial" w:hint="cs"/>
                      <w:sz w:val="16"/>
                      <w:szCs w:val="16"/>
                      <w:rtl/>
                    </w:rPr>
                    <w:t>برامج</w:t>
                  </w:r>
                  <w:r w:rsidRPr="00274559">
                    <w:rPr>
                      <w:rFonts w:cs="Arial"/>
                      <w:sz w:val="16"/>
                      <w:szCs w:val="16"/>
                      <w:rtl/>
                    </w:rPr>
                    <w:t xml:space="preserve"> </w:t>
                  </w:r>
                  <w:r w:rsidRPr="00274559">
                    <w:rPr>
                      <w:rFonts w:cs="Arial" w:hint="cs"/>
                      <w:sz w:val="16"/>
                      <w:szCs w:val="16"/>
                      <w:rtl/>
                    </w:rPr>
                    <w:t>أخرى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r w:rsidRPr="00274559">
                    <w:rPr>
                      <w:b/>
                      <w:bCs/>
                      <w:sz w:val="16"/>
                      <w:szCs w:val="16"/>
                    </w:rPr>
                    <w:t>exports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</w:rPr>
                  </w:pPr>
                  <w:r w:rsidRPr="00274559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274559">
                    <w:rPr>
                      <w:sz w:val="16"/>
                      <w:szCs w:val="16"/>
                    </w:rPr>
                    <w:t>ShowMyForm</w:t>
                  </w:r>
                  <w:proofErr w:type="spellEnd"/>
                  <w:r w:rsidRPr="00274559">
                    <w:rPr>
                      <w:sz w:val="16"/>
                      <w:szCs w:val="16"/>
                    </w:rPr>
                    <w:t>;</w:t>
                  </w:r>
                </w:p>
                <w:p w:rsidR="00274559" w:rsidRPr="00274559" w:rsidRDefault="00274559" w:rsidP="00274559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274559">
                    <w:rPr>
                      <w:b/>
                      <w:bCs/>
                      <w:sz w:val="16"/>
                      <w:szCs w:val="16"/>
                    </w:rPr>
                    <w:t>begin</w:t>
                  </w:r>
                  <w:proofErr w:type="spellEnd"/>
                </w:p>
                <w:p w:rsidR="00274559" w:rsidRPr="00274559" w:rsidRDefault="00274559" w:rsidP="00274559">
                  <w:pPr>
                    <w:spacing w:after="0"/>
                    <w:rPr>
                      <w:sz w:val="16"/>
                      <w:szCs w:val="16"/>
                    </w:rPr>
                  </w:pPr>
                  <w:r w:rsidRPr="00274559">
                    <w:rPr>
                      <w:b/>
                      <w:bCs/>
                      <w:sz w:val="16"/>
                      <w:szCs w:val="16"/>
                    </w:rPr>
                    <w:t>end</w:t>
                  </w:r>
                  <w:r w:rsidRPr="00274559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</w:pict>
      </w:r>
    </w:p>
    <w:p w:rsidR="007A7F9A" w:rsidRPr="007A7F9A" w:rsidRDefault="007A7F9A" w:rsidP="007A7F9A">
      <w:pPr>
        <w:bidi/>
        <w:spacing w:after="0"/>
        <w:rPr>
          <w:rFonts w:hint="cs"/>
          <w:rtl/>
          <w:lang w:bidi="ar-DZ"/>
        </w:rPr>
      </w:pPr>
    </w:p>
    <w:p w:rsidR="007A7F9A" w:rsidRDefault="007A7F9A" w:rsidP="007A7F9A">
      <w:pPr>
        <w:bidi/>
        <w:spacing w:after="0"/>
        <w:rPr>
          <w:lang w:bidi="ar-DZ"/>
        </w:rPr>
      </w:pPr>
    </w:p>
    <w:p w:rsidR="00AB23D1" w:rsidRDefault="00AB23D1" w:rsidP="00AB23D1">
      <w:pPr>
        <w:bidi/>
        <w:rPr>
          <w:lang w:bidi="ar-DZ"/>
        </w:rPr>
      </w:pPr>
    </w:p>
    <w:p w:rsidR="00AB23D1" w:rsidRDefault="00AB23D1">
      <w:pPr>
        <w:rPr>
          <w:rFonts w:hint="cs"/>
          <w:rtl/>
          <w:lang w:bidi="ar-DZ"/>
        </w:rPr>
      </w:pPr>
    </w:p>
    <w:p w:rsidR="00AB23D1" w:rsidRDefault="00AB23D1">
      <w:pPr>
        <w:rPr>
          <w:rFonts w:hint="cs"/>
          <w:rtl/>
          <w:lang w:bidi="ar-DZ"/>
        </w:rPr>
      </w:pPr>
    </w:p>
    <w:p w:rsidR="00AB23D1" w:rsidRDefault="00AB23D1">
      <w:pPr>
        <w:rPr>
          <w:rFonts w:hint="cs"/>
          <w:rtl/>
          <w:lang w:bidi="ar-DZ"/>
        </w:rPr>
      </w:pPr>
    </w:p>
    <w:p w:rsidR="00AB23D1" w:rsidRDefault="00AB23D1">
      <w:pPr>
        <w:rPr>
          <w:lang w:bidi="ar-DZ"/>
        </w:rPr>
      </w:pPr>
    </w:p>
    <w:p w:rsidR="00E5244E" w:rsidRDefault="00E5244E">
      <w:pPr>
        <w:rPr>
          <w:lang w:bidi="ar-DZ"/>
        </w:rPr>
      </w:pPr>
    </w:p>
    <w:p w:rsidR="00E5244E" w:rsidRDefault="00E5244E">
      <w:pPr>
        <w:rPr>
          <w:lang w:bidi="ar-DZ"/>
        </w:rPr>
      </w:pPr>
    </w:p>
    <w:p w:rsidR="00E5244E" w:rsidRDefault="00E5244E">
      <w:pPr>
        <w:rPr>
          <w:lang w:bidi="ar-DZ"/>
        </w:rPr>
      </w:pPr>
    </w:p>
    <w:p w:rsidR="00E5244E" w:rsidRDefault="00E5244E" w:rsidP="00E5244E">
      <w:pPr>
        <w:bidi/>
        <w:rPr>
          <w:rFonts w:hint="cs"/>
          <w:rtl/>
          <w:lang w:bidi="ar-DZ"/>
        </w:rPr>
      </w:pPr>
      <w:r>
        <w:rPr>
          <w:rFonts w:hint="cs"/>
          <w:rtl/>
          <w:lang w:bidi="ar-DZ"/>
        </w:rPr>
        <w:t xml:space="preserve">2- إنشاء المشروع: قم بإنشاء </w:t>
      </w:r>
      <w:r w:rsidRPr="00E5244E">
        <w:rPr>
          <w:rFonts w:hint="cs"/>
          <w:rtl/>
          <w:lang w:bidi="ar-DZ"/>
        </w:rPr>
        <w:t xml:space="preserve">مشروع دلفي </w:t>
      </w:r>
      <w:r w:rsidRPr="00E5244E">
        <w:rPr>
          <w:lang w:bidi="ar-DZ"/>
        </w:rPr>
        <w:t xml:space="preserve">VCL </w:t>
      </w:r>
      <w:r w:rsidR="000C0248">
        <w:rPr>
          <w:rFonts w:hint="cs"/>
          <w:rtl/>
          <w:lang w:bidi="ar-DZ"/>
        </w:rPr>
        <w:t xml:space="preserve"> </w:t>
      </w:r>
      <w:proofErr w:type="spellStart"/>
      <w:r w:rsidR="000C0248">
        <w:rPr>
          <w:rFonts w:hint="cs"/>
          <w:rtl/>
          <w:lang w:bidi="ar-DZ"/>
        </w:rPr>
        <w:t>ضف</w:t>
      </w:r>
      <w:proofErr w:type="spellEnd"/>
      <w:r w:rsidR="000C0248">
        <w:rPr>
          <w:rFonts w:hint="cs"/>
          <w:rtl/>
          <w:lang w:bidi="ar-DZ"/>
        </w:rPr>
        <w:t xml:space="preserve"> زر إلى النافذة </w:t>
      </w:r>
      <w:proofErr w:type="spellStart"/>
      <w:r w:rsidR="000C0248">
        <w:rPr>
          <w:rFonts w:hint="cs"/>
          <w:rtl/>
          <w:lang w:bidi="ar-DZ"/>
        </w:rPr>
        <w:t>الإفتراضية</w:t>
      </w:r>
      <w:proofErr w:type="spellEnd"/>
      <w:r w:rsidR="000C0248">
        <w:rPr>
          <w:rFonts w:hint="cs"/>
          <w:rtl/>
          <w:lang w:bidi="ar-DZ"/>
        </w:rPr>
        <w:t xml:space="preserve">، </w:t>
      </w:r>
      <w:r w:rsidRPr="00E5244E">
        <w:rPr>
          <w:rFonts w:hint="cs"/>
          <w:rtl/>
          <w:lang w:bidi="ar-DZ"/>
        </w:rPr>
        <w:t xml:space="preserve"> ثم </w:t>
      </w:r>
      <w:proofErr w:type="spellStart"/>
      <w:r w:rsidRPr="00E5244E">
        <w:rPr>
          <w:rFonts w:hint="cs"/>
          <w:rtl/>
          <w:lang w:bidi="ar-DZ"/>
        </w:rPr>
        <w:t>احفظه</w:t>
      </w:r>
      <w:proofErr w:type="spellEnd"/>
      <w:r w:rsidRPr="00E5244E">
        <w:rPr>
          <w:rFonts w:hint="cs"/>
          <w:rtl/>
          <w:lang w:bidi="ar-DZ"/>
        </w:rPr>
        <w:t xml:space="preserve">. بعد ذلك </w:t>
      </w:r>
      <w:proofErr w:type="spellStart"/>
      <w:r w:rsidRPr="00E5244E">
        <w:rPr>
          <w:rFonts w:hint="cs"/>
          <w:rtl/>
          <w:lang w:bidi="ar-DZ"/>
        </w:rPr>
        <w:t>إنتقل</w:t>
      </w:r>
      <w:proofErr w:type="spellEnd"/>
      <w:r w:rsidRPr="00E5244E">
        <w:rPr>
          <w:rFonts w:hint="cs"/>
          <w:rtl/>
          <w:lang w:bidi="ar-DZ"/>
        </w:rPr>
        <w:t xml:space="preserve"> إلى الوحدة الخاصة </w:t>
      </w:r>
      <w:proofErr w:type="spellStart"/>
      <w:r w:rsidRPr="00E5244E">
        <w:rPr>
          <w:rFonts w:hint="cs"/>
          <w:rtl/>
          <w:lang w:bidi="ar-DZ"/>
        </w:rPr>
        <w:t>بالفورم</w:t>
      </w:r>
      <w:proofErr w:type="spellEnd"/>
      <w:r w:rsidRPr="00E5244E">
        <w:rPr>
          <w:rFonts w:hint="cs"/>
          <w:rtl/>
          <w:lang w:bidi="ar-DZ"/>
        </w:rPr>
        <w:t xml:space="preserve"> الافتراضية</w:t>
      </w:r>
      <w:r>
        <w:rPr>
          <w:rFonts w:hint="cs"/>
          <w:rtl/>
          <w:lang w:bidi="ar-DZ"/>
        </w:rPr>
        <w:t xml:space="preserve"> وفي القائمة </w:t>
      </w:r>
      <w:r>
        <w:rPr>
          <w:lang w:bidi="ar-DZ"/>
        </w:rPr>
        <w:t xml:space="preserve">Type </w:t>
      </w:r>
      <w:r>
        <w:rPr>
          <w:rFonts w:hint="cs"/>
          <w:rtl/>
          <w:lang w:bidi="ar-DZ"/>
        </w:rPr>
        <w:t xml:space="preserve"> سنقوم بتعريف نوع جديد كما يلي</w:t>
      </w:r>
    </w:p>
    <w:p w:rsidR="00E5244E" w:rsidRDefault="00E5244E" w:rsidP="00E5244E">
      <w:pPr>
        <w:bidi/>
        <w:rPr>
          <w:rFonts w:hint="cs"/>
          <w:rtl/>
          <w:lang w:bidi="ar-DZ"/>
        </w:rPr>
      </w:pPr>
      <w:r>
        <w:rPr>
          <w:rFonts w:hint="cs"/>
          <w:noProof/>
          <w:rtl/>
          <w:lang w:eastAsia="fr-FR"/>
        </w:rPr>
        <w:pict>
          <v:rect id="_x0000_s1030" style="position:absolute;left:0;text-align:left;margin-left:163.05pt;margin-top:11.05pt;width:239.65pt;height:180.5pt;z-index:251662336">
            <v:textbox>
              <w:txbxContent>
                <w:p w:rsidR="00E5244E" w:rsidRPr="00E5244E" w:rsidRDefault="00E5244E" w:rsidP="00E5244E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E5244E">
                    <w:rPr>
                      <w:b/>
                      <w:bCs/>
                      <w:sz w:val="16"/>
                      <w:szCs w:val="16"/>
                      <w:lang w:val="en-US"/>
                    </w:rPr>
                    <w:t>unit</w:t>
                  </w:r>
                  <w:r w:rsidRPr="00E5244E">
                    <w:rPr>
                      <w:sz w:val="16"/>
                      <w:szCs w:val="16"/>
                      <w:lang w:val="en-US"/>
                    </w:rPr>
                    <w:t xml:space="preserve"> Unit2;</w:t>
                  </w:r>
                </w:p>
                <w:p w:rsidR="00E5244E" w:rsidRPr="00E5244E" w:rsidRDefault="00E5244E" w:rsidP="00E5244E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E5244E">
                    <w:rPr>
                      <w:b/>
                      <w:bCs/>
                      <w:sz w:val="16"/>
                      <w:szCs w:val="16"/>
                      <w:lang w:val="en-US"/>
                    </w:rPr>
                    <w:t>interface</w:t>
                  </w:r>
                </w:p>
                <w:p w:rsidR="00E5244E" w:rsidRPr="00E5244E" w:rsidRDefault="00E5244E" w:rsidP="00E5244E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E5244E">
                    <w:rPr>
                      <w:b/>
                      <w:bCs/>
                      <w:sz w:val="16"/>
                      <w:szCs w:val="16"/>
                      <w:lang w:val="en-US"/>
                    </w:rPr>
                    <w:t>uses</w:t>
                  </w:r>
                </w:p>
                <w:p w:rsidR="00E5244E" w:rsidRPr="00E5244E" w:rsidRDefault="00E5244E" w:rsidP="00E5244E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E5244E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E5244E">
                    <w:rPr>
                      <w:sz w:val="16"/>
                      <w:szCs w:val="16"/>
                      <w:lang w:val="en-US"/>
                    </w:rPr>
                    <w:t>Winapi.Windows</w:t>
                  </w:r>
                  <w:proofErr w:type="spellEnd"/>
                  <w:r w:rsidRPr="00E5244E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5244E">
                    <w:rPr>
                      <w:sz w:val="16"/>
                      <w:szCs w:val="16"/>
                      <w:lang w:val="en-US"/>
                    </w:rPr>
                    <w:t>Winapi.Messages</w:t>
                  </w:r>
                  <w:proofErr w:type="spellEnd"/>
                  <w:r w:rsidRPr="00E5244E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5244E">
                    <w:rPr>
                      <w:sz w:val="16"/>
                      <w:szCs w:val="16"/>
                      <w:lang w:val="en-US"/>
                    </w:rPr>
                    <w:t>System.SysUtils</w:t>
                  </w:r>
                  <w:proofErr w:type="spellEnd"/>
                  <w:r w:rsidRPr="00E5244E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5244E">
                    <w:rPr>
                      <w:sz w:val="16"/>
                      <w:szCs w:val="16"/>
                      <w:lang w:val="en-US"/>
                    </w:rPr>
                    <w:t>System.Variants</w:t>
                  </w:r>
                  <w:proofErr w:type="spellEnd"/>
                  <w:r w:rsidRPr="00E5244E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5244E">
                    <w:rPr>
                      <w:sz w:val="16"/>
                      <w:szCs w:val="16"/>
                      <w:lang w:val="en-US"/>
                    </w:rPr>
                    <w:t>System.Classes</w:t>
                  </w:r>
                  <w:proofErr w:type="spellEnd"/>
                  <w:r w:rsidRPr="00E5244E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5244E">
                    <w:rPr>
                      <w:sz w:val="16"/>
                      <w:szCs w:val="16"/>
                      <w:lang w:val="en-US"/>
                    </w:rPr>
                    <w:t>Vcl.Graphics</w:t>
                  </w:r>
                  <w:proofErr w:type="spellEnd"/>
                  <w:r w:rsidRPr="00E5244E">
                    <w:rPr>
                      <w:sz w:val="16"/>
                      <w:szCs w:val="16"/>
                      <w:lang w:val="en-US"/>
                    </w:rPr>
                    <w:t>,</w:t>
                  </w:r>
                </w:p>
                <w:p w:rsidR="00E5244E" w:rsidRPr="00E5244E" w:rsidRDefault="00E5244E" w:rsidP="00E5244E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E5244E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E5244E">
                    <w:rPr>
                      <w:sz w:val="16"/>
                      <w:szCs w:val="16"/>
                      <w:lang w:val="en-US"/>
                    </w:rPr>
                    <w:t>Vcl.Controls</w:t>
                  </w:r>
                  <w:proofErr w:type="spellEnd"/>
                  <w:r w:rsidRPr="00E5244E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5244E">
                    <w:rPr>
                      <w:sz w:val="16"/>
                      <w:szCs w:val="16"/>
                      <w:lang w:val="en-US"/>
                    </w:rPr>
                    <w:t>Vcl.Forms</w:t>
                  </w:r>
                  <w:proofErr w:type="spellEnd"/>
                  <w:r w:rsidRPr="00E5244E">
                    <w:rPr>
                      <w:sz w:val="16"/>
                      <w:szCs w:val="16"/>
                      <w:lang w:val="en-US"/>
                    </w:rPr>
                    <w:t xml:space="preserve">, </w:t>
                  </w:r>
                  <w:proofErr w:type="spellStart"/>
                  <w:r w:rsidRPr="00E5244E">
                    <w:rPr>
                      <w:sz w:val="16"/>
                      <w:szCs w:val="16"/>
                      <w:lang w:val="en-US"/>
                    </w:rPr>
                    <w:t>Vcl.Dialogs</w:t>
                  </w:r>
                  <w:proofErr w:type="spellEnd"/>
                  <w:r w:rsidRPr="00E5244E">
                    <w:rPr>
                      <w:sz w:val="16"/>
                      <w:szCs w:val="16"/>
                      <w:lang w:val="en-US"/>
                    </w:rPr>
                    <w:t>;</w:t>
                  </w:r>
                </w:p>
                <w:p w:rsidR="00E5244E" w:rsidRPr="00E5244E" w:rsidRDefault="00E5244E" w:rsidP="00E5244E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E5244E">
                    <w:rPr>
                      <w:b/>
                      <w:bCs/>
                      <w:sz w:val="16"/>
                      <w:szCs w:val="16"/>
                      <w:lang w:val="en-US"/>
                    </w:rPr>
                    <w:t>type</w:t>
                  </w:r>
                </w:p>
                <w:p w:rsidR="00E5244E" w:rsidRPr="00E5244E" w:rsidRDefault="00E5244E" w:rsidP="00E5244E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E5244E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0C0248">
                    <w:rPr>
                      <w:sz w:val="16"/>
                      <w:szCs w:val="16"/>
                      <w:highlight w:val="yellow"/>
                      <w:lang w:val="en-US"/>
                    </w:rPr>
                    <w:t>TShowMyForm</w:t>
                  </w:r>
                  <w:proofErr w:type="spellEnd"/>
                  <w:r w:rsidRPr="000C0248">
                    <w:rPr>
                      <w:sz w:val="16"/>
                      <w:szCs w:val="16"/>
                      <w:highlight w:val="yellow"/>
                      <w:lang w:val="en-US"/>
                    </w:rPr>
                    <w:t xml:space="preserve"> = procedure; </w:t>
                  </w:r>
                  <w:proofErr w:type="spellStart"/>
                  <w:r w:rsidRPr="000C0248">
                    <w:rPr>
                      <w:sz w:val="16"/>
                      <w:szCs w:val="16"/>
                      <w:highlight w:val="yellow"/>
                      <w:lang w:val="en-US"/>
                    </w:rPr>
                    <w:t>stdcall</w:t>
                  </w:r>
                  <w:proofErr w:type="spellEnd"/>
                  <w:r w:rsidRPr="000C0248">
                    <w:rPr>
                      <w:sz w:val="16"/>
                      <w:szCs w:val="16"/>
                      <w:highlight w:val="yellow"/>
                      <w:lang w:val="en-US"/>
                    </w:rPr>
                    <w:t>;</w:t>
                  </w:r>
                </w:p>
                <w:p w:rsidR="00E5244E" w:rsidRPr="00E5244E" w:rsidRDefault="00E5244E" w:rsidP="00E5244E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E5244E">
                    <w:rPr>
                      <w:sz w:val="16"/>
                      <w:szCs w:val="16"/>
                      <w:lang w:val="en-US"/>
                    </w:rPr>
                    <w:t xml:space="preserve">  TForm2 = </w:t>
                  </w:r>
                  <w:r w:rsidRPr="00E5244E">
                    <w:rPr>
                      <w:b/>
                      <w:bCs/>
                      <w:sz w:val="16"/>
                      <w:szCs w:val="16"/>
                      <w:lang w:val="en-US"/>
                    </w:rPr>
                    <w:t>class</w:t>
                  </w:r>
                  <w:r w:rsidRPr="00E5244E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E5244E">
                    <w:rPr>
                      <w:sz w:val="16"/>
                      <w:szCs w:val="16"/>
                      <w:lang w:val="en-US"/>
                    </w:rPr>
                    <w:t>TForm</w:t>
                  </w:r>
                  <w:proofErr w:type="spellEnd"/>
                  <w:r w:rsidRPr="00E5244E">
                    <w:rPr>
                      <w:sz w:val="16"/>
                      <w:szCs w:val="16"/>
                      <w:lang w:val="en-US"/>
                    </w:rPr>
                    <w:t>)</w:t>
                  </w:r>
                </w:p>
                <w:p w:rsidR="00E5244E" w:rsidRPr="00E5244E" w:rsidRDefault="00E5244E" w:rsidP="00E5244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r w:rsidRPr="00E5244E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E5244E">
                    <w:rPr>
                      <w:b/>
                      <w:bCs/>
                      <w:sz w:val="16"/>
                      <w:szCs w:val="16"/>
                    </w:rPr>
                    <w:t>private</w:t>
                  </w:r>
                  <w:proofErr w:type="spellEnd"/>
                </w:p>
                <w:p w:rsidR="00E5244E" w:rsidRPr="00E5244E" w:rsidRDefault="00E5244E" w:rsidP="00E5244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</w:t>
                  </w:r>
                </w:p>
                <w:p w:rsidR="00E5244E" w:rsidRPr="00E5244E" w:rsidRDefault="00E5244E" w:rsidP="00E5244E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r w:rsidRPr="00E5244E">
                    <w:rPr>
                      <w:sz w:val="16"/>
                      <w:szCs w:val="16"/>
                    </w:rPr>
                    <w:t xml:space="preserve">  </w:t>
                  </w:r>
                  <w:r w:rsidRPr="00E5244E">
                    <w:rPr>
                      <w:b/>
                      <w:bCs/>
                      <w:sz w:val="16"/>
                      <w:szCs w:val="16"/>
                    </w:rPr>
                    <w:t>public</w:t>
                  </w:r>
                </w:p>
                <w:p w:rsidR="00E5244E" w:rsidRPr="00E5244E" w:rsidRDefault="00E5244E" w:rsidP="00E5244E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</w:t>
                  </w:r>
                </w:p>
                <w:p w:rsidR="00E5244E" w:rsidRPr="00E5244E" w:rsidRDefault="00E5244E" w:rsidP="00E5244E">
                  <w:pPr>
                    <w:spacing w:after="0"/>
                    <w:rPr>
                      <w:sz w:val="16"/>
                      <w:szCs w:val="16"/>
                    </w:rPr>
                  </w:pPr>
                  <w:r w:rsidRPr="00E5244E">
                    <w:rPr>
                      <w:sz w:val="16"/>
                      <w:szCs w:val="16"/>
                    </w:rPr>
                    <w:t xml:space="preserve">  </w:t>
                  </w:r>
                  <w:r w:rsidRPr="00E5244E">
                    <w:rPr>
                      <w:b/>
                      <w:bCs/>
                      <w:sz w:val="16"/>
                      <w:szCs w:val="16"/>
                    </w:rPr>
                    <w:t>end</w:t>
                  </w:r>
                  <w:r w:rsidRPr="00E5244E">
                    <w:rPr>
                      <w:sz w:val="16"/>
                      <w:szCs w:val="16"/>
                    </w:rPr>
                    <w:t>;</w:t>
                  </w:r>
                </w:p>
              </w:txbxContent>
            </v:textbox>
          </v:rect>
        </w:pict>
      </w:r>
    </w:p>
    <w:p w:rsidR="00E5244E" w:rsidRDefault="00E5244E" w:rsidP="00E5244E">
      <w:pPr>
        <w:bidi/>
        <w:rPr>
          <w:rFonts w:hint="cs"/>
          <w:rtl/>
          <w:lang w:bidi="ar-DZ"/>
        </w:rPr>
      </w:pPr>
    </w:p>
    <w:p w:rsidR="00E5244E" w:rsidRDefault="00E5244E" w:rsidP="00E5244E">
      <w:pPr>
        <w:bidi/>
        <w:rPr>
          <w:rFonts w:hint="cs"/>
          <w:rtl/>
          <w:lang w:bidi="ar-DZ"/>
        </w:rPr>
      </w:pPr>
    </w:p>
    <w:p w:rsidR="00E5244E" w:rsidRDefault="00E5244E" w:rsidP="00E5244E">
      <w:pPr>
        <w:bidi/>
        <w:rPr>
          <w:rFonts w:hint="cs"/>
          <w:rtl/>
          <w:lang w:bidi="ar-DZ"/>
        </w:rPr>
      </w:pPr>
    </w:p>
    <w:p w:rsidR="00E5244E" w:rsidRDefault="00E5244E" w:rsidP="00E5244E">
      <w:pPr>
        <w:bidi/>
        <w:rPr>
          <w:rFonts w:hint="cs"/>
          <w:rtl/>
          <w:lang w:bidi="ar-DZ"/>
        </w:rPr>
      </w:pPr>
    </w:p>
    <w:p w:rsidR="00E5244E" w:rsidRDefault="00E5244E" w:rsidP="00E5244E">
      <w:pPr>
        <w:bidi/>
        <w:rPr>
          <w:rFonts w:hint="cs"/>
          <w:rtl/>
          <w:lang w:bidi="ar-DZ"/>
        </w:rPr>
      </w:pPr>
    </w:p>
    <w:p w:rsidR="00E5244E" w:rsidRDefault="00E5244E" w:rsidP="00E5244E">
      <w:pPr>
        <w:bidi/>
        <w:rPr>
          <w:lang w:bidi="ar-DZ"/>
        </w:rPr>
      </w:pPr>
    </w:p>
    <w:p w:rsidR="00E5244E" w:rsidRDefault="00E5244E" w:rsidP="00E5244E">
      <w:pPr>
        <w:bidi/>
        <w:rPr>
          <w:lang w:bidi="ar-DZ"/>
        </w:rPr>
      </w:pPr>
    </w:p>
    <w:p w:rsidR="00E5244E" w:rsidRDefault="00E5244E" w:rsidP="00495FAF">
      <w:pPr>
        <w:bidi/>
        <w:rPr>
          <w:lang w:bidi="ar-DZ"/>
        </w:rPr>
      </w:pPr>
    </w:p>
    <w:p w:rsidR="00E5244E" w:rsidRDefault="00E5244E" w:rsidP="00495FAF">
      <w:pPr>
        <w:bidi/>
        <w:rPr>
          <w:lang w:bidi="ar-DZ"/>
        </w:rPr>
      </w:pPr>
    </w:p>
    <w:p w:rsidR="00E5244E" w:rsidRDefault="008E79B7" w:rsidP="00495FAF">
      <w:pPr>
        <w:bidi/>
        <w:rPr>
          <w:lang w:bidi="ar-DZ"/>
        </w:rPr>
      </w:pPr>
      <w:r>
        <w:rPr>
          <w:rFonts w:hint="cs"/>
          <w:rtl/>
          <w:lang w:bidi="ar-DZ"/>
        </w:rPr>
        <w:lastRenderedPageBreak/>
        <w:t xml:space="preserve">داخل الزر سنكتب التعليمات التي تمكننا من تحميل المكتبة ، </w:t>
      </w:r>
      <w:proofErr w:type="spellStart"/>
      <w:r>
        <w:rPr>
          <w:rFonts w:hint="cs"/>
          <w:rtl/>
          <w:lang w:bidi="ar-DZ"/>
        </w:rPr>
        <w:t>إستدعاء</w:t>
      </w:r>
      <w:proofErr w:type="spellEnd"/>
      <w:r>
        <w:rPr>
          <w:rFonts w:hint="cs"/>
          <w:rtl/>
          <w:lang w:bidi="ar-DZ"/>
        </w:rPr>
        <w:t xml:space="preserve"> الإجراء، وفي الأخير تفريغ المكتبة من الذاكرة عند </w:t>
      </w:r>
      <w:proofErr w:type="spellStart"/>
      <w:r>
        <w:rPr>
          <w:rFonts w:hint="cs"/>
          <w:rtl/>
          <w:lang w:bidi="ar-DZ"/>
        </w:rPr>
        <w:t>الإنتهاء</w:t>
      </w:r>
      <w:proofErr w:type="spellEnd"/>
      <w:r>
        <w:rPr>
          <w:rFonts w:hint="cs"/>
          <w:rtl/>
          <w:lang w:bidi="ar-DZ"/>
        </w:rPr>
        <w:t>.</w:t>
      </w:r>
    </w:p>
    <w:p w:rsidR="00E5244E" w:rsidRDefault="008E79B7" w:rsidP="008E79B7">
      <w:pPr>
        <w:bidi/>
        <w:rPr>
          <w:lang w:bidi="ar-DZ"/>
        </w:rPr>
      </w:pPr>
      <w:r>
        <w:rPr>
          <w:noProof/>
          <w:lang w:eastAsia="fr-FR"/>
        </w:rPr>
        <w:pict>
          <v:rect id="_x0000_s1032" style="position:absolute;left:0;text-align:left;margin-left:-5.1pt;margin-top:14.45pt;width:386.9pt;height:245.55pt;z-index:251664384">
            <v:textbox style="mso-next-textbox:#_x0000_s1032">
              <w:txbxContent>
                <w:p w:rsidR="008E79B7" w:rsidRPr="008E79B7" w:rsidRDefault="008E79B7" w:rsidP="008E79B7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8E79B7">
                    <w:rPr>
                      <w:b/>
                      <w:bCs/>
                      <w:sz w:val="16"/>
                      <w:szCs w:val="16"/>
                      <w:lang w:val="en-US"/>
                    </w:rPr>
                    <w:t>procedure</w:t>
                  </w:r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 TForm2.Button1Click(Sender: 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TObject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>);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8E79B7">
                    <w:rPr>
                      <w:b/>
                      <w:bCs/>
                      <w:sz w:val="16"/>
                      <w:szCs w:val="16"/>
                      <w:lang w:val="en-US"/>
                    </w:rPr>
                    <w:t>var</w:t>
                  </w:r>
                  <w:proofErr w:type="spellEnd"/>
                </w:p>
                <w:p w:rsidR="008E79B7" w:rsidRPr="008E79B7" w:rsidRDefault="008E79B7" w:rsidP="008E79B7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dllHandle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 : cardinal;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ShowMyForm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 : 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TShowMyForm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>;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val="en-US"/>
                    </w:rPr>
                  </w:pPr>
                  <w:r w:rsidRPr="008E79B7">
                    <w:rPr>
                      <w:b/>
                      <w:bCs/>
                      <w:sz w:val="16"/>
                      <w:szCs w:val="16"/>
                      <w:lang w:val="en-US"/>
                    </w:rPr>
                    <w:t>begin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rFonts w:hint="cs"/>
                      <w:sz w:val="16"/>
                      <w:szCs w:val="16"/>
                      <w:rtl/>
                      <w:lang w:val="en-US"/>
                    </w:rPr>
                  </w:pPr>
                  <w:r w:rsidRPr="008E79B7">
                    <w:rPr>
                      <w:rFonts w:hint="cs"/>
                      <w:sz w:val="16"/>
                      <w:szCs w:val="16"/>
                      <w:rtl/>
                      <w:lang w:val="en-US"/>
                    </w:rPr>
                    <w:t>تحميل المكتبة //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dllHandle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 := 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LoadLibrary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('E:\Lab\Sm 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Toturiels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>\Source Code\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Dll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>\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MyLibrary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>\Win32\Debug\MyLibrary.dll') ;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8E79B7">
                    <w:rPr>
                      <w:b/>
                      <w:bCs/>
                      <w:sz w:val="16"/>
                      <w:szCs w:val="16"/>
                      <w:lang w:val="en-US"/>
                    </w:rPr>
                    <w:t>if</w:t>
                  </w:r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dllHandle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 &lt;&gt; 0 </w:t>
                  </w:r>
                  <w:r w:rsidRPr="008E79B7">
                    <w:rPr>
                      <w:b/>
                      <w:bCs/>
                      <w:sz w:val="16"/>
                      <w:szCs w:val="16"/>
                      <w:lang w:val="en-US"/>
                    </w:rPr>
                    <w:t>then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8E79B7">
                    <w:rPr>
                      <w:b/>
                      <w:bCs/>
                      <w:sz w:val="16"/>
                      <w:szCs w:val="16"/>
                      <w:lang w:val="en-US"/>
                    </w:rPr>
                    <w:t>begin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rFonts w:hint="cs"/>
                      <w:sz w:val="16"/>
                      <w:szCs w:val="16"/>
                      <w:rtl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//</w:t>
                  </w:r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r w:rsidRPr="008E79B7">
                    <w:rPr>
                      <w:rFonts w:hint="cs"/>
                      <w:sz w:val="16"/>
                      <w:szCs w:val="16"/>
                      <w:rtl/>
                      <w:lang w:val="en-US"/>
                    </w:rPr>
                    <w:t xml:space="preserve">محاولة الحصول على عنوان الدالة </w:t>
                  </w:r>
                  <w:r w:rsidRPr="008E79B7">
                    <w:rPr>
                      <w:sz w:val="16"/>
                      <w:szCs w:val="16"/>
                      <w:lang w:val="en-US"/>
                    </w:rPr>
                    <w:t>Reference</w:t>
                  </w:r>
                  <w:r w:rsidRPr="008E79B7">
                    <w:rPr>
                      <w:rFonts w:hint="cs"/>
                      <w:sz w:val="16"/>
                      <w:szCs w:val="16"/>
                      <w:rtl/>
                      <w:lang w:val="en-US"/>
                    </w:rPr>
                    <w:t xml:space="preserve"> //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  @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ShowMyForm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 := 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GetProcAddress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dllHandle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>, '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ShowMyForm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>') ;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rFonts w:hint="cs"/>
                      <w:sz w:val="16"/>
                      <w:szCs w:val="16"/>
                      <w:rtl/>
                      <w:lang w:val="en-US"/>
                    </w:rPr>
                  </w:pPr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r w:rsidRPr="008E79B7">
                    <w:rPr>
                      <w:b/>
                      <w:bCs/>
                      <w:sz w:val="16"/>
                      <w:szCs w:val="16"/>
                      <w:lang w:val="en-US"/>
                    </w:rPr>
                    <w:t>if</w:t>
                  </w:r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 Assigned (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ShowMyForm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r w:rsidRPr="008E79B7">
                    <w:rPr>
                      <w:b/>
                      <w:bCs/>
                      <w:sz w:val="16"/>
                      <w:szCs w:val="16"/>
                      <w:lang w:val="en-US"/>
                    </w:rPr>
                    <w:t>then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8E79B7">
                    <w:rPr>
                      <w:rFonts w:hint="cs"/>
                      <w:sz w:val="16"/>
                      <w:szCs w:val="16"/>
                      <w:rtl/>
                      <w:lang w:val="en-US"/>
                    </w:rPr>
                    <w:t>تنفيذ الإجراء //</w:t>
                  </w:r>
                </w:p>
                <w:p w:rsidR="008E79B7" w:rsidRDefault="008E79B7" w:rsidP="008E79B7">
                  <w:pPr>
                    <w:spacing w:after="0"/>
                    <w:rPr>
                      <w:rFonts w:hint="cs"/>
                      <w:sz w:val="16"/>
                      <w:szCs w:val="16"/>
                      <w:rtl/>
                      <w:lang w:val="en-US"/>
                    </w:rPr>
                  </w:pPr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     </w:t>
                  </w:r>
                  <w:proofErr w:type="spellStart"/>
                  <w:r w:rsidRPr="008E79B7">
                    <w:rPr>
                      <w:sz w:val="16"/>
                      <w:szCs w:val="16"/>
                      <w:highlight w:val="yellow"/>
                      <w:lang w:val="en-US"/>
                    </w:rPr>
                    <w:t>ShowMyForm</w:t>
                  </w:r>
                  <w:proofErr w:type="spellEnd"/>
                  <w:r w:rsidRPr="008E79B7">
                    <w:rPr>
                      <w:sz w:val="16"/>
                      <w:szCs w:val="16"/>
                      <w:highlight w:val="yellow"/>
                      <w:lang w:val="en-US"/>
                    </w:rPr>
                    <w:t>;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8E79B7">
                    <w:rPr>
                      <w:rFonts w:hint="cs"/>
                      <w:sz w:val="16"/>
                      <w:szCs w:val="16"/>
                      <w:rtl/>
                      <w:lang w:bidi="ar-DZ"/>
                    </w:rPr>
                    <w:t>تفريغ المكتبة من الذاكرة //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r w:rsidRPr="008E79B7">
                    <w:rPr>
                      <w:sz w:val="16"/>
                      <w:szCs w:val="16"/>
                      <w:lang w:val="en-US"/>
                    </w:rPr>
                    <w:t xml:space="preserve">  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FreeLibrary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>(</w:t>
                  </w: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dllHandle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>) ;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8E79B7">
                    <w:rPr>
                      <w:b/>
                      <w:bCs/>
                      <w:sz w:val="16"/>
                      <w:szCs w:val="16"/>
                      <w:lang w:val="en-US"/>
                    </w:rPr>
                    <w:t>end else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8E79B7">
                    <w:rPr>
                      <w:b/>
                      <w:bCs/>
                      <w:sz w:val="16"/>
                      <w:szCs w:val="16"/>
                      <w:lang w:val="en-US"/>
                    </w:rPr>
                    <w:t>begin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 w:rsidRPr="008E79B7">
                    <w:rPr>
                      <w:sz w:val="16"/>
                      <w:szCs w:val="16"/>
                      <w:lang w:val="en-US"/>
                    </w:rPr>
                    <w:t>ShowMessage</w:t>
                  </w:r>
                  <w:proofErr w:type="spellEnd"/>
                  <w:r w:rsidRPr="008E79B7">
                    <w:rPr>
                      <w:sz w:val="16"/>
                      <w:szCs w:val="16"/>
                      <w:lang w:val="en-US"/>
                    </w:rPr>
                    <w:t>('MyLibrary.dll not found / not loaded') ;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r w:rsidRPr="008E79B7">
                    <w:rPr>
                      <w:b/>
                      <w:bCs/>
                      <w:sz w:val="16"/>
                      <w:szCs w:val="16"/>
                    </w:rPr>
                    <w:t>end;</w:t>
                  </w:r>
                </w:p>
                <w:p w:rsidR="008E79B7" w:rsidRPr="008E79B7" w:rsidRDefault="008E79B7" w:rsidP="008E79B7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</w:p>
                <w:p w:rsidR="008E79B7" w:rsidRPr="008E79B7" w:rsidRDefault="008E79B7" w:rsidP="008E79B7">
                  <w:pPr>
                    <w:spacing w:after="0"/>
                    <w:rPr>
                      <w:b/>
                      <w:bCs/>
                      <w:sz w:val="16"/>
                      <w:szCs w:val="16"/>
                    </w:rPr>
                  </w:pPr>
                  <w:r w:rsidRPr="008E79B7">
                    <w:rPr>
                      <w:b/>
                      <w:bCs/>
                      <w:sz w:val="16"/>
                      <w:szCs w:val="16"/>
                    </w:rPr>
                    <w:t>end;</w:t>
                  </w:r>
                </w:p>
              </w:txbxContent>
            </v:textbox>
          </v:rect>
        </w:pict>
      </w:r>
    </w:p>
    <w:p w:rsidR="00E5244E" w:rsidRDefault="00E5244E" w:rsidP="00495FAF">
      <w:pPr>
        <w:bidi/>
        <w:rPr>
          <w:lang w:bidi="ar-DZ"/>
        </w:rPr>
      </w:pPr>
    </w:p>
    <w:p w:rsidR="00E5244E" w:rsidRDefault="00E5244E" w:rsidP="00495FAF">
      <w:pPr>
        <w:bidi/>
        <w:rPr>
          <w:lang w:bidi="ar-DZ"/>
        </w:rPr>
      </w:pPr>
    </w:p>
    <w:p w:rsidR="00E5244E" w:rsidRDefault="00E5244E" w:rsidP="00495FAF">
      <w:pPr>
        <w:bidi/>
        <w:rPr>
          <w:lang w:bidi="ar-DZ"/>
        </w:rPr>
      </w:pPr>
    </w:p>
    <w:p w:rsidR="00E5244E" w:rsidRDefault="00E5244E" w:rsidP="00495FAF">
      <w:pPr>
        <w:bidi/>
        <w:rPr>
          <w:lang w:bidi="ar-DZ"/>
        </w:rPr>
      </w:pPr>
    </w:p>
    <w:p w:rsidR="00E5244E" w:rsidRDefault="00E5244E" w:rsidP="00495FAF">
      <w:pPr>
        <w:bidi/>
        <w:rPr>
          <w:lang w:bidi="ar-DZ"/>
        </w:rPr>
      </w:pPr>
    </w:p>
    <w:p w:rsidR="00E5244E" w:rsidRDefault="00E5244E" w:rsidP="00495FAF">
      <w:pPr>
        <w:bidi/>
        <w:rPr>
          <w:lang w:bidi="ar-DZ"/>
        </w:rPr>
      </w:pPr>
    </w:p>
    <w:p w:rsidR="00E5244E" w:rsidRDefault="00E5244E" w:rsidP="00495FAF">
      <w:pPr>
        <w:bidi/>
        <w:rPr>
          <w:lang w:bidi="ar-DZ"/>
        </w:rPr>
      </w:pPr>
    </w:p>
    <w:p w:rsidR="00E5244E" w:rsidRDefault="00E5244E" w:rsidP="00495FAF">
      <w:pPr>
        <w:bidi/>
        <w:rPr>
          <w:rFonts w:hint="cs"/>
          <w:rtl/>
          <w:lang w:bidi="ar-DZ"/>
        </w:rPr>
      </w:pPr>
    </w:p>
    <w:p w:rsidR="00AB23D1" w:rsidRDefault="00AB23D1" w:rsidP="00495FAF">
      <w:pPr>
        <w:bidi/>
        <w:rPr>
          <w:rFonts w:hint="cs"/>
          <w:rtl/>
          <w:lang w:bidi="ar-DZ"/>
        </w:rPr>
      </w:pPr>
    </w:p>
    <w:p w:rsidR="00AB23D1" w:rsidRDefault="00AB23D1" w:rsidP="00495FAF">
      <w:pPr>
        <w:bidi/>
        <w:rPr>
          <w:rFonts w:hint="cs"/>
          <w:rtl/>
          <w:lang w:bidi="ar-DZ"/>
        </w:rPr>
      </w:pPr>
    </w:p>
    <w:p w:rsidR="00AB23D1" w:rsidRDefault="00AB23D1" w:rsidP="00495FAF">
      <w:pPr>
        <w:bidi/>
        <w:rPr>
          <w:lang w:bidi="ar-DZ"/>
        </w:rPr>
      </w:pPr>
      <w:r>
        <w:rPr>
          <w:rtl/>
          <w:lang w:bidi="ar-DZ"/>
        </w:rPr>
        <w:br w:type="page"/>
      </w:r>
    </w:p>
    <w:p w:rsidR="00E5244E" w:rsidRDefault="00E5244E" w:rsidP="00495FAF">
      <w:pPr>
        <w:bidi/>
        <w:rPr>
          <w:lang w:bidi="ar-DZ"/>
        </w:rPr>
      </w:pPr>
    </w:p>
    <w:p w:rsidR="00E5244E" w:rsidRDefault="00E5244E" w:rsidP="00495FAF">
      <w:pPr>
        <w:bidi/>
        <w:rPr>
          <w:lang w:bidi="ar-DZ"/>
        </w:rPr>
      </w:pPr>
    </w:p>
    <w:p w:rsidR="00E5244E" w:rsidRDefault="00E5244E" w:rsidP="00495FAF">
      <w:pPr>
        <w:bidi/>
        <w:rPr>
          <w:lang w:bidi="ar-DZ"/>
        </w:rPr>
      </w:pPr>
    </w:p>
    <w:p w:rsidR="00E5244E" w:rsidRDefault="00E5244E" w:rsidP="00495FAF">
      <w:pPr>
        <w:bidi/>
        <w:rPr>
          <w:rtl/>
          <w:lang w:bidi="ar-DZ"/>
        </w:rPr>
      </w:pPr>
    </w:p>
    <w:p w:rsidR="00AB23D1" w:rsidRDefault="00AB23D1" w:rsidP="00AB23D1">
      <w:pPr>
        <w:bidi/>
        <w:rPr>
          <w:rFonts w:hint="cs"/>
          <w:rtl/>
          <w:lang w:bidi="ar-DZ"/>
        </w:rPr>
      </w:pPr>
    </w:p>
    <w:sectPr w:rsidR="00AB23D1" w:rsidSect="005406E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AB23D1"/>
    <w:rsid w:val="000C0248"/>
    <w:rsid w:val="00274559"/>
    <w:rsid w:val="004604D0"/>
    <w:rsid w:val="00495FAF"/>
    <w:rsid w:val="005406E9"/>
    <w:rsid w:val="007A7F9A"/>
    <w:rsid w:val="008E79B7"/>
    <w:rsid w:val="00AB23D1"/>
    <w:rsid w:val="00D30F59"/>
    <w:rsid w:val="00E5244E"/>
    <w:rsid w:val="00F15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E9"/>
  </w:style>
  <w:style w:type="paragraph" w:styleId="Titre1">
    <w:name w:val="heading 1"/>
    <w:basedOn w:val="Normal"/>
    <w:next w:val="Normal"/>
    <w:link w:val="Titre1Car"/>
    <w:uiPriority w:val="9"/>
    <w:qFormat/>
    <w:rsid w:val="00E524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23D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524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5ED60-436F-4DDC-B522-B8C2C4DF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2019-02-23T20:34:00Z</dcterms:created>
  <dcterms:modified xsi:type="dcterms:W3CDTF">2019-02-23T21:30:00Z</dcterms:modified>
</cp:coreProperties>
</file>