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A7C" w:rsidRPr="00AE0A7C" w:rsidRDefault="00AE0A7C" w:rsidP="00AE0A7C">
      <w:pPr>
        <w:tabs>
          <w:tab w:val="left" w:pos="432"/>
          <w:tab w:val="left" w:pos="5353"/>
          <w:tab w:val="left" w:pos="7783"/>
          <w:tab w:val="left" w:pos="10213"/>
          <w:tab w:val="left" w:pos="12643"/>
        </w:tabs>
        <w:ind w:left="-205"/>
        <w:jc w:val="center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uz-Cyrl-UZ"/>
        </w:rPr>
      </w:pPr>
      <w:r w:rsidRPr="00AE0A7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“Web </w:t>
      </w:r>
      <w:r w:rsidR="006B7E6E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- </w:t>
      </w:r>
      <w:r w:rsidRPr="00AE0A7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ilovalarni </w:t>
      </w:r>
      <w:r w:rsidR="002E7DA8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optimallashtirish va rivojlantirish</w:t>
      </w:r>
      <w:r w:rsidRPr="00AE0A7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” fanidan test savollari</w:t>
      </w:r>
    </w:p>
    <w:tbl>
      <w:tblPr>
        <w:tblStyle w:val="a3"/>
        <w:tblW w:w="1499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37"/>
        <w:gridCol w:w="4638"/>
        <w:gridCol w:w="2430"/>
        <w:gridCol w:w="2430"/>
        <w:gridCol w:w="2430"/>
        <w:gridCol w:w="2430"/>
      </w:tblGrid>
      <w:tr w:rsidR="00E84E0C" w:rsidRPr="00AE0A7C" w:rsidTr="001C243D">
        <w:trPr>
          <w:trHeight w:val="1026"/>
        </w:trPr>
        <w:tc>
          <w:tcPr>
            <w:tcW w:w="637" w:type="dxa"/>
            <w:shd w:val="clear" w:color="auto" w:fill="EAF1DD" w:themeFill="accent3" w:themeFillTint="33"/>
            <w:textDirection w:val="btLr"/>
            <w:vAlign w:val="center"/>
          </w:tcPr>
          <w:p w:rsidR="00E84E0C" w:rsidRPr="00AE0A7C" w:rsidRDefault="00E84E0C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Qiyinlik darajasi</w:t>
            </w:r>
          </w:p>
        </w:tc>
        <w:tc>
          <w:tcPr>
            <w:tcW w:w="4638" w:type="dxa"/>
            <w:shd w:val="clear" w:color="auto" w:fill="EAF1DD" w:themeFill="accent3" w:themeFillTint="33"/>
            <w:vAlign w:val="center"/>
          </w:tcPr>
          <w:p w:rsidR="00E84E0C" w:rsidRPr="00B80587" w:rsidRDefault="00E84E0C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B80587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Test topshiri</w:t>
            </w:r>
            <w:r w:rsidRPr="00B80587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g’</w:t>
            </w:r>
            <w:r w:rsidRPr="00B80587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30" w:type="dxa"/>
            <w:shd w:val="clear" w:color="auto" w:fill="EAF1DD" w:themeFill="accent3" w:themeFillTint="33"/>
            <w:vAlign w:val="center"/>
          </w:tcPr>
          <w:p w:rsidR="00E84E0C" w:rsidRPr="00AE0A7C" w:rsidRDefault="00E84E0C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T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o’g’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 xml:space="preserve">ri 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avob</w:t>
            </w:r>
          </w:p>
        </w:tc>
        <w:tc>
          <w:tcPr>
            <w:tcW w:w="2430" w:type="dxa"/>
            <w:shd w:val="clear" w:color="auto" w:fill="EAF1DD" w:themeFill="accent3" w:themeFillTint="33"/>
            <w:vAlign w:val="center"/>
          </w:tcPr>
          <w:p w:rsidR="00E84E0C" w:rsidRPr="00AE0A7C" w:rsidRDefault="00E84E0C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Mu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 xml:space="preserve">obil 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avob</w:t>
            </w:r>
          </w:p>
        </w:tc>
        <w:tc>
          <w:tcPr>
            <w:tcW w:w="2430" w:type="dxa"/>
            <w:shd w:val="clear" w:color="auto" w:fill="EAF1DD" w:themeFill="accent3" w:themeFillTint="33"/>
            <w:vAlign w:val="center"/>
          </w:tcPr>
          <w:p w:rsidR="00E84E0C" w:rsidRPr="00AE0A7C" w:rsidRDefault="00E84E0C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Mu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 xml:space="preserve">obil 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avob</w:t>
            </w:r>
          </w:p>
        </w:tc>
        <w:tc>
          <w:tcPr>
            <w:tcW w:w="2430" w:type="dxa"/>
            <w:shd w:val="clear" w:color="auto" w:fill="EAF1DD" w:themeFill="accent3" w:themeFillTint="33"/>
            <w:vAlign w:val="center"/>
          </w:tcPr>
          <w:p w:rsidR="00E84E0C" w:rsidRPr="00AE0A7C" w:rsidRDefault="00E84E0C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Mu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 xml:space="preserve">obil 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avob</w:t>
            </w:r>
          </w:p>
        </w:tc>
      </w:tr>
      <w:tr w:rsidR="008616F7" w:rsidRPr="001C243D" w:rsidTr="00AE0A7C">
        <w:trPr>
          <w:trHeight w:val="96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>Cookie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nima</w:t>
            </w:r>
            <w:bookmarkStart w:id="0" w:name="_GoBack"/>
            <w:bookmarkEnd w:id="0"/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Klient kompyuterida saqlanuvchi va u har safar serverga murojaat qilayotganda web-serverga yuboriladigan matn satridir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 kompyut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rida saqlanuvchi ma’lumot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 safar serverga murojaat qilayotganda web-serverga yuboriladigan ma’lumotlardir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Klient kompyuterida saqlanuvchi va u har safar serverga murojaat qilayotganda web-serverga yuboriladigan ma’lumotlar tiplaridir</w:t>
            </w:r>
          </w:p>
        </w:tc>
      </w:tr>
      <w:tr w:rsidR="008616F7" w:rsidRPr="00AE0A7C" w:rsidTr="00AE0A7C">
        <w:trPr>
          <w:trHeight w:val="41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Cookie qiymatini o’rnatish uchun qanday funksiyadan foydalaniladi?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setcookie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getcookie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settipe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Cookie ning amal qilish muddati qaysi parametric orqali ifodalanadi?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expire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2E7DA8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Serverdagi cookie ga ruxsat etilgan adresni ifodalovchi parametrni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  <w:t>date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2E7DA8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Fayllarni almashish protokolini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 server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 client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 host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2E7DA8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Faylni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natilishi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rovini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kutuvchi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kompyut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rni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belgilovchi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hizmat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nomini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rsating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 server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 client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2E7DA8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BODY tegining qaysi atributi sahifa rangini berishda qo’llaniladi?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66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2E7DA8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Qaysi teg HTML hujjat sarlavhasini ifodalaydi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Meta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 sahifada qanday turdagi ma’lumotlardan foydalanish mumkin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#Barcha tudagi ma’lumotlar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 yoki animatsiya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Multimediyali hujjatlar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Matn, grafika, ovoz</w:t>
            </w:r>
          </w:p>
        </w:tc>
      </w:tr>
      <w:tr w:rsidR="00B21A15" w:rsidRPr="001C243D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B21A15" w:rsidRPr="00B80587" w:rsidRDefault="00B21A15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Razm</w:t>
            </w:r>
            <w:r w:rsidR="001D65B0"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tkali tillarning asosiy vazifasi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Web-sahifaga “ma'lumotlarni joylashtirish” va ular orasidagi aloqani (gip</w:t>
            </w:r>
            <w:r w:rsidR="001D65B0"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rsaloqalar) ta'minlashdan iborat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Ma'lumotlar bazalari va multim</w:t>
            </w:r>
            <w:r w:rsidR="001D65B0"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diyali ma'lumotlarni bir biriga moslashtiradi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Web-sahifa va Web-saytlar saqlanadi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</w:t>
            </w:r>
            <w:r w:rsidR="001D65B0"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diyali hujjatlar, boshqa hujjatlarga gip</w:t>
            </w:r>
            <w:r w:rsidR="001D65B0"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rmurojaatlarni ta’minlash.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Jadval hosil qilish uchun qaysi tegdan foydalaniladi?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</w:tr>
      <w:tr w:rsidR="008616F7" w:rsidRPr="00AE0A7C" w:rsidTr="00AE0A7C">
        <w:trPr>
          <w:trHeight w:val="483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Avtomatik ravishda keying satrga o’tish qaysi teg orqali amalga oshiriladi?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Nobr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Blockquote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lastRenderedPageBreak/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O’zining unikal adresiga ega bo’lgan va brauzer yordamida ko’riluvchi hujjat nomini to’g’ri ko’rsating?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Web-sahifa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Web-texnologiya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Web-sayt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Web-server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Qaysi teg HTML hujjatning tanasini ifodalaydi?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eastAsia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BODY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HTML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HEAD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TITLE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en-US"/>
              </w:rPr>
              <w:t>Klient tomonida bajariluvchi ssenariylar nima yordamida bajariladi?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brauzer yordamida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web-sahifa yordamida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web-sayt yordamida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web-server yordamida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PHP skriptlar yozilish kodini ko’rsating?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eastAsia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HTML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PHP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HTM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SUB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Kommentariylar ahmiyati nimadan iborat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Izoh beradi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Izohlarni yashiradi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Ko’rsatilgan izohlarni oladi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  <w:t>Izohlarni o'chiradi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 w:rsidRPr="00B805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en-US"/>
              </w:rPr>
              <w:t>O’zgaruvchilar qanday belgilanadi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$ belgisi bilan boshlanadi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Var kalit so’zi orqali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g’# belgisi bilan boshlanadi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Alert kalit so’zi orqali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PHP dasturlash tilida echo komandasi qanday vazifani bajaradi?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Hamma javob to’g’ri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 w:eastAsia="en-US"/>
              </w:rPr>
              <w:t>Web – sahifalarda uchraydigan har qanday ma’lumotni ( matn, HTML ajratuvchi simvoli, son) chiqarish uchun qo‘llanadi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Matn ma’lumotlarni chiqarish uchun qo’llaniladi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Son ma’lumotlarni chiqarish uchun qo’llaniladi</w:t>
            </w:r>
          </w:p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uz-Cyrl-UZ" w:eastAsia="en-US"/>
              </w:rPr>
            </w:pP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 w:rsidRPr="00B805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en-US"/>
              </w:rPr>
              <w:t>PHP dasturlash tilida o’zgaruvchilarning nomlari nimaga bog’liq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Registrga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Kalit so’zlarga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Brauzerga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Denver distributiviga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 w:rsidRPr="00B80587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PHP dasturlash tilida satr tipini ko’rsating</w:t>
            </w:r>
            <w:r w:rsidRPr="00B8058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  <w:t>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String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Array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Foreach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Null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PHP dasturlash tilida satr tiplari necha hil usulda aniqlanadi</w:t>
            </w:r>
            <w:r w:rsidRPr="00B8058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  <w:t>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3-xil usulda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1-xil usulda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2-xil usulda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5-xil usulda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Slesh belgisi nimani ifodalaydi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Ekranlaydi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Ekranga chiqaradi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Ekrandan o’chiradi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Ekranni ochadi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Massivni qayta indekslash funksiyasini ko’rsating?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Value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Escape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Floor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Round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Ko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‘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‘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lchovli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massivlarni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ko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‘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rib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chiqish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uchun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nimdan foydalanildi</w:t>
            </w:r>
            <w:r w:rsidRPr="00B8058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Ichki joylashgan array konstruktsiyasidan foydalaniladi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Initsializasiya qilinadi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Initsializasiya qilinmaydi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tog’ri javob yo’q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Qaysi  teg World Wide Web da hujjatni nomlash uchun ishlatiladi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TITLE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META</w:t>
            </w:r>
          </w:p>
        </w:tc>
        <w:tc>
          <w:tcPr>
            <w:tcW w:w="2430" w:type="dxa"/>
          </w:tcPr>
          <w:p w:rsidR="002E7DA8" w:rsidRDefault="002E7DA8" w:rsidP="002E7DA8">
            <w:pPr>
              <w:tabs>
                <w:tab w:val="left" w:pos="473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HEAD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HTML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Funksiyani qachon chaqirish mumkin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Aniqlanishidan oldin</w:t>
            </w:r>
          </w:p>
        </w:tc>
        <w:tc>
          <w:tcPr>
            <w:tcW w:w="2430" w:type="dxa"/>
          </w:tcPr>
          <w:p w:rsidR="002E7DA8" w:rsidRDefault="002E7DA8" w:rsidP="002E7DA8">
            <w:pPr>
              <w:tabs>
                <w:tab w:val="left" w:pos="451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So’roq jo’natilgandan so’ng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Aniqlangandan keyin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Funksiya dastur boshida chaqiriladi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lastRenderedPageBreak/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Agar funksiya dastur ichida aniqlangan bo’lsa …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Uni keyin qayta aniqlash yoki o’chirib tashlash mumkin emas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Uni keyin qayta aniqlash yoki o’chirib tashlash mumkin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Undan funksiya tashqarisida ham foydalanish mumkin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To’g’ri javob yo’q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Argumentlar sonini qaytaradigan funksiya nomini ko’rsating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func_num_args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func_get_arg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func_get_args</w:t>
            </w:r>
          </w:p>
        </w:tc>
        <w:tc>
          <w:tcPr>
            <w:tcW w:w="2430" w:type="dxa"/>
          </w:tcPr>
          <w:p w:rsidR="002E7DA8" w:rsidRDefault="002E7DA8" w:rsidP="002E7DA8">
            <w:pPr>
              <w:tabs>
                <w:tab w:val="left" w:pos="344"/>
              </w:tabs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func_num</w:t>
            </w:r>
          </w:p>
          <w:p w:rsidR="002E7DA8" w:rsidRDefault="002E7DA8" w:rsidP="002E7DA8">
            <w:pPr>
              <w:tabs>
                <w:tab w:val="left" w:pos="344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_arg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PHP dasturlash tilida funksiya ichida qanday o’zgaruvchi turlaridan foydalanish mumkin?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Hamma javob to’g’ri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Global va statistik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Qaytariluvchan ma’nolar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Havolani qaytarish</w:t>
            </w:r>
          </w:p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</w:pP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Qanday o’zgaruvchilar faqat funksiya ichida qo’llaniladi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Statistik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Global</w:t>
            </w:r>
          </w:p>
        </w:tc>
        <w:tc>
          <w:tcPr>
            <w:tcW w:w="2430" w:type="dxa"/>
          </w:tcPr>
          <w:p w:rsidR="002E7DA8" w:rsidRDefault="002E7DA8" w:rsidP="002E7DA8">
            <w:pPr>
              <w:tabs>
                <w:tab w:val="left" w:pos="43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Mahalliy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Lokal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Qaysi teg hujjatni usulini ifodalash uchun ishlatiladi?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STYLE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HEAD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ISINDEX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BODY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Ma'lumotlar bazasi bilan aloqa o’rnatish uchun foydalaniladigan funksiya nomini ko’rsating?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mysql_connect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connect_db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sql_connect</w:t>
            </w:r>
          </w:p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uz-Cyrl-UZ" w:eastAsia="en-US"/>
              </w:rPr>
            </w:pP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mysql_connect_db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SQL tilida USE buyrug’i yordamida amalga oshiriladigan vazifani ko’rsating?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MB ni tanlaydi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Foydalanadi;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MB ni yopadi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MB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ro’yhatlarin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</w:t>
            </w:r>
          </w:p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oladi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PHP dasturlash tilida funksiya ichida qanday o’zgaruvchi turlaridan foydalanish mumkin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Hamma javob to’g’ri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statistik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Qaytariluv</w:t>
            </w:r>
          </w:p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chan ma’nolar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Havolani qaytarish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Qanday o’zgaruvchilar faqat funksiya ichida qo’llaniladi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Statistik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Lokal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Global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  <w:t>Mahalliy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Nomlanish chegarasini ko’rsating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255 belgi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256 belgi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 Mbayt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Mbayt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Qaysi teg HTML hujjatni ifodalaydi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HTML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HEAD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ISINDEX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BODY</w:t>
            </w:r>
          </w:p>
        </w:tc>
      </w:tr>
      <w:tr w:rsidR="002E7DA8" w:rsidRPr="00AE0A7C" w:rsidTr="00AE0A7C">
        <w:trPr>
          <w:trHeight w:val="483"/>
        </w:trPr>
        <w:tc>
          <w:tcPr>
            <w:tcW w:w="637" w:type="dxa"/>
          </w:tcPr>
          <w:p w:rsidR="002E7DA8" w:rsidRDefault="002E7DA8" w:rsidP="002E7DA8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38" w:type="dxa"/>
          </w:tcPr>
          <w:p w:rsidR="002E7DA8" w:rsidRPr="00B80587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 w:eastAsia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O’zining unikal adresiga ega bo’lgan va brauzer yordamida ko’riluvchi hujjat nomini to’g’ri ko’rsating?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Web-sahifa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Web-texnologiya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Web-sayt</w:t>
            </w:r>
          </w:p>
        </w:tc>
        <w:tc>
          <w:tcPr>
            <w:tcW w:w="2430" w:type="dxa"/>
          </w:tcPr>
          <w:p w:rsidR="002E7DA8" w:rsidRDefault="002E7DA8" w:rsidP="002E7DA8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Web-server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tabs>
                <w:tab w:val="left" w:pos="40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Qaysi teg HTML hujjatni ifodalaydi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Isindex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tabs>
                <w:tab w:val="left" w:pos="53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Body tegining qaysi atributi sahifa rangini berishda qo’llaniladi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Qaysi teg HTML hujjatning tanasini ifodalaydi?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Isindex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Qaysi teg hujjatni usulini ifodalash uchun ishlatiladi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ISINDEX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Body tegining qaysi atributi “faol” giperssilkaning rangini o’zgartirish uchun ishlatiladi?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Alink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Vlink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HTML da qanday teglar forma elementlarini ifodalaydi?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input, select, textarea, button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279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input, fied, textarea, button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submit, radio, textarea, button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input, select, radio, checkbox</w:t>
            </w:r>
          </w:p>
        </w:tc>
      </w:tr>
      <w:tr w:rsidR="008616F7" w:rsidRPr="001C243D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Web-server tehnologiyasini umumiy holda qanday tushunish mumkin?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Tarmoqqa ulangan kompyuter yoki undagi dastur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Web-sahifalarni ko’rish uchun foydalaniladigan servis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Web-saytning tashkiliy tuzilmasi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Bir qancha web-sahifalarning mantiqiy birlashmasi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Qaysi teg forma ichida qayerga ma’lumot kiritilishini ta’minlaydi?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49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Center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Form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Html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FORM tegining METHOD atributining nechta qiymati bor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Ikkita: get va post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Bitta: get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Bitta: post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ikkita: post null</w:t>
            </w:r>
          </w:p>
        </w:tc>
      </w:tr>
      <w:tr w:rsidR="008616F7" w:rsidRPr="001C243D" w:rsidTr="00AE0A7C">
        <w:trPr>
          <w:trHeight w:val="36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Qaysi teg formada ma’lumot kiritishda foydalanuvchi bir nechta variantlardan birini tanlashdan foydalanishni ifodalaydi?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 TYPEg’qradio atributi bilan;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 TYPEg’q checkbox atributi bilan;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 TYPEg’q text atributi bilan;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 TYPEg’q image atributi bilan.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Formada parol kiritish uchun qaysi kattalikdan foydalaniladi?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Reset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Radio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TEXTAREA&gt; tegida qanday atributlar foydalaniladi?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COLS, NAME va ROWS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ALT, 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REF va 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Y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ALT, NREF va NAME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ROWS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NREF va NAME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Quyida keltirilgan variantlardan qaysi yaqqol xato beradi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 text (font-size: 150%;}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 span {font-size: 150%;}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 {font-size: 1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0%;}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 {font-size: 150%;}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>Siz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>Html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>kod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>yozdingiz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:</w:t>
            </w:r>
          </w:p>
          <w:p w:rsidR="008616F7" w:rsidRPr="00B80587" w:rsidRDefault="008616F7" w:rsidP="00AE0A7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587">
              <w:rPr>
                <w:rFonts w:ascii="Times New Roman" w:hAnsi="Times New Roman" w:cs="Times New Roman"/>
                <w:iCs/>
                <w:sz w:val="24"/>
                <w:szCs w:val="24"/>
              </w:rPr>
              <w:t>&lt;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div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idq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</w:rPr>
              <w:t>"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myid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</w:rPr>
              <w:t>"&gt;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>kontent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</w:rPr>
              <w:t>&lt;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G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</w:rPr>
              <w:t>’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div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</w:rPr>
              <w:t>&gt;</w:t>
            </w:r>
          </w:p>
          <w:p w:rsidR="008616F7" w:rsidRPr="00B80587" w:rsidRDefault="008616F7" w:rsidP="00AE0A7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&lt;div&gt; tegi uchun qanaqa stil berish kerak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div#myid {margin: 1px;}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 xml:space="preserve">divmyid {margin: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px;}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div.myid {margin: 1px;}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div[myid] {margin: 1px;}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CSS kod berilgan:</w:t>
            </w:r>
          </w:p>
          <w:p w:rsidR="008616F7" w:rsidRPr="00B80587" w:rsidRDefault="008616F7" w:rsidP="00AE0A7C">
            <w:pPr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body {font-size: 14pt;}</w:t>
            </w:r>
          </w:p>
          <w:p w:rsidR="008616F7" w:rsidRPr="00B80587" w:rsidRDefault="008616F7" w:rsidP="00AE0A7C">
            <w:pPr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p {font-size: 2em;}</w:t>
            </w:r>
          </w:p>
          <w:p w:rsidR="008616F7" w:rsidRPr="00B80587" w:rsidRDefault="008616F7" w:rsidP="00AE0A7C">
            <w:pPr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>&lt;p&gt; tegini razmeri qancha bo'ladi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7pt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12pt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B21A15" w:rsidRPr="00B80587" w:rsidRDefault="00B21A15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>Berilganlardan qaysi biri ishlamaydi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color: #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hhh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color: #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000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color: #aaaaaa;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color: #aaa;</w:t>
            </w:r>
          </w:p>
        </w:tc>
      </w:tr>
      <w:tr w:rsidR="00B21A15" w:rsidRPr="00AE0A7C" w:rsidTr="00AE0A7C">
        <w:trPr>
          <w:trHeight w:val="96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B21A15" w:rsidRPr="00B80587" w:rsidRDefault="00B21A15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Qaysi selektor xatolik bilan yozilgan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input["text"]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input[type</w:t>
            </w:r>
            <w:r w:rsidR="001D65B0" w:rsidRPr="00AE0A7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"text"]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input["text"]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input.text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B21A15" w:rsidRPr="00B80587" w:rsidRDefault="00B21A15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Qaysi operator yordamida formada berilgan bir nechta ro’yhat ichidan birini tanlash amalga oshiriladi?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Select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Input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Title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Option</w:t>
            </w:r>
          </w:p>
        </w:tc>
      </w:tr>
      <w:tr w:rsidR="008616F7" w:rsidRPr="00AE0A7C" w:rsidTr="00AE0A7C">
        <w:trPr>
          <w:trHeight w:val="69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Freymlar tizimini tasvirlash uchun qanday shakldagi teglardan foydalaniladi: teglardan foydalaniladi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FRAMESET, FRAME yoki NOFRAME teglari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FRAME yoki NOFRAME teglari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FRAMESET va FRAME teglari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IFRAME va FRAME teglari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Hujjatlar orasidagi aloqani ta'minlash va ma'lumotlarni formatlash vositalari qanday amalga oshiriladi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Teg deb ataluvchi vosita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Brauzerlar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Web-sahifalar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Platformalar orqali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3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JavaScript dasturlash tili bu-?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Statistic web sahifalarni qo’shimcha funksional imkoniyatlarini qo’llash uchun Netscape Sun Microsystems larda ishlab chiqilgan ssenariylar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Server qayta ishlovchi ssenariylar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Web-ilovalarni ishlab chiquvchi instrumentlar to’plami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Matnni tahrirlovchi til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JavaScript ning asosiy g’oyasi nima?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HTML sahifalarni ko’rish vaqtida HTML teg va konteynerlarning atributlari qiymatlarini va xususiyatlarini o’zgartirishdan iborat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HTML sahifalarni ko’rish vaqtida HTML teg va konteynerlarning atributlari qiymatlarini va xususiyatlarini o’zgartirmasdan ochishdan iborat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Sahifani qayta yuklashdan iborat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HTML shablonlarn saqlashdan iborat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HTML-konteyner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nima?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Ob’yekt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Model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Klass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Operator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Giper murojatga aylantiruvchi atribut nomini ko’rsating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HREF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731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link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desc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SCRIPT konteyneri nechta funksiyani bajaradi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 ta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 ta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4 ta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 ta</w:t>
            </w:r>
          </w:p>
        </w:tc>
      </w:tr>
      <w:tr w:rsidR="008616F7" w:rsidRPr="001C243D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XML tilining HTML tilidan farqli tomonini ko’rsating?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Dasturchi o’zining shaxsiy teglarini yaratadi va ular orasiga ma'lumotlar joylashtiradi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XML-teglar harflar katta kichikligini farqlamaydi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Teglarni yarata olmaydi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Teglarni yaratadi va ular orasiga ma'lumotlar joylashtira olmaydi</w:t>
            </w:r>
          </w:p>
        </w:tc>
      </w:tr>
      <w:tr w:rsidR="008616F7" w:rsidRPr="00AE0A7C" w:rsidTr="00AE0A7C">
        <w:trPr>
          <w:trHeight w:val="294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O’zgaruvchilar asosan qanday turlarda bo’lishi mumkin?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Globalli va lokalli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Globalli va mahalliy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Mahalliy va lokal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Mintaqaviy, global va local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O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’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zgaruvchilar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e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’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loni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qanday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kalit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so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’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zi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orqali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e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’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lon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qilinadi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Var kalit so’zi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Program kalit so’zi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Local kalit so’zi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Global kalit so’zi orqali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O’zgaruvchi nomlari qanday belgini qabul qilmaydi?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Probel belgisi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g’# belgisi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279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&amp; belgisi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QQbelgisi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Mantiqiy ma’lumotlar qanday qiymatlarni o’z ichiga oladi?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Hamma javob to’g’ri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True va False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Rost yoki yolg’on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0 va 1</w:t>
            </w:r>
          </w:p>
        </w:tc>
      </w:tr>
      <w:tr w:rsidR="008616F7" w:rsidRPr="001C243D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Binar operatorining vazifasini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 ta operandni birlashtiradi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Belgining o’zgarishi uchun to’ldirish operatsiyasini bajarishda, 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lastRenderedPageBreak/>
              <w:t>inkramentda xamda dekrementda ishlatiladi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lastRenderedPageBreak/>
              <w:t>Ular aloxida bitlar bilan ishlash operatorlari xisoblanadi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O’zgaruvchilarning qiymatini solishtirish uchun ishlatiladi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Oddiy o’zlashtirish operatorini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g’q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*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G’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Axborotni statik tasvirlash tillarini necha toifa asosida tahlil qilish mumkin?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2-toifa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3-toifa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4-toifa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6-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toifa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Boshqaruv o’tkazuvchi operatorlarni ko’rsating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Break va continue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If va else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Continue va else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Break va switch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Ifodaning rostligiga sikl boshida emas, balki oxirida tekshiriladigan sikl nomini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Do…while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While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Foreach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Switch.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</w:p>
        </w:tc>
      </w:tr>
      <w:tr w:rsidR="008616F7" w:rsidRPr="001C243D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Break kalit so’zi nimani ifodalaydi?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58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Case operatoridan chiqish harakatini aniqlash uchun ishlatiladi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Ifoda ichidagi belgilarni chiqarib tashlaydi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Ifodadan chiqarilgan belgilarni ko’rsatadi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Bu operator qavs ichida kiritilgan belgilarni taqqoslaydi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JavaScript tilida “qq” belgisi nimani ifodalaydi?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Teng emas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Teng inkori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Qo'shish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Boshqaruv o’tkazuvchi operatorlarning ishlash prinsipini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Sikl yoki uning alohida iteratsiya ishini tezda to’xtatadi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Sikl yoki uning alohida iteratsiya ishini ochib beradi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Sikl oxirini ochib beradi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Belgilarni yo’qotadi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Mobil aloqa vositalaridan foydalanuvchilar uchun ishlab chiqilgan yangi til nomini to’g’ri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WML (Wireless Markup Language)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Perl tili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XML (eXtensible Markup Language)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HTML (HyperText Markup Language)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1</w:t>
            </w:r>
          </w:p>
        </w:tc>
        <w:tc>
          <w:tcPr>
            <w:tcW w:w="4638" w:type="dxa"/>
          </w:tcPr>
          <w:p w:rsidR="00B21A15" w:rsidRPr="00B80587" w:rsidRDefault="00B21A15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Ob’yekt hususiyati nima?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Ob'</w:t>
            </w:r>
            <w:r w:rsidR="001D65B0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ktga bog’liq bo’lgan ma'lumotlardir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Ob'</w:t>
            </w:r>
            <w:r w:rsidR="001D65B0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ktga bog’liq </w:t>
            </w:r>
            <w:r w:rsidR="004F028C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bo’lgan funksiyalardi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Ob'</w:t>
            </w:r>
            <w:r w:rsidR="001D65B0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kt ma'lumotlarini qayta ishlovchi funksiyalardir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Ob'</w:t>
            </w:r>
            <w:r w:rsidR="001D65B0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kt ma'lumotlarini qayta ishlovchilardir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1</w:t>
            </w:r>
          </w:p>
        </w:tc>
        <w:tc>
          <w:tcPr>
            <w:tcW w:w="4638" w:type="dxa"/>
          </w:tcPr>
          <w:p w:rsidR="00B21A15" w:rsidRPr="00B80587" w:rsidRDefault="00B21A15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Return kalit so’zi nimani ifodalaydi?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Qiymat qaytaradi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Argument boshlang’ich holatini qaytaradi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Natija qaytaradi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Natija o'zgartiradi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1</w:t>
            </w:r>
          </w:p>
        </w:tc>
        <w:tc>
          <w:tcPr>
            <w:tcW w:w="4638" w:type="dxa"/>
          </w:tcPr>
          <w:p w:rsidR="00B21A15" w:rsidRPr="00B80587" w:rsidRDefault="00B21A15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Bir ob'</w:t>
            </w:r>
            <w:r w:rsidR="001D65B0"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e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ktda bir n</w:t>
            </w:r>
            <w:r w:rsidR="001D65B0"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e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chta usul va xossalarni birlashtirish vazifasini bajaradigan klass nomini ko’rsating?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Global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Math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Nan</w:t>
            </w:r>
          </w:p>
        </w:tc>
      </w:tr>
      <w:tr w:rsidR="00B21A15" w:rsidRPr="001C243D" w:rsidTr="00AE0A7C">
        <w:trPr>
          <w:trHeight w:val="448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1</w:t>
            </w:r>
          </w:p>
        </w:tc>
        <w:tc>
          <w:tcPr>
            <w:tcW w:w="4638" w:type="dxa"/>
          </w:tcPr>
          <w:p w:rsidR="00B21A15" w:rsidRPr="00B80587" w:rsidRDefault="00B21A15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Escape hossasini vazifasini ko’rsating?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Qatorni barcha platformalarga mos holda tasvirlash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JavaScript tili funksiyasi yoki usullarini uzatish</w:t>
            </w:r>
          </w:p>
        </w:tc>
        <w:tc>
          <w:tcPr>
            <w:tcW w:w="2430" w:type="dxa"/>
          </w:tcPr>
          <w:p w:rsidR="00B21A15" w:rsidRPr="00AE0A7C" w:rsidRDefault="001D65B0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</w:t>
            </w:r>
            <w:r w:rsidR="00B21A15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rgumentning oxirgi raqamliligini aniqlash</w:t>
            </w:r>
          </w:p>
        </w:tc>
        <w:tc>
          <w:tcPr>
            <w:tcW w:w="2430" w:type="dxa"/>
          </w:tcPr>
          <w:p w:rsidR="00B21A15" w:rsidRPr="00AE0A7C" w:rsidRDefault="001D65B0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</w:t>
            </w:r>
            <w:r w:rsidR="00B21A15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rgumentning raqam </w:t>
            </w:r>
            <w:r w:rsidR="004F028C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yoki raqam emasligini aniqlash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1</w:t>
            </w:r>
          </w:p>
        </w:tc>
        <w:tc>
          <w:tcPr>
            <w:tcW w:w="4638" w:type="dxa"/>
          </w:tcPr>
          <w:p w:rsidR="00B21A15" w:rsidRPr="00B80587" w:rsidRDefault="00B21A15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Sonni butun qismiga qarab yax</w:t>
            </w:r>
            <w:r w:rsidR="004F028C"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litlash metodini ko’rsating?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Round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Ceil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Exp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Floor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1</w:t>
            </w:r>
          </w:p>
        </w:tc>
        <w:tc>
          <w:tcPr>
            <w:tcW w:w="4638" w:type="dxa"/>
          </w:tcPr>
          <w:p w:rsidR="00B21A15" w:rsidRPr="00B80587" w:rsidRDefault="00B21A15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Web -dasturlash t</w:t>
            </w:r>
            <w:r w:rsidR="001D65B0"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e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xnologiyalarini, dasturlarini asosan nechta qismga ajratish mumkin?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ikkita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uchta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to’rtta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beshta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PHP dasturlarini necha hil usulda bajarish mumkin?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Ikki xil usulda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Uch xil usulda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Faqat 1 xil usulda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To’rt xil usulda</w:t>
            </w:r>
          </w:p>
        </w:tc>
      </w:tr>
      <w:tr w:rsidR="008616F7" w:rsidRPr="001C243D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PHP dasturlarini bajarish usullarini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Web-server tomonidan ssenariy ilovasi va konsol dasturi sifatida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Web-server tomonidan konsol dasturi sifatida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Web-server tomonidan ssenariy ilovasi, Web-server tomonidan konsol dasturi sifatida va konsol dasturi sifatida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Web-server tomonidan ssenariy ilovasi sifatida</w:t>
            </w:r>
          </w:p>
        </w:tc>
      </w:tr>
      <w:tr w:rsidR="008616F7" w:rsidRPr="001C243D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PHP dasturlash tilida echo komandasi qanday vazifani bajaradi?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Hamma javob to’g’ri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Son ma’lumotlarni chiqarish uchun qo’llaniladi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Matn ma’lumotlarni chiqarish uchun qo’llaniladi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 – sahifal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rd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uchr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ydig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 har q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nd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y m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’lum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o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tni( m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tn, HTML 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jr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tuvchi simv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o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li, s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o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n) chiq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rish uchun qo‘ll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di</w:t>
            </w:r>
          </w:p>
        </w:tc>
      </w:tr>
      <w:tr w:rsidR="008616F7" w:rsidRPr="001C243D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val="en-GB"/>
              </w:rPr>
              <w:t>Style parametri  nima vazifa bajaradi</w:t>
            </w:r>
            <w:r w:rsidRPr="00B8058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  <w:t>malumot stilini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o’rnatadi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 xml:space="preserve">malumotni qanday </w:t>
            </w:r>
            <w:r w:rsidRPr="00AE0A7C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tekislashni</w:t>
            </w:r>
            <w:r w:rsidRPr="00AE0A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aniqlaydi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Denver distributiviga malumot yuboradi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Matn ma’lumotlarni chiqarish uchun qo’llaniladi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Kod berilgan:</w:t>
            </w:r>
          </w:p>
          <w:p w:rsidR="008616F7" w:rsidRPr="00B80587" w:rsidRDefault="008616F7" w:rsidP="00AE0A7C">
            <w:pPr>
              <w:rPr>
                <w:rStyle w:val="tag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Style w:val="tag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&lt;script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Style w:val="at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type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q</w:t>
            </w:r>
            <w:r w:rsidRPr="00B80587">
              <w:rPr>
                <w:rStyle w:val="atv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"textG’javascript"</w:t>
            </w:r>
            <w:r w:rsidRPr="00B80587">
              <w:rPr>
                <w:rStyle w:val="tag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&gt;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  </w:t>
            </w:r>
            <w:r w:rsidRPr="00B80587">
              <w:rPr>
                <w:rStyle w:val="kwd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var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a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q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Style w:val="str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"5"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  </w:t>
            </w:r>
            <w:r w:rsidRPr="00B80587">
              <w:rPr>
                <w:rStyle w:val="kwd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var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b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q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Style w:val="lit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2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  </w:t>
            </w:r>
            <w:r w:rsidRPr="00B80587">
              <w:rPr>
                <w:rStyle w:val="kwd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var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c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q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a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Q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b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  alert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(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c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);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tag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&lt;G’script&gt;</w:t>
            </w:r>
          </w:p>
          <w:p w:rsidR="008616F7" w:rsidRPr="00B80587" w:rsidRDefault="008616F7" w:rsidP="00AE0A7C">
            <w:pPr>
              <w:rPr>
                <w:rStyle w:val="tag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B80587">
              <w:rPr>
                <w:rStyle w:val="tag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Natija nima chiqadi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52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Skriptni ishga tushirishda xatolik yuz beradi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B805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Agar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 ikkita funksiyachaqirsak</w:t>
            </w:r>
          </w:p>
          <w:p w:rsidR="008616F7" w:rsidRPr="00B80587" w:rsidRDefault="008616F7" w:rsidP="00AE0A7C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B8058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( "$ 101,2 ") parseFloat va parseFloat</w:t>
            </w:r>
          </w:p>
          <w:p w:rsidR="008616F7" w:rsidRPr="00B80587" w:rsidRDefault="008616F7" w:rsidP="00AE0A7C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B8058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( " 101,2 USD") . Ulardan qaysi biri raqam qaytaradi?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parseFloat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("101.2 USD")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  <w:t>Ikkalasi xam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parseFloat("$101.2")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  <w:t>Hech qaysi</w:t>
            </w:r>
          </w:p>
        </w:tc>
      </w:tr>
      <w:tr w:rsidR="008616F7" w:rsidRPr="001C243D" w:rsidTr="00AE0A7C">
        <w:trPr>
          <w:trHeight w:val="693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tag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Style w:val="tag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Bu kod bajarilayotganda nima sodir boladi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B80587">
              <w:rPr>
                <w:rStyle w:val="tag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&lt;script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Style w:val="at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type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q</w:t>
            </w:r>
            <w:r w:rsidRPr="00B80587">
              <w:rPr>
                <w:rStyle w:val="atv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"textG’javascript"</w:t>
            </w:r>
            <w:r w:rsidRPr="00B80587">
              <w:rPr>
                <w:rStyle w:val="tag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&gt;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  setTimeout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(</w:t>
            </w:r>
            <w:r w:rsidRPr="00B80587">
              <w:rPr>
                <w:rStyle w:val="str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"alert('Hello World')"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,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Style w:val="lit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100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);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tag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&lt;G’script&gt;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100 mil sekundan keyin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Hello world xabari chiqadi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100 sekundan keyin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Hello world xabari chiqadi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100 dol sekundan keyin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Hello world xabari chiqadi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Hech narsa bolmaydi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Kodda xatolik bor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&lt;?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php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kwd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function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myfunc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()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{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    </w:t>
            </w:r>
            <w:r w:rsidRPr="00B80587">
              <w:rPr>
                <w:rStyle w:val="kwd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static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$id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q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Style w:val="lit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0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    $id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QQ;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    echo $id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 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}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  myfunc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();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  myfunc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();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  myfunc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();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br/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?&gt;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Bu skriptdan nima natija chiqadi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123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Skriptni ishga tushirishda xatolik yuz beradi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0</w:t>
            </w:r>
          </w:p>
        </w:tc>
      </w:tr>
      <w:tr w:rsidR="008616F7" w:rsidRPr="001C243D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printMessage("Text")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funksiyasi nima ish qiladi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printMessage()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degan funksiya yo'q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Hammasi to'g;ri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Oynada "text" yozuvini chiqaradi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Xatolik beradi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printMessage() da 2 ta parametr bolgani uchun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Bu teglarni  qaysi biri PHP blok ochilishiva yopilishi uchun mos emas?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&lt;! !&gt;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&lt;? ?&gt;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&lt;?q ?&gt;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&lt;?php ?&gt;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shorttext"/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B80587">
              <w:rPr>
                <w:rStyle w:val="shorttext"/>
                <w:rFonts w:ascii="Times New Roman" w:hAnsi="Times New Roman" w:cs="Times New Roman"/>
                <w:sz w:val="24"/>
                <w:szCs w:val="24"/>
                <w:lang w:val="uz-Latn-UZ"/>
              </w:rPr>
              <w:t>quyidagi kodni natijasida nima paydo bo'ladi?</w:t>
            </w:r>
          </w:p>
          <w:p w:rsidR="008616F7" w:rsidRPr="00B80587" w:rsidRDefault="008616F7" w:rsidP="00AE0A7C">
            <w:pPr>
              <w:rPr>
                <w:rStyle w:val="shorttext"/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echo ‘A’;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(‘A’ !q ‘B’) echo ‘B’;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C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?&gt;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ABCD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ACD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ABC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Bu kodni natijasi qanaqa boladi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&lt;?php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$fruitsqarray('apple',0,'banana',1,'orange',);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for each ($fruits as$fruit){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echo $fruit;</w:t>
            </w: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Xatolik yuz beradi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applebananaorange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apple banana orange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apple0 banana1 orange</w:t>
            </w:r>
          </w:p>
        </w:tc>
      </w:tr>
      <w:tr w:rsidR="008616F7" w:rsidRPr="002E7DA8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Inline bu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qiymat yuqoridagi qiymatga teskari, ya’ni blokli elementlarni qatorli qilib beradi, ya’ni “</w:t>
            </w:r>
            <w:r w:rsidRPr="00AE0A7C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div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 “</w:t>
            </w:r>
            <w:r w:rsidRPr="00AE0A7C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teglar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bir qatorda yozilishi mumkin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bu qiymat qatorli elementlar(span, hx,…)ni ham blokli(div, p) qilib ko‘rsatadi, ya’ni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qatorli elementlarni ketma-ket yozsangiz ham alohida qatorda chiqarib beradi(qatorli elementlar bir qatorda chiqishi lozim)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bu qiymat bizga ikki hil narsani anglatadi, ya’ni kiritilgan kontent ichki tomondan blok, kontent ichi blok,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lekin, tashqi tomondan qatorli tip, boshqa ob’yektlar uchun qator tegi kritilgan hisoblanadi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yuqoridagi qiymat bilan bir xil, bunda blok-qator rolini jadval o‘ynaydi</w:t>
            </w:r>
          </w:p>
        </w:tc>
      </w:tr>
      <w:tr w:rsidR="008616F7" w:rsidRPr="002E7DA8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</w:pPr>
            <w:r w:rsidRPr="00B80587">
              <w:rPr>
                <w:rStyle w:val="a5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Orphans</w:t>
            </w:r>
            <w:r w:rsidRPr="00B80587">
              <w:rPr>
                <w:rStyle w:val="a5"/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GB"/>
              </w:rPr>
              <w:t xml:space="preserve"> bu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veb sahifani chop qilishda, matnning minimal nechta qatori dastlabki varroqda qolish kerakligini ko‘rsatadi.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bloklarni varroq bo‘ylab bo‘lishni amalga oshirib beradi.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elementdan keyin keyingi varroqga o‘tishni taqiqlaydi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 xususiyat blok ichi bilan ishlaydi va berilgan qiymat asosida bo‘lishni amalga oshirib beradi.</w:t>
            </w:r>
          </w:p>
        </w:tc>
      </w:tr>
      <w:tr w:rsidR="008616F7" w:rsidRPr="002E7DA8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B80587">
              <w:rPr>
                <w:rStyle w:val="a5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Nohref</w:t>
            </w:r>
            <w:r w:rsidRPr="00B80587">
              <w:rPr>
                <w:rStyle w:val="a5"/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GB"/>
              </w:rPr>
              <w:t xml:space="preserve">  bu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ajratilgan aktiv qism havola emasligini bildiradi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aktiv sohani shaklini aniqlashtirish.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havola yaratadi, rasmning aktiv sohasi bosilsa, qayerga o‘tish kerakligi ko‘rsatiladi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havola yo‘naltirayotgan hujjat tipini aniqlaydi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8058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Qaysi operator PHP da yo’q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!qq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&gt;q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!qq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Qq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</w:rPr>
            </w:pP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Bu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koddan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nima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javob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chiqadi</w:t>
            </w:r>
          </w:p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8616F7" w:rsidRPr="00B80587" w:rsidRDefault="008616F7" w:rsidP="00AE0A7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</w:rPr>
              <w:t>&lt;?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php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 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</w:rPr>
              <w:t xml:space="preserve"> $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x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q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80587">
              <w:rPr>
                <w:rStyle w:val="lit"/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 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</w:rPr>
              <w:t xml:space="preserve"> $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x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Qq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</w:rPr>
              <w:t>$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x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 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echo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</w:rPr>
              <w:t xml:space="preserve"> $</w:t>
            </w:r>
            <w:r w:rsidRPr="00B80587">
              <w:rPr>
                <w:rStyle w:val="pl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x</w:t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B80587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</w:rPr>
              <w:t>?&gt;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18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19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17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numPr>
                <w:ilvl w:val="0"/>
                <w:numId w:val="28"/>
              </w:numPr>
              <w:ind w:left="0" w:firstLine="0"/>
              <w:rPr>
                <w:rStyle w:val="pun"/>
                <w:rFonts w:ascii="Times New Roman" w:hAnsi="Times New Roman" w:cs="Times New Roman"/>
                <w:b/>
                <w:sz w:val="24"/>
                <w:szCs w:val="24"/>
              </w:rPr>
            </w:pPr>
            <w:r w:rsidRPr="00B80587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Web-sa</w:t>
            </w:r>
            <w:r w:rsidRPr="00B80587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uz-Cyrl-UZ"/>
              </w:rPr>
              <w:t xml:space="preserve">hifa bu </w:t>
            </w:r>
            <w:r w:rsidRPr="00B80587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…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yagona adresga ega bo’lgan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(brauzera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yordam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ida)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ochish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 xml:space="preserve"> va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ko’rish imkoniyatiga ega bo’lgan xujj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atdir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 xml:space="preserve">tarmoqqa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ulan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gan kompyuterda,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klientga belgila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umu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miy vazifalarni  bajarish uchun foydalaniluvchi sahifadir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klient-server arxitekturasi asosidagi,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keng tarqalgan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Internetning axborot xizmati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to’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g’ri ja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vob ko’rsatilmagan</w:t>
            </w:r>
          </w:p>
        </w:tc>
      </w:tr>
      <w:tr w:rsidR="008616F7" w:rsidRPr="002E7DA8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JavaScript – tili bu…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statistik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saxifalarni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kushimcha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funktsional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imkoniyatlarini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kullash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uchun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Netscape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Sun Microsystems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larda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ishlab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chikilgan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stsenariylar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Matnni taxrirlovchi til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Server kayta ishlovchi stsenariylar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Web-ilovalarni ishlab chikuvchi instrumental tuplam</w:t>
            </w:r>
          </w:p>
        </w:tc>
      </w:tr>
      <w:tr w:rsidR="008616F7" w:rsidRPr="002E7DA8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Qanday ma’lum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otlar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mantiqiy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ma’lumotlar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bo’la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oladi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va false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 xml:space="preserve">Butun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sanlar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va V javoblar to’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g’ri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JavaScript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tilida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qanda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unar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operatorlar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mavjud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JavaScript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tilida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qanda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binar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operatorlar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mavjud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JavaScript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tilida qaysi buyruqlar alohida bitlar bilan ishlaydi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JavaScript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tilida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qanday siljitish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operatorlari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mavjud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JavaScript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tilida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qanday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munosabat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operatorlari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mavjud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&gt;, &gt;q,&lt;,&lt;q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JavaScript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tilida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qanday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mantiqiy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operatorlar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mavjud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||,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&gt;, &gt;q,&lt;,&lt;q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JavaScript tilida qanday o’zlashtirish operatorlari mavjud?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q,Qq,-q,G’q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,*q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&gt;, &gt;q,&lt;,&lt;q</w:t>
            </w:r>
          </w:p>
        </w:tc>
      </w:tr>
      <w:tr w:rsidR="008616F7" w:rsidRPr="002E7DA8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JavaScript tilida qanday ob’ektlar mavjud?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 ob’ektlar,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dasturchi tomonidan yaratilgan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v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brauzer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ob’ektlari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standart ob’ektlar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v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brauzer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ob’ektlari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 ob’ektlar va nostandart ob’ektlar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standart ob’ektlar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v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dasturchi tomonidan yaratilgan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rStyle w:val="pun"/>
                <w:rFonts w:ascii="Times New Roman" w:hAnsi="Times New Roman" w:cs="Times New Roman"/>
                <w:iCs/>
                <w:sz w:val="24"/>
                <w:szCs w:val="24"/>
                <w:lang w:val="en-GB"/>
              </w:rPr>
            </w:pP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JavaScript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tilida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qanday 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ob’ektlar</w:t>
            </w:r>
            <w:r w:rsidRPr="00B8058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mavjud</w:t>
            </w:r>
            <w:r w:rsidRPr="00B8058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Math, Date,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document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frame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document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parent,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Object,Global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document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location,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Date, Global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1D0D06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color w:val="1D1B11" w:themeColor="background2" w:themeShade="1A"/>
                <w:lang w:val="en-US"/>
              </w:rPr>
            </w:pPr>
            <w:r w:rsidRPr="00B8058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JavaScript tilida qanday brauzer ob’ektlari mavjud?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document, parent, frame, location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document, parent, Object,Global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document, location, Date, Global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Array,Math, Date,Boolean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1D0D06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color w:val="1D1B11" w:themeColor="background2" w:themeShade="1A"/>
                <w:lang w:val="en-US"/>
              </w:rPr>
            </w:pPr>
            <w:r w:rsidRPr="00B8058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JavaScript tilida eng bosh brauzer ob’ekti hisoblanadi?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window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document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parent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frame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</w:tr>
      <w:tr w:rsidR="008616F7" w:rsidRPr="002E7DA8" w:rsidTr="00AE0A7C">
        <w:trPr>
          <w:trHeight w:val="100"/>
        </w:trPr>
        <w:tc>
          <w:tcPr>
            <w:tcW w:w="637" w:type="dxa"/>
          </w:tcPr>
          <w:p w:rsidR="008616F7" w:rsidRPr="001D0D06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color w:val="1D1B11" w:themeColor="background2" w:themeShade="1A"/>
                <w:lang w:val="en-US"/>
              </w:rPr>
            </w:pPr>
            <w:r w:rsidRPr="00B8058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JavaScript tilida massivlar uchun qaysi usul qo’llaniladi?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uchta usul: join, reverse, sort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Ikkita usul: reverse, sort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To’rtta usul: anchor, bold, reverse, sort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Massivlvr uchun usullar mavjud emas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1D0D06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B80587" w:rsidRDefault="008616F7" w:rsidP="00AE0A7C">
            <w:pPr>
              <w:rPr>
                <w:color w:val="1D1B11" w:themeColor="background2" w:themeShade="1A"/>
                <w:lang w:val="en-US"/>
              </w:rPr>
            </w:pPr>
            <w:r w:rsidRPr="00B8058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Qaysi usul quyi indeks sifatida tasvirlangan satrni qaytaradi?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sub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reverse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italics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fixed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</w:tr>
      <w:tr w:rsidR="001D0D06" w:rsidRPr="002E7DA8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Qanday standart JavaScript ssenariyi klasi kompyuter soati bo‘yicha turli holatlarni bajarishi mumkin?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pStyle w:val="2"/>
              <w:spacing w:before="0"/>
              <w:jc w:val="both"/>
              <w:outlineLvl w:val="1"/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 w:eastAsia="ru-RU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 w:eastAsia="ru-RU"/>
              </w:rPr>
              <w:t xml:space="preserve">Date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Math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To‘g‘ri javob yo‘q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Qaysi usul 0 dan 1gacha oraliqdagi ixtiyoriy soni qaytaradi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pStyle w:val="4"/>
              <w:spacing w:before="0" w:after="0"/>
              <w:jc w:val="both"/>
              <w:outlineLvl w:val="3"/>
              <w:rPr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color w:val="1D1B11" w:themeColor="background2" w:themeShade="1A"/>
                <w:sz w:val="24"/>
                <w:szCs w:val="24"/>
                <w:lang w:val="en-US"/>
              </w:rPr>
              <w:t xml:space="preserve">sin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sqrt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round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Qaysi usul yordamida ekranga ikkita OK va Cancel tugmalari bo‘lgan muloqot oynasini chiqarish mumkin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confirm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alert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prompt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open</w:t>
            </w:r>
          </w:p>
        </w:tc>
      </w:tr>
      <w:tr w:rsidR="001D0D06" w:rsidRPr="002E7DA8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lastRenderedPageBreak/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checkbox ob’ekti uchun nechta va qanday usullar mavjud?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bita usul: click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Ikkita usul: focus i blur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checkbox da usullar yo‘q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To‘rtta usul: anchor, bold, reverse, sort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Kaysi teg HTML xujjatning tanasini ifodalaydi?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HTML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TITLE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Kaysi teg World Wide Web da xujjatni nomlash uchun ishlatiladi?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META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HTML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Kaysi teg  xujjatni stilini ifodalash uchun ishlatiladi?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ISINDEX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Kaysi teg HTML xujjatni ifodalaydi?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HTML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META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ISINDEX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 tegining kaysi atributi saxifa rangini berishda kullaniladi?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72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bgcolor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background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text</w:t>
            </w:r>
          </w:p>
        </w:tc>
      </w:tr>
      <w:tr w:rsidR="001D0D06" w:rsidRPr="002E7DA8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SCRIPT </w:t>
            </w: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tegi tugri keltirilgan variantni tanlang.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&lt;SCRIPT LANGUAGE= dasturlash tili&gt;dastur matni &lt;/SCRIPT&gt;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&lt;SCRIPT TYPE=xujjat tipi&gt;dastur matni &lt;/SCRIPT&gt;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&lt;SCRIPT NAME=dasturlash tili&gt;dastur matni &lt;/SCRIPT&gt;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&lt;SCRIPT TYPE=dasturlash tili turi&gt;dastur matni &lt;/SCRIPT&gt;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Kaysi teg HTML xujjat sarlavxasini ifodalaydi?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META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</w:p>
        </w:tc>
      </w:tr>
      <w:tr w:rsidR="001D0D06" w:rsidRPr="002E7DA8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Kaysi misolda BASE tegi tugri tashkil etilgan?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&lt;BASE HREF="http://www.intuit.ru/intro.html" TARGET=new&gt;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&lt;BASE A HREF=intuit.ru/intro.html&gt;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&lt;BASE A HREF=intuit.ru/intro.html target=”new”&gt;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720"/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&lt;BASE HREF=intuit.ru/intro.html&gt;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To‘liq formada berilmagan gipermatnli ssilka xujjatining bazali URL ni aniqlash uchun qaysi teg xizmat qiladi?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BASE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META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720"/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SCRIPT</w:t>
            </w:r>
          </w:p>
        </w:tc>
      </w:tr>
      <w:tr w:rsidR="001D0D06" w:rsidRPr="002E7DA8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Yuborilganidan sung xujjatni saklashni takiklash … orkali amalga oshiriladi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&lt;META HTTP-EQUIV="Cache-Control" CONTENT="no-store"&gt;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&lt;META HTTP-EQUIV="Cache-Control" CONTENT="no-cache"&gt;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&lt;META HTTP-EQUIV="Pragma" CONTENT="no-cache"&gt;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&lt;META HTTP ="Cache-Control" CONTENT="no-store"&gt;</w:t>
            </w:r>
          </w:p>
        </w:tc>
      </w:tr>
      <w:tr w:rsidR="001D0D06" w:rsidRPr="002E7DA8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Notugri kursatilgan gipersselkalarni kursating.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TARGET=intuit.htm href=new&gt;intuit&lt;/a&gt;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HREF=intuit.htm&gt;intuit&lt;/a&gt;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HREF=intuit.htm TARGET=left&gt;intuit&lt;/a&gt;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&lt;a&gt; &lt;TARGET=intuit.htm href=new&gt;intuit&lt;/a&gt;</w:t>
            </w:r>
          </w:p>
        </w:tc>
      </w:tr>
      <w:tr w:rsidR="001D0D06" w:rsidRPr="002E7DA8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Tashqi jadval stilini xujjat bilan to‘g‘ri bog‘lanish usulini toping.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&lt;LINK REL=stylesheet href="../css/style.css" TYPE="text/css"&gt;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&lt;LINK HREF=stylesheet href="../css/style.css" TYPE="text/css"&gt;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&lt;LINK REL=stylesheet rel="../css/style.css" TYPE="text/css"&gt;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&lt;LINK REL=stylesheet href="../css/style.css" 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lastRenderedPageBreak/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Sahifa fonini to‘g‘ri ko‘rsatish variantini ko‘rsating.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&lt;body bgcolor="yellow"&gt;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&lt;body color="yellow"&gt;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&lt;body background="yellow"&gt;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&lt;body text="yellow"&gt;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Quyidagi teglardan qaysi biri ro‘yxatni nomerlash uchun ishlatiladi?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OL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UL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DL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TT</w:t>
            </w:r>
          </w:p>
        </w:tc>
      </w:tr>
      <w:tr w:rsidR="001D0D06" w:rsidRPr="002E7DA8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Gipersselka to‘g‘ri ko‘rsatilgan qatorni toping: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href="www.intuit.ru/index.html"&gt;ssilka&lt;/a&gt;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pass="index.html"&gt;ssыlka&lt;/a&gt;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name="/index.html"&gt;ssыlka&lt;/a&gt;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&lt;alink href="www.intuit.ru/index.html"&gt;ssilka&lt;/a&gt;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 tegining qaysi atributi “faol” gipersselkaning rangini o‘zgartirish uchun ishlatiladi?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ALINK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VLINK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LINK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HTML da qanday teglar ma’lumotlar tiplarini ifodalaydi?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&lt;YEM&gt;, &lt;SITYE&gt;, &lt;KVD&gt;, &lt;SODE&gt;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&lt;I&gt;,  &lt;B&gt;, &lt;TT&gt;, &lt;U&gt;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&lt;SMALL&gt;, &lt;SUP&gt;, &lt;SAMR&gt;, &lt;Q&gt;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&lt;I&gt;,  &lt;B&gt;,&lt;KVD&gt;, &lt;SODE&gt;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Jadval xosil qilish uchun qaysi tegdan foydalaniladi?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&lt;TA</w:t>
            </w:r>
            <w: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B</w:t>
            </w: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LE&gt;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&lt;FORM&gt;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&lt;INPUT&gt;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&lt;HTML&gt;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HTML da shrift o‘lchamini o‘zgartirish uchun qaysi tegdan foydalaniladi?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&lt;SMALL&gt;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&lt;SUP&gt;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&lt;SUB&gt;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&lt;SAMR&gt;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JavaScript da qaysi ob’ektlar yordamida massivlar standart klass ob’ektlari sifatida xosil qilinadi?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Boolean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Qaysi ob’ekt oyna xususiyatlarini, oyna o‘lchamini, freymlar oynasida joylashishini, oyna nomini, oyna holat satrini ifodalaydi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window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parent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location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JavaScript ssenariysida qaysi ob’ekt usul va kattaliklaridan foydalangan holda brauzerga yuklangan xujjatning joriy vaqtdagi xolati haqida ma’lumot olish mumkin?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document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window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parent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location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JavaScript da qanday sonlar haqiqiy sonlar bo‘la oladi?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0.0, -2.9, 0.7E1, 14.7e-2, 1e+308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0, 29, 70, -147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0x70 yoki 0x70, 0XFA7D0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0XFA7D0, 70, -147, 1e+308</w:t>
            </w:r>
          </w:p>
        </w:tc>
      </w:tr>
      <w:tr w:rsidR="001D0D06" w:rsidRPr="001D0D06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JavaScript ning qanday standart funksiyasi s satr tarkibida bir yoki bir nechta operatorlarni amalga oshiradi, hisoblaydi?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eval(s)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parseFloat(s)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parseInt(s) </w:t>
            </w:r>
          </w:p>
        </w:tc>
        <w:tc>
          <w:tcPr>
            <w:tcW w:w="2430" w:type="dxa"/>
          </w:tcPr>
          <w:p w:rsidR="001D0D06" w:rsidRPr="001D0D06" w:rsidRDefault="00B21D29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Parseend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Jadvalni romkasiz yaratish uchun TABLE tegining  BORDER atributiga qanday qiymat berish kerak?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3</w:t>
            </w:r>
          </w:p>
        </w:tc>
      </w:tr>
      <w:tr w:rsidR="001D0D06" w:rsidRPr="002E7DA8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Web-sayt nima?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anik maksad asosida mantikiy bogdangan </w:t>
            </w: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>web-saxifalar birlashmasi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 xml:space="preserve">kliyent-server texnologiyasiga asoslangan, keng </w:t>
            </w: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>tarkalgan Internet ning axborot xizmatidir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 xml:space="preserve">Barcha javoblar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Yagona adresga ega bulgan xujjat xisoblanib, uni ochish </w:t>
            </w: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>(brauzer yordamida)  va ukish imkoniyati mavjud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«\n» belgisi nimani ifodalaydi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Yangi satrga o‘tish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"uzulish"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qo‘shtirnoq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Ekranni tozalash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Qaysi atribut berilgan matnli  ssыlkalar rangini ifodalaydi?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LINK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VLINK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TYeXT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ALINK</w:t>
            </w:r>
          </w:p>
        </w:tc>
      </w:tr>
      <w:tr w:rsidR="001D0D06" w:rsidRPr="002E7DA8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&lt;P&gt; tegi nima uchun qo‘llaniladi?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Matnni paragraflarga ajratish uchun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Sarlavhani ifodalash uchun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Ob’ektni ko‘rsatilgan joyga o‘rnatish va shu nuqtadan bo‘sh satrga matnni davom ettirish uchun qo‘llaniladi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Tartibsiz ro‘yxat xosil qilish uchun</w:t>
            </w:r>
          </w:p>
        </w:tc>
      </w:tr>
      <w:tr w:rsidR="001D0D06" w:rsidRPr="002E7DA8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1D0D06" w:rsidRPr="00B80587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B80587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&lt;BR CLEAR=all&gt; matni nimani ifodalaydi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o‘ng va chap tomonlari bo‘sh bo‘lgan joydan matn boshlanadi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Matn yaqin o‘ng soxadagi bo‘shliqning boshidan boshlanadi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 Matn yaqin chap soxadagi bo‘shliqning boshidan boshlanadi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To‘g‘ri javob yo‘q</w:t>
            </w:r>
          </w:p>
        </w:tc>
      </w:tr>
    </w:tbl>
    <w:p w:rsidR="00357571" w:rsidRPr="00AE0A7C" w:rsidRDefault="00357571" w:rsidP="003F5BC7">
      <w:pPr>
        <w:pStyle w:val="4"/>
        <w:spacing w:before="0" w:after="0"/>
        <w:jc w:val="center"/>
        <w:rPr>
          <w:b w:val="0"/>
          <w:sz w:val="24"/>
          <w:szCs w:val="24"/>
          <w:lang w:val="en-US"/>
        </w:rPr>
      </w:pPr>
    </w:p>
    <w:sectPr w:rsidR="00357571" w:rsidRPr="00AE0A7C" w:rsidSect="001D0376">
      <w:pgSz w:w="16838" w:h="11906" w:orient="landscape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1C4"/>
    <w:multiLevelType w:val="hybridMultilevel"/>
    <w:tmpl w:val="5A9CA1B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9672F"/>
    <w:multiLevelType w:val="hybridMultilevel"/>
    <w:tmpl w:val="613214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45543"/>
    <w:multiLevelType w:val="hybridMultilevel"/>
    <w:tmpl w:val="73947E4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44EF8"/>
    <w:multiLevelType w:val="hybridMultilevel"/>
    <w:tmpl w:val="A0A44BA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121BC"/>
    <w:multiLevelType w:val="hybridMultilevel"/>
    <w:tmpl w:val="A4783DE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C0F59"/>
    <w:multiLevelType w:val="hybridMultilevel"/>
    <w:tmpl w:val="D42C198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40223"/>
    <w:multiLevelType w:val="hybridMultilevel"/>
    <w:tmpl w:val="29D65FB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619B0"/>
    <w:multiLevelType w:val="hybridMultilevel"/>
    <w:tmpl w:val="8BDACB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50B1E"/>
    <w:multiLevelType w:val="hybridMultilevel"/>
    <w:tmpl w:val="567415B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25377"/>
    <w:multiLevelType w:val="hybridMultilevel"/>
    <w:tmpl w:val="6E6E05F8"/>
    <w:lvl w:ilvl="0" w:tplc="04190015">
      <w:start w:val="1"/>
      <w:numFmt w:val="upperLetter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261E7C6E"/>
    <w:multiLevelType w:val="hybridMultilevel"/>
    <w:tmpl w:val="A01247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70397"/>
    <w:multiLevelType w:val="hybridMultilevel"/>
    <w:tmpl w:val="B6E284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068D6"/>
    <w:multiLevelType w:val="hybridMultilevel"/>
    <w:tmpl w:val="63564F1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37047"/>
    <w:multiLevelType w:val="hybridMultilevel"/>
    <w:tmpl w:val="39BC2EFC"/>
    <w:lvl w:ilvl="0" w:tplc="53426C54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C5627"/>
    <w:multiLevelType w:val="hybridMultilevel"/>
    <w:tmpl w:val="CF2424D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6F1039"/>
    <w:multiLevelType w:val="hybridMultilevel"/>
    <w:tmpl w:val="41861EA6"/>
    <w:lvl w:ilvl="0" w:tplc="53426C54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97C2C"/>
    <w:multiLevelType w:val="hybridMultilevel"/>
    <w:tmpl w:val="12FCC2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146E5D"/>
    <w:multiLevelType w:val="hybridMultilevel"/>
    <w:tmpl w:val="7D768F5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87FE6"/>
    <w:multiLevelType w:val="hybridMultilevel"/>
    <w:tmpl w:val="DBEA2B6C"/>
    <w:lvl w:ilvl="0" w:tplc="53426C54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597A4F"/>
    <w:multiLevelType w:val="hybridMultilevel"/>
    <w:tmpl w:val="F70629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F5115"/>
    <w:multiLevelType w:val="hybridMultilevel"/>
    <w:tmpl w:val="9D9620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FF63A7"/>
    <w:multiLevelType w:val="hybridMultilevel"/>
    <w:tmpl w:val="A38CD4A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9F729A3"/>
    <w:multiLevelType w:val="hybridMultilevel"/>
    <w:tmpl w:val="23EED41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E1536"/>
    <w:multiLevelType w:val="hybridMultilevel"/>
    <w:tmpl w:val="F926B83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30558"/>
    <w:multiLevelType w:val="hybridMultilevel"/>
    <w:tmpl w:val="C8C25290"/>
    <w:lvl w:ilvl="0" w:tplc="E580EA68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081AC4"/>
    <w:multiLevelType w:val="hybridMultilevel"/>
    <w:tmpl w:val="22A0C6F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E3AA3"/>
    <w:multiLevelType w:val="hybridMultilevel"/>
    <w:tmpl w:val="73D2C66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D238BD"/>
    <w:multiLevelType w:val="hybridMultilevel"/>
    <w:tmpl w:val="F78AF16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86999"/>
    <w:multiLevelType w:val="hybridMultilevel"/>
    <w:tmpl w:val="D97ABEA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D2A3D"/>
    <w:multiLevelType w:val="hybridMultilevel"/>
    <w:tmpl w:val="5426C008"/>
    <w:lvl w:ilvl="0" w:tplc="04190015">
      <w:start w:val="1"/>
      <w:numFmt w:val="upperLetter"/>
      <w:lvlText w:val="%1."/>
      <w:lvlJc w:val="left"/>
      <w:pPr>
        <w:ind w:left="893" w:hanging="360"/>
      </w:pPr>
    </w:lvl>
    <w:lvl w:ilvl="1" w:tplc="04190019" w:tentative="1">
      <w:start w:val="1"/>
      <w:numFmt w:val="lowerLetter"/>
      <w:lvlText w:val="%2."/>
      <w:lvlJc w:val="left"/>
      <w:pPr>
        <w:ind w:left="1613" w:hanging="360"/>
      </w:pPr>
    </w:lvl>
    <w:lvl w:ilvl="2" w:tplc="0419001B" w:tentative="1">
      <w:start w:val="1"/>
      <w:numFmt w:val="lowerRoman"/>
      <w:lvlText w:val="%3."/>
      <w:lvlJc w:val="right"/>
      <w:pPr>
        <w:ind w:left="2333" w:hanging="180"/>
      </w:pPr>
    </w:lvl>
    <w:lvl w:ilvl="3" w:tplc="0419000F" w:tentative="1">
      <w:start w:val="1"/>
      <w:numFmt w:val="decimal"/>
      <w:lvlText w:val="%4."/>
      <w:lvlJc w:val="left"/>
      <w:pPr>
        <w:ind w:left="3053" w:hanging="360"/>
      </w:pPr>
    </w:lvl>
    <w:lvl w:ilvl="4" w:tplc="04190019" w:tentative="1">
      <w:start w:val="1"/>
      <w:numFmt w:val="lowerLetter"/>
      <w:lvlText w:val="%5."/>
      <w:lvlJc w:val="left"/>
      <w:pPr>
        <w:ind w:left="3773" w:hanging="360"/>
      </w:pPr>
    </w:lvl>
    <w:lvl w:ilvl="5" w:tplc="0419001B" w:tentative="1">
      <w:start w:val="1"/>
      <w:numFmt w:val="lowerRoman"/>
      <w:lvlText w:val="%6."/>
      <w:lvlJc w:val="right"/>
      <w:pPr>
        <w:ind w:left="4493" w:hanging="180"/>
      </w:pPr>
    </w:lvl>
    <w:lvl w:ilvl="6" w:tplc="0419000F" w:tentative="1">
      <w:start w:val="1"/>
      <w:numFmt w:val="decimal"/>
      <w:lvlText w:val="%7."/>
      <w:lvlJc w:val="left"/>
      <w:pPr>
        <w:ind w:left="5213" w:hanging="360"/>
      </w:pPr>
    </w:lvl>
    <w:lvl w:ilvl="7" w:tplc="04190019" w:tentative="1">
      <w:start w:val="1"/>
      <w:numFmt w:val="lowerLetter"/>
      <w:lvlText w:val="%8."/>
      <w:lvlJc w:val="left"/>
      <w:pPr>
        <w:ind w:left="5933" w:hanging="360"/>
      </w:pPr>
    </w:lvl>
    <w:lvl w:ilvl="8" w:tplc="041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0">
    <w:nsid w:val="7A7079E5"/>
    <w:multiLevelType w:val="hybridMultilevel"/>
    <w:tmpl w:val="3266F07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0"/>
  </w:num>
  <w:num w:numId="5">
    <w:abstractNumId w:val="22"/>
  </w:num>
  <w:num w:numId="6">
    <w:abstractNumId w:val="24"/>
  </w:num>
  <w:num w:numId="7">
    <w:abstractNumId w:val="12"/>
  </w:num>
  <w:num w:numId="8">
    <w:abstractNumId w:val="17"/>
  </w:num>
  <w:num w:numId="9">
    <w:abstractNumId w:val="29"/>
  </w:num>
  <w:num w:numId="10">
    <w:abstractNumId w:val="27"/>
  </w:num>
  <w:num w:numId="11">
    <w:abstractNumId w:val="11"/>
  </w:num>
  <w:num w:numId="12">
    <w:abstractNumId w:val="30"/>
  </w:num>
  <w:num w:numId="13">
    <w:abstractNumId w:val="14"/>
  </w:num>
  <w:num w:numId="14">
    <w:abstractNumId w:val="19"/>
  </w:num>
  <w:num w:numId="15">
    <w:abstractNumId w:val="21"/>
  </w:num>
  <w:num w:numId="16">
    <w:abstractNumId w:val="8"/>
  </w:num>
  <w:num w:numId="17">
    <w:abstractNumId w:val="20"/>
  </w:num>
  <w:num w:numId="18">
    <w:abstractNumId w:val="6"/>
  </w:num>
  <w:num w:numId="19">
    <w:abstractNumId w:val="25"/>
  </w:num>
  <w:num w:numId="20">
    <w:abstractNumId w:val="5"/>
  </w:num>
  <w:num w:numId="21">
    <w:abstractNumId w:val="3"/>
  </w:num>
  <w:num w:numId="22">
    <w:abstractNumId w:val="9"/>
  </w:num>
  <w:num w:numId="23">
    <w:abstractNumId w:val="1"/>
  </w:num>
  <w:num w:numId="24">
    <w:abstractNumId w:val="28"/>
  </w:num>
  <w:num w:numId="25">
    <w:abstractNumId w:val="23"/>
  </w:num>
  <w:num w:numId="26">
    <w:abstractNumId w:val="2"/>
  </w:num>
  <w:num w:numId="27">
    <w:abstractNumId w:val="26"/>
  </w:num>
  <w:num w:numId="28">
    <w:abstractNumId w:val="7"/>
  </w:num>
  <w:num w:numId="29">
    <w:abstractNumId w:val="18"/>
  </w:num>
  <w:num w:numId="30">
    <w:abstractNumId w:val="1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A9"/>
    <w:rsid w:val="00017F7E"/>
    <w:rsid w:val="000313F3"/>
    <w:rsid w:val="000463DF"/>
    <w:rsid w:val="00051FDC"/>
    <w:rsid w:val="000D6F80"/>
    <w:rsid w:val="000F3D48"/>
    <w:rsid w:val="00140026"/>
    <w:rsid w:val="001C243D"/>
    <w:rsid w:val="001D0376"/>
    <w:rsid w:val="001D0D06"/>
    <w:rsid w:val="001D65B0"/>
    <w:rsid w:val="001F4629"/>
    <w:rsid w:val="00221700"/>
    <w:rsid w:val="00232EBA"/>
    <w:rsid w:val="00234BC2"/>
    <w:rsid w:val="00253C01"/>
    <w:rsid w:val="00277FCC"/>
    <w:rsid w:val="002B73A9"/>
    <w:rsid w:val="002E7DA8"/>
    <w:rsid w:val="00330F47"/>
    <w:rsid w:val="00357571"/>
    <w:rsid w:val="003B6385"/>
    <w:rsid w:val="003C6A3A"/>
    <w:rsid w:val="003F5BC7"/>
    <w:rsid w:val="0042142C"/>
    <w:rsid w:val="00442F6F"/>
    <w:rsid w:val="00493A1D"/>
    <w:rsid w:val="00494110"/>
    <w:rsid w:val="004B36AB"/>
    <w:rsid w:val="004F028C"/>
    <w:rsid w:val="004F6E51"/>
    <w:rsid w:val="005130C1"/>
    <w:rsid w:val="00517F09"/>
    <w:rsid w:val="0056285F"/>
    <w:rsid w:val="00576734"/>
    <w:rsid w:val="005B59C5"/>
    <w:rsid w:val="005C432D"/>
    <w:rsid w:val="005E1EC4"/>
    <w:rsid w:val="00602ACD"/>
    <w:rsid w:val="00627D1B"/>
    <w:rsid w:val="00637FBC"/>
    <w:rsid w:val="00675099"/>
    <w:rsid w:val="006B0C8B"/>
    <w:rsid w:val="006B7E6E"/>
    <w:rsid w:val="006E7ADB"/>
    <w:rsid w:val="0072019F"/>
    <w:rsid w:val="0072279E"/>
    <w:rsid w:val="00725417"/>
    <w:rsid w:val="00760B57"/>
    <w:rsid w:val="007F7261"/>
    <w:rsid w:val="00833770"/>
    <w:rsid w:val="00851A73"/>
    <w:rsid w:val="008616F7"/>
    <w:rsid w:val="008822D7"/>
    <w:rsid w:val="00892996"/>
    <w:rsid w:val="008A6F96"/>
    <w:rsid w:val="008D433B"/>
    <w:rsid w:val="00900CB9"/>
    <w:rsid w:val="00931EC1"/>
    <w:rsid w:val="00957250"/>
    <w:rsid w:val="00987E5E"/>
    <w:rsid w:val="00990B60"/>
    <w:rsid w:val="009A29B0"/>
    <w:rsid w:val="009A4341"/>
    <w:rsid w:val="009B3D0F"/>
    <w:rsid w:val="00A453D2"/>
    <w:rsid w:val="00A96F77"/>
    <w:rsid w:val="00AE0A7C"/>
    <w:rsid w:val="00B01523"/>
    <w:rsid w:val="00B17D09"/>
    <w:rsid w:val="00B21A15"/>
    <w:rsid w:val="00B21D29"/>
    <w:rsid w:val="00B31EB5"/>
    <w:rsid w:val="00B54491"/>
    <w:rsid w:val="00B561C7"/>
    <w:rsid w:val="00B80587"/>
    <w:rsid w:val="00B81B51"/>
    <w:rsid w:val="00B97B8C"/>
    <w:rsid w:val="00BA2AB3"/>
    <w:rsid w:val="00BE6297"/>
    <w:rsid w:val="00C036F9"/>
    <w:rsid w:val="00C07C5C"/>
    <w:rsid w:val="00C5420D"/>
    <w:rsid w:val="00C56B74"/>
    <w:rsid w:val="00C816A0"/>
    <w:rsid w:val="00C91973"/>
    <w:rsid w:val="00CF1E66"/>
    <w:rsid w:val="00D306EF"/>
    <w:rsid w:val="00D65EDA"/>
    <w:rsid w:val="00DA300B"/>
    <w:rsid w:val="00DE468F"/>
    <w:rsid w:val="00E02701"/>
    <w:rsid w:val="00E036CC"/>
    <w:rsid w:val="00E53786"/>
    <w:rsid w:val="00E84E0C"/>
    <w:rsid w:val="00EA1566"/>
    <w:rsid w:val="00EA4F2F"/>
    <w:rsid w:val="00EC3937"/>
    <w:rsid w:val="00F13F5A"/>
    <w:rsid w:val="00F65F17"/>
    <w:rsid w:val="00F74BCB"/>
    <w:rsid w:val="00F90696"/>
    <w:rsid w:val="00F90E80"/>
    <w:rsid w:val="00FD5D0A"/>
    <w:rsid w:val="00FF5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726EE1-B517-4D29-8093-0FF306D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3A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D0D0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53548A"/>
      <w:sz w:val="26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4F6E5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73A9"/>
    <w:pPr>
      <w:ind w:left="720"/>
      <w:contextualSpacing/>
    </w:pPr>
  </w:style>
  <w:style w:type="character" w:styleId="a5">
    <w:name w:val="Strong"/>
    <w:basedOn w:val="a0"/>
    <w:qFormat/>
    <w:rsid w:val="00900CB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D6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6F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FD5D0A"/>
  </w:style>
  <w:style w:type="character" w:customStyle="1" w:styleId="pln">
    <w:name w:val="pln"/>
    <w:basedOn w:val="a0"/>
    <w:rsid w:val="00FD5D0A"/>
  </w:style>
  <w:style w:type="character" w:customStyle="1" w:styleId="atn">
    <w:name w:val="atn"/>
    <w:basedOn w:val="a0"/>
    <w:rsid w:val="00FD5D0A"/>
  </w:style>
  <w:style w:type="character" w:customStyle="1" w:styleId="pun">
    <w:name w:val="pun"/>
    <w:basedOn w:val="a0"/>
    <w:rsid w:val="00FD5D0A"/>
  </w:style>
  <w:style w:type="character" w:customStyle="1" w:styleId="atv">
    <w:name w:val="atv"/>
    <w:basedOn w:val="a0"/>
    <w:rsid w:val="00FD5D0A"/>
  </w:style>
  <w:style w:type="character" w:customStyle="1" w:styleId="kwd">
    <w:name w:val="kwd"/>
    <w:basedOn w:val="a0"/>
    <w:rsid w:val="00FD5D0A"/>
  </w:style>
  <w:style w:type="character" w:customStyle="1" w:styleId="str">
    <w:name w:val="str"/>
    <w:basedOn w:val="a0"/>
    <w:rsid w:val="00FD5D0A"/>
  </w:style>
  <w:style w:type="character" w:customStyle="1" w:styleId="lit">
    <w:name w:val="lit"/>
    <w:basedOn w:val="a0"/>
    <w:rsid w:val="00FD5D0A"/>
  </w:style>
  <w:style w:type="character" w:customStyle="1" w:styleId="shorttext">
    <w:name w:val="short_text"/>
    <w:basedOn w:val="a0"/>
    <w:rsid w:val="00A453D2"/>
  </w:style>
  <w:style w:type="character" w:styleId="HTML1">
    <w:name w:val="HTML Code"/>
    <w:basedOn w:val="a0"/>
    <w:uiPriority w:val="99"/>
    <w:semiHidden/>
    <w:unhideWhenUsed/>
    <w:rsid w:val="00C07C5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rsid w:val="004F6E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0D06"/>
    <w:rPr>
      <w:rFonts w:ascii="Cambria" w:eastAsia="Times New Roman" w:hAnsi="Cambria" w:cs="Times New Roman"/>
      <w:b/>
      <w:bCs/>
      <w:color w:val="53548A"/>
      <w:sz w:val="26"/>
      <w:szCs w:val="26"/>
    </w:rPr>
  </w:style>
  <w:style w:type="character" w:customStyle="1" w:styleId="texample1">
    <w:name w:val="texample1"/>
    <w:rsid w:val="001D0D06"/>
    <w:rPr>
      <w:rFonts w:ascii="Courier New" w:hAnsi="Courier New" w:cs="Courier New" w:hint="default"/>
      <w:color w:val="8B0000"/>
    </w:rPr>
  </w:style>
  <w:style w:type="character" w:customStyle="1" w:styleId="texample">
    <w:name w:val="texample"/>
    <w:basedOn w:val="a0"/>
    <w:rsid w:val="001D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480DE-E66B-4806-BB15-7EE2AD74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3548</Words>
  <Characters>20229</Characters>
  <Application>Microsoft Office Word</Application>
  <DocSecurity>0</DocSecurity>
  <Lines>168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Учетная запись Майкрософт</cp:lastModifiedBy>
  <cp:revision>14</cp:revision>
  <cp:lastPrinted>2002-01-01T05:05:00Z</cp:lastPrinted>
  <dcterms:created xsi:type="dcterms:W3CDTF">2019-05-04T09:19:00Z</dcterms:created>
  <dcterms:modified xsi:type="dcterms:W3CDTF">2021-02-24T09:08:00Z</dcterms:modified>
</cp:coreProperties>
</file>