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DB" w:rsidRDefault="00A3341D" w:rsidP="00A3341D">
      <w:pPr>
        <w:spacing w:after="288"/>
        <w:jc w:val="center"/>
        <w:rPr>
          <w:b/>
          <w:sz w:val="52"/>
          <w:szCs w:val="52"/>
        </w:rPr>
      </w:pPr>
      <w:r w:rsidRPr="00A3341D">
        <w:rPr>
          <w:b/>
          <w:sz w:val="52"/>
          <w:szCs w:val="52"/>
        </w:rPr>
        <w:t xml:space="preserve">Diseño de las Bases de Datos de </w:t>
      </w:r>
      <w:proofErr w:type="spellStart"/>
      <w:r w:rsidRPr="00A3341D">
        <w:rPr>
          <w:b/>
          <w:sz w:val="52"/>
          <w:szCs w:val="52"/>
        </w:rPr>
        <w:t>CygnusCloud</w:t>
      </w:r>
      <w:proofErr w:type="spellEnd"/>
    </w:p>
    <w:p w:rsidR="00A3341D" w:rsidRPr="00A3341D" w:rsidRDefault="00A3341D" w:rsidP="00A3341D">
      <w:pPr>
        <w:spacing w:after="288"/>
      </w:pPr>
      <w:r w:rsidRPr="00A3341D">
        <w:t xml:space="preserve">En este documento se hablará acerca de las decisiones de  diseño </w:t>
      </w:r>
      <w:proofErr w:type="gramStart"/>
      <w:r w:rsidRPr="00A3341D">
        <w:t xml:space="preserve">de la Bases de Datos que serán utilizadas </w:t>
      </w:r>
      <w:proofErr w:type="gramEnd"/>
      <w:r w:rsidRPr="00A3341D">
        <w:t xml:space="preserve"> en </w:t>
      </w:r>
      <w:proofErr w:type="spellStart"/>
      <w:r w:rsidRPr="00A3341D">
        <w:t>CygnusCloud</w:t>
      </w:r>
      <w:proofErr w:type="spellEnd"/>
      <w:r w:rsidRPr="00A3341D">
        <w:t>.</w:t>
      </w:r>
      <w:r w:rsidR="00C94306">
        <w:t xml:space="preserve">  </w:t>
      </w:r>
      <w:proofErr w:type="spellStart"/>
      <w:r w:rsidR="00C94306">
        <w:t>MySQL</w:t>
      </w:r>
      <w:proofErr w:type="spellEnd"/>
      <w:r w:rsidR="00C94306">
        <w:t xml:space="preserve"> será el encargado de incrementar automáticamente los valores de las claves numéricas de las tablas para así asegurarnos que dichos valores son siempre únicos.</w:t>
      </w:r>
    </w:p>
    <w:p w:rsidR="00A3341D" w:rsidRDefault="00A3341D" w:rsidP="00A3341D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>Base de Datos Web</w:t>
      </w:r>
    </w:p>
    <w:p w:rsidR="00A3341D" w:rsidRDefault="00A3341D" w:rsidP="00A3341D">
      <w:pPr>
        <w:spacing w:after="288"/>
      </w:pPr>
      <w:r w:rsidRPr="00A3341D">
        <w:t>Datos que debe contener: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Nombre de los usuarios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Contraseña de los usuarios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Tipo de usuario (Alumno, Profesor, Administrador)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Grupo s asociados a cada usuario. En caso de ser de tipo administrador, este tendrá acceso a todos los grupos.</w:t>
      </w:r>
    </w:p>
    <w:p w:rsidR="00A3341D" w:rsidRDefault="00A3341D" w:rsidP="00A3341D">
      <w:pPr>
        <w:pStyle w:val="Prrafodelista"/>
        <w:numPr>
          <w:ilvl w:val="0"/>
          <w:numId w:val="1"/>
        </w:numPr>
        <w:spacing w:after="288"/>
      </w:pPr>
      <w:r>
        <w:t>Un grupo contiene un identificador del grupo, la asignatura a la que corresponde, el curso asociado a dicha asignatura (opcional en caso de asignaturas optativas o de libre configuración) y el nombre de la MV asociada a dicho grupo y que será enviado al servidor general junto con el identificador del usuario que la solicita.</w:t>
      </w:r>
    </w:p>
    <w:p w:rsidR="00A3341D" w:rsidRDefault="00A3341D" w:rsidP="00A3341D">
      <w:pPr>
        <w:spacing w:after="288"/>
      </w:pPr>
      <w:r>
        <w:t>De esta forma, para albergar toda esta información, la base de datos constará de las siguientes tablas:</w:t>
      </w:r>
    </w:p>
    <w:p w:rsidR="00A3341D" w:rsidRPr="00EE46AA" w:rsidRDefault="00EE46AA" w:rsidP="00A3341D">
      <w:pPr>
        <w:pStyle w:val="Prrafodelista"/>
        <w:numPr>
          <w:ilvl w:val="0"/>
          <w:numId w:val="2"/>
        </w:numPr>
        <w:spacing w:after="288"/>
        <w:rPr>
          <w:b/>
        </w:rPr>
      </w:pPr>
      <w:proofErr w:type="gramStart"/>
      <w:r w:rsidRPr="00EE46AA">
        <w:rPr>
          <w:b/>
        </w:rPr>
        <w:t>Usuarios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Tabla </w:t>
      </w:r>
      <w:r w:rsidR="006C4609">
        <w:t>de identificación de usuarios registrados. Tiene</w:t>
      </w:r>
      <w:r>
        <w:t xml:space="preserve"> 3 campos</w:t>
      </w:r>
    </w:p>
    <w:p w:rsidR="00EE46AA" w:rsidRPr="00EE46AA" w:rsidRDefault="00EE46AA" w:rsidP="00EE46AA">
      <w:pPr>
        <w:pStyle w:val="Prrafodelista"/>
        <w:numPr>
          <w:ilvl w:val="1"/>
          <w:numId w:val="2"/>
        </w:numPr>
        <w:spacing w:after="288"/>
      </w:pPr>
      <w:r w:rsidRPr="00EE46AA">
        <w:t xml:space="preserve">Un entero </w:t>
      </w:r>
      <w:r w:rsidR="00331C7A">
        <w:t xml:space="preserve">largo </w:t>
      </w:r>
      <w:r w:rsidRPr="00EE46AA">
        <w:t>para el identificador</w:t>
      </w:r>
      <w:r w:rsidR="003F02E0">
        <w:t>, clave de la tabla.</w:t>
      </w:r>
    </w:p>
    <w:p w:rsidR="00EE46AA" w:rsidRPr="00EE46AA" w:rsidRDefault="00EE46AA" w:rsidP="00EE46AA">
      <w:pPr>
        <w:pStyle w:val="Prrafodelista"/>
        <w:numPr>
          <w:ilvl w:val="1"/>
          <w:numId w:val="2"/>
        </w:numPr>
        <w:spacing w:after="288"/>
      </w:pPr>
      <w:r w:rsidRPr="00EE46AA">
        <w:t>Un VARCHAR(20) para el nombre de usuario</w:t>
      </w:r>
    </w:p>
    <w:p w:rsidR="006C4609" w:rsidRDefault="00EE46AA" w:rsidP="006C4609">
      <w:pPr>
        <w:pStyle w:val="Prrafodelista"/>
        <w:numPr>
          <w:ilvl w:val="1"/>
          <w:numId w:val="2"/>
        </w:numPr>
        <w:spacing w:after="288"/>
      </w:pPr>
      <w:r w:rsidRPr="00EE46AA">
        <w:t xml:space="preserve">Un </w:t>
      </w:r>
      <w:proofErr w:type="gramStart"/>
      <w:r w:rsidRPr="00EE46AA">
        <w:t>VARCHAR(</w:t>
      </w:r>
      <w:proofErr w:type="gramEnd"/>
      <w:r w:rsidR="00E15484">
        <w:t>32</w:t>
      </w:r>
      <w:r w:rsidRPr="00EE46AA">
        <w:t>) para la contraseña</w:t>
      </w:r>
      <w:r w:rsidR="00E15484">
        <w:t xml:space="preserve"> cifrada.</w:t>
      </w:r>
    </w:p>
    <w:p w:rsidR="001D3657" w:rsidRDefault="001D3657" w:rsidP="001D3657">
      <w:pPr>
        <w:pStyle w:val="Prrafodelista"/>
        <w:numPr>
          <w:ilvl w:val="0"/>
          <w:numId w:val="2"/>
        </w:numPr>
        <w:spacing w:after="288"/>
      </w:pPr>
      <w:r w:rsidRPr="001D3657">
        <w:rPr>
          <w:b/>
        </w:rPr>
        <w:t>Tipo:</w:t>
      </w:r>
      <w:r>
        <w:t xml:space="preserve"> Tabla que identifica los tipos de usuario que pueden registrarse. En ella además del nombre del tipo y su correspondiente identificador se podrá añadir campos para detallar los permisos de este tipo de usuarios. En principio consta de 2 campos: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 xml:space="preserve">Un entero </w:t>
      </w:r>
      <w:r w:rsidR="00331C7A">
        <w:t xml:space="preserve">largo </w:t>
      </w:r>
      <w:r>
        <w:t xml:space="preserve">que será el identificador del </w:t>
      </w:r>
      <w:r w:rsidR="003F02E0">
        <w:t>tipo, clave de la tabla.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>Un VARCHAR(</w:t>
      </w:r>
      <w:r w:rsidR="00550CF8">
        <w:t>20</w:t>
      </w:r>
      <w:r>
        <w:t>) con el nombre del tipo de usuario (véase profesor, alumno, administrador)</w:t>
      </w:r>
    </w:p>
    <w:p w:rsidR="003656C8" w:rsidRDefault="003656C8" w:rsidP="001D3657">
      <w:pPr>
        <w:pStyle w:val="Prrafodelista"/>
        <w:numPr>
          <w:ilvl w:val="1"/>
          <w:numId w:val="2"/>
        </w:numPr>
        <w:spacing w:after="288"/>
      </w:pPr>
      <w:r>
        <w:t>Aquí se incluirán las características de permisos que sean necesarias y diferentes para cada tipo de usuario.</w:t>
      </w:r>
    </w:p>
    <w:p w:rsidR="00E15484" w:rsidRDefault="00E15484" w:rsidP="00E15484">
      <w:pPr>
        <w:pStyle w:val="Prrafodelista"/>
        <w:numPr>
          <w:ilvl w:val="0"/>
          <w:numId w:val="2"/>
        </w:numPr>
        <w:spacing w:after="288"/>
      </w:pPr>
      <w:proofErr w:type="spellStart"/>
      <w:r w:rsidRPr="00E15484">
        <w:rPr>
          <w:b/>
        </w:rPr>
        <w:t>TipoDe</w:t>
      </w:r>
      <w:proofErr w:type="spellEnd"/>
      <w:r w:rsidRPr="00E15484">
        <w:rPr>
          <w:b/>
        </w:rPr>
        <w:t>:</w:t>
      </w:r>
      <w:r>
        <w:t xml:space="preserve"> Tabla que permite relacionar un usuario con los tipos de usuarios que pueda haber (alumnos, profesores o administradores). Para ello tendrá los siguientes campos:</w:t>
      </w:r>
    </w:p>
    <w:p w:rsidR="00E15484" w:rsidRDefault="00E15484" w:rsidP="00E15484">
      <w:pPr>
        <w:pStyle w:val="Prrafodelista"/>
        <w:numPr>
          <w:ilvl w:val="1"/>
          <w:numId w:val="2"/>
        </w:numPr>
        <w:spacing w:after="288"/>
      </w:pPr>
      <w:r>
        <w:t>Un entero largo con el identificador del usuario</w:t>
      </w:r>
    </w:p>
    <w:p w:rsidR="00E15484" w:rsidRDefault="00E15484" w:rsidP="00E15484">
      <w:pPr>
        <w:pStyle w:val="Prrafodelista"/>
        <w:numPr>
          <w:ilvl w:val="1"/>
          <w:numId w:val="2"/>
        </w:numPr>
        <w:spacing w:after="288"/>
      </w:pPr>
      <w:r>
        <w:t>Un entero largo con el identificador del tipo</w:t>
      </w:r>
    </w:p>
    <w:p w:rsidR="00EE46AA" w:rsidRPr="006C4609" w:rsidRDefault="006C4609" w:rsidP="00EE46AA">
      <w:pPr>
        <w:pStyle w:val="Prrafodelista"/>
        <w:numPr>
          <w:ilvl w:val="0"/>
          <w:numId w:val="2"/>
        </w:numPr>
        <w:spacing w:after="288"/>
      </w:pPr>
      <w:proofErr w:type="spellStart"/>
      <w:r w:rsidRPr="006C4609">
        <w:rPr>
          <w:b/>
        </w:rPr>
        <w:t>GrupoDe</w:t>
      </w:r>
      <w:r w:rsidR="00E15484">
        <w:rPr>
          <w:b/>
        </w:rPr>
        <w:t>Clase</w:t>
      </w:r>
      <w:proofErr w:type="spellEnd"/>
      <w:proofErr w:type="gramStart"/>
      <w:r>
        <w:rPr>
          <w:b/>
        </w:rPr>
        <w:t xml:space="preserve">:  </w:t>
      </w:r>
      <w:r w:rsidRPr="006C4609">
        <w:t>Tabla</w:t>
      </w:r>
      <w:proofErr w:type="gramEnd"/>
      <w:r w:rsidRPr="006C4609">
        <w:t xml:space="preserve"> que asocia el identificador  de un usuario a los identificadores de grupos a los que se encuentra matriculado.</w:t>
      </w:r>
      <w:r w:rsidR="003F02E0">
        <w:t xml:space="preserve"> Lógicamente un mismo usuario puede estar matriculado en varios grupos y un mismo grupo puede tener varios alumnos matriculados.</w:t>
      </w:r>
      <w:r w:rsidRPr="006C4609">
        <w:t xml:space="preserve"> Contiene 2 campos:</w:t>
      </w:r>
    </w:p>
    <w:p w:rsidR="006C4609" w:rsidRPr="006C4609" w:rsidRDefault="006C4609" w:rsidP="006C4609">
      <w:pPr>
        <w:pStyle w:val="Prrafodelista"/>
        <w:numPr>
          <w:ilvl w:val="1"/>
          <w:numId w:val="2"/>
        </w:numPr>
        <w:spacing w:after="288"/>
      </w:pPr>
      <w:r w:rsidRPr="006C4609">
        <w:t xml:space="preserve">Un entero </w:t>
      </w:r>
      <w:r w:rsidR="00331C7A">
        <w:t xml:space="preserve">largo </w:t>
      </w:r>
      <w:r w:rsidRPr="006C4609">
        <w:t>que será el identificador del usuario</w:t>
      </w:r>
      <w:r w:rsidR="003F02E0">
        <w:t>, clave de la tabla.</w:t>
      </w:r>
    </w:p>
    <w:p w:rsidR="006C4609" w:rsidRDefault="006C4609" w:rsidP="006C4609">
      <w:pPr>
        <w:pStyle w:val="Prrafodelista"/>
        <w:numPr>
          <w:ilvl w:val="1"/>
          <w:numId w:val="2"/>
        </w:numPr>
        <w:spacing w:after="288"/>
      </w:pPr>
      <w:r w:rsidRPr="006C4609">
        <w:t>Un entero que será el identificador del grupo</w:t>
      </w:r>
      <w:r w:rsidR="003F02E0">
        <w:t>, clave de la tabla.</w:t>
      </w:r>
    </w:p>
    <w:p w:rsidR="006C4609" w:rsidRPr="001D3657" w:rsidRDefault="006C4609" w:rsidP="006C4609">
      <w:pPr>
        <w:pStyle w:val="Prrafodelista"/>
        <w:numPr>
          <w:ilvl w:val="0"/>
          <w:numId w:val="2"/>
        </w:numPr>
        <w:spacing w:after="288"/>
        <w:rPr>
          <w:b/>
        </w:rPr>
      </w:pPr>
      <w:proofErr w:type="gramStart"/>
      <w:r w:rsidRPr="006C4609">
        <w:rPr>
          <w:b/>
        </w:rPr>
        <w:lastRenderedPageBreak/>
        <w:t>Grupo</w:t>
      </w:r>
      <w:r w:rsidR="00C54BB1">
        <w:rPr>
          <w:b/>
        </w:rPr>
        <w:t>s</w:t>
      </w:r>
      <w:r w:rsidRPr="006C4609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Tabla que contiene las características de un determinado grupo.</w:t>
      </w:r>
      <w:r w:rsidR="001D3657">
        <w:t xml:space="preserve"> Estará formada por los siguientes campos: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 xml:space="preserve">Un entero </w:t>
      </w:r>
      <w:r w:rsidR="00331C7A">
        <w:t xml:space="preserve">largo </w:t>
      </w:r>
      <w:r w:rsidRPr="001D3657">
        <w:t>para el identificador del grupo</w:t>
      </w:r>
      <w:r w:rsidR="003F02E0">
        <w:t>, clave de la tabla</w:t>
      </w:r>
      <w:r>
        <w:t>.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>
        <w:t>Un VARCHAR(20) con el nombre de la MV asociada a dicho grupo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 xml:space="preserve">Un </w:t>
      </w:r>
      <w:proofErr w:type="gramStart"/>
      <w:r w:rsidRPr="001D3657">
        <w:t>VARCHAR(</w:t>
      </w:r>
      <w:proofErr w:type="gramEnd"/>
      <w:r w:rsidRPr="001D3657">
        <w:t>15) para el nombre de la asignatura.</w:t>
      </w:r>
    </w:p>
    <w:p w:rsidR="001D3657" w:rsidRP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>Un entero para el curso asociado a dicha asignatura.</w:t>
      </w:r>
    </w:p>
    <w:p w:rsidR="001D3657" w:rsidRDefault="001D3657" w:rsidP="001D3657">
      <w:pPr>
        <w:pStyle w:val="Prrafodelista"/>
        <w:numPr>
          <w:ilvl w:val="1"/>
          <w:numId w:val="2"/>
        </w:numPr>
        <w:spacing w:after="288"/>
      </w:pPr>
      <w:r w:rsidRPr="001D3657">
        <w:t>Un VARCHAR(1) para el grupo del curso determinado (véase A,B,C)</w:t>
      </w:r>
    </w:p>
    <w:p w:rsidR="00EC651F" w:rsidRDefault="00C54BB1" w:rsidP="00EC651F">
      <w:pPr>
        <w:pStyle w:val="Prrafodelista"/>
        <w:numPr>
          <w:ilvl w:val="1"/>
          <w:numId w:val="2"/>
        </w:numPr>
        <w:spacing w:after="288"/>
        <w:ind w:left="1434" w:hanging="357"/>
        <w:contextualSpacing w:val="0"/>
      </w:pPr>
      <w:r>
        <w:t>Un entero con el año del curso</w:t>
      </w:r>
      <w:r w:rsidR="00635466">
        <w:t>. Será clave de la tabla</w:t>
      </w:r>
    </w:p>
    <w:p w:rsidR="00331C7A" w:rsidRPr="00331C7A" w:rsidRDefault="00331C7A" w:rsidP="00331C7A">
      <w:pPr>
        <w:pStyle w:val="Prrafodelista"/>
        <w:numPr>
          <w:ilvl w:val="0"/>
          <w:numId w:val="2"/>
        </w:numPr>
        <w:spacing w:after="288"/>
      </w:pPr>
      <w:proofErr w:type="spellStart"/>
      <w:r>
        <w:rPr>
          <w:b/>
        </w:rPr>
        <w:t>MVPorGrupo</w:t>
      </w:r>
      <w:proofErr w:type="spellEnd"/>
      <w:r w:rsidRPr="00331C7A">
        <w:rPr>
          <w:b/>
        </w:rPr>
        <w:t>:</w:t>
      </w:r>
      <w:r>
        <w:rPr>
          <w:b/>
        </w:rPr>
        <w:t xml:space="preserve"> </w:t>
      </w:r>
      <w:r w:rsidRPr="00331C7A">
        <w:t>Tabla que permite asociar el identificador de un determinado grupo con el conjunto de máquinas virtuales asociadas a ese grupo. Para ello tendrá los siguientes campos:</w:t>
      </w:r>
    </w:p>
    <w:p w:rsidR="00331C7A" w:rsidRPr="00331C7A" w:rsidRDefault="00331C7A" w:rsidP="00331C7A">
      <w:pPr>
        <w:pStyle w:val="Prrafodelista"/>
        <w:numPr>
          <w:ilvl w:val="1"/>
          <w:numId w:val="2"/>
        </w:numPr>
        <w:spacing w:after="288"/>
        <w:ind w:left="1434" w:hanging="357"/>
      </w:pPr>
      <w:r w:rsidRPr="00331C7A">
        <w:t xml:space="preserve">Un entero </w:t>
      </w:r>
      <w:r>
        <w:t xml:space="preserve">largo </w:t>
      </w:r>
      <w:r w:rsidRPr="00331C7A">
        <w:t>que identifica el grupo correspondiente.</w:t>
      </w:r>
    </w:p>
    <w:p w:rsidR="00331C7A" w:rsidRPr="00331C7A" w:rsidRDefault="00331C7A" w:rsidP="00331C7A">
      <w:pPr>
        <w:pStyle w:val="Prrafodelista"/>
        <w:numPr>
          <w:ilvl w:val="1"/>
          <w:numId w:val="2"/>
        </w:numPr>
        <w:spacing w:after="288"/>
        <w:ind w:left="1434" w:hanging="357"/>
      </w:pPr>
      <w:r w:rsidRPr="00331C7A">
        <w:t xml:space="preserve">Un </w:t>
      </w:r>
      <w:proofErr w:type="gramStart"/>
      <w:r w:rsidRPr="00331C7A">
        <w:t>VARCHAR(</w:t>
      </w:r>
      <w:proofErr w:type="gramEnd"/>
      <w:r w:rsidRPr="00331C7A">
        <w:t>20) con el nombre de la máquina virtual asociada a ese grupo. Ambos campos serán claves de la tabla</w:t>
      </w:r>
    </w:p>
    <w:p w:rsidR="00EC651F" w:rsidRDefault="00550CF8" w:rsidP="00EC651F">
      <w:pPr>
        <w:spacing w:after="288"/>
      </w:pPr>
      <w:r>
        <w:rPr>
          <w:noProof/>
          <w:lang w:eastAsia="es-ES"/>
        </w:rPr>
        <w:drawing>
          <wp:inline distT="0" distB="0" distL="0" distR="0">
            <wp:extent cx="5715000" cy="2640432"/>
            <wp:effectExtent l="19050" t="0" r="0" b="0"/>
            <wp:docPr id="2" name="1 Imagen" descr="BD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We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328" cy="26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FF" w:rsidRDefault="009D19FF" w:rsidP="009D19FF">
      <w:pPr>
        <w:spacing w:after="288"/>
        <w:rPr>
          <w:b/>
          <w:sz w:val="24"/>
          <w:szCs w:val="24"/>
        </w:rPr>
      </w:pPr>
      <w:r>
        <w:rPr>
          <w:b/>
          <w:sz w:val="24"/>
          <w:szCs w:val="24"/>
        </w:rPr>
        <w:t>Normalización</w:t>
      </w:r>
    </w:p>
    <w:p w:rsidR="00C54BB1" w:rsidRDefault="009D19FF" w:rsidP="009D19FF">
      <w:pPr>
        <w:spacing w:after="288"/>
      </w:pPr>
      <w:r>
        <w:t>Las dependencias funcionales encontradas son:</w:t>
      </w:r>
    </w:p>
    <w:p w:rsidR="009D19FF" w:rsidRDefault="00AD3E71" w:rsidP="00C54BB1">
      <w:pPr>
        <w:pStyle w:val="Prrafodelista"/>
        <w:numPr>
          <w:ilvl w:val="1"/>
          <w:numId w:val="8"/>
        </w:numPr>
        <w:spacing w:after="288"/>
      </w:pPr>
      <w:proofErr w:type="spellStart"/>
      <w:r>
        <w:t>IdUsuario</w:t>
      </w:r>
      <w:proofErr w:type="spellEnd"/>
      <w:r>
        <w:t xml:space="preserve"> -&gt; </w:t>
      </w:r>
      <w:proofErr w:type="spellStart"/>
      <w:r>
        <w:t>NombreUsuario,Contraseña</w:t>
      </w:r>
      <w:proofErr w:type="spellEnd"/>
    </w:p>
    <w:p w:rsidR="00AD3E71" w:rsidRDefault="00AD3E71" w:rsidP="00C54BB1">
      <w:pPr>
        <w:pStyle w:val="Prrafodelista"/>
        <w:numPr>
          <w:ilvl w:val="1"/>
          <w:numId w:val="8"/>
        </w:numPr>
        <w:spacing w:after="288"/>
      </w:pPr>
      <w:proofErr w:type="spellStart"/>
      <w:r>
        <w:t>IdGrupo,Año</w:t>
      </w:r>
      <w:proofErr w:type="spellEnd"/>
      <w:r>
        <w:t>-&gt;</w:t>
      </w:r>
      <w:proofErr w:type="spellStart"/>
      <w:r>
        <w:t>Asignatura,Curso,Grupo</w:t>
      </w:r>
      <w:proofErr w:type="spellEnd"/>
    </w:p>
    <w:p w:rsidR="00AD3E71" w:rsidRDefault="00AD3E71" w:rsidP="00C54BB1">
      <w:pPr>
        <w:pStyle w:val="Prrafodelista"/>
        <w:numPr>
          <w:ilvl w:val="1"/>
          <w:numId w:val="8"/>
        </w:numPr>
        <w:spacing w:after="288"/>
      </w:pPr>
      <w:proofErr w:type="spellStart"/>
      <w:r>
        <w:t>IdTipo</w:t>
      </w:r>
      <w:proofErr w:type="spellEnd"/>
      <w:r>
        <w:t xml:space="preserve"> -&gt;</w:t>
      </w:r>
      <w:proofErr w:type="spellStart"/>
      <w:r>
        <w:t>NombreTipo,Permisos</w:t>
      </w:r>
      <w:proofErr w:type="spellEnd"/>
    </w:p>
    <w:p w:rsidR="00AD3E71" w:rsidRDefault="00AD3E71" w:rsidP="00AD3E71">
      <w:pPr>
        <w:spacing w:after="288"/>
      </w:pPr>
      <w:r>
        <w:t xml:space="preserve">Con respecto a estas dependencias funcionales procedemos </w:t>
      </w:r>
      <w:proofErr w:type="gramStart"/>
      <w:r>
        <w:t>a el</w:t>
      </w:r>
      <w:proofErr w:type="gramEnd"/>
      <w:r>
        <w:t xml:space="preserve"> estudio de las formas normales</w:t>
      </w:r>
    </w:p>
    <w:p w:rsidR="00AD3E71" w:rsidRDefault="00AD3E71" w:rsidP="00AD3E71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1 FN</w:t>
      </w:r>
      <w:r>
        <w:t xml:space="preserve"> : No existen atributos </w:t>
      </w:r>
      <w:proofErr w:type="spellStart"/>
      <w:r>
        <w:t>multivalorados</w:t>
      </w:r>
      <w:proofErr w:type="spellEnd"/>
      <w:r>
        <w:t xml:space="preserve"> por lo que se cumple</w:t>
      </w:r>
    </w:p>
    <w:p w:rsidR="00E32662" w:rsidRDefault="00AD3E71" w:rsidP="00E32662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2 FN</w:t>
      </w:r>
      <w:r>
        <w:t xml:space="preserve">: </w:t>
      </w:r>
      <w:r w:rsidR="00E32662">
        <w:br/>
        <w:t xml:space="preserve">No existe atributo no primo A tal que exista C -&gt; A  tal que C sea parte de una clave </w:t>
      </w:r>
      <w:r w:rsidR="00E32662">
        <w:sym w:font="Wingdings" w:char="F0E0"/>
      </w:r>
      <w:r w:rsidR="00E32662">
        <w:t xml:space="preserve"> Cumple 2 FN</w:t>
      </w:r>
    </w:p>
    <w:p w:rsidR="007873C3" w:rsidRDefault="00E32662" w:rsidP="007873C3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3 FN</w:t>
      </w:r>
      <w:r w:rsidR="007873C3">
        <w:t xml:space="preserve"> : </w:t>
      </w:r>
      <w:r w:rsidR="007873C3">
        <w:br/>
      </w:r>
      <w:proofErr w:type="spellStart"/>
      <w:r w:rsidR="007873C3">
        <w:t>IdUsuario</w:t>
      </w:r>
      <w:proofErr w:type="spellEnd"/>
      <w:r w:rsidR="007873C3">
        <w:t xml:space="preserve"> -&gt; </w:t>
      </w:r>
      <w:proofErr w:type="spellStart"/>
      <w:r w:rsidR="007873C3">
        <w:t>NombreUsuario</w:t>
      </w:r>
      <w:proofErr w:type="spellEnd"/>
      <w:r w:rsidR="007873C3">
        <w:t xml:space="preserve">, Contraseña  :  </w:t>
      </w:r>
      <w:proofErr w:type="spellStart"/>
      <w:r w:rsidR="007873C3">
        <w:t>IdUsuario</w:t>
      </w:r>
      <w:proofErr w:type="spellEnd"/>
      <w:r w:rsidR="007873C3">
        <w:t xml:space="preserve"> es </w:t>
      </w:r>
      <w:proofErr w:type="spellStart"/>
      <w:r w:rsidR="007873C3">
        <w:t>superclave</w:t>
      </w:r>
      <w:proofErr w:type="spellEnd"/>
      <w:r w:rsidR="007873C3">
        <w:br/>
      </w:r>
      <w:proofErr w:type="spellStart"/>
      <w:r w:rsidR="007873C3">
        <w:t>IdGrupo,Año</w:t>
      </w:r>
      <w:proofErr w:type="spellEnd"/>
      <w:r w:rsidR="007873C3">
        <w:t xml:space="preserve"> -&gt; </w:t>
      </w:r>
      <w:proofErr w:type="spellStart"/>
      <w:r w:rsidR="007873C3">
        <w:t>Asignatura,Curso,Grupo</w:t>
      </w:r>
      <w:proofErr w:type="spellEnd"/>
      <w:r w:rsidR="007873C3">
        <w:t xml:space="preserve"> : {</w:t>
      </w:r>
      <w:proofErr w:type="spellStart"/>
      <w:r w:rsidR="007873C3">
        <w:t>IdGrupo,Año</w:t>
      </w:r>
      <w:proofErr w:type="spellEnd"/>
      <w:r w:rsidR="007873C3">
        <w:t xml:space="preserve">}  es </w:t>
      </w:r>
      <w:proofErr w:type="spellStart"/>
      <w:r w:rsidR="007873C3">
        <w:t>superclave</w:t>
      </w:r>
      <w:proofErr w:type="spellEnd"/>
      <w:r w:rsidR="007873C3">
        <w:br/>
      </w:r>
      <w:proofErr w:type="spellStart"/>
      <w:r w:rsidR="007873C3">
        <w:lastRenderedPageBreak/>
        <w:t>IdTipo</w:t>
      </w:r>
      <w:proofErr w:type="spellEnd"/>
      <w:r w:rsidR="007873C3">
        <w:t xml:space="preserve"> -&gt; </w:t>
      </w:r>
      <w:proofErr w:type="spellStart"/>
      <w:r w:rsidR="007873C3">
        <w:t>NombreTipo,Permisos</w:t>
      </w:r>
      <w:proofErr w:type="spellEnd"/>
      <w:r w:rsidR="007873C3">
        <w:t xml:space="preserve"> : </w:t>
      </w:r>
      <w:proofErr w:type="spellStart"/>
      <w:r w:rsidR="007873C3">
        <w:t>IdTipo</w:t>
      </w:r>
      <w:proofErr w:type="spellEnd"/>
      <w:r w:rsidR="007873C3">
        <w:t xml:space="preserve"> es </w:t>
      </w:r>
      <w:proofErr w:type="spellStart"/>
      <w:r w:rsidR="007873C3">
        <w:t>superclave</w:t>
      </w:r>
      <w:proofErr w:type="spellEnd"/>
      <w:r w:rsidR="007873C3">
        <w:t>.</w:t>
      </w:r>
      <w:r w:rsidR="007873C3">
        <w:br/>
        <w:t>Se cumple la 3 FN</w:t>
      </w:r>
    </w:p>
    <w:p w:rsidR="007873C3" w:rsidRDefault="00173E9E" w:rsidP="007873C3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FNBC</w:t>
      </w:r>
      <w:r w:rsidR="007873C3">
        <w:t xml:space="preserve"> : Como en la demostración de la 3 FN, todas las DF cumplían que eran </w:t>
      </w:r>
      <w:proofErr w:type="spellStart"/>
      <w:r w:rsidR="007873C3">
        <w:t>superclaves</w:t>
      </w:r>
      <w:proofErr w:type="spellEnd"/>
      <w:r w:rsidR="007873C3">
        <w:t xml:space="preserve"> entonces también se </w:t>
      </w:r>
      <w:r>
        <w:t>cumple la 4 FN o FNBC</w:t>
      </w:r>
    </w:p>
    <w:p w:rsidR="001D3657" w:rsidRPr="001D3657" w:rsidRDefault="001D3657" w:rsidP="001D3657">
      <w:pPr>
        <w:pStyle w:val="Prrafodelista"/>
        <w:spacing w:after="288"/>
        <w:ind w:left="1440"/>
      </w:pPr>
    </w:p>
    <w:p w:rsidR="000C550B" w:rsidRDefault="000C550B" w:rsidP="000C550B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 xml:space="preserve">Base de Datos </w:t>
      </w:r>
      <w:r>
        <w:rPr>
          <w:b/>
          <w:sz w:val="32"/>
          <w:szCs w:val="32"/>
          <w:u w:val="single"/>
        </w:rPr>
        <w:t>Servidor Principal</w:t>
      </w:r>
    </w:p>
    <w:p w:rsidR="000C550B" w:rsidRDefault="000C550B" w:rsidP="000C550B">
      <w:pPr>
        <w:spacing w:after="288"/>
      </w:pPr>
      <w:r>
        <w:t xml:space="preserve">El servidor central también contará con una base de datos para gestionar los servidores de maquinas virtuales, las maquinas virtuales registradas en cada </w:t>
      </w:r>
      <w:proofErr w:type="gramStart"/>
      <w:r>
        <w:t>servidor ,</w:t>
      </w:r>
      <w:proofErr w:type="gramEnd"/>
      <w:r>
        <w:t xml:space="preserve"> así como los usuarios y maquinas virtuales activos en cada servidor de maquina virtual. Así la base de datos del servidor  Principal tendrá que contener la siguiente información:</w:t>
      </w:r>
    </w:p>
    <w:p w:rsidR="000C550B" w:rsidRDefault="000C550B" w:rsidP="000C550B">
      <w:pPr>
        <w:pStyle w:val="Prrafodelista"/>
        <w:numPr>
          <w:ilvl w:val="0"/>
          <w:numId w:val="4"/>
        </w:numPr>
        <w:spacing w:after="288"/>
      </w:pPr>
      <w:r>
        <w:t>Información relativa a cada servidor de maquinas virtuales tales como un identificador único</w:t>
      </w:r>
      <w:r w:rsidR="00482CDE">
        <w:t>, puerto asociado a ese servidor</w:t>
      </w:r>
      <w:r w:rsidR="00BF59D7">
        <w:t>, número máximo de MV sujetas a ese servidor…</w:t>
      </w:r>
    </w:p>
    <w:p w:rsidR="00482CDE" w:rsidRDefault="00482CDE" w:rsidP="000C550B">
      <w:pPr>
        <w:pStyle w:val="Prrafodelista"/>
        <w:numPr>
          <w:ilvl w:val="0"/>
          <w:numId w:val="4"/>
        </w:numPr>
        <w:spacing w:after="288"/>
      </w:pPr>
      <w:r>
        <w:t>Nombre de las maquinas virtuales asociadas a cada servidor de maquinas virtuales</w:t>
      </w:r>
    </w:p>
    <w:p w:rsidR="00482CDE" w:rsidRDefault="00482CDE" w:rsidP="000C550B">
      <w:pPr>
        <w:pStyle w:val="Prrafodelista"/>
        <w:numPr>
          <w:ilvl w:val="0"/>
          <w:numId w:val="4"/>
        </w:numPr>
        <w:spacing w:after="288"/>
      </w:pPr>
      <w:r>
        <w:t xml:space="preserve">Usuarios y nombre de las maquinas virtuales activas para </w:t>
      </w:r>
      <w:r w:rsidR="00BF59D7">
        <w:t>cada uno de los servidores de má</w:t>
      </w:r>
      <w:r>
        <w:t>quinas virtuales</w:t>
      </w:r>
      <w:r w:rsidR="00BF59D7">
        <w:t>.</w:t>
      </w:r>
    </w:p>
    <w:p w:rsidR="00BF59D7" w:rsidRDefault="00BF59D7" w:rsidP="00BF59D7">
      <w:pPr>
        <w:spacing w:after="288"/>
      </w:pPr>
      <w:r>
        <w:t>Para albergar esta información se utilizarán las siguientes tablas:</w:t>
      </w:r>
    </w:p>
    <w:p w:rsidR="00BF59D7" w:rsidRPr="00BF59D7" w:rsidRDefault="00BF59D7" w:rsidP="00BF59D7">
      <w:pPr>
        <w:pStyle w:val="Prrafodelista"/>
        <w:numPr>
          <w:ilvl w:val="0"/>
          <w:numId w:val="5"/>
        </w:numPr>
        <w:spacing w:after="288"/>
        <w:rPr>
          <w:b/>
        </w:rPr>
      </w:pPr>
      <w:proofErr w:type="spellStart"/>
      <w:proofErr w:type="gramStart"/>
      <w:r w:rsidRPr="00BF59D7">
        <w:rPr>
          <w:b/>
        </w:rPr>
        <w:t>ServidorMV</w:t>
      </w:r>
      <w:proofErr w:type="spellEnd"/>
      <w:r w:rsidRPr="00BF59D7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Esta tabla permite identificar los diferentes servidores de máquinas virtuales dados de alta en el sistema, así como las características asociadas al mismo. Así contendrá los siguientes campos:</w:t>
      </w:r>
    </w:p>
    <w:p w:rsidR="00BF59D7" w:rsidRPr="00BF59D7" w:rsidRDefault="00BF59D7" w:rsidP="00BF59D7">
      <w:pPr>
        <w:pStyle w:val="Prrafodelista"/>
        <w:numPr>
          <w:ilvl w:val="1"/>
          <w:numId w:val="5"/>
        </w:numPr>
        <w:spacing w:after="288"/>
      </w:pPr>
      <w:r w:rsidRPr="00BF59D7">
        <w:t>Un entero</w:t>
      </w:r>
      <w:r w:rsidR="00331C7A" w:rsidRPr="00331C7A">
        <w:t xml:space="preserve"> </w:t>
      </w:r>
      <w:r w:rsidR="00331C7A">
        <w:t>largo</w:t>
      </w:r>
      <w:r w:rsidRPr="00BF59D7">
        <w:t xml:space="preserve"> para identificar al servidor de Máquinas virtuales.</w:t>
      </w:r>
    </w:p>
    <w:p w:rsidR="00BF59D7" w:rsidRDefault="00BF59D7" w:rsidP="00BF59D7">
      <w:pPr>
        <w:pStyle w:val="Prrafodelista"/>
        <w:numPr>
          <w:ilvl w:val="1"/>
          <w:numId w:val="5"/>
        </w:numPr>
        <w:spacing w:after="288"/>
      </w:pPr>
      <w:r>
        <w:t>Un entero con el número máximo de máquinas virtuales que puede mantener dicho servidor de máquinas virtuales</w:t>
      </w:r>
    </w:p>
    <w:p w:rsidR="00A03836" w:rsidRDefault="00A03836" w:rsidP="00BF59D7">
      <w:pPr>
        <w:pStyle w:val="Prrafodelista"/>
        <w:numPr>
          <w:ilvl w:val="1"/>
          <w:numId w:val="5"/>
        </w:numPr>
        <w:spacing w:after="288"/>
      </w:pPr>
      <w:r>
        <w:t>Un VARCHAR con la IP de del servidor.</w:t>
      </w:r>
    </w:p>
    <w:p w:rsidR="00A03836" w:rsidRDefault="00A03836" w:rsidP="00BF59D7">
      <w:pPr>
        <w:pStyle w:val="Prrafodelista"/>
        <w:numPr>
          <w:ilvl w:val="1"/>
          <w:numId w:val="5"/>
        </w:numPr>
        <w:spacing w:after="288"/>
      </w:pPr>
      <w:r>
        <w:t xml:space="preserve">Un VARCHAR con la dirección del puerto asociado </w:t>
      </w:r>
      <w:proofErr w:type="gramStart"/>
      <w:r>
        <w:t>a</w:t>
      </w:r>
      <w:proofErr w:type="gramEnd"/>
      <w:r>
        <w:t xml:space="preserve"> dicho servidor de máquinas virtuales.</w:t>
      </w:r>
    </w:p>
    <w:p w:rsidR="003565FA" w:rsidRDefault="003565FA" w:rsidP="003565FA">
      <w:pPr>
        <w:pStyle w:val="Prrafodelista"/>
        <w:numPr>
          <w:ilvl w:val="0"/>
          <w:numId w:val="5"/>
        </w:numPr>
        <w:spacing w:after="288"/>
      </w:pPr>
      <w:proofErr w:type="gramStart"/>
      <w:r w:rsidRPr="003565FA">
        <w:rPr>
          <w:b/>
        </w:rPr>
        <w:t>Imágenes</w:t>
      </w:r>
      <w:r>
        <w:t xml:space="preserve"> :</w:t>
      </w:r>
      <w:proofErr w:type="gramEnd"/>
      <w:r>
        <w:t xml:space="preserve"> Contiene el nombre de las diferentes imágenes dadas de alta en el sistema, así como la información relativa a las imágenes que pueda ser relevante en el nivel del registro principal. En principio esta tabla dispondrá de los siguientes campos: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para identificar la imagen de forma única.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20) con el nombre de la imagen disponible.</w:t>
      </w:r>
    </w:p>
    <w:p w:rsidR="00FB4411" w:rsidRDefault="00FB4411" w:rsidP="003565FA">
      <w:pPr>
        <w:pStyle w:val="Prrafodelista"/>
        <w:numPr>
          <w:ilvl w:val="1"/>
          <w:numId w:val="5"/>
        </w:numPr>
        <w:spacing w:after="288"/>
      </w:pPr>
      <w:r>
        <w:t xml:space="preserve">Un TEXT con la información descriptiva para la imagen </w:t>
      </w:r>
      <w:proofErr w:type="spellStart"/>
      <w:r>
        <w:t>correspondente</w:t>
      </w:r>
      <w:proofErr w:type="spellEnd"/>
    </w:p>
    <w:p w:rsidR="00BF59D7" w:rsidRDefault="003565FA" w:rsidP="00BF59D7">
      <w:pPr>
        <w:pStyle w:val="Prrafodelista"/>
        <w:numPr>
          <w:ilvl w:val="0"/>
          <w:numId w:val="5"/>
        </w:numPr>
        <w:spacing w:after="288"/>
      </w:pPr>
      <w:proofErr w:type="spellStart"/>
      <w:proofErr w:type="gramStart"/>
      <w:r w:rsidRPr="003565FA">
        <w:rPr>
          <w:b/>
        </w:rPr>
        <w:t>ImagenesEnServidor</w:t>
      </w:r>
      <w:proofErr w:type="spellEnd"/>
      <w:r>
        <w:t xml:space="preserve"> :</w:t>
      </w:r>
      <w:proofErr w:type="gramEnd"/>
      <w:r>
        <w:t xml:space="preserve"> Esta tabla indica en que servidor de máquinas virtuales se encuentran cada una de las imágenes utilizadas en el sistema. Cabe destacar que un servidor de maquinas virtuales tendrá una o más imágenes  y que cabe la posibilidad que una misma imagen se encuentre en varios servidores de máquinas virtuales. Con todo esto, los campos para esta tabla serán: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de forma única al servidor de máquina virtual.</w:t>
      </w:r>
    </w:p>
    <w:p w:rsidR="003565FA" w:rsidRDefault="003565FA" w:rsidP="003565FA">
      <w:pPr>
        <w:pStyle w:val="Prrafodelista"/>
        <w:numPr>
          <w:ilvl w:val="1"/>
          <w:numId w:val="5"/>
        </w:numPr>
        <w:spacing w:after="288"/>
      </w:pPr>
      <w:r>
        <w:t xml:space="preserve">Un entero </w:t>
      </w:r>
      <w:r w:rsidR="00331C7A">
        <w:t xml:space="preserve">largo </w:t>
      </w:r>
      <w:r>
        <w:t>que identifica de forma única una imagen del sistema. Ambos campos serán la clave de la tabla.</w:t>
      </w:r>
    </w:p>
    <w:p w:rsidR="00EC651F" w:rsidRDefault="00FB4411" w:rsidP="00FB4411">
      <w:pPr>
        <w:spacing w:after="288"/>
      </w:pPr>
      <w:r>
        <w:rPr>
          <w:noProof/>
          <w:lang w:eastAsia="es-ES"/>
        </w:rPr>
        <w:lastRenderedPageBreak/>
        <w:drawing>
          <wp:inline distT="0" distB="0" distL="0" distR="0">
            <wp:extent cx="5546912" cy="1257300"/>
            <wp:effectExtent l="19050" t="0" r="0" b="0"/>
            <wp:docPr id="5" name="4 Imagen" descr="BDServidor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ervidorPrincip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91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spacing w:after="288"/>
        <w:rPr>
          <w:b/>
          <w:sz w:val="24"/>
          <w:szCs w:val="24"/>
        </w:rPr>
      </w:pPr>
      <w:r w:rsidRPr="003656C8">
        <w:rPr>
          <w:b/>
          <w:sz w:val="24"/>
          <w:szCs w:val="24"/>
        </w:rPr>
        <w:t>Normalización</w:t>
      </w:r>
    </w:p>
    <w:p w:rsidR="00173E9E" w:rsidRDefault="00173E9E" w:rsidP="00173E9E">
      <w:pPr>
        <w:spacing w:after="288"/>
      </w:pPr>
      <w:r>
        <w:t>Las dependencias funcionales encontradas son:</w:t>
      </w:r>
    </w:p>
    <w:p w:rsidR="00173E9E" w:rsidRDefault="00173E9E" w:rsidP="00173E9E">
      <w:pPr>
        <w:pStyle w:val="Prrafodelista"/>
        <w:numPr>
          <w:ilvl w:val="1"/>
          <w:numId w:val="8"/>
        </w:numPr>
        <w:spacing w:after="288"/>
      </w:pPr>
      <w:proofErr w:type="spellStart"/>
      <w:r>
        <w:t>IdServidor</w:t>
      </w:r>
      <w:proofErr w:type="spellEnd"/>
      <w:r>
        <w:t xml:space="preserve">-&gt; </w:t>
      </w:r>
      <w:proofErr w:type="spellStart"/>
      <w:r>
        <w:t>MaxMV,IP,Puerto</w:t>
      </w:r>
      <w:proofErr w:type="spellEnd"/>
    </w:p>
    <w:p w:rsidR="00173E9E" w:rsidRDefault="00173E9E" w:rsidP="00173E9E">
      <w:pPr>
        <w:pStyle w:val="Prrafodelista"/>
        <w:numPr>
          <w:ilvl w:val="1"/>
          <w:numId w:val="8"/>
        </w:numPr>
        <w:spacing w:after="288"/>
      </w:pPr>
      <w:proofErr w:type="spellStart"/>
      <w:r>
        <w:t>IdImagen</w:t>
      </w:r>
      <w:proofErr w:type="spellEnd"/>
      <w:r>
        <w:t>-&gt;</w:t>
      </w:r>
      <w:proofErr w:type="spellStart"/>
      <w:r>
        <w:t>Nombre,Descripción</w:t>
      </w:r>
      <w:proofErr w:type="spellEnd"/>
    </w:p>
    <w:p w:rsidR="00173E9E" w:rsidRDefault="00173E9E" w:rsidP="00173E9E">
      <w:pPr>
        <w:spacing w:after="288"/>
      </w:pPr>
      <w:r>
        <w:t xml:space="preserve">Con respecto a estas dependencias funcionales procedemos </w:t>
      </w:r>
      <w:proofErr w:type="gramStart"/>
      <w:r>
        <w:t>a el</w:t>
      </w:r>
      <w:proofErr w:type="gramEnd"/>
      <w:r>
        <w:t xml:space="preserve"> estudio de las formas normales</w:t>
      </w:r>
    </w:p>
    <w:p w:rsidR="00173E9E" w:rsidRDefault="00173E9E" w:rsidP="00173E9E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1 FN</w:t>
      </w:r>
      <w:r>
        <w:t xml:space="preserve"> : No existen atributos </w:t>
      </w:r>
      <w:proofErr w:type="spellStart"/>
      <w:r>
        <w:t>multivalorados</w:t>
      </w:r>
      <w:proofErr w:type="spellEnd"/>
      <w:r>
        <w:t xml:space="preserve"> por lo que se cumple</w:t>
      </w:r>
    </w:p>
    <w:p w:rsidR="00173E9E" w:rsidRDefault="00173E9E" w:rsidP="00173E9E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2 FN</w:t>
      </w:r>
      <w:r>
        <w:t xml:space="preserve">: </w:t>
      </w:r>
      <w:r>
        <w:br/>
        <w:t xml:space="preserve">No existe atributo no primo A tal que exista C -&gt; A  tal que C sea parte de una clave </w:t>
      </w:r>
      <w:r>
        <w:sym w:font="Wingdings" w:char="F0E0"/>
      </w:r>
      <w:r>
        <w:t xml:space="preserve"> Cumple 2 FN</w:t>
      </w:r>
    </w:p>
    <w:p w:rsidR="00173E9E" w:rsidRDefault="00173E9E" w:rsidP="00173E9E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3 FN</w:t>
      </w:r>
      <w:r>
        <w:t xml:space="preserve"> : </w:t>
      </w:r>
      <w:r>
        <w:br/>
      </w:r>
      <w:proofErr w:type="spellStart"/>
      <w:r>
        <w:t>IdServidor</w:t>
      </w:r>
      <w:proofErr w:type="spellEnd"/>
      <w:r>
        <w:t xml:space="preserve"> -&gt; </w:t>
      </w:r>
      <w:proofErr w:type="spellStart"/>
      <w:r>
        <w:t>MaxMV,IP,Puerto</w:t>
      </w:r>
      <w:proofErr w:type="spellEnd"/>
      <w:r>
        <w:t xml:space="preserve"> : </w:t>
      </w:r>
      <w:proofErr w:type="spellStart"/>
      <w:r>
        <w:t>IdServidor</w:t>
      </w:r>
      <w:proofErr w:type="spellEnd"/>
      <w:r>
        <w:t xml:space="preserve"> es </w:t>
      </w:r>
      <w:proofErr w:type="spellStart"/>
      <w:r>
        <w:t>superclave</w:t>
      </w:r>
      <w:proofErr w:type="spellEnd"/>
      <w:r>
        <w:br/>
      </w:r>
      <w:proofErr w:type="spellStart"/>
      <w:r>
        <w:t>IdImagen</w:t>
      </w:r>
      <w:proofErr w:type="spellEnd"/>
      <w:r>
        <w:t xml:space="preserve"> -&gt; Nombre, Descripción : </w:t>
      </w:r>
      <w:proofErr w:type="spellStart"/>
      <w:r>
        <w:t>IdImagen</w:t>
      </w:r>
      <w:proofErr w:type="spellEnd"/>
      <w:r>
        <w:t xml:space="preserve"> es </w:t>
      </w:r>
      <w:proofErr w:type="spellStart"/>
      <w:r>
        <w:t>superclave</w:t>
      </w:r>
      <w:proofErr w:type="spellEnd"/>
      <w:r>
        <w:br/>
        <w:t>Se cumple la 3 FN</w:t>
      </w:r>
    </w:p>
    <w:p w:rsidR="00173E9E" w:rsidRDefault="00173E9E" w:rsidP="00173E9E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FNBC</w:t>
      </w:r>
      <w:r>
        <w:t xml:space="preserve"> : Como en la demostración de la 3 FN, todas las DF cumplían que eran </w:t>
      </w:r>
      <w:proofErr w:type="spellStart"/>
      <w:r>
        <w:t>superclaves</w:t>
      </w:r>
      <w:proofErr w:type="spellEnd"/>
      <w:r>
        <w:t xml:space="preserve"> entonces también se cumple la 4 FN o FNBC</w:t>
      </w:r>
    </w:p>
    <w:p w:rsidR="003656C8" w:rsidRPr="003656C8" w:rsidRDefault="003656C8" w:rsidP="003656C8">
      <w:pPr>
        <w:pStyle w:val="Prrafodelista"/>
        <w:spacing w:after="288"/>
        <w:ind w:left="1440"/>
      </w:pPr>
    </w:p>
    <w:p w:rsidR="003656C8" w:rsidRDefault="003656C8" w:rsidP="003656C8">
      <w:pPr>
        <w:spacing w:after="288"/>
      </w:pPr>
    </w:p>
    <w:p w:rsidR="00046868" w:rsidRDefault="00046868">
      <w:pPr>
        <w:rPr>
          <w:b/>
        </w:rPr>
      </w:pPr>
    </w:p>
    <w:p w:rsidR="00046868" w:rsidRDefault="00046868" w:rsidP="00046868">
      <w:pPr>
        <w:spacing w:after="288"/>
        <w:rPr>
          <w:b/>
          <w:sz w:val="32"/>
          <w:szCs w:val="32"/>
          <w:u w:val="single"/>
        </w:rPr>
      </w:pPr>
      <w:r w:rsidRPr="00A3341D">
        <w:rPr>
          <w:b/>
          <w:sz w:val="32"/>
          <w:szCs w:val="32"/>
          <w:u w:val="single"/>
        </w:rPr>
        <w:t xml:space="preserve">Base de Datos </w:t>
      </w:r>
      <w:r>
        <w:rPr>
          <w:b/>
          <w:sz w:val="32"/>
          <w:szCs w:val="32"/>
          <w:u w:val="single"/>
        </w:rPr>
        <w:t>Servidor de Máquinas Virtuales</w:t>
      </w:r>
    </w:p>
    <w:p w:rsidR="00046868" w:rsidRDefault="00046868" w:rsidP="00046868">
      <w:pPr>
        <w:spacing w:after="288"/>
      </w:pPr>
      <w:r>
        <w:t xml:space="preserve">Cada uno de los servidores de máquinas virtuales contendrá una base de datos con información relativa a los usuarios que tienen </w:t>
      </w:r>
      <w:proofErr w:type="spellStart"/>
      <w:r>
        <w:t>algúna</w:t>
      </w:r>
      <w:proofErr w:type="spellEnd"/>
      <w:r>
        <w:t xml:space="preserve"> máquina virtual ejecutándose en dicho servidor, la dirección de la imagen personalizada para un determinado usuario, la dirección MAC y en definitiva toda la información relevante a una conexión. De esta forma la base de datos de un servidor de máquinas virtuales deberá de contener: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>Información sobre las rutas de acceso a las imágenes base de las diferentes máquinas virtuales que posee.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 xml:space="preserve">Información sobre las rutas de acceso a los ficheros de configuración básicos para cada una de las máquinas virtuales </w:t>
      </w:r>
    </w:p>
    <w:p w:rsidR="00046868" w:rsidRDefault="00046868" w:rsidP="00046868">
      <w:pPr>
        <w:pStyle w:val="Prrafodelista"/>
        <w:numPr>
          <w:ilvl w:val="0"/>
          <w:numId w:val="6"/>
        </w:numPr>
        <w:spacing w:after="288"/>
      </w:pPr>
      <w:r>
        <w:t>Información de identificador del usuario que está ejecutando una determinada máquina virtual, así como las direcciones de acceso a la imagen y el fichero de configuración personalizados para dicha máquina virtual concreta, la dirección MAC, el puerto , la red y la contraseña del servidor VNC.</w:t>
      </w:r>
    </w:p>
    <w:p w:rsidR="00046868" w:rsidRDefault="00046868" w:rsidP="00046868">
      <w:pPr>
        <w:spacing w:after="288"/>
      </w:pPr>
      <w:r>
        <w:lastRenderedPageBreak/>
        <w:t>Para albergar dicha información la base de datos tendrá que contar con las siguientes tablas:</w:t>
      </w:r>
    </w:p>
    <w:p w:rsidR="00046868" w:rsidRDefault="00046868" w:rsidP="00046868">
      <w:pPr>
        <w:pStyle w:val="Prrafodelista"/>
        <w:numPr>
          <w:ilvl w:val="0"/>
          <w:numId w:val="7"/>
        </w:numPr>
        <w:spacing w:after="288"/>
      </w:pPr>
      <w:proofErr w:type="spellStart"/>
      <w:proofErr w:type="gramStart"/>
      <w:r w:rsidRPr="00046868">
        <w:rPr>
          <w:b/>
        </w:rPr>
        <w:t>MaquinasVirtuales</w:t>
      </w:r>
      <w:proofErr w:type="spellEnd"/>
      <w:r w:rsidRPr="00046868">
        <w:rPr>
          <w:b/>
        </w:rPr>
        <w:t xml:space="preserve"> :</w:t>
      </w:r>
      <w:proofErr w:type="gramEnd"/>
      <w:r>
        <w:t xml:space="preserve"> Contiene la información de las máquinas virtuales que este sistema es capaz de aportar. Para ello necesita los siguientes campos: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de manera única esta máquina virtual dentro del servidor de máquinas virtuales. Será la clave de la tabla.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20) con el nombre de la imagen de la máquina virtual.</w:t>
      </w:r>
    </w:p>
    <w:p w:rsidR="00046868" w:rsidRDefault="00046868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 xml:space="preserve">0) con la ruta donde se encuentra la imagen </w:t>
      </w:r>
      <w:proofErr w:type="spellStart"/>
      <w:r>
        <w:t>Vanila</w:t>
      </w:r>
      <w:proofErr w:type="spellEnd"/>
      <w:r>
        <w:t xml:space="preserve"> asociada a dicha máquina virtual.</w:t>
      </w:r>
    </w:p>
    <w:p w:rsidR="00046868" w:rsidRDefault="00FB4411" w:rsidP="00046868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proofErr w:type="gramStart"/>
      <w:r>
        <w:t>VARCHAR(</w:t>
      </w:r>
      <w:proofErr w:type="gramEnd"/>
      <w:r>
        <w:t>10</w:t>
      </w:r>
      <w:r w:rsidR="00046868">
        <w:t>0) con la ruta donde se encuentra el fichero de configuración asociado a dicha máquina virtual.</w:t>
      </w:r>
    </w:p>
    <w:p w:rsidR="00046868" w:rsidRPr="000F418F" w:rsidRDefault="00046868" w:rsidP="00046868">
      <w:pPr>
        <w:pStyle w:val="Prrafodelista"/>
        <w:numPr>
          <w:ilvl w:val="0"/>
          <w:numId w:val="7"/>
        </w:numPr>
        <w:spacing w:after="288"/>
        <w:rPr>
          <w:b/>
        </w:rPr>
      </w:pPr>
      <w:proofErr w:type="spellStart"/>
      <w:proofErr w:type="gramStart"/>
      <w:r w:rsidRPr="00046868">
        <w:rPr>
          <w:b/>
        </w:rPr>
        <w:t>MVActuales</w:t>
      </w:r>
      <w:proofErr w:type="spellEnd"/>
      <w:r w:rsidRPr="00046868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Contiene la información relativa a </w:t>
      </w:r>
      <w:r w:rsidR="000F418F">
        <w:t>las máquinas virtuales especificas que actualmente se están ejecutando en el servidor de máquinas virtuales y que se encuentran asociadas a un determinado usuario. Cabe destacar que en principio un mismo usuario puede tener varias máquinas virtuales activas al mismo tiempo. De esta forma los campos necesarios en esta tabla serán: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entero </w:t>
      </w:r>
      <w:r w:rsidR="00A40885">
        <w:t xml:space="preserve">largo </w:t>
      </w:r>
      <w:r>
        <w:t xml:space="preserve">que identifica al usuario que </w:t>
      </w:r>
      <w:proofErr w:type="spellStart"/>
      <w:r>
        <w:t>esta</w:t>
      </w:r>
      <w:proofErr w:type="spellEnd"/>
      <w:r>
        <w:t xml:space="preserve"> ejecutando la máquina virtual correspondiente.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>Un entero</w:t>
      </w:r>
      <w:r w:rsidR="00331C7A" w:rsidRPr="00331C7A">
        <w:t xml:space="preserve"> </w:t>
      </w:r>
      <w:r w:rsidR="00331C7A">
        <w:t>largo</w:t>
      </w:r>
      <w:r>
        <w:t xml:space="preserve"> que identifica la imagen de la máquina virtual sobre la que se basa el sistema en ejecución (este identificador relaciona esta tabla con la anterior).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>0) con la ruta donde se encuentra la copia de la imagen asociada a la máquina virtual en ejecución.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FB4411">
        <w:t>10</w:t>
      </w:r>
      <w:r>
        <w:t xml:space="preserve">0) con la ruta de donde se encuentra el fichero de configuración copiado y manipulado con respecto al </w:t>
      </w:r>
      <w:proofErr w:type="spellStart"/>
      <w:r>
        <w:t>báscio</w:t>
      </w:r>
      <w:proofErr w:type="spellEnd"/>
      <w:r>
        <w:t xml:space="preserve"> ara esta máquina virtual.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602B40">
        <w:t>12</w:t>
      </w:r>
      <w:r>
        <w:t>) con la dirección MAC .</w:t>
      </w:r>
    </w:p>
    <w:p w:rsidR="000F418F" w:rsidRPr="000F418F" w:rsidRDefault="000F418F" w:rsidP="000F418F">
      <w:pPr>
        <w:pStyle w:val="Prrafodelista"/>
        <w:numPr>
          <w:ilvl w:val="1"/>
          <w:numId w:val="7"/>
        </w:numPr>
        <w:spacing w:after="288"/>
        <w:rPr>
          <w:b/>
        </w:rPr>
      </w:pPr>
      <w:r>
        <w:t xml:space="preserve">Un </w:t>
      </w:r>
      <w:proofErr w:type="gramStart"/>
      <w:r>
        <w:t>VARCHAR(</w:t>
      </w:r>
      <w:proofErr w:type="gramEnd"/>
      <w:r w:rsidR="00602B40">
        <w:t>64</w:t>
      </w:r>
      <w:r>
        <w:t>) con la contraseña asociada a dicha máquina virtual en el servidor VNC.</w:t>
      </w:r>
    </w:p>
    <w:p w:rsidR="000F418F" w:rsidRDefault="000F418F" w:rsidP="000F418F">
      <w:pPr>
        <w:pStyle w:val="Prrafodelista"/>
        <w:numPr>
          <w:ilvl w:val="1"/>
          <w:numId w:val="7"/>
        </w:numPr>
        <w:spacing w:after="288"/>
      </w:pPr>
      <w:r>
        <w:t xml:space="preserve">Un </w:t>
      </w:r>
      <w:r w:rsidR="00602B40">
        <w:t>entero largo</w:t>
      </w:r>
      <w:r>
        <w:t xml:space="preserve"> con la dirección del puerto del servidor VNC asociado a esta máquina virtual.</w:t>
      </w:r>
      <w:r w:rsidR="00A40885">
        <w:t xml:space="preserve"> Será la clave de la tabla.</w:t>
      </w:r>
    </w:p>
    <w:p w:rsidR="00EC651F" w:rsidRPr="000F418F" w:rsidRDefault="00C94306" w:rsidP="00EC651F">
      <w:pPr>
        <w:spacing w:after="288"/>
        <w:jc w:val="center"/>
      </w:pPr>
      <w:r>
        <w:rPr>
          <w:noProof/>
          <w:lang w:eastAsia="es-ES"/>
        </w:rPr>
        <w:drawing>
          <wp:inline distT="0" distB="0" distL="0" distR="0">
            <wp:extent cx="4476750" cy="1869764"/>
            <wp:effectExtent l="19050" t="0" r="0" b="0"/>
            <wp:docPr id="6" name="5 Imagen" descr="BDServidor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ServidorM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spacing w:after="288"/>
        <w:rPr>
          <w:b/>
          <w:sz w:val="24"/>
          <w:szCs w:val="24"/>
        </w:rPr>
      </w:pPr>
      <w:r w:rsidRPr="003656C8">
        <w:rPr>
          <w:b/>
          <w:sz w:val="24"/>
          <w:szCs w:val="24"/>
        </w:rPr>
        <w:t>Normalización</w:t>
      </w:r>
    </w:p>
    <w:p w:rsidR="00E62C0B" w:rsidRDefault="00E62C0B" w:rsidP="00E62C0B">
      <w:pPr>
        <w:spacing w:after="288"/>
      </w:pPr>
      <w:r>
        <w:t>Las dependencias funcionales encontradas son:</w:t>
      </w:r>
    </w:p>
    <w:p w:rsidR="00E62C0B" w:rsidRDefault="00406B72" w:rsidP="00E62C0B">
      <w:pPr>
        <w:pStyle w:val="Prrafodelista"/>
        <w:numPr>
          <w:ilvl w:val="1"/>
          <w:numId w:val="8"/>
        </w:numPr>
        <w:spacing w:after="288"/>
      </w:pPr>
      <w:r>
        <w:t xml:space="preserve">IDMV -&gt; </w:t>
      </w:r>
      <w:proofErr w:type="spellStart"/>
      <w:r>
        <w:t>NombreMV,RutaImagen,RutaFicheroConf</w:t>
      </w:r>
      <w:proofErr w:type="spellEnd"/>
    </w:p>
    <w:p w:rsidR="00E62C0B" w:rsidRDefault="00406B72" w:rsidP="00E62C0B">
      <w:pPr>
        <w:pStyle w:val="Prrafodelista"/>
        <w:numPr>
          <w:ilvl w:val="1"/>
          <w:numId w:val="8"/>
        </w:numPr>
        <w:spacing w:after="288"/>
      </w:pPr>
      <w:proofErr w:type="spellStart"/>
      <w:r>
        <w:lastRenderedPageBreak/>
        <w:t>PuertoVNC</w:t>
      </w:r>
      <w:proofErr w:type="spellEnd"/>
      <w:r>
        <w:t xml:space="preserve"> -&gt; </w:t>
      </w:r>
      <w:proofErr w:type="spellStart"/>
      <w:r>
        <w:t>Usuario,MaquinaVirtual,RutaCopiaImagen,RutaCopiaFicheroConf</w:t>
      </w:r>
      <w:proofErr w:type="spellEnd"/>
      <w:r>
        <w:t xml:space="preserve">, MAC, </w:t>
      </w:r>
      <w:proofErr w:type="spellStart"/>
      <w:r>
        <w:t>ContraseñaVNC</w:t>
      </w:r>
      <w:proofErr w:type="spellEnd"/>
    </w:p>
    <w:p w:rsidR="00E62C0B" w:rsidRDefault="00E62C0B" w:rsidP="00406B72">
      <w:pPr>
        <w:pStyle w:val="Prrafodelista"/>
        <w:spacing w:after="288"/>
        <w:ind w:left="1440"/>
      </w:pPr>
    </w:p>
    <w:p w:rsidR="00E62C0B" w:rsidRDefault="00E62C0B" w:rsidP="00E62C0B">
      <w:pPr>
        <w:spacing w:after="288"/>
      </w:pPr>
      <w:r>
        <w:t xml:space="preserve">Con respecto a estas dependencias funcionales procedemos </w:t>
      </w:r>
      <w:proofErr w:type="gramStart"/>
      <w:r>
        <w:t>a el</w:t>
      </w:r>
      <w:proofErr w:type="gramEnd"/>
      <w:r>
        <w:t xml:space="preserve"> estudio de las formas normales</w:t>
      </w:r>
    </w:p>
    <w:p w:rsidR="00E62C0B" w:rsidRDefault="00E62C0B" w:rsidP="00E62C0B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1 FN</w:t>
      </w:r>
      <w:r>
        <w:t xml:space="preserve"> : No existen atributos </w:t>
      </w:r>
      <w:proofErr w:type="spellStart"/>
      <w:r>
        <w:t>multivalorados</w:t>
      </w:r>
      <w:proofErr w:type="spellEnd"/>
      <w:r>
        <w:t xml:space="preserve"> por lo que se cumple</w:t>
      </w:r>
    </w:p>
    <w:p w:rsidR="005230F3" w:rsidRDefault="00E62C0B" w:rsidP="005230F3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2 FN</w:t>
      </w:r>
      <w:r>
        <w:t xml:space="preserve">: </w:t>
      </w:r>
      <w:r>
        <w:br/>
        <w:t xml:space="preserve">No existe atributo no primo A tal que exista C -&gt; A  tal que C sea parte de una clave </w:t>
      </w:r>
      <w:r>
        <w:sym w:font="Wingdings" w:char="F0E0"/>
      </w:r>
      <w:r>
        <w:t xml:space="preserve"> Cumple 2 FN</w:t>
      </w:r>
    </w:p>
    <w:p w:rsidR="00E62C0B" w:rsidRDefault="00E62C0B" w:rsidP="005230F3">
      <w:pPr>
        <w:pStyle w:val="Prrafodelista"/>
        <w:numPr>
          <w:ilvl w:val="0"/>
          <w:numId w:val="10"/>
        </w:numPr>
        <w:spacing w:after="288"/>
      </w:pPr>
      <w:r w:rsidRPr="005230F3">
        <w:rPr>
          <w:b/>
        </w:rPr>
        <w:t>3 FN</w:t>
      </w:r>
      <w:r>
        <w:t xml:space="preserve"> : </w:t>
      </w:r>
      <w:r>
        <w:br/>
      </w:r>
      <w:r w:rsidR="00406B72">
        <w:t xml:space="preserve">IDMV -&gt; </w:t>
      </w:r>
      <w:proofErr w:type="spellStart"/>
      <w:r w:rsidR="00406B72">
        <w:t>NombreMV,RutaImagen,RutaFicheroConf</w:t>
      </w:r>
      <w:proofErr w:type="spellEnd"/>
      <w:r w:rsidR="00406B72">
        <w:t xml:space="preserve"> : IDMV es </w:t>
      </w:r>
      <w:proofErr w:type="spellStart"/>
      <w:r w:rsidR="00406B72">
        <w:t>superclave</w:t>
      </w:r>
      <w:proofErr w:type="spellEnd"/>
      <w:r w:rsidR="00406B72">
        <w:br/>
      </w:r>
      <w:proofErr w:type="spellStart"/>
      <w:r w:rsidR="005230F3">
        <w:t>PuertoVNC</w:t>
      </w:r>
      <w:proofErr w:type="spellEnd"/>
      <w:r w:rsidR="005230F3">
        <w:t xml:space="preserve"> -&gt; </w:t>
      </w:r>
      <w:proofErr w:type="spellStart"/>
      <w:r w:rsidR="005230F3">
        <w:t>Usuario,MaquinaVirtual,RutaCopiaImagen,RutaCopiaFicheroConf</w:t>
      </w:r>
      <w:proofErr w:type="spellEnd"/>
      <w:r w:rsidR="005230F3">
        <w:t xml:space="preserve">, MAC, </w:t>
      </w:r>
      <w:proofErr w:type="spellStart"/>
      <w:r w:rsidR="005230F3">
        <w:t>ContraseñaVNC</w:t>
      </w:r>
      <w:proofErr w:type="spellEnd"/>
      <w:r w:rsidR="005230F3">
        <w:t xml:space="preserve"> : </w:t>
      </w:r>
      <w:proofErr w:type="spellStart"/>
      <w:r w:rsidR="005230F3">
        <w:t>PuertoVNC</w:t>
      </w:r>
      <w:proofErr w:type="spellEnd"/>
      <w:r w:rsidR="005230F3">
        <w:t xml:space="preserve"> es superclave</w:t>
      </w:r>
      <w:r>
        <w:br/>
        <w:t>Se cumple la 3 FN</w:t>
      </w:r>
    </w:p>
    <w:p w:rsidR="00E62C0B" w:rsidRDefault="00E62C0B" w:rsidP="00E62C0B">
      <w:pPr>
        <w:pStyle w:val="Prrafodelista"/>
        <w:numPr>
          <w:ilvl w:val="0"/>
          <w:numId w:val="10"/>
        </w:numPr>
        <w:spacing w:after="288"/>
      </w:pPr>
      <w:r w:rsidRPr="00173E9E">
        <w:rPr>
          <w:b/>
        </w:rPr>
        <w:t>FNBC</w:t>
      </w:r>
      <w:r>
        <w:t xml:space="preserve"> : Como en la demostración de la 3 FN, todas las DF cumplían que eran </w:t>
      </w:r>
      <w:proofErr w:type="spellStart"/>
      <w:r>
        <w:t>superclaves</w:t>
      </w:r>
      <w:proofErr w:type="spellEnd"/>
      <w:r>
        <w:t xml:space="preserve"> entonces también se cumple la 4 FN o FNBC</w:t>
      </w:r>
    </w:p>
    <w:p w:rsidR="00C94306" w:rsidRDefault="00C94306" w:rsidP="00C94306">
      <w:pPr>
        <w:pStyle w:val="Prrafodelista"/>
        <w:spacing w:after="288"/>
        <w:ind w:left="1440"/>
      </w:pPr>
    </w:p>
    <w:p w:rsidR="00A3341D" w:rsidRPr="00A3341D" w:rsidRDefault="00A3341D" w:rsidP="00A3341D">
      <w:pPr>
        <w:spacing w:after="288"/>
        <w:rPr>
          <w:b/>
        </w:rPr>
      </w:pPr>
    </w:p>
    <w:p w:rsidR="00A3341D" w:rsidRDefault="00C94306" w:rsidP="003F02E0">
      <w:pPr>
        <w:spacing w:after="288"/>
        <w:rPr>
          <w:b/>
          <w:sz w:val="32"/>
          <w:szCs w:val="32"/>
          <w:u w:val="single"/>
        </w:rPr>
      </w:pPr>
      <w:r w:rsidRPr="00C94306">
        <w:rPr>
          <w:b/>
          <w:sz w:val="32"/>
          <w:szCs w:val="32"/>
          <w:u w:val="single"/>
        </w:rPr>
        <w:t>Acceso a las bases de datos</w:t>
      </w:r>
    </w:p>
    <w:p w:rsidR="00C94306" w:rsidRPr="00C94306" w:rsidRDefault="00C94306" w:rsidP="003F02E0">
      <w:pPr>
        <w:spacing w:after="288"/>
      </w:pPr>
      <w:r>
        <w:t xml:space="preserve">Para acceder a estas bases de datos será necesario crear unos usuarios diferentes al </w:t>
      </w:r>
      <w:proofErr w:type="spellStart"/>
      <w:r>
        <w:t>root</w:t>
      </w:r>
      <w:proofErr w:type="spellEnd"/>
      <w:r>
        <w:t xml:space="preserve"> que serán los encargados de gestionarlas. Así antes de acceder por primera vez a la base de datos, se creará el usuario con los privilegios correspondientes.</w:t>
      </w:r>
    </w:p>
    <w:sectPr w:rsidR="00C94306" w:rsidRPr="00C94306" w:rsidSect="00CF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7305"/>
    <w:multiLevelType w:val="hybridMultilevel"/>
    <w:tmpl w:val="9BE0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D62BC"/>
    <w:multiLevelType w:val="hybridMultilevel"/>
    <w:tmpl w:val="247AE3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54164"/>
    <w:multiLevelType w:val="hybridMultilevel"/>
    <w:tmpl w:val="BAEC90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E0FF1"/>
    <w:multiLevelType w:val="hybridMultilevel"/>
    <w:tmpl w:val="6D62C188"/>
    <w:lvl w:ilvl="0" w:tplc="11BA6C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B65A5"/>
    <w:multiLevelType w:val="hybridMultilevel"/>
    <w:tmpl w:val="6D526F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A08DE"/>
    <w:multiLevelType w:val="hybridMultilevel"/>
    <w:tmpl w:val="A3EAC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5672B"/>
    <w:multiLevelType w:val="hybridMultilevel"/>
    <w:tmpl w:val="9724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17D04"/>
    <w:multiLevelType w:val="hybridMultilevel"/>
    <w:tmpl w:val="918E89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064CF"/>
    <w:multiLevelType w:val="hybridMultilevel"/>
    <w:tmpl w:val="5894A7A2"/>
    <w:lvl w:ilvl="0" w:tplc="C33A1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A71F6"/>
    <w:multiLevelType w:val="hybridMultilevel"/>
    <w:tmpl w:val="868294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341D"/>
    <w:rsid w:val="0001659D"/>
    <w:rsid w:val="00046868"/>
    <w:rsid w:val="00081D54"/>
    <w:rsid w:val="000951A2"/>
    <w:rsid w:val="000C550B"/>
    <w:rsid w:val="000F418F"/>
    <w:rsid w:val="00115F50"/>
    <w:rsid w:val="00173E9E"/>
    <w:rsid w:val="001D3657"/>
    <w:rsid w:val="00215722"/>
    <w:rsid w:val="002F59C9"/>
    <w:rsid w:val="00303597"/>
    <w:rsid w:val="0032361B"/>
    <w:rsid w:val="00331C7A"/>
    <w:rsid w:val="003565FA"/>
    <w:rsid w:val="003656C8"/>
    <w:rsid w:val="003F02E0"/>
    <w:rsid w:val="00406B72"/>
    <w:rsid w:val="00447C45"/>
    <w:rsid w:val="0048208C"/>
    <w:rsid w:val="00482CDE"/>
    <w:rsid w:val="004B0C2F"/>
    <w:rsid w:val="004C053C"/>
    <w:rsid w:val="005230F3"/>
    <w:rsid w:val="00550CF8"/>
    <w:rsid w:val="00602B40"/>
    <w:rsid w:val="00635466"/>
    <w:rsid w:val="00661120"/>
    <w:rsid w:val="00670902"/>
    <w:rsid w:val="006A6F86"/>
    <w:rsid w:val="006C4609"/>
    <w:rsid w:val="00724F75"/>
    <w:rsid w:val="00754514"/>
    <w:rsid w:val="007873C3"/>
    <w:rsid w:val="007D094A"/>
    <w:rsid w:val="008A04E6"/>
    <w:rsid w:val="008B158A"/>
    <w:rsid w:val="008B2314"/>
    <w:rsid w:val="008B6D84"/>
    <w:rsid w:val="00916690"/>
    <w:rsid w:val="00935B42"/>
    <w:rsid w:val="00951C28"/>
    <w:rsid w:val="00957354"/>
    <w:rsid w:val="00986F58"/>
    <w:rsid w:val="009D19FF"/>
    <w:rsid w:val="00A03836"/>
    <w:rsid w:val="00A3341D"/>
    <w:rsid w:val="00A40885"/>
    <w:rsid w:val="00A40924"/>
    <w:rsid w:val="00A6316C"/>
    <w:rsid w:val="00AD3E71"/>
    <w:rsid w:val="00AF34DA"/>
    <w:rsid w:val="00B105BD"/>
    <w:rsid w:val="00B80E67"/>
    <w:rsid w:val="00BB6B03"/>
    <w:rsid w:val="00BF59D7"/>
    <w:rsid w:val="00C54BB1"/>
    <w:rsid w:val="00C94306"/>
    <w:rsid w:val="00CE7A38"/>
    <w:rsid w:val="00CF2442"/>
    <w:rsid w:val="00D1135E"/>
    <w:rsid w:val="00D24F88"/>
    <w:rsid w:val="00D35DDB"/>
    <w:rsid w:val="00D50E47"/>
    <w:rsid w:val="00DA2AB7"/>
    <w:rsid w:val="00E15484"/>
    <w:rsid w:val="00E17D88"/>
    <w:rsid w:val="00E31B32"/>
    <w:rsid w:val="00E32662"/>
    <w:rsid w:val="00E62C0B"/>
    <w:rsid w:val="00EA369E"/>
    <w:rsid w:val="00EC651F"/>
    <w:rsid w:val="00ED2C50"/>
    <w:rsid w:val="00EE46AA"/>
    <w:rsid w:val="00F40A87"/>
    <w:rsid w:val="00F57EBB"/>
    <w:rsid w:val="00F75B8A"/>
    <w:rsid w:val="00FB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4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65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1671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Adri</cp:lastModifiedBy>
  <cp:revision>14</cp:revision>
  <dcterms:created xsi:type="dcterms:W3CDTF">2012-12-15T16:22:00Z</dcterms:created>
  <dcterms:modified xsi:type="dcterms:W3CDTF">2012-12-17T11:02:00Z</dcterms:modified>
</cp:coreProperties>
</file>