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5250"/>
        <w:gridCol w:w="3822"/>
      </w:tblGrid>
      <w:tr w:rsidR="00145D0D" w:rsidTr="00832070">
        <w:tc>
          <w:tcPr>
            <w:tcW w:w="5328" w:type="dxa"/>
          </w:tcPr>
          <w:p w:rsidR="00145D0D" w:rsidRPr="008529C3" w:rsidRDefault="005450A6" w:rsidP="00832070">
            <w:pPr>
              <w:pStyle w:val="Titre1"/>
              <w:numPr>
                <w:ilvl w:val="0"/>
                <w:numId w:val="0"/>
              </w:numPr>
            </w:pPr>
            <w:r>
              <w:t>EXCEL</w:t>
            </w:r>
            <w:r w:rsidR="00145D0D" w:rsidRPr="008529C3">
              <w:t xml:space="preserve"> – </w:t>
            </w:r>
            <w:r w:rsidR="00D42E06">
              <w:t>Approfondir  les bases</w:t>
            </w:r>
          </w:p>
        </w:tc>
        <w:tc>
          <w:tcPr>
            <w:tcW w:w="3884" w:type="dxa"/>
          </w:tcPr>
          <w:p w:rsidR="00145D0D" w:rsidRPr="00832070" w:rsidRDefault="00145D0D" w:rsidP="00832070">
            <w:pPr>
              <w:pStyle w:val="Titre4"/>
              <w:jc w:val="right"/>
              <w:rPr>
                <w:rFonts w:ascii="Verdana" w:hAnsi="Verdana"/>
                <w:sz w:val="24"/>
                <w:szCs w:val="24"/>
              </w:rPr>
            </w:pPr>
            <w:r w:rsidRPr="00832070">
              <w:rPr>
                <w:rFonts w:ascii="Verdana" w:hAnsi="Verdana"/>
                <w:sz w:val="24"/>
                <w:szCs w:val="24"/>
              </w:rPr>
              <w:t xml:space="preserve">Exercice </w:t>
            </w:r>
            <w:r w:rsidR="009A2BD6" w:rsidRPr="00832070">
              <w:rPr>
                <w:rFonts w:ascii="Verdana" w:hAnsi="Verdana"/>
                <w:sz w:val="24"/>
                <w:szCs w:val="24"/>
              </w:rPr>
              <w:t>EX-</w:t>
            </w:r>
            <w:r w:rsidR="00485568" w:rsidRPr="00832070">
              <w:rPr>
                <w:rFonts w:ascii="Verdana" w:hAnsi="Verdana"/>
                <w:sz w:val="24"/>
                <w:szCs w:val="24"/>
              </w:rPr>
              <w:t> </w:t>
            </w:r>
            <w:r w:rsidR="00B75FE8" w:rsidRPr="00832070">
              <w:rPr>
                <w:rFonts w:ascii="Verdana" w:hAnsi="Verdana"/>
                <w:sz w:val="24"/>
                <w:szCs w:val="24"/>
              </w:rPr>
              <w:t>10</w:t>
            </w:r>
          </w:p>
        </w:tc>
      </w:tr>
    </w:tbl>
    <w:p w:rsidR="003D5956" w:rsidRDefault="00485568" w:rsidP="00856724">
      <w:pPr>
        <w:pStyle w:val="Titre2"/>
        <w:ind w:left="360"/>
      </w:pPr>
      <w:r>
        <w:t xml:space="preserve">Les fonctions </w:t>
      </w:r>
      <w:r w:rsidR="0011162C">
        <w:t>de calculs avancées (</w:t>
      </w:r>
      <w:r>
        <w:t>DATE</w:t>
      </w:r>
      <w:r w:rsidR="0011162C">
        <w:t>)</w:t>
      </w:r>
    </w:p>
    <w:p w:rsidR="00375F48" w:rsidRDefault="00375F48" w:rsidP="00066CCF">
      <w:pPr>
        <w:pBdr>
          <w:bottom w:val="single" w:sz="4" w:space="1" w:color="auto"/>
        </w:pBdr>
      </w:pPr>
    </w:p>
    <w:p w:rsidR="00066CCF" w:rsidRDefault="00066CCF" w:rsidP="00893B8F">
      <w:pPr>
        <w:pStyle w:val="Titre3"/>
      </w:pPr>
    </w:p>
    <w:p w:rsidR="00B90D73" w:rsidRDefault="00B90D73" w:rsidP="00893B8F">
      <w:pPr>
        <w:pStyle w:val="Titre3"/>
      </w:pPr>
    </w:p>
    <w:p w:rsidR="0085037F" w:rsidRDefault="0085037F" w:rsidP="00A92AA6">
      <w:pPr>
        <w:pStyle w:val="Titre3"/>
      </w:pPr>
      <w:r w:rsidRPr="00A92AA6">
        <w:t>ENONCE DE L’EXERCICE</w:t>
      </w:r>
    </w:p>
    <w:p w:rsidR="004409C2" w:rsidRDefault="00485568" w:rsidP="004409C2">
      <w:pPr>
        <w:pStyle w:val="Tiret"/>
      </w:pPr>
      <w:r>
        <w:t>Ouvrir le fichier « </w:t>
      </w:r>
      <w:r w:rsidR="00BD2D81">
        <w:t>FONCTIONS DATE</w:t>
      </w:r>
      <w:r>
        <w:t> »</w:t>
      </w:r>
      <w:r w:rsidR="00BD2D81">
        <w:t xml:space="preserve"> qui se trouve dans le dossier d’exercices</w:t>
      </w:r>
    </w:p>
    <w:p w:rsidR="00485568" w:rsidRDefault="002A3983" w:rsidP="00485568">
      <w:pPr>
        <w:pStyle w:val="Tiret"/>
      </w:pPr>
      <w:r>
        <w:t>Remplir les cellules en jaune</w:t>
      </w:r>
      <w:r w:rsidR="00485568">
        <w:t xml:space="preserve"> comme </w:t>
      </w:r>
      <w:r w:rsidR="00CC46A9">
        <w:t>en utilisant les fonctions appropriées :</w:t>
      </w:r>
    </w:p>
    <w:p w:rsidR="002A3983" w:rsidRPr="00485568" w:rsidRDefault="002A3983" w:rsidP="006D3801">
      <w:pPr>
        <w:pStyle w:val="Puce"/>
        <w:spacing w:before="120" w:after="120"/>
        <w:ind w:left="1259" w:hanging="357"/>
        <w:rPr>
          <w:szCs w:val="20"/>
        </w:rPr>
      </w:pPr>
      <w:r>
        <w:rPr>
          <w:szCs w:val="20"/>
        </w:rPr>
        <w:t>e</w:t>
      </w:r>
      <w:r w:rsidRPr="00485568">
        <w:rPr>
          <w:szCs w:val="20"/>
        </w:rPr>
        <w:t>n B4, entre</w:t>
      </w:r>
      <w:r>
        <w:rPr>
          <w:szCs w:val="20"/>
        </w:rPr>
        <w:t>r</w:t>
      </w:r>
      <w:r w:rsidRPr="00485568">
        <w:rPr>
          <w:szCs w:val="20"/>
        </w:rPr>
        <w:t xml:space="preserve"> la formule pour connaître la date du jour et l'heure dans la même formule,</w:t>
      </w:r>
    </w:p>
    <w:p w:rsidR="002A3983" w:rsidRPr="00485568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B5, entre</w:t>
      </w:r>
      <w:r w:rsidR="00763F7F">
        <w:t>r</w:t>
      </w:r>
      <w:r w:rsidRPr="00485568">
        <w:t xml:space="preserve"> une autre formule qui affiche la date du jour sans l'heure,</w:t>
      </w:r>
    </w:p>
    <w:p w:rsidR="002A3983" w:rsidRPr="00485568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B6, trouve</w:t>
      </w:r>
      <w:r w:rsidR="00763F7F">
        <w:t>r</w:t>
      </w:r>
      <w:r w:rsidRPr="00485568">
        <w:t xml:space="preserve"> la formule qui n'affiche que l'heure courante</w:t>
      </w:r>
    </w:p>
    <w:p w:rsidR="002A3983" w:rsidRPr="00485568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</w:t>
      </w:r>
      <w:r>
        <w:t>7</w:t>
      </w:r>
      <w:r w:rsidR="00763F7F">
        <w:t>, trouver</w:t>
      </w:r>
      <w:r w:rsidRPr="00485568">
        <w:t xml:space="preserve"> la formule qui affiche le chiffre correspondant au mois de l'année</w:t>
      </w:r>
    </w:p>
    <w:p w:rsidR="002A3983" w:rsidRPr="00485568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</w:t>
      </w:r>
      <w:r>
        <w:t>8</w:t>
      </w:r>
      <w:r w:rsidR="00763F7F">
        <w:t>, trouver</w:t>
      </w:r>
      <w:r w:rsidRPr="00485568">
        <w:t xml:space="preserve"> la formule qui affiche le numéro de la semaine</w:t>
      </w:r>
    </w:p>
    <w:p w:rsidR="002A3983" w:rsidRPr="00485568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</w:t>
      </w:r>
      <w:r>
        <w:t>9</w:t>
      </w:r>
      <w:r w:rsidR="00763F7F">
        <w:t>, trouver</w:t>
      </w:r>
      <w:r w:rsidRPr="00485568">
        <w:t xml:space="preserve"> la formule qui affiche le jour de la semaine</w:t>
      </w:r>
    </w:p>
    <w:p w:rsidR="002A3983" w:rsidRPr="00485568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</w:t>
      </w:r>
      <w:r>
        <w:t>10</w:t>
      </w:r>
      <w:r w:rsidR="00763F7F">
        <w:t>, écrire</w:t>
      </w:r>
      <w:r w:rsidRPr="00485568">
        <w:t xml:space="preserve"> la formule qui n'affiche que le jour courant</w:t>
      </w:r>
      <w:bookmarkStart w:id="0" w:name="_GoBack"/>
      <w:bookmarkEnd w:id="0"/>
    </w:p>
    <w:p w:rsidR="002A3983" w:rsidRDefault="002A3983" w:rsidP="006D3801">
      <w:pPr>
        <w:pStyle w:val="Puce"/>
        <w:spacing w:before="120" w:after="120"/>
        <w:ind w:left="1259" w:hanging="357"/>
      </w:pPr>
      <w:r>
        <w:t>e</w:t>
      </w:r>
      <w:r w:rsidRPr="00485568">
        <w:t>n B</w:t>
      </w:r>
      <w:r>
        <w:t>11</w:t>
      </w:r>
      <w:r w:rsidRPr="00485568">
        <w:t>, éc</w:t>
      </w:r>
      <w:r w:rsidR="00763F7F">
        <w:t>rire</w:t>
      </w:r>
      <w:r w:rsidRPr="00485568">
        <w:t xml:space="preserve"> la formule qui affiche l'année en cours</w:t>
      </w:r>
    </w:p>
    <w:p w:rsidR="00B87996" w:rsidRDefault="00B87996" w:rsidP="006D3801">
      <w:pPr>
        <w:pStyle w:val="Puce"/>
        <w:spacing w:before="120" w:after="120"/>
        <w:ind w:left="1259" w:hanging="357"/>
      </w:pPr>
      <w:r>
        <w:t>en B18, le nombre de jour depuis le 1</w:t>
      </w:r>
      <w:r w:rsidRPr="00B87996">
        <w:rPr>
          <w:vertAlign w:val="superscript"/>
        </w:rPr>
        <w:t>er</w:t>
      </w:r>
      <w:r>
        <w:t xml:space="preserve"> janvier (A15)</w:t>
      </w:r>
    </w:p>
    <w:p w:rsidR="00B87996" w:rsidRDefault="00B87996" w:rsidP="006D3801">
      <w:pPr>
        <w:pStyle w:val="Puce"/>
        <w:spacing w:before="120" w:after="120"/>
        <w:ind w:left="1259" w:hanging="357"/>
      </w:pPr>
      <w:r>
        <w:t>en B19, le nombre de jours ouvrés</w:t>
      </w:r>
    </w:p>
    <w:p w:rsidR="007E3F53" w:rsidRPr="00485568" w:rsidRDefault="007E3F53" w:rsidP="006D3801">
      <w:pPr>
        <w:pStyle w:val="Puce"/>
        <w:spacing w:before="120" w:after="120"/>
        <w:ind w:left="1259" w:hanging="357"/>
      </w:pPr>
      <w:r>
        <w:t>en B23, date du prochain contrôle technique (tous les 2 ans).</w:t>
      </w:r>
    </w:p>
    <w:p w:rsidR="00485568" w:rsidRPr="004409C2" w:rsidRDefault="00485568" w:rsidP="00485568">
      <w:r>
        <w:t xml:space="preserve"> </w:t>
      </w:r>
    </w:p>
    <w:sectPr w:rsidR="00485568" w:rsidRPr="004409C2" w:rsidSect="001126F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38" w:right="1417" w:bottom="1977" w:left="1417" w:header="708" w:footer="435" w:gutter="0"/>
      <w:pgBorders>
        <w:top w:val="pushPinNote1" w:sz="10" w:space="1" w:color="auto"/>
        <w:left w:val="pushPinNote1" w:sz="10" w:space="4" w:color="auto"/>
        <w:bottom w:val="pushPinNote1" w:sz="10" w:space="1" w:color="auto"/>
        <w:right w:val="pushPinNote1" w:sz="10" w:space="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26A1" w:rsidRDefault="00A126A1">
      <w:r>
        <w:separator/>
      </w:r>
    </w:p>
  </w:endnote>
  <w:endnote w:type="continuationSeparator" w:id="0">
    <w:p w:rsidR="00A126A1" w:rsidRDefault="00A126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5E" w:rsidRDefault="002E3C5E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shd w:val="clear" w:color="auto" w:fill="E0E0E0"/>
      <w:tblLook w:val="01E0" w:firstRow="1" w:lastRow="1" w:firstColumn="1" w:lastColumn="1" w:noHBand="0" w:noVBand="0"/>
    </w:tblPr>
    <w:tblGrid>
      <w:gridCol w:w="4482"/>
      <w:gridCol w:w="4580"/>
    </w:tblGrid>
    <w:tr w:rsidR="00E5118A" w:rsidTr="00A126A1">
      <w:trPr>
        <w:trHeight w:val="533"/>
      </w:trPr>
      <w:tc>
        <w:tcPr>
          <w:tcW w:w="4608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E5118A" w:rsidRDefault="00B87996" w:rsidP="00A126A1">
          <w:pPr>
            <w:pStyle w:val="En-tte"/>
          </w:pPr>
          <w:r w:rsidRPr="00F26A8C">
            <w:rPr>
              <w:noProof/>
            </w:rPr>
            <w:drawing>
              <wp:inline distT="0" distB="0" distL="0" distR="0">
                <wp:extent cx="638175" cy="542925"/>
                <wp:effectExtent l="0" t="0" r="0" b="0"/>
                <wp:docPr id="1" name="Image 1" descr="Logo m2i 100%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m2i 100%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17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8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E0E0E0"/>
          <w:vAlign w:val="center"/>
        </w:tcPr>
        <w:p w:rsidR="00E5118A" w:rsidRDefault="00E5118A" w:rsidP="00A126A1">
          <w:pPr>
            <w:pStyle w:val="En-tte"/>
            <w:jc w:val="right"/>
          </w:pPr>
          <w:r>
            <w:t>Inter Entreprise Individualisé</w:t>
          </w:r>
        </w:p>
      </w:tc>
    </w:tr>
  </w:tbl>
  <w:p w:rsidR="0011162C" w:rsidRDefault="0011162C" w:rsidP="00881D8C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5E" w:rsidRDefault="002E3C5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26A1" w:rsidRDefault="00A126A1">
      <w:r>
        <w:separator/>
      </w:r>
    </w:p>
  </w:footnote>
  <w:footnote w:type="continuationSeparator" w:id="0">
    <w:p w:rsidR="00A126A1" w:rsidRDefault="00A126A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5E" w:rsidRDefault="002E3C5E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5E" w:rsidRDefault="002E3C5E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E3C5E" w:rsidRDefault="002E3C5E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713A3C1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AFCCD06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6DC38E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9E56C0F0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E23CC9A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67AE98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2E26B23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BCC0D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6906784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77B25E7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1287A1F"/>
    <w:multiLevelType w:val="multilevel"/>
    <w:tmpl w:val="700E662A"/>
    <w:lvl w:ilvl="0">
      <w:start w:val="1"/>
      <w:numFmt w:val="decimal"/>
      <w:pStyle w:val="Titre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1">
    <w:nsid w:val="09DD0456"/>
    <w:multiLevelType w:val="multilevel"/>
    <w:tmpl w:val="B9C0B4C4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0F3505D4"/>
    <w:multiLevelType w:val="hybridMultilevel"/>
    <w:tmpl w:val="B9C0B4C4"/>
    <w:lvl w:ilvl="0" w:tplc="72B295BA">
      <w:start w:val="1"/>
      <w:numFmt w:val="bullet"/>
      <w:pStyle w:val="Tir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2B2F76CB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2F8D794F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5">
    <w:nsid w:val="3B446604"/>
    <w:multiLevelType w:val="hybridMultilevel"/>
    <w:tmpl w:val="D2442BAE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2713C85"/>
    <w:multiLevelType w:val="multilevel"/>
    <w:tmpl w:val="508A3E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7">
    <w:nsid w:val="70083AD3"/>
    <w:multiLevelType w:val="hybridMultilevel"/>
    <w:tmpl w:val="3A9CEF76"/>
    <w:lvl w:ilvl="0" w:tplc="72B295BA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316A10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DEB450">
      <w:start w:val="1"/>
      <w:numFmt w:val="bullet"/>
      <w:pStyle w:val="Puce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7E31714F"/>
    <w:multiLevelType w:val="multilevel"/>
    <w:tmpl w:val="43C64E46"/>
    <w:lvl w:ilvl="0">
      <w:start w:val="1"/>
      <w:numFmt w:val="upperRoman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15"/>
  </w:num>
  <w:num w:numId="2">
    <w:abstractNumId w:val="14"/>
  </w:num>
  <w:num w:numId="3">
    <w:abstractNumId w:val="18"/>
  </w:num>
  <w:num w:numId="4">
    <w:abstractNumId w:val="16"/>
  </w:num>
  <w:num w:numId="5">
    <w:abstractNumId w:val="10"/>
  </w:num>
  <w:num w:numId="6">
    <w:abstractNumId w:val="13"/>
  </w:num>
  <w:num w:numId="7">
    <w:abstractNumId w:val="12"/>
  </w:num>
  <w:num w:numId="8">
    <w:abstractNumId w:val="11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  <w:num w:numId="14">
    <w:abstractNumId w:val="9"/>
  </w:num>
  <w:num w:numId="15">
    <w:abstractNumId w:val="7"/>
  </w:num>
  <w:num w:numId="16">
    <w:abstractNumId w:val="6"/>
  </w:num>
  <w:num w:numId="17">
    <w:abstractNumId w:val="5"/>
  </w:num>
  <w:num w:numId="18">
    <w:abstractNumId w:val="4"/>
  </w:num>
  <w:num w:numId="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898"/>
    <w:rsid w:val="0001024F"/>
    <w:rsid w:val="00065B10"/>
    <w:rsid w:val="00066CCF"/>
    <w:rsid w:val="0006784A"/>
    <w:rsid w:val="0011162C"/>
    <w:rsid w:val="001126F5"/>
    <w:rsid w:val="00145D0D"/>
    <w:rsid w:val="00196D67"/>
    <w:rsid w:val="001D0D67"/>
    <w:rsid w:val="001F7E98"/>
    <w:rsid w:val="0021467C"/>
    <w:rsid w:val="00215344"/>
    <w:rsid w:val="002A3983"/>
    <w:rsid w:val="002E3C5E"/>
    <w:rsid w:val="002F1898"/>
    <w:rsid w:val="002F7479"/>
    <w:rsid w:val="003206D4"/>
    <w:rsid w:val="00375F48"/>
    <w:rsid w:val="003A5CF4"/>
    <w:rsid w:val="003C63C5"/>
    <w:rsid w:val="003D5956"/>
    <w:rsid w:val="003E2AFE"/>
    <w:rsid w:val="004219B7"/>
    <w:rsid w:val="004409C2"/>
    <w:rsid w:val="00485568"/>
    <w:rsid w:val="004A4FA6"/>
    <w:rsid w:val="004B5B41"/>
    <w:rsid w:val="004F1F24"/>
    <w:rsid w:val="005450A6"/>
    <w:rsid w:val="00585D65"/>
    <w:rsid w:val="005B7ACE"/>
    <w:rsid w:val="005C17DA"/>
    <w:rsid w:val="00655760"/>
    <w:rsid w:val="00672C86"/>
    <w:rsid w:val="006D3801"/>
    <w:rsid w:val="00763F7F"/>
    <w:rsid w:val="00776163"/>
    <w:rsid w:val="007C16F5"/>
    <w:rsid w:val="007E3F53"/>
    <w:rsid w:val="00804346"/>
    <w:rsid w:val="00832070"/>
    <w:rsid w:val="0085037F"/>
    <w:rsid w:val="008529C3"/>
    <w:rsid w:val="00856724"/>
    <w:rsid w:val="00881D8C"/>
    <w:rsid w:val="00893B8F"/>
    <w:rsid w:val="008A2A3D"/>
    <w:rsid w:val="008D33D4"/>
    <w:rsid w:val="008F1918"/>
    <w:rsid w:val="008F5AE7"/>
    <w:rsid w:val="009A2BD6"/>
    <w:rsid w:val="009E22FE"/>
    <w:rsid w:val="009E558F"/>
    <w:rsid w:val="009F6B6A"/>
    <w:rsid w:val="00A126A1"/>
    <w:rsid w:val="00A22949"/>
    <w:rsid w:val="00A36E93"/>
    <w:rsid w:val="00A37651"/>
    <w:rsid w:val="00A74DE7"/>
    <w:rsid w:val="00A92AA6"/>
    <w:rsid w:val="00AB2FA3"/>
    <w:rsid w:val="00AD66A9"/>
    <w:rsid w:val="00AE5B2A"/>
    <w:rsid w:val="00B02521"/>
    <w:rsid w:val="00B037B6"/>
    <w:rsid w:val="00B5367D"/>
    <w:rsid w:val="00B75FE8"/>
    <w:rsid w:val="00B87996"/>
    <w:rsid w:val="00B90D73"/>
    <w:rsid w:val="00BD2D81"/>
    <w:rsid w:val="00C45544"/>
    <w:rsid w:val="00CA47FF"/>
    <w:rsid w:val="00CC46A9"/>
    <w:rsid w:val="00CC7AF3"/>
    <w:rsid w:val="00CE30C9"/>
    <w:rsid w:val="00D26479"/>
    <w:rsid w:val="00D42E06"/>
    <w:rsid w:val="00D440A7"/>
    <w:rsid w:val="00D963C9"/>
    <w:rsid w:val="00DA4D75"/>
    <w:rsid w:val="00E5118A"/>
    <w:rsid w:val="00E814C8"/>
    <w:rsid w:val="00EB3835"/>
    <w:rsid w:val="00ED6851"/>
    <w:rsid w:val="00EF2BE2"/>
    <w:rsid w:val="00F15BBE"/>
    <w:rsid w:val="00F36D77"/>
    <w:rsid w:val="00F45D3E"/>
    <w:rsid w:val="00F808B5"/>
    <w:rsid w:val="00FC4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5:chartTrackingRefBased/>
  <w15:docId w15:val="{2EA07943-BBDA-4E20-9371-E9FA039D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Verdana" w:hAnsi="Verdana"/>
      <w:szCs w:val="24"/>
    </w:rPr>
  </w:style>
  <w:style w:type="paragraph" w:styleId="Titre1">
    <w:name w:val="heading 1"/>
    <w:basedOn w:val="Normal"/>
    <w:next w:val="Normal"/>
    <w:qFormat/>
    <w:rsid w:val="008529C3"/>
    <w:pPr>
      <w:keepNext/>
      <w:numPr>
        <w:numId w:val="5"/>
      </w:numPr>
      <w:spacing w:before="240" w:after="60"/>
      <w:outlineLvl w:val="0"/>
    </w:pPr>
    <w:rPr>
      <w:rFonts w:cs="Arial"/>
      <w:b/>
      <w:bCs/>
      <w:kern w:val="32"/>
      <w:sz w:val="28"/>
      <w:szCs w:val="28"/>
    </w:rPr>
  </w:style>
  <w:style w:type="paragraph" w:styleId="Titre2">
    <w:name w:val="heading 2"/>
    <w:basedOn w:val="Normal"/>
    <w:next w:val="Normal"/>
    <w:qFormat/>
    <w:rsid w:val="00F15BBE"/>
    <w:pPr>
      <w:keepNext/>
      <w:spacing w:before="240" w:after="60"/>
      <w:outlineLvl w:val="1"/>
    </w:pPr>
    <w:rPr>
      <w:rFonts w:cs="Arial"/>
      <w:b/>
      <w:bCs/>
      <w:sz w:val="24"/>
    </w:rPr>
  </w:style>
  <w:style w:type="paragraph" w:styleId="Titre3">
    <w:name w:val="heading 3"/>
    <w:basedOn w:val="Normal"/>
    <w:next w:val="Normal"/>
    <w:qFormat/>
    <w:rsid w:val="00A92AA6"/>
    <w:pPr>
      <w:keepNext/>
      <w:spacing w:before="240" w:after="240"/>
      <w:jc w:val="center"/>
      <w:outlineLvl w:val="2"/>
    </w:pPr>
    <w:rPr>
      <w:rFonts w:cs="Arial"/>
      <w:sz w:val="32"/>
      <w:szCs w:val="32"/>
    </w:rPr>
  </w:style>
  <w:style w:type="paragraph" w:styleId="Titre4">
    <w:name w:val="heading 4"/>
    <w:basedOn w:val="Normal"/>
    <w:next w:val="Normal"/>
    <w:qFormat/>
    <w:rsid w:val="00145D0D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En-tte">
    <w:name w:val="header"/>
    <w:basedOn w:val="Normal"/>
    <w:link w:val="En-tteCar"/>
    <w:rsid w:val="00A22949"/>
    <w:pPr>
      <w:tabs>
        <w:tab w:val="center" w:pos="4536"/>
        <w:tab w:val="right" w:pos="9072"/>
      </w:tabs>
    </w:pPr>
    <w:rPr>
      <w:b/>
      <w:bCs/>
      <w:sz w:val="24"/>
    </w:rPr>
  </w:style>
  <w:style w:type="paragraph" w:styleId="Pieddepage">
    <w:name w:val="footer"/>
    <w:basedOn w:val="Normal"/>
    <w:rsid w:val="00F15BBE"/>
    <w:pPr>
      <w:tabs>
        <w:tab w:val="center" w:pos="4536"/>
        <w:tab w:val="right" w:pos="9072"/>
      </w:tabs>
    </w:pPr>
  </w:style>
  <w:style w:type="table" w:styleId="Grilledutableau">
    <w:name w:val="Table Grid"/>
    <w:basedOn w:val="TableauNormal"/>
    <w:rsid w:val="00A36E9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ret">
    <w:name w:val="Tiret"/>
    <w:basedOn w:val="Normal"/>
    <w:rsid w:val="004F1F24"/>
    <w:pPr>
      <w:numPr>
        <w:numId w:val="7"/>
      </w:numPr>
    </w:pPr>
  </w:style>
  <w:style w:type="paragraph" w:styleId="Textedebulles">
    <w:name w:val="Balloon Text"/>
    <w:basedOn w:val="Normal"/>
    <w:semiHidden/>
    <w:rsid w:val="008529C3"/>
    <w:rPr>
      <w:rFonts w:ascii="Tahoma" w:hAnsi="Tahoma" w:cs="Tahoma"/>
      <w:sz w:val="16"/>
      <w:szCs w:val="16"/>
    </w:rPr>
  </w:style>
  <w:style w:type="paragraph" w:customStyle="1" w:styleId="Puce">
    <w:name w:val="Puce"/>
    <w:basedOn w:val="Normal"/>
    <w:rsid w:val="002A3983"/>
    <w:pPr>
      <w:numPr>
        <w:ilvl w:val="2"/>
        <w:numId w:val="19"/>
      </w:numPr>
      <w:tabs>
        <w:tab w:val="clear" w:pos="2160"/>
        <w:tab w:val="num" w:pos="1260"/>
      </w:tabs>
      <w:ind w:left="1260"/>
    </w:pPr>
  </w:style>
  <w:style w:type="character" w:customStyle="1" w:styleId="En-tteCar">
    <w:name w:val="En-tête Car"/>
    <w:basedOn w:val="Policepardfaut"/>
    <w:link w:val="En-tte"/>
    <w:rsid w:val="00E5118A"/>
    <w:rPr>
      <w:rFonts w:ascii="Verdana" w:hAnsi="Verdana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5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3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184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1</vt:lpstr>
    </vt:vector>
  </TitlesOfParts>
  <Company>adhara</Company>
  <LinksUpToDate>false</LinksUpToDate>
  <CharactersWithSpaces>963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Rafi</dc:creator>
  <cp:keywords/>
  <dc:description/>
  <cp:lastModifiedBy>Master</cp:lastModifiedBy>
  <cp:revision>2</cp:revision>
  <cp:lastPrinted>2004-09-25T10:47:00Z</cp:lastPrinted>
  <dcterms:created xsi:type="dcterms:W3CDTF">2016-07-28T14:17:00Z</dcterms:created>
  <dcterms:modified xsi:type="dcterms:W3CDTF">2016-07-28T14:17:00Z</dcterms:modified>
</cp:coreProperties>
</file>