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鼠标小手：cursor:pointer;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655" w:lineRule="auto" w:before="1"/>
        <w:ind w:left="100" w:right="4768"/>
      </w:pPr>
      <w:r>
        <w:rPr/>
        <w:t>超出自动换行：word-wrap: break-word; 字体加粗：font-weight: bold;</w:t>
      </w:r>
    </w:p>
    <w:p>
      <w:pPr>
        <w:pStyle w:val="BodyText"/>
        <w:spacing w:before="1"/>
        <w:ind w:left="100"/>
      </w:pPr>
      <w:r>
        <w:rPr/>
        <w:t>圆角：</w:t>
      </w:r>
    </w:p>
    <w:p>
      <w:pPr>
        <w:spacing w:line="376" w:lineRule="auto" w:before="125"/>
        <w:ind w:left="100" w:right="2802" w:firstLine="0"/>
        <w:jc w:val="left"/>
        <w:rPr>
          <w:sz w:val="22"/>
        </w:rPr>
      </w:pPr>
      <w:r>
        <w:rPr>
          <w:color w:val="0000CC"/>
          <w:sz w:val="22"/>
        </w:rPr>
        <w:t>border­radius: </w:t>
      </w:r>
      <w:r>
        <w:rPr>
          <w:color w:val="AA1111"/>
          <w:sz w:val="22"/>
        </w:rPr>
        <w:t>15px 50px 30px 5px; </w:t>
      </w:r>
      <w:r>
        <w:rPr>
          <w:color w:val="0000CC"/>
          <w:sz w:val="22"/>
        </w:rPr>
        <w:t>border­radius: </w:t>
      </w:r>
      <w:r>
        <w:rPr>
          <w:color w:val="AA1111"/>
          <w:sz w:val="22"/>
        </w:rPr>
        <w:t>15px;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187"/>
        <w:ind w:left="100" w:right="0" w:firstLine="0"/>
        <w:jc w:val="left"/>
        <w:rPr>
          <w:sz w:val="20"/>
        </w:rPr>
      </w:pPr>
      <w:r>
        <w:rPr>
          <w:rFonts w:ascii="微软雅黑" w:hAnsi="微软雅黑" w:eastAsia="微软雅黑" w:hint="eastAsia"/>
          <w:color w:val="AA1111"/>
          <w:w w:val="105"/>
          <w:sz w:val="22"/>
        </w:rPr>
        <w:t>阴影：</w:t>
      </w:r>
      <w:r>
        <w:rPr>
          <w:color w:val="C70000"/>
          <w:w w:val="105"/>
          <w:sz w:val="20"/>
        </w:rPr>
        <w:t>box­shadow</w:t>
      </w:r>
      <w:r>
        <w:rPr>
          <w:color w:val="212121"/>
          <w:w w:val="105"/>
          <w:sz w:val="20"/>
        </w:rPr>
        <w:t>: 2px 2px 0 0 #d9d6c3;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ourier New">
    <w:altName w:val="Courier New"/>
    <w:charset w:val="0"/>
    <w:family w:val="modern"/>
    <w:pitch w:val="fixed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2021-03-15T03:14:47Z</dcterms:created>
  <dcterms:modified xsi:type="dcterms:W3CDTF">2021-03-15T03:14:47Z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