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012E2" w14:paraId="4E456451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1865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A46C" w14:textId="77777777" w:rsidR="000012E2" w:rsidRDefault="00BB684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F92E3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2C529" w14:textId="77777777" w:rsidR="000012E2" w:rsidRDefault="00BB6849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A6A9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8965" w14:textId="77777777" w:rsidR="000012E2" w:rsidRDefault="00BB684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606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0C851" w14:textId="77777777" w:rsidR="000012E2" w:rsidRDefault="00BB684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BA19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3F6D0F7F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60BD" w14:textId="77777777" w:rsidR="000012E2" w:rsidRDefault="00BB6849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1830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C800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0012E2" w14:paraId="016B7D2C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9BB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40C2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4CE9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92558FE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D3A7" w14:textId="77777777" w:rsidR="000012E2" w:rsidRDefault="00BB684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刘方乾，张亚辉，张跃宏</w:t>
            </w:r>
          </w:p>
        </w:tc>
      </w:tr>
      <w:tr w:rsidR="000012E2" w14:paraId="0855D70A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A9C0" w14:textId="77777777" w:rsidR="000012E2" w:rsidRDefault="00BB68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24</w:t>
            </w:r>
            <w:r>
              <w:rPr>
                <w:rFonts w:ascii="宋体" w:eastAsia="宋体" w:hAnsi="宋体" w:cs="宋体"/>
                <w:sz w:val="24"/>
              </w:rPr>
              <w:t>日检查曹古寺线路所，调度命令粘贴簿，发现车站值班员张跃宏存在多次漏保存维修天窗调度命令情况，按照《郑州站安全红线、管理失职、作业违标考核管理办法》（郑站劳</w:t>
            </w:r>
            <w:r>
              <w:rPr>
                <w:rFonts w:ascii="宋体" w:eastAsia="宋体" w:hAnsi="宋体" w:cs="宋体"/>
                <w:sz w:val="24"/>
              </w:rPr>
              <w:t>[2020]183</w:t>
            </w:r>
            <w:r>
              <w:rPr>
                <w:rFonts w:ascii="宋体" w:eastAsia="宋体" w:hAnsi="宋体" w:cs="宋体"/>
                <w:sz w:val="24"/>
              </w:rPr>
              <w:t>号）中</w:t>
            </w:r>
            <w:r>
              <w:rPr>
                <w:rFonts w:ascii="宋体" w:eastAsia="宋体" w:hAnsi="宋体" w:cs="宋体"/>
                <w:sz w:val="24"/>
              </w:rPr>
              <w:t xml:space="preserve">1.4.1.15 </w:t>
            </w:r>
            <w:r>
              <w:rPr>
                <w:rFonts w:ascii="宋体" w:eastAsia="宋体" w:hAnsi="宋体" w:cs="宋体"/>
                <w:sz w:val="24"/>
              </w:rPr>
              <w:t>未按规定保存调度命令，列责任人轻微违标一件。</w:t>
            </w:r>
          </w:p>
        </w:tc>
      </w:tr>
      <w:tr w:rsidR="000012E2" w14:paraId="5CE8610E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40A8" w14:textId="1CB9C33B" w:rsidR="000012E2" w:rsidRDefault="00BB68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 w:hint="eastAsia"/>
                <w:sz w:val="24"/>
              </w:rPr>
              <w:t>交接班不规范，未保存调度命令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0012E2" w14:paraId="0D0AD5B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4D85" w14:textId="46DB718A" w:rsidR="000012E2" w:rsidRDefault="00BB68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交接班</w:t>
            </w:r>
            <w:r>
              <w:rPr>
                <w:rFonts w:ascii="宋体" w:eastAsia="宋体" w:hAnsi="宋体" w:cs="宋体"/>
                <w:sz w:val="24"/>
              </w:rPr>
              <w:t>管理，按规定考核。</w:t>
            </w:r>
          </w:p>
        </w:tc>
      </w:tr>
      <w:tr w:rsidR="000012E2" w14:paraId="70161352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89C4" w14:textId="77777777" w:rsidR="000012E2" w:rsidRDefault="00BB68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9F01904" w14:textId="77777777" w:rsidR="000012E2" w:rsidRDefault="00BB6849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AFC7B68" w14:textId="77777777" w:rsidR="000012E2" w:rsidRDefault="000012E2"/>
    <w:sectPr w:rsidR="000012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2638"/>
    <w:multiLevelType w:val="multilevel"/>
    <w:tmpl w:val="BFAA8E3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A691B75"/>
    <w:multiLevelType w:val="multilevel"/>
    <w:tmpl w:val="06EC1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17606F5"/>
    <w:multiLevelType w:val="multilevel"/>
    <w:tmpl w:val="17126C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72A543A"/>
    <w:multiLevelType w:val="multilevel"/>
    <w:tmpl w:val="189C8A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2E2"/>
    <w:rsid w:val="000012E2"/>
    <w:rsid w:val="00B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0C99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2021-07-02T02:43:00Z</dcterms:modified>
</cp:coreProperties>
</file>