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E172D3">
                <w:pPr>
                  <w:pStyle w:val="Sinespaciado"/>
                  <w:ind w:left="708" w:hanging="708"/>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4741D2">
                    <w:pPr>
                      <w:pStyle w:val="Sinespaciado"/>
                      <w:rPr>
                        <w:rFonts w:asciiTheme="majorHAnsi" w:eastAsiaTheme="majorEastAsia" w:hAnsiTheme="majorHAnsi" w:cstheme="majorBidi"/>
                        <w:color w:val="4F81BD" w:themeColor="accent1"/>
                        <w:sz w:val="80"/>
                        <w:szCs w:val="80"/>
                      </w:rPr>
                    </w:pPr>
                    <w:r w:rsidRPr="004741D2">
                      <w:rPr>
                        <w:rFonts w:asciiTheme="majorHAnsi" w:eastAsiaTheme="majorEastAsia" w:hAnsiTheme="majorHAnsi" w:cstheme="majorBidi"/>
                        <w:color w:val="4F81BD" w:themeColor="accent1"/>
                        <w:sz w:val="76"/>
                        <w:szCs w:val="76"/>
                      </w:rPr>
                      <w:t xml:space="preserve">Integración GIS-PGE </w:t>
                    </w:r>
                  </w:p>
                </w:sdtContent>
              </w:sdt>
            </w:tc>
          </w:tr>
          <w:tr w:rsidR="004741D2">
            <w:tc>
              <w:tcPr>
                <w:tcW w:w="7672" w:type="dxa"/>
                <w:tcMar>
                  <w:top w:w="216" w:type="dxa"/>
                  <w:left w:w="115" w:type="dxa"/>
                  <w:bottom w:w="216" w:type="dxa"/>
                  <w:right w:w="115" w:type="dxa"/>
                </w:tcMar>
              </w:tcPr>
              <w:p w:rsidR="00FD3B51" w:rsidRDefault="00FD3B51" w:rsidP="004741D2">
                <w:pPr>
                  <w:pStyle w:val="Sinespaciado"/>
                  <w:rPr>
                    <w:rFonts w:asciiTheme="majorHAnsi" w:eastAsiaTheme="majorEastAsia" w:hAnsiTheme="majorHAnsi" w:cstheme="majorBidi"/>
                  </w:rPr>
                </w:pPr>
              </w:p>
              <w:p w:rsidR="00FD3B51" w:rsidRDefault="00FD3B51" w:rsidP="004741D2">
                <w:pPr>
                  <w:pStyle w:val="Sinespaciado"/>
                  <w:rPr>
                    <w:rFonts w:asciiTheme="majorHAnsi" w:eastAsiaTheme="majorEastAsia" w:hAnsiTheme="majorHAnsi" w:cstheme="majorBidi"/>
                  </w:rPr>
                </w:pPr>
              </w:p>
              <w:p w:rsidR="004741D2" w:rsidRDefault="000238D3" w:rsidP="004741D2">
                <w:pPr>
                  <w:pStyle w:val="Sinespaciado"/>
                  <w:rPr>
                    <w:rFonts w:asciiTheme="majorHAnsi" w:eastAsiaTheme="majorEastAsia" w:hAnsiTheme="majorHAnsi" w:cstheme="majorBidi"/>
                  </w:rPr>
                </w:pPr>
                <w:r>
                  <w:rPr>
                    <w:rFonts w:asciiTheme="majorHAnsi" w:eastAsiaTheme="majorEastAsia" w:hAnsiTheme="majorHAnsi" w:cstheme="majorBidi"/>
                  </w:rPr>
                  <w:t>Informe de P</w:t>
                </w:r>
                <w:r w:rsidR="004741D2">
                  <w:rPr>
                    <w:rFonts w:asciiTheme="majorHAnsi" w:eastAsiaTheme="majorEastAsia" w:hAnsiTheme="majorHAnsi" w:cstheme="majorBidi"/>
                  </w:rPr>
                  <w:t>royecto de Grado</w:t>
                </w:r>
              </w:p>
              <w:p w:rsidR="004741D2" w:rsidRDefault="004741D2" w:rsidP="004741D2">
                <w:pPr>
                  <w:pStyle w:val="Sinespaciado"/>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Sinespaciado"/>
                  <w:rPr>
                    <w:rFonts w:asciiTheme="majorHAnsi" w:eastAsiaTheme="majorEastAsia" w:hAnsiTheme="majorHAnsi" w:cstheme="majorBidi"/>
                    <w:sz w:val="20"/>
                    <w:szCs w:val="20"/>
                  </w:rPr>
                </w:pPr>
              </w:p>
              <w:p w:rsidR="000238D3" w:rsidRPr="000238D3" w:rsidRDefault="000238D3" w:rsidP="004741D2">
                <w:pPr>
                  <w:pStyle w:val="Sinespaciado"/>
                  <w:rPr>
                    <w:rFonts w:asciiTheme="majorHAnsi" w:eastAsiaTheme="majorEastAsia" w:hAnsiTheme="majorHAnsi" w:cstheme="majorBidi"/>
                    <w:b/>
                    <w:sz w:val="20"/>
                    <w:szCs w:val="20"/>
                  </w:rPr>
                </w:pPr>
                <w:r w:rsidRPr="000238D3">
                  <w:rPr>
                    <w:rFonts w:asciiTheme="majorHAnsi" w:eastAsiaTheme="majorEastAsia" w:hAnsiTheme="majorHAnsi" w:cstheme="majorBidi"/>
                    <w:b/>
                    <w:sz w:val="20"/>
                    <w:szCs w:val="20"/>
                  </w:rPr>
                  <w:t xml:space="preserve">Abril </w:t>
                </w:r>
                <w:r>
                  <w:rPr>
                    <w:rFonts w:asciiTheme="majorHAnsi" w:eastAsiaTheme="majorEastAsia" w:hAnsiTheme="majorHAnsi" w:cstheme="majorBidi"/>
                    <w:b/>
                    <w:sz w:val="20"/>
                    <w:szCs w:val="20"/>
                  </w:rPr>
                  <w:t>–</w:t>
                </w:r>
                <w:r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Sinespaciado"/>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Sinespaciado"/>
                  <w:rPr>
                    <w:color w:val="4F81BD" w:themeColor="accent1"/>
                  </w:rPr>
                </w:pPr>
                <w:r w:rsidRPr="005A2B3A">
                  <w:rPr>
                    <w:rFonts w:asciiTheme="majorHAnsi" w:eastAsiaTheme="majorEastAsia" w:hAnsiTheme="majorHAnsi" w:cstheme="majorBidi"/>
                  </w:rPr>
                  <w:t>Maximiliano Felix</w:t>
                </w:r>
              </w:p>
              <w:p w:rsidR="00033D2C"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Sinespaciado"/>
                  <w:rPr>
                    <w:rFonts w:asciiTheme="majorHAnsi" w:eastAsiaTheme="majorEastAsia" w:hAnsiTheme="majorHAnsi" w:cstheme="majorBidi"/>
                  </w:rPr>
                </w:pPr>
              </w:p>
              <w:p w:rsidR="005A0F70" w:rsidRPr="005A0F70" w:rsidRDefault="005A0F70" w:rsidP="005A0F70">
                <w:pPr>
                  <w:pStyle w:val="Sinespaciado"/>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Sinespaciado"/>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0C15C6" w:rsidRPr="00FD1362" w:rsidRDefault="00F11E0B" w:rsidP="00346ED4">
      <w:pPr>
        <w:jc w:val="both"/>
      </w:pPr>
      <w:r>
        <w:t xml:space="preserve">El siguiente </w:t>
      </w:r>
      <w:r w:rsidR="001717C4">
        <w:t>proyecto</w:t>
      </w:r>
      <w:r>
        <w:t xml:space="preserve"> tiene como objetivo desarrollar la solución que se </w:t>
      </w:r>
      <w:r w:rsidR="0041607E">
        <w:t>propone</w:t>
      </w:r>
      <w:r>
        <w:t xml:space="preserve"> en la tesis de maestría de Raquel Sosa, Agosto 2011 [</w:t>
      </w:r>
      <w:r w:rsidR="009B4D97">
        <w:t>7</w:t>
      </w:r>
      <w:r>
        <w:t>].</w:t>
      </w:r>
      <w:r w:rsidR="0041607E">
        <w:t xml:space="preserve"> Dicha solución pretende resolver la problemática que se plantea en la integración de las plataformas de gobierno electrónico y los servicios GIS tomando como referencia la arquitectura de Uruguay.</w:t>
      </w:r>
    </w:p>
    <w:p w:rsidR="00A852E0" w:rsidRDefault="00A852E0" w:rsidP="00B21801">
      <w:pPr>
        <w:pStyle w:val="TtulodeTDC"/>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br w:type="page"/>
      </w:r>
    </w:p>
    <w:p w:rsidR="005C64C8" w:rsidRDefault="005C64C8" w:rsidP="00B21801">
      <w:pPr>
        <w:rPr>
          <w:rFonts w:asciiTheme="majorHAnsi" w:hAnsiTheme="majorHAnsi"/>
          <w:b/>
          <w:color w:val="31849B" w:themeColor="accent5" w:themeShade="BF"/>
          <w:sz w:val="28"/>
          <w:szCs w:val="28"/>
        </w:rPr>
      </w:pPr>
    </w:p>
    <w:p w:rsidR="005C64C8" w:rsidRDefault="005C64C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3C0F1C" w:rsidRDefault="005952BF">
          <w:pPr>
            <w:pStyle w:val="TDC1"/>
            <w:tabs>
              <w:tab w:val="left" w:pos="440"/>
            </w:tabs>
            <w:rPr>
              <w:b w:val="0"/>
              <w:noProof/>
            </w:rPr>
          </w:pPr>
          <w:r w:rsidRPr="005952BF">
            <w:rPr>
              <w:lang w:val="es-ES"/>
            </w:rPr>
            <w:fldChar w:fldCharType="begin"/>
          </w:r>
          <w:r w:rsidR="00656B7E">
            <w:rPr>
              <w:lang w:val="es-ES"/>
            </w:rPr>
            <w:instrText xml:space="preserve"> TOC \o "1-3" \h \z \u </w:instrText>
          </w:r>
          <w:r w:rsidRPr="005952BF">
            <w:rPr>
              <w:lang w:val="es-ES"/>
            </w:rPr>
            <w:fldChar w:fldCharType="separate"/>
          </w:r>
          <w:hyperlink w:anchor="_Toc416460502" w:history="1">
            <w:r w:rsidR="003C0F1C" w:rsidRPr="00A07130">
              <w:rPr>
                <w:rStyle w:val="Hipervnculo"/>
                <w:noProof/>
              </w:rPr>
              <w:t>1</w:t>
            </w:r>
            <w:r w:rsidR="003C0F1C">
              <w:rPr>
                <w:b w:val="0"/>
                <w:noProof/>
              </w:rPr>
              <w:tab/>
            </w:r>
            <w:r w:rsidR="003C0F1C" w:rsidRPr="00A07130">
              <w:rPr>
                <w:rStyle w:val="Hipervnculo"/>
                <w:noProof/>
              </w:rPr>
              <w:t>Introducción</w:t>
            </w:r>
            <w:r w:rsidR="003C0F1C">
              <w:rPr>
                <w:noProof/>
                <w:webHidden/>
              </w:rPr>
              <w:tab/>
            </w:r>
            <w:r>
              <w:rPr>
                <w:noProof/>
                <w:webHidden/>
              </w:rPr>
              <w:fldChar w:fldCharType="begin"/>
            </w:r>
            <w:r w:rsidR="003C0F1C">
              <w:rPr>
                <w:noProof/>
                <w:webHidden/>
              </w:rPr>
              <w:instrText xml:space="preserve"> PAGEREF _Toc416460502 \h </w:instrText>
            </w:r>
            <w:r>
              <w:rPr>
                <w:noProof/>
                <w:webHidden/>
              </w:rPr>
            </w:r>
            <w:r>
              <w:rPr>
                <w:noProof/>
                <w:webHidden/>
              </w:rPr>
              <w:fldChar w:fldCharType="separate"/>
            </w:r>
            <w:r w:rsidR="003C0F1C">
              <w:rPr>
                <w:noProof/>
                <w:webHidden/>
              </w:rPr>
              <w:t>7</w:t>
            </w:r>
            <w:r>
              <w:rPr>
                <w:noProof/>
                <w:webHidden/>
              </w:rPr>
              <w:fldChar w:fldCharType="end"/>
            </w:r>
          </w:hyperlink>
        </w:p>
        <w:p w:rsidR="003C0F1C" w:rsidRDefault="005952BF">
          <w:pPr>
            <w:pStyle w:val="TDC2"/>
            <w:tabs>
              <w:tab w:val="left" w:pos="880"/>
              <w:tab w:val="right" w:leader="dot" w:pos="8494"/>
            </w:tabs>
            <w:rPr>
              <w:noProof/>
            </w:rPr>
          </w:pPr>
          <w:hyperlink w:anchor="_Toc416460503" w:history="1">
            <w:r w:rsidR="003C0F1C" w:rsidRPr="00A07130">
              <w:rPr>
                <w:rStyle w:val="Hipervnculo"/>
                <w:noProof/>
              </w:rPr>
              <w:t>1.1</w:t>
            </w:r>
            <w:r w:rsidR="003C0F1C">
              <w:rPr>
                <w:noProof/>
              </w:rPr>
              <w:tab/>
            </w:r>
            <w:r w:rsidR="003C0F1C" w:rsidRPr="00A07130">
              <w:rPr>
                <w:rStyle w:val="Hipervnculo"/>
                <w:noProof/>
              </w:rPr>
              <w:t>Motivación y Contexto</w:t>
            </w:r>
            <w:r w:rsidR="003C0F1C">
              <w:rPr>
                <w:noProof/>
                <w:webHidden/>
              </w:rPr>
              <w:tab/>
            </w:r>
            <w:r>
              <w:rPr>
                <w:noProof/>
                <w:webHidden/>
              </w:rPr>
              <w:fldChar w:fldCharType="begin"/>
            </w:r>
            <w:r w:rsidR="003C0F1C">
              <w:rPr>
                <w:noProof/>
                <w:webHidden/>
              </w:rPr>
              <w:instrText xml:space="preserve"> PAGEREF _Toc416460503 \h </w:instrText>
            </w:r>
            <w:r>
              <w:rPr>
                <w:noProof/>
                <w:webHidden/>
              </w:rPr>
            </w:r>
            <w:r>
              <w:rPr>
                <w:noProof/>
                <w:webHidden/>
              </w:rPr>
              <w:fldChar w:fldCharType="separate"/>
            </w:r>
            <w:r w:rsidR="003C0F1C">
              <w:rPr>
                <w:noProof/>
                <w:webHidden/>
              </w:rPr>
              <w:t>7</w:t>
            </w:r>
            <w:r>
              <w:rPr>
                <w:noProof/>
                <w:webHidden/>
              </w:rPr>
              <w:fldChar w:fldCharType="end"/>
            </w:r>
          </w:hyperlink>
        </w:p>
        <w:p w:rsidR="003C0F1C" w:rsidRDefault="005952BF">
          <w:pPr>
            <w:pStyle w:val="TDC2"/>
            <w:tabs>
              <w:tab w:val="left" w:pos="880"/>
              <w:tab w:val="right" w:leader="dot" w:pos="8494"/>
            </w:tabs>
            <w:rPr>
              <w:noProof/>
            </w:rPr>
          </w:pPr>
          <w:hyperlink w:anchor="_Toc416460504" w:history="1">
            <w:r w:rsidR="003C0F1C" w:rsidRPr="00A07130">
              <w:rPr>
                <w:rStyle w:val="Hipervnculo"/>
                <w:noProof/>
              </w:rPr>
              <w:t>1.2</w:t>
            </w:r>
            <w:r w:rsidR="003C0F1C">
              <w:rPr>
                <w:noProof/>
              </w:rPr>
              <w:tab/>
            </w:r>
            <w:r w:rsidR="003C0F1C" w:rsidRPr="00A07130">
              <w:rPr>
                <w:rStyle w:val="Hipervnculo"/>
                <w:noProof/>
              </w:rPr>
              <w:t>Objetivos</w:t>
            </w:r>
            <w:r w:rsidR="003C0F1C">
              <w:rPr>
                <w:noProof/>
                <w:webHidden/>
              </w:rPr>
              <w:tab/>
            </w:r>
            <w:r>
              <w:rPr>
                <w:noProof/>
                <w:webHidden/>
              </w:rPr>
              <w:fldChar w:fldCharType="begin"/>
            </w:r>
            <w:r w:rsidR="003C0F1C">
              <w:rPr>
                <w:noProof/>
                <w:webHidden/>
              </w:rPr>
              <w:instrText xml:space="preserve"> PAGEREF _Toc416460504 \h </w:instrText>
            </w:r>
            <w:r>
              <w:rPr>
                <w:noProof/>
                <w:webHidden/>
              </w:rPr>
            </w:r>
            <w:r>
              <w:rPr>
                <w:noProof/>
                <w:webHidden/>
              </w:rPr>
              <w:fldChar w:fldCharType="separate"/>
            </w:r>
            <w:r w:rsidR="003C0F1C">
              <w:rPr>
                <w:noProof/>
                <w:webHidden/>
              </w:rPr>
              <w:t>7</w:t>
            </w:r>
            <w:r>
              <w:rPr>
                <w:noProof/>
                <w:webHidden/>
              </w:rPr>
              <w:fldChar w:fldCharType="end"/>
            </w:r>
          </w:hyperlink>
        </w:p>
        <w:p w:rsidR="003C0F1C" w:rsidRDefault="005952BF">
          <w:pPr>
            <w:pStyle w:val="TDC2"/>
            <w:tabs>
              <w:tab w:val="left" w:pos="880"/>
              <w:tab w:val="right" w:leader="dot" w:pos="8494"/>
            </w:tabs>
            <w:rPr>
              <w:noProof/>
            </w:rPr>
          </w:pPr>
          <w:hyperlink w:anchor="_Toc416460505" w:history="1">
            <w:r w:rsidR="003C0F1C" w:rsidRPr="00A07130">
              <w:rPr>
                <w:rStyle w:val="Hipervnculo"/>
                <w:noProof/>
              </w:rPr>
              <w:t>1.3</w:t>
            </w:r>
            <w:r w:rsidR="003C0F1C">
              <w:rPr>
                <w:noProof/>
              </w:rPr>
              <w:tab/>
            </w:r>
            <w:r w:rsidR="003C0F1C" w:rsidRPr="00A07130">
              <w:rPr>
                <w:rStyle w:val="Hipervnculo"/>
                <w:noProof/>
              </w:rPr>
              <w:t>Resultados esperados</w:t>
            </w:r>
            <w:r w:rsidR="003C0F1C">
              <w:rPr>
                <w:noProof/>
                <w:webHidden/>
              </w:rPr>
              <w:tab/>
            </w:r>
            <w:r>
              <w:rPr>
                <w:noProof/>
                <w:webHidden/>
              </w:rPr>
              <w:fldChar w:fldCharType="begin"/>
            </w:r>
            <w:r w:rsidR="003C0F1C">
              <w:rPr>
                <w:noProof/>
                <w:webHidden/>
              </w:rPr>
              <w:instrText xml:space="preserve"> PAGEREF _Toc416460505 \h </w:instrText>
            </w:r>
            <w:r>
              <w:rPr>
                <w:noProof/>
                <w:webHidden/>
              </w:rPr>
            </w:r>
            <w:r>
              <w:rPr>
                <w:noProof/>
                <w:webHidden/>
              </w:rPr>
              <w:fldChar w:fldCharType="separate"/>
            </w:r>
            <w:r w:rsidR="003C0F1C">
              <w:rPr>
                <w:noProof/>
                <w:webHidden/>
              </w:rPr>
              <w:t>8</w:t>
            </w:r>
            <w:r>
              <w:rPr>
                <w:noProof/>
                <w:webHidden/>
              </w:rPr>
              <w:fldChar w:fldCharType="end"/>
            </w:r>
          </w:hyperlink>
        </w:p>
        <w:p w:rsidR="003C0F1C" w:rsidRDefault="005952BF">
          <w:pPr>
            <w:pStyle w:val="TDC2"/>
            <w:tabs>
              <w:tab w:val="left" w:pos="880"/>
              <w:tab w:val="right" w:leader="dot" w:pos="8494"/>
            </w:tabs>
            <w:rPr>
              <w:noProof/>
            </w:rPr>
          </w:pPr>
          <w:hyperlink w:anchor="_Toc416460506" w:history="1">
            <w:r w:rsidR="003C0F1C" w:rsidRPr="00A07130">
              <w:rPr>
                <w:rStyle w:val="Hipervnculo"/>
                <w:noProof/>
              </w:rPr>
              <w:t>1.4</w:t>
            </w:r>
            <w:r w:rsidR="003C0F1C">
              <w:rPr>
                <w:noProof/>
              </w:rPr>
              <w:tab/>
            </w:r>
            <w:r w:rsidR="003C0F1C" w:rsidRPr="00A07130">
              <w:rPr>
                <w:rStyle w:val="Hipervnculo"/>
                <w:noProof/>
              </w:rPr>
              <w:t>Resultados alcanzados</w:t>
            </w:r>
            <w:r w:rsidR="003C0F1C">
              <w:rPr>
                <w:noProof/>
                <w:webHidden/>
              </w:rPr>
              <w:tab/>
            </w:r>
            <w:r>
              <w:rPr>
                <w:noProof/>
                <w:webHidden/>
              </w:rPr>
              <w:fldChar w:fldCharType="begin"/>
            </w:r>
            <w:r w:rsidR="003C0F1C">
              <w:rPr>
                <w:noProof/>
                <w:webHidden/>
              </w:rPr>
              <w:instrText xml:space="preserve"> PAGEREF _Toc416460506 \h </w:instrText>
            </w:r>
            <w:r>
              <w:rPr>
                <w:noProof/>
                <w:webHidden/>
              </w:rPr>
            </w:r>
            <w:r>
              <w:rPr>
                <w:noProof/>
                <w:webHidden/>
              </w:rPr>
              <w:fldChar w:fldCharType="separate"/>
            </w:r>
            <w:r w:rsidR="003C0F1C">
              <w:rPr>
                <w:noProof/>
                <w:webHidden/>
              </w:rPr>
              <w:t>8</w:t>
            </w:r>
            <w:r>
              <w:rPr>
                <w:noProof/>
                <w:webHidden/>
              </w:rPr>
              <w:fldChar w:fldCharType="end"/>
            </w:r>
          </w:hyperlink>
        </w:p>
        <w:p w:rsidR="003C0F1C" w:rsidRDefault="005952BF">
          <w:pPr>
            <w:pStyle w:val="TDC2"/>
            <w:tabs>
              <w:tab w:val="left" w:pos="880"/>
              <w:tab w:val="right" w:leader="dot" w:pos="8494"/>
            </w:tabs>
            <w:rPr>
              <w:noProof/>
            </w:rPr>
          </w:pPr>
          <w:hyperlink w:anchor="_Toc416460507" w:history="1">
            <w:r w:rsidR="003C0F1C" w:rsidRPr="00A07130">
              <w:rPr>
                <w:rStyle w:val="Hipervnculo"/>
                <w:noProof/>
              </w:rPr>
              <w:t>1.5</w:t>
            </w:r>
            <w:r w:rsidR="003C0F1C">
              <w:rPr>
                <w:noProof/>
              </w:rPr>
              <w:tab/>
            </w:r>
            <w:r w:rsidR="003C0F1C" w:rsidRPr="00A07130">
              <w:rPr>
                <w:rStyle w:val="Hipervnculo"/>
                <w:noProof/>
              </w:rPr>
              <w:t>Gestión del proyecto</w:t>
            </w:r>
            <w:r w:rsidR="003C0F1C">
              <w:rPr>
                <w:noProof/>
                <w:webHidden/>
              </w:rPr>
              <w:tab/>
            </w:r>
            <w:r>
              <w:rPr>
                <w:noProof/>
                <w:webHidden/>
              </w:rPr>
              <w:fldChar w:fldCharType="begin"/>
            </w:r>
            <w:r w:rsidR="003C0F1C">
              <w:rPr>
                <w:noProof/>
                <w:webHidden/>
              </w:rPr>
              <w:instrText xml:space="preserve"> PAGEREF _Toc416460507 \h </w:instrText>
            </w:r>
            <w:r>
              <w:rPr>
                <w:noProof/>
                <w:webHidden/>
              </w:rPr>
            </w:r>
            <w:r>
              <w:rPr>
                <w:noProof/>
                <w:webHidden/>
              </w:rPr>
              <w:fldChar w:fldCharType="separate"/>
            </w:r>
            <w:r w:rsidR="003C0F1C">
              <w:rPr>
                <w:noProof/>
                <w:webHidden/>
              </w:rPr>
              <w:t>8</w:t>
            </w:r>
            <w:r>
              <w:rPr>
                <w:noProof/>
                <w:webHidden/>
              </w:rPr>
              <w:fldChar w:fldCharType="end"/>
            </w:r>
          </w:hyperlink>
        </w:p>
        <w:p w:rsidR="003C0F1C" w:rsidRDefault="005952BF">
          <w:pPr>
            <w:pStyle w:val="TDC2"/>
            <w:tabs>
              <w:tab w:val="left" w:pos="880"/>
              <w:tab w:val="right" w:leader="dot" w:pos="8494"/>
            </w:tabs>
            <w:rPr>
              <w:noProof/>
            </w:rPr>
          </w:pPr>
          <w:hyperlink w:anchor="_Toc416460508" w:history="1">
            <w:r w:rsidR="003C0F1C" w:rsidRPr="00A07130">
              <w:rPr>
                <w:rStyle w:val="Hipervnculo"/>
                <w:noProof/>
              </w:rPr>
              <w:t>1.6</w:t>
            </w:r>
            <w:r w:rsidR="003C0F1C">
              <w:rPr>
                <w:noProof/>
              </w:rPr>
              <w:tab/>
            </w:r>
            <w:r w:rsidR="003C0F1C" w:rsidRPr="00A07130">
              <w:rPr>
                <w:rStyle w:val="Hipervnculo"/>
                <w:noProof/>
              </w:rPr>
              <w:t>Organización del documento</w:t>
            </w:r>
            <w:r w:rsidR="003C0F1C">
              <w:rPr>
                <w:noProof/>
                <w:webHidden/>
              </w:rPr>
              <w:tab/>
            </w:r>
            <w:r>
              <w:rPr>
                <w:noProof/>
                <w:webHidden/>
              </w:rPr>
              <w:fldChar w:fldCharType="begin"/>
            </w:r>
            <w:r w:rsidR="003C0F1C">
              <w:rPr>
                <w:noProof/>
                <w:webHidden/>
              </w:rPr>
              <w:instrText xml:space="preserve"> PAGEREF _Toc416460508 \h </w:instrText>
            </w:r>
            <w:r>
              <w:rPr>
                <w:noProof/>
                <w:webHidden/>
              </w:rPr>
            </w:r>
            <w:r>
              <w:rPr>
                <w:noProof/>
                <w:webHidden/>
              </w:rPr>
              <w:fldChar w:fldCharType="separate"/>
            </w:r>
            <w:r w:rsidR="003C0F1C">
              <w:rPr>
                <w:noProof/>
                <w:webHidden/>
              </w:rPr>
              <w:t>9</w:t>
            </w:r>
            <w:r>
              <w:rPr>
                <w:noProof/>
                <w:webHidden/>
              </w:rPr>
              <w:fldChar w:fldCharType="end"/>
            </w:r>
          </w:hyperlink>
        </w:p>
        <w:p w:rsidR="003C0F1C" w:rsidRDefault="005952BF">
          <w:pPr>
            <w:pStyle w:val="TDC1"/>
            <w:tabs>
              <w:tab w:val="left" w:pos="440"/>
            </w:tabs>
            <w:rPr>
              <w:b w:val="0"/>
              <w:noProof/>
            </w:rPr>
          </w:pPr>
          <w:hyperlink w:anchor="_Toc416460509" w:history="1">
            <w:r w:rsidR="003C0F1C" w:rsidRPr="00A07130">
              <w:rPr>
                <w:rStyle w:val="Hipervnculo"/>
                <w:noProof/>
              </w:rPr>
              <w:t>2</w:t>
            </w:r>
            <w:r w:rsidR="003C0F1C">
              <w:rPr>
                <w:b w:val="0"/>
                <w:noProof/>
              </w:rPr>
              <w:tab/>
            </w:r>
            <w:r w:rsidR="003C0F1C" w:rsidRPr="00A07130">
              <w:rPr>
                <w:rStyle w:val="Hipervnculo"/>
                <w:noProof/>
              </w:rPr>
              <w:t>Marco de trabajo.</w:t>
            </w:r>
            <w:r w:rsidR="003C0F1C">
              <w:rPr>
                <w:noProof/>
                <w:webHidden/>
              </w:rPr>
              <w:tab/>
            </w:r>
            <w:r>
              <w:rPr>
                <w:noProof/>
                <w:webHidden/>
              </w:rPr>
              <w:fldChar w:fldCharType="begin"/>
            </w:r>
            <w:r w:rsidR="003C0F1C">
              <w:rPr>
                <w:noProof/>
                <w:webHidden/>
              </w:rPr>
              <w:instrText xml:space="preserve"> PAGEREF _Toc416460509 \h </w:instrText>
            </w:r>
            <w:r>
              <w:rPr>
                <w:noProof/>
                <w:webHidden/>
              </w:rPr>
            </w:r>
            <w:r>
              <w:rPr>
                <w:noProof/>
                <w:webHidden/>
              </w:rPr>
              <w:fldChar w:fldCharType="separate"/>
            </w:r>
            <w:r w:rsidR="003C0F1C">
              <w:rPr>
                <w:noProof/>
                <w:webHidden/>
              </w:rPr>
              <w:t>11</w:t>
            </w:r>
            <w:r>
              <w:rPr>
                <w:noProof/>
                <w:webHidden/>
              </w:rPr>
              <w:fldChar w:fldCharType="end"/>
            </w:r>
          </w:hyperlink>
        </w:p>
        <w:p w:rsidR="003C0F1C" w:rsidRDefault="005952BF">
          <w:pPr>
            <w:pStyle w:val="TDC2"/>
            <w:tabs>
              <w:tab w:val="left" w:pos="880"/>
              <w:tab w:val="right" w:leader="dot" w:pos="8494"/>
            </w:tabs>
            <w:rPr>
              <w:noProof/>
            </w:rPr>
          </w:pPr>
          <w:hyperlink w:anchor="_Toc416460510" w:history="1">
            <w:r w:rsidR="003C0F1C" w:rsidRPr="00A07130">
              <w:rPr>
                <w:rStyle w:val="Hipervnculo"/>
                <w:noProof/>
              </w:rPr>
              <w:t>2.1</w:t>
            </w:r>
            <w:r w:rsidR="003C0F1C">
              <w:rPr>
                <w:noProof/>
              </w:rPr>
              <w:tab/>
            </w:r>
            <w:r w:rsidR="003C0F1C" w:rsidRPr="00A07130">
              <w:rPr>
                <w:rStyle w:val="Hipervnculo"/>
                <w:noProof/>
              </w:rPr>
              <w:t>Web Services Geográficos</w:t>
            </w:r>
            <w:r w:rsidR="003C0F1C">
              <w:rPr>
                <w:noProof/>
                <w:webHidden/>
              </w:rPr>
              <w:tab/>
            </w:r>
            <w:r>
              <w:rPr>
                <w:noProof/>
                <w:webHidden/>
              </w:rPr>
              <w:fldChar w:fldCharType="begin"/>
            </w:r>
            <w:r w:rsidR="003C0F1C">
              <w:rPr>
                <w:noProof/>
                <w:webHidden/>
              </w:rPr>
              <w:instrText xml:space="preserve"> PAGEREF _Toc416460510 \h </w:instrText>
            </w:r>
            <w:r>
              <w:rPr>
                <w:noProof/>
                <w:webHidden/>
              </w:rPr>
            </w:r>
            <w:r>
              <w:rPr>
                <w:noProof/>
                <w:webHidden/>
              </w:rPr>
              <w:fldChar w:fldCharType="separate"/>
            </w:r>
            <w:r w:rsidR="003C0F1C">
              <w:rPr>
                <w:noProof/>
                <w:webHidden/>
              </w:rPr>
              <w:t>11</w:t>
            </w:r>
            <w:r>
              <w:rPr>
                <w:noProof/>
                <w:webHidden/>
              </w:rPr>
              <w:fldChar w:fldCharType="end"/>
            </w:r>
          </w:hyperlink>
        </w:p>
        <w:p w:rsidR="003C0F1C" w:rsidRDefault="005952BF">
          <w:pPr>
            <w:pStyle w:val="TDC3"/>
            <w:tabs>
              <w:tab w:val="left" w:pos="1320"/>
              <w:tab w:val="right" w:leader="dot" w:pos="8494"/>
            </w:tabs>
            <w:rPr>
              <w:noProof/>
            </w:rPr>
          </w:pPr>
          <w:hyperlink w:anchor="_Toc416460511" w:history="1">
            <w:r w:rsidR="003C0F1C" w:rsidRPr="00A07130">
              <w:rPr>
                <w:rStyle w:val="Hipervnculo"/>
                <w:noProof/>
              </w:rPr>
              <w:t>2.1.1</w:t>
            </w:r>
            <w:r w:rsidR="003C0F1C">
              <w:rPr>
                <w:noProof/>
              </w:rPr>
              <w:tab/>
            </w:r>
            <w:r w:rsidR="003C0F1C" w:rsidRPr="00A07130">
              <w:rPr>
                <w:rStyle w:val="Hipervnculo"/>
                <w:noProof/>
              </w:rPr>
              <w:t>WMS</w:t>
            </w:r>
            <w:r w:rsidR="003C0F1C">
              <w:rPr>
                <w:noProof/>
                <w:webHidden/>
              </w:rPr>
              <w:tab/>
            </w:r>
            <w:r>
              <w:rPr>
                <w:noProof/>
                <w:webHidden/>
              </w:rPr>
              <w:fldChar w:fldCharType="begin"/>
            </w:r>
            <w:r w:rsidR="003C0F1C">
              <w:rPr>
                <w:noProof/>
                <w:webHidden/>
              </w:rPr>
              <w:instrText xml:space="preserve"> PAGEREF _Toc416460511 \h </w:instrText>
            </w:r>
            <w:r>
              <w:rPr>
                <w:noProof/>
                <w:webHidden/>
              </w:rPr>
            </w:r>
            <w:r>
              <w:rPr>
                <w:noProof/>
                <w:webHidden/>
              </w:rPr>
              <w:fldChar w:fldCharType="separate"/>
            </w:r>
            <w:r w:rsidR="003C0F1C">
              <w:rPr>
                <w:noProof/>
                <w:webHidden/>
              </w:rPr>
              <w:t>11</w:t>
            </w:r>
            <w:r>
              <w:rPr>
                <w:noProof/>
                <w:webHidden/>
              </w:rPr>
              <w:fldChar w:fldCharType="end"/>
            </w:r>
          </w:hyperlink>
        </w:p>
        <w:p w:rsidR="003C0F1C" w:rsidRDefault="005952BF">
          <w:pPr>
            <w:pStyle w:val="TDC3"/>
            <w:tabs>
              <w:tab w:val="left" w:pos="1320"/>
              <w:tab w:val="right" w:leader="dot" w:pos="8494"/>
            </w:tabs>
            <w:rPr>
              <w:noProof/>
            </w:rPr>
          </w:pPr>
          <w:hyperlink w:anchor="_Toc416460512" w:history="1">
            <w:r w:rsidR="003C0F1C" w:rsidRPr="00A07130">
              <w:rPr>
                <w:rStyle w:val="Hipervnculo"/>
                <w:noProof/>
              </w:rPr>
              <w:t>2.1.2</w:t>
            </w:r>
            <w:r w:rsidR="003C0F1C">
              <w:rPr>
                <w:noProof/>
              </w:rPr>
              <w:tab/>
            </w:r>
            <w:r w:rsidR="003C0F1C" w:rsidRPr="00A07130">
              <w:rPr>
                <w:rStyle w:val="Hipervnculo"/>
                <w:noProof/>
              </w:rPr>
              <w:t>WFS</w:t>
            </w:r>
            <w:r w:rsidR="003C0F1C">
              <w:rPr>
                <w:noProof/>
                <w:webHidden/>
              </w:rPr>
              <w:tab/>
            </w:r>
            <w:r>
              <w:rPr>
                <w:noProof/>
                <w:webHidden/>
              </w:rPr>
              <w:fldChar w:fldCharType="begin"/>
            </w:r>
            <w:r w:rsidR="003C0F1C">
              <w:rPr>
                <w:noProof/>
                <w:webHidden/>
              </w:rPr>
              <w:instrText xml:space="preserve"> PAGEREF _Toc416460512 \h </w:instrText>
            </w:r>
            <w:r>
              <w:rPr>
                <w:noProof/>
                <w:webHidden/>
              </w:rPr>
            </w:r>
            <w:r>
              <w:rPr>
                <w:noProof/>
                <w:webHidden/>
              </w:rPr>
              <w:fldChar w:fldCharType="separate"/>
            </w:r>
            <w:r w:rsidR="003C0F1C">
              <w:rPr>
                <w:noProof/>
                <w:webHidden/>
              </w:rPr>
              <w:t>11</w:t>
            </w:r>
            <w:r>
              <w:rPr>
                <w:noProof/>
                <w:webHidden/>
              </w:rPr>
              <w:fldChar w:fldCharType="end"/>
            </w:r>
          </w:hyperlink>
        </w:p>
        <w:p w:rsidR="003C0F1C" w:rsidRDefault="005952BF">
          <w:pPr>
            <w:pStyle w:val="TDC2"/>
            <w:tabs>
              <w:tab w:val="left" w:pos="880"/>
              <w:tab w:val="right" w:leader="dot" w:pos="8494"/>
            </w:tabs>
            <w:rPr>
              <w:noProof/>
            </w:rPr>
          </w:pPr>
          <w:hyperlink w:anchor="_Toc416460513" w:history="1">
            <w:r w:rsidR="003C0F1C" w:rsidRPr="00A07130">
              <w:rPr>
                <w:rStyle w:val="Hipervnculo"/>
                <w:noProof/>
              </w:rPr>
              <w:t>2.2</w:t>
            </w:r>
            <w:r w:rsidR="003C0F1C">
              <w:rPr>
                <w:noProof/>
              </w:rPr>
              <w:tab/>
            </w:r>
            <w:r w:rsidR="003C0F1C" w:rsidRPr="00A07130">
              <w:rPr>
                <w:rStyle w:val="Hipervnculo"/>
                <w:noProof/>
              </w:rPr>
              <w:t>Estándares SOAP</w:t>
            </w:r>
            <w:r w:rsidR="003C0F1C">
              <w:rPr>
                <w:noProof/>
                <w:webHidden/>
              </w:rPr>
              <w:tab/>
            </w:r>
            <w:r>
              <w:rPr>
                <w:noProof/>
                <w:webHidden/>
              </w:rPr>
              <w:fldChar w:fldCharType="begin"/>
            </w:r>
            <w:r w:rsidR="003C0F1C">
              <w:rPr>
                <w:noProof/>
                <w:webHidden/>
              </w:rPr>
              <w:instrText xml:space="preserve"> PAGEREF _Toc416460513 \h </w:instrText>
            </w:r>
            <w:r>
              <w:rPr>
                <w:noProof/>
                <w:webHidden/>
              </w:rPr>
            </w:r>
            <w:r>
              <w:rPr>
                <w:noProof/>
                <w:webHidden/>
              </w:rPr>
              <w:fldChar w:fldCharType="separate"/>
            </w:r>
            <w:r w:rsidR="003C0F1C">
              <w:rPr>
                <w:noProof/>
                <w:webHidden/>
              </w:rPr>
              <w:t>12</w:t>
            </w:r>
            <w:r>
              <w:rPr>
                <w:noProof/>
                <w:webHidden/>
              </w:rPr>
              <w:fldChar w:fldCharType="end"/>
            </w:r>
          </w:hyperlink>
        </w:p>
        <w:p w:rsidR="003C0F1C" w:rsidRDefault="005952BF">
          <w:pPr>
            <w:pStyle w:val="TDC3"/>
            <w:tabs>
              <w:tab w:val="left" w:pos="1320"/>
              <w:tab w:val="right" w:leader="dot" w:pos="8494"/>
            </w:tabs>
            <w:rPr>
              <w:noProof/>
            </w:rPr>
          </w:pPr>
          <w:hyperlink w:anchor="_Toc416460514" w:history="1">
            <w:r w:rsidR="003C0F1C" w:rsidRPr="00A07130">
              <w:rPr>
                <w:rStyle w:val="Hipervnculo"/>
                <w:noProof/>
              </w:rPr>
              <w:t>2.2.1</w:t>
            </w:r>
            <w:r w:rsidR="003C0F1C">
              <w:rPr>
                <w:noProof/>
              </w:rPr>
              <w:tab/>
            </w:r>
            <w:r w:rsidR="003C0F1C" w:rsidRPr="00A07130">
              <w:rPr>
                <w:rStyle w:val="Hipervnculo"/>
                <w:noProof/>
              </w:rPr>
              <w:t>SOAP</w:t>
            </w:r>
            <w:r w:rsidR="003C0F1C">
              <w:rPr>
                <w:noProof/>
                <w:webHidden/>
              </w:rPr>
              <w:tab/>
            </w:r>
            <w:r>
              <w:rPr>
                <w:noProof/>
                <w:webHidden/>
              </w:rPr>
              <w:fldChar w:fldCharType="begin"/>
            </w:r>
            <w:r w:rsidR="003C0F1C">
              <w:rPr>
                <w:noProof/>
                <w:webHidden/>
              </w:rPr>
              <w:instrText xml:space="preserve"> PAGEREF _Toc416460514 \h </w:instrText>
            </w:r>
            <w:r>
              <w:rPr>
                <w:noProof/>
                <w:webHidden/>
              </w:rPr>
            </w:r>
            <w:r>
              <w:rPr>
                <w:noProof/>
                <w:webHidden/>
              </w:rPr>
              <w:fldChar w:fldCharType="separate"/>
            </w:r>
            <w:r w:rsidR="003C0F1C">
              <w:rPr>
                <w:noProof/>
                <w:webHidden/>
              </w:rPr>
              <w:t>12</w:t>
            </w:r>
            <w:r>
              <w:rPr>
                <w:noProof/>
                <w:webHidden/>
              </w:rPr>
              <w:fldChar w:fldCharType="end"/>
            </w:r>
          </w:hyperlink>
        </w:p>
        <w:p w:rsidR="003C0F1C" w:rsidRDefault="005952BF">
          <w:pPr>
            <w:pStyle w:val="TDC3"/>
            <w:tabs>
              <w:tab w:val="left" w:pos="1320"/>
              <w:tab w:val="right" w:leader="dot" w:pos="8494"/>
            </w:tabs>
            <w:rPr>
              <w:noProof/>
            </w:rPr>
          </w:pPr>
          <w:hyperlink w:anchor="_Toc416460515" w:history="1">
            <w:r w:rsidR="003C0F1C" w:rsidRPr="00A07130">
              <w:rPr>
                <w:rStyle w:val="Hipervnculo"/>
                <w:noProof/>
              </w:rPr>
              <w:t>2.2.2</w:t>
            </w:r>
            <w:r w:rsidR="003C0F1C">
              <w:rPr>
                <w:noProof/>
              </w:rPr>
              <w:tab/>
            </w:r>
            <w:r w:rsidR="003C0F1C" w:rsidRPr="00A07130">
              <w:rPr>
                <w:rStyle w:val="Hipervnculo"/>
                <w:noProof/>
              </w:rPr>
              <w:t>REST</w:t>
            </w:r>
            <w:r w:rsidR="003C0F1C">
              <w:rPr>
                <w:noProof/>
                <w:webHidden/>
              </w:rPr>
              <w:tab/>
            </w:r>
            <w:r>
              <w:rPr>
                <w:noProof/>
                <w:webHidden/>
              </w:rPr>
              <w:fldChar w:fldCharType="begin"/>
            </w:r>
            <w:r w:rsidR="003C0F1C">
              <w:rPr>
                <w:noProof/>
                <w:webHidden/>
              </w:rPr>
              <w:instrText xml:space="preserve"> PAGEREF _Toc416460515 \h </w:instrText>
            </w:r>
            <w:r>
              <w:rPr>
                <w:noProof/>
                <w:webHidden/>
              </w:rPr>
            </w:r>
            <w:r>
              <w:rPr>
                <w:noProof/>
                <w:webHidden/>
              </w:rPr>
              <w:fldChar w:fldCharType="separate"/>
            </w:r>
            <w:r w:rsidR="003C0F1C">
              <w:rPr>
                <w:noProof/>
                <w:webHidden/>
              </w:rPr>
              <w:t>12</w:t>
            </w:r>
            <w:r>
              <w:rPr>
                <w:noProof/>
                <w:webHidden/>
              </w:rPr>
              <w:fldChar w:fldCharType="end"/>
            </w:r>
          </w:hyperlink>
        </w:p>
        <w:p w:rsidR="003C0F1C" w:rsidRDefault="005952BF">
          <w:pPr>
            <w:pStyle w:val="TDC3"/>
            <w:tabs>
              <w:tab w:val="left" w:pos="1320"/>
              <w:tab w:val="right" w:leader="dot" w:pos="8494"/>
            </w:tabs>
            <w:rPr>
              <w:noProof/>
            </w:rPr>
          </w:pPr>
          <w:hyperlink w:anchor="_Toc416460516" w:history="1">
            <w:r w:rsidR="003C0F1C" w:rsidRPr="00A07130">
              <w:rPr>
                <w:rStyle w:val="Hipervnculo"/>
                <w:noProof/>
              </w:rPr>
              <w:t>2.2.3</w:t>
            </w:r>
            <w:r w:rsidR="003C0F1C">
              <w:rPr>
                <w:noProof/>
              </w:rPr>
              <w:tab/>
            </w:r>
            <w:r w:rsidR="003C0F1C" w:rsidRPr="00A07130">
              <w:rPr>
                <w:rStyle w:val="Hipervnculo"/>
                <w:noProof/>
              </w:rPr>
              <w:t>WS-SECURITY</w:t>
            </w:r>
            <w:r w:rsidR="003C0F1C">
              <w:rPr>
                <w:noProof/>
                <w:webHidden/>
              </w:rPr>
              <w:tab/>
            </w:r>
            <w:r>
              <w:rPr>
                <w:noProof/>
                <w:webHidden/>
              </w:rPr>
              <w:fldChar w:fldCharType="begin"/>
            </w:r>
            <w:r w:rsidR="003C0F1C">
              <w:rPr>
                <w:noProof/>
                <w:webHidden/>
              </w:rPr>
              <w:instrText xml:space="preserve"> PAGEREF _Toc416460516 \h </w:instrText>
            </w:r>
            <w:r>
              <w:rPr>
                <w:noProof/>
                <w:webHidden/>
              </w:rPr>
            </w:r>
            <w:r>
              <w:rPr>
                <w:noProof/>
                <w:webHidden/>
              </w:rPr>
              <w:fldChar w:fldCharType="separate"/>
            </w:r>
            <w:r w:rsidR="003C0F1C">
              <w:rPr>
                <w:noProof/>
                <w:webHidden/>
              </w:rPr>
              <w:t>13</w:t>
            </w:r>
            <w:r>
              <w:rPr>
                <w:noProof/>
                <w:webHidden/>
              </w:rPr>
              <w:fldChar w:fldCharType="end"/>
            </w:r>
          </w:hyperlink>
        </w:p>
        <w:p w:rsidR="003C0F1C" w:rsidRDefault="005952BF">
          <w:pPr>
            <w:pStyle w:val="TDC3"/>
            <w:tabs>
              <w:tab w:val="left" w:pos="1320"/>
              <w:tab w:val="right" w:leader="dot" w:pos="8494"/>
            </w:tabs>
            <w:rPr>
              <w:noProof/>
            </w:rPr>
          </w:pPr>
          <w:hyperlink w:anchor="_Toc416460517" w:history="1">
            <w:r w:rsidR="003C0F1C" w:rsidRPr="00A07130">
              <w:rPr>
                <w:rStyle w:val="Hipervnculo"/>
                <w:noProof/>
              </w:rPr>
              <w:t>2.2.4</w:t>
            </w:r>
            <w:r w:rsidR="003C0F1C">
              <w:rPr>
                <w:noProof/>
              </w:rPr>
              <w:tab/>
            </w:r>
            <w:r w:rsidR="003C0F1C" w:rsidRPr="00A07130">
              <w:rPr>
                <w:rStyle w:val="Hipervnculo"/>
                <w:noProof/>
              </w:rPr>
              <w:t>WS-ADDRESSING</w:t>
            </w:r>
            <w:r w:rsidR="003C0F1C">
              <w:rPr>
                <w:noProof/>
                <w:webHidden/>
              </w:rPr>
              <w:tab/>
            </w:r>
            <w:r>
              <w:rPr>
                <w:noProof/>
                <w:webHidden/>
              </w:rPr>
              <w:fldChar w:fldCharType="begin"/>
            </w:r>
            <w:r w:rsidR="003C0F1C">
              <w:rPr>
                <w:noProof/>
                <w:webHidden/>
              </w:rPr>
              <w:instrText xml:space="preserve"> PAGEREF _Toc416460517 \h </w:instrText>
            </w:r>
            <w:r>
              <w:rPr>
                <w:noProof/>
                <w:webHidden/>
              </w:rPr>
            </w:r>
            <w:r>
              <w:rPr>
                <w:noProof/>
                <w:webHidden/>
              </w:rPr>
              <w:fldChar w:fldCharType="separate"/>
            </w:r>
            <w:r w:rsidR="003C0F1C">
              <w:rPr>
                <w:noProof/>
                <w:webHidden/>
              </w:rPr>
              <w:t>14</w:t>
            </w:r>
            <w:r>
              <w:rPr>
                <w:noProof/>
                <w:webHidden/>
              </w:rPr>
              <w:fldChar w:fldCharType="end"/>
            </w:r>
          </w:hyperlink>
        </w:p>
        <w:p w:rsidR="003C0F1C" w:rsidRDefault="005952BF">
          <w:pPr>
            <w:pStyle w:val="TDC3"/>
            <w:tabs>
              <w:tab w:val="left" w:pos="1320"/>
              <w:tab w:val="right" w:leader="dot" w:pos="8494"/>
            </w:tabs>
            <w:rPr>
              <w:noProof/>
            </w:rPr>
          </w:pPr>
          <w:hyperlink w:anchor="_Toc416460518" w:history="1">
            <w:r w:rsidR="003C0F1C" w:rsidRPr="00A07130">
              <w:rPr>
                <w:rStyle w:val="Hipervnculo"/>
                <w:noProof/>
              </w:rPr>
              <w:t>2.2.5</w:t>
            </w:r>
            <w:r w:rsidR="003C0F1C">
              <w:rPr>
                <w:noProof/>
              </w:rPr>
              <w:tab/>
            </w:r>
            <w:r w:rsidR="003C0F1C" w:rsidRPr="00A07130">
              <w:rPr>
                <w:rStyle w:val="Hipervnculo"/>
                <w:noProof/>
              </w:rPr>
              <w:t>MTOM</w:t>
            </w:r>
            <w:r w:rsidR="003C0F1C">
              <w:rPr>
                <w:noProof/>
                <w:webHidden/>
              </w:rPr>
              <w:tab/>
            </w:r>
            <w:r>
              <w:rPr>
                <w:noProof/>
                <w:webHidden/>
              </w:rPr>
              <w:fldChar w:fldCharType="begin"/>
            </w:r>
            <w:r w:rsidR="003C0F1C">
              <w:rPr>
                <w:noProof/>
                <w:webHidden/>
              </w:rPr>
              <w:instrText xml:space="preserve"> PAGEREF _Toc416460518 \h </w:instrText>
            </w:r>
            <w:r>
              <w:rPr>
                <w:noProof/>
                <w:webHidden/>
              </w:rPr>
            </w:r>
            <w:r>
              <w:rPr>
                <w:noProof/>
                <w:webHidden/>
              </w:rPr>
              <w:fldChar w:fldCharType="separate"/>
            </w:r>
            <w:r w:rsidR="003C0F1C">
              <w:rPr>
                <w:noProof/>
                <w:webHidden/>
              </w:rPr>
              <w:t>15</w:t>
            </w:r>
            <w:r>
              <w:rPr>
                <w:noProof/>
                <w:webHidden/>
              </w:rPr>
              <w:fldChar w:fldCharType="end"/>
            </w:r>
          </w:hyperlink>
        </w:p>
        <w:p w:rsidR="003C0F1C" w:rsidRDefault="005952BF">
          <w:pPr>
            <w:pStyle w:val="TDC2"/>
            <w:tabs>
              <w:tab w:val="left" w:pos="880"/>
              <w:tab w:val="right" w:leader="dot" w:pos="8494"/>
            </w:tabs>
            <w:rPr>
              <w:noProof/>
            </w:rPr>
          </w:pPr>
          <w:hyperlink w:anchor="_Toc416460519" w:history="1">
            <w:r w:rsidR="003C0F1C" w:rsidRPr="00A07130">
              <w:rPr>
                <w:rStyle w:val="Hipervnculo"/>
                <w:noProof/>
              </w:rPr>
              <w:t>2.3</w:t>
            </w:r>
            <w:r w:rsidR="003C0F1C">
              <w:rPr>
                <w:noProof/>
              </w:rPr>
              <w:tab/>
            </w:r>
            <w:r w:rsidR="003C0F1C" w:rsidRPr="00A07130">
              <w:rPr>
                <w:rStyle w:val="Hipervnculo"/>
                <w:noProof/>
              </w:rPr>
              <w:t>Tecnologías y productos estudiados.</w:t>
            </w:r>
            <w:r w:rsidR="003C0F1C">
              <w:rPr>
                <w:noProof/>
                <w:webHidden/>
              </w:rPr>
              <w:tab/>
            </w:r>
            <w:r>
              <w:rPr>
                <w:noProof/>
                <w:webHidden/>
              </w:rPr>
              <w:fldChar w:fldCharType="begin"/>
            </w:r>
            <w:r w:rsidR="003C0F1C">
              <w:rPr>
                <w:noProof/>
                <w:webHidden/>
              </w:rPr>
              <w:instrText xml:space="preserve"> PAGEREF _Toc416460519 \h </w:instrText>
            </w:r>
            <w:r>
              <w:rPr>
                <w:noProof/>
                <w:webHidden/>
              </w:rPr>
            </w:r>
            <w:r>
              <w:rPr>
                <w:noProof/>
                <w:webHidden/>
              </w:rPr>
              <w:fldChar w:fldCharType="separate"/>
            </w:r>
            <w:r w:rsidR="003C0F1C">
              <w:rPr>
                <w:noProof/>
                <w:webHidden/>
              </w:rPr>
              <w:t>15</w:t>
            </w:r>
            <w:r>
              <w:rPr>
                <w:noProof/>
                <w:webHidden/>
              </w:rPr>
              <w:fldChar w:fldCharType="end"/>
            </w:r>
          </w:hyperlink>
        </w:p>
        <w:p w:rsidR="003C0F1C" w:rsidRDefault="005952BF">
          <w:pPr>
            <w:pStyle w:val="TDC3"/>
            <w:tabs>
              <w:tab w:val="left" w:pos="1320"/>
              <w:tab w:val="right" w:leader="dot" w:pos="8494"/>
            </w:tabs>
            <w:rPr>
              <w:noProof/>
            </w:rPr>
          </w:pPr>
          <w:hyperlink w:anchor="_Toc416460520" w:history="1">
            <w:r w:rsidR="003C0F1C" w:rsidRPr="00A07130">
              <w:rPr>
                <w:rStyle w:val="Hipervnculo"/>
                <w:noProof/>
              </w:rPr>
              <w:t>2.3.1</w:t>
            </w:r>
            <w:r w:rsidR="003C0F1C">
              <w:rPr>
                <w:noProof/>
              </w:rPr>
              <w:tab/>
            </w:r>
            <w:r w:rsidR="003C0F1C" w:rsidRPr="00A07130">
              <w:rPr>
                <w:rStyle w:val="Hipervnculo"/>
                <w:noProof/>
              </w:rPr>
              <w:t>ESB</w:t>
            </w:r>
            <w:r w:rsidR="003C0F1C">
              <w:rPr>
                <w:noProof/>
                <w:webHidden/>
              </w:rPr>
              <w:tab/>
            </w:r>
            <w:r>
              <w:rPr>
                <w:noProof/>
                <w:webHidden/>
              </w:rPr>
              <w:fldChar w:fldCharType="begin"/>
            </w:r>
            <w:r w:rsidR="003C0F1C">
              <w:rPr>
                <w:noProof/>
                <w:webHidden/>
              </w:rPr>
              <w:instrText xml:space="preserve"> PAGEREF _Toc416460520 \h </w:instrText>
            </w:r>
            <w:r>
              <w:rPr>
                <w:noProof/>
                <w:webHidden/>
              </w:rPr>
            </w:r>
            <w:r>
              <w:rPr>
                <w:noProof/>
                <w:webHidden/>
              </w:rPr>
              <w:fldChar w:fldCharType="separate"/>
            </w:r>
            <w:r w:rsidR="003C0F1C">
              <w:rPr>
                <w:noProof/>
                <w:webHidden/>
              </w:rPr>
              <w:t>15</w:t>
            </w:r>
            <w:r>
              <w:rPr>
                <w:noProof/>
                <w:webHidden/>
              </w:rPr>
              <w:fldChar w:fldCharType="end"/>
            </w:r>
          </w:hyperlink>
        </w:p>
        <w:p w:rsidR="003C0F1C" w:rsidRDefault="005952BF">
          <w:pPr>
            <w:pStyle w:val="TDC3"/>
            <w:tabs>
              <w:tab w:val="left" w:pos="1320"/>
              <w:tab w:val="right" w:leader="dot" w:pos="8494"/>
            </w:tabs>
            <w:rPr>
              <w:noProof/>
            </w:rPr>
          </w:pPr>
          <w:hyperlink w:anchor="_Toc416460521" w:history="1">
            <w:r w:rsidR="003C0F1C" w:rsidRPr="00A07130">
              <w:rPr>
                <w:rStyle w:val="Hipervnculo"/>
                <w:noProof/>
              </w:rPr>
              <w:t>2.3.2</w:t>
            </w:r>
            <w:r w:rsidR="003C0F1C">
              <w:rPr>
                <w:noProof/>
              </w:rPr>
              <w:tab/>
            </w:r>
            <w:r w:rsidR="003C0F1C" w:rsidRPr="00A07130">
              <w:rPr>
                <w:rStyle w:val="Hipervnculo"/>
                <w:noProof/>
              </w:rPr>
              <w:t>Servidores de mapas</w:t>
            </w:r>
            <w:r w:rsidR="003C0F1C">
              <w:rPr>
                <w:noProof/>
                <w:webHidden/>
              </w:rPr>
              <w:tab/>
            </w:r>
            <w:r>
              <w:rPr>
                <w:noProof/>
                <w:webHidden/>
              </w:rPr>
              <w:fldChar w:fldCharType="begin"/>
            </w:r>
            <w:r w:rsidR="003C0F1C">
              <w:rPr>
                <w:noProof/>
                <w:webHidden/>
              </w:rPr>
              <w:instrText xml:space="preserve"> PAGEREF _Toc416460521 \h </w:instrText>
            </w:r>
            <w:r>
              <w:rPr>
                <w:noProof/>
                <w:webHidden/>
              </w:rPr>
            </w:r>
            <w:r>
              <w:rPr>
                <w:noProof/>
                <w:webHidden/>
              </w:rPr>
              <w:fldChar w:fldCharType="separate"/>
            </w:r>
            <w:r w:rsidR="003C0F1C">
              <w:rPr>
                <w:noProof/>
                <w:webHidden/>
              </w:rPr>
              <w:t>17</w:t>
            </w:r>
            <w:r>
              <w:rPr>
                <w:noProof/>
                <w:webHidden/>
              </w:rPr>
              <w:fldChar w:fldCharType="end"/>
            </w:r>
          </w:hyperlink>
        </w:p>
        <w:p w:rsidR="003C0F1C" w:rsidRDefault="005952BF">
          <w:pPr>
            <w:pStyle w:val="TDC2"/>
            <w:tabs>
              <w:tab w:val="left" w:pos="880"/>
              <w:tab w:val="right" w:leader="dot" w:pos="8494"/>
            </w:tabs>
            <w:rPr>
              <w:noProof/>
            </w:rPr>
          </w:pPr>
          <w:hyperlink w:anchor="_Toc416460522" w:history="1">
            <w:r w:rsidR="003C0F1C" w:rsidRPr="00A07130">
              <w:rPr>
                <w:rStyle w:val="Hipervnculo"/>
                <w:noProof/>
              </w:rPr>
              <w:t>2.4</w:t>
            </w:r>
            <w:r w:rsidR="003C0F1C">
              <w:rPr>
                <w:noProof/>
              </w:rPr>
              <w:tab/>
            </w:r>
            <w:r w:rsidR="003C0F1C" w:rsidRPr="00A07130">
              <w:rPr>
                <w:rStyle w:val="Hipervnculo"/>
                <w:noProof/>
              </w:rPr>
              <w:t>Plataforma de eGob de Uruguay</w:t>
            </w:r>
            <w:r w:rsidR="003C0F1C">
              <w:rPr>
                <w:noProof/>
                <w:webHidden/>
              </w:rPr>
              <w:tab/>
            </w:r>
            <w:r>
              <w:rPr>
                <w:noProof/>
                <w:webHidden/>
              </w:rPr>
              <w:fldChar w:fldCharType="begin"/>
            </w:r>
            <w:r w:rsidR="003C0F1C">
              <w:rPr>
                <w:noProof/>
                <w:webHidden/>
              </w:rPr>
              <w:instrText xml:space="preserve"> PAGEREF _Toc416460522 \h </w:instrText>
            </w:r>
            <w:r>
              <w:rPr>
                <w:noProof/>
                <w:webHidden/>
              </w:rPr>
            </w:r>
            <w:r>
              <w:rPr>
                <w:noProof/>
                <w:webHidden/>
              </w:rPr>
              <w:fldChar w:fldCharType="separate"/>
            </w:r>
            <w:r w:rsidR="003C0F1C">
              <w:rPr>
                <w:noProof/>
                <w:webHidden/>
              </w:rPr>
              <w:t>18</w:t>
            </w:r>
            <w:r>
              <w:rPr>
                <w:noProof/>
                <w:webHidden/>
              </w:rPr>
              <w:fldChar w:fldCharType="end"/>
            </w:r>
          </w:hyperlink>
        </w:p>
        <w:p w:rsidR="003C0F1C" w:rsidRDefault="005952BF">
          <w:pPr>
            <w:pStyle w:val="TDC3"/>
            <w:tabs>
              <w:tab w:val="left" w:pos="1320"/>
              <w:tab w:val="right" w:leader="dot" w:pos="8494"/>
            </w:tabs>
            <w:rPr>
              <w:noProof/>
            </w:rPr>
          </w:pPr>
          <w:hyperlink w:anchor="_Toc416460523" w:history="1">
            <w:r w:rsidR="003C0F1C" w:rsidRPr="00A07130">
              <w:rPr>
                <w:rStyle w:val="Hipervnculo"/>
                <w:noProof/>
              </w:rPr>
              <w:t>2.4.1</w:t>
            </w:r>
            <w:r w:rsidR="003C0F1C">
              <w:rPr>
                <w:noProof/>
              </w:rPr>
              <w:tab/>
            </w:r>
            <w:r w:rsidR="003C0F1C" w:rsidRPr="00A07130">
              <w:rPr>
                <w:rStyle w:val="Hipervnculo"/>
                <w:noProof/>
              </w:rPr>
              <w:t>Plataforma de Interoperabilidad</w:t>
            </w:r>
            <w:r w:rsidR="003C0F1C">
              <w:rPr>
                <w:noProof/>
                <w:webHidden/>
              </w:rPr>
              <w:tab/>
            </w:r>
            <w:r>
              <w:rPr>
                <w:noProof/>
                <w:webHidden/>
              </w:rPr>
              <w:fldChar w:fldCharType="begin"/>
            </w:r>
            <w:r w:rsidR="003C0F1C">
              <w:rPr>
                <w:noProof/>
                <w:webHidden/>
              </w:rPr>
              <w:instrText xml:space="preserve"> PAGEREF _Toc416460523 \h </w:instrText>
            </w:r>
            <w:r>
              <w:rPr>
                <w:noProof/>
                <w:webHidden/>
              </w:rPr>
            </w:r>
            <w:r>
              <w:rPr>
                <w:noProof/>
                <w:webHidden/>
              </w:rPr>
              <w:fldChar w:fldCharType="separate"/>
            </w:r>
            <w:r w:rsidR="003C0F1C">
              <w:rPr>
                <w:noProof/>
                <w:webHidden/>
              </w:rPr>
              <w:t>19</w:t>
            </w:r>
            <w:r>
              <w:rPr>
                <w:noProof/>
                <w:webHidden/>
              </w:rPr>
              <w:fldChar w:fldCharType="end"/>
            </w:r>
          </w:hyperlink>
        </w:p>
        <w:p w:rsidR="003C0F1C" w:rsidRDefault="005952BF">
          <w:pPr>
            <w:pStyle w:val="TDC1"/>
            <w:tabs>
              <w:tab w:val="left" w:pos="440"/>
            </w:tabs>
            <w:rPr>
              <w:b w:val="0"/>
              <w:noProof/>
            </w:rPr>
          </w:pPr>
          <w:hyperlink w:anchor="_Toc416460524" w:history="1">
            <w:r w:rsidR="003C0F1C" w:rsidRPr="00A07130">
              <w:rPr>
                <w:rStyle w:val="Hipervnculo"/>
                <w:noProof/>
              </w:rPr>
              <w:t>3</w:t>
            </w:r>
            <w:r w:rsidR="003C0F1C">
              <w:rPr>
                <w:b w:val="0"/>
                <w:noProof/>
              </w:rPr>
              <w:tab/>
            </w:r>
            <w:r w:rsidR="003C0F1C" w:rsidRPr="00A07130">
              <w:rPr>
                <w:rStyle w:val="Hipervnculo"/>
                <w:noProof/>
              </w:rPr>
              <w:t>Análisis y arquitectura</w:t>
            </w:r>
            <w:r w:rsidR="003C0F1C">
              <w:rPr>
                <w:noProof/>
                <w:webHidden/>
              </w:rPr>
              <w:tab/>
            </w:r>
            <w:r>
              <w:rPr>
                <w:noProof/>
                <w:webHidden/>
              </w:rPr>
              <w:fldChar w:fldCharType="begin"/>
            </w:r>
            <w:r w:rsidR="003C0F1C">
              <w:rPr>
                <w:noProof/>
                <w:webHidden/>
              </w:rPr>
              <w:instrText xml:space="preserve"> PAGEREF _Toc416460524 \h </w:instrText>
            </w:r>
            <w:r>
              <w:rPr>
                <w:noProof/>
                <w:webHidden/>
              </w:rPr>
            </w:r>
            <w:r>
              <w:rPr>
                <w:noProof/>
                <w:webHidden/>
              </w:rPr>
              <w:fldChar w:fldCharType="separate"/>
            </w:r>
            <w:r w:rsidR="003C0F1C">
              <w:rPr>
                <w:noProof/>
                <w:webHidden/>
              </w:rPr>
              <w:t>25</w:t>
            </w:r>
            <w:r>
              <w:rPr>
                <w:noProof/>
                <w:webHidden/>
              </w:rPr>
              <w:fldChar w:fldCharType="end"/>
            </w:r>
          </w:hyperlink>
        </w:p>
        <w:p w:rsidR="003C0F1C" w:rsidRDefault="005952BF">
          <w:pPr>
            <w:pStyle w:val="TDC2"/>
            <w:tabs>
              <w:tab w:val="left" w:pos="880"/>
              <w:tab w:val="right" w:leader="dot" w:pos="8494"/>
            </w:tabs>
            <w:rPr>
              <w:noProof/>
            </w:rPr>
          </w:pPr>
          <w:hyperlink w:anchor="_Toc416460525" w:history="1">
            <w:r w:rsidR="003C0F1C" w:rsidRPr="00A07130">
              <w:rPr>
                <w:rStyle w:val="Hipervnculo"/>
                <w:noProof/>
                <w:lang w:val="es-ES"/>
              </w:rPr>
              <w:t>3.1</w:t>
            </w:r>
            <w:r w:rsidR="003C0F1C">
              <w:rPr>
                <w:noProof/>
              </w:rPr>
              <w:tab/>
            </w:r>
            <w:r w:rsidR="003C0F1C" w:rsidRPr="00A07130">
              <w:rPr>
                <w:rStyle w:val="Hipervnculo"/>
                <w:noProof/>
                <w:lang w:val="es-ES"/>
              </w:rPr>
              <w:t>Escenarios propuestos en la tesis</w:t>
            </w:r>
            <w:r w:rsidR="003C0F1C">
              <w:rPr>
                <w:noProof/>
                <w:webHidden/>
              </w:rPr>
              <w:tab/>
            </w:r>
            <w:r>
              <w:rPr>
                <w:noProof/>
                <w:webHidden/>
              </w:rPr>
              <w:fldChar w:fldCharType="begin"/>
            </w:r>
            <w:r w:rsidR="003C0F1C">
              <w:rPr>
                <w:noProof/>
                <w:webHidden/>
              </w:rPr>
              <w:instrText xml:space="preserve"> PAGEREF _Toc416460525 \h </w:instrText>
            </w:r>
            <w:r>
              <w:rPr>
                <w:noProof/>
                <w:webHidden/>
              </w:rPr>
            </w:r>
            <w:r>
              <w:rPr>
                <w:noProof/>
                <w:webHidden/>
              </w:rPr>
              <w:fldChar w:fldCharType="separate"/>
            </w:r>
            <w:r w:rsidR="003C0F1C">
              <w:rPr>
                <w:noProof/>
                <w:webHidden/>
              </w:rPr>
              <w:t>25</w:t>
            </w:r>
            <w:r>
              <w:rPr>
                <w:noProof/>
                <w:webHidden/>
              </w:rPr>
              <w:fldChar w:fldCharType="end"/>
            </w:r>
          </w:hyperlink>
        </w:p>
        <w:p w:rsidR="003C0F1C" w:rsidRDefault="005952BF">
          <w:pPr>
            <w:pStyle w:val="TDC3"/>
            <w:tabs>
              <w:tab w:val="left" w:pos="1320"/>
              <w:tab w:val="right" w:leader="dot" w:pos="8494"/>
            </w:tabs>
            <w:rPr>
              <w:noProof/>
            </w:rPr>
          </w:pPr>
          <w:hyperlink w:anchor="_Toc416460526" w:history="1">
            <w:r w:rsidR="003C0F1C" w:rsidRPr="00A07130">
              <w:rPr>
                <w:rStyle w:val="Hipervnculo"/>
                <w:noProof/>
                <w:lang w:val="es-ES"/>
              </w:rPr>
              <w:t>3.1.1</w:t>
            </w:r>
            <w:r w:rsidR="003C0F1C">
              <w:rPr>
                <w:noProof/>
              </w:rPr>
              <w:tab/>
            </w:r>
            <w:r w:rsidR="003C0F1C" w:rsidRPr="00A07130">
              <w:rPr>
                <w:rStyle w:val="Hipervnculo"/>
                <w:noProof/>
                <w:lang w:val="es-ES"/>
              </w:rPr>
              <w:t>Público general accediendo a información geográfica</w:t>
            </w:r>
            <w:r w:rsidR="003C0F1C">
              <w:rPr>
                <w:noProof/>
                <w:webHidden/>
              </w:rPr>
              <w:tab/>
            </w:r>
            <w:r>
              <w:rPr>
                <w:noProof/>
                <w:webHidden/>
              </w:rPr>
              <w:fldChar w:fldCharType="begin"/>
            </w:r>
            <w:r w:rsidR="003C0F1C">
              <w:rPr>
                <w:noProof/>
                <w:webHidden/>
              </w:rPr>
              <w:instrText xml:space="preserve"> PAGEREF _Toc416460526 \h </w:instrText>
            </w:r>
            <w:r>
              <w:rPr>
                <w:noProof/>
                <w:webHidden/>
              </w:rPr>
            </w:r>
            <w:r>
              <w:rPr>
                <w:noProof/>
                <w:webHidden/>
              </w:rPr>
              <w:fldChar w:fldCharType="separate"/>
            </w:r>
            <w:r w:rsidR="003C0F1C">
              <w:rPr>
                <w:noProof/>
                <w:webHidden/>
              </w:rPr>
              <w:t>25</w:t>
            </w:r>
            <w:r>
              <w:rPr>
                <w:noProof/>
                <w:webHidden/>
              </w:rPr>
              <w:fldChar w:fldCharType="end"/>
            </w:r>
          </w:hyperlink>
        </w:p>
        <w:p w:rsidR="003C0F1C" w:rsidRDefault="005952BF">
          <w:pPr>
            <w:pStyle w:val="TDC3"/>
            <w:tabs>
              <w:tab w:val="left" w:pos="1320"/>
              <w:tab w:val="right" w:leader="dot" w:pos="8494"/>
            </w:tabs>
            <w:rPr>
              <w:noProof/>
            </w:rPr>
          </w:pPr>
          <w:hyperlink w:anchor="_Toc416460527" w:history="1">
            <w:r w:rsidR="003C0F1C" w:rsidRPr="00A07130">
              <w:rPr>
                <w:rStyle w:val="Hipervnculo"/>
                <w:noProof/>
                <w:lang w:val="es-ES"/>
              </w:rPr>
              <w:t>3.1.2</w:t>
            </w:r>
            <w:r w:rsidR="003C0F1C">
              <w:rPr>
                <w:noProof/>
              </w:rPr>
              <w:tab/>
            </w:r>
            <w:r w:rsidR="003C0F1C" w:rsidRPr="00A07130">
              <w:rPr>
                <w:rStyle w:val="Hipervnculo"/>
                <w:noProof/>
                <w:lang w:val="es-ES"/>
              </w:rPr>
              <w:t>Público especializado consultando información</w:t>
            </w:r>
            <w:r w:rsidR="003C0F1C">
              <w:rPr>
                <w:noProof/>
                <w:webHidden/>
              </w:rPr>
              <w:tab/>
            </w:r>
            <w:r>
              <w:rPr>
                <w:noProof/>
                <w:webHidden/>
              </w:rPr>
              <w:fldChar w:fldCharType="begin"/>
            </w:r>
            <w:r w:rsidR="003C0F1C">
              <w:rPr>
                <w:noProof/>
                <w:webHidden/>
              </w:rPr>
              <w:instrText xml:space="preserve"> PAGEREF _Toc416460527 \h </w:instrText>
            </w:r>
            <w:r>
              <w:rPr>
                <w:noProof/>
                <w:webHidden/>
              </w:rPr>
            </w:r>
            <w:r>
              <w:rPr>
                <w:noProof/>
                <w:webHidden/>
              </w:rPr>
              <w:fldChar w:fldCharType="separate"/>
            </w:r>
            <w:r w:rsidR="003C0F1C">
              <w:rPr>
                <w:noProof/>
                <w:webHidden/>
              </w:rPr>
              <w:t>25</w:t>
            </w:r>
            <w:r>
              <w:rPr>
                <w:noProof/>
                <w:webHidden/>
              </w:rPr>
              <w:fldChar w:fldCharType="end"/>
            </w:r>
          </w:hyperlink>
        </w:p>
        <w:p w:rsidR="003C0F1C" w:rsidRDefault="005952BF">
          <w:pPr>
            <w:pStyle w:val="TDC3"/>
            <w:tabs>
              <w:tab w:val="left" w:pos="1320"/>
              <w:tab w:val="right" w:leader="dot" w:pos="8494"/>
            </w:tabs>
            <w:rPr>
              <w:noProof/>
            </w:rPr>
          </w:pPr>
          <w:hyperlink w:anchor="_Toc416460528" w:history="1">
            <w:r w:rsidR="003C0F1C" w:rsidRPr="00A07130">
              <w:rPr>
                <w:rStyle w:val="Hipervnculo"/>
                <w:noProof/>
                <w:lang w:val="es-ES"/>
              </w:rPr>
              <w:t>3.1.3</w:t>
            </w:r>
            <w:r w:rsidR="003C0F1C">
              <w:rPr>
                <w:noProof/>
              </w:rPr>
              <w:tab/>
            </w:r>
            <w:r w:rsidR="003C0F1C" w:rsidRPr="00A07130">
              <w:rPr>
                <w:rStyle w:val="Hipervnculo"/>
                <w:noProof/>
                <w:lang w:val="es-ES"/>
              </w:rPr>
              <w:t>Instituciones colaborando en la creación de información geográfica</w:t>
            </w:r>
            <w:r w:rsidR="003C0F1C">
              <w:rPr>
                <w:noProof/>
                <w:webHidden/>
              </w:rPr>
              <w:tab/>
            </w:r>
            <w:r>
              <w:rPr>
                <w:noProof/>
                <w:webHidden/>
              </w:rPr>
              <w:fldChar w:fldCharType="begin"/>
            </w:r>
            <w:r w:rsidR="003C0F1C">
              <w:rPr>
                <w:noProof/>
                <w:webHidden/>
              </w:rPr>
              <w:instrText xml:space="preserve"> PAGEREF _Toc416460528 \h </w:instrText>
            </w:r>
            <w:r>
              <w:rPr>
                <w:noProof/>
                <w:webHidden/>
              </w:rPr>
            </w:r>
            <w:r>
              <w:rPr>
                <w:noProof/>
                <w:webHidden/>
              </w:rPr>
              <w:fldChar w:fldCharType="separate"/>
            </w:r>
            <w:r w:rsidR="003C0F1C">
              <w:rPr>
                <w:noProof/>
                <w:webHidden/>
              </w:rPr>
              <w:t>25</w:t>
            </w:r>
            <w:r>
              <w:rPr>
                <w:noProof/>
                <w:webHidden/>
              </w:rPr>
              <w:fldChar w:fldCharType="end"/>
            </w:r>
          </w:hyperlink>
        </w:p>
        <w:p w:rsidR="003C0F1C" w:rsidRDefault="005952BF">
          <w:pPr>
            <w:pStyle w:val="TDC3"/>
            <w:tabs>
              <w:tab w:val="left" w:pos="1320"/>
              <w:tab w:val="right" w:leader="dot" w:pos="8494"/>
            </w:tabs>
            <w:rPr>
              <w:noProof/>
            </w:rPr>
          </w:pPr>
          <w:hyperlink w:anchor="_Toc416460529" w:history="1">
            <w:r w:rsidR="003C0F1C" w:rsidRPr="00A07130">
              <w:rPr>
                <w:rStyle w:val="Hipervnculo"/>
                <w:noProof/>
                <w:lang w:val="es-ES"/>
              </w:rPr>
              <w:t>3.1.4</w:t>
            </w:r>
            <w:r w:rsidR="003C0F1C">
              <w:rPr>
                <w:noProof/>
              </w:rPr>
              <w:tab/>
            </w:r>
            <w:r w:rsidR="003C0F1C" w:rsidRPr="00A07130">
              <w:rPr>
                <w:rStyle w:val="Hipervnculo"/>
                <w:noProof/>
                <w:lang w:val="es-ES"/>
              </w:rPr>
              <w:t>Instituciones colaborando en trámites</w:t>
            </w:r>
            <w:r w:rsidR="003C0F1C">
              <w:rPr>
                <w:noProof/>
                <w:webHidden/>
              </w:rPr>
              <w:tab/>
            </w:r>
            <w:r>
              <w:rPr>
                <w:noProof/>
                <w:webHidden/>
              </w:rPr>
              <w:fldChar w:fldCharType="begin"/>
            </w:r>
            <w:r w:rsidR="003C0F1C">
              <w:rPr>
                <w:noProof/>
                <w:webHidden/>
              </w:rPr>
              <w:instrText xml:space="preserve"> PAGEREF _Toc416460529 \h </w:instrText>
            </w:r>
            <w:r>
              <w:rPr>
                <w:noProof/>
                <w:webHidden/>
              </w:rPr>
            </w:r>
            <w:r>
              <w:rPr>
                <w:noProof/>
                <w:webHidden/>
              </w:rPr>
              <w:fldChar w:fldCharType="separate"/>
            </w:r>
            <w:r w:rsidR="003C0F1C">
              <w:rPr>
                <w:noProof/>
                <w:webHidden/>
              </w:rPr>
              <w:t>26</w:t>
            </w:r>
            <w:r>
              <w:rPr>
                <w:noProof/>
                <w:webHidden/>
              </w:rPr>
              <w:fldChar w:fldCharType="end"/>
            </w:r>
          </w:hyperlink>
        </w:p>
        <w:p w:rsidR="003C0F1C" w:rsidRDefault="005952BF">
          <w:pPr>
            <w:pStyle w:val="TDC3"/>
            <w:tabs>
              <w:tab w:val="left" w:pos="1320"/>
              <w:tab w:val="right" w:leader="dot" w:pos="8494"/>
            </w:tabs>
            <w:rPr>
              <w:noProof/>
            </w:rPr>
          </w:pPr>
          <w:hyperlink w:anchor="_Toc416460530" w:history="1">
            <w:r w:rsidR="003C0F1C" w:rsidRPr="00A07130">
              <w:rPr>
                <w:rStyle w:val="Hipervnculo"/>
                <w:noProof/>
                <w:lang w:val="es-ES"/>
              </w:rPr>
              <w:t>3.1.5</w:t>
            </w:r>
            <w:r w:rsidR="003C0F1C">
              <w:rPr>
                <w:noProof/>
              </w:rPr>
              <w:tab/>
            </w:r>
            <w:r w:rsidR="003C0F1C" w:rsidRPr="00A07130">
              <w:rPr>
                <w:rStyle w:val="Hipervnculo"/>
                <w:noProof/>
                <w:lang w:val="es-ES"/>
              </w:rPr>
              <w:t>Público generando información geográfica</w:t>
            </w:r>
            <w:r w:rsidR="003C0F1C">
              <w:rPr>
                <w:noProof/>
                <w:webHidden/>
              </w:rPr>
              <w:tab/>
            </w:r>
            <w:r>
              <w:rPr>
                <w:noProof/>
                <w:webHidden/>
              </w:rPr>
              <w:fldChar w:fldCharType="begin"/>
            </w:r>
            <w:r w:rsidR="003C0F1C">
              <w:rPr>
                <w:noProof/>
                <w:webHidden/>
              </w:rPr>
              <w:instrText xml:space="preserve"> PAGEREF _Toc416460530 \h </w:instrText>
            </w:r>
            <w:r>
              <w:rPr>
                <w:noProof/>
                <w:webHidden/>
              </w:rPr>
            </w:r>
            <w:r>
              <w:rPr>
                <w:noProof/>
                <w:webHidden/>
              </w:rPr>
              <w:fldChar w:fldCharType="separate"/>
            </w:r>
            <w:r w:rsidR="003C0F1C">
              <w:rPr>
                <w:noProof/>
                <w:webHidden/>
              </w:rPr>
              <w:t>26</w:t>
            </w:r>
            <w:r>
              <w:rPr>
                <w:noProof/>
                <w:webHidden/>
              </w:rPr>
              <w:fldChar w:fldCharType="end"/>
            </w:r>
          </w:hyperlink>
        </w:p>
        <w:p w:rsidR="003C0F1C" w:rsidRDefault="005952BF">
          <w:pPr>
            <w:pStyle w:val="TDC3"/>
            <w:tabs>
              <w:tab w:val="left" w:pos="1320"/>
              <w:tab w:val="right" w:leader="dot" w:pos="8494"/>
            </w:tabs>
            <w:rPr>
              <w:noProof/>
            </w:rPr>
          </w:pPr>
          <w:hyperlink w:anchor="_Toc416460531" w:history="1">
            <w:r w:rsidR="003C0F1C" w:rsidRPr="00A07130">
              <w:rPr>
                <w:rStyle w:val="Hipervnculo"/>
                <w:noProof/>
                <w:lang w:val="es-ES"/>
              </w:rPr>
              <w:t>3.1.6</w:t>
            </w:r>
            <w:r w:rsidR="003C0F1C">
              <w:rPr>
                <w:noProof/>
              </w:rPr>
              <w:tab/>
            </w:r>
            <w:r w:rsidR="003C0F1C" w:rsidRPr="00A07130">
              <w:rPr>
                <w:rStyle w:val="Hipervnculo"/>
                <w:noProof/>
                <w:lang w:val="es-ES"/>
              </w:rPr>
              <w:t>Resumen análisis de escenarios</w:t>
            </w:r>
            <w:r w:rsidR="003C0F1C">
              <w:rPr>
                <w:noProof/>
                <w:webHidden/>
              </w:rPr>
              <w:tab/>
            </w:r>
            <w:r>
              <w:rPr>
                <w:noProof/>
                <w:webHidden/>
              </w:rPr>
              <w:fldChar w:fldCharType="begin"/>
            </w:r>
            <w:r w:rsidR="003C0F1C">
              <w:rPr>
                <w:noProof/>
                <w:webHidden/>
              </w:rPr>
              <w:instrText xml:space="preserve"> PAGEREF _Toc416460531 \h </w:instrText>
            </w:r>
            <w:r>
              <w:rPr>
                <w:noProof/>
                <w:webHidden/>
              </w:rPr>
            </w:r>
            <w:r>
              <w:rPr>
                <w:noProof/>
                <w:webHidden/>
              </w:rPr>
              <w:fldChar w:fldCharType="separate"/>
            </w:r>
            <w:r w:rsidR="003C0F1C">
              <w:rPr>
                <w:noProof/>
                <w:webHidden/>
              </w:rPr>
              <w:t>26</w:t>
            </w:r>
            <w:r>
              <w:rPr>
                <w:noProof/>
                <w:webHidden/>
              </w:rPr>
              <w:fldChar w:fldCharType="end"/>
            </w:r>
          </w:hyperlink>
        </w:p>
        <w:p w:rsidR="003C0F1C" w:rsidRDefault="005952BF">
          <w:pPr>
            <w:pStyle w:val="TDC2"/>
            <w:tabs>
              <w:tab w:val="left" w:pos="880"/>
              <w:tab w:val="right" w:leader="dot" w:pos="8494"/>
            </w:tabs>
            <w:rPr>
              <w:noProof/>
            </w:rPr>
          </w:pPr>
          <w:hyperlink w:anchor="_Toc416460532" w:history="1">
            <w:r w:rsidR="003C0F1C" w:rsidRPr="00A07130">
              <w:rPr>
                <w:rStyle w:val="Hipervnculo"/>
                <w:noProof/>
                <w:lang w:val="es-ES"/>
              </w:rPr>
              <w:t>3.2</w:t>
            </w:r>
            <w:r w:rsidR="003C0F1C">
              <w:rPr>
                <w:noProof/>
              </w:rPr>
              <w:tab/>
            </w:r>
            <w:r w:rsidR="003C0F1C" w:rsidRPr="00A07130">
              <w:rPr>
                <w:rStyle w:val="Hipervnculo"/>
                <w:noProof/>
                <w:lang w:val="es-ES"/>
              </w:rPr>
              <w:t>Solución propuesta en la tesis</w:t>
            </w:r>
            <w:r w:rsidR="003C0F1C">
              <w:rPr>
                <w:noProof/>
                <w:webHidden/>
              </w:rPr>
              <w:tab/>
            </w:r>
            <w:r>
              <w:rPr>
                <w:noProof/>
                <w:webHidden/>
              </w:rPr>
              <w:fldChar w:fldCharType="begin"/>
            </w:r>
            <w:r w:rsidR="003C0F1C">
              <w:rPr>
                <w:noProof/>
                <w:webHidden/>
              </w:rPr>
              <w:instrText xml:space="preserve"> PAGEREF _Toc416460532 \h </w:instrText>
            </w:r>
            <w:r>
              <w:rPr>
                <w:noProof/>
                <w:webHidden/>
              </w:rPr>
            </w:r>
            <w:r>
              <w:rPr>
                <w:noProof/>
                <w:webHidden/>
              </w:rPr>
              <w:fldChar w:fldCharType="separate"/>
            </w:r>
            <w:r w:rsidR="003C0F1C">
              <w:rPr>
                <w:noProof/>
                <w:webHidden/>
              </w:rPr>
              <w:t>27</w:t>
            </w:r>
            <w:r>
              <w:rPr>
                <w:noProof/>
                <w:webHidden/>
              </w:rPr>
              <w:fldChar w:fldCharType="end"/>
            </w:r>
          </w:hyperlink>
        </w:p>
        <w:p w:rsidR="003C0F1C" w:rsidRDefault="005952BF">
          <w:pPr>
            <w:pStyle w:val="TDC2"/>
            <w:tabs>
              <w:tab w:val="left" w:pos="880"/>
              <w:tab w:val="right" w:leader="dot" w:pos="8494"/>
            </w:tabs>
            <w:rPr>
              <w:noProof/>
            </w:rPr>
          </w:pPr>
          <w:hyperlink w:anchor="_Toc416460533" w:history="1">
            <w:r w:rsidR="003C0F1C" w:rsidRPr="00A07130">
              <w:rPr>
                <w:rStyle w:val="Hipervnculo"/>
                <w:noProof/>
                <w:lang w:val="es-ES"/>
              </w:rPr>
              <w:t>3.3</w:t>
            </w:r>
            <w:r w:rsidR="003C0F1C">
              <w:rPr>
                <w:noProof/>
              </w:rPr>
              <w:tab/>
            </w:r>
            <w:r w:rsidR="003C0F1C" w:rsidRPr="00A07130">
              <w:rPr>
                <w:rStyle w:val="Hipervnculo"/>
                <w:noProof/>
                <w:lang w:val="es-ES"/>
              </w:rPr>
              <w:t>Casos de uso</w:t>
            </w:r>
            <w:r w:rsidR="003C0F1C">
              <w:rPr>
                <w:noProof/>
                <w:webHidden/>
              </w:rPr>
              <w:tab/>
            </w:r>
            <w:r>
              <w:rPr>
                <w:noProof/>
                <w:webHidden/>
              </w:rPr>
              <w:fldChar w:fldCharType="begin"/>
            </w:r>
            <w:r w:rsidR="003C0F1C">
              <w:rPr>
                <w:noProof/>
                <w:webHidden/>
              </w:rPr>
              <w:instrText xml:space="preserve"> PAGEREF _Toc416460533 \h </w:instrText>
            </w:r>
            <w:r>
              <w:rPr>
                <w:noProof/>
                <w:webHidden/>
              </w:rPr>
            </w:r>
            <w:r>
              <w:rPr>
                <w:noProof/>
                <w:webHidden/>
              </w:rPr>
              <w:fldChar w:fldCharType="separate"/>
            </w:r>
            <w:r w:rsidR="003C0F1C">
              <w:rPr>
                <w:noProof/>
                <w:webHidden/>
              </w:rPr>
              <w:t>29</w:t>
            </w:r>
            <w:r>
              <w:rPr>
                <w:noProof/>
                <w:webHidden/>
              </w:rPr>
              <w:fldChar w:fldCharType="end"/>
            </w:r>
          </w:hyperlink>
        </w:p>
        <w:p w:rsidR="003C0F1C" w:rsidRDefault="005952BF">
          <w:pPr>
            <w:pStyle w:val="TDC3"/>
            <w:tabs>
              <w:tab w:val="left" w:pos="1320"/>
              <w:tab w:val="right" w:leader="dot" w:pos="8494"/>
            </w:tabs>
            <w:rPr>
              <w:noProof/>
            </w:rPr>
          </w:pPr>
          <w:hyperlink w:anchor="_Toc416460534" w:history="1">
            <w:r w:rsidR="003C0F1C" w:rsidRPr="00A07130">
              <w:rPr>
                <w:rStyle w:val="Hipervnculo"/>
                <w:noProof/>
                <w:lang w:val="es-ES"/>
              </w:rPr>
              <w:t>3.3.1</w:t>
            </w:r>
            <w:r w:rsidR="003C0F1C">
              <w:rPr>
                <w:noProof/>
              </w:rPr>
              <w:tab/>
            </w:r>
            <w:r w:rsidR="003C0F1C" w:rsidRPr="00A07130">
              <w:rPr>
                <w:rStyle w:val="Hipervnculo"/>
                <w:noProof/>
                <w:lang w:val="es-ES"/>
              </w:rPr>
              <w:t>Actores</w:t>
            </w:r>
            <w:r w:rsidR="003C0F1C">
              <w:rPr>
                <w:noProof/>
                <w:webHidden/>
              </w:rPr>
              <w:tab/>
            </w:r>
            <w:r>
              <w:rPr>
                <w:noProof/>
                <w:webHidden/>
              </w:rPr>
              <w:fldChar w:fldCharType="begin"/>
            </w:r>
            <w:r w:rsidR="003C0F1C">
              <w:rPr>
                <w:noProof/>
                <w:webHidden/>
              </w:rPr>
              <w:instrText xml:space="preserve"> PAGEREF _Toc416460534 \h </w:instrText>
            </w:r>
            <w:r>
              <w:rPr>
                <w:noProof/>
                <w:webHidden/>
              </w:rPr>
            </w:r>
            <w:r>
              <w:rPr>
                <w:noProof/>
                <w:webHidden/>
              </w:rPr>
              <w:fldChar w:fldCharType="separate"/>
            </w:r>
            <w:r w:rsidR="003C0F1C">
              <w:rPr>
                <w:noProof/>
                <w:webHidden/>
              </w:rPr>
              <w:t>29</w:t>
            </w:r>
            <w:r>
              <w:rPr>
                <w:noProof/>
                <w:webHidden/>
              </w:rPr>
              <w:fldChar w:fldCharType="end"/>
            </w:r>
          </w:hyperlink>
        </w:p>
        <w:p w:rsidR="003C0F1C" w:rsidRDefault="005952BF">
          <w:pPr>
            <w:pStyle w:val="TDC3"/>
            <w:tabs>
              <w:tab w:val="left" w:pos="1320"/>
              <w:tab w:val="right" w:leader="dot" w:pos="8494"/>
            </w:tabs>
            <w:rPr>
              <w:noProof/>
            </w:rPr>
          </w:pPr>
          <w:hyperlink w:anchor="_Toc416460535" w:history="1">
            <w:r w:rsidR="003C0F1C" w:rsidRPr="00A07130">
              <w:rPr>
                <w:rStyle w:val="Hipervnculo"/>
                <w:noProof/>
                <w:lang w:val="es-ES"/>
              </w:rPr>
              <w:t>3.3.2</w:t>
            </w:r>
            <w:r w:rsidR="003C0F1C">
              <w:rPr>
                <w:noProof/>
              </w:rPr>
              <w:tab/>
            </w:r>
            <w:r w:rsidR="003C0F1C" w:rsidRPr="00A07130">
              <w:rPr>
                <w:rStyle w:val="Hipervnculo"/>
                <w:noProof/>
                <w:lang w:val="es-ES"/>
              </w:rPr>
              <w:t>CU: Público general consultando información.</w:t>
            </w:r>
            <w:r w:rsidR="003C0F1C">
              <w:rPr>
                <w:noProof/>
                <w:webHidden/>
              </w:rPr>
              <w:tab/>
            </w:r>
            <w:r>
              <w:rPr>
                <w:noProof/>
                <w:webHidden/>
              </w:rPr>
              <w:fldChar w:fldCharType="begin"/>
            </w:r>
            <w:r w:rsidR="003C0F1C">
              <w:rPr>
                <w:noProof/>
                <w:webHidden/>
              </w:rPr>
              <w:instrText xml:space="preserve"> PAGEREF _Toc416460535 \h </w:instrText>
            </w:r>
            <w:r>
              <w:rPr>
                <w:noProof/>
                <w:webHidden/>
              </w:rPr>
            </w:r>
            <w:r>
              <w:rPr>
                <w:noProof/>
                <w:webHidden/>
              </w:rPr>
              <w:fldChar w:fldCharType="separate"/>
            </w:r>
            <w:r w:rsidR="003C0F1C">
              <w:rPr>
                <w:noProof/>
                <w:webHidden/>
              </w:rPr>
              <w:t>30</w:t>
            </w:r>
            <w:r>
              <w:rPr>
                <w:noProof/>
                <w:webHidden/>
              </w:rPr>
              <w:fldChar w:fldCharType="end"/>
            </w:r>
          </w:hyperlink>
        </w:p>
        <w:p w:rsidR="003C0F1C" w:rsidRDefault="005952BF">
          <w:pPr>
            <w:pStyle w:val="TDC3"/>
            <w:tabs>
              <w:tab w:val="left" w:pos="1320"/>
              <w:tab w:val="right" w:leader="dot" w:pos="8494"/>
            </w:tabs>
            <w:rPr>
              <w:noProof/>
            </w:rPr>
          </w:pPr>
          <w:hyperlink w:anchor="_Toc416460536" w:history="1">
            <w:r w:rsidR="003C0F1C" w:rsidRPr="00A07130">
              <w:rPr>
                <w:rStyle w:val="Hipervnculo"/>
                <w:noProof/>
                <w:lang w:val="es-ES"/>
              </w:rPr>
              <w:t>3.3.3</w:t>
            </w:r>
            <w:r w:rsidR="003C0F1C">
              <w:rPr>
                <w:noProof/>
              </w:rPr>
              <w:tab/>
            </w:r>
            <w:r w:rsidR="003C0F1C" w:rsidRPr="00A07130">
              <w:rPr>
                <w:rStyle w:val="Hipervnculo"/>
                <w:noProof/>
                <w:lang w:val="es-ES"/>
              </w:rPr>
              <w:t>CU: Instituciones colaborando en trámites</w:t>
            </w:r>
            <w:r w:rsidR="003C0F1C">
              <w:rPr>
                <w:noProof/>
                <w:webHidden/>
              </w:rPr>
              <w:tab/>
            </w:r>
            <w:r>
              <w:rPr>
                <w:noProof/>
                <w:webHidden/>
              </w:rPr>
              <w:fldChar w:fldCharType="begin"/>
            </w:r>
            <w:r w:rsidR="003C0F1C">
              <w:rPr>
                <w:noProof/>
                <w:webHidden/>
              </w:rPr>
              <w:instrText xml:space="preserve"> PAGEREF _Toc416460536 \h </w:instrText>
            </w:r>
            <w:r>
              <w:rPr>
                <w:noProof/>
                <w:webHidden/>
              </w:rPr>
            </w:r>
            <w:r>
              <w:rPr>
                <w:noProof/>
                <w:webHidden/>
              </w:rPr>
              <w:fldChar w:fldCharType="separate"/>
            </w:r>
            <w:r w:rsidR="003C0F1C">
              <w:rPr>
                <w:noProof/>
                <w:webHidden/>
              </w:rPr>
              <w:t>31</w:t>
            </w:r>
            <w:r>
              <w:rPr>
                <w:noProof/>
                <w:webHidden/>
              </w:rPr>
              <w:fldChar w:fldCharType="end"/>
            </w:r>
          </w:hyperlink>
        </w:p>
        <w:p w:rsidR="003C0F1C" w:rsidRDefault="005952BF">
          <w:pPr>
            <w:pStyle w:val="TDC2"/>
            <w:tabs>
              <w:tab w:val="left" w:pos="880"/>
              <w:tab w:val="right" w:leader="dot" w:pos="8494"/>
            </w:tabs>
            <w:rPr>
              <w:noProof/>
            </w:rPr>
          </w:pPr>
          <w:hyperlink w:anchor="_Toc416460537" w:history="1">
            <w:r w:rsidR="003C0F1C" w:rsidRPr="00A07130">
              <w:rPr>
                <w:rStyle w:val="Hipervnculo"/>
                <w:noProof/>
                <w:lang w:val="es-ES"/>
              </w:rPr>
              <w:t>3.4</w:t>
            </w:r>
            <w:r w:rsidR="003C0F1C">
              <w:rPr>
                <w:noProof/>
              </w:rPr>
              <w:tab/>
            </w:r>
            <w:r w:rsidR="003C0F1C" w:rsidRPr="00A07130">
              <w:rPr>
                <w:rStyle w:val="Hipervnculo"/>
                <w:noProof/>
                <w:lang w:val="es-ES"/>
              </w:rPr>
              <w:t>Decisiones de arquitectura</w:t>
            </w:r>
            <w:r w:rsidR="003C0F1C">
              <w:rPr>
                <w:noProof/>
                <w:webHidden/>
              </w:rPr>
              <w:tab/>
            </w:r>
            <w:r>
              <w:rPr>
                <w:noProof/>
                <w:webHidden/>
              </w:rPr>
              <w:fldChar w:fldCharType="begin"/>
            </w:r>
            <w:r w:rsidR="003C0F1C">
              <w:rPr>
                <w:noProof/>
                <w:webHidden/>
              </w:rPr>
              <w:instrText xml:space="preserve"> PAGEREF _Toc416460537 \h </w:instrText>
            </w:r>
            <w:r>
              <w:rPr>
                <w:noProof/>
                <w:webHidden/>
              </w:rPr>
            </w:r>
            <w:r>
              <w:rPr>
                <w:noProof/>
                <w:webHidden/>
              </w:rPr>
              <w:fldChar w:fldCharType="separate"/>
            </w:r>
            <w:r w:rsidR="003C0F1C">
              <w:rPr>
                <w:noProof/>
                <w:webHidden/>
              </w:rPr>
              <w:t>31</w:t>
            </w:r>
            <w:r>
              <w:rPr>
                <w:noProof/>
                <w:webHidden/>
              </w:rPr>
              <w:fldChar w:fldCharType="end"/>
            </w:r>
          </w:hyperlink>
        </w:p>
        <w:p w:rsidR="003C0F1C" w:rsidRDefault="005952BF">
          <w:pPr>
            <w:pStyle w:val="TDC3"/>
            <w:tabs>
              <w:tab w:val="left" w:pos="1320"/>
              <w:tab w:val="right" w:leader="dot" w:pos="8494"/>
            </w:tabs>
            <w:rPr>
              <w:noProof/>
            </w:rPr>
          </w:pPr>
          <w:hyperlink w:anchor="_Toc416460538" w:history="1">
            <w:r w:rsidR="003C0F1C" w:rsidRPr="00A07130">
              <w:rPr>
                <w:rStyle w:val="Hipervnculo"/>
                <w:noProof/>
              </w:rPr>
              <w:t>3.4.1</w:t>
            </w:r>
            <w:r w:rsidR="003C0F1C">
              <w:rPr>
                <w:noProof/>
              </w:rPr>
              <w:tab/>
            </w:r>
            <w:r w:rsidR="003C0F1C" w:rsidRPr="00A07130">
              <w:rPr>
                <w:rStyle w:val="Hipervnculo"/>
                <w:noProof/>
              </w:rPr>
              <w:t>Mapeo de las direcciones del servicio</w:t>
            </w:r>
            <w:r w:rsidR="003C0F1C">
              <w:rPr>
                <w:noProof/>
                <w:webHidden/>
              </w:rPr>
              <w:tab/>
            </w:r>
            <w:r>
              <w:rPr>
                <w:noProof/>
                <w:webHidden/>
              </w:rPr>
              <w:fldChar w:fldCharType="begin"/>
            </w:r>
            <w:r w:rsidR="003C0F1C">
              <w:rPr>
                <w:noProof/>
                <w:webHidden/>
              </w:rPr>
              <w:instrText xml:space="preserve"> PAGEREF _Toc416460538 \h </w:instrText>
            </w:r>
            <w:r>
              <w:rPr>
                <w:noProof/>
                <w:webHidden/>
              </w:rPr>
            </w:r>
            <w:r>
              <w:rPr>
                <w:noProof/>
                <w:webHidden/>
              </w:rPr>
              <w:fldChar w:fldCharType="separate"/>
            </w:r>
            <w:r w:rsidR="003C0F1C">
              <w:rPr>
                <w:noProof/>
                <w:webHidden/>
              </w:rPr>
              <w:t>31</w:t>
            </w:r>
            <w:r>
              <w:rPr>
                <w:noProof/>
                <w:webHidden/>
              </w:rPr>
              <w:fldChar w:fldCharType="end"/>
            </w:r>
          </w:hyperlink>
        </w:p>
        <w:p w:rsidR="003C0F1C" w:rsidRDefault="005952BF">
          <w:pPr>
            <w:pStyle w:val="TDC3"/>
            <w:tabs>
              <w:tab w:val="left" w:pos="1320"/>
              <w:tab w:val="right" w:leader="dot" w:pos="8494"/>
            </w:tabs>
            <w:rPr>
              <w:noProof/>
            </w:rPr>
          </w:pPr>
          <w:hyperlink w:anchor="_Toc416460539" w:history="1">
            <w:r w:rsidR="003C0F1C" w:rsidRPr="00A07130">
              <w:rPr>
                <w:rStyle w:val="Hipervnculo"/>
                <w:noProof/>
              </w:rPr>
              <w:t>3.4.2</w:t>
            </w:r>
            <w:r w:rsidR="003C0F1C">
              <w:rPr>
                <w:noProof/>
              </w:rPr>
              <w:tab/>
            </w:r>
            <w:r w:rsidR="003C0F1C" w:rsidRPr="00A07130">
              <w:rPr>
                <w:rStyle w:val="Hipervnculo"/>
                <w:noProof/>
              </w:rPr>
              <w:t>Opciones de despliegue</w:t>
            </w:r>
            <w:r w:rsidR="003C0F1C">
              <w:rPr>
                <w:noProof/>
                <w:webHidden/>
              </w:rPr>
              <w:tab/>
            </w:r>
            <w:r>
              <w:rPr>
                <w:noProof/>
                <w:webHidden/>
              </w:rPr>
              <w:fldChar w:fldCharType="begin"/>
            </w:r>
            <w:r w:rsidR="003C0F1C">
              <w:rPr>
                <w:noProof/>
                <w:webHidden/>
              </w:rPr>
              <w:instrText xml:space="preserve"> PAGEREF _Toc416460539 \h </w:instrText>
            </w:r>
            <w:r>
              <w:rPr>
                <w:noProof/>
                <w:webHidden/>
              </w:rPr>
            </w:r>
            <w:r>
              <w:rPr>
                <w:noProof/>
                <w:webHidden/>
              </w:rPr>
              <w:fldChar w:fldCharType="separate"/>
            </w:r>
            <w:r w:rsidR="003C0F1C">
              <w:rPr>
                <w:noProof/>
                <w:webHidden/>
              </w:rPr>
              <w:t>32</w:t>
            </w:r>
            <w:r>
              <w:rPr>
                <w:noProof/>
                <w:webHidden/>
              </w:rPr>
              <w:fldChar w:fldCharType="end"/>
            </w:r>
          </w:hyperlink>
        </w:p>
        <w:p w:rsidR="003C0F1C" w:rsidRDefault="005952BF">
          <w:pPr>
            <w:pStyle w:val="TDC1"/>
            <w:tabs>
              <w:tab w:val="left" w:pos="440"/>
            </w:tabs>
            <w:rPr>
              <w:b w:val="0"/>
              <w:noProof/>
            </w:rPr>
          </w:pPr>
          <w:hyperlink w:anchor="_Toc416460540" w:history="1">
            <w:r w:rsidR="003C0F1C" w:rsidRPr="00A07130">
              <w:rPr>
                <w:rStyle w:val="Hipervnculo"/>
                <w:noProof/>
              </w:rPr>
              <w:t>4</w:t>
            </w:r>
            <w:r w:rsidR="003C0F1C">
              <w:rPr>
                <w:b w:val="0"/>
                <w:noProof/>
              </w:rPr>
              <w:tab/>
            </w:r>
            <w:r w:rsidR="003C0F1C" w:rsidRPr="00A07130">
              <w:rPr>
                <w:rStyle w:val="Hipervnculo"/>
                <w:noProof/>
              </w:rPr>
              <w:t>Diseño e implementación</w:t>
            </w:r>
            <w:r w:rsidR="003C0F1C">
              <w:rPr>
                <w:noProof/>
                <w:webHidden/>
              </w:rPr>
              <w:tab/>
            </w:r>
            <w:r>
              <w:rPr>
                <w:noProof/>
                <w:webHidden/>
              </w:rPr>
              <w:fldChar w:fldCharType="begin"/>
            </w:r>
            <w:r w:rsidR="003C0F1C">
              <w:rPr>
                <w:noProof/>
                <w:webHidden/>
              </w:rPr>
              <w:instrText xml:space="preserve"> PAGEREF _Toc416460540 \h </w:instrText>
            </w:r>
            <w:r>
              <w:rPr>
                <w:noProof/>
                <w:webHidden/>
              </w:rPr>
            </w:r>
            <w:r>
              <w:rPr>
                <w:noProof/>
                <w:webHidden/>
              </w:rPr>
              <w:fldChar w:fldCharType="separate"/>
            </w:r>
            <w:r w:rsidR="003C0F1C">
              <w:rPr>
                <w:noProof/>
                <w:webHidden/>
              </w:rPr>
              <w:t>37</w:t>
            </w:r>
            <w:r>
              <w:rPr>
                <w:noProof/>
                <w:webHidden/>
              </w:rPr>
              <w:fldChar w:fldCharType="end"/>
            </w:r>
          </w:hyperlink>
        </w:p>
        <w:p w:rsidR="003C0F1C" w:rsidRDefault="005952BF">
          <w:pPr>
            <w:pStyle w:val="TDC2"/>
            <w:tabs>
              <w:tab w:val="left" w:pos="880"/>
              <w:tab w:val="right" w:leader="dot" w:pos="8494"/>
            </w:tabs>
            <w:rPr>
              <w:noProof/>
            </w:rPr>
          </w:pPr>
          <w:hyperlink w:anchor="_Toc416460541" w:history="1">
            <w:r w:rsidR="003C0F1C" w:rsidRPr="00A07130">
              <w:rPr>
                <w:rStyle w:val="Hipervnculo"/>
                <w:noProof/>
              </w:rPr>
              <w:t>4.1</w:t>
            </w:r>
            <w:r w:rsidR="003C0F1C">
              <w:rPr>
                <w:noProof/>
              </w:rPr>
              <w:tab/>
            </w:r>
            <w:r w:rsidR="003C0F1C" w:rsidRPr="00A07130">
              <w:rPr>
                <w:rStyle w:val="Hipervnculo"/>
                <w:noProof/>
              </w:rPr>
              <w:t>Arquitectura</w:t>
            </w:r>
            <w:r w:rsidR="003C0F1C">
              <w:rPr>
                <w:noProof/>
                <w:webHidden/>
              </w:rPr>
              <w:tab/>
            </w:r>
            <w:r>
              <w:rPr>
                <w:noProof/>
                <w:webHidden/>
              </w:rPr>
              <w:fldChar w:fldCharType="begin"/>
            </w:r>
            <w:r w:rsidR="003C0F1C">
              <w:rPr>
                <w:noProof/>
                <w:webHidden/>
              </w:rPr>
              <w:instrText xml:space="preserve"> PAGEREF _Toc416460541 \h </w:instrText>
            </w:r>
            <w:r>
              <w:rPr>
                <w:noProof/>
                <w:webHidden/>
              </w:rPr>
            </w:r>
            <w:r>
              <w:rPr>
                <w:noProof/>
                <w:webHidden/>
              </w:rPr>
              <w:fldChar w:fldCharType="separate"/>
            </w:r>
            <w:r w:rsidR="003C0F1C">
              <w:rPr>
                <w:noProof/>
                <w:webHidden/>
              </w:rPr>
              <w:t>37</w:t>
            </w:r>
            <w:r>
              <w:rPr>
                <w:noProof/>
                <w:webHidden/>
              </w:rPr>
              <w:fldChar w:fldCharType="end"/>
            </w:r>
          </w:hyperlink>
        </w:p>
        <w:p w:rsidR="003C0F1C" w:rsidRDefault="005952BF">
          <w:pPr>
            <w:pStyle w:val="TDC3"/>
            <w:tabs>
              <w:tab w:val="left" w:pos="1320"/>
              <w:tab w:val="right" w:leader="dot" w:pos="8494"/>
            </w:tabs>
            <w:rPr>
              <w:noProof/>
            </w:rPr>
          </w:pPr>
          <w:hyperlink w:anchor="_Toc416460542" w:history="1">
            <w:r w:rsidR="003C0F1C" w:rsidRPr="00A07130">
              <w:rPr>
                <w:rStyle w:val="Hipervnculo"/>
                <w:noProof/>
              </w:rPr>
              <w:t>4.1.1</w:t>
            </w:r>
            <w:r w:rsidR="003C0F1C">
              <w:rPr>
                <w:noProof/>
              </w:rPr>
              <w:tab/>
            </w:r>
            <w:r w:rsidR="003C0F1C" w:rsidRPr="00A07130">
              <w:rPr>
                <w:rStyle w:val="Hipervnculo"/>
                <w:noProof/>
              </w:rPr>
              <w:t>Diagramas de actividad</w:t>
            </w:r>
            <w:r w:rsidR="003C0F1C">
              <w:rPr>
                <w:noProof/>
                <w:webHidden/>
              </w:rPr>
              <w:tab/>
            </w:r>
            <w:r>
              <w:rPr>
                <w:noProof/>
                <w:webHidden/>
              </w:rPr>
              <w:fldChar w:fldCharType="begin"/>
            </w:r>
            <w:r w:rsidR="003C0F1C">
              <w:rPr>
                <w:noProof/>
                <w:webHidden/>
              </w:rPr>
              <w:instrText xml:space="preserve"> PAGEREF _Toc416460542 \h </w:instrText>
            </w:r>
            <w:r>
              <w:rPr>
                <w:noProof/>
                <w:webHidden/>
              </w:rPr>
            </w:r>
            <w:r>
              <w:rPr>
                <w:noProof/>
                <w:webHidden/>
              </w:rPr>
              <w:fldChar w:fldCharType="separate"/>
            </w:r>
            <w:r w:rsidR="003C0F1C">
              <w:rPr>
                <w:noProof/>
                <w:webHidden/>
              </w:rPr>
              <w:t>37</w:t>
            </w:r>
            <w:r>
              <w:rPr>
                <w:noProof/>
                <w:webHidden/>
              </w:rPr>
              <w:fldChar w:fldCharType="end"/>
            </w:r>
          </w:hyperlink>
        </w:p>
        <w:p w:rsidR="003C0F1C" w:rsidRDefault="005952BF">
          <w:pPr>
            <w:pStyle w:val="TDC2"/>
            <w:tabs>
              <w:tab w:val="left" w:pos="880"/>
              <w:tab w:val="right" w:leader="dot" w:pos="8494"/>
            </w:tabs>
            <w:rPr>
              <w:noProof/>
            </w:rPr>
          </w:pPr>
          <w:hyperlink w:anchor="_Toc416460543" w:history="1">
            <w:r w:rsidR="003C0F1C" w:rsidRPr="00A07130">
              <w:rPr>
                <w:rStyle w:val="Hipervnculo"/>
                <w:noProof/>
              </w:rPr>
              <w:t>4.2</w:t>
            </w:r>
            <w:r w:rsidR="003C0F1C">
              <w:rPr>
                <w:noProof/>
              </w:rPr>
              <w:tab/>
            </w:r>
            <w:r w:rsidR="003C0F1C" w:rsidRPr="00A07130">
              <w:rPr>
                <w:rStyle w:val="Hipervnculo"/>
                <w:noProof/>
              </w:rPr>
              <w:t>Implementación, diagrama de componentes, productos utilizados</w:t>
            </w:r>
            <w:r w:rsidR="003C0F1C">
              <w:rPr>
                <w:noProof/>
                <w:webHidden/>
              </w:rPr>
              <w:tab/>
            </w:r>
            <w:r>
              <w:rPr>
                <w:noProof/>
                <w:webHidden/>
              </w:rPr>
              <w:fldChar w:fldCharType="begin"/>
            </w:r>
            <w:r w:rsidR="003C0F1C">
              <w:rPr>
                <w:noProof/>
                <w:webHidden/>
              </w:rPr>
              <w:instrText xml:space="preserve"> PAGEREF _Toc416460543 \h </w:instrText>
            </w:r>
            <w:r>
              <w:rPr>
                <w:noProof/>
                <w:webHidden/>
              </w:rPr>
            </w:r>
            <w:r>
              <w:rPr>
                <w:noProof/>
                <w:webHidden/>
              </w:rPr>
              <w:fldChar w:fldCharType="separate"/>
            </w:r>
            <w:r w:rsidR="003C0F1C">
              <w:rPr>
                <w:noProof/>
                <w:webHidden/>
              </w:rPr>
              <w:t>38</w:t>
            </w:r>
            <w:r>
              <w:rPr>
                <w:noProof/>
                <w:webHidden/>
              </w:rPr>
              <w:fldChar w:fldCharType="end"/>
            </w:r>
          </w:hyperlink>
        </w:p>
        <w:p w:rsidR="003C0F1C" w:rsidRDefault="005952BF">
          <w:pPr>
            <w:pStyle w:val="TDC3"/>
            <w:tabs>
              <w:tab w:val="left" w:pos="1320"/>
              <w:tab w:val="right" w:leader="dot" w:pos="8494"/>
            </w:tabs>
            <w:rPr>
              <w:noProof/>
            </w:rPr>
          </w:pPr>
          <w:hyperlink w:anchor="_Toc416460544" w:history="1">
            <w:r w:rsidR="003C0F1C" w:rsidRPr="00A07130">
              <w:rPr>
                <w:rStyle w:val="Hipervnculo"/>
                <w:noProof/>
              </w:rPr>
              <w:t>4.2.2</w:t>
            </w:r>
            <w:r w:rsidR="003C0F1C">
              <w:rPr>
                <w:noProof/>
              </w:rPr>
              <w:tab/>
            </w:r>
            <w:r w:rsidR="003C0F1C" w:rsidRPr="00A07130">
              <w:rPr>
                <w:rStyle w:val="Hipervnculo"/>
                <w:noProof/>
              </w:rPr>
              <w:t>Configuración de los ctps y pge</w:t>
            </w:r>
            <w:r w:rsidR="003C0F1C">
              <w:rPr>
                <w:noProof/>
                <w:webHidden/>
              </w:rPr>
              <w:tab/>
            </w:r>
            <w:r>
              <w:rPr>
                <w:noProof/>
                <w:webHidden/>
              </w:rPr>
              <w:fldChar w:fldCharType="begin"/>
            </w:r>
            <w:r w:rsidR="003C0F1C">
              <w:rPr>
                <w:noProof/>
                <w:webHidden/>
              </w:rPr>
              <w:instrText xml:space="preserve"> PAGEREF _Toc416460544 \h </w:instrText>
            </w:r>
            <w:r>
              <w:rPr>
                <w:noProof/>
                <w:webHidden/>
              </w:rPr>
            </w:r>
            <w:r>
              <w:rPr>
                <w:noProof/>
                <w:webHidden/>
              </w:rPr>
              <w:fldChar w:fldCharType="separate"/>
            </w:r>
            <w:r w:rsidR="003C0F1C">
              <w:rPr>
                <w:noProof/>
                <w:webHidden/>
              </w:rPr>
              <w:t>41</w:t>
            </w:r>
            <w:r>
              <w:rPr>
                <w:noProof/>
                <w:webHidden/>
              </w:rPr>
              <w:fldChar w:fldCharType="end"/>
            </w:r>
          </w:hyperlink>
        </w:p>
        <w:p w:rsidR="003C0F1C" w:rsidRDefault="005952BF">
          <w:pPr>
            <w:pStyle w:val="TDC3"/>
            <w:tabs>
              <w:tab w:val="left" w:pos="1320"/>
              <w:tab w:val="right" w:leader="dot" w:pos="8494"/>
            </w:tabs>
            <w:rPr>
              <w:noProof/>
            </w:rPr>
          </w:pPr>
          <w:hyperlink w:anchor="_Toc416460545" w:history="1">
            <w:r w:rsidR="003C0F1C" w:rsidRPr="00A07130">
              <w:rPr>
                <w:rStyle w:val="Hipervnculo"/>
                <w:noProof/>
              </w:rPr>
              <w:t>4.2.3</w:t>
            </w:r>
            <w:r w:rsidR="003C0F1C">
              <w:rPr>
                <w:noProof/>
              </w:rPr>
              <w:tab/>
            </w:r>
            <w:r w:rsidR="003C0F1C" w:rsidRPr="00A07130">
              <w:rPr>
                <w:rStyle w:val="Hipervnculo"/>
                <w:noProof/>
              </w:rPr>
              <w:t>Productos utilizados</w:t>
            </w:r>
            <w:r w:rsidR="003C0F1C">
              <w:rPr>
                <w:noProof/>
                <w:webHidden/>
              </w:rPr>
              <w:tab/>
            </w:r>
            <w:r>
              <w:rPr>
                <w:noProof/>
                <w:webHidden/>
              </w:rPr>
              <w:fldChar w:fldCharType="begin"/>
            </w:r>
            <w:r w:rsidR="003C0F1C">
              <w:rPr>
                <w:noProof/>
                <w:webHidden/>
              </w:rPr>
              <w:instrText xml:space="preserve"> PAGEREF _Toc416460545 \h </w:instrText>
            </w:r>
            <w:r>
              <w:rPr>
                <w:noProof/>
                <w:webHidden/>
              </w:rPr>
            </w:r>
            <w:r>
              <w:rPr>
                <w:noProof/>
                <w:webHidden/>
              </w:rPr>
              <w:fldChar w:fldCharType="separate"/>
            </w:r>
            <w:r w:rsidR="003C0F1C">
              <w:rPr>
                <w:noProof/>
                <w:webHidden/>
              </w:rPr>
              <w:t>43</w:t>
            </w:r>
            <w:r>
              <w:rPr>
                <w:noProof/>
                <w:webHidden/>
              </w:rPr>
              <w:fldChar w:fldCharType="end"/>
            </w:r>
          </w:hyperlink>
        </w:p>
        <w:p w:rsidR="003C0F1C" w:rsidRDefault="005952BF">
          <w:pPr>
            <w:pStyle w:val="TDC2"/>
            <w:tabs>
              <w:tab w:val="left" w:pos="880"/>
              <w:tab w:val="right" w:leader="dot" w:pos="8494"/>
            </w:tabs>
            <w:rPr>
              <w:noProof/>
            </w:rPr>
          </w:pPr>
          <w:hyperlink w:anchor="_Toc416460546" w:history="1">
            <w:r w:rsidR="003C0F1C" w:rsidRPr="00A07130">
              <w:rPr>
                <w:rStyle w:val="Hipervnculo"/>
                <w:noProof/>
                <w:lang w:val="es-ES"/>
              </w:rPr>
              <w:t>4.3</w:t>
            </w:r>
            <w:r w:rsidR="003C0F1C">
              <w:rPr>
                <w:noProof/>
              </w:rPr>
              <w:tab/>
            </w:r>
            <w:r w:rsidR="003C0F1C" w:rsidRPr="00A07130">
              <w:rPr>
                <w:rStyle w:val="Hipervnculo"/>
                <w:noProof/>
                <w:lang w:val="es-ES"/>
              </w:rPr>
              <w:t>Problemas técnicos encontrados.</w:t>
            </w:r>
            <w:r w:rsidR="003C0F1C">
              <w:rPr>
                <w:noProof/>
                <w:webHidden/>
              </w:rPr>
              <w:tab/>
            </w:r>
            <w:r>
              <w:rPr>
                <w:noProof/>
                <w:webHidden/>
              </w:rPr>
              <w:fldChar w:fldCharType="begin"/>
            </w:r>
            <w:r w:rsidR="003C0F1C">
              <w:rPr>
                <w:noProof/>
                <w:webHidden/>
              </w:rPr>
              <w:instrText xml:space="preserve"> PAGEREF _Toc416460546 \h </w:instrText>
            </w:r>
            <w:r>
              <w:rPr>
                <w:noProof/>
                <w:webHidden/>
              </w:rPr>
            </w:r>
            <w:r>
              <w:rPr>
                <w:noProof/>
                <w:webHidden/>
              </w:rPr>
              <w:fldChar w:fldCharType="separate"/>
            </w:r>
            <w:r w:rsidR="003C0F1C">
              <w:rPr>
                <w:noProof/>
                <w:webHidden/>
              </w:rPr>
              <w:t>43</w:t>
            </w:r>
            <w:r>
              <w:rPr>
                <w:noProof/>
                <w:webHidden/>
              </w:rPr>
              <w:fldChar w:fldCharType="end"/>
            </w:r>
          </w:hyperlink>
        </w:p>
        <w:p w:rsidR="003C0F1C" w:rsidRDefault="005952BF">
          <w:pPr>
            <w:pStyle w:val="TDC3"/>
            <w:tabs>
              <w:tab w:val="left" w:pos="1320"/>
              <w:tab w:val="right" w:leader="dot" w:pos="8494"/>
            </w:tabs>
            <w:rPr>
              <w:noProof/>
            </w:rPr>
          </w:pPr>
          <w:hyperlink w:anchor="_Toc416460547" w:history="1">
            <w:r w:rsidR="003C0F1C" w:rsidRPr="00A07130">
              <w:rPr>
                <w:rStyle w:val="Hipervnculo"/>
                <w:noProof/>
                <w:lang w:val="es-ES"/>
              </w:rPr>
              <w:t>4.3.1</w:t>
            </w:r>
            <w:r w:rsidR="003C0F1C">
              <w:rPr>
                <w:noProof/>
              </w:rPr>
              <w:tab/>
            </w:r>
            <w:r w:rsidR="003C0F1C" w:rsidRPr="00A07130">
              <w:rPr>
                <w:rStyle w:val="Hipervnculo"/>
                <w:noProof/>
                <w:lang w:val="es-ES"/>
              </w:rPr>
              <w:t>JBossESB y deploy de web services</w:t>
            </w:r>
            <w:r w:rsidR="003C0F1C">
              <w:rPr>
                <w:noProof/>
                <w:webHidden/>
              </w:rPr>
              <w:tab/>
            </w:r>
            <w:r>
              <w:rPr>
                <w:noProof/>
                <w:webHidden/>
              </w:rPr>
              <w:fldChar w:fldCharType="begin"/>
            </w:r>
            <w:r w:rsidR="003C0F1C">
              <w:rPr>
                <w:noProof/>
                <w:webHidden/>
              </w:rPr>
              <w:instrText xml:space="preserve"> PAGEREF _Toc416460547 \h </w:instrText>
            </w:r>
            <w:r>
              <w:rPr>
                <w:noProof/>
                <w:webHidden/>
              </w:rPr>
            </w:r>
            <w:r>
              <w:rPr>
                <w:noProof/>
                <w:webHidden/>
              </w:rPr>
              <w:fldChar w:fldCharType="separate"/>
            </w:r>
            <w:r w:rsidR="003C0F1C">
              <w:rPr>
                <w:noProof/>
                <w:webHidden/>
              </w:rPr>
              <w:t>43</w:t>
            </w:r>
            <w:r>
              <w:rPr>
                <w:noProof/>
                <w:webHidden/>
              </w:rPr>
              <w:fldChar w:fldCharType="end"/>
            </w:r>
          </w:hyperlink>
        </w:p>
        <w:p w:rsidR="003C0F1C" w:rsidRDefault="005952BF">
          <w:pPr>
            <w:pStyle w:val="TDC3"/>
            <w:tabs>
              <w:tab w:val="left" w:pos="1320"/>
              <w:tab w:val="right" w:leader="dot" w:pos="8494"/>
            </w:tabs>
            <w:rPr>
              <w:noProof/>
            </w:rPr>
          </w:pPr>
          <w:hyperlink w:anchor="_Toc416460548" w:history="1">
            <w:r w:rsidR="003C0F1C" w:rsidRPr="00A07130">
              <w:rPr>
                <w:rStyle w:val="Hipervnculo"/>
                <w:noProof/>
                <w:lang w:val="es-ES"/>
              </w:rPr>
              <w:t>4.3.2</w:t>
            </w:r>
            <w:r w:rsidR="003C0F1C">
              <w:rPr>
                <w:noProof/>
              </w:rPr>
              <w:tab/>
            </w:r>
            <w:r w:rsidR="003C0F1C" w:rsidRPr="00A07130">
              <w:rPr>
                <w:rStyle w:val="Hipervnculo"/>
                <w:noProof/>
                <w:lang w:val="es-ES"/>
              </w:rPr>
              <w:t>GetCapabilities y URLs declaradas</w:t>
            </w:r>
            <w:r w:rsidR="003C0F1C">
              <w:rPr>
                <w:noProof/>
                <w:webHidden/>
              </w:rPr>
              <w:tab/>
            </w:r>
            <w:r>
              <w:rPr>
                <w:noProof/>
                <w:webHidden/>
              </w:rPr>
              <w:fldChar w:fldCharType="begin"/>
            </w:r>
            <w:r w:rsidR="003C0F1C">
              <w:rPr>
                <w:noProof/>
                <w:webHidden/>
              </w:rPr>
              <w:instrText xml:space="preserve"> PAGEREF _Toc416460548 \h </w:instrText>
            </w:r>
            <w:r>
              <w:rPr>
                <w:noProof/>
                <w:webHidden/>
              </w:rPr>
            </w:r>
            <w:r>
              <w:rPr>
                <w:noProof/>
                <w:webHidden/>
              </w:rPr>
              <w:fldChar w:fldCharType="separate"/>
            </w:r>
            <w:r w:rsidR="003C0F1C">
              <w:rPr>
                <w:noProof/>
                <w:webHidden/>
              </w:rPr>
              <w:t>43</w:t>
            </w:r>
            <w:r>
              <w:rPr>
                <w:noProof/>
                <w:webHidden/>
              </w:rPr>
              <w:fldChar w:fldCharType="end"/>
            </w:r>
          </w:hyperlink>
        </w:p>
        <w:p w:rsidR="003C0F1C" w:rsidRDefault="005952BF">
          <w:pPr>
            <w:pStyle w:val="TDC3"/>
            <w:tabs>
              <w:tab w:val="left" w:pos="1320"/>
              <w:tab w:val="right" w:leader="dot" w:pos="8494"/>
            </w:tabs>
            <w:rPr>
              <w:noProof/>
            </w:rPr>
          </w:pPr>
          <w:hyperlink w:anchor="_Toc416460549" w:history="1">
            <w:r w:rsidR="003C0F1C" w:rsidRPr="00A07130">
              <w:rPr>
                <w:rStyle w:val="Hipervnculo"/>
                <w:noProof/>
                <w:lang w:val="es-ES"/>
              </w:rPr>
              <w:t>4.3.3</w:t>
            </w:r>
            <w:r w:rsidR="003C0F1C">
              <w:rPr>
                <w:noProof/>
              </w:rPr>
              <w:tab/>
            </w:r>
            <w:r w:rsidR="003C0F1C" w:rsidRPr="00A07130">
              <w:rPr>
                <w:rStyle w:val="Hipervnculo"/>
                <w:noProof/>
                <w:lang w:val="es-ES"/>
              </w:rPr>
              <w:t>GetCapabilities en MapServer</w:t>
            </w:r>
            <w:r w:rsidR="003C0F1C">
              <w:rPr>
                <w:noProof/>
                <w:webHidden/>
              </w:rPr>
              <w:tab/>
            </w:r>
            <w:r>
              <w:rPr>
                <w:noProof/>
                <w:webHidden/>
              </w:rPr>
              <w:fldChar w:fldCharType="begin"/>
            </w:r>
            <w:r w:rsidR="003C0F1C">
              <w:rPr>
                <w:noProof/>
                <w:webHidden/>
              </w:rPr>
              <w:instrText xml:space="preserve"> PAGEREF _Toc416460549 \h </w:instrText>
            </w:r>
            <w:r>
              <w:rPr>
                <w:noProof/>
                <w:webHidden/>
              </w:rPr>
            </w:r>
            <w:r>
              <w:rPr>
                <w:noProof/>
                <w:webHidden/>
              </w:rPr>
              <w:fldChar w:fldCharType="separate"/>
            </w:r>
            <w:r w:rsidR="003C0F1C">
              <w:rPr>
                <w:noProof/>
                <w:webHidden/>
              </w:rPr>
              <w:t>44</w:t>
            </w:r>
            <w:r>
              <w:rPr>
                <w:noProof/>
                <w:webHidden/>
              </w:rPr>
              <w:fldChar w:fldCharType="end"/>
            </w:r>
          </w:hyperlink>
        </w:p>
        <w:p w:rsidR="003C0F1C" w:rsidRDefault="005952BF">
          <w:pPr>
            <w:pStyle w:val="TDC3"/>
            <w:tabs>
              <w:tab w:val="left" w:pos="1320"/>
              <w:tab w:val="right" w:leader="dot" w:pos="8494"/>
            </w:tabs>
            <w:rPr>
              <w:noProof/>
            </w:rPr>
          </w:pPr>
          <w:hyperlink w:anchor="_Toc416460550" w:history="1">
            <w:r w:rsidR="003C0F1C" w:rsidRPr="00A07130">
              <w:rPr>
                <w:rStyle w:val="Hipervnculo"/>
                <w:noProof/>
                <w:lang w:val="es-ES"/>
              </w:rPr>
              <w:t>4.3.4</w:t>
            </w:r>
            <w:r w:rsidR="003C0F1C">
              <w:rPr>
                <w:noProof/>
              </w:rPr>
              <w:tab/>
            </w:r>
            <w:r w:rsidR="003C0F1C" w:rsidRPr="00A07130">
              <w:rPr>
                <w:rStyle w:val="Hipervnculo"/>
                <w:noProof/>
                <w:lang w:val="es-ES"/>
              </w:rPr>
              <w:t>GetFeatureInfo y MapServer</w:t>
            </w:r>
            <w:r w:rsidR="003C0F1C">
              <w:rPr>
                <w:noProof/>
                <w:webHidden/>
              </w:rPr>
              <w:tab/>
            </w:r>
            <w:r>
              <w:rPr>
                <w:noProof/>
                <w:webHidden/>
              </w:rPr>
              <w:fldChar w:fldCharType="begin"/>
            </w:r>
            <w:r w:rsidR="003C0F1C">
              <w:rPr>
                <w:noProof/>
                <w:webHidden/>
              </w:rPr>
              <w:instrText xml:space="preserve"> PAGEREF _Toc416460550 \h </w:instrText>
            </w:r>
            <w:r>
              <w:rPr>
                <w:noProof/>
                <w:webHidden/>
              </w:rPr>
            </w:r>
            <w:r>
              <w:rPr>
                <w:noProof/>
                <w:webHidden/>
              </w:rPr>
              <w:fldChar w:fldCharType="separate"/>
            </w:r>
            <w:r w:rsidR="003C0F1C">
              <w:rPr>
                <w:noProof/>
                <w:webHidden/>
              </w:rPr>
              <w:t>44</w:t>
            </w:r>
            <w:r>
              <w:rPr>
                <w:noProof/>
                <w:webHidden/>
              </w:rPr>
              <w:fldChar w:fldCharType="end"/>
            </w:r>
          </w:hyperlink>
        </w:p>
        <w:p w:rsidR="003C0F1C" w:rsidRDefault="005952BF">
          <w:pPr>
            <w:pStyle w:val="TDC3"/>
            <w:tabs>
              <w:tab w:val="left" w:pos="1320"/>
              <w:tab w:val="right" w:leader="dot" w:pos="8494"/>
            </w:tabs>
            <w:rPr>
              <w:noProof/>
            </w:rPr>
          </w:pPr>
          <w:hyperlink w:anchor="_Toc416460551" w:history="1">
            <w:r w:rsidR="003C0F1C" w:rsidRPr="00A07130">
              <w:rPr>
                <w:rStyle w:val="Hipervnculo"/>
                <w:noProof/>
                <w:lang w:val="es-ES"/>
              </w:rPr>
              <w:t>4.3.5</w:t>
            </w:r>
            <w:r w:rsidR="003C0F1C">
              <w:rPr>
                <w:noProof/>
              </w:rPr>
              <w:tab/>
            </w:r>
            <w:r w:rsidR="003C0F1C" w:rsidRPr="00A07130">
              <w:rPr>
                <w:rStyle w:val="Hipervnculo"/>
                <w:noProof/>
                <w:lang w:val="es-ES"/>
              </w:rPr>
              <w:t>Problemas con la implementación del STS</w:t>
            </w:r>
            <w:r w:rsidR="003C0F1C">
              <w:rPr>
                <w:noProof/>
                <w:webHidden/>
              </w:rPr>
              <w:tab/>
            </w:r>
            <w:r>
              <w:rPr>
                <w:noProof/>
                <w:webHidden/>
              </w:rPr>
              <w:fldChar w:fldCharType="begin"/>
            </w:r>
            <w:r w:rsidR="003C0F1C">
              <w:rPr>
                <w:noProof/>
                <w:webHidden/>
              </w:rPr>
              <w:instrText xml:space="preserve"> PAGEREF _Toc416460551 \h </w:instrText>
            </w:r>
            <w:r>
              <w:rPr>
                <w:noProof/>
                <w:webHidden/>
              </w:rPr>
            </w:r>
            <w:r>
              <w:rPr>
                <w:noProof/>
                <w:webHidden/>
              </w:rPr>
              <w:fldChar w:fldCharType="separate"/>
            </w:r>
            <w:r w:rsidR="003C0F1C">
              <w:rPr>
                <w:noProof/>
                <w:webHidden/>
              </w:rPr>
              <w:t>44</w:t>
            </w:r>
            <w:r>
              <w:rPr>
                <w:noProof/>
                <w:webHidden/>
              </w:rPr>
              <w:fldChar w:fldCharType="end"/>
            </w:r>
          </w:hyperlink>
        </w:p>
        <w:p w:rsidR="003C0F1C" w:rsidRDefault="005952BF">
          <w:pPr>
            <w:pStyle w:val="TDC1"/>
            <w:tabs>
              <w:tab w:val="left" w:pos="440"/>
            </w:tabs>
            <w:rPr>
              <w:b w:val="0"/>
              <w:noProof/>
            </w:rPr>
          </w:pPr>
          <w:hyperlink w:anchor="_Toc416460552" w:history="1">
            <w:r w:rsidR="003C0F1C" w:rsidRPr="00A07130">
              <w:rPr>
                <w:rStyle w:val="Hipervnculo"/>
                <w:noProof/>
              </w:rPr>
              <w:t>5</w:t>
            </w:r>
            <w:r w:rsidR="003C0F1C">
              <w:rPr>
                <w:b w:val="0"/>
                <w:noProof/>
              </w:rPr>
              <w:tab/>
            </w:r>
            <w:r w:rsidR="003C0F1C" w:rsidRPr="00A07130">
              <w:rPr>
                <w:rStyle w:val="Hipervnculo"/>
                <w:noProof/>
              </w:rPr>
              <w:t>Caso de Estudio</w:t>
            </w:r>
            <w:r w:rsidR="003C0F1C">
              <w:rPr>
                <w:noProof/>
                <w:webHidden/>
              </w:rPr>
              <w:tab/>
            </w:r>
            <w:r>
              <w:rPr>
                <w:noProof/>
                <w:webHidden/>
              </w:rPr>
              <w:fldChar w:fldCharType="begin"/>
            </w:r>
            <w:r w:rsidR="003C0F1C">
              <w:rPr>
                <w:noProof/>
                <w:webHidden/>
              </w:rPr>
              <w:instrText xml:space="preserve"> PAGEREF _Toc416460552 \h </w:instrText>
            </w:r>
            <w:r>
              <w:rPr>
                <w:noProof/>
                <w:webHidden/>
              </w:rPr>
            </w:r>
            <w:r>
              <w:rPr>
                <w:noProof/>
                <w:webHidden/>
              </w:rPr>
              <w:fldChar w:fldCharType="separate"/>
            </w:r>
            <w:r w:rsidR="003C0F1C">
              <w:rPr>
                <w:noProof/>
                <w:webHidden/>
              </w:rPr>
              <w:t>45</w:t>
            </w:r>
            <w:r>
              <w:rPr>
                <w:noProof/>
                <w:webHidden/>
              </w:rPr>
              <w:fldChar w:fldCharType="end"/>
            </w:r>
          </w:hyperlink>
        </w:p>
        <w:p w:rsidR="003C0F1C" w:rsidRDefault="005952BF">
          <w:pPr>
            <w:pStyle w:val="TDC2"/>
            <w:tabs>
              <w:tab w:val="left" w:pos="880"/>
              <w:tab w:val="right" w:leader="dot" w:pos="8494"/>
            </w:tabs>
            <w:rPr>
              <w:noProof/>
            </w:rPr>
          </w:pPr>
          <w:hyperlink w:anchor="_Toc416460553" w:history="1">
            <w:r w:rsidR="003C0F1C" w:rsidRPr="00A07130">
              <w:rPr>
                <w:rStyle w:val="Hipervnculo"/>
                <w:noProof/>
              </w:rPr>
              <w:t>5.1</w:t>
            </w:r>
            <w:r w:rsidR="003C0F1C">
              <w:rPr>
                <w:noProof/>
              </w:rPr>
              <w:tab/>
            </w:r>
            <w:r w:rsidR="003C0F1C" w:rsidRPr="00A07130">
              <w:rPr>
                <w:rStyle w:val="Hipervnculo"/>
                <w:noProof/>
              </w:rPr>
              <w:t>Marco de trabajo</w:t>
            </w:r>
            <w:r w:rsidR="003C0F1C">
              <w:rPr>
                <w:noProof/>
                <w:webHidden/>
              </w:rPr>
              <w:tab/>
            </w:r>
            <w:r>
              <w:rPr>
                <w:noProof/>
                <w:webHidden/>
              </w:rPr>
              <w:fldChar w:fldCharType="begin"/>
            </w:r>
            <w:r w:rsidR="003C0F1C">
              <w:rPr>
                <w:noProof/>
                <w:webHidden/>
              </w:rPr>
              <w:instrText xml:space="preserve"> PAGEREF _Toc416460553 \h </w:instrText>
            </w:r>
            <w:r>
              <w:rPr>
                <w:noProof/>
                <w:webHidden/>
              </w:rPr>
            </w:r>
            <w:r>
              <w:rPr>
                <w:noProof/>
                <w:webHidden/>
              </w:rPr>
              <w:fldChar w:fldCharType="separate"/>
            </w:r>
            <w:r w:rsidR="003C0F1C">
              <w:rPr>
                <w:noProof/>
                <w:webHidden/>
              </w:rPr>
              <w:t>45</w:t>
            </w:r>
            <w:r>
              <w:rPr>
                <w:noProof/>
                <w:webHidden/>
              </w:rPr>
              <w:fldChar w:fldCharType="end"/>
            </w:r>
          </w:hyperlink>
        </w:p>
        <w:p w:rsidR="003C0F1C" w:rsidRDefault="005952BF">
          <w:pPr>
            <w:pStyle w:val="TDC2"/>
            <w:tabs>
              <w:tab w:val="left" w:pos="880"/>
              <w:tab w:val="right" w:leader="dot" w:pos="8494"/>
            </w:tabs>
            <w:rPr>
              <w:noProof/>
            </w:rPr>
          </w:pPr>
          <w:hyperlink w:anchor="_Toc416460554" w:history="1">
            <w:r w:rsidR="003C0F1C" w:rsidRPr="00A07130">
              <w:rPr>
                <w:rStyle w:val="Hipervnculo"/>
                <w:noProof/>
              </w:rPr>
              <w:t>5.2</w:t>
            </w:r>
            <w:r w:rsidR="003C0F1C">
              <w:rPr>
                <w:noProof/>
              </w:rPr>
              <w:tab/>
            </w:r>
            <w:r w:rsidR="003C0F1C" w:rsidRPr="00A07130">
              <w:rPr>
                <w:rStyle w:val="Hipervnculo"/>
                <w:noProof/>
              </w:rPr>
              <w:t>Descripción</w:t>
            </w:r>
            <w:r w:rsidR="003C0F1C">
              <w:rPr>
                <w:noProof/>
                <w:webHidden/>
              </w:rPr>
              <w:tab/>
            </w:r>
            <w:r>
              <w:rPr>
                <w:noProof/>
                <w:webHidden/>
              </w:rPr>
              <w:fldChar w:fldCharType="begin"/>
            </w:r>
            <w:r w:rsidR="003C0F1C">
              <w:rPr>
                <w:noProof/>
                <w:webHidden/>
              </w:rPr>
              <w:instrText xml:space="preserve"> PAGEREF _Toc416460554 \h </w:instrText>
            </w:r>
            <w:r>
              <w:rPr>
                <w:noProof/>
                <w:webHidden/>
              </w:rPr>
            </w:r>
            <w:r>
              <w:rPr>
                <w:noProof/>
                <w:webHidden/>
              </w:rPr>
              <w:fldChar w:fldCharType="separate"/>
            </w:r>
            <w:r w:rsidR="003C0F1C">
              <w:rPr>
                <w:noProof/>
                <w:webHidden/>
              </w:rPr>
              <w:t>45</w:t>
            </w:r>
            <w:r>
              <w:rPr>
                <w:noProof/>
                <w:webHidden/>
              </w:rPr>
              <w:fldChar w:fldCharType="end"/>
            </w:r>
          </w:hyperlink>
        </w:p>
        <w:p w:rsidR="003C0F1C" w:rsidRDefault="005952BF">
          <w:pPr>
            <w:pStyle w:val="TDC2"/>
            <w:tabs>
              <w:tab w:val="left" w:pos="880"/>
              <w:tab w:val="right" w:leader="dot" w:pos="8494"/>
            </w:tabs>
            <w:rPr>
              <w:noProof/>
            </w:rPr>
          </w:pPr>
          <w:hyperlink w:anchor="_Toc416460555" w:history="1">
            <w:r w:rsidR="003C0F1C" w:rsidRPr="00A07130">
              <w:rPr>
                <w:rStyle w:val="Hipervnculo"/>
                <w:noProof/>
              </w:rPr>
              <w:t>5.3</w:t>
            </w:r>
            <w:r w:rsidR="003C0F1C">
              <w:rPr>
                <w:noProof/>
              </w:rPr>
              <w:tab/>
            </w:r>
            <w:r w:rsidR="003C0F1C" w:rsidRPr="00A07130">
              <w:rPr>
                <w:rStyle w:val="Hipervnculo"/>
                <w:noProof/>
              </w:rPr>
              <w:t>Aplicación</w:t>
            </w:r>
            <w:r w:rsidR="003C0F1C">
              <w:rPr>
                <w:noProof/>
                <w:webHidden/>
              </w:rPr>
              <w:tab/>
            </w:r>
            <w:r>
              <w:rPr>
                <w:noProof/>
                <w:webHidden/>
              </w:rPr>
              <w:fldChar w:fldCharType="begin"/>
            </w:r>
            <w:r w:rsidR="003C0F1C">
              <w:rPr>
                <w:noProof/>
                <w:webHidden/>
              </w:rPr>
              <w:instrText xml:space="preserve"> PAGEREF _Toc416460555 \h </w:instrText>
            </w:r>
            <w:r>
              <w:rPr>
                <w:noProof/>
                <w:webHidden/>
              </w:rPr>
            </w:r>
            <w:r>
              <w:rPr>
                <w:noProof/>
                <w:webHidden/>
              </w:rPr>
              <w:fldChar w:fldCharType="separate"/>
            </w:r>
            <w:r w:rsidR="003C0F1C">
              <w:rPr>
                <w:noProof/>
                <w:webHidden/>
              </w:rPr>
              <w:t>45</w:t>
            </w:r>
            <w:r>
              <w:rPr>
                <w:noProof/>
                <w:webHidden/>
              </w:rPr>
              <w:fldChar w:fldCharType="end"/>
            </w:r>
          </w:hyperlink>
        </w:p>
        <w:p w:rsidR="003C0F1C" w:rsidRDefault="005952BF">
          <w:pPr>
            <w:pStyle w:val="TDC3"/>
            <w:tabs>
              <w:tab w:val="left" w:pos="1320"/>
              <w:tab w:val="right" w:leader="dot" w:pos="8494"/>
            </w:tabs>
            <w:rPr>
              <w:noProof/>
            </w:rPr>
          </w:pPr>
          <w:hyperlink w:anchor="_Toc416460556" w:history="1">
            <w:r w:rsidR="003C0F1C" w:rsidRPr="00A07130">
              <w:rPr>
                <w:rStyle w:val="Hipervnculo"/>
                <w:noProof/>
                <w:lang w:val="es-ES"/>
              </w:rPr>
              <w:t>5.3.1</w:t>
            </w:r>
            <w:r w:rsidR="003C0F1C">
              <w:rPr>
                <w:noProof/>
              </w:rPr>
              <w:tab/>
            </w:r>
            <w:r w:rsidR="003C0F1C" w:rsidRPr="00A07130">
              <w:rPr>
                <w:rStyle w:val="Hipervnculo"/>
                <w:noProof/>
                <w:lang w:val="es-ES"/>
              </w:rPr>
              <w:t>Escenario 1</w:t>
            </w:r>
            <w:r w:rsidR="003C0F1C">
              <w:rPr>
                <w:noProof/>
                <w:webHidden/>
              </w:rPr>
              <w:tab/>
            </w:r>
            <w:r>
              <w:rPr>
                <w:noProof/>
                <w:webHidden/>
              </w:rPr>
              <w:fldChar w:fldCharType="begin"/>
            </w:r>
            <w:r w:rsidR="003C0F1C">
              <w:rPr>
                <w:noProof/>
                <w:webHidden/>
              </w:rPr>
              <w:instrText xml:space="preserve"> PAGEREF _Toc416460556 \h </w:instrText>
            </w:r>
            <w:r>
              <w:rPr>
                <w:noProof/>
                <w:webHidden/>
              </w:rPr>
            </w:r>
            <w:r>
              <w:rPr>
                <w:noProof/>
                <w:webHidden/>
              </w:rPr>
              <w:fldChar w:fldCharType="separate"/>
            </w:r>
            <w:r w:rsidR="003C0F1C">
              <w:rPr>
                <w:noProof/>
                <w:webHidden/>
              </w:rPr>
              <w:t>45</w:t>
            </w:r>
            <w:r>
              <w:rPr>
                <w:noProof/>
                <w:webHidden/>
              </w:rPr>
              <w:fldChar w:fldCharType="end"/>
            </w:r>
          </w:hyperlink>
        </w:p>
        <w:p w:rsidR="003C0F1C" w:rsidRDefault="005952BF">
          <w:pPr>
            <w:pStyle w:val="TDC3"/>
            <w:tabs>
              <w:tab w:val="left" w:pos="1320"/>
              <w:tab w:val="right" w:leader="dot" w:pos="8494"/>
            </w:tabs>
            <w:rPr>
              <w:noProof/>
            </w:rPr>
          </w:pPr>
          <w:hyperlink w:anchor="_Toc416460557" w:history="1">
            <w:r w:rsidR="003C0F1C" w:rsidRPr="00A07130">
              <w:rPr>
                <w:rStyle w:val="Hipervnculo"/>
                <w:noProof/>
                <w:lang w:val="es-ES"/>
              </w:rPr>
              <w:t>5.3.2</w:t>
            </w:r>
            <w:r w:rsidR="003C0F1C">
              <w:rPr>
                <w:noProof/>
              </w:rPr>
              <w:tab/>
            </w:r>
            <w:r w:rsidR="003C0F1C" w:rsidRPr="00A07130">
              <w:rPr>
                <w:rStyle w:val="Hipervnculo"/>
                <w:noProof/>
                <w:lang w:val="es-ES"/>
              </w:rPr>
              <w:t>Escenario 2</w:t>
            </w:r>
            <w:r w:rsidR="003C0F1C">
              <w:rPr>
                <w:noProof/>
                <w:webHidden/>
              </w:rPr>
              <w:tab/>
            </w:r>
            <w:r>
              <w:rPr>
                <w:noProof/>
                <w:webHidden/>
              </w:rPr>
              <w:fldChar w:fldCharType="begin"/>
            </w:r>
            <w:r w:rsidR="003C0F1C">
              <w:rPr>
                <w:noProof/>
                <w:webHidden/>
              </w:rPr>
              <w:instrText xml:space="preserve"> PAGEREF _Toc416460557 \h </w:instrText>
            </w:r>
            <w:r>
              <w:rPr>
                <w:noProof/>
                <w:webHidden/>
              </w:rPr>
            </w:r>
            <w:r>
              <w:rPr>
                <w:noProof/>
                <w:webHidden/>
              </w:rPr>
              <w:fldChar w:fldCharType="separate"/>
            </w:r>
            <w:r w:rsidR="003C0F1C">
              <w:rPr>
                <w:noProof/>
                <w:webHidden/>
              </w:rPr>
              <w:t>46</w:t>
            </w:r>
            <w:r>
              <w:rPr>
                <w:noProof/>
                <w:webHidden/>
              </w:rPr>
              <w:fldChar w:fldCharType="end"/>
            </w:r>
          </w:hyperlink>
        </w:p>
        <w:p w:rsidR="003C0F1C" w:rsidRDefault="005952BF">
          <w:pPr>
            <w:pStyle w:val="TDC3"/>
            <w:tabs>
              <w:tab w:val="left" w:pos="1320"/>
              <w:tab w:val="right" w:leader="dot" w:pos="8494"/>
            </w:tabs>
            <w:rPr>
              <w:noProof/>
            </w:rPr>
          </w:pPr>
          <w:hyperlink w:anchor="_Toc416460558" w:history="1">
            <w:r w:rsidR="003C0F1C" w:rsidRPr="00A07130">
              <w:rPr>
                <w:rStyle w:val="Hipervnculo"/>
                <w:noProof/>
                <w:lang w:val="es-ES"/>
              </w:rPr>
              <w:t>5.3.3</w:t>
            </w:r>
            <w:r w:rsidR="003C0F1C">
              <w:rPr>
                <w:noProof/>
              </w:rPr>
              <w:tab/>
            </w:r>
            <w:r w:rsidR="003C0F1C" w:rsidRPr="00A07130">
              <w:rPr>
                <w:rStyle w:val="Hipervnculo"/>
                <w:noProof/>
                <w:lang w:val="es-ES"/>
              </w:rPr>
              <w:t>Escenario 3</w:t>
            </w:r>
            <w:r w:rsidR="003C0F1C">
              <w:rPr>
                <w:noProof/>
                <w:webHidden/>
              </w:rPr>
              <w:tab/>
            </w:r>
            <w:r>
              <w:rPr>
                <w:noProof/>
                <w:webHidden/>
              </w:rPr>
              <w:fldChar w:fldCharType="begin"/>
            </w:r>
            <w:r w:rsidR="003C0F1C">
              <w:rPr>
                <w:noProof/>
                <w:webHidden/>
              </w:rPr>
              <w:instrText xml:space="preserve"> PAGEREF _Toc416460558 \h </w:instrText>
            </w:r>
            <w:r>
              <w:rPr>
                <w:noProof/>
                <w:webHidden/>
              </w:rPr>
            </w:r>
            <w:r>
              <w:rPr>
                <w:noProof/>
                <w:webHidden/>
              </w:rPr>
              <w:fldChar w:fldCharType="separate"/>
            </w:r>
            <w:r w:rsidR="003C0F1C">
              <w:rPr>
                <w:noProof/>
                <w:webHidden/>
              </w:rPr>
              <w:t>46</w:t>
            </w:r>
            <w:r>
              <w:rPr>
                <w:noProof/>
                <w:webHidden/>
              </w:rPr>
              <w:fldChar w:fldCharType="end"/>
            </w:r>
          </w:hyperlink>
        </w:p>
        <w:p w:rsidR="003C0F1C" w:rsidRDefault="005952BF">
          <w:pPr>
            <w:pStyle w:val="TDC1"/>
            <w:tabs>
              <w:tab w:val="left" w:pos="440"/>
            </w:tabs>
            <w:rPr>
              <w:b w:val="0"/>
              <w:noProof/>
            </w:rPr>
          </w:pPr>
          <w:hyperlink w:anchor="_Toc416460559" w:history="1">
            <w:r w:rsidR="003C0F1C" w:rsidRPr="00A07130">
              <w:rPr>
                <w:rStyle w:val="Hipervnculo"/>
                <w:noProof/>
              </w:rPr>
              <w:t>6</w:t>
            </w:r>
            <w:r w:rsidR="003C0F1C">
              <w:rPr>
                <w:b w:val="0"/>
                <w:noProof/>
              </w:rPr>
              <w:tab/>
            </w:r>
            <w:r w:rsidR="003C0F1C" w:rsidRPr="00A07130">
              <w:rPr>
                <w:rStyle w:val="Hipervnculo"/>
                <w:noProof/>
              </w:rPr>
              <w:t>Conclusiones</w:t>
            </w:r>
            <w:r w:rsidR="003C0F1C">
              <w:rPr>
                <w:noProof/>
                <w:webHidden/>
              </w:rPr>
              <w:tab/>
            </w:r>
            <w:r>
              <w:rPr>
                <w:noProof/>
                <w:webHidden/>
              </w:rPr>
              <w:fldChar w:fldCharType="begin"/>
            </w:r>
            <w:r w:rsidR="003C0F1C">
              <w:rPr>
                <w:noProof/>
                <w:webHidden/>
              </w:rPr>
              <w:instrText xml:space="preserve"> PAGEREF _Toc416460559 \h </w:instrText>
            </w:r>
            <w:r>
              <w:rPr>
                <w:noProof/>
                <w:webHidden/>
              </w:rPr>
            </w:r>
            <w:r>
              <w:rPr>
                <w:noProof/>
                <w:webHidden/>
              </w:rPr>
              <w:fldChar w:fldCharType="separate"/>
            </w:r>
            <w:r w:rsidR="003C0F1C">
              <w:rPr>
                <w:noProof/>
                <w:webHidden/>
              </w:rPr>
              <w:t>47</w:t>
            </w:r>
            <w:r>
              <w:rPr>
                <w:noProof/>
                <w:webHidden/>
              </w:rPr>
              <w:fldChar w:fldCharType="end"/>
            </w:r>
          </w:hyperlink>
        </w:p>
        <w:p w:rsidR="003C0F1C" w:rsidRDefault="005952BF">
          <w:pPr>
            <w:pStyle w:val="TDC1"/>
            <w:tabs>
              <w:tab w:val="left" w:pos="440"/>
            </w:tabs>
            <w:rPr>
              <w:b w:val="0"/>
              <w:noProof/>
            </w:rPr>
          </w:pPr>
          <w:hyperlink w:anchor="_Toc416460560" w:history="1">
            <w:r w:rsidR="003C0F1C" w:rsidRPr="00A07130">
              <w:rPr>
                <w:rStyle w:val="Hipervnculo"/>
                <w:noProof/>
              </w:rPr>
              <w:t>7</w:t>
            </w:r>
            <w:r w:rsidR="003C0F1C">
              <w:rPr>
                <w:b w:val="0"/>
                <w:noProof/>
              </w:rPr>
              <w:tab/>
            </w:r>
            <w:r w:rsidR="003C0F1C" w:rsidRPr="00A07130">
              <w:rPr>
                <w:rStyle w:val="Hipervnculo"/>
                <w:noProof/>
              </w:rPr>
              <w:t>Trabajo a Futuro</w:t>
            </w:r>
            <w:r w:rsidR="003C0F1C">
              <w:rPr>
                <w:noProof/>
                <w:webHidden/>
              </w:rPr>
              <w:tab/>
            </w:r>
            <w:r>
              <w:rPr>
                <w:noProof/>
                <w:webHidden/>
              </w:rPr>
              <w:fldChar w:fldCharType="begin"/>
            </w:r>
            <w:r w:rsidR="003C0F1C">
              <w:rPr>
                <w:noProof/>
                <w:webHidden/>
              </w:rPr>
              <w:instrText xml:space="preserve"> PAGEREF _Toc416460560 \h </w:instrText>
            </w:r>
            <w:r>
              <w:rPr>
                <w:noProof/>
                <w:webHidden/>
              </w:rPr>
            </w:r>
            <w:r>
              <w:rPr>
                <w:noProof/>
                <w:webHidden/>
              </w:rPr>
              <w:fldChar w:fldCharType="separate"/>
            </w:r>
            <w:r w:rsidR="003C0F1C">
              <w:rPr>
                <w:noProof/>
                <w:webHidden/>
              </w:rPr>
              <w:t>48</w:t>
            </w:r>
            <w:r>
              <w:rPr>
                <w:noProof/>
                <w:webHidden/>
              </w:rPr>
              <w:fldChar w:fldCharType="end"/>
            </w:r>
          </w:hyperlink>
        </w:p>
        <w:p w:rsidR="003C0F1C" w:rsidRDefault="005952BF">
          <w:pPr>
            <w:pStyle w:val="TDC1"/>
            <w:tabs>
              <w:tab w:val="left" w:pos="440"/>
            </w:tabs>
            <w:rPr>
              <w:b w:val="0"/>
              <w:noProof/>
            </w:rPr>
          </w:pPr>
          <w:hyperlink w:anchor="_Toc416460561" w:history="1">
            <w:r w:rsidR="003C0F1C" w:rsidRPr="00A07130">
              <w:rPr>
                <w:rStyle w:val="Hipervnculo"/>
                <w:noProof/>
              </w:rPr>
              <w:t>8</w:t>
            </w:r>
            <w:r w:rsidR="003C0F1C">
              <w:rPr>
                <w:b w:val="0"/>
                <w:noProof/>
              </w:rPr>
              <w:tab/>
            </w:r>
            <w:r w:rsidR="003C0F1C" w:rsidRPr="00A07130">
              <w:rPr>
                <w:rStyle w:val="Hipervnculo"/>
                <w:noProof/>
              </w:rPr>
              <w:t>Referencias</w:t>
            </w:r>
            <w:r w:rsidR="003C0F1C">
              <w:rPr>
                <w:noProof/>
                <w:webHidden/>
              </w:rPr>
              <w:tab/>
            </w:r>
            <w:r>
              <w:rPr>
                <w:noProof/>
                <w:webHidden/>
              </w:rPr>
              <w:fldChar w:fldCharType="begin"/>
            </w:r>
            <w:r w:rsidR="003C0F1C">
              <w:rPr>
                <w:noProof/>
                <w:webHidden/>
              </w:rPr>
              <w:instrText xml:space="preserve"> PAGEREF _Toc416460561 \h </w:instrText>
            </w:r>
            <w:r>
              <w:rPr>
                <w:noProof/>
                <w:webHidden/>
              </w:rPr>
            </w:r>
            <w:r>
              <w:rPr>
                <w:noProof/>
                <w:webHidden/>
              </w:rPr>
              <w:fldChar w:fldCharType="separate"/>
            </w:r>
            <w:r w:rsidR="003C0F1C">
              <w:rPr>
                <w:noProof/>
                <w:webHidden/>
              </w:rPr>
              <w:t>49</w:t>
            </w:r>
            <w:r>
              <w:rPr>
                <w:noProof/>
                <w:webHidden/>
              </w:rPr>
              <w:fldChar w:fldCharType="end"/>
            </w:r>
          </w:hyperlink>
        </w:p>
        <w:p w:rsidR="00656B7E" w:rsidRDefault="005952BF">
          <w:pPr>
            <w:rPr>
              <w:lang w:val="es-ES"/>
            </w:rPr>
          </w:pPr>
          <w:r>
            <w:rPr>
              <w:lang w:val="es-ES"/>
            </w:rPr>
            <w:fldChar w:fldCharType="end"/>
          </w:r>
        </w:p>
      </w:sdtContent>
    </w:sdt>
    <w:p w:rsidR="00312928" w:rsidRDefault="00312928" w:rsidP="00312928">
      <w:pPr>
        <w:rPr>
          <w:rFonts w:asciiTheme="majorHAnsi" w:eastAsiaTheme="majorEastAsia" w:hAnsiTheme="majorHAnsi" w:cstheme="majorBidi"/>
          <w:color w:val="365F91" w:themeColor="accent1" w:themeShade="BF"/>
          <w:sz w:val="28"/>
          <w:szCs w:val="28"/>
        </w:rPr>
      </w:pPr>
      <w:r>
        <w:br w:type="page"/>
      </w:r>
    </w:p>
    <w:p w:rsidR="00D02BA0" w:rsidRDefault="00D02BA0" w:rsidP="00B21801">
      <w:pPr>
        <w:pStyle w:val="Ttulo1"/>
      </w:pPr>
      <w:bookmarkStart w:id="0" w:name="_Toc416460502"/>
      <w:bookmarkStart w:id="1" w:name="_Toc386832128"/>
      <w:r>
        <w:lastRenderedPageBreak/>
        <w:t>Introducción</w:t>
      </w:r>
      <w:bookmarkEnd w:id="0"/>
    </w:p>
    <w:p w:rsidR="002A607D" w:rsidRPr="002A607D" w:rsidRDefault="002A607D" w:rsidP="002A607D"/>
    <w:p w:rsidR="0051257B" w:rsidRPr="0051257B" w:rsidRDefault="00346ED4" w:rsidP="0051257B">
      <w:pPr>
        <w:pStyle w:val="Ttulo2"/>
      </w:pPr>
      <w:bookmarkStart w:id="2" w:name="_Toc416460503"/>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(TIC’s), particularmente la Internet, como una herramienta para alcanzar un mejor gobierno"</w:t>
      </w:r>
      <w:r w:rsidR="0051257B">
        <w:rPr>
          <w:i/>
        </w:rPr>
        <w:t xml:space="preserve"> </w:t>
      </w:r>
      <w:r w:rsidR="0051257B" w:rsidRPr="00EE631C">
        <w:t>[14]</w:t>
      </w:r>
      <w:r w:rsidR="002A607D">
        <w:t xml:space="preserve"> </w:t>
      </w:r>
      <w:r>
        <w:t>.</w:t>
      </w:r>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TIC's la integración entre los servicios de información geográfica y las plataformas de gobierno electrónico presentan algunas </w:t>
      </w:r>
      <w:r w:rsidR="0047409C">
        <w:t>dificultades</w:t>
      </w:r>
      <w:r>
        <w:t xml:space="preserve"> debido a que las plataformas se basan generalmente en Web Services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Ttulo2"/>
        <w:jc w:val="both"/>
      </w:pPr>
      <w:bookmarkStart w:id="3" w:name="_Toc416460504"/>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Services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Prrafodelista"/>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ntegración de Web Services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Prrafodelista"/>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Prrafodelista"/>
        <w:numPr>
          <w:ilvl w:val="0"/>
          <w:numId w:val="5"/>
        </w:numPr>
        <w:jc w:val="both"/>
      </w:pPr>
      <w:r>
        <w:t>D</w:t>
      </w:r>
      <w:r w:rsidRPr="000D5EF7">
        <w:t>esarrollar un caso de ejemplo que muestre los mecanismos implementados.</w:t>
      </w:r>
    </w:p>
    <w:p w:rsidR="004B458D" w:rsidRDefault="004B458D" w:rsidP="004B458D">
      <w:pPr>
        <w:pStyle w:val="Prrafodelista"/>
        <w:jc w:val="both"/>
      </w:pPr>
    </w:p>
    <w:p w:rsidR="00403ED0" w:rsidRDefault="00403ED0" w:rsidP="00B17B5A">
      <w:pPr>
        <w:pStyle w:val="Ttulo2"/>
        <w:jc w:val="both"/>
      </w:pPr>
      <w:bookmarkStart w:id="4" w:name="_Toc416460505"/>
      <w:r>
        <w:t>Resultados esperados</w:t>
      </w:r>
      <w:bookmarkEnd w:id="4"/>
    </w:p>
    <w:p w:rsidR="007B5A82" w:rsidRPr="007B5A82" w:rsidRDefault="007B5A82" w:rsidP="007B5A82">
      <w:r>
        <w:t>Como primer hito se espera  tener una documentación completa con  el estudio y diseño de la solución.</w:t>
      </w:r>
    </w:p>
    <w:p w:rsidR="00946872" w:rsidRDefault="007B5A82" w:rsidP="00946872">
      <w:pPr>
        <w:jc w:val="both"/>
      </w:pPr>
      <w:r>
        <w:t>También se espera tener</w:t>
      </w:r>
      <w:r w:rsidR="00946872" w:rsidRPr="003C1BDD">
        <w:t xml:space="preserve"> un prototipo de la arquitectura para Integración de Web Services Geográficos en Plataformas de Gobierno Electrónico</w:t>
      </w:r>
      <w:r w:rsidR="00946872">
        <w:t>. El mismo contará</w:t>
      </w:r>
      <w:r w:rsidR="00946872" w:rsidRPr="003C1BDD">
        <w:t xml:space="preserve"> con los mecanismos de transformaciones implementados para cubrir la mayor cantidad de escenarios de aplicación posibles</w:t>
      </w:r>
      <w:r w:rsidR="00946872">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403ED0" w:rsidRDefault="00403ED0" w:rsidP="00B17B5A">
      <w:pPr>
        <w:pStyle w:val="Ttulo2"/>
        <w:jc w:val="both"/>
      </w:pPr>
      <w:bookmarkStart w:id="5" w:name="_Toc416460506"/>
      <w:r>
        <w:t>Resultados alcanzados</w:t>
      </w:r>
      <w:bookmarkEnd w:id="5"/>
    </w:p>
    <w:p w:rsidR="005019FD" w:rsidRDefault="00907BDE" w:rsidP="00B17B5A">
      <w:pPr>
        <w:jc w:val="both"/>
      </w:pPr>
      <w:r>
        <w:t xml:space="preserve">Se logra implementar los componentes de transformación que permiten el acceso a los </w:t>
      </w:r>
      <w:r w:rsidR="00CF2009" w:rsidRPr="003C1BDD">
        <w:t>Web Services Geográficos</w:t>
      </w:r>
      <w:r>
        <w:t xml:space="preserve"> a </w:t>
      </w:r>
      <w:r w:rsidR="00F8294F">
        <w:t>través</w:t>
      </w:r>
      <w:r>
        <w:t xml:space="preserve"> de la Plataforma de Gobierno </w:t>
      </w:r>
      <w:r w:rsidR="00F8294F">
        <w:t>Electrónico</w:t>
      </w:r>
      <w:r>
        <w:t>.</w:t>
      </w:r>
      <w:r w:rsidR="00CF2009">
        <w:t xml:space="preserve"> Dichos componentes dan soporte de lectura y escritura</w:t>
      </w:r>
      <w:r w:rsidR="00050E45">
        <w:t xml:space="preserve">, </w:t>
      </w:r>
      <w:r w:rsidR="00CF2009">
        <w:t xml:space="preserve">quedando así </w:t>
      </w:r>
      <w:r w:rsidR="00050E45">
        <w:t>implícito</w:t>
      </w:r>
      <w:r w:rsidR="00CF2009">
        <w:t xml:space="preserve"> el cubrimiento de</w:t>
      </w:r>
      <w:r w:rsidR="00050E45">
        <w:t xml:space="preserve"> los </w:t>
      </w:r>
      <w:r w:rsidR="00501D7C">
        <w:t>escenarios</w:t>
      </w:r>
      <w:r w:rsidR="00050E45">
        <w:t xml:space="preserve"> que van desde consultas </w:t>
      </w:r>
      <w:r w:rsidR="00050E45" w:rsidRPr="001A2744">
        <w:t>hasta modificación y generación de información geográfica</w:t>
      </w:r>
      <w:r w:rsidR="00050E45">
        <w:t>.</w:t>
      </w:r>
      <w:r>
        <w:t xml:space="preserve"> </w:t>
      </w:r>
      <w:r w:rsidR="000D2EC1">
        <w:t xml:space="preserve"> </w:t>
      </w:r>
    </w:p>
    <w:p w:rsidR="004B458D" w:rsidRPr="00050E45" w:rsidRDefault="00050E45" w:rsidP="00B17B5A">
      <w:pPr>
        <w:jc w:val="both"/>
      </w:pPr>
      <w:r w:rsidRPr="00050E45">
        <w:t xml:space="preserve">Para validar los componentes de transformación implementados se </w:t>
      </w:r>
      <w:r w:rsidR="00DB7FA0">
        <w:t>desarrolla un caso de estudio que permite realizar consultas y modificaciones sobre datos geogr</w:t>
      </w:r>
      <w:r w:rsidR="00682772">
        <w:t>á</w:t>
      </w:r>
      <w:r w:rsidR="00DB7FA0">
        <w:t xml:space="preserve">ficos. </w:t>
      </w:r>
    </w:p>
    <w:p w:rsidR="00D17DB8" w:rsidRDefault="00D17DB8" w:rsidP="00B17B5A">
      <w:pPr>
        <w:jc w:val="both"/>
      </w:pPr>
    </w:p>
    <w:p w:rsidR="005019FD" w:rsidRPr="005019FD" w:rsidRDefault="005019FD" w:rsidP="00B17B5A">
      <w:pPr>
        <w:pStyle w:val="Ttulo2"/>
        <w:jc w:val="both"/>
      </w:pPr>
      <w:bookmarkStart w:id="6" w:name="_Toc416460507"/>
      <w:r>
        <w:t>Gestión del proyecto</w:t>
      </w:r>
      <w:bookmarkEnd w:id="6"/>
    </w:p>
    <w:p w:rsidR="00403ED0" w:rsidRDefault="00946013" w:rsidP="00B17B5A">
      <w:pPr>
        <w:jc w:val="both"/>
      </w:pPr>
      <w:r>
        <w:t xml:space="preserve">La gestión del proyecto se divide en cuatro etapas y una </w:t>
      </w:r>
      <w:r w:rsidR="006848FE">
        <w:t xml:space="preserve">quinta </w:t>
      </w:r>
      <w:r>
        <w:t xml:space="preserve">etapa transversal a las anteriores: </w:t>
      </w:r>
    </w:p>
    <w:p w:rsidR="00946013" w:rsidRPr="006848FE" w:rsidRDefault="00946013" w:rsidP="00B17B5A">
      <w:pPr>
        <w:jc w:val="both"/>
        <w:rPr>
          <w:b/>
        </w:rPr>
      </w:pPr>
      <w:r w:rsidRPr="006848FE">
        <w:rPr>
          <w:b/>
        </w:rPr>
        <w:t>Estado del arte:</w:t>
      </w:r>
      <w:r w:rsidR="00EE5901">
        <w:rPr>
          <w:b/>
        </w:rPr>
        <w:t xml:space="preserve"> </w:t>
      </w:r>
      <w:r w:rsidR="00EE5901" w:rsidRPr="00EE5901">
        <w:t>E</w:t>
      </w:r>
      <w:r w:rsidR="00EE5901">
        <w:t>n e</w:t>
      </w:r>
      <w:r w:rsidR="00EE5901" w:rsidRPr="00EE5901">
        <w:t xml:space="preserve">sta etapa </w:t>
      </w:r>
      <w:r w:rsidR="00EE5901">
        <w:t>se realiza el estudio de la tesis de maestría de Raquel Sosa</w:t>
      </w:r>
      <w:r w:rsidR="00C13F4B">
        <w:t xml:space="preserve">. El estudio de la PGE y de los estándares y tecnologías necesarios para el desarrollo del proyecto.   </w:t>
      </w:r>
      <w:r w:rsidR="00EE5901">
        <w:t xml:space="preserve"> </w:t>
      </w:r>
      <w:r w:rsidR="00EE5901">
        <w:rPr>
          <w:b/>
        </w:rPr>
        <w:t xml:space="preserve">  </w:t>
      </w:r>
    </w:p>
    <w:p w:rsidR="00946013" w:rsidRPr="006848FE" w:rsidRDefault="00946013" w:rsidP="00B17B5A">
      <w:pPr>
        <w:jc w:val="both"/>
        <w:rPr>
          <w:b/>
        </w:rPr>
      </w:pPr>
      <w:r w:rsidRPr="006848FE">
        <w:rPr>
          <w:b/>
        </w:rPr>
        <w:t xml:space="preserve"> Análisis:</w:t>
      </w:r>
      <w:r w:rsidR="00F829EB">
        <w:rPr>
          <w:b/>
        </w:rPr>
        <w:t xml:space="preserve"> </w:t>
      </w:r>
      <w:r w:rsidR="00F829EB" w:rsidRPr="00EE5901">
        <w:t>E</w:t>
      </w:r>
      <w:r w:rsidR="00F829EB">
        <w:t>n e</w:t>
      </w:r>
      <w:r w:rsidR="00F829EB" w:rsidRPr="00EE5901">
        <w:t xml:space="preserve">sta etapa </w:t>
      </w:r>
      <w:r w:rsidR="00F829EB">
        <w:t xml:space="preserve">se analiza la integración de la PGE con los servicios GIS mediante los escenarios de integración definidos en la tesis de maestría y la aplicación de los CTPs.  </w:t>
      </w:r>
    </w:p>
    <w:p w:rsidR="00946013" w:rsidRPr="006848FE" w:rsidRDefault="00946013" w:rsidP="00B17B5A">
      <w:pPr>
        <w:jc w:val="both"/>
        <w:rPr>
          <w:b/>
        </w:rPr>
      </w:pPr>
      <w:r w:rsidRPr="006848FE">
        <w:rPr>
          <w:b/>
        </w:rPr>
        <w:lastRenderedPageBreak/>
        <w:t>Diseño:</w:t>
      </w:r>
      <w:r w:rsidR="00974CB5">
        <w:rPr>
          <w:b/>
        </w:rPr>
        <w:t xml:space="preserve"> </w:t>
      </w:r>
      <w:r w:rsidR="00974CB5" w:rsidRPr="00974CB5">
        <w:t xml:space="preserve">Diseño de la arquitectura propuesta </w:t>
      </w:r>
      <w:r w:rsidR="00C705E8">
        <w:t xml:space="preserve">e implementación de un </w:t>
      </w:r>
      <w:r w:rsidR="00974CB5" w:rsidRPr="00974CB5">
        <w:t xml:space="preserve">prototipo para evaluar su viabilidad. Diseño de un caso de estudio </w:t>
      </w:r>
      <w:r w:rsidR="00C705E8">
        <w:t xml:space="preserve">que aplica los escenarios sobre el desarrollo a implementar. </w:t>
      </w:r>
    </w:p>
    <w:p w:rsidR="00946013" w:rsidRPr="006848FE" w:rsidRDefault="00946013" w:rsidP="00B17B5A">
      <w:pPr>
        <w:jc w:val="both"/>
        <w:rPr>
          <w:b/>
        </w:rPr>
      </w:pPr>
      <w:r w:rsidRPr="006848FE">
        <w:rPr>
          <w:b/>
        </w:rPr>
        <w:t xml:space="preserve"> Implementación: </w:t>
      </w:r>
      <w:r w:rsidR="009E5585" w:rsidRPr="009E5585">
        <w:t>Implementación de los CTPs</w:t>
      </w:r>
      <w:r w:rsidR="009E5585">
        <w:t xml:space="preserve"> y de </w:t>
      </w:r>
      <w:r w:rsidR="009E5585" w:rsidRPr="009E5585">
        <w:t>un simulador de PGE</w:t>
      </w:r>
      <w:r w:rsidR="009E5585">
        <w:t xml:space="preserve">, necesario para la integración. Implementación del caso de estudio. </w:t>
      </w:r>
    </w:p>
    <w:p w:rsidR="006848FE" w:rsidRPr="009E5585" w:rsidRDefault="006848FE" w:rsidP="00B17B5A">
      <w:pPr>
        <w:jc w:val="both"/>
      </w:pPr>
      <w:r w:rsidRPr="006848FE">
        <w:rPr>
          <w:b/>
        </w:rPr>
        <w:t xml:space="preserve"> Documentación:</w:t>
      </w:r>
      <w:r w:rsidR="00C705E8">
        <w:rPr>
          <w:b/>
        </w:rPr>
        <w:t xml:space="preserve"> </w:t>
      </w:r>
      <w:r w:rsidR="00C705E8" w:rsidRPr="009E5585">
        <w:t xml:space="preserve">Esta </w:t>
      </w:r>
      <w:r w:rsidR="007B5A82">
        <w:t>actividad</w:t>
      </w:r>
      <w:r w:rsidR="00C705E8" w:rsidRPr="009E5585">
        <w:t xml:space="preserve"> trata de la documentación </w:t>
      </w:r>
      <w:r w:rsidR="001514B0">
        <w:t xml:space="preserve">generada durante todo el proyecto. </w:t>
      </w:r>
      <w:r w:rsidR="00C705E8" w:rsidRPr="009E5585">
        <w:t xml:space="preserve"> </w:t>
      </w:r>
    </w:p>
    <w:p w:rsidR="004B458D" w:rsidRDefault="009E5585" w:rsidP="00B17B5A">
      <w:pPr>
        <w:jc w:val="both"/>
      </w:pPr>
      <w:r>
        <w:rPr>
          <w:noProof/>
        </w:rPr>
        <w:drawing>
          <wp:inline distT="0" distB="0" distL="0" distR="0">
            <wp:extent cx="5400040" cy="3272790"/>
            <wp:effectExtent l="19050" t="0" r="0" b="0"/>
            <wp:docPr id="11" name="10 Imagen" descr="DiagramaGestion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estionProyecto.jpg"/>
                    <pic:cNvPicPr/>
                  </pic:nvPicPr>
                  <pic:blipFill>
                    <a:blip r:embed="rId8" cstate="print"/>
                    <a:stretch>
                      <a:fillRect/>
                    </a:stretch>
                  </pic:blipFill>
                  <pic:spPr>
                    <a:xfrm>
                      <a:off x="0" y="0"/>
                      <a:ext cx="5400040" cy="3272790"/>
                    </a:xfrm>
                    <a:prstGeom prst="rect">
                      <a:avLst/>
                    </a:prstGeom>
                  </pic:spPr>
                </pic:pic>
              </a:graphicData>
            </a:graphic>
          </wp:inline>
        </w:drawing>
      </w:r>
    </w:p>
    <w:p w:rsidR="00AE5578" w:rsidRDefault="00AE5578" w:rsidP="00AE5578">
      <w:pPr>
        <w:jc w:val="center"/>
        <w:rPr>
          <w:b/>
          <w:sz w:val="20"/>
          <w:szCs w:val="20"/>
        </w:rPr>
      </w:pPr>
      <w:r w:rsidRPr="004C1B6E">
        <w:rPr>
          <w:b/>
          <w:sz w:val="20"/>
          <w:szCs w:val="20"/>
        </w:rPr>
        <w:t xml:space="preserve">Figura </w:t>
      </w:r>
      <w:r w:rsidR="00B341BE" w:rsidRPr="00B341BE">
        <w:rPr>
          <w:b/>
          <w:sz w:val="20"/>
          <w:szCs w:val="20"/>
        </w:rPr>
        <w:t>1</w:t>
      </w:r>
      <w:r w:rsidR="00B60237">
        <w:rPr>
          <w:b/>
          <w:sz w:val="20"/>
          <w:szCs w:val="20"/>
        </w:rPr>
        <w:t>.1</w:t>
      </w:r>
      <w:r w:rsidRPr="004C1B6E">
        <w:rPr>
          <w:b/>
          <w:sz w:val="20"/>
          <w:szCs w:val="20"/>
        </w:rPr>
        <w:t xml:space="preserve"> </w:t>
      </w:r>
      <w:r>
        <w:rPr>
          <w:b/>
          <w:sz w:val="20"/>
          <w:szCs w:val="20"/>
        </w:rPr>
        <w:t>–</w:t>
      </w:r>
      <w:r w:rsidRPr="004C1B6E">
        <w:rPr>
          <w:b/>
          <w:sz w:val="20"/>
          <w:szCs w:val="20"/>
        </w:rPr>
        <w:t xml:space="preserve"> </w:t>
      </w:r>
      <w:r>
        <w:rPr>
          <w:b/>
          <w:sz w:val="20"/>
          <w:szCs w:val="20"/>
        </w:rPr>
        <w:t>Diagrama de Gestión de Proyecto</w:t>
      </w:r>
    </w:p>
    <w:p w:rsidR="00AE5578" w:rsidRPr="00403ED0" w:rsidRDefault="00AE5578" w:rsidP="00AE5578">
      <w:pPr>
        <w:jc w:val="center"/>
      </w:pPr>
    </w:p>
    <w:p w:rsidR="00403ED0" w:rsidRDefault="00071958" w:rsidP="00B17B5A">
      <w:pPr>
        <w:pStyle w:val="Ttulo2"/>
        <w:jc w:val="both"/>
      </w:pPr>
      <w:bookmarkStart w:id="7" w:name="_Toc416460508"/>
      <w:r>
        <w:t>Organización</w:t>
      </w:r>
      <w:r w:rsidR="00403ED0">
        <w:t xml:space="preserve"> del documento</w:t>
      </w:r>
      <w:bookmarkEnd w:id="7"/>
    </w:p>
    <w:p w:rsidR="00C64910" w:rsidRDefault="00C64910" w:rsidP="00C64910">
      <w:pPr>
        <w:jc w:val="both"/>
      </w:pPr>
      <w:r>
        <w:t>El presente documento se estructura en s</w:t>
      </w:r>
      <w:r w:rsidR="001348C7">
        <w:t>iete</w:t>
      </w:r>
      <w:r>
        <w:t xml:space="preserve"> secciones más la sección de referencias. </w:t>
      </w:r>
    </w:p>
    <w:p w:rsidR="002A607D" w:rsidRPr="000D5EF7" w:rsidRDefault="00C64910" w:rsidP="00C64910">
      <w:pPr>
        <w:jc w:val="both"/>
      </w:pPr>
      <w:r>
        <w:t xml:space="preserve">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w:t>
      </w:r>
      <w:r w:rsidR="001348C7">
        <w:t>E</w:t>
      </w:r>
      <w:r>
        <w:t>n la sección seis se concluye sobre el todo el proceso de desarrollo del proyecto</w:t>
      </w:r>
      <w:r w:rsidR="001348C7">
        <w:t>. Y por último, en la sección siete</w:t>
      </w:r>
      <w:r>
        <w:t xml:space="preserve">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DF2CC4" w:rsidRDefault="00DF2CC4">
      <w:pPr>
        <w:rPr>
          <w:rFonts w:asciiTheme="majorHAnsi" w:eastAsiaTheme="majorEastAsia" w:hAnsiTheme="majorHAnsi" w:cstheme="majorBidi"/>
          <w:b/>
          <w:bCs/>
          <w:color w:val="365F91" w:themeColor="accent1" w:themeShade="BF"/>
          <w:sz w:val="28"/>
          <w:szCs w:val="28"/>
        </w:rPr>
      </w:pPr>
      <w:r>
        <w:lastRenderedPageBreak/>
        <w:br w:type="page"/>
      </w:r>
    </w:p>
    <w:p w:rsidR="00015D40" w:rsidRDefault="00C238AB" w:rsidP="00B17B5A">
      <w:pPr>
        <w:pStyle w:val="Ttulo1"/>
        <w:jc w:val="both"/>
      </w:pPr>
      <w:bookmarkStart w:id="8" w:name="_Toc416460509"/>
      <w:r>
        <w:lastRenderedPageBreak/>
        <w:t>Marco de trabajo.</w:t>
      </w:r>
      <w:bookmarkEnd w:id="1"/>
      <w:bookmarkEnd w:id="8"/>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Ttulo2"/>
        <w:jc w:val="both"/>
      </w:pPr>
      <w:bookmarkStart w:id="9" w:name="_Toc416460510"/>
      <w:r>
        <w:t>Web Services Geográficos</w:t>
      </w:r>
      <w:bookmarkEnd w:id="9"/>
    </w:p>
    <w:p w:rsidR="00DA6314" w:rsidRDefault="00DA6314" w:rsidP="00B17B5A">
      <w:pPr>
        <w:jc w:val="both"/>
      </w:pPr>
      <w:r>
        <w:t xml:space="preserve">Open Geospatial Consortium (OGC) [3] es la organización que propone los estándares de Web Services Geográficos, los cuales están agrupados bajo el nombre </w:t>
      </w:r>
      <w:r w:rsidR="000911A8" w:rsidRPr="000911A8">
        <w:t>OpenGIS Web Services</w:t>
      </w:r>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Map Service </w:t>
      </w:r>
      <w:r>
        <w:t xml:space="preserve">(WMS) y </w:t>
      </w:r>
      <w:r w:rsidRPr="00E8446F">
        <w:t>Web Feature Service</w:t>
      </w:r>
      <w:r>
        <w:t xml:space="preserve"> (WFS) se arman a partir de la conjunción de [4], [5], [6], y [7].</w:t>
      </w:r>
    </w:p>
    <w:p w:rsidR="002A607D" w:rsidRDefault="002A607D" w:rsidP="00B17B5A">
      <w:pPr>
        <w:jc w:val="both"/>
      </w:pPr>
    </w:p>
    <w:p w:rsidR="00DA6314" w:rsidRDefault="00DA6314" w:rsidP="00B17B5A">
      <w:pPr>
        <w:pStyle w:val="Ttulo3"/>
        <w:jc w:val="both"/>
      </w:pPr>
      <w:bookmarkStart w:id="10" w:name="_Toc416460511"/>
      <w:r>
        <w:t>WMS</w:t>
      </w:r>
      <w:bookmarkEnd w:id="10"/>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r w:rsidRPr="008116A9">
        <w:t>Scalable Vector Graphics</w:t>
      </w:r>
      <w:r>
        <w:t xml:space="preserve"> (SVG) o </w:t>
      </w:r>
      <w:r w:rsidRPr="008116A9">
        <w:t>Web Computer Graphics Metafile</w:t>
      </w:r>
      <w:r>
        <w:t xml:space="preserve"> (</w:t>
      </w:r>
      <w:r w:rsidRPr="001C4C47">
        <w:t>WebCGM</w:t>
      </w:r>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r w:rsidRPr="005441C0">
        <w:rPr>
          <w:b/>
        </w:rPr>
        <w:t>getCapabilities:</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r w:rsidRPr="005441C0">
        <w:rPr>
          <w:b/>
        </w:rPr>
        <w:t>getMap:</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r w:rsidRPr="005441C0">
        <w:rPr>
          <w:b/>
        </w:rPr>
        <w:t>getFeatureInfo:</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Ttulo3"/>
        <w:jc w:val="both"/>
      </w:pPr>
      <w:bookmarkStart w:id="11" w:name="_Toc386832131"/>
      <w:bookmarkStart w:id="12" w:name="_Toc416460512"/>
      <w:r w:rsidRPr="00015D40">
        <w:t>W</w:t>
      </w:r>
      <w:r>
        <w:t>FS</w:t>
      </w:r>
      <w:bookmarkEnd w:id="11"/>
      <w:bookmarkEnd w:id="12"/>
    </w:p>
    <w:p w:rsidR="00DA6314" w:rsidRDefault="00DA6314" w:rsidP="00B17B5A">
      <w:pPr>
        <w:jc w:val="both"/>
      </w:pPr>
      <w:r>
        <w:t xml:space="preserve">WFS [5] es un estándar que define un protocolo para consultar y modificar información geográfica codificada en </w:t>
      </w:r>
      <w:r w:rsidRPr="00805012">
        <w:t>Geography Markup Language</w:t>
      </w:r>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r>
        <w:rPr>
          <w:b/>
        </w:rPr>
        <w:t>g</w:t>
      </w:r>
      <w:r w:rsidR="00DA6314" w:rsidRPr="009C76C6">
        <w:rPr>
          <w:b/>
        </w:rPr>
        <w:t>etCapabilities:</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r>
        <w:rPr>
          <w:b/>
        </w:rPr>
        <w:t>d</w:t>
      </w:r>
      <w:r w:rsidR="00DA6314" w:rsidRPr="009C76C6">
        <w:rPr>
          <w:b/>
        </w:rPr>
        <w:t>escribeFeatureType:</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r>
        <w:rPr>
          <w:b/>
        </w:rPr>
        <w:t>g</w:t>
      </w:r>
      <w:r w:rsidR="00DA6314" w:rsidRPr="009C76C6">
        <w:rPr>
          <w:b/>
        </w:rPr>
        <w:t>etFeature:</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r>
        <w:rPr>
          <w:rFonts w:cs="HIACML+TimesNewRoman"/>
          <w:b/>
          <w:color w:val="000000"/>
          <w:sz w:val="23"/>
          <w:szCs w:val="23"/>
        </w:rPr>
        <w:t>g</w:t>
      </w:r>
      <w:r w:rsidR="00DA6314" w:rsidRPr="009C76C6">
        <w:rPr>
          <w:rFonts w:cs="HIACML+TimesNewRoman"/>
          <w:b/>
          <w:color w:val="000000"/>
          <w:sz w:val="23"/>
          <w:szCs w:val="23"/>
        </w:rPr>
        <w:t>etGmlObject: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r>
        <w:rPr>
          <w:rFonts w:cs="HIAFIB+TimesNewRoman,Italic"/>
          <w:b/>
          <w:color w:val="000000"/>
          <w:sz w:val="23"/>
          <w:szCs w:val="23"/>
        </w:rPr>
        <w:lastRenderedPageBreak/>
        <w:t>t</w:t>
      </w:r>
      <w:r w:rsidR="00DA6314" w:rsidRPr="009C76C6">
        <w:rPr>
          <w:rFonts w:cs="HIAFIB+TimesNewRoman,Italic"/>
          <w:b/>
          <w:color w:val="000000"/>
          <w:sz w:val="23"/>
          <w:szCs w:val="23"/>
        </w:rPr>
        <w:t>ransaction:</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r>
        <w:rPr>
          <w:rFonts w:cs="HIAFIB+TimesNewRoman,Italic"/>
          <w:b/>
          <w:color w:val="000000"/>
          <w:sz w:val="23"/>
          <w:szCs w:val="23"/>
        </w:rPr>
        <w:t>l</w:t>
      </w:r>
      <w:r w:rsidR="00DA6314" w:rsidRPr="009C76C6">
        <w:rPr>
          <w:rFonts w:cs="HIAFIB+TimesNewRoman,Italic"/>
          <w:b/>
          <w:color w:val="000000"/>
          <w:sz w:val="23"/>
          <w:szCs w:val="23"/>
        </w:rPr>
        <w:t>ockFeature:</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GetCapabilities, DescribeFeatureType </w:t>
      </w:r>
      <w:r>
        <w:t>y</w:t>
      </w:r>
      <w:r w:rsidRPr="00932427">
        <w:t xml:space="preserve"> GetFeature.</w:t>
      </w:r>
    </w:p>
    <w:p w:rsidR="00DA6314" w:rsidRPr="0030360F" w:rsidRDefault="00DA6314" w:rsidP="00B17B5A">
      <w:pPr>
        <w:jc w:val="both"/>
        <w:rPr>
          <w:b/>
        </w:rPr>
      </w:pPr>
      <w:r w:rsidRPr="0030360F">
        <w:rPr>
          <w:b/>
        </w:rPr>
        <w:t>WFS con XLink</w:t>
      </w:r>
      <w:r>
        <w:rPr>
          <w:b/>
        </w:rPr>
        <w:t xml:space="preserve">: </w:t>
      </w:r>
      <w:r w:rsidRPr="00932427">
        <w:t xml:space="preserve">Ofrecen las operaciones de un WFS básico más la operación </w:t>
      </w:r>
      <w:r w:rsidRPr="00932427">
        <w:rPr>
          <w:rFonts w:cs="HIACML+TimesNewRoman"/>
          <w:color w:val="000000"/>
          <w:sz w:val="23"/>
          <w:szCs w:val="23"/>
        </w:rPr>
        <w:t>Ge</w:t>
      </w:r>
      <w:r>
        <w:rPr>
          <w:rFonts w:cs="HIACML+TimesNewRoman"/>
          <w:color w:val="000000"/>
          <w:sz w:val="23"/>
          <w:szCs w:val="23"/>
        </w:rPr>
        <w:t xml:space="preserve">tGmlObject. Con XLink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Transaction.</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XLink: </w:t>
      </w:r>
      <w:r w:rsidRPr="00F93919">
        <w:t xml:space="preserve">Ofrecen las operaciones de un servicio WFS Transaccional más la operación </w:t>
      </w:r>
      <w:r w:rsidRPr="00F93919">
        <w:rPr>
          <w:rFonts w:cs="HIACML+TimesNewRoman"/>
          <w:color w:val="000000"/>
          <w:sz w:val="23"/>
          <w:szCs w:val="23"/>
        </w:rPr>
        <w:t>GetGmlObject.</w:t>
      </w:r>
    </w:p>
    <w:p w:rsidR="00DA6314" w:rsidRDefault="00DA6314" w:rsidP="00B17B5A">
      <w:pPr>
        <w:jc w:val="both"/>
      </w:pPr>
    </w:p>
    <w:p w:rsidR="00DA6314" w:rsidRDefault="00DA6314" w:rsidP="00B17B5A">
      <w:pPr>
        <w:pStyle w:val="Ttulo2"/>
        <w:jc w:val="both"/>
      </w:pPr>
      <w:bookmarkStart w:id="13" w:name="_Toc416460513"/>
      <w:r>
        <w:t>Estándares SOA</w:t>
      </w:r>
      <w:r w:rsidR="009D2824">
        <w:t>P</w:t>
      </w:r>
      <w:bookmarkEnd w:id="13"/>
    </w:p>
    <w:p w:rsidR="002A607D" w:rsidRPr="002A607D" w:rsidRDefault="002A607D" w:rsidP="002A607D"/>
    <w:p w:rsidR="00F9786F" w:rsidRDefault="00F9786F" w:rsidP="00B17B5A">
      <w:pPr>
        <w:pStyle w:val="Ttulo3"/>
        <w:jc w:val="both"/>
      </w:pPr>
      <w:bookmarkStart w:id="14" w:name="_Toc416460514"/>
      <w:r>
        <w:t>SOAP</w:t>
      </w:r>
      <w:bookmarkEnd w:id="14"/>
    </w:p>
    <w:p w:rsidR="00F9786F" w:rsidRPr="00EF56DE" w:rsidRDefault="00F9786F" w:rsidP="00B17B5A">
      <w:pPr>
        <w:jc w:val="both"/>
      </w:pPr>
      <w:r w:rsidRPr="00EF56DE">
        <w:t>SOAP(Simple Object Access Protocol)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(remote call procedure) y la comunicación funciona por medio de un request enviado por el cliente a lo que se devuelve una respuesta del servidor.</w:t>
      </w:r>
    </w:p>
    <w:p w:rsidR="00F9786F" w:rsidRDefault="00F9786F" w:rsidP="00B17B5A">
      <w:pPr>
        <w:jc w:val="both"/>
      </w:pPr>
      <w:r w:rsidRPr="00EF56DE">
        <w:t>Se utiliza el lenguaje WSDL (Web Service Description Language) para describir los servicios que se ofrecen, así como el formato de la entrada y la salida de cada servicio. Un web service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Ttulo3"/>
        <w:jc w:val="both"/>
      </w:pPr>
      <w:bookmarkStart w:id="15" w:name="_Toc386832129"/>
      <w:bookmarkStart w:id="16" w:name="_Toc416460515"/>
      <w:r>
        <w:t>REST</w:t>
      </w:r>
      <w:bookmarkEnd w:id="15"/>
      <w:bookmarkEnd w:id="16"/>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hypermedia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stateless, cada recurso posee un estado interno, este estado no puede ser accedido desde el exterior. Cada pedido hecho del cliente al servidor debe tener toda la información necesaria para que el request pueda ser comprendido. Y no se puede sacar ventaja de tener un contexto guardado para cada </w:t>
      </w:r>
      <w:r w:rsidR="00A567C8" w:rsidRPr="007303E7">
        <w:t>sesión</w:t>
      </w:r>
      <w:r w:rsidRPr="007303E7">
        <w:t>. La información de las sesiones son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recurso : </w:t>
      </w:r>
    </w:p>
    <w:p w:rsidR="00AE6E8C" w:rsidRPr="007303E7" w:rsidRDefault="00812089" w:rsidP="00B17B5A">
      <w:pPr>
        <w:jc w:val="both"/>
      </w:pPr>
      <w:r>
        <w:rPr>
          <w:b/>
        </w:rPr>
        <w:t>g</w:t>
      </w:r>
      <w:r w:rsidR="002A607D">
        <w:rPr>
          <w:b/>
        </w:rPr>
        <w:t>et</w:t>
      </w:r>
      <w:r w:rsidR="00AE6E8C" w:rsidRPr="007303E7">
        <w:rPr>
          <w:b/>
        </w:rPr>
        <w:t>:</w:t>
      </w:r>
      <w:r w:rsidR="00AE6E8C" w:rsidRPr="007303E7">
        <w:t xml:space="preserve"> Para obtener información sobre un recurso. </w:t>
      </w:r>
    </w:p>
    <w:p w:rsidR="00AE6E8C" w:rsidRPr="007303E7" w:rsidRDefault="00812089" w:rsidP="00B17B5A">
      <w:pPr>
        <w:jc w:val="both"/>
      </w:pPr>
      <w:r>
        <w:rPr>
          <w:b/>
        </w:rPr>
        <w:t>p</w:t>
      </w:r>
      <w:r w:rsidR="002A607D">
        <w:rPr>
          <w:b/>
        </w:rPr>
        <w:t>ost</w:t>
      </w:r>
      <w:r w:rsidR="00AE6E8C" w:rsidRPr="007303E7">
        <w:rPr>
          <w:b/>
        </w:rPr>
        <w:t>:</w:t>
      </w:r>
      <w:r w:rsidR="00AE6E8C" w:rsidRPr="007303E7">
        <w:t xml:space="preserve"> Para crear una nueva instancia del recurso.</w:t>
      </w:r>
    </w:p>
    <w:p w:rsidR="00AE6E8C" w:rsidRPr="007303E7" w:rsidRDefault="00812089" w:rsidP="00B17B5A">
      <w:pPr>
        <w:jc w:val="both"/>
      </w:pPr>
      <w:r>
        <w:rPr>
          <w:b/>
        </w:rPr>
        <w:t>p</w:t>
      </w:r>
      <w:r w:rsidR="002A607D">
        <w:rPr>
          <w:b/>
        </w:rPr>
        <w:t>ut</w:t>
      </w:r>
      <w:r w:rsidR="00AE6E8C" w:rsidRPr="007303E7">
        <w:rPr>
          <w:b/>
        </w:rPr>
        <w:t>:</w:t>
      </w:r>
      <w:r w:rsidR="00AE6E8C" w:rsidRPr="007303E7">
        <w:t xml:space="preserve"> Para modificar un recurso existente.</w:t>
      </w:r>
    </w:p>
    <w:p w:rsidR="00AE6E8C" w:rsidRPr="007303E7" w:rsidRDefault="00812089" w:rsidP="00B17B5A">
      <w:pPr>
        <w:jc w:val="both"/>
      </w:pPr>
      <w:r>
        <w:rPr>
          <w:b/>
        </w:rPr>
        <w:t>d</w:t>
      </w:r>
      <w:r w:rsidR="002A607D">
        <w:rPr>
          <w:b/>
        </w:rPr>
        <w:t>elete</w:t>
      </w:r>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(Create, Read, Update and Delete),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Ttulo3"/>
        <w:jc w:val="both"/>
      </w:pPr>
      <w:bookmarkStart w:id="17" w:name="_Toc416460516"/>
      <w:r>
        <w:t>WS-SECURITY</w:t>
      </w:r>
      <w:bookmarkEnd w:id="17"/>
    </w:p>
    <w:p w:rsidR="00B22448" w:rsidRDefault="00B22448" w:rsidP="00B17B5A">
      <w:pPr>
        <w:jc w:val="both"/>
      </w:pPr>
      <w:r>
        <w:t>Es una extensión de los estándares de Web Services</w:t>
      </w:r>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encripta todo el mensaje http. </w:t>
      </w:r>
    </w:p>
    <w:p w:rsidR="00B22448" w:rsidRDefault="00B22448" w:rsidP="00B17B5A">
      <w:pPr>
        <w:jc w:val="both"/>
      </w:pPr>
      <w:r>
        <w:t>WSS brinda dos servicios básicos, confidencialidad e integridad. Los cuales pueden alcanzarse utilizando diferentes métodos, XML Signature y XML Encription. Estos se basan e integran con diferentes tecnologías de seguridad, como tokens de seguridad, certificados X.509 y Kerberos,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WS-SecureConversation y WS-Trust.</w:t>
      </w:r>
    </w:p>
    <w:p w:rsidR="002A607D" w:rsidRDefault="00B22448" w:rsidP="00BC46E4">
      <w:pPr>
        <w:jc w:val="both"/>
      </w:pPr>
      <w:r>
        <w:t xml:space="preserve">También soporta la integración con SAML utilizado para proveer SingleSign on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Ttulo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Prrafodelista"/>
        <w:numPr>
          <w:ilvl w:val="0"/>
          <w:numId w:val="5"/>
        </w:numPr>
        <w:jc w:val="both"/>
      </w:pPr>
      <w:r w:rsidRPr="00324D3D">
        <w:t>Métodos para emisión, renovación y validación de tokens de seguridad.</w:t>
      </w:r>
    </w:p>
    <w:p w:rsidR="00324D3D" w:rsidRPr="00324D3D" w:rsidRDefault="00324D3D" w:rsidP="00AD64E4">
      <w:pPr>
        <w:pStyle w:val="Prrafodelista"/>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Esta especificación define el modelo Web Services Trust Model. Esto define un proceso que permite restringir a que las peticiones que llegan a un servicio cumplan con una serie de especificaciones. Si quien hace la solicitud no cumple con todos los requerimientos necesarios, entonces debe pedir el acceso a un servidor STS (Security Token Service).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Services Trust Model define los siguientes mecanismos para verificar relaciones de confianza </w:t>
      </w:r>
      <w:r w:rsidR="00604F9F">
        <w:t>[18]</w:t>
      </w:r>
      <w:r w:rsidRPr="00324D3D">
        <w:t xml:space="preserve">: </w:t>
      </w:r>
    </w:p>
    <w:p w:rsidR="00324D3D" w:rsidRPr="00324D3D" w:rsidRDefault="00324D3D" w:rsidP="00B17B5A">
      <w:pPr>
        <w:pStyle w:val="Prrafodelista"/>
        <w:numPr>
          <w:ilvl w:val="0"/>
          <w:numId w:val="5"/>
        </w:numPr>
        <w:jc w:val="both"/>
      </w:pPr>
      <w:r w:rsidRPr="00324D3D">
        <w:t>Fixed trust roots: El destinatario tiene definido un set fijo de relaciones de confianza. Cuando lleguen pedidos va a evaluar si contiene tokens emitidos por alguna de esas relaciones.</w:t>
      </w:r>
    </w:p>
    <w:p w:rsidR="00324D3D" w:rsidRPr="00324D3D" w:rsidRDefault="00324D3D" w:rsidP="00B17B5A">
      <w:pPr>
        <w:pStyle w:val="Prrafodelista"/>
        <w:numPr>
          <w:ilvl w:val="0"/>
          <w:numId w:val="5"/>
        </w:numPr>
        <w:spacing w:after="0" w:line="240" w:lineRule="auto"/>
        <w:jc w:val="both"/>
      </w:pPr>
      <w:r w:rsidRPr="00324D3D">
        <w:t xml:space="preserve">Trust hierarchies:  Existe una jerarquía de confianza y el servicio destinatario solo tiene el root de esa jerarquía. Por lo tanto cuando llegue una petición, este deberá verificar que pertenece a la jerarquía de confianza. </w:t>
      </w:r>
    </w:p>
    <w:p w:rsidR="00324D3D" w:rsidRPr="00324D3D" w:rsidRDefault="00324D3D" w:rsidP="00B17B5A">
      <w:pPr>
        <w:pStyle w:val="Prrafodelista"/>
        <w:numPr>
          <w:ilvl w:val="0"/>
          <w:numId w:val="5"/>
        </w:numPr>
        <w:spacing w:after="0" w:line="240" w:lineRule="auto"/>
        <w:jc w:val="both"/>
      </w:pPr>
      <w:r w:rsidRPr="00324D3D">
        <w:t>Authentication service: Existe un servicio de autenticación con el cual el destinatario mantiene una relación de confianza. Cuando llega un token,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Ttulo3"/>
      </w:pPr>
      <w:bookmarkStart w:id="18" w:name="_Toc416460517"/>
      <w:r>
        <w:t>WS-ADDRESSING</w:t>
      </w:r>
      <w:bookmarkEnd w:id="18"/>
    </w:p>
    <w:p w:rsidR="00372445" w:rsidRDefault="00C050A0" w:rsidP="00B17B5A">
      <w:pPr>
        <w:jc w:val="both"/>
      </w:pPr>
      <w:r>
        <w:t xml:space="preserve">WS-Addressing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endpoints y s</w:t>
      </w:r>
      <w:r w:rsidR="005945E8">
        <w:t xml:space="preserve">egurizar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r w:rsidRPr="00E009CD">
        <w:rPr>
          <w:b/>
        </w:rPr>
        <w:t>Endpoint References</w:t>
      </w:r>
      <w:r>
        <w:rPr>
          <w:b/>
        </w:rPr>
        <w:t xml:space="preserve"> [16]</w:t>
      </w:r>
      <w:r w:rsidR="00941628" w:rsidRPr="00E009CD">
        <w:rPr>
          <w:b/>
        </w:rPr>
        <w:t>:</w:t>
      </w:r>
      <w:r w:rsidR="00941628">
        <w:t xml:space="preserve"> </w:t>
      </w:r>
      <w:r w:rsidR="00CC255F">
        <w:t xml:space="preserve"> Identifican el punto donde son dirigidos los mensajes</w:t>
      </w:r>
      <w:r>
        <w:t xml:space="preserve"> y especifica las siguientes propiedades: </w:t>
      </w:r>
    </w:p>
    <w:p w:rsidR="00E009CD" w:rsidRPr="0052499E" w:rsidRDefault="00E009CD" w:rsidP="00E009CD">
      <w:pPr>
        <w:tabs>
          <w:tab w:val="left" w:pos="2550"/>
        </w:tabs>
        <w:jc w:val="both"/>
      </w:pPr>
      <w:r w:rsidRPr="0052499E">
        <w:rPr>
          <w:color w:val="1F497D" w:themeColor="text2"/>
        </w:rPr>
        <w:t>wsa:Address</w:t>
      </w:r>
      <w:r w:rsidRPr="0052499E">
        <w:t xml:space="preserve"> : Una dirección (URI) que identifica el endpoint. Puede ser una dirección de red o una dirección lógica.</w:t>
      </w:r>
    </w:p>
    <w:p w:rsidR="00E009CD" w:rsidRPr="0052499E" w:rsidRDefault="00E009CD" w:rsidP="00E009CD">
      <w:pPr>
        <w:tabs>
          <w:tab w:val="left" w:pos="2550"/>
        </w:tabs>
        <w:jc w:val="both"/>
      </w:pPr>
      <w:r w:rsidRPr="0052499E">
        <w:rPr>
          <w:color w:val="1F497D" w:themeColor="text2"/>
        </w:rPr>
        <w:t>wsa:ReferenceProperties</w:t>
      </w:r>
      <w:r w:rsidRPr="0052499E">
        <w:t xml:space="preserve"> : Propiedades que identifican al recurso transportado. </w:t>
      </w:r>
    </w:p>
    <w:p w:rsidR="00E009CD" w:rsidRPr="0052499E" w:rsidRDefault="00E009CD" w:rsidP="00E009CD">
      <w:pPr>
        <w:tabs>
          <w:tab w:val="left" w:pos="2550"/>
        </w:tabs>
        <w:jc w:val="both"/>
      </w:pPr>
      <w:r w:rsidRPr="0052499E">
        <w:rPr>
          <w:color w:val="1F497D" w:themeColor="text2"/>
        </w:rPr>
        <w:t>wsa:ReferenceParameters</w:t>
      </w:r>
      <w:r w:rsidRPr="0052499E">
        <w:t xml:space="preserve"> : Parámetros asociados al endpoint para facilitar la interacción.</w:t>
      </w:r>
    </w:p>
    <w:p w:rsidR="00E009CD" w:rsidRPr="0052499E" w:rsidRDefault="00E009CD" w:rsidP="00E009CD">
      <w:pPr>
        <w:tabs>
          <w:tab w:val="left" w:pos="2550"/>
        </w:tabs>
        <w:jc w:val="both"/>
      </w:pPr>
      <w:r w:rsidRPr="0052499E">
        <w:rPr>
          <w:color w:val="1F497D" w:themeColor="text2"/>
        </w:rPr>
        <w:t>wsa:PortType</w:t>
      </w:r>
      <w:r w:rsidRPr="0052499E">
        <w:t xml:space="preserve"> : Identificador (en formato QName) para el portType  del recurso transportado.</w:t>
      </w:r>
    </w:p>
    <w:p w:rsidR="00E009CD" w:rsidRDefault="00E009CD" w:rsidP="00E009CD">
      <w:pPr>
        <w:tabs>
          <w:tab w:val="left" w:pos="2550"/>
        </w:tabs>
        <w:jc w:val="both"/>
      </w:pPr>
      <w:r w:rsidRPr="0052499E">
        <w:rPr>
          <w:color w:val="1F497D" w:themeColor="text2"/>
        </w:rPr>
        <w:t>wsa:ServiceName</w:t>
      </w:r>
      <w:r w:rsidRPr="0052499E">
        <w:t xml:space="preserve"> : Es opcional e identifica la descripción del servicio que contiene un WSDL con la descripción del endpoint que se hace referencia.</w:t>
      </w:r>
    </w:p>
    <w:p w:rsidR="00E009CD" w:rsidRDefault="00E009CD" w:rsidP="00E009CD">
      <w:pPr>
        <w:jc w:val="both"/>
      </w:pPr>
      <w:r w:rsidRPr="0052499E">
        <w:rPr>
          <w:color w:val="1F497D" w:themeColor="text2"/>
        </w:rPr>
        <w:t>wsa:Policiy</w:t>
      </w:r>
      <w:r w:rsidRPr="0052499E">
        <w:t xml:space="preserve"> : Especifica una política (policy) que es relevante para la interacción con el endpoint.</w:t>
      </w:r>
    </w:p>
    <w:p w:rsidR="00941628" w:rsidRDefault="00CC255F" w:rsidP="00E009CD">
      <w:pPr>
        <w:jc w:val="both"/>
      </w:pPr>
      <w:r>
        <w:t xml:space="preserve"> </w:t>
      </w:r>
      <w:r w:rsidR="0052499E">
        <w:t xml:space="preserve"> </w:t>
      </w:r>
    </w:p>
    <w:p w:rsidR="0052499E" w:rsidRPr="0052499E" w:rsidRDefault="00941628" w:rsidP="00E009CD">
      <w:pPr>
        <w:jc w:val="both"/>
      </w:pPr>
      <w:r w:rsidRPr="00E009CD">
        <w:rPr>
          <w:b/>
        </w:rPr>
        <w:lastRenderedPageBreak/>
        <w:t>Message Information Headers</w:t>
      </w:r>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52499E" w:rsidRDefault="0052499E" w:rsidP="0052499E">
      <w:pPr>
        <w:tabs>
          <w:tab w:val="left" w:pos="2550"/>
        </w:tabs>
        <w:jc w:val="both"/>
      </w:pPr>
      <w:r w:rsidRPr="0052499E">
        <w:rPr>
          <w:color w:val="1F497D" w:themeColor="text2"/>
        </w:rPr>
        <w:t>wsa:to</w:t>
      </w:r>
      <w:r w:rsidRPr="0052499E">
        <w:t xml:space="preserve">   : destino del mensaje</w:t>
      </w:r>
    </w:p>
    <w:p w:rsidR="0052499E" w:rsidRPr="0052499E" w:rsidRDefault="0052499E" w:rsidP="0052499E">
      <w:pPr>
        <w:tabs>
          <w:tab w:val="left" w:pos="2550"/>
        </w:tabs>
        <w:jc w:val="both"/>
      </w:pPr>
      <w:r w:rsidRPr="0052499E">
        <w:rPr>
          <w:color w:val="1F497D" w:themeColor="text2"/>
        </w:rPr>
        <w:t>wsa:from</w:t>
      </w:r>
      <w:r w:rsidRPr="0052499E">
        <w:t xml:space="preserve">  : origen del mensaje (emisor)</w:t>
      </w:r>
    </w:p>
    <w:p w:rsidR="0052499E" w:rsidRPr="0052499E" w:rsidRDefault="0052499E" w:rsidP="0052499E">
      <w:pPr>
        <w:tabs>
          <w:tab w:val="left" w:pos="2550"/>
        </w:tabs>
        <w:jc w:val="both"/>
      </w:pPr>
      <w:r w:rsidRPr="0052499E">
        <w:rPr>
          <w:color w:val="1F497D" w:themeColor="text2"/>
        </w:rPr>
        <w:t>wsa:replyTo</w:t>
      </w:r>
      <w:r w:rsidRPr="0052499E">
        <w:t xml:space="preserve"> : contiene el endpoint al cual dirigir una respuesta.</w:t>
      </w:r>
    </w:p>
    <w:p w:rsidR="0052499E" w:rsidRPr="0052499E" w:rsidRDefault="0052499E" w:rsidP="0052499E">
      <w:pPr>
        <w:tabs>
          <w:tab w:val="left" w:pos="2550"/>
        </w:tabs>
        <w:jc w:val="both"/>
      </w:pPr>
      <w:r w:rsidRPr="0052499E">
        <w:rPr>
          <w:color w:val="1F497D" w:themeColor="text2"/>
        </w:rPr>
        <w:t>wsa:faultTo</w:t>
      </w:r>
      <w:r w:rsidRPr="0052499E">
        <w:t xml:space="preserve"> : especifica el endpoint al cual se dirigen los fallos.</w:t>
      </w:r>
    </w:p>
    <w:p w:rsidR="0052499E" w:rsidRPr="0052499E" w:rsidRDefault="0052499E" w:rsidP="0052499E">
      <w:pPr>
        <w:tabs>
          <w:tab w:val="left" w:pos="2550"/>
        </w:tabs>
        <w:jc w:val="both"/>
      </w:pPr>
      <w:r w:rsidRPr="0052499E">
        <w:rPr>
          <w:color w:val="1F497D" w:themeColor="text2"/>
        </w:rPr>
        <w:t>wsa:action</w:t>
      </w:r>
      <w:r w:rsidRPr="0052499E">
        <w:t xml:space="preserve">  :  Contiene un identificador para las </w:t>
      </w:r>
      <w:r w:rsidR="00FD6A94" w:rsidRPr="0052499E">
        <w:t>semánticas</w:t>
      </w:r>
      <w:r w:rsidRPr="0052499E">
        <w:t xml:space="preserve"> implicadas en el mensaje. (una </w:t>
      </w:r>
      <w:r w:rsidR="00FD6A94">
        <w:t>URI</w:t>
      </w:r>
      <w:r w:rsidRPr="0052499E">
        <w:t xml:space="preserve"> indicando una entrada, salida o mensaje de error)</w:t>
      </w:r>
    </w:p>
    <w:p w:rsidR="0052499E" w:rsidRPr="0052499E" w:rsidRDefault="0052499E" w:rsidP="0052499E">
      <w:pPr>
        <w:tabs>
          <w:tab w:val="left" w:pos="2550"/>
        </w:tabs>
        <w:jc w:val="both"/>
      </w:pPr>
      <w:r w:rsidRPr="0052499E">
        <w:rPr>
          <w:color w:val="1F497D" w:themeColor="text2"/>
        </w:rPr>
        <w:t>wsa:messageID</w:t>
      </w:r>
      <w:r w:rsidRPr="0052499E">
        <w:t xml:space="preserve"> : Contiene una URI que identifica el mensaje en espacio y tiempo. No </w:t>
      </w:r>
      <w:r w:rsidR="00FD6A94" w:rsidRPr="0052499E">
        <w:t>debe</w:t>
      </w:r>
      <w:r w:rsidRPr="0052499E">
        <w:t xml:space="preserve"> haber dos mensajes con el mismo identificador.</w:t>
      </w:r>
    </w:p>
    <w:p w:rsidR="005734E5" w:rsidRDefault="0052499E" w:rsidP="009625DF">
      <w:pPr>
        <w:tabs>
          <w:tab w:val="left" w:pos="2550"/>
        </w:tabs>
        <w:jc w:val="both"/>
      </w:pPr>
      <w:r w:rsidRPr="0052499E">
        <w:rPr>
          <w:color w:val="1F497D" w:themeColor="text2"/>
        </w:rPr>
        <w:t>wsa:relatesTo</w:t>
      </w:r>
      <w:r w:rsidRPr="0052499E">
        <w:t xml:space="preserve"> :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Ttulo3"/>
        <w:jc w:val="both"/>
      </w:pPr>
      <w:bookmarkStart w:id="19" w:name="_Toc416460518"/>
      <w:r>
        <w:t>MTOM</w:t>
      </w:r>
      <w:bookmarkEnd w:id="19"/>
    </w:p>
    <w:p w:rsidR="005F183E" w:rsidRDefault="00B22448" w:rsidP="00B17B5A">
      <w:pPr>
        <w:jc w:val="both"/>
      </w:pPr>
      <w:r w:rsidRPr="00F3722D">
        <w:t xml:space="preserve">Es un estándar de la W3C para la transmisión de datos binarios de forma </w:t>
      </w:r>
      <w:r w:rsidR="00FD6A94" w:rsidRPr="00F3722D">
        <w:t>óptima</w:t>
      </w:r>
      <w:r w:rsidRPr="00F3722D">
        <w:t>, como lo indica su nombre: Message Tra</w:t>
      </w:r>
      <w:r>
        <w:t>nsmission Optimization Mechanism</w:t>
      </w:r>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MTOM soluciona este problema haciendo uso de los pedidos multi-parte de http. Funciona agregando en el body del mensaje SOAP “punteros” hacia las partes del mensaje http donde vienen los datos binarios sin codificar. De esta manera no agrega el overhead de Base64.</w:t>
      </w:r>
    </w:p>
    <w:p w:rsidR="00F80075" w:rsidRPr="00F3722D" w:rsidRDefault="00F80075" w:rsidP="00B17B5A">
      <w:pPr>
        <w:jc w:val="both"/>
      </w:pPr>
    </w:p>
    <w:p w:rsidR="00F86ED8" w:rsidRPr="00015D40" w:rsidRDefault="00346ED4" w:rsidP="00B17B5A">
      <w:pPr>
        <w:pStyle w:val="Ttulo2"/>
        <w:jc w:val="both"/>
      </w:pPr>
      <w:bookmarkStart w:id="20" w:name="_Toc416460519"/>
      <w:r>
        <w:t>Tecnologías</w:t>
      </w:r>
      <w:r w:rsidR="00F86ED8">
        <w:t xml:space="preserve"> y productos estudiados.</w:t>
      </w:r>
      <w:bookmarkEnd w:id="20"/>
    </w:p>
    <w:p w:rsidR="00B22448" w:rsidRPr="00B21801" w:rsidRDefault="00B22448" w:rsidP="00B17B5A">
      <w:pPr>
        <w:jc w:val="both"/>
      </w:pPr>
    </w:p>
    <w:p w:rsidR="00B22448" w:rsidRDefault="00B22448" w:rsidP="00B17B5A">
      <w:pPr>
        <w:pStyle w:val="Ttulo3"/>
        <w:jc w:val="both"/>
      </w:pPr>
      <w:bookmarkStart w:id="21" w:name="_Toc386832132"/>
      <w:bookmarkStart w:id="22" w:name="_Toc416460520"/>
      <w:r>
        <w:t>ESB</w:t>
      </w:r>
      <w:bookmarkEnd w:id="21"/>
      <w:bookmarkEnd w:id="22"/>
    </w:p>
    <w:p w:rsidR="00C404CE" w:rsidRDefault="00B22448" w:rsidP="00C404CE">
      <w:pPr>
        <w:jc w:val="both"/>
      </w:pPr>
      <w:r>
        <w:t xml:space="preserve">Enterprise </w:t>
      </w:r>
      <w:r w:rsidR="003C1DEB">
        <w:t>S</w:t>
      </w:r>
      <w:r>
        <w:t xml:space="preserve">ervice </w:t>
      </w:r>
      <w:r w:rsidR="003C1DEB">
        <w:t>B</w:t>
      </w:r>
      <w:r>
        <w:t xml:space="preserve">us </w:t>
      </w:r>
      <w:r w:rsidR="007D089E">
        <w:t>[</w:t>
      </w:r>
      <w:r w:rsidR="00EE6B5E">
        <w:t>26</w:t>
      </w:r>
      <w:r w:rsidR="007D089E">
        <w:t xml:space="preserve">] </w:t>
      </w:r>
      <w:r>
        <w:t>es un modelo de arquitectura de software usado para implementar comunicación entre sistemas orientados a servicios. Generalmente se basa en plataformas que implementan y potencian sistemas de mensajería, definiendo puntos de entrada, principalmente web services</w:t>
      </w:r>
      <w:r w:rsidR="00DA3493">
        <w:t xml:space="preserve"> SOAP.</w:t>
      </w:r>
      <w:r>
        <w:t xml:space="preserve"> </w:t>
      </w:r>
      <w:r w:rsidR="00DA3493">
        <w:t>Además</w:t>
      </w:r>
      <w:r>
        <w:t xml:space="preserve"> agregan servicios dentro del bus como seguridad y </w:t>
      </w:r>
      <w:r>
        <w:lastRenderedPageBreak/>
        <w:t>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33CB6" w:rsidRPr="00E91190" w:rsidRDefault="00C33CB6" w:rsidP="00C404CE">
      <w:pPr>
        <w:jc w:val="both"/>
      </w:pPr>
    </w:p>
    <w:p w:rsidR="00C404CE" w:rsidRDefault="006071A2" w:rsidP="006071A2">
      <w:pPr>
        <w:jc w:val="center"/>
      </w:pPr>
      <w:r w:rsidRPr="006071A2">
        <w:rPr>
          <w:noProof/>
        </w:rPr>
        <w:drawing>
          <wp:inline distT="0" distB="0" distL="0" distR="0">
            <wp:extent cx="4705350"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705350" cy="3181350"/>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Refdenotaalpie"/>
          <w:b/>
          <w:sz w:val="20"/>
          <w:szCs w:val="20"/>
        </w:rPr>
        <w:footnoteReference w:id="2"/>
      </w:r>
    </w:p>
    <w:p w:rsidR="00F86ED8" w:rsidRDefault="00F86ED8" w:rsidP="00B17B5A">
      <w:pPr>
        <w:jc w:val="both"/>
        <w:rPr>
          <w:b/>
          <w:sz w:val="20"/>
          <w:szCs w:val="20"/>
        </w:rPr>
      </w:pPr>
    </w:p>
    <w:p w:rsidR="00F86ED8" w:rsidRPr="00016B76" w:rsidRDefault="00F86ED8" w:rsidP="00B17B5A">
      <w:pPr>
        <w:pStyle w:val="Ttulo4"/>
        <w:jc w:val="both"/>
      </w:pPr>
      <w:r>
        <w:t>JBOSS ESB</w:t>
      </w:r>
    </w:p>
    <w:p w:rsidR="00F86ED8" w:rsidRDefault="002626E0" w:rsidP="00B17B5A">
      <w:pPr>
        <w:jc w:val="both"/>
      </w:pPr>
      <w:r>
        <w:t>Jboss Esb [21] es</w:t>
      </w:r>
      <w:r w:rsidR="00F86ED8">
        <w:t xml:space="preserve"> un producto de Red Hat y su comunidad, una implementación de la arquitectura ESB en Java, basada también en el servidor de aplicaciones JBoss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10"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Refdenotaalpie"/>
          <w:b/>
          <w:sz w:val="20"/>
          <w:szCs w:val="20"/>
        </w:rPr>
        <w:footnoteReference w:id="3"/>
      </w:r>
    </w:p>
    <w:p w:rsidR="00F86ED8" w:rsidRDefault="00F86ED8" w:rsidP="00B17B5A">
      <w:pPr>
        <w:jc w:val="both"/>
      </w:pPr>
      <w:r>
        <w:t>Básicamente en Jboss ESB un servicio define un conjunto de Listeners de los cuales quiere estar al tanto cuando llegan mensajes, luego el servicio es notificado de que un mensaje ha llegado y define para éste, filtros o procesadores que trabajarán con la información contenida en él. Por último el servicio ruteará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Ttulo3"/>
        <w:jc w:val="both"/>
      </w:pPr>
      <w:bookmarkStart w:id="23" w:name="_Toc416460521"/>
      <w:r>
        <w:t xml:space="preserve">Servidores </w:t>
      </w:r>
      <w:r w:rsidR="009150DD">
        <w:t>de mapas</w:t>
      </w:r>
      <w:bookmarkEnd w:id="23"/>
    </w:p>
    <w:p w:rsidR="00F80075" w:rsidRPr="00F80075" w:rsidRDefault="00F80075" w:rsidP="00F80075"/>
    <w:p w:rsidR="00F86ED8" w:rsidRDefault="00F86ED8" w:rsidP="00B17B5A">
      <w:pPr>
        <w:pStyle w:val="Ttulo4"/>
        <w:jc w:val="both"/>
      </w:pPr>
      <w:r>
        <w:t>GEOSERVER</w:t>
      </w:r>
    </w:p>
    <w:p w:rsidR="00DB0A4D" w:rsidRPr="00434123" w:rsidRDefault="00DB0A4D" w:rsidP="00DB0A4D">
      <w:pPr>
        <w:jc w:val="both"/>
      </w:pPr>
      <w:r w:rsidRPr="00434123">
        <w:t>GeoServer es un servidor de mapas de código abierto que permite a los usuarios compartir y editar datos geoespaciales.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Es la implementación de referencia de los estándares Open Geospatial Consortium (OGC) Web Feature Service (WFS)</w:t>
      </w:r>
      <w:r>
        <w:t xml:space="preserve"> </w:t>
      </w:r>
      <w:r w:rsidRPr="00C702FF">
        <w:t xml:space="preserve"> y Web Coverage Service (WCS). Soporta </w:t>
      </w:r>
      <w:r>
        <w:t xml:space="preserve">WMS, </w:t>
      </w:r>
      <w:r w:rsidRPr="00C702FF">
        <w:t>WFS y WFS-Transaccional</w:t>
      </w:r>
      <w:r>
        <w:t xml:space="preserve"> [9]</w:t>
      </w:r>
      <w:r w:rsidRPr="00C702FF">
        <w:t>.</w:t>
      </w:r>
    </w:p>
    <w:p w:rsidR="00F86ED8" w:rsidRPr="00C702FF" w:rsidRDefault="00274B6C" w:rsidP="00B17B5A">
      <w:pPr>
        <w:jc w:val="both"/>
      </w:pPr>
      <w:r>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Prrafodelista"/>
        <w:numPr>
          <w:ilvl w:val="0"/>
          <w:numId w:val="10"/>
        </w:numPr>
        <w:jc w:val="both"/>
      </w:pPr>
      <w:r w:rsidRPr="00C702FF">
        <w:lastRenderedPageBreak/>
        <w:t xml:space="preserve">Es el más adecuado para los desarrolladores java ya que ofrece facilidad para interoperar con aplicaciones escritas en esa plataforma. </w:t>
      </w:r>
    </w:p>
    <w:p w:rsidR="00F86ED8" w:rsidRPr="00C702FF" w:rsidRDefault="00F86ED8" w:rsidP="00F80075">
      <w:pPr>
        <w:pStyle w:val="Prrafodelista"/>
        <w:numPr>
          <w:ilvl w:val="0"/>
          <w:numId w:val="11"/>
        </w:numPr>
        <w:jc w:val="both"/>
      </w:pPr>
      <w:r w:rsidRPr="00C702FF">
        <w:t>Soporta WFS y WFS-T</w:t>
      </w:r>
      <w:r>
        <w:t>.</w:t>
      </w:r>
      <w:r w:rsidRPr="00C702FF">
        <w:t xml:space="preserve"> </w:t>
      </w:r>
    </w:p>
    <w:p w:rsidR="00F86ED8" w:rsidRPr="00C702FF" w:rsidRDefault="00F86ED8" w:rsidP="00F80075">
      <w:pPr>
        <w:pStyle w:val="Prrafodelista"/>
        <w:numPr>
          <w:ilvl w:val="0"/>
          <w:numId w:val="13"/>
        </w:numPr>
        <w:jc w:val="both"/>
      </w:pPr>
      <w:r w:rsidRPr="00C702FF">
        <w:t>Como servidor soporta una variedad de formatos de almacenamiento (PostGis, Oracle spatial, Mysql,  GeoTiff) tanto vectorial como raster.</w:t>
      </w:r>
    </w:p>
    <w:p w:rsidR="00F86ED8" w:rsidRPr="00C702FF" w:rsidRDefault="00F86ED8" w:rsidP="00F80075">
      <w:pPr>
        <w:pStyle w:val="Prrafodelista"/>
        <w:numPr>
          <w:ilvl w:val="0"/>
          <w:numId w:val="15"/>
        </w:numPr>
        <w:jc w:val="both"/>
      </w:pPr>
      <w:r w:rsidRPr="00C702FF">
        <w:t>Reproyección al vuelo</w:t>
      </w:r>
      <w:r>
        <w:t>.</w:t>
      </w:r>
    </w:p>
    <w:p w:rsidR="00F46B62" w:rsidRDefault="00F86ED8" w:rsidP="00F46B62">
      <w:pPr>
        <w:pStyle w:val="Prrafodelista"/>
        <w:numPr>
          <w:ilvl w:val="0"/>
          <w:numId w:val="17"/>
        </w:numPr>
        <w:jc w:val="both"/>
      </w:pPr>
      <w:r w:rsidRPr="00C702FF">
        <w:t>WMS Tiling cache (Usa GeoWebCache como cliente de tiles WMS)</w:t>
      </w:r>
      <w:r>
        <w:t>.</w:t>
      </w:r>
      <w:r w:rsidRPr="00C702FF">
        <w:t xml:space="preserve"> </w:t>
      </w:r>
    </w:p>
    <w:p w:rsidR="00F46B62" w:rsidRDefault="00F46B62" w:rsidP="00F46B62">
      <w:pPr>
        <w:pStyle w:val="Prrafodelista"/>
        <w:jc w:val="both"/>
      </w:pPr>
    </w:p>
    <w:p w:rsidR="00F86ED8" w:rsidRDefault="00F86ED8" w:rsidP="00B17B5A">
      <w:pPr>
        <w:pStyle w:val="Ttulo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r w:rsidR="00EB11E7" w:rsidRPr="00EB11E7">
        <w:t>MapServer Project Steering Committee (PSC)</w:t>
      </w:r>
      <w:r w:rsidR="00EB11E7">
        <w:t>, el cual está autorizado por OSGeo.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MapServer es una aplicación CGI alojada en un servidor web.  Cuando llega un pedido a MapServer, se usa información que fue </w:t>
      </w:r>
      <w:r w:rsidR="00315421">
        <w:t>enviada en la URL y el archivo de configuración (Map file,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MapServer </w:t>
      </w:r>
      <w:r>
        <w:t>consiste en los siguientes elementos</w:t>
      </w:r>
      <w:r w:rsidR="009D2442">
        <w:t xml:space="preserve"> [17]</w:t>
      </w:r>
      <w:r w:rsidR="0061467C">
        <w:t>.</w:t>
      </w:r>
      <w:r w:rsidR="00E56401">
        <w:t xml:space="preserve"> </w:t>
      </w:r>
    </w:p>
    <w:p w:rsidR="00920B05" w:rsidRDefault="00920B05" w:rsidP="00B17B5A">
      <w:pPr>
        <w:jc w:val="both"/>
      </w:pPr>
      <w:r w:rsidRPr="00920B05">
        <w:rPr>
          <w:b/>
        </w:rPr>
        <w:t xml:space="preserve">Map </w:t>
      </w:r>
      <w:r w:rsidR="00A02566" w:rsidRPr="00920B05">
        <w:rPr>
          <w:b/>
        </w:rPr>
        <w:t>file</w:t>
      </w:r>
      <w:r w:rsidR="00A02566">
        <w:t>:</w:t>
      </w:r>
      <w:r>
        <w:t xml:space="preserve"> </w:t>
      </w:r>
      <w:r w:rsidR="00F46B62">
        <w:t xml:space="preserve"> </w:t>
      </w:r>
      <w:r>
        <w:t xml:space="preserve">Es un archivo de texto que sirve como configuración de una aplicación MapServer. Aquí se define el </w:t>
      </w:r>
      <w:r w:rsidR="00F46B62">
        <w:t>área</w:t>
      </w:r>
      <w:r>
        <w:t xml:space="preserve"> del mapa,  donde están los datos, las capas del mapa incluyendo datasources, proyecciones  y símbolos.</w:t>
      </w:r>
    </w:p>
    <w:p w:rsidR="00920B05" w:rsidRDefault="00920B05" w:rsidP="00B17B5A">
      <w:pPr>
        <w:jc w:val="both"/>
      </w:pPr>
      <w:r w:rsidRPr="00920B05">
        <w:rPr>
          <w:b/>
        </w:rPr>
        <w:t xml:space="preserve">Información </w:t>
      </w:r>
      <w:r w:rsidR="00A02566" w:rsidRPr="00920B05">
        <w:rPr>
          <w:b/>
        </w:rPr>
        <w:t>geográfica</w:t>
      </w:r>
      <w:r w:rsidR="00A02566">
        <w:t>:</w:t>
      </w:r>
      <w:r>
        <w:t xml:space="preserve">  MapServer puede utilizar varios tipos de datasource. Por defecto se utiliza ESRI Shape Format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Son la interface entre el usuario y la aplicación de mapas. MapServer puede ser invocado para colocar un mapa estático en un html.</w:t>
      </w:r>
      <w:r w:rsidR="00315421">
        <w:t xml:space="preserve"> Para que sea interactivo la imagen se debe colocar en un formulario para poder hacer varias invocaciones  MapServer y que este devuelva las distintas imágenes.</w:t>
      </w:r>
    </w:p>
    <w:p w:rsidR="00A02566" w:rsidRDefault="00A02566" w:rsidP="00B17B5A">
      <w:pPr>
        <w:jc w:val="both"/>
      </w:pPr>
      <w:r w:rsidRPr="00A02566">
        <w:rPr>
          <w:b/>
        </w:rPr>
        <w:t xml:space="preserve">MapServer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Puede ser cualquier servidor web que aloje las paginas html con mapas que son solicitadas por el usuario.</w:t>
      </w:r>
    </w:p>
    <w:p w:rsidR="00966BCE" w:rsidRDefault="00966BCE" w:rsidP="00B17B5A">
      <w:pPr>
        <w:jc w:val="both"/>
      </w:pPr>
    </w:p>
    <w:p w:rsidR="00B21801" w:rsidRDefault="00EC2DAB" w:rsidP="00B17B5A">
      <w:pPr>
        <w:pStyle w:val="Ttulo2"/>
        <w:jc w:val="both"/>
      </w:pPr>
      <w:bookmarkStart w:id="24" w:name="_Toc416460522"/>
      <w:r>
        <w:t>Plataforma de eGob de Uruguay</w:t>
      </w:r>
      <w:bookmarkEnd w:id="24"/>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lastRenderedPageBreak/>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Refdenotaalpie"/>
          <w:b/>
          <w:sz w:val="20"/>
          <w:szCs w:val="20"/>
        </w:rPr>
        <w:footnoteReference w:id="4"/>
      </w:r>
    </w:p>
    <w:p w:rsidR="00B07897" w:rsidRDefault="00B07897" w:rsidP="00B17B5A">
      <w:pPr>
        <w:jc w:val="both"/>
        <w:rPr>
          <w:color w:val="595959" w:themeColor="text1" w:themeTint="A6"/>
          <w:sz w:val="20"/>
          <w:szCs w:val="20"/>
        </w:rPr>
      </w:pPr>
    </w:p>
    <w:p w:rsidR="004F7153" w:rsidRDefault="004F7153" w:rsidP="00B17B5A">
      <w:pPr>
        <w:pStyle w:val="Ttulo3"/>
        <w:jc w:val="both"/>
      </w:pPr>
      <w:bookmarkStart w:id="25" w:name="_Toc416460523"/>
      <w:r>
        <w:t>Plataforma de Interoperabilidad</w:t>
      </w:r>
      <w:bookmarkEnd w:id="25"/>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Refdenotaalpie"/>
          <w:i/>
        </w:rPr>
        <w:footnoteReference w:id="5"/>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Refdenotaalpie"/>
          <w:b/>
          <w:sz w:val="20"/>
          <w:szCs w:val="20"/>
        </w:rPr>
        <w:footnoteReference w:id="6"/>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Ttulo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Refdenotaalpie"/>
          <w:b/>
          <w:sz w:val="20"/>
          <w:szCs w:val="20"/>
        </w:rPr>
        <w:footnoteReference w:id="7"/>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incompletas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Refdenotaalpie"/>
        </w:rPr>
        <w:footnoteReference w:id="8"/>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Ttulo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Refdenotaalpie"/>
          <w:b/>
          <w:sz w:val="20"/>
          <w:szCs w:val="20"/>
        </w:rPr>
        <w:footnoteReference w:id="9"/>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"Timestamp"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Edition (Java EE). Esta última se provee a través del JBoss Enterprise SOA Platform.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Refdenotaalpie"/>
          <w:b/>
          <w:sz w:val="20"/>
          <w:szCs w:val="20"/>
        </w:rPr>
        <w:footnoteReference w:id="10"/>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Productos Enterprise Service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JBoss ESB y Microsoft Biztalk Server complementado con Biztalk ESB Toolkit.  </w:t>
      </w:r>
    </w:p>
    <w:p w:rsidR="007B7BF7" w:rsidRDefault="007B7BF7" w:rsidP="007B7BF7">
      <w:pPr>
        <w:jc w:val="both"/>
        <w:rPr>
          <w:b/>
        </w:rPr>
      </w:pPr>
    </w:p>
    <w:p w:rsidR="007B7BF7" w:rsidRDefault="007B7BF7" w:rsidP="00385EF1">
      <w:pPr>
        <w:pStyle w:val="Ttulo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Refdenotaalpie"/>
          <w:b/>
          <w:sz w:val="20"/>
          <w:szCs w:val="20"/>
        </w:rPr>
        <w:footnoteReference w:id="11"/>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getNombre y getFechaNacimiento</w:t>
      </w:r>
      <w:r w:rsidR="008B56DE">
        <w:t xml:space="preserve"> y brinda a los funcionarios del organismo A acceso </w:t>
      </w:r>
      <w:r w:rsidR="00597C24">
        <w:t xml:space="preserve">únicamente </w:t>
      </w:r>
      <w:r w:rsidR="008B56DE">
        <w:t xml:space="preserve">al método getNombre. </w:t>
      </w:r>
      <w:r w:rsidR="00197F9C">
        <w:t>De esta forma si el organismo A intenta acceder al método getFechaNacimiento, este será rechazado por la PGE. Esto permite que el organismo B se olvide de la seguridad delegando el control de acceso al Sistema de Seguridad de la PGE.</w:t>
      </w:r>
    </w:p>
    <w:p w:rsidR="007B7BF7" w:rsidRDefault="007B7BF7" w:rsidP="007B17B6">
      <w:pPr>
        <w:pStyle w:val="Ttulo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Refdenotaalpie"/>
          <w:b/>
          <w:sz w:val="20"/>
          <w:szCs w:val="20"/>
        </w:rPr>
        <w:footnoteReference w:id="12"/>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Ttulo1"/>
        <w:jc w:val="both"/>
      </w:pPr>
      <w:bookmarkStart w:id="26" w:name="_Toc416460524"/>
      <w:r>
        <w:lastRenderedPageBreak/>
        <w:t>Análisis y arquitectura</w:t>
      </w:r>
      <w:bookmarkEnd w:id="26"/>
    </w:p>
    <w:p w:rsidR="00743C2B" w:rsidRDefault="004052CC" w:rsidP="004469AC">
      <w:pPr>
        <w:jc w:val="both"/>
      </w:pPr>
      <w:r>
        <w:t xml:space="preserve">A continuación se presenta el análisis realizado sobre la tesis de maestría </w:t>
      </w:r>
      <w:r w:rsidR="003E4680">
        <w:t xml:space="preserve">de Raquel Sosa </w:t>
      </w:r>
      <w:r>
        <w:t>y las decisiones de arqui</w:t>
      </w:r>
      <w:r w:rsidR="009A01D7">
        <w:t>tectura que se tomaron para la resolución del proyecto</w:t>
      </w:r>
      <w:r>
        <w:t>.</w:t>
      </w:r>
    </w:p>
    <w:p w:rsidR="009A01D7" w:rsidRPr="00743C2B" w:rsidRDefault="009A01D7" w:rsidP="00743C2B">
      <w:pPr>
        <w:rPr>
          <w:lang w:val="es-ES"/>
        </w:rPr>
      </w:pPr>
    </w:p>
    <w:p w:rsidR="00B17B5A" w:rsidRPr="00660F4C" w:rsidRDefault="00B17B5A" w:rsidP="00B17B5A">
      <w:pPr>
        <w:pStyle w:val="Ttulo2"/>
        <w:rPr>
          <w:lang w:val="es-ES"/>
        </w:rPr>
      </w:pPr>
      <w:bookmarkStart w:id="27" w:name="_Toc416460525"/>
      <w:r w:rsidRPr="00660F4C">
        <w:rPr>
          <w:lang w:val="es-ES"/>
        </w:rPr>
        <w:t>Escenarios propuestos en la tesis</w:t>
      </w:r>
      <w:bookmarkEnd w:id="27"/>
    </w:p>
    <w:p w:rsidR="00B17B5A" w:rsidRDefault="003E4680" w:rsidP="00660F4C">
      <w:pPr>
        <w:jc w:val="both"/>
        <w:rPr>
          <w:lang w:val="es-ES"/>
        </w:rPr>
      </w:pPr>
      <w:r>
        <w:rPr>
          <w:lang w:val="es-ES"/>
        </w:rPr>
        <w:t xml:space="preserve">En la tesis de </w:t>
      </w:r>
      <w:r w:rsidR="00660F4C" w:rsidRPr="00660F4C">
        <w:rPr>
          <w:lang w:val="es-ES"/>
        </w:rPr>
        <w:t>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Ttulo3"/>
        <w:rPr>
          <w:lang w:val="es-ES"/>
        </w:rPr>
      </w:pPr>
      <w:bookmarkStart w:id="28" w:name="_Toc416460526"/>
      <w:r>
        <w:rPr>
          <w:lang w:val="es-ES"/>
        </w:rPr>
        <w:t>Pú</w:t>
      </w:r>
      <w:r w:rsidRPr="00660F4C">
        <w:rPr>
          <w:lang w:val="es-ES"/>
        </w:rPr>
        <w:t>blico general accediendo a información geográfica</w:t>
      </w:r>
      <w:bookmarkEnd w:id="28"/>
    </w:p>
    <w:p w:rsidR="0057171F" w:rsidRDefault="0057171F" w:rsidP="004469AC">
      <w:pPr>
        <w:jc w:val="both"/>
        <w:rPr>
          <w:lang w:val="es-ES"/>
        </w:rPr>
      </w:pPr>
      <w:r>
        <w:rPr>
          <w:lang w:val="es-ES"/>
        </w:rPr>
        <w:t xml:space="preserve">Este escenario está pensado </w:t>
      </w:r>
      <w:r w:rsidR="00A725B7">
        <w:rPr>
          <w:lang w:val="es-ES"/>
        </w:rPr>
        <w:t xml:space="preserve">para </w:t>
      </w:r>
      <w:r>
        <w:rPr>
          <w:lang w:val="es-ES"/>
        </w:rPr>
        <w:t xml:space="preserve">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4469AC">
      <w:pPr>
        <w:jc w:val="both"/>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Ttulo3"/>
        <w:rPr>
          <w:lang w:val="es-ES"/>
        </w:rPr>
      </w:pPr>
      <w:bookmarkStart w:id="29" w:name="_Toc416460527"/>
      <w:r>
        <w:rPr>
          <w:lang w:val="es-ES"/>
        </w:rPr>
        <w:t>Público especializado consultando información</w:t>
      </w:r>
      <w:bookmarkEnd w:id="29"/>
    </w:p>
    <w:p w:rsidR="00505881" w:rsidRPr="009B63EB" w:rsidRDefault="00505881" w:rsidP="004469AC">
      <w:pPr>
        <w:jc w:val="both"/>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w:t>
      </w:r>
      <w:r w:rsidR="004D5AD8">
        <w:rPr>
          <w:lang w:val="es-ES"/>
        </w:rPr>
        <w:t>al</w:t>
      </w:r>
      <w:r w:rsidRPr="009B63EB">
        <w:rPr>
          <w:lang w:val="es-ES"/>
        </w:rPr>
        <w:t xml:space="preserve"> organismo cliente y no para el público en general. </w:t>
      </w:r>
    </w:p>
    <w:p w:rsidR="00C6649A" w:rsidRDefault="00505881" w:rsidP="004469AC">
      <w:pPr>
        <w:jc w:val="both"/>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r w:rsidR="0027376A">
        <w:rPr>
          <w:lang w:val="es-ES"/>
        </w:rPr>
        <w:t xml:space="preserve"> Además de la disponibilidad también requiere de mecanismos de seguridad para el control de acceso para asegurar que quienes accedan al servicio sean los organismos clientes autorizados.</w:t>
      </w:r>
    </w:p>
    <w:p w:rsidR="00660F4C" w:rsidRDefault="00C6649A" w:rsidP="004469AC">
      <w:pPr>
        <w:jc w:val="both"/>
        <w:rPr>
          <w:lang w:val="es-ES"/>
        </w:rPr>
      </w:pPr>
      <w:r>
        <w:rPr>
          <w:lang w:val="es-ES"/>
        </w:rPr>
        <w:t xml:space="preserve">En este escenario se requiere realizar acuerdos entre el organismo cliente y el organismo proveedor logrando así un acceso seguro a la información geográfica. </w:t>
      </w:r>
      <w:r w:rsidR="0027376A">
        <w:rPr>
          <w:lang w:val="es-ES"/>
        </w:rPr>
        <w:t xml:space="preserve"> </w:t>
      </w:r>
    </w:p>
    <w:p w:rsidR="005F0F7A" w:rsidRPr="009B63EB" w:rsidRDefault="005F0F7A" w:rsidP="00660F4C">
      <w:pPr>
        <w:rPr>
          <w:lang w:val="es-ES"/>
        </w:rPr>
      </w:pPr>
    </w:p>
    <w:p w:rsidR="00660F4C" w:rsidRPr="00660F4C" w:rsidRDefault="00660F4C" w:rsidP="00660F4C">
      <w:pPr>
        <w:pStyle w:val="Ttulo3"/>
        <w:rPr>
          <w:lang w:val="es-ES"/>
        </w:rPr>
      </w:pPr>
      <w:bookmarkStart w:id="30" w:name="_Toc416460528"/>
      <w:r>
        <w:rPr>
          <w:lang w:val="es-ES"/>
        </w:rPr>
        <w:t>Instituciones colaborando en la creación de información geográfica</w:t>
      </w:r>
      <w:bookmarkEnd w:id="30"/>
    </w:p>
    <w:p w:rsidR="00505881" w:rsidRPr="009B63EB" w:rsidRDefault="00505881" w:rsidP="004469AC">
      <w:pPr>
        <w:jc w:val="both"/>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505881" w:rsidRDefault="00505881" w:rsidP="004469AC">
      <w:pPr>
        <w:jc w:val="both"/>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1" w:name="_Toc416460529"/>
      <w:r>
        <w:rPr>
          <w:lang w:val="es-ES"/>
        </w:rPr>
        <w:lastRenderedPageBreak/>
        <w:t>Instituciones colaborando en trámites</w:t>
      </w:r>
      <w:bookmarkEnd w:id="31"/>
    </w:p>
    <w:p w:rsidR="00505881" w:rsidRPr="009B63EB" w:rsidRDefault="00505881" w:rsidP="004469AC">
      <w:pPr>
        <w:jc w:val="both"/>
        <w:rPr>
          <w:lang w:val="es-ES"/>
        </w:rPr>
      </w:pPr>
      <w:r w:rsidRPr="009B63EB">
        <w:rPr>
          <w:lang w:val="es-ES"/>
        </w:rPr>
        <w:t xml:space="preserve">En este escenario dos o más organismos colaboran para la </w:t>
      </w:r>
      <w:r w:rsidR="00EC714C">
        <w:rPr>
          <w:lang w:val="es-ES"/>
        </w:rPr>
        <w:t>realiz</w:t>
      </w:r>
      <w:r w:rsidRPr="009B63EB">
        <w:rPr>
          <w:lang w:val="es-ES"/>
        </w:rPr>
        <w:t>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4469AC">
      <w:pPr>
        <w:jc w:val="both"/>
        <w:rPr>
          <w:lang w:val="es-ES"/>
        </w:rPr>
      </w:pPr>
      <w:r w:rsidRPr="009B63EB">
        <w:rPr>
          <w:lang w:val="es-ES"/>
        </w:rPr>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2" w:name="_Toc416460530"/>
      <w:r>
        <w:rPr>
          <w:lang w:val="es-ES"/>
        </w:rPr>
        <w:t>Público generando información geográfica</w:t>
      </w:r>
      <w:bookmarkEnd w:id="32"/>
    </w:p>
    <w:p w:rsidR="00505881" w:rsidRPr="009B63EB" w:rsidRDefault="00505881" w:rsidP="004469AC">
      <w:pPr>
        <w:jc w:val="both"/>
        <w:rPr>
          <w:lang w:val="es-ES"/>
        </w:rPr>
      </w:pPr>
      <w:r w:rsidRPr="009B63EB">
        <w:rPr>
          <w:lang w:val="es-ES"/>
        </w:rPr>
        <w:t xml:space="preserve">En este escenario un usuario público puede </w:t>
      </w:r>
      <w:r w:rsidR="00D6080C">
        <w:rPr>
          <w:lang w:val="es-ES"/>
        </w:rPr>
        <w:t>aportar</w:t>
      </w:r>
      <w:r w:rsidRPr="009B63EB">
        <w:rPr>
          <w:lang w:val="es-ES"/>
        </w:rPr>
        <w:t xml:space="preserve"> información geográfica </w:t>
      </w:r>
      <w:r w:rsidR="00D6080C">
        <w:rPr>
          <w:lang w:val="es-ES"/>
        </w:rPr>
        <w:t>a</w:t>
      </w:r>
      <w:r w:rsidRPr="009B63EB">
        <w:rPr>
          <w:lang w:val="es-ES"/>
        </w:rPr>
        <w:t xml:space="preserve"> un organismo.</w:t>
      </w:r>
    </w:p>
    <w:p w:rsidR="00660F4C" w:rsidRPr="009B63EB" w:rsidRDefault="00505881" w:rsidP="004469AC">
      <w:pPr>
        <w:jc w:val="both"/>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Ttulo3"/>
        <w:rPr>
          <w:lang w:val="es-ES"/>
        </w:rPr>
      </w:pPr>
      <w:bookmarkStart w:id="33" w:name="_Toc416460531"/>
      <w:r>
        <w:rPr>
          <w:lang w:val="es-ES"/>
        </w:rPr>
        <w:t>Resumen análisis de escenarios</w:t>
      </w:r>
      <w:bookmarkEnd w:id="33"/>
    </w:p>
    <w:p w:rsidR="004B01C9" w:rsidRPr="004B01C9" w:rsidRDefault="004B01C9" w:rsidP="009C1EF8">
      <w:pPr>
        <w:jc w:val="both"/>
        <w:rPr>
          <w:lang w:val="es-ES"/>
        </w:rPr>
      </w:pPr>
      <w:r>
        <w:rPr>
          <w:lang w:val="es-ES"/>
        </w:rPr>
        <w:t xml:space="preserve">En el siguiente cuadro se resumen las características de los escenarios descriptos. </w:t>
      </w:r>
    </w:p>
    <w:p w:rsidR="004B01C9" w:rsidRDefault="004B01C9" w:rsidP="004B01C9">
      <w:pPr>
        <w:pStyle w:val="Sinespaciado"/>
      </w:pPr>
    </w:p>
    <w:p w:rsidR="00F6073E" w:rsidRDefault="004B01C9" w:rsidP="00F6073E">
      <w:pPr>
        <w:pStyle w:val="Sinespaciado"/>
        <w:jc w:val="center"/>
        <w:rPr>
          <w:b/>
          <w:sz w:val="20"/>
          <w:szCs w:val="20"/>
        </w:rPr>
      </w:pPr>
      <w:r>
        <w:rPr>
          <w:noProof/>
          <w:lang w:val="es-UY" w:eastAsia="es-UY"/>
        </w:rPr>
        <w:drawing>
          <wp:inline distT="0" distB="0" distL="0" distR="0">
            <wp:extent cx="4554031" cy="394208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554031" cy="3942080"/>
                    </a:xfrm>
                    <a:prstGeom prst="rect">
                      <a:avLst/>
                    </a:prstGeom>
                    <a:noFill/>
                    <a:ln w="9525">
                      <a:noFill/>
                      <a:miter lim="800000"/>
                      <a:headEnd/>
                      <a:tailEnd/>
                    </a:ln>
                  </pic:spPr>
                </pic:pic>
              </a:graphicData>
            </a:graphic>
          </wp:inline>
        </w:drawing>
      </w:r>
    </w:p>
    <w:p w:rsidR="004B01C9" w:rsidRPr="00F6073E" w:rsidRDefault="004B01C9" w:rsidP="00F6073E">
      <w:pPr>
        <w:pStyle w:val="Sinespaciado"/>
        <w:jc w:val="center"/>
      </w:pPr>
      <w:r w:rsidRPr="004C1B6E">
        <w:rPr>
          <w:b/>
          <w:sz w:val="20"/>
          <w:szCs w:val="20"/>
        </w:rPr>
        <w:t xml:space="preserve">Figura </w:t>
      </w:r>
      <w:r w:rsidR="00B074DB">
        <w:rPr>
          <w:b/>
          <w:sz w:val="20"/>
          <w:szCs w:val="20"/>
        </w:rPr>
        <w:t>3.1</w:t>
      </w:r>
      <w:r w:rsidRPr="004C1B6E">
        <w:rPr>
          <w:b/>
          <w:sz w:val="20"/>
          <w:szCs w:val="20"/>
        </w:rPr>
        <w:t xml:space="preserve"> </w:t>
      </w:r>
      <w:r>
        <w:rPr>
          <w:b/>
          <w:sz w:val="20"/>
          <w:szCs w:val="20"/>
        </w:rPr>
        <w:t>–</w:t>
      </w:r>
      <w:r w:rsidRPr="004C1B6E">
        <w:rPr>
          <w:b/>
          <w:sz w:val="20"/>
          <w:szCs w:val="20"/>
        </w:rPr>
        <w:t xml:space="preserve"> </w:t>
      </w:r>
      <w:r>
        <w:rPr>
          <w:b/>
          <w:sz w:val="20"/>
          <w:szCs w:val="20"/>
        </w:rPr>
        <w:t>Cuadro resumen de características de los escenarios</w:t>
      </w:r>
      <w:r w:rsidR="00003F84">
        <w:rPr>
          <w:rStyle w:val="Refdenotaalpie"/>
          <w:b/>
          <w:sz w:val="20"/>
          <w:szCs w:val="20"/>
        </w:rPr>
        <w:footnoteReference w:id="13"/>
      </w:r>
    </w:p>
    <w:p w:rsidR="00B17B5A" w:rsidRPr="00660F4C" w:rsidRDefault="00B17B5A" w:rsidP="00B17B5A">
      <w:pPr>
        <w:pStyle w:val="Ttulo2"/>
        <w:rPr>
          <w:lang w:val="es-ES"/>
        </w:rPr>
      </w:pPr>
      <w:bookmarkStart w:id="34" w:name="_Toc416460532"/>
      <w:r w:rsidRPr="00660F4C">
        <w:rPr>
          <w:lang w:val="es-ES"/>
        </w:rPr>
        <w:lastRenderedPageBreak/>
        <w:t>Solución propuesta en la tesis</w:t>
      </w:r>
      <w:bookmarkEnd w:id="34"/>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Se encuentran como puntos críticos el ruteo de los pedidos y el manejo de asincronismo y seguridad. En la PGE se utiliza ws-addressing para el ruteo de pedidos y asincronismo y la seguridad se resuelve mediante mecanismos de ws-security.</w:t>
      </w:r>
    </w:p>
    <w:p w:rsidR="004C5866" w:rsidRDefault="004C5866" w:rsidP="004C5866">
      <w:pPr>
        <w:jc w:val="both"/>
        <w:rPr>
          <w:lang w:val="es-ES"/>
        </w:rPr>
      </w:pPr>
      <w:r w:rsidRPr="004C5866">
        <w:rPr>
          <w:lang w:val="es-ES"/>
        </w:rPr>
        <w:t xml:space="preserve">La estrategia se basa en utilizar transformaciones sobre los pedidos de Web Services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886A01" w:rsidRDefault="00886A01" w:rsidP="004C5866">
      <w:pPr>
        <w:jc w:val="both"/>
        <w:rPr>
          <w:lang w:val="es-ES"/>
        </w:rPr>
      </w:pPr>
      <w:r>
        <w:rPr>
          <w:lang w:val="es-ES"/>
        </w:rPr>
        <w:t xml:space="preserve">Para esto se define un componente llamado Componente de Transformación de Protocolos (CTP). El mismo se encargará de realizar todas las transformaciones sobre los mensajes para poder lograr que las llamadas WS-GIS utilicen la PGE. </w:t>
      </w:r>
    </w:p>
    <w:p w:rsidR="001C4B2D" w:rsidRDefault="001C4B2D" w:rsidP="004C5866">
      <w:pPr>
        <w:jc w:val="both"/>
        <w:rPr>
          <w:lang w:val="es-ES"/>
        </w:rPr>
      </w:pPr>
    </w:p>
    <w:p w:rsidR="00886A01" w:rsidRDefault="00886A01" w:rsidP="001C4B2D">
      <w:pPr>
        <w:jc w:val="center"/>
        <w:rPr>
          <w:lang w:val="es-ES"/>
        </w:rPr>
      </w:pPr>
      <w:r>
        <w:rPr>
          <w:noProof/>
        </w:rPr>
        <w:drawing>
          <wp:inline distT="0" distB="0" distL="0" distR="0">
            <wp:extent cx="4857750" cy="329565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857750" cy="3295650"/>
                    </a:xfrm>
                    <a:prstGeom prst="rect">
                      <a:avLst/>
                    </a:prstGeom>
                    <a:noFill/>
                    <a:ln w="9525">
                      <a:noFill/>
                      <a:miter lim="800000"/>
                      <a:headEnd/>
                      <a:tailEnd/>
                    </a:ln>
                  </pic:spPr>
                </pic:pic>
              </a:graphicData>
            </a:graphic>
          </wp:inline>
        </w:drawing>
      </w:r>
    </w:p>
    <w:p w:rsidR="00886A01" w:rsidRDefault="00886A01" w:rsidP="00886A01">
      <w:pPr>
        <w:jc w:val="center"/>
        <w:rPr>
          <w:b/>
          <w:sz w:val="20"/>
          <w:szCs w:val="20"/>
        </w:rPr>
      </w:pPr>
      <w:r w:rsidRPr="004C1B6E">
        <w:rPr>
          <w:b/>
          <w:sz w:val="20"/>
          <w:szCs w:val="20"/>
        </w:rPr>
        <w:t xml:space="preserve">Figura </w:t>
      </w:r>
      <w:r>
        <w:rPr>
          <w:b/>
          <w:sz w:val="20"/>
          <w:szCs w:val="20"/>
        </w:rPr>
        <w:t>3.</w:t>
      </w:r>
      <w:r w:rsidR="001C3982">
        <w:rPr>
          <w:b/>
          <w:sz w:val="20"/>
          <w:szCs w:val="20"/>
        </w:rPr>
        <w:t>2</w:t>
      </w:r>
      <w:r w:rsidRPr="004C1B6E">
        <w:rPr>
          <w:b/>
          <w:sz w:val="20"/>
          <w:szCs w:val="20"/>
        </w:rPr>
        <w:t xml:space="preserve"> </w:t>
      </w:r>
      <w:r>
        <w:rPr>
          <w:b/>
          <w:sz w:val="20"/>
          <w:szCs w:val="20"/>
        </w:rPr>
        <w:t>–</w:t>
      </w:r>
      <w:r w:rsidRPr="004C1B6E">
        <w:rPr>
          <w:b/>
          <w:sz w:val="20"/>
          <w:szCs w:val="20"/>
        </w:rPr>
        <w:t xml:space="preserve"> </w:t>
      </w:r>
      <w:r>
        <w:rPr>
          <w:b/>
          <w:sz w:val="20"/>
          <w:szCs w:val="20"/>
        </w:rPr>
        <w:t>Arquitectura del componente de transformación de protocolos</w:t>
      </w:r>
      <w:r>
        <w:rPr>
          <w:rStyle w:val="Refdenotaalpie"/>
          <w:b/>
          <w:sz w:val="20"/>
          <w:szCs w:val="20"/>
        </w:rPr>
        <w:footnoteReference w:id="14"/>
      </w:r>
    </w:p>
    <w:p w:rsidR="001C4B2D" w:rsidRDefault="001C4B2D" w:rsidP="004C5866">
      <w:pPr>
        <w:rPr>
          <w:lang w:val="es-ES"/>
        </w:rPr>
      </w:pPr>
    </w:p>
    <w:p w:rsidR="00B17B5A" w:rsidRDefault="004C5866" w:rsidP="009C1EF8">
      <w:pPr>
        <w:jc w:val="both"/>
        <w:rPr>
          <w:lang w:val="es-ES"/>
        </w:rPr>
      </w:pPr>
      <w:r w:rsidRPr="004C5866">
        <w:rPr>
          <w:lang w:val="es-ES"/>
        </w:rPr>
        <w:t xml:space="preserve">Los pedidos pueden viajar dentro de la PGE mediante flujos, los cuales usan los mecanismos habituales de la PGE para tratar los pedidos WS-SOAP. Cada escenario seguirá flujos distintos ya que los requerimientos de seguridad o de ruteo de cada uno son distintos.   Dependiendo </w:t>
      </w:r>
      <w:r w:rsidRPr="004C5866">
        <w:rPr>
          <w:lang w:val="es-ES"/>
        </w:rPr>
        <w:lastRenderedPageBreak/>
        <w:t>del flujo también se usarán diferentes mecanismos de transformación. Por esto último es que se definen distintas transformaciones de acuerdo a aspectos particulares de cada flujo.</w:t>
      </w:r>
    </w:p>
    <w:p w:rsidR="006D13B7" w:rsidRDefault="006D13B7" w:rsidP="009C1EF8">
      <w:pPr>
        <w:jc w:val="both"/>
        <w:rPr>
          <w:lang w:val="es-ES"/>
        </w:rPr>
      </w:pPr>
      <w:r>
        <w:rPr>
          <w:lang w:val="es-ES"/>
        </w:rPr>
        <w:t>A continuación se definen las transformaciones asociadas a cada flujo</w:t>
      </w:r>
      <w:r w:rsidR="001C4B2D">
        <w:rPr>
          <w:lang w:val="es-ES"/>
        </w:rPr>
        <w:t xml:space="preserve"> </w:t>
      </w:r>
      <w:r>
        <w:rPr>
          <w:lang w:val="es-ES"/>
        </w:rPr>
        <w:t>[7].</w:t>
      </w:r>
    </w:p>
    <w:p w:rsidR="006D13B7" w:rsidRDefault="006D13B7" w:rsidP="009C1EF8">
      <w:pPr>
        <w:jc w:val="both"/>
        <w:rPr>
          <w:lang w:val="es-ES"/>
        </w:rPr>
      </w:pPr>
      <w:r>
        <w:rPr>
          <w:lang w:val="es-ES"/>
        </w:rPr>
        <w:t xml:space="preserve">Flujos de ruteo : </w:t>
      </w:r>
    </w:p>
    <w:p w:rsidR="006D13B7" w:rsidRDefault="006D13B7" w:rsidP="001C4B2D">
      <w:pPr>
        <w:jc w:val="center"/>
        <w:rPr>
          <w:lang w:val="es-ES"/>
        </w:rPr>
      </w:pPr>
      <w:r>
        <w:rPr>
          <w:noProof/>
        </w:rPr>
        <w:drawing>
          <wp:inline distT="0" distB="0" distL="0" distR="0">
            <wp:extent cx="5400040" cy="169595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400040" cy="1695950"/>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3.3</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ruteo</w:t>
      </w:r>
      <w:r>
        <w:rPr>
          <w:rStyle w:val="Refdenotaalpie"/>
          <w:b/>
          <w:sz w:val="20"/>
          <w:szCs w:val="20"/>
        </w:rPr>
        <w:footnoteReference w:id="15"/>
      </w:r>
    </w:p>
    <w:p w:rsidR="001C3982" w:rsidRPr="001C3982" w:rsidRDefault="001C3982" w:rsidP="004C5866"/>
    <w:p w:rsidR="006D13B7" w:rsidRDefault="006D13B7" w:rsidP="004C5866">
      <w:pPr>
        <w:rPr>
          <w:lang w:val="es-ES"/>
        </w:rPr>
      </w:pPr>
      <w:r>
        <w:rPr>
          <w:lang w:val="es-ES"/>
        </w:rPr>
        <w:t xml:space="preserve">Flujos de </w:t>
      </w:r>
      <w:r w:rsidR="001C3982">
        <w:rPr>
          <w:lang w:val="es-ES"/>
        </w:rPr>
        <w:t>asincronismo:</w:t>
      </w:r>
      <w:r>
        <w:rPr>
          <w:lang w:val="es-ES"/>
        </w:rPr>
        <w:t xml:space="preserve"> </w:t>
      </w:r>
    </w:p>
    <w:p w:rsidR="006D13B7" w:rsidRDefault="006D13B7" w:rsidP="001C4B2D">
      <w:pPr>
        <w:jc w:val="center"/>
        <w:rPr>
          <w:lang w:val="es-ES"/>
        </w:rPr>
      </w:pPr>
      <w:r>
        <w:rPr>
          <w:noProof/>
        </w:rPr>
        <w:drawing>
          <wp:inline distT="0" distB="0" distL="0" distR="0">
            <wp:extent cx="5400040" cy="2750645"/>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400040" cy="275064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3.4</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asincronismo</w:t>
      </w:r>
      <w:r>
        <w:rPr>
          <w:rStyle w:val="Refdenotaalpie"/>
          <w:b/>
          <w:sz w:val="20"/>
          <w:szCs w:val="20"/>
        </w:rPr>
        <w:footnoteReference w:id="16"/>
      </w:r>
    </w:p>
    <w:p w:rsidR="001C3982" w:rsidRPr="001C3982" w:rsidRDefault="001C3982" w:rsidP="004C5866"/>
    <w:p w:rsidR="006D13B7" w:rsidRDefault="006D13B7" w:rsidP="004C5866">
      <w:pPr>
        <w:rPr>
          <w:lang w:val="es-ES"/>
        </w:rPr>
      </w:pPr>
    </w:p>
    <w:p w:rsidR="00F6073E" w:rsidRDefault="00F6073E" w:rsidP="004C5866">
      <w:pPr>
        <w:rPr>
          <w:lang w:val="es-ES"/>
        </w:rPr>
      </w:pPr>
    </w:p>
    <w:p w:rsidR="00F6073E" w:rsidRDefault="00F6073E" w:rsidP="004C5866">
      <w:pPr>
        <w:rPr>
          <w:lang w:val="es-ES"/>
        </w:rPr>
      </w:pPr>
    </w:p>
    <w:p w:rsidR="00F6073E" w:rsidRDefault="00F6073E" w:rsidP="004C5866">
      <w:pPr>
        <w:rPr>
          <w:lang w:val="es-ES"/>
        </w:rPr>
      </w:pPr>
      <w:r>
        <w:rPr>
          <w:lang w:val="es-ES"/>
        </w:rPr>
        <w:lastRenderedPageBreak/>
        <w:t>Flujos de seguridad :</w:t>
      </w:r>
    </w:p>
    <w:p w:rsidR="006D13B7" w:rsidRDefault="001C3982" w:rsidP="001C4B2D">
      <w:pPr>
        <w:jc w:val="center"/>
        <w:rPr>
          <w:lang w:val="es-ES"/>
        </w:rPr>
      </w:pPr>
      <w:r>
        <w:rPr>
          <w:noProof/>
        </w:rPr>
        <w:drawing>
          <wp:inline distT="0" distB="0" distL="0" distR="0">
            <wp:extent cx="5400040" cy="5037225"/>
            <wp:effectExtent l="19050" t="0" r="0" b="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400040" cy="503722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3.5</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seguridad</w:t>
      </w:r>
      <w:r>
        <w:rPr>
          <w:rStyle w:val="Refdenotaalpie"/>
          <w:b/>
          <w:sz w:val="20"/>
          <w:szCs w:val="20"/>
        </w:rPr>
        <w:footnoteReference w:id="17"/>
      </w:r>
    </w:p>
    <w:p w:rsidR="006D13B7" w:rsidRPr="001C3982" w:rsidRDefault="006D13B7" w:rsidP="004C5866"/>
    <w:p w:rsidR="00B17B5A" w:rsidRPr="00660F4C" w:rsidRDefault="00B17B5A" w:rsidP="00B17B5A">
      <w:pPr>
        <w:pStyle w:val="Ttulo2"/>
        <w:rPr>
          <w:lang w:val="es-ES"/>
        </w:rPr>
      </w:pPr>
      <w:bookmarkStart w:id="35" w:name="_Toc416460533"/>
      <w:r w:rsidRPr="00660F4C">
        <w:rPr>
          <w:lang w:val="es-ES"/>
        </w:rPr>
        <w:t>Casos de uso</w:t>
      </w:r>
      <w:bookmarkEnd w:id="35"/>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100C18" w:rsidRDefault="00100C18" w:rsidP="00100C18">
      <w:pPr>
        <w:pStyle w:val="Ttulo3"/>
        <w:numPr>
          <w:ilvl w:val="0"/>
          <w:numId w:val="0"/>
        </w:numPr>
        <w:rPr>
          <w:lang w:val="es-ES"/>
        </w:rPr>
      </w:pPr>
      <w:bookmarkStart w:id="36" w:name="_Toc303693283"/>
      <w:bookmarkStart w:id="37" w:name="_Toc416460534"/>
    </w:p>
    <w:p w:rsidR="00100C18" w:rsidRDefault="00100C18" w:rsidP="00100C18">
      <w:pPr>
        <w:rPr>
          <w:lang w:val="es-ES"/>
        </w:rPr>
      </w:pPr>
    </w:p>
    <w:p w:rsidR="00100C18" w:rsidRPr="00100C18" w:rsidRDefault="00100C18" w:rsidP="00100C18">
      <w:pPr>
        <w:rPr>
          <w:lang w:val="es-ES"/>
        </w:rPr>
      </w:pPr>
    </w:p>
    <w:p w:rsidR="00550087" w:rsidRDefault="00550087" w:rsidP="00550087">
      <w:pPr>
        <w:pStyle w:val="Ttulo3"/>
        <w:rPr>
          <w:lang w:val="es-ES"/>
        </w:rPr>
      </w:pPr>
      <w:r w:rsidRPr="000D4CE2">
        <w:rPr>
          <w:lang w:val="es-ES"/>
        </w:rPr>
        <w:lastRenderedPageBreak/>
        <w:t>Actores</w:t>
      </w:r>
      <w:bookmarkEnd w:id="36"/>
      <w:bookmarkEnd w:id="37"/>
    </w:p>
    <w:p w:rsidR="00AE4FA3" w:rsidRPr="00AE4FA3" w:rsidRDefault="00AE4FA3" w:rsidP="00AE4FA3">
      <w:pPr>
        <w:rPr>
          <w:lang w:val="es-ES"/>
        </w:rPr>
      </w:pPr>
    </w:p>
    <w:p w:rsidR="00550087" w:rsidRDefault="00550087" w:rsidP="00100C18">
      <w:pPr>
        <w:pStyle w:val="Ttulo4"/>
        <w:numPr>
          <w:ilvl w:val="0"/>
          <w:numId w:val="0"/>
        </w:numPr>
        <w:ind w:left="864" w:hanging="864"/>
        <w:jc w:val="both"/>
        <w:rPr>
          <w:lang w:val="es-ES"/>
        </w:rPr>
      </w:pPr>
      <w:r>
        <w:rPr>
          <w:lang w:val="es-ES"/>
        </w:rPr>
        <w:t>Organismo proveedor</w:t>
      </w:r>
    </w:p>
    <w:p w:rsidR="00550087" w:rsidRDefault="00550087" w:rsidP="00550087">
      <w:pPr>
        <w:jc w:val="both"/>
        <w:rPr>
          <w:lang w:val="es-ES"/>
        </w:rPr>
      </w:pPr>
      <w:r w:rsidRPr="0040039F">
        <w:rPr>
          <w:lang w:val="es-ES"/>
        </w:rPr>
        <w:t xml:space="preserve">Es una entidad que contiene datos geográficos y ofrece servicios tanto de </w:t>
      </w:r>
      <w:r w:rsidR="00AE4FA3">
        <w:rPr>
          <w:lang w:val="es-ES"/>
        </w:rPr>
        <w:t>consulta como de actualización.</w:t>
      </w:r>
    </w:p>
    <w:p w:rsidR="00550087" w:rsidRDefault="00550087" w:rsidP="00100C18">
      <w:pPr>
        <w:pStyle w:val="Ttulo4"/>
        <w:numPr>
          <w:ilvl w:val="0"/>
          <w:numId w:val="0"/>
        </w:numPr>
        <w:ind w:left="864" w:hanging="864"/>
        <w:jc w:val="both"/>
        <w:rPr>
          <w:lang w:val="es-ES"/>
        </w:rPr>
      </w:pPr>
      <w:r>
        <w:rPr>
          <w:lang w:val="es-ES"/>
        </w:rPr>
        <w:t>Organismo cliente</w:t>
      </w:r>
    </w:p>
    <w:p w:rsidR="00550087" w:rsidRDefault="00550087" w:rsidP="00550087">
      <w:pPr>
        <w:jc w:val="both"/>
        <w:rPr>
          <w:lang w:val="es-ES"/>
        </w:rPr>
      </w:pPr>
      <w:r>
        <w:rPr>
          <w:lang w:val="es-ES"/>
        </w:rPr>
        <w:t>Es una entidad que consulta y/o actualiza datos geográficos de un organismo proveedor.</w:t>
      </w:r>
    </w:p>
    <w:p w:rsidR="00550087" w:rsidRDefault="00550087" w:rsidP="00100C18">
      <w:pPr>
        <w:pStyle w:val="Ttulo4"/>
        <w:numPr>
          <w:ilvl w:val="0"/>
          <w:numId w:val="0"/>
        </w:numPr>
        <w:jc w:val="both"/>
        <w:rPr>
          <w:lang w:val="es-ES"/>
        </w:rPr>
      </w:pPr>
      <w:r w:rsidRPr="0040039F">
        <w:rPr>
          <w:lang w:val="es-ES"/>
        </w:rPr>
        <w:t>Público general</w:t>
      </w:r>
    </w:p>
    <w:p w:rsidR="00550087" w:rsidRDefault="00550087" w:rsidP="00550087">
      <w:pPr>
        <w:jc w:val="both"/>
        <w:rPr>
          <w:lang w:val="es-ES"/>
        </w:rPr>
      </w:pPr>
      <w:r w:rsidRPr="0040039F">
        <w:rPr>
          <w:lang w:val="es-ES"/>
        </w:rPr>
        <w:t>Es una persona con un perfil público que quiere actualizar o consultar información</w:t>
      </w:r>
      <w:r>
        <w:rPr>
          <w:lang w:val="es-ES"/>
        </w:rPr>
        <w:t xml:space="preserve"> geográfica</w:t>
      </w:r>
      <w:r w:rsidRPr="0040039F">
        <w:rPr>
          <w:lang w:val="es-ES"/>
        </w:rPr>
        <w:t>.</w:t>
      </w:r>
    </w:p>
    <w:p w:rsidR="00550087" w:rsidRPr="00550087" w:rsidRDefault="00550087" w:rsidP="00100C18">
      <w:pPr>
        <w:pStyle w:val="Ttulo4"/>
        <w:numPr>
          <w:ilvl w:val="0"/>
          <w:numId w:val="0"/>
        </w:numPr>
        <w:jc w:val="both"/>
        <w:rPr>
          <w:lang w:val="es-ES"/>
        </w:rPr>
      </w:pPr>
      <w:r>
        <w:rPr>
          <w:lang w:val="es-ES"/>
        </w:rPr>
        <w:t>STS</w:t>
      </w:r>
    </w:p>
    <w:p w:rsidR="00550087" w:rsidRDefault="00550087" w:rsidP="00550087">
      <w:pPr>
        <w:jc w:val="both"/>
        <w:rPr>
          <w:lang w:val="es-ES"/>
        </w:rPr>
      </w:pPr>
      <w:r w:rsidRPr="00202B23">
        <w:rPr>
          <w:lang w:val="es-ES"/>
        </w:rPr>
        <w:t>Encargado  de la autenticación. Provee tokens de seguridad que luego la PGE se encarga de verificar.</w:t>
      </w:r>
    </w:p>
    <w:p w:rsidR="00550087" w:rsidRDefault="00550087" w:rsidP="00100C18">
      <w:pPr>
        <w:pStyle w:val="Ttulo4"/>
        <w:numPr>
          <w:ilvl w:val="0"/>
          <w:numId w:val="0"/>
        </w:numPr>
        <w:jc w:val="both"/>
        <w:rPr>
          <w:lang w:val="es-ES"/>
        </w:rPr>
      </w:pPr>
      <w:r>
        <w:rPr>
          <w:lang w:val="es-ES"/>
        </w:rPr>
        <w:t xml:space="preserve">PGE </w:t>
      </w:r>
    </w:p>
    <w:p w:rsidR="00550087" w:rsidRDefault="00550087" w:rsidP="00550087">
      <w:pPr>
        <w:jc w:val="both"/>
        <w:rPr>
          <w:lang w:val="es-ES"/>
        </w:rPr>
      </w:pPr>
      <w:r w:rsidRPr="0040039F">
        <w:rPr>
          <w:lang w:val="es-ES"/>
        </w:rPr>
        <w:t>Es el componente que se encarga de procesar todos los pedidos y controlar que sean correctos así como también maneja los mecanismos de seguridad y de balanceo de carga.</w:t>
      </w:r>
    </w:p>
    <w:p w:rsidR="00B074DB" w:rsidRDefault="00B074DB" w:rsidP="00550087">
      <w:pPr>
        <w:jc w:val="both"/>
        <w:rPr>
          <w:lang w:val="es-ES"/>
        </w:rPr>
      </w:pPr>
    </w:p>
    <w:p w:rsidR="00550087" w:rsidRPr="000D4CE2" w:rsidRDefault="004C5866" w:rsidP="00550087">
      <w:pPr>
        <w:pStyle w:val="Ttulo3"/>
        <w:keepLines w:val="0"/>
        <w:tabs>
          <w:tab w:val="num" w:pos="709"/>
        </w:tabs>
        <w:spacing w:before="240" w:after="60" w:line="240" w:lineRule="auto"/>
        <w:ind w:left="709" w:hanging="709"/>
        <w:jc w:val="both"/>
        <w:rPr>
          <w:lang w:val="es-ES"/>
        </w:rPr>
      </w:pPr>
      <w:bookmarkStart w:id="38" w:name="_Toc416460535"/>
      <w:r>
        <w:rPr>
          <w:lang w:val="es-ES"/>
        </w:rPr>
        <w:t xml:space="preserve">CU: </w:t>
      </w:r>
      <w:r w:rsidR="00550087">
        <w:rPr>
          <w:lang w:val="es-ES"/>
        </w:rPr>
        <w:t>Público general consultando información.</w:t>
      </w:r>
      <w:bookmarkEnd w:id="38"/>
    </w:p>
    <w:p w:rsidR="00E91190" w:rsidRDefault="00E91190" w:rsidP="00550087">
      <w:pPr>
        <w:pStyle w:val="Ttulo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C423D6" w:rsidP="00B074DB">
      <w:pPr>
        <w:jc w:val="center"/>
      </w:pPr>
      <w:r>
        <w:rPr>
          <w:noProof/>
        </w:rPr>
        <w:drawing>
          <wp:inline distT="0" distB="0" distL="0" distR="0">
            <wp:extent cx="5400040" cy="223887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400040" cy="2238878"/>
                    </a:xfrm>
                    <a:prstGeom prst="rect">
                      <a:avLst/>
                    </a:prstGeom>
                    <a:noFill/>
                    <a:ln w="9525">
                      <a:noFill/>
                      <a:miter lim="800000"/>
                      <a:headEnd/>
                      <a:tailEnd/>
                    </a:ln>
                  </pic:spPr>
                </pic:pic>
              </a:graphicData>
            </a:graphic>
          </wp:inline>
        </w:drawing>
      </w:r>
    </w:p>
    <w:p w:rsidR="00315456" w:rsidRDefault="00315456" w:rsidP="00315456">
      <w:pPr>
        <w:jc w:val="center"/>
        <w:rPr>
          <w:b/>
          <w:sz w:val="20"/>
          <w:szCs w:val="20"/>
        </w:rPr>
      </w:pPr>
      <w:r w:rsidRPr="004C1B6E">
        <w:rPr>
          <w:b/>
          <w:sz w:val="20"/>
          <w:szCs w:val="20"/>
        </w:rPr>
        <w:t xml:space="preserve">Figura </w:t>
      </w:r>
      <w:r w:rsidR="00B074DB">
        <w:rPr>
          <w:b/>
          <w:sz w:val="20"/>
          <w:szCs w:val="20"/>
        </w:rPr>
        <w:t>3.</w:t>
      </w:r>
      <w:r w:rsidR="005C4F97">
        <w:rPr>
          <w:b/>
          <w:sz w:val="20"/>
          <w:szCs w:val="20"/>
        </w:rPr>
        <w:t>6</w:t>
      </w:r>
      <w:r w:rsidR="00886A01">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consulta pública</w:t>
      </w:r>
    </w:p>
    <w:p w:rsidR="00B074DB" w:rsidRPr="00AE4FA3" w:rsidRDefault="00B074DB" w:rsidP="00315456">
      <w:pPr>
        <w:jc w:val="center"/>
      </w:pPr>
    </w:p>
    <w:p w:rsidR="0003565F" w:rsidRPr="000D4CE2" w:rsidRDefault="004C5866" w:rsidP="0003565F">
      <w:pPr>
        <w:pStyle w:val="Ttulo3"/>
        <w:keepLines w:val="0"/>
        <w:tabs>
          <w:tab w:val="num" w:pos="709"/>
        </w:tabs>
        <w:spacing w:before="240" w:after="60" w:line="240" w:lineRule="auto"/>
        <w:ind w:left="709" w:hanging="709"/>
        <w:jc w:val="both"/>
        <w:rPr>
          <w:lang w:val="es-ES"/>
        </w:rPr>
      </w:pPr>
      <w:bookmarkStart w:id="39" w:name="_Toc416460536"/>
      <w:r>
        <w:rPr>
          <w:lang w:val="es-ES"/>
        </w:rPr>
        <w:t xml:space="preserve">CU: </w:t>
      </w:r>
      <w:r w:rsidR="0003565F" w:rsidRPr="00E96A1E">
        <w:rPr>
          <w:lang w:val="es-ES"/>
        </w:rPr>
        <w:t>Instituciones colaborando en trámites</w:t>
      </w:r>
      <w:bookmarkEnd w:id="39"/>
    </w:p>
    <w:p w:rsidR="0003565F"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B074DB" w:rsidRPr="000D4CE2" w:rsidRDefault="00B074DB" w:rsidP="0003565F">
      <w:pPr>
        <w:rPr>
          <w:lang w:val="es-ES"/>
        </w:rPr>
      </w:pPr>
    </w:p>
    <w:p w:rsidR="00037155" w:rsidRDefault="00C423D6" w:rsidP="00037155">
      <w:pPr>
        <w:rPr>
          <w:lang w:val="es-ES"/>
        </w:rPr>
      </w:pPr>
      <w:r>
        <w:rPr>
          <w:noProof/>
        </w:rPr>
        <w:drawing>
          <wp:inline distT="0" distB="0" distL="0" distR="0">
            <wp:extent cx="5400040" cy="2707317"/>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40" cy="2707317"/>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w:t>
      </w:r>
      <w:r w:rsidR="00B074DB">
        <w:rPr>
          <w:b/>
          <w:sz w:val="20"/>
          <w:szCs w:val="20"/>
        </w:rPr>
        <w:t>3.</w:t>
      </w:r>
      <w:r w:rsidR="005C4F97">
        <w:rPr>
          <w:b/>
          <w:sz w:val="20"/>
          <w:szCs w:val="20"/>
        </w:rPr>
        <w:t>7</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0D0644" w:rsidRPr="000D4CE2" w:rsidRDefault="000D0644" w:rsidP="0003565F">
      <w:pPr>
        <w:rPr>
          <w:lang w:val="es-ES"/>
        </w:rPr>
      </w:pPr>
    </w:p>
    <w:p w:rsidR="00B17B5A" w:rsidRPr="00660F4C" w:rsidRDefault="00B17B5A" w:rsidP="00B17B5A">
      <w:pPr>
        <w:pStyle w:val="Ttulo2"/>
        <w:rPr>
          <w:lang w:val="es-ES"/>
        </w:rPr>
      </w:pPr>
      <w:bookmarkStart w:id="40" w:name="_Toc416460537"/>
      <w:r w:rsidRPr="00660F4C">
        <w:rPr>
          <w:lang w:val="es-ES"/>
        </w:rPr>
        <w:t>Decisiones de arquitectura</w:t>
      </w:r>
      <w:bookmarkEnd w:id="40"/>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Ttulo3"/>
      </w:pPr>
      <w:bookmarkStart w:id="41" w:name="_Toc416460538"/>
      <w:r>
        <w:t>Mapeo de las direcciones del servicio</w:t>
      </w:r>
      <w:bookmarkEnd w:id="41"/>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Prrafodelista"/>
        <w:numPr>
          <w:ilvl w:val="0"/>
          <w:numId w:val="6"/>
        </w:numPr>
        <w:tabs>
          <w:tab w:val="left" w:pos="6195"/>
        </w:tabs>
        <w:jc w:val="both"/>
      </w:pPr>
      <w:r w:rsidRPr="00F10B47">
        <w:rPr>
          <w:b/>
        </w:rPr>
        <w:t>Dirección lógica del servicio</w:t>
      </w:r>
      <w:r>
        <w:t>: es una cadena de caracteres en formato URL que identifica al servicio en la PGE, o sea es único.</w:t>
      </w:r>
    </w:p>
    <w:p w:rsidR="00B22E10" w:rsidRDefault="00B22E10" w:rsidP="00B22E10">
      <w:pPr>
        <w:pStyle w:val="Prrafodelista"/>
        <w:numPr>
          <w:ilvl w:val="0"/>
          <w:numId w:val="6"/>
        </w:numPr>
        <w:tabs>
          <w:tab w:val="left" w:pos="6195"/>
        </w:tabs>
        <w:jc w:val="both"/>
      </w:pPr>
      <w:r w:rsidRPr="00F10B47">
        <w:rPr>
          <w:b/>
        </w:rPr>
        <w:t>Dirección física del servicio:</w:t>
      </w:r>
      <w:r>
        <w:t xml:space="preserve"> está dado por la URL, incluyen</w:t>
      </w:r>
      <w:r w:rsidR="00F10B47">
        <w:t>do</w:t>
      </w:r>
      <w:r>
        <w:t xml:space="preserve"> IP y puerto del servidor donde está alojado físicamente el servicio. Esta dirección es por lo general interna a la REDuy y solo conocida por la PGE.</w:t>
      </w:r>
    </w:p>
    <w:p w:rsidR="00B22E10" w:rsidRDefault="00B22E10" w:rsidP="00B22E10">
      <w:pPr>
        <w:pStyle w:val="Prrafodelista"/>
        <w:numPr>
          <w:ilvl w:val="0"/>
          <w:numId w:val="6"/>
        </w:numPr>
        <w:tabs>
          <w:tab w:val="left" w:pos="6195"/>
        </w:tabs>
        <w:jc w:val="both"/>
      </w:pPr>
      <w:r w:rsidRPr="00F10B47">
        <w:rPr>
          <w:b/>
        </w:rPr>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Prrafodelista"/>
        <w:numPr>
          <w:ilvl w:val="0"/>
          <w:numId w:val="7"/>
        </w:numPr>
        <w:tabs>
          <w:tab w:val="left" w:pos="6195"/>
        </w:tabs>
        <w:jc w:val="both"/>
      </w:pPr>
      <w:r w:rsidRPr="00F10B47">
        <w:rPr>
          <w:b/>
        </w:rPr>
        <w:t>Dirección física del CTP de entrada</w:t>
      </w:r>
      <w:r>
        <w:t>: URL donde el cliente GIS hace la invocación REST para pedir la información geográfica.</w:t>
      </w:r>
    </w:p>
    <w:p w:rsidR="00B22E10" w:rsidRDefault="00B22E10" w:rsidP="00B22E10">
      <w:pPr>
        <w:pStyle w:val="Prrafodelista"/>
        <w:numPr>
          <w:ilvl w:val="0"/>
          <w:numId w:val="7"/>
        </w:numPr>
        <w:tabs>
          <w:tab w:val="left" w:pos="6195"/>
        </w:tabs>
        <w:jc w:val="both"/>
      </w:pPr>
      <w:r w:rsidRPr="00F10B47">
        <w:rPr>
          <w:b/>
        </w:rPr>
        <w:lastRenderedPageBreak/>
        <w:t>Dirección física del CTP de salida</w:t>
      </w:r>
      <w:r>
        <w:t>: URL donde la PGE reenvía el pedido SOAP, el cual es transformado a REST y luego enviado al servidor de mapas. Esta dirección en este caso 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Hay varias formas de solucionar este problema, una de ellas es modificar la PGE, lo cual fue descartado por las premisas del proyecto. Las otras opciones son diseñar una arquitectura 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Ttulo3"/>
        <w:jc w:val="both"/>
      </w:pPr>
      <w:bookmarkStart w:id="42" w:name="_Toc416460539"/>
      <w:r>
        <w:t>Opciones de despliegue</w:t>
      </w:r>
      <w:bookmarkEnd w:id="42"/>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Ttulo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t>Las grandes contras por las que fue descartado es que se convierte en un único punto de falla susceptible a ataques  a todos los servicios geográficos. Además necesita una infraestructura importante para no convertirse en un cuello de botella para la performance. Todo esto sumado a que la complejidad que alcanza la configuración de la plataforma la hace costosa de extender y mantener.</w:t>
      </w:r>
    </w:p>
    <w:p w:rsidR="001C4B2D" w:rsidRDefault="001C4B2D" w:rsidP="00340293">
      <w:pPr>
        <w:jc w:val="both"/>
      </w:pPr>
    </w:p>
    <w:p w:rsidR="00AE4FA3" w:rsidRDefault="00D372C7" w:rsidP="00857137">
      <w:pPr>
        <w:jc w:val="center"/>
      </w:pPr>
      <w:r>
        <w:rPr>
          <w:noProof/>
        </w:rPr>
        <w:lastRenderedPageBreak/>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857137" w:rsidP="00857137">
      <w:pPr>
        <w:jc w:val="center"/>
        <w:rPr>
          <w:b/>
          <w:sz w:val="20"/>
          <w:szCs w:val="20"/>
        </w:rPr>
      </w:pPr>
      <w:r w:rsidRPr="004C1B6E">
        <w:rPr>
          <w:b/>
          <w:sz w:val="20"/>
          <w:szCs w:val="20"/>
        </w:rPr>
        <w:t xml:space="preserve">Figura </w:t>
      </w:r>
      <w:r>
        <w:rPr>
          <w:b/>
          <w:sz w:val="20"/>
          <w:szCs w:val="20"/>
        </w:rPr>
        <w:t>3.</w:t>
      </w:r>
      <w:r w:rsidR="005C4F97">
        <w:rPr>
          <w:b/>
          <w:sz w:val="20"/>
          <w:szCs w:val="20"/>
        </w:rPr>
        <w:t>8</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 Monolítico</w:t>
      </w:r>
    </w:p>
    <w:p w:rsidR="00857137" w:rsidRDefault="00857137" w:rsidP="00340293">
      <w:pPr>
        <w:jc w:val="both"/>
      </w:pPr>
    </w:p>
    <w:p w:rsidR="00422867" w:rsidRDefault="00422867" w:rsidP="00340293">
      <w:pPr>
        <w:pStyle w:val="Ttulo4"/>
        <w:jc w:val="both"/>
      </w:pPr>
      <w:r>
        <w:t>CTPs externos</w:t>
      </w:r>
    </w:p>
    <w:p w:rsidR="00422867" w:rsidRDefault="00422867" w:rsidP="00340293">
      <w:pPr>
        <w:jc w:val="both"/>
      </w:pPr>
      <w:r>
        <w:t>Surge la necesidad de separar las tareas de los traductores, naciendo así el CTP RestConne</w:t>
      </w:r>
      <w:r w:rsidR="00806EE0">
        <w:t>ctor, el cual recibe los pedidos de los clientes y los encamina a la PGE. Y el CTP SoapConnector que enmascara el servidor de mapas recibiendo los pedidos SOAP provenientes de la PGE y los transforma a un pedido REST nuevamente.</w:t>
      </w:r>
    </w:p>
    <w:p w:rsidR="00806EE0" w:rsidRDefault="00806EE0" w:rsidP="00340293">
      <w:pPr>
        <w:jc w:val="both"/>
      </w:pPr>
      <w:r>
        <w:t>No hay restricciones donde podría estar alojado el CTP RestConnector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os CTP SoapConnector</w:t>
      </w:r>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2B0E30">
      <w:pPr>
        <w:jc w:val="center"/>
      </w:pPr>
      <w:r>
        <w:rPr>
          <w:noProof/>
        </w:rPr>
        <w:lastRenderedPageBreak/>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9917F7" w:rsidRDefault="009917F7" w:rsidP="009917F7">
      <w:pPr>
        <w:jc w:val="center"/>
        <w:rPr>
          <w:b/>
          <w:sz w:val="20"/>
          <w:szCs w:val="20"/>
        </w:rPr>
      </w:pPr>
      <w:r w:rsidRPr="004C1B6E">
        <w:rPr>
          <w:b/>
          <w:sz w:val="20"/>
          <w:szCs w:val="20"/>
        </w:rPr>
        <w:t xml:space="preserve">Figura </w:t>
      </w:r>
      <w:r>
        <w:rPr>
          <w:b/>
          <w:sz w:val="20"/>
          <w:szCs w:val="20"/>
        </w:rPr>
        <w:t>3.</w:t>
      </w:r>
      <w:r w:rsidR="005C4F97">
        <w:rPr>
          <w:b/>
          <w:sz w:val="20"/>
          <w:szCs w:val="20"/>
        </w:rPr>
        <w:t>9</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Externos</w:t>
      </w:r>
    </w:p>
    <w:p w:rsidR="00AE4FA3" w:rsidRDefault="00AE4FA3" w:rsidP="00340293">
      <w:pPr>
        <w:jc w:val="both"/>
      </w:pPr>
    </w:p>
    <w:p w:rsidR="00A7290A" w:rsidRDefault="00A7290A" w:rsidP="00340293">
      <w:pPr>
        <w:pStyle w:val="Ttulo4"/>
        <w:jc w:val="both"/>
      </w:pPr>
      <w:r>
        <w:t>CTPs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2B0E30" w:rsidRDefault="002B0E30" w:rsidP="00340293">
      <w:pPr>
        <w:jc w:val="both"/>
      </w:pPr>
    </w:p>
    <w:p w:rsidR="00B77506" w:rsidRDefault="00B77506" w:rsidP="004B5AFC">
      <w:pPr>
        <w:jc w:val="center"/>
      </w:pPr>
      <w:r>
        <w:rPr>
          <w:noProof/>
        </w:rPr>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2B0E30" w:rsidRDefault="002B0E30" w:rsidP="002B0E30">
      <w:pPr>
        <w:jc w:val="center"/>
        <w:rPr>
          <w:b/>
          <w:sz w:val="20"/>
          <w:szCs w:val="20"/>
        </w:rPr>
      </w:pPr>
      <w:r w:rsidRPr="004C1B6E">
        <w:rPr>
          <w:b/>
          <w:sz w:val="20"/>
          <w:szCs w:val="20"/>
        </w:rPr>
        <w:t xml:space="preserve">Figura </w:t>
      </w:r>
      <w:r w:rsidR="005C4F97">
        <w:rPr>
          <w:b/>
          <w:sz w:val="20"/>
          <w:szCs w:val="20"/>
        </w:rPr>
        <w:t>3.10</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dentro de la PGE</w:t>
      </w:r>
    </w:p>
    <w:p w:rsidR="00AE4FA3" w:rsidRDefault="00AE4FA3" w:rsidP="00340293">
      <w:pPr>
        <w:jc w:val="both"/>
      </w:pPr>
    </w:p>
    <w:p w:rsidR="00A7290A" w:rsidRDefault="00A7290A" w:rsidP="00340293">
      <w:pPr>
        <w:pStyle w:val="Ttulo4"/>
        <w:jc w:val="both"/>
      </w:pPr>
      <w:r>
        <w:lastRenderedPageBreak/>
        <w:t>CTPs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a proteger en la PGE. Esto elimina uno de los mapeos de direcciones del servicio, lo que evita modificar la PGE. Además estos CTP SC estarán hosteados en los Execution Environment provistos por la PGE, lo cual elimina el problema de infraestructuras pobres en los entes.</w:t>
      </w:r>
    </w:p>
    <w:p w:rsidR="00E06932" w:rsidRDefault="00C50DA2" w:rsidP="00340293">
      <w:pPr>
        <w:jc w:val="both"/>
      </w:pPr>
      <w:r>
        <w:t xml:space="preserve">Segundo, cada organismo que quiera consumir servicios geográficos deberá hostear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Por último para aquellos organismos proveedores, que deseen exponer información pública, deberán hostear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283F1B" w:rsidRDefault="00283F1B" w:rsidP="00340293">
      <w:pPr>
        <w:jc w:val="both"/>
      </w:pPr>
    </w:p>
    <w:p w:rsidR="00283F1B" w:rsidRDefault="00283F1B" w:rsidP="00340293">
      <w:pPr>
        <w:jc w:val="both"/>
      </w:pPr>
    </w:p>
    <w:p w:rsidR="00283F1B" w:rsidRDefault="00283F1B" w:rsidP="00340293">
      <w:pPr>
        <w:jc w:val="both"/>
      </w:pPr>
    </w:p>
    <w:p w:rsidR="00E862C3" w:rsidRDefault="00E862C3" w:rsidP="00E862C3">
      <w:pPr>
        <w:pStyle w:val="Ttulo5"/>
      </w:pPr>
      <w:r>
        <w:lastRenderedPageBreak/>
        <w:t>Escenario: servicio expuesto a organismos clientes</w:t>
      </w:r>
    </w:p>
    <w:p w:rsidR="00E862C3" w:rsidRDefault="00E862C3" w:rsidP="00283F1B">
      <w:pPr>
        <w:jc w:val="center"/>
      </w:pPr>
      <w:r w:rsidRPr="00E862C3">
        <w:rPr>
          <w:noProof/>
        </w:rPr>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w:t>
      </w:r>
      <w:r w:rsidR="005C4F97">
        <w:rPr>
          <w:b/>
          <w:sz w:val="20"/>
          <w:szCs w:val="20"/>
        </w:rPr>
        <w:t>11</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organismos clientes</w:t>
      </w:r>
    </w:p>
    <w:p w:rsidR="00283F1B" w:rsidRPr="00E862C3" w:rsidRDefault="00283F1B" w:rsidP="00E862C3"/>
    <w:p w:rsidR="00B17B5A" w:rsidRDefault="00E862C3" w:rsidP="00E862C3">
      <w:pPr>
        <w:pStyle w:val="Ttulo5"/>
      </w:pPr>
      <w:r>
        <w:t>Escenario: servicio expuesto a público general</w:t>
      </w:r>
    </w:p>
    <w:p w:rsidR="00283F1B" w:rsidRPr="00283F1B" w:rsidRDefault="00283F1B" w:rsidP="00283F1B"/>
    <w:p w:rsidR="00E862C3" w:rsidRDefault="00E862C3" w:rsidP="00283F1B">
      <w:pPr>
        <w:jc w:val="center"/>
      </w:pPr>
      <w:r w:rsidRPr="00E862C3">
        <w:rPr>
          <w:noProof/>
        </w:rPr>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sidR="005C4F97">
        <w:rPr>
          <w:b/>
          <w:sz w:val="20"/>
          <w:szCs w:val="20"/>
        </w:rPr>
        <w:t>3.12</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público general</w:t>
      </w:r>
    </w:p>
    <w:p w:rsidR="00283F1B" w:rsidRDefault="00283F1B" w:rsidP="00E862C3"/>
    <w:p w:rsidR="00E862C3" w:rsidRDefault="00E862C3">
      <w:pPr>
        <w:rPr>
          <w:rFonts w:asciiTheme="majorHAnsi" w:eastAsiaTheme="majorEastAsia" w:hAnsiTheme="majorHAnsi" w:cstheme="majorBidi"/>
          <w:b/>
          <w:bCs/>
          <w:color w:val="365F91" w:themeColor="accent1" w:themeShade="BF"/>
          <w:sz w:val="28"/>
          <w:szCs w:val="28"/>
        </w:rPr>
      </w:pPr>
      <w:r>
        <w:t>Para una descripción detallada ver documento anexo de arquitectura.</w:t>
      </w:r>
    </w:p>
    <w:p w:rsidR="00DF2CC4" w:rsidRDefault="00DF2CC4">
      <w:pPr>
        <w:rPr>
          <w:rFonts w:asciiTheme="majorHAnsi" w:eastAsiaTheme="majorEastAsia" w:hAnsiTheme="majorHAnsi" w:cstheme="majorBidi"/>
          <w:b/>
          <w:bCs/>
          <w:color w:val="365F91" w:themeColor="accent1" w:themeShade="BF"/>
          <w:sz w:val="28"/>
          <w:szCs w:val="28"/>
        </w:rPr>
      </w:pPr>
      <w:r>
        <w:br w:type="page"/>
      </w:r>
    </w:p>
    <w:p w:rsidR="00FC2064" w:rsidRDefault="00B17B5A" w:rsidP="00B17B5A">
      <w:pPr>
        <w:pStyle w:val="Ttulo1"/>
        <w:jc w:val="both"/>
      </w:pPr>
      <w:bookmarkStart w:id="43" w:name="_Toc416460540"/>
      <w:r>
        <w:lastRenderedPageBreak/>
        <w:t>Diseño e implementación</w:t>
      </w:r>
      <w:bookmarkEnd w:id="43"/>
    </w:p>
    <w:p w:rsidR="00134166" w:rsidRDefault="00134166" w:rsidP="004469AC">
      <w:pPr>
        <w:jc w:val="both"/>
      </w:pPr>
      <w:r>
        <w:t>A continuación se presentan las decisiones de diseño e implementación que se tomaron para la resolución del proyecto.</w:t>
      </w:r>
    </w:p>
    <w:p w:rsidR="007B7BF7" w:rsidRPr="007B7BF7" w:rsidRDefault="007B7BF7" w:rsidP="007B7BF7"/>
    <w:p w:rsidR="00B17B5A" w:rsidRDefault="00B17B5A" w:rsidP="00B17B5A">
      <w:pPr>
        <w:pStyle w:val="Ttulo2"/>
      </w:pPr>
      <w:bookmarkStart w:id="44" w:name="_Toc416460541"/>
      <w:r>
        <w:t>Arquitectura</w:t>
      </w:r>
      <w:bookmarkEnd w:id="44"/>
    </w:p>
    <w:p w:rsidR="00B17B5A" w:rsidRPr="000A2F6D" w:rsidRDefault="00B17B5A" w:rsidP="00272505">
      <w:pPr>
        <w:jc w:val="both"/>
      </w:pPr>
      <w:r w:rsidRPr="000A2F6D">
        <w:t>Tomando en cuenta la solución propuesta por Raquel Sosa en su tesis de maestría [</w:t>
      </w:r>
      <w:r w:rsidR="00134166">
        <w:t>7</w:t>
      </w:r>
      <w:r w:rsidRPr="000A2F6D">
        <w:t xml:space="preserve">] se  tiene un conjunto de </w:t>
      </w:r>
      <w:r w:rsidR="00134166">
        <w:t>5</w:t>
      </w:r>
      <w:r w:rsidRPr="000A2F6D">
        <w:t xml:space="preserve"> subsistemas independientes que interactúan para resolver los casos de uso. Con respecto a la figura 6, de izquierda a derecha se tiene: El cliente GIS, el CTP de entrada llamado RestConnector, la PGE propiamente dicha, el CTP de salida llamado SoapConnector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EB20DB" w:rsidRDefault="00EB20DB" w:rsidP="00EB20DB">
      <w:pPr>
        <w:jc w:val="center"/>
        <w:rPr>
          <w:b/>
          <w:sz w:val="20"/>
          <w:szCs w:val="20"/>
        </w:rPr>
      </w:pPr>
      <w:r w:rsidRPr="004C1B6E">
        <w:rPr>
          <w:b/>
          <w:sz w:val="20"/>
          <w:szCs w:val="20"/>
        </w:rPr>
        <w:t xml:space="preserve">Figura </w:t>
      </w:r>
      <w:r>
        <w:rPr>
          <w:b/>
          <w:sz w:val="20"/>
          <w:szCs w:val="20"/>
        </w:rPr>
        <w:t>4.1</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w:t>
      </w:r>
    </w:p>
    <w:p w:rsidR="00EB20DB" w:rsidRDefault="00EB20DB" w:rsidP="00B17B5A">
      <w:pPr>
        <w:jc w:val="both"/>
        <w:rPr>
          <w:lang w:val="es-ES"/>
        </w:rPr>
      </w:pPr>
    </w:p>
    <w:p w:rsidR="00B17B5A" w:rsidRDefault="00B17B5A" w:rsidP="00B17B5A">
      <w:pPr>
        <w:jc w:val="both"/>
        <w:rPr>
          <w:lang w:val="es-ES"/>
        </w:rPr>
      </w:pPr>
      <w:r>
        <w:rPr>
          <w:lang w:val="es-ES"/>
        </w:rPr>
        <w:t>Cliente GIS: Cualquier programa utilizado para consumir datos geográficos utilizando protocolos WMS y WFS. Puede ser desde una aplicación web usando OpenLayers hasta Gvsig.</w:t>
      </w:r>
    </w:p>
    <w:p w:rsidR="00B17B5A" w:rsidRDefault="00B17B5A" w:rsidP="00B17B5A">
      <w:pPr>
        <w:jc w:val="both"/>
        <w:rPr>
          <w:lang w:val="es-ES"/>
        </w:rPr>
      </w:pPr>
      <w:r w:rsidRPr="001C4B2D">
        <w:rPr>
          <w:b/>
          <w:lang w:val="es-ES"/>
        </w:rPr>
        <w:t>CTP RestConnector:</w:t>
      </w:r>
      <w:r>
        <w:rPr>
          <w:lang w:val="es-ES"/>
        </w:rPr>
        <w:t xml:space="preserve">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sidRPr="001C4B2D">
        <w:rPr>
          <w:b/>
          <w:lang w:val="es-ES"/>
        </w:rPr>
        <w:t>CTP SoapConnector:</w:t>
      </w:r>
      <w:r>
        <w:rPr>
          <w:lang w:val="es-ES"/>
        </w:rPr>
        <w:t xml:space="preserve"> Este sistema estará registrado en la PGE como un proveedor de servicios, al cual se encaminarán los pedidos WMS y WFS previamente transformados por el CTP RestConnector. Su función es volver a componer el pedido REST para enviarlo al servidor de mapas configurado, y transformar la respuesta del mismo en un mensaje SOAP para que recorra el camino inverso. La idea es que exista un SoapConnector por cada servicio GIS expuesto a través de la PGE.</w:t>
      </w:r>
    </w:p>
    <w:p w:rsidR="00B17B5A" w:rsidRDefault="00B17B5A" w:rsidP="00B17B5A">
      <w:pPr>
        <w:jc w:val="both"/>
        <w:rPr>
          <w:lang w:val="es-ES"/>
        </w:rPr>
      </w:pPr>
      <w:r>
        <w:rPr>
          <w:lang w:val="es-ES"/>
        </w:rPr>
        <w:t>Servidor de mapas: Es un servidor que soporte los protocolos WMS y WFS. En principio habrá soporte para GeoServer [5] y MapServer [6].</w:t>
      </w:r>
    </w:p>
    <w:p w:rsidR="000A2F6D" w:rsidRDefault="000A2F6D" w:rsidP="00B17B5A">
      <w:pPr>
        <w:jc w:val="both"/>
        <w:rPr>
          <w:lang w:val="es-ES"/>
        </w:rPr>
      </w:pPr>
    </w:p>
    <w:p w:rsidR="00B17B5A" w:rsidRDefault="00B17B5A" w:rsidP="00B17B5A">
      <w:pPr>
        <w:pStyle w:val="Ttulo3"/>
      </w:pPr>
      <w:bookmarkStart w:id="45" w:name="_Toc416460542"/>
      <w:r>
        <w:t>Diagramas de actividad</w:t>
      </w:r>
      <w:bookmarkEnd w:id="45"/>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8654E5" w:rsidRDefault="008654E5" w:rsidP="008654E5">
      <w:pPr>
        <w:jc w:val="center"/>
        <w:rPr>
          <w:b/>
          <w:sz w:val="20"/>
          <w:szCs w:val="20"/>
        </w:rPr>
      </w:pPr>
      <w:r w:rsidRPr="004C1B6E">
        <w:rPr>
          <w:b/>
          <w:sz w:val="20"/>
          <w:szCs w:val="20"/>
        </w:rPr>
        <w:t xml:space="preserve">Figura </w:t>
      </w:r>
      <w:r>
        <w:rPr>
          <w:b/>
          <w:sz w:val="20"/>
          <w:szCs w:val="20"/>
        </w:rPr>
        <w:t>4.2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w:t>
      </w:r>
      <w:r w:rsidR="00000932">
        <w:rPr>
          <w:b/>
          <w:sz w:val="20"/>
          <w:szCs w:val="20"/>
        </w:rPr>
        <w:t>actividad</w:t>
      </w:r>
    </w:p>
    <w:p w:rsidR="008654E5" w:rsidRDefault="008654E5" w:rsidP="00B17B5A"/>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Ttulo2"/>
      </w:pPr>
      <w:bookmarkStart w:id="46" w:name="_Toc416460543"/>
      <w:r>
        <w:t>Implementación, diagrama de componentes, productos utilizados</w:t>
      </w:r>
      <w:bookmarkEnd w:id="46"/>
    </w:p>
    <w:p w:rsidR="00B17B5A" w:rsidRPr="000A2F6D" w:rsidRDefault="00B17B5A" w:rsidP="00272505">
      <w:pPr>
        <w:jc w:val="both"/>
      </w:pPr>
      <w:r w:rsidRPr="000A2F6D">
        <w:t>En esta sección se describe cada uno de los subsistemas, debido a que son el objeto de ese proyecto se describen los CTPs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B17B5A">
      <w:pPr>
        <w:pStyle w:val="Ttulo4"/>
        <w:jc w:val="both"/>
        <w:rPr>
          <w:lang w:val="es-ES"/>
        </w:rPr>
      </w:pPr>
      <w:r>
        <w:rPr>
          <w:lang w:val="es-ES"/>
        </w:rPr>
        <w:lastRenderedPageBreak/>
        <w:t>CTP RestConnector</w:t>
      </w:r>
      <w:r w:rsidRPr="000D4CE2">
        <w:rPr>
          <w:lang w:val="es-ES"/>
        </w:rPr>
        <w:t>.</w:t>
      </w:r>
    </w:p>
    <w:p w:rsidR="00B17B5A" w:rsidRPr="000D4CE2" w:rsidRDefault="00B17B5A" w:rsidP="00B17B5A">
      <w:pPr>
        <w:pStyle w:val="Ttulo5"/>
        <w:numPr>
          <w:ilvl w:val="0"/>
          <w:numId w:val="0"/>
        </w:numPr>
        <w:ind w:left="1008" w:hanging="1008"/>
        <w:jc w:val="both"/>
      </w:pPr>
      <w:r w:rsidRPr="000D4CE2">
        <w:t>Diagrama de Componentes.</w:t>
      </w:r>
    </w:p>
    <w:p w:rsidR="00B17B5A" w:rsidRPr="000D4CE2" w:rsidRDefault="00B17B5A" w:rsidP="00551F1F">
      <w:pPr>
        <w:jc w:val="center"/>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4.3</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RestConnector está compuesto de tres filtros con responsabilidades bien separadas que van agregando información al mensaje ESB para finalmente transformar el pedido de REST en un mensaje SOAP y un cliente de web service SOAP generado en algún framework de web services</w:t>
      </w:r>
      <w:r w:rsidR="001C4B2D">
        <w:rPr>
          <w:lang w:val="es-ES"/>
        </w:rPr>
        <w:t xml:space="preserve"> </w:t>
      </w:r>
      <w:r>
        <w:rPr>
          <w:lang w:val="es-ES"/>
        </w:rPr>
        <w:t>[7] que lo envía hacia la PGE.</w:t>
      </w:r>
    </w:p>
    <w:p w:rsidR="00B17B5A" w:rsidRDefault="00B17B5A" w:rsidP="00B17B5A">
      <w:pPr>
        <w:jc w:val="both"/>
        <w:rPr>
          <w:lang w:val="es-ES"/>
        </w:rPr>
      </w:pPr>
      <w:r>
        <w:rPr>
          <w:lang w:val="es-ES"/>
        </w:rPr>
        <w:t>El punto de entrada es un Getway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El primer filtro es el GisRestService, este se encarga de parsear el pedido WMS o WFS para averiguar qu</w:t>
      </w:r>
      <w:r w:rsidR="000848D8">
        <w:rPr>
          <w:lang w:val="es-ES"/>
        </w:rPr>
        <w:t>é</w:t>
      </w:r>
      <w:r>
        <w:rPr>
          <w:lang w:val="es-ES"/>
        </w:rPr>
        <w:t xml:space="preserv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El SecurityAggregator es el encargado de resolver las necesidades de autenticación y autorización que el servicio de la PGE requiera. Con la información proporcionada por el filtro anterior conformará el token de seguridad SAML que se requiere para atravesar la PGE.</w:t>
      </w:r>
    </w:p>
    <w:p w:rsidR="00B17B5A" w:rsidRDefault="00B17B5A" w:rsidP="00B17B5A">
      <w:pPr>
        <w:jc w:val="both"/>
        <w:rPr>
          <w:lang w:val="es-ES"/>
        </w:rPr>
      </w:pPr>
      <w:r>
        <w:rPr>
          <w:lang w:val="es-ES"/>
        </w:rPr>
        <w:t>Finalmente el SOAPClient utiliza un cliente de webservice generado a partir del webservice SOAP que provee el CTP SOAPConnector, para invocar el servicio geográfico con los datos necesarios incluyendo los parámetros del pedido original y los agregados por la PGE. Con la diferencia de que el endpoint invocado no es el propio SoapConnnector sino el proxy del servicio expuesto por la PGE.</w:t>
      </w:r>
    </w:p>
    <w:p w:rsidR="00B17B5A" w:rsidRDefault="00B17B5A" w:rsidP="00B17B5A">
      <w:pPr>
        <w:jc w:val="both"/>
        <w:rPr>
          <w:lang w:val="es-ES"/>
        </w:rPr>
      </w:pPr>
      <w:r>
        <w:rPr>
          <w:lang w:val="es-ES"/>
        </w:rPr>
        <w:lastRenderedPageBreak/>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Default="00B17B5A" w:rsidP="00B17B5A">
      <w:pPr>
        <w:jc w:val="both"/>
        <w:rPr>
          <w:lang w:val="es-ES"/>
        </w:rPr>
      </w:pPr>
      <w:r>
        <w:rPr>
          <w:lang w:val="es-ES"/>
        </w:rPr>
        <w:t>Por otro lado se proyecta una aplicación web llamada ctp-config que será implementada en Grails.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B17B5A">
      <w:pPr>
        <w:pStyle w:val="Ttulo4"/>
        <w:jc w:val="both"/>
        <w:rPr>
          <w:lang w:val="es-ES"/>
        </w:rPr>
      </w:pPr>
      <w:r>
        <w:rPr>
          <w:lang w:val="es-ES"/>
        </w:rPr>
        <w:t>CTP SoapConnector</w:t>
      </w:r>
      <w:r w:rsidRPr="000D4CE2">
        <w:rPr>
          <w:lang w:val="es-ES"/>
        </w:rPr>
        <w:t>.</w:t>
      </w:r>
    </w:p>
    <w:p w:rsidR="00B17B5A" w:rsidRPr="000D4CE2" w:rsidRDefault="00B17B5A" w:rsidP="00B17B5A">
      <w:pPr>
        <w:pStyle w:val="Ttulo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551F1F" w:rsidRPr="00551F1F" w:rsidRDefault="00551F1F" w:rsidP="00551F1F">
      <w:pPr>
        <w:jc w:val="center"/>
        <w:rPr>
          <w:b/>
          <w:sz w:val="20"/>
          <w:szCs w:val="20"/>
        </w:rPr>
      </w:pPr>
      <w:r w:rsidRPr="004C1B6E">
        <w:rPr>
          <w:b/>
          <w:sz w:val="20"/>
          <w:szCs w:val="20"/>
        </w:rPr>
        <w:t xml:space="preserve">Figura </w:t>
      </w:r>
      <w:r>
        <w:rPr>
          <w:b/>
          <w:sz w:val="20"/>
          <w:szCs w:val="20"/>
        </w:rPr>
        <w:t>4.4</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SoapConnector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GisSoapService,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GeoServer y MapServer.</w:t>
      </w:r>
    </w:p>
    <w:p w:rsidR="00B17B5A" w:rsidRDefault="00B17B5A" w:rsidP="00E32E94">
      <w:pPr>
        <w:jc w:val="both"/>
        <w:rPr>
          <w:lang w:val="es-ES"/>
        </w:rPr>
      </w:pPr>
      <w:r>
        <w:rPr>
          <w:lang w:val="es-ES"/>
        </w:rPr>
        <w:t>El componente RestInvoker es el encargado de armar el pedido HTTP correspondiente, basado en los parámetros del pedido original y la URL provista por GisSoapService.</w:t>
      </w:r>
    </w:p>
    <w:p w:rsidR="00B17B5A" w:rsidRPr="00B17B5A" w:rsidRDefault="00B17B5A" w:rsidP="00E32E94">
      <w:pPr>
        <w:jc w:val="both"/>
      </w:pPr>
      <w:r>
        <w:rPr>
          <w:lang w:val="es-ES"/>
        </w:rPr>
        <w:t xml:space="preserve">Para la respuesta, simplemente se retorna lo enviado por el servidor de mapas, los componentes provistos por ESB que implementan el webservice se encargan de convertirlo en </w:t>
      </w:r>
      <w:r>
        <w:rPr>
          <w:lang w:val="es-ES"/>
        </w:rPr>
        <w:lastRenderedPageBreak/>
        <w:t>un mensaje SOAP Response. Solo se debe tener en cuenta que para el método GetMap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Ttulo3"/>
        <w:jc w:val="both"/>
      </w:pPr>
      <w:bookmarkStart w:id="47" w:name="_Toc416460544"/>
      <w:r>
        <w:t>Configuración de los ctps y pge</w:t>
      </w:r>
      <w:bookmarkEnd w:id="47"/>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propiedades de seguridad. También se describe un modelo básico que se utilizó para el simulador de la PGE creado en el proyecto. </w:t>
      </w:r>
    </w:p>
    <w:p w:rsidR="00551F1F" w:rsidRDefault="00551F1F" w:rsidP="00E06932">
      <w:pPr>
        <w:jc w:val="both"/>
      </w:pPr>
    </w:p>
    <w:p w:rsidR="00E06932" w:rsidRDefault="00E06932" w:rsidP="00E06932">
      <w:pPr>
        <w:pStyle w:val="Ttulo4"/>
      </w:pPr>
      <w:r>
        <w:t>CTP RestConnector</w:t>
      </w:r>
    </w:p>
    <w:p w:rsidR="00E06932" w:rsidRDefault="00E06932" w:rsidP="004469AC">
      <w:pPr>
        <w:jc w:val="both"/>
      </w:pPr>
      <w:r>
        <w:t>El modelo de datos a continuación permite configurar servicios y sus propiedades de seguridad para que las peticiones puedan atravesar la plataforma en la forma debida.</w:t>
      </w:r>
    </w:p>
    <w:p w:rsidR="00E06932" w:rsidRPr="00F10B47" w:rsidRDefault="00E06932" w:rsidP="00551F1F">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4" cstate="print"/>
                    <a:stretch>
                      <a:fillRect/>
                    </a:stretch>
                  </pic:blipFill>
                  <pic:spPr>
                    <a:xfrm>
                      <a:off x="0" y="0"/>
                      <a:ext cx="5400040" cy="315912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4.5</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del CTP RestConnector</w:t>
      </w:r>
    </w:p>
    <w:p w:rsidR="00551F1F" w:rsidRDefault="00551F1F" w:rsidP="00551F1F">
      <w:pPr>
        <w:jc w:val="center"/>
      </w:pP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0848D8" w:rsidRDefault="000848D8" w:rsidP="00E06932">
      <w:pPr>
        <w:jc w:val="both"/>
      </w:pPr>
    </w:p>
    <w:p w:rsidR="00E06932" w:rsidRDefault="00E06932" w:rsidP="00E06932">
      <w:pPr>
        <w:pStyle w:val="Ttulo4"/>
      </w:pPr>
      <w:r>
        <w:lastRenderedPageBreak/>
        <w:t>CTP SoapConnector</w:t>
      </w:r>
    </w:p>
    <w:p w:rsidR="00E06932" w:rsidRDefault="00E06932" w:rsidP="00E06932">
      <w:pPr>
        <w:jc w:val="both"/>
      </w:pPr>
      <w:r>
        <w:t>Este caso es mucho más sencillo, ya que cada instancia del CTP SC invoca un único servidor de mapas, existe un archivo de configuración donde se definirán los datos de conexión.</w:t>
      </w:r>
    </w:p>
    <w:p w:rsidR="000848D8" w:rsidRDefault="000848D8" w:rsidP="00E06932">
      <w:pPr>
        <w:jc w:val="both"/>
      </w:pPr>
    </w:p>
    <w:tbl>
      <w:tblPr>
        <w:tblStyle w:val="Tablaconcuadrcula"/>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r>
              <w:t>url</w:t>
            </w:r>
          </w:p>
        </w:tc>
        <w:tc>
          <w:tcPr>
            <w:tcW w:w="4322" w:type="dxa"/>
          </w:tcPr>
          <w:p w:rsidR="00E06932" w:rsidRDefault="005952BF" w:rsidP="00A44207">
            <w:pPr>
              <w:jc w:val="center"/>
            </w:pPr>
            <w:hyperlink r:id="rId35" w:history="1">
              <w:r w:rsidR="00E06932" w:rsidRPr="006F4FD2">
                <w:rPr>
                  <w:rStyle w:val="Hipervnculo"/>
                </w:rPr>
                <w:t>http://localhost:8081/geoserver</w:t>
              </w:r>
            </w:hyperlink>
          </w:p>
        </w:tc>
      </w:tr>
      <w:tr w:rsidR="00E06932" w:rsidTr="00A44207">
        <w:tc>
          <w:tcPr>
            <w:tcW w:w="4322" w:type="dxa"/>
          </w:tcPr>
          <w:p w:rsidR="00E06932" w:rsidRDefault="00E06932" w:rsidP="00A44207">
            <w:pPr>
              <w:jc w:val="center"/>
            </w:pPr>
            <w:r>
              <w:t>Propwms</w:t>
            </w:r>
          </w:p>
        </w:tc>
        <w:tc>
          <w:tcPr>
            <w:tcW w:w="4322" w:type="dxa"/>
          </w:tcPr>
          <w:p w:rsidR="00E06932" w:rsidRDefault="00E06932" w:rsidP="00A44207">
            <w:pPr>
              <w:jc w:val="center"/>
            </w:pPr>
            <w:r>
              <w:t>/integraciongispge/wms?</w:t>
            </w:r>
          </w:p>
        </w:tc>
      </w:tr>
      <w:tr w:rsidR="00E06932" w:rsidTr="00A44207">
        <w:tc>
          <w:tcPr>
            <w:tcW w:w="4322" w:type="dxa"/>
          </w:tcPr>
          <w:p w:rsidR="00E06932" w:rsidRDefault="00E06932" w:rsidP="00A44207">
            <w:pPr>
              <w:jc w:val="center"/>
            </w:pPr>
            <w:r>
              <w:t>Propows</w:t>
            </w:r>
          </w:p>
        </w:tc>
        <w:tc>
          <w:tcPr>
            <w:tcW w:w="4322" w:type="dxa"/>
          </w:tcPr>
          <w:p w:rsidR="00E06932" w:rsidRDefault="00E06932" w:rsidP="00A44207">
            <w:pPr>
              <w:jc w:val="center"/>
            </w:pPr>
            <w:r>
              <w:t>/integraciongispge/ows?</w:t>
            </w:r>
          </w:p>
        </w:tc>
      </w:tr>
      <w:tr w:rsidR="00E06932" w:rsidTr="00A44207">
        <w:tc>
          <w:tcPr>
            <w:tcW w:w="4322" w:type="dxa"/>
          </w:tcPr>
          <w:p w:rsidR="00E06932" w:rsidRDefault="00E06932" w:rsidP="00A44207">
            <w:pPr>
              <w:jc w:val="center"/>
            </w:pPr>
            <w:r>
              <w:t>Propwfs</w:t>
            </w:r>
          </w:p>
        </w:tc>
        <w:tc>
          <w:tcPr>
            <w:tcW w:w="4322" w:type="dxa"/>
          </w:tcPr>
          <w:p w:rsidR="00E06932" w:rsidRDefault="00E06932" w:rsidP="00A44207">
            <w:pPr>
              <w:jc w:val="center"/>
            </w:pPr>
            <w:r>
              <w:t>/integraciongispge/wfs?</w:t>
            </w:r>
          </w:p>
        </w:tc>
      </w:tr>
    </w:tbl>
    <w:p w:rsidR="00E06932" w:rsidRDefault="00E06932" w:rsidP="00E06932"/>
    <w:p w:rsidR="00E06932" w:rsidRDefault="00E06932" w:rsidP="00E06932">
      <w:pPr>
        <w:jc w:val="both"/>
      </w:pPr>
      <w:r>
        <w:t xml:space="preserve">La propiedad </w:t>
      </w:r>
      <w:r w:rsidR="001C4B2D">
        <w:t>"</w:t>
      </w:r>
      <w:r>
        <w:t>url</w:t>
      </w:r>
      <w:r w:rsidR="001C4B2D">
        <w:t>"</w:t>
      </w:r>
      <w:r>
        <w:t xml:space="preserve"> indica la ubicación del servidor, y luego es concatenada con una de las otras propiedades para completar la URL a donde se enviará el pedido.</w:t>
      </w:r>
    </w:p>
    <w:p w:rsidR="00E06932" w:rsidRDefault="00E06932" w:rsidP="00E06932">
      <w:pPr>
        <w:jc w:val="both"/>
      </w:pPr>
      <w:r>
        <w:t>Nótese que el ejemplo es para Geoserver, para Mapserver, las propiedades son las mismas, pero cambia el valor debido a la forma de las URLs en este servidor.</w:t>
      </w:r>
    </w:p>
    <w:p w:rsidR="00551F1F" w:rsidRDefault="00551F1F" w:rsidP="00E06932">
      <w:pPr>
        <w:jc w:val="both"/>
      </w:pPr>
    </w:p>
    <w:p w:rsidR="00E06932" w:rsidRDefault="00E06932" w:rsidP="00E06932">
      <w:pPr>
        <w:pStyle w:val="Ttulo4"/>
        <w:jc w:val="both"/>
      </w:pPr>
      <w:r>
        <w:t>PGE</w:t>
      </w:r>
    </w:p>
    <w:p w:rsidR="00E06932" w:rsidRDefault="00E06932" w:rsidP="004469AC">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6" cstate="print"/>
                    <a:stretch>
                      <a:fillRect/>
                    </a:stretch>
                  </pic:blipFill>
                  <pic:spPr>
                    <a:xfrm>
                      <a:off x="0" y="0"/>
                      <a:ext cx="3581900" cy="343900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4.6</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w:t>
      </w:r>
      <w:r w:rsidR="0076509B">
        <w:rPr>
          <w:b/>
          <w:sz w:val="20"/>
          <w:szCs w:val="20"/>
        </w:rPr>
        <w:t xml:space="preserve"> la PGE</w:t>
      </w:r>
    </w:p>
    <w:p w:rsidR="00551F1F" w:rsidRDefault="00551F1F" w:rsidP="00E06932"/>
    <w:p w:rsidR="00E06932" w:rsidRDefault="00E06932" w:rsidP="004469AC">
      <w:pPr>
        <w:jc w:val="both"/>
      </w:pPr>
      <w:r>
        <w:lastRenderedPageBreak/>
        <w:t>También es guardado en una base relacional, pero en este caso es solo por simplicidad. No se pretende usabilidad a futuro como en el CTP ya que es solo un simulador.</w:t>
      </w:r>
    </w:p>
    <w:p w:rsidR="001C4B2D" w:rsidRDefault="001C4B2D" w:rsidP="00E06932"/>
    <w:p w:rsidR="00B67DDB" w:rsidRDefault="00B67DDB" w:rsidP="00B67DDB">
      <w:pPr>
        <w:pStyle w:val="Ttulo3"/>
      </w:pPr>
      <w:bookmarkStart w:id="48" w:name="_Toc416460545"/>
      <w:r>
        <w:t>Productos utilizados</w:t>
      </w:r>
      <w:bookmarkEnd w:id="48"/>
    </w:p>
    <w:p w:rsidR="00B67DDB" w:rsidRDefault="00B67DDB" w:rsidP="004469AC">
      <w:pPr>
        <w:jc w:val="both"/>
      </w:pPr>
      <w:r>
        <w:t>La siguiente tabla resume los productos de software utilizados para implementar los subsistemas de la solución.</w:t>
      </w:r>
    </w:p>
    <w:p w:rsidR="000848D8" w:rsidRDefault="000848D8" w:rsidP="00B67DDB"/>
    <w:tbl>
      <w:tblPr>
        <w:tblStyle w:val="Tablaconcuadrcula"/>
        <w:tblW w:w="0" w:type="auto"/>
        <w:tblLook w:val="04A0"/>
      </w:tblPr>
      <w:tblGrid>
        <w:gridCol w:w="4322"/>
        <w:gridCol w:w="4322"/>
      </w:tblGrid>
      <w:tr w:rsidR="00B67DDB" w:rsidTr="001C3982">
        <w:tc>
          <w:tcPr>
            <w:tcW w:w="4322" w:type="dxa"/>
          </w:tcPr>
          <w:p w:rsidR="00B67DDB" w:rsidRPr="001D409E" w:rsidRDefault="00B67DDB" w:rsidP="001C3982">
            <w:pPr>
              <w:jc w:val="center"/>
              <w:rPr>
                <w:b/>
              </w:rPr>
            </w:pPr>
            <w:r w:rsidRPr="001D409E">
              <w:rPr>
                <w:b/>
              </w:rPr>
              <w:t>Sistema/Componente</w:t>
            </w:r>
          </w:p>
        </w:tc>
        <w:tc>
          <w:tcPr>
            <w:tcW w:w="4322" w:type="dxa"/>
          </w:tcPr>
          <w:p w:rsidR="00B67DDB" w:rsidRPr="001D409E" w:rsidRDefault="00B67DDB" w:rsidP="001C3982">
            <w:pPr>
              <w:jc w:val="center"/>
              <w:rPr>
                <w:b/>
              </w:rPr>
            </w:pPr>
            <w:r w:rsidRPr="001D409E">
              <w:rPr>
                <w:b/>
              </w:rPr>
              <w:t>Producto</w:t>
            </w:r>
          </w:p>
        </w:tc>
      </w:tr>
      <w:tr w:rsidR="00B67DDB" w:rsidTr="001C3982">
        <w:tc>
          <w:tcPr>
            <w:tcW w:w="4322" w:type="dxa"/>
          </w:tcPr>
          <w:p w:rsidR="00B67DDB" w:rsidRDefault="00B67DDB" w:rsidP="001C3982">
            <w:r>
              <w:t>Servidor de middleware ESB</w:t>
            </w:r>
          </w:p>
        </w:tc>
        <w:tc>
          <w:tcPr>
            <w:tcW w:w="4322" w:type="dxa"/>
          </w:tcPr>
          <w:p w:rsidR="00B67DDB" w:rsidRDefault="00B67DDB" w:rsidP="001C3982">
            <w:r>
              <w:t>JBoss ESB 4.9</w:t>
            </w:r>
          </w:p>
        </w:tc>
      </w:tr>
      <w:tr w:rsidR="00B67DDB" w:rsidTr="001C3982">
        <w:tc>
          <w:tcPr>
            <w:tcW w:w="4322" w:type="dxa"/>
          </w:tcPr>
          <w:p w:rsidR="00B67DDB" w:rsidRDefault="00B67DDB" w:rsidP="001C3982">
            <w:r>
              <w:t>Librería de web services cliente y Endpoint</w:t>
            </w:r>
          </w:p>
        </w:tc>
        <w:tc>
          <w:tcPr>
            <w:tcW w:w="4322" w:type="dxa"/>
          </w:tcPr>
          <w:p w:rsidR="00B67DDB" w:rsidRDefault="00B67DDB" w:rsidP="001C3982">
            <w:r>
              <w:t>JBoss WS Nativo</w:t>
            </w:r>
          </w:p>
        </w:tc>
      </w:tr>
      <w:tr w:rsidR="00B67DDB" w:rsidTr="001C3982">
        <w:tc>
          <w:tcPr>
            <w:tcW w:w="4322" w:type="dxa"/>
          </w:tcPr>
          <w:p w:rsidR="00B67DDB" w:rsidRDefault="00B67DDB" w:rsidP="001C3982">
            <w:r>
              <w:t>CTP-RestConnector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CTP-SoapConnector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Simulador PGE</w:t>
            </w:r>
          </w:p>
        </w:tc>
        <w:tc>
          <w:tcPr>
            <w:tcW w:w="4322" w:type="dxa"/>
          </w:tcPr>
          <w:p w:rsidR="00B67DDB" w:rsidRDefault="00B67DDB" w:rsidP="001C3982">
            <w:r>
              <w:t>Aplicación ESB</w:t>
            </w:r>
          </w:p>
        </w:tc>
      </w:tr>
      <w:tr w:rsidR="00B67DDB" w:rsidTr="001C3982">
        <w:tc>
          <w:tcPr>
            <w:tcW w:w="4322" w:type="dxa"/>
          </w:tcPr>
          <w:p w:rsidR="00B67DDB" w:rsidRDefault="00B67DDB" w:rsidP="001C3982">
            <w:r>
              <w:t>STS Server</w:t>
            </w:r>
          </w:p>
        </w:tc>
        <w:tc>
          <w:tcPr>
            <w:tcW w:w="4322" w:type="dxa"/>
          </w:tcPr>
          <w:p w:rsidR="00B67DDB" w:rsidRDefault="00B67DDB" w:rsidP="00AF57A9">
            <w:r>
              <w:t>STS Server del proyecto de grado [</w:t>
            </w:r>
            <w:r w:rsidR="00AF57A9">
              <w:t>23</w:t>
            </w:r>
            <w:r>
              <w:t>]</w:t>
            </w:r>
          </w:p>
        </w:tc>
      </w:tr>
      <w:tr w:rsidR="00B67DDB" w:rsidTr="001C3982">
        <w:tc>
          <w:tcPr>
            <w:tcW w:w="4322" w:type="dxa"/>
          </w:tcPr>
          <w:p w:rsidR="00B67DDB" w:rsidRDefault="00B67DDB" w:rsidP="001C3982">
            <w:r>
              <w:t>Cliente STS</w:t>
            </w:r>
          </w:p>
        </w:tc>
        <w:tc>
          <w:tcPr>
            <w:tcW w:w="4322" w:type="dxa"/>
          </w:tcPr>
          <w:p w:rsidR="00B67DDB" w:rsidRDefault="00B67DDB" w:rsidP="00AF57A9">
            <w:r>
              <w:t>Cliente del proyecto de grado [</w:t>
            </w:r>
            <w:r w:rsidR="00AF57A9">
              <w:t>23</w:t>
            </w:r>
            <w:r>
              <w:t>]</w:t>
            </w:r>
          </w:p>
        </w:tc>
      </w:tr>
      <w:tr w:rsidR="00B67DDB" w:rsidTr="001C3982">
        <w:tc>
          <w:tcPr>
            <w:tcW w:w="4322" w:type="dxa"/>
          </w:tcPr>
          <w:p w:rsidR="00B67DDB" w:rsidRDefault="00B67DDB" w:rsidP="001C3982">
            <w:r>
              <w:t>Interfaz configuración CTP RestConnector</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Interfaz configuración Simulador PGE</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Base de datos geográfica</w:t>
            </w:r>
          </w:p>
        </w:tc>
        <w:tc>
          <w:tcPr>
            <w:tcW w:w="4322" w:type="dxa"/>
          </w:tcPr>
          <w:p w:rsidR="00B67DDB" w:rsidRDefault="00B67DDB" w:rsidP="001C3982">
            <w:r>
              <w:t>PostgreSQL 9.3/Postgis 2.1.3</w:t>
            </w:r>
          </w:p>
        </w:tc>
      </w:tr>
      <w:tr w:rsidR="00B67DDB" w:rsidTr="001C3982">
        <w:tc>
          <w:tcPr>
            <w:tcW w:w="4322" w:type="dxa"/>
          </w:tcPr>
          <w:p w:rsidR="00B67DDB" w:rsidRDefault="00B67DDB" w:rsidP="001C3982">
            <w:r>
              <w:t>Base de datos relacional</w:t>
            </w:r>
          </w:p>
        </w:tc>
        <w:tc>
          <w:tcPr>
            <w:tcW w:w="4322" w:type="dxa"/>
          </w:tcPr>
          <w:p w:rsidR="00B67DDB" w:rsidRDefault="00B67DDB" w:rsidP="001C3982">
            <w:r>
              <w:t>PostgreSQL 9.3</w:t>
            </w:r>
          </w:p>
        </w:tc>
      </w:tr>
      <w:tr w:rsidR="00B67DDB" w:rsidTr="001C3982">
        <w:tc>
          <w:tcPr>
            <w:tcW w:w="4322" w:type="dxa"/>
          </w:tcPr>
          <w:p w:rsidR="00B67DDB" w:rsidRDefault="00B67DDB" w:rsidP="001C3982">
            <w:r>
              <w:t>Servidor de mapas</w:t>
            </w:r>
          </w:p>
        </w:tc>
        <w:tc>
          <w:tcPr>
            <w:tcW w:w="4322" w:type="dxa"/>
          </w:tcPr>
          <w:p w:rsidR="00B67DDB" w:rsidRDefault="00B67DDB" w:rsidP="001C3982">
            <w:r>
              <w:t>Geoserver 2.5 y Mapserver 3.0.6</w:t>
            </w:r>
          </w:p>
        </w:tc>
      </w:tr>
      <w:tr w:rsidR="00B67DDB" w:rsidTr="001C3982">
        <w:tc>
          <w:tcPr>
            <w:tcW w:w="4322" w:type="dxa"/>
          </w:tcPr>
          <w:p w:rsidR="00B67DDB" w:rsidRDefault="00B67DDB" w:rsidP="001C3982">
            <w:r>
              <w:t>Java</w:t>
            </w:r>
          </w:p>
        </w:tc>
        <w:tc>
          <w:tcPr>
            <w:tcW w:w="4322" w:type="dxa"/>
          </w:tcPr>
          <w:p w:rsidR="00B67DDB" w:rsidRDefault="00B67DDB" w:rsidP="001C3982">
            <w:r>
              <w:t>JDK 1.7.0_51</w:t>
            </w:r>
          </w:p>
        </w:tc>
      </w:tr>
    </w:tbl>
    <w:p w:rsidR="00AF57A9" w:rsidRDefault="00AF57A9" w:rsidP="00B67DDB"/>
    <w:p w:rsidR="00AF57A9" w:rsidRPr="00660F4C" w:rsidRDefault="00AF57A9" w:rsidP="00AF57A9">
      <w:pPr>
        <w:pStyle w:val="Ttulo2"/>
        <w:rPr>
          <w:lang w:val="es-ES"/>
        </w:rPr>
      </w:pPr>
      <w:bookmarkStart w:id="49" w:name="_Toc413265004"/>
      <w:bookmarkStart w:id="50" w:name="_Toc416460546"/>
      <w:r>
        <w:rPr>
          <w:lang w:val="es-ES"/>
        </w:rPr>
        <w:t>Problemas técnicos encontrados.</w:t>
      </w:r>
      <w:bookmarkEnd w:id="49"/>
      <w:bookmarkEnd w:id="50"/>
    </w:p>
    <w:p w:rsidR="00AF57A9" w:rsidRDefault="00AF57A9" w:rsidP="00AF57A9">
      <w:pPr>
        <w:rPr>
          <w:lang w:val="es-ES"/>
        </w:rPr>
      </w:pPr>
    </w:p>
    <w:p w:rsidR="000D5C92" w:rsidRPr="000D5C92" w:rsidRDefault="000D5C92" w:rsidP="000D5C92">
      <w:pPr>
        <w:pStyle w:val="Ttulo3"/>
        <w:rPr>
          <w:lang w:val="es-ES"/>
        </w:rPr>
      </w:pPr>
      <w:bookmarkStart w:id="51" w:name="_Toc416460547"/>
      <w:r w:rsidRPr="000D5C92">
        <w:rPr>
          <w:lang w:val="es-ES"/>
        </w:rPr>
        <w:t>JBossESB y deploy de web services</w:t>
      </w:r>
      <w:bookmarkEnd w:id="51"/>
    </w:p>
    <w:p w:rsidR="000D5C92" w:rsidRDefault="000D5C92" w:rsidP="000D5C92">
      <w:pPr>
        <w:jc w:val="both"/>
        <w:rPr>
          <w:lang w:val="es-ES"/>
        </w:rPr>
      </w:pPr>
      <w:r>
        <w:rPr>
          <w:lang w:val="es-ES"/>
        </w:rPr>
        <w:t>La última versión disponible de JBossESB es la 4.12, pero esta versión tiene problemas para exponer web services, lo cual impedía el correcto funcionamiento del proyecto CTP SoapConnector. Luego de una investigación y varias pruebas se encontré que es un bug conocido y planificado para la versión 4.13 que no tiene fecha de salida espe</w:t>
      </w:r>
      <w:r w:rsidR="006E10EF">
        <w:rPr>
          <w:lang w:val="es-ES"/>
        </w:rPr>
        <w:t>ci</w:t>
      </w:r>
      <w:r>
        <w:rPr>
          <w:lang w:val="es-ES"/>
        </w:rPr>
        <w:t>ficada. Por tal motivo se volvió a versiones anteriores hasta encontrar una en la que funcionara, esta fue la versión 4.9.</w:t>
      </w:r>
    </w:p>
    <w:p w:rsidR="000848D8" w:rsidRDefault="000848D8" w:rsidP="000D5C92">
      <w:pPr>
        <w:jc w:val="both"/>
        <w:rPr>
          <w:lang w:val="es-ES"/>
        </w:rPr>
      </w:pPr>
    </w:p>
    <w:p w:rsidR="002133B4" w:rsidRDefault="002133B4" w:rsidP="002133B4">
      <w:pPr>
        <w:pStyle w:val="Ttulo3"/>
        <w:rPr>
          <w:lang w:val="es-ES"/>
        </w:rPr>
      </w:pPr>
      <w:bookmarkStart w:id="52" w:name="_Toc416460548"/>
      <w:r>
        <w:rPr>
          <w:lang w:val="es-ES"/>
        </w:rPr>
        <w:t>GetCapabilities y URLs declaradas</w:t>
      </w:r>
      <w:bookmarkEnd w:id="52"/>
    </w:p>
    <w:p w:rsidR="002133B4" w:rsidRDefault="002133B4" w:rsidP="007E3FB9">
      <w:pPr>
        <w:jc w:val="both"/>
        <w:rPr>
          <w:lang w:val="es-ES"/>
        </w:rPr>
      </w:pPr>
      <w:r>
        <w:rPr>
          <w:lang w:val="es-ES"/>
        </w:rPr>
        <w:t xml:space="preserve">El XML respuesta del método GetCapabilities tiene no solo información de las capas </w:t>
      </w:r>
      <w:r w:rsidR="00701077">
        <w:rPr>
          <w:lang w:val="es-ES"/>
        </w:rPr>
        <w:t>provistas</w:t>
      </w:r>
      <w:r>
        <w:rPr>
          <w:lang w:val="es-ES"/>
        </w:rPr>
        <w:t xml:space="preserve"> y otros metadatos, sino que para cada método de los estándares WMS, WFS, OWS, etc, retorna una URL absoluta al servidor. Para los clientes GIS esto es fundamental y les permite operar fácilmente contra el servidor de mapas. Pero en el contexto del proyecto, donde el servidor de mapas está protegido y preferentemente oculto del acceso externo, exponer las URLs es un problema de seguridad. Además de impedir el correcto funcionamiento del cliente, debido a que este </w:t>
      </w:r>
      <w:r w:rsidR="007E3FB9">
        <w:rPr>
          <w:lang w:val="es-ES"/>
        </w:rPr>
        <w:t>intentará</w:t>
      </w:r>
      <w:r>
        <w:rPr>
          <w:lang w:val="es-ES"/>
        </w:rPr>
        <w:t xml:space="preserve"> conectarse con el servidor y no tendrá acceso a ese servidor directamente.</w:t>
      </w:r>
    </w:p>
    <w:p w:rsidR="002133B4" w:rsidRDefault="002133B4" w:rsidP="007E3FB9">
      <w:pPr>
        <w:jc w:val="both"/>
        <w:rPr>
          <w:lang w:val="es-ES"/>
        </w:rPr>
      </w:pPr>
      <w:r>
        <w:rPr>
          <w:lang w:val="es-ES"/>
        </w:rPr>
        <w:lastRenderedPageBreak/>
        <w:t xml:space="preserve">La solución fue reemplazar las URLs del servidor de mapas por la URL del servidor CTP RC. Este procedimiento se lleva </w:t>
      </w:r>
      <w:r w:rsidR="009273A5">
        <w:rPr>
          <w:lang w:val="es-ES"/>
        </w:rPr>
        <w:t>a cabo</w:t>
      </w:r>
      <w:r>
        <w:rPr>
          <w:lang w:val="es-ES"/>
        </w:rPr>
        <w:t xml:space="preserve"> en el CTP SC, con la URL que el CTP cliente le envía como parámetro. Lo que obliga además que el CTP RC conozca su ubicación en la red</w:t>
      </w:r>
      <w:r w:rsidR="009273A5">
        <w:rPr>
          <w:lang w:val="es-ES"/>
        </w:rPr>
        <w:t>, o sea como se accede a él</w:t>
      </w:r>
      <w:r>
        <w:rPr>
          <w:lang w:val="es-ES"/>
        </w:rPr>
        <w:t>, aunque esto último no es un problema</w:t>
      </w:r>
      <w:r w:rsidR="009273A5">
        <w:rPr>
          <w:lang w:val="es-ES"/>
        </w:rPr>
        <w:t xml:space="preserve"> y es totalmente configurable.</w:t>
      </w:r>
    </w:p>
    <w:p w:rsidR="000848D8" w:rsidRPr="002133B4" w:rsidRDefault="000848D8" w:rsidP="007E3FB9">
      <w:pPr>
        <w:jc w:val="both"/>
        <w:rPr>
          <w:lang w:val="es-ES"/>
        </w:rPr>
      </w:pPr>
    </w:p>
    <w:p w:rsidR="000D5C92" w:rsidRDefault="000D5C92" w:rsidP="000D5C92">
      <w:pPr>
        <w:pStyle w:val="Ttulo3"/>
        <w:rPr>
          <w:lang w:val="es-ES"/>
        </w:rPr>
      </w:pPr>
      <w:bookmarkStart w:id="53" w:name="_Toc416460549"/>
      <w:r>
        <w:rPr>
          <w:lang w:val="es-ES"/>
        </w:rPr>
        <w:t>GetCapabilities en MapServer</w:t>
      </w:r>
      <w:bookmarkEnd w:id="53"/>
    </w:p>
    <w:p w:rsidR="00EB4E8A" w:rsidRDefault="00EB4E8A" w:rsidP="002742BF">
      <w:pPr>
        <w:jc w:val="both"/>
        <w:rPr>
          <w:lang w:val="es-ES"/>
        </w:rPr>
      </w:pPr>
      <w:r>
        <w:rPr>
          <w:lang w:val="es-ES"/>
        </w:rPr>
        <w:t>Uno de los problemas que limita el soporte a MapServer</w:t>
      </w:r>
      <w:r w:rsidR="002133B4">
        <w:rPr>
          <w:lang w:val="es-ES"/>
        </w:rPr>
        <w:t xml:space="preserve"> es el largo máximo impuesto al archivo retornado por el método GetCapabilities. Los archivos CGI, imponen una restricción de tamaño máximo a los archivos de 4 KB. Esta restricción imposibilitó obtener el archivo completo y trabajar con él.</w:t>
      </w:r>
    </w:p>
    <w:p w:rsidR="000848D8" w:rsidRDefault="000848D8" w:rsidP="002742BF">
      <w:pPr>
        <w:jc w:val="both"/>
        <w:rPr>
          <w:lang w:val="es-ES"/>
        </w:rPr>
      </w:pPr>
    </w:p>
    <w:p w:rsidR="002742BF" w:rsidRDefault="002742BF" w:rsidP="002742BF">
      <w:pPr>
        <w:pStyle w:val="Ttulo3"/>
        <w:rPr>
          <w:lang w:val="es-ES"/>
        </w:rPr>
      </w:pPr>
      <w:bookmarkStart w:id="54" w:name="_Toc416460550"/>
      <w:r>
        <w:rPr>
          <w:lang w:val="es-ES"/>
        </w:rPr>
        <w:t>GetFeatureInfo y MapServer</w:t>
      </w:r>
      <w:bookmarkEnd w:id="54"/>
    </w:p>
    <w:p w:rsidR="002742BF" w:rsidRDefault="002742BF" w:rsidP="002742BF">
      <w:pPr>
        <w:jc w:val="both"/>
        <w:rPr>
          <w:lang w:val="es-ES"/>
        </w:rPr>
      </w:pPr>
      <w:r>
        <w:rPr>
          <w:lang w:val="es-ES"/>
        </w:rPr>
        <w:t>Se encontró realmente compleja y con una curva de aprendizaje muy empinada la configuración de MapServer en general. Pero a esto se le suma que para habilitar el soporte del método GetFeatureInfo, este servidor exige implementar una template de alta complejidad especialmente si se quiere soportar un grupo de capas con diferentes atributos. No es imposible realizar tal tarea, pero parece estar fuera del alcance del proyecto.</w:t>
      </w:r>
    </w:p>
    <w:p w:rsidR="000848D8" w:rsidRDefault="000848D8" w:rsidP="002742BF">
      <w:pPr>
        <w:jc w:val="both"/>
        <w:rPr>
          <w:lang w:val="es-ES"/>
        </w:rPr>
      </w:pPr>
    </w:p>
    <w:p w:rsidR="000B3110" w:rsidRDefault="000B3110" w:rsidP="000B3110">
      <w:pPr>
        <w:pStyle w:val="Ttulo3"/>
        <w:rPr>
          <w:lang w:val="es-ES"/>
        </w:rPr>
      </w:pPr>
      <w:bookmarkStart w:id="55" w:name="_Toc416460551"/>
      <w:r>
        <w:rPr>
          <w:lang w:val="es-ES"/>
        </w:rPr>
        <w:t>Problemas con la implementación del STS</w:t>
      </w:r>
      <w:bookmarkEnd w:id="55"/>
    </w:p>
    <w:p w:rsidR="005E0EBF" w:rsidRDefault="003A6DB5" w:rsidP="005E0EBF">
      <w:pPr>
        <w:spacing w:after="0"/>
        <w:jc w:val="both"/>
        <w:rPr>
          <w:lang w:val="es-ES"/>
        </w:rPr>
      </w:pPr>
      <w:r w:rsidRPr="003A6DB5">
        <w:rPr>
          <w:lang w:val="es-ES"/>
        </w:rPr>
        <w:t>Para la implementación del conector se debe trabajar con un servicio de STS. De esta tecnología no existe ningún producto open</w:t>
      </w:r>
      <w:r w:rsidR="005E0EBF">
        <w:rPr>
          <w:lang w:val="es-ES"/>
        </w:rPr>
        <w:t xml:space="preserve"> </w:t>
      </w:r>
      <w:r w:rsidRPr="003A6DB5">
        <w:rPr>
          <w:lang w:val="es-ES"/>
        </w:rPr>
        <w:t>source para poder utilizar en las pruebas. </w:t>
      </w:r>
    </w:p>
    <w:p w:rsidR="005E0EBF" w:rsidRDefault="005E0EBF" w:rsidP="005E0EBF">
      <w:pPr>
        <w:spacing w:after="0"/>
        <w:jc w:val="both"/>
        <w:rPr>
          <w:lang w:val="es-ES"/>
        </w:rPr>
      </w:pPr>
      <w:r>
        <w:rPr>
          <w:lang w:val="es-ES"/>
        </w:rPr>
        <w:t>Uno de los primeros intentos fue seguir un manual de Oracle, basado en tecnologías propias para generar un servidor STS [</w:t>
      </w:r>
      <w:r w:rsidR="00C10ED7">
        <w:rPr>
          <w:lang w:val="es-ES"/>
        </w:rPr>
        <w:t>24</w:t>
      </w:r>
      <w:r>
        <w:rPr>
          <w:lang w:val="es-ES"/>
        </w:rPr>
        <w:t xml:space="preserve">]. Esta alternativa no fue exitosa debido a la complejidad del problema y la incompatibilidad de esas tecnologías con las de JBoss que se habían seleccionado para realizar el resto de la implementación. </w:t>
      </w:r>
      <w:r w:rsidR="003A6DB5" w:rsidRPr="003A6DB5">
        <w:rPr>
          <w:lang w:val="es-ES"/>
        </w:rPr>
        <w:t>A su vez la implementación de tal servicio se encuentra fuera del alcance de este proyecto por lo que se decidió  utilizar el trabajo de un proyecto de grado anterior.  El proyecto es Orquestación de servicios en la Plataforma de Interoperabilidad de Gobierno Electrón</w:t>
      </w:r>
      <w:r>
        <w:rPr>
          <w:lang w:val="es-ES"/>
        </w:rPr>
        <w:t>ico [23]</w:t>
      </w:r>
      <w:r w:rsidR="003A6DB5" w:rsidRPr="003A6DB5">
        <w:rPr>
          <w:lang w:val="es-ES"/>
        </w:rPr>
        <w:t>. </w:t>
      </w:r>
    </w:p>
    <w:p w:rsidR="00D873C8" w:rsidRDefault="003A6DB5" w:rsidP="005E0EBF">
      <w:pPr>
        <w:spacing w:after="0"/>
        <w:jc w:val="both"/>
        <w:rPr>
          <w:lang w:val="es-ES"/>
        </w:rPr>
      </w:pPr>
      <w:r w:rsidRPr="003A6DB5">
        <w:rPr>
          <w:lang w:val="es-ES"/>
        </w:rPr>
        <w:t xml:space="preserve">En la versión obtenida de este proyecto se encontraron errores en la configuración de </w:t>
      </w:r>
      <w:r w:rsidR="005E0EBF">
        <w:rPr>
          <w:lang w:val="es-ES"/>
        </w:rPr>
        <w:t>S</w:t>
      </w:r>
      <w:r w:rsidRPr="003A6DB5">
        <w:rPr>
          <w:lang w:val="es-ES"/>
        </w:rPr>
        <w:t>pring</w:t>
      </w:r>
      <w:r w:rsidR="005E0EBF">
        <w:rPr>
          <w:lang w:val="es-ES"/>
        </w:rPr>
        <w:t xml:space="preserve"> [</w:t>
      </w:r>
      <w:r w:rsidR="00C10ED7">
        <w:rPr>
          <w:lang w:val="es-ES"/>
        </w:rPr>
        <w:t>25</w:t>
      </w:r>
      <w:r w:rsidR="005E0EBF">
        <w:rPr>
          <w:lang w:val="es-ES"/>
        </w:rPr>
        <w:t>], lo cual hubo que solucionar para poder utilizarlo</w:t>
      </w:r>
      <w:r w:rsidRPr="003A6DB5">
        <w:rPr>
          <w:lang w:val="es-ES"/>
        </w:rPr>
        <w:t xml:space="preserve">. </w:t>
      </w:r>
      <w:r w:rsidR="005E0EBF">
        <w:rPr>
          <w:lang w:val="es-ES"/>
        </w:rPr>
        <w:t>Por otro lado</w:t>
      </w:r>
      <w:r w:rsidRPr="003A6DB5">
        <w:rPr>
          <w:lang w:val="es-ES"/>
        </w:rPr>
        <w:t xml:space="preserve"> se encontró </w:t>
      </w:r>
      <w:r w:rsidR="005E0EBF">
        <w:rPr>
          <w:lang w:val="es-ES"/>
        </w:rPr>
        <w:t>el token de seguridad generado por el STS estaba incompleto, no devolvía la información de usuario y roles que exigía la documentación de la PGE</w:t>
      </w:r>
      <w:r w:rsidRPr="003A6DB5">
        <w:rPr>
          <w:lang w:val="es-ES"/>
        </w:rPr>
        <w:t>.</w:t>
      </w:r>
      <w:r>
        <w:rPr>
          <w:lang w:val="es-ES"/>
        </w:rPr>
        <w:t xml:space="preserve"> </w:t>
      </w:r>
      <w:r w:rsidR="005E0EBF">
        <w:rPr>
          <w:lang w:val="es-ES"/>
        </w:rPr>
        <w:t xml:space="preserve">Por tanto hubo que completar la implementación para utilizar el servicio siguiendo la especificación. </w:t>
      </w:r>
    </w:p>
    <w:p w:rsidR="003A6DB5" w:rsidRPr="003A6DB5" w:rsidRDefault="003A6DB5" w:rsidP="005E0EBF">
      <w:pPr>
        <w:spacing w:after="0"/>
        <w:jc w:val="both"/>
        <w:rPr>
          <w:lang w:val="es-ES"/>
        </w:rPr>
      </w:pPr>
      <w:r w:rsidRPr="003A6DB5">
        <w:rPr>
          <w:lang w:val="es-ES"/>
        </w:rPr>
        <w:t>Para consumir el servicio STS se pensó en principio utilizar la librería cliente-java, que es la ofrecida por AGESIC pero se encontró que esta no tiene compatibilidad con java 7. Por esto último es que se decidió utiliza</w:t>
      </w:r>
      <w:r w:rsidR="00D873C8">
        <w:rPr>
          <w:lang w:val="es-ES"/>
        </w:rPr>
        <w:t>r el cliente STS del proyecto mencionado</w:t>
      </w:r>
      <w:r w:rsidRPr="003A6DB5">
        <w:rPr>
          <w:lang w:val="es-ES"/>
        </w:rPr>
        <w:t>. </w:t>
      </w:r>
    </w:p>
    <w:p w:rsidR="003A6DB5" w:rsidRPr="003A6DB5" w:rsidRDefault="003A6DB5" w:rsidP="003A6DB5">
      <w:pPr>
        <w:spacing w:after="0" w:line="240" w:lineRule="auto"/>
        <w:rPr>
          <w:rFonts w:ascii="Times New Roman" w:eastAsia="Times New Roman" w:hAnsi="Times New Roman" w:cs="Times New Roman"/>
          <w:sz w:val="24"/>
          <w:szCs w:val="24"/>
        </w:rPr>
      </w:pPr>
    </w:p>
    <w:p w:rsidR="00AF57A9" w:rsidRDefault="00B67DDB" w:rsidP="00B67DDB">
      <w:r>
        <w:br w:type="page"/>
      </w:r>
    </w:p>
    <w:p w:rsidR="00B17B5A" w:rsidRDefault="00B17B5A" w:rsidP="00B17B5A">
      <w:pPr>
        <w:pStyle w:val="Ttulo1"/>
        <w:jc w:val="both"/>
      </w:pPr>
      <w:bookmarkStart w:id="56" w:name="_Toc416460552"/>
      <w:r>
        <w:lastRenderedPageBreak/>
        <w:t>Caso de Estudio</w:t>
      </w:r>
      <w:bookmarkEnd w:id="56"/>
    </w:p>
    <w:p w:rsidR="00466AE9" w:rsidRDefault="003E6446" w:rsidP="000848D8">
      <w:r>
        <w:t>A continuación se presenta el caso de estudio desarrollado que permite validar los componentes de transformación implementados</w:t>
      </w:r>
      <w:r w:rsidR="00466AE9">
        <w:t>.</w:t>
      </w:r>
    </w:p>
    <w:p w:rsidR="000848D8" w:rsidRPr="000848D8" w:rsidRDefault="00466AE9" w:rsidP="000848D8">
      <w:r>
        <w:t xml:space="preserve"> </w:t>
      </w:r>
      <w:r w:rsidR="003E6446">
        <w:t xml:space="preserve"> </w:t>
      </w:r>
    </w:p>
    <w:p w:rsidR="001853F6" w:rsidRDefault="00995FD4" w:rsidP="001853F6">
      <w:pPr>
        <w:pStyle w:val="Ttulo2"/>
      </w:pPr>
      <w:bookmarkStart w:id="57" w:name="_Toc416460553"/>
      <w:r>
        <w:t>Marco de trabajo</w:t>
      </w:r>
      <w:bookmarkEnd w:id="57"/>
    </w:p>
    <w:p w:rsidR="001853F6" w:rsidRPr="00E81B14" w:rsidRDefault="001853F6" w:rsidP="004469AC">
      <w:pPr>
        <w:jc w:val="both"/>
      </w:pPr>
      <w:r>
        <w:t>La Dirección Nacional de Catastro [2</w:t>
      </w:r>
      <w:r w:rsidR="00243C77">
        <w:t>2</w:t>
      </w:r>
      <w:r>
        <w:t xml:space="preserve">] brinda información oficial de los bienes inmuebles de Uruguay. Su misión es </w:t>
      </w:r>
      <w:r w:rsidRPr="00E81B14">
        <w:rPr>
          <w:i/>
        </w:rPr>
        <w:t>"Diseñar, realizar, conservar y administrar el catastro de los bienes inmuebles, atendiendo a sus características  geométricas, físicas, económicas y jurídicas orientado a un uso multifinalitario y sirviendo de instrumento para la planificación económica y social del territorio nacional."</w:t>
      </w:r>
    </w:p>
    <w:p w:rsidR="00381EEE" w:rsidRDefault="00E81B14" w:rsidP="004469AC">
      <w:pPr>
        <w:jc w:val="both"/>
        <w:rPr>
          <w:i/>
        </w:rPr>
      </w:pPr>
      <w:r w:rsidRPr="00E81B14">
        <w:t>La Dirección General</w:t>
      </w:r>
      <w:r w:rsidR="00C057D4">
        <w:t xml:space="preserve"> de Registros </w:t>
      </w:r>
      <w:r w:rsidR="00952401">
        <w:t xml:space="preserve">(DGR) </w:t>
      </w:r>
      <w:r>
        <w:t>[27]</w:t>
      </w:r>
      <w:r w:rsidR="00C057D4">
        <w:t xml:space="preserve"> mantiene información registral. La </w:t>
      </w:r>
      <w:r w:rsidR="00C057D4" w:rsidRPr="00C057D4">
        <w:rPr>
          <w:i/>
        </w:rPr>
        <w:t>"</w:t>
      </w:r>
      <w:r w:rsidR="00381EEE" w:rsidRPr="00C057D4">
        <w:rPr>
          <w:i/>
        </w:rPr>
        <w:t>función de los Registros es la </w:t>
      </w:r>
      <w:r w:rsidR="00381EEE" w:rsidRPr="00C057D4">
        <w:rPr>
          <w:bCs/>
          <w:i/>
        </w:rPr>
        <w:t>publicidad de los actos y negocios jurídicos</w:t>
      </w:r>
      <w:r w:rsidR="00381EEE" w:rsidRPr="00C057D4">
        <w:rPr>
          <w:i/>
        </w:rPr>
        <w:t> que la ley determina como trascendentes, lo cual se concreta en dos aspectos fundamentales: la</w:t>
      </w:r>
      <w:r w:rsidR="00883FD6">
        <w:rPr>
          <w:i/>
        </w:rPr>
        <w:t xml:space="preserve"> </w:t>
      </w:r>
      <w:r w:rsidR="00381EEE" w:rsidRPr="00883FD6">
        <w:rPr>
          <w:bCs/>
          <w:i/>
        </w:rPr>
        <w:t>inscripción</w:t>
      </w:r>
      <w:r w:rsidR="00381EEE" w:rsidRPr="00C057D4">
        <w:rPr>
          <w:i/>
        </w:rPr>
        <w:t> de esos actos y la </w:t>
      </w:r>
      <w:r w:rsidR="00381EEE" w:rsidRPr="00883FD6">
        <w:rPr>
          <w:bCs/>
          <w:i/>
        </w:rPr>
        <w:t>información</w:t>
      </w:r>
      <w:r w:rsidR="00381EEE" w:rsidRPr="00C057D4">
        <w:rPr>
          <w:i/>
        </w:rPr>
        <w:t> de los mismos a quien lo solicita.</w:t>
      </w:r>
      <w:r w:rsidR="00C057D4" w:rsidRPr="00C057D4">
        <w:rPr>
          <w:i/>
        </w:rPr>
        <w:t>"</w:t>
      </w:r>
    </w:p>
    <w:p w:rsidR="00995FD4" w:rsidRDefault="00995FD4" w:rsidP="001853F6">
      <w:pPr>
        <w:rPr>
          <w:i/>
        </w:rPr>
      </w:pPr>
    </w:p>
    <w:p w:rsidR="00995FD4" w:rsidRDefault="00995FD4" w:rsidP="00995FD4">
      <w:pPr>
        <w:pStyle w:val="Ttulo2"/>
      </w:pPr>
      <w:bookmarkStart w:id="58" w:name="_Toc416460554"/>
      <w:r>
        <w:t>Descripción</w:t>
      </w:r>
      <w:bookmarkEnd w:id="58"/>
    </w:p>
    <w:p w:rsidR="00826B8C" w:rsidRDefault="00826B8C" w:rsidP="00826B8C">
      <w:pPr>
        <w:jc w:val="both"/>
      </w:pPr>
      <w:r>
        <w:t xml:space="preserve">Dentro del marco de trabajo presentado en la sección </w:t>
      </w:r>
      <w:r w:rsidR="0087287F">
        <w:t>5.1</w:t>
      </w:r>
      <w:r>
        <w:t>, el siguiente caso de estudio pretende validar el prototipo implementado haciendo referencia a los padrones de Montevideo Rural y su registro.</w:t>
      </w:r>
    </w:p>
    <w:p w:rsidR="00826B8C" w:rsidRDefault="00826B8C" w:rsidP="00826B8C">
      <w:pPr>
        <w:jc w:val="both"/>
      </w:pPr>
      <w:r>
        <w:t>Hoy en día al no contar con un organismo que centralice la información se</w:t>
      </w:r>
      <w:r w:rsidR="0087287F">
        <w:t xml:space="preserve"> pueden</w:t>
      </w:r>
      <w:r>
        <w:t xml:space="preserve"> produc</w:t>
      </w:r>
      <w:r w:rsidR="0087287F">
        <w:t>ir</w:t>
      </w:r>
      <w:r>
        <w:t xml:space="preserve"> inconsistencias de datos. Catastro divide o unifica padrones gener</w:t>
      </w:r>
      <w:r w:rsidR="0087287F">
        <w:t xml:space="preserve">ando nuevos datos los cuales deberían </w:t>
      </w:r>
      <w:r>
        <w:t>notifica</w:t>
      </w:r>
      <w:r w:rsidR="0087287F">
        <w:t>rse</w:t>
      </w:r>
      <w:r>
        <w:t xml:space="preserve"> instantáneamente a  DGR. Esto hace que la información que se obtiene en DGR pude que no sea válida ya que puede no estar actualizada. Es por este motivo que se propone el desarrollo de un servicio geográfico que ofrezca soporte de lectura y escritura sobre los padrones rurales de Montevideo a diferentes organismos y/o publico general.</w:t>
      </w:r>
    </w:p>
    <w:p w:rsidR="00826B8C" w:rsidRDefault="00826B8C" w:rsidP="00826B8C">
      <w:pPr>
        <w:jc w:val="both"/>
      </w:pPr>
    </w:p>
    <w:p w:rsidR="00826B8C" w:rsidRDefault="00826B8C" w:rsidP="00826B8C">
      <w:pPr>
        <w:pStyle w:val="Ttulo2"/>
      </w:pPr>
      <w:bookmarkStart w:id="59" w:name="_Toc416460555"/>
      <w:r>
        <w:t>Aplicación</w:t>
      </w:r>
      <w:bookmarkEnd w:id="59"/>
    </w:p>
    <w:p w:rsidR="00826B8C" w:rsidRDefault="00826B8C" w:rsidP="00826B8C">
      <w:pPr>
        <w:jc w:val="both"/>
      </w:pPr>
      <w:r>
        <w:t>A continuación se detalla como el caso de estudio aplica a tres escenarios descriptos en la tesis de maestría.</w:t>
      </w:r>
    </w:p>
    <w:p w:rsidR="00826B8C" w:rsidRPr="003525D0" w:rsidRDefault="00826B8C" w:rsidP="00826B8C"/>
    <w:p w:rsidR="00826B8C" w:rsidRDefault="00826B8C" w:rsidP="00826B8C">
      <w:pPr>
        <w:pStyle w:val="Ttulo3"/>
        <w:rPr>
          <w:lang w:val="es-ES"/>
        </w:rPr>
      </w:pPr>
      <w:bookmarkStart w:id="60" w:name="_Toc416460556"/>
      <w:r w:rsidRPr="00036646">
        <w:rPr>
          <w:lang w:val="es-ES"/>
        </w:rPr>
        <w:t>Escenario 1</w:t>
      </w:r>
      <w:bookmarkEnd w:id="60"/>
    </w:p>
    <w:p w:rsidR="00826B8C" w:rsidRDefault="00826B8C" w:rsidP="00826B8C">
      <w:pPr>
        <w:jc w:val="both"/>
        <w:rPr>
          <w:lang w:val="es-ES"/>
        </w:rPr>
      </w:pPr>
      <w:r>
        <w:rPr>
          <w:lang w:val="es-ES"/>
        </w:rPr>
        <w:t xml:space="preserve">Los padrones rurales pueden ser considerados de </w:t>
      </w:r>
      <w:r w:rsidRPr="00AF2C8C">
        <w:rPr>
          <w:lang w:val="es-ES"/>
        </w:rPr>
        <w:t>interés general</w:t>
      </w:r>
      <w:r>
        <w:rPr>
          <w:lang w:val="es-ES"/>
        </w:rPr>
        <w:t xml:space="preserve"> por tal motivo dicha</w:t>
      </w:r>
      <w:r w:rsidRPr="00AF2C8C">
        <w:rPr>
          <w:lang w:val="es-ES"/>
        </w:rPr>
        <w:t xml:space="preserve"> información geográfica </w:t>
      </w:r>
      <w:r>
        <w:rPr>
          <w:lang w:val="es-ES"/>
        </w:rPr>
        <w:t xml:space="preserve">podrá ser consultada </w:t>
      </w:r>
      <w:r w:rsidRPr="00AF2C8C">
        <w:rPr>
          <w:lang w:val="es-ES"/>
        </w:rPr>
        <w:t>tanto por organismos como por los ciudadanos o público en general.</w:t>
      </w:r>
    </w:p>
    <w:p w:rsidR="00826B8C" w:rsidRDefault="00826B8C" w:rsidP="00826B8C">
      <w:pPr>
        <w:jc w:val="both"/>
        <w:rPr>
          <w:lang w:val="es-ES"/>
        </w:rPr>
      </w:pPr>
      <w:r>
        <w:rPr>
          <w:lang w:val="es-ES"/>
        </w:rPr>
        <w:t>Como ejemplo,  DGR podrá acceder al servicio geográfico y así obtener información actual sobre los padrones rurales de Montevideo. Por otro lado, el público general como ser un escribano, podrá acceder a los datos sin necesidad de solicitársela al organismo.</w:t>
      </w:r>
    </w:p>
    <w:p w:rsidR="00826B8C" w:rsidRDefault="00826B8C" w:rsidP="00826B8C">
      <w:pPr>
        <w:pStyle w:val="Ttulo3"/>
        <w:rPr>
          <w:lang w:val="es-ES"/>
        </w:rPr>
      </w:pPr>
      <w:bookmarkStart w:id="61" w:name="_Toc416460557"/>
      <w:r w:rsidRPr="00036646">
        <w:rPr>
          <w:lang w:val="es-ES"/>
        </w:rPr>
        <w:lastRenderedPageBreak/>
        <w:t>Esc</w:t>
      </w:r>
      <w:r>
        <w:rPr>
          <w:lang w:val="es-ES"/>
        </w:rPr>
        <w:t>enario 2</w:t>
      </w:r>
      <w:bookmarkEnd w:id="61"/>
    </w:p>
    <w:p w:rsidR="00826B8C" w:rsidRPr="00F71BCD" w:rsidRDefault="00826B8C" w:rsidP="00826B8C">
      <w:pPr>
        <w:jc w:val="both"/>
        <w:rPr>
          <w:color w:val="FF0000"/>
          <w:lang w:val="es-ES"/>
        </w:rPr>
      </w:pPr>
      <w:r w:rsidRPr="00F71BCD">
        <w:rPr>
          <w:color w:val="FF0000"/>
          <w:lang w:val="es-ES"/>
        </w:rPr>
        <w:t>En este escenario un organismo brinda un servicio específico para que la información pueda ser consultada por otro organismo.</w:t>
      </w:r>
      <w:r w:rsidRPr="00F71BCD">
        <w:rPr>
          <w:color w:val="FF0000"/>
        </w:rPr>
        <w:t xml:space="preserve"> </w:t>
      </w:r>
      <w:r w:rsidRPr="00F71BCD">
        <w:rPr>
          <w:color w:val="FF0000"/>
          <w:lang w:val="es-ES"/>
        </w:rPr>
        <w:t>En este caso la información solo está disponible para usuarios especiales pertenecientes al organismo cliente y no para el público en general.</w:t>
      </w:r>
    </w:p>
    <w:p w:rsidR="00826B8C" w:rsidRDefault="00826B8C" w:rsidP="00826B8C">
      <w:pPr>
        <w:rPr>
          <w:lang w:val="es-ES"/>
        </w:rPr>
      </w:pPr>
    </w:p>
    <w:p w:rsidR="00826B8C" w:rsidRPr="00036646" w:rsidRDefault="00826B8C" w:rsidP="00826B8C">
      <w:pPr>
        <w:pStyle w:val="Ttulo3"/>
        <w:rPr>
          <w:lang w:val="es-ES"/>
        </w:rPr>
      </w:pPr>
      <w:bookmarkStart w:id="62" w:name="_Toc416460558"/>
      <w:r w:rsidRPr="00036646">
        <w:rPr>
          <w:lang w:val="es-ES"/>
        </w:rPr>
        <w:t xml:space="preserve">Escenario </w:t>
      </w:r>
      <w:r>
        <w:rPr>
          <w:lang w:val="es-ES"/>
        </w:rPr>
        <w:t>3</w:t>
      </w:r>
      <w:bookmarkEnd w:id="62"/>
    </w:p>
    <w:p w:rsidR="00826B8C" w:rsidRPr="006932B9" w:rsidRDefault="00826B8C" w:rsidP="00826B8C">
      <w:pPr>
        <w:jc w:val="both"/>
        <w:rPr>
          <w:color w:val="FF0000"/>
          <w:lang w:val="es-ES"/>
        </w:rPr>
      </w:pPr>
      <w:r w:rsidRPr="006932B9">
        <w:rPr>
          <w:color w:val="FF0000"/>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826B8C" w:rsidRPr="006932B9" w:rsidRDefault="00826B8C" w:rsidP="00826B8C">
      <w:pPr>
        <w:jc w:val="both"/>
        <w:rPr>
          <w:color w:val="FF0000"/>
          <w:lang w:val="es-ES"/>
        </w:rPr>
      </w:pPr>
      <w:r w:rsidRPr="006932B9">
        <w:rPr>
          <w:color w:val="FF0000"/>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705884" w:rsidRPr="0088468E" w:rsidRDefault="00705884" w:rsidP="001853F6"/>
    <w:p w:rsidR="001C4B2D" w:rsidRPr="00D17DB8" w:rsidRDefault="001C4B2D" w:rsidP="001C4B2D">
      <w:pPr>
        <w:jc w:val="both"/>
        <w:rPr>
          <w:b/>
          <w:color w:val="FF0000"/>
        </w:rPr>
      </w:pPr>
      <w:r w:rsidRPr="00D17DB8">
        <w:rPr>
          <w:b/>
          <w:color w:val="FF0000"/>
        </w:rPr>
        <w:t>TERMINAR!!!!!!!!</w:t>
      </w:r>
    </w:p>
    <w:p w:rsidR="00AF57A9" w:rsidRDefault="00AF57A9">
      <w:pPr>
        <w:rPr>
          <w:rFonts w:asciiTheme="majorHAnsi" w:hAnsiTheme="majorHAnsi" w:cstheme="majorBidi"/>
          <w:b/>
          <w:bCs/>
          <w:color w:val="365F91" w:themeColor="accent1" w:themeShade="BF"/>
          <w:sz w:val="28"/>
          <w:szCs w:val="28"/>
        </w:rPr>
      </w:pPr>
      <w:r>
        <w:br w:type="page"/>
      </w:r>
    </w:p>
    <w:p w:rsidR="00DF2FDB" w:rsidRDefault="008B084D" w:rsidP="008B084D">
      <w:pPr>
        <w:pStyle w:val="Ttulo1"/>
        <w:rPr>
          <w:rFonts w:eastAsiaTheme="minorEastAsia"/>
        </w:rPr>
      </w:pPr>
      <w:bookmarkStart w:id="63" w:name="_Toc416460559"/>
      <w:r>
        <w:rPr>
          <w:rFonts w:eastAsiaTheme="minorEastAsia"/>
        </w:rPr>
        <w:lastRenderedPageBreak/>
        <w:t>Conclusiones</w:t>
      </w:r>
      <w:bookmarkEnd w:id="63"/>
      <w:r>
        <w:rPr>
          <w:rFonts w:eastAsiaTheme="minorEastAsia"/>
        </w:rPr>
        <w:t xml:space="preserve"> </w:t>
      </w:r>
    </w:p>
    <w:p w:rsidR="001C4B2D" w:rsidRPr="00D17DB8" w:rsidRDefault="001C4B2D" w:rsidP="001C4B2D">
      <w:pPr>
        <w:jc w:val="both"/>
        <w:rPr>
          <w:b/>
          <w:color w:val="FF0000"/>
        </w:rPr>
      </w:pPr>
      <w:r w:rsidRPr="00D17DB8">
        <w:rPr>
          <w:b/>
          <w:color w:val="FF0000"/>
        </w:rPr>
        <w:t>TERMINAR!!!!!!!!</w:t>
      </w:r>
    </w:p>
    <w:p w:rsidR="00AF57A9" w:rsidRDefault="00AF57A9">
      <w:pPr>
        <w:rPr>
          <w:rFonts w:asciiTheme="majorHAnsi" w:hAnsiTheme="majorHAnsi" w:cstheme="majorBidi"/>
          <w:b/>
          <w:bCs/>
          <w:color w:val="365F91" w:themeColor="accent1" w:themeShade="BF"/>
          <w:sz w:val="28"/>
          <w:szCs w:val="28"/>
        </w:rPr>
      </w:pPr>
      <w:r>
        <w:br w:type="page"/>
      </w:r>
    </w:p>
    <w:p w:rsidR="001C4B2D" w:rsidRPr="001C4B2D" w:rsidRDefault="00DF2FDB" w:rsidP="008B084D">
      <w:pPr>
        <w:pStyle w:val="Ttulo1"/>
      </w:pPr>
      <w:bookmarkStart w:id="64" w:name="_Toc416460560"/>
      <w:r>
        <w:rPr>
          <w:rFonts w:eastAsiaTheme="minorEastAsia"/>
        </w:rPr>
        <w:lastRenderedPageBreak/>
        <w:t>T</w:t>
      </w:r>
      <w:r w:rsidR="008B084D">
        <w:rPr>
          <w:rFonts w:eastAsiaTheme="minorEastAsia"/>
        </w:rPr>
        <w:t xml:space="preserve">rabajo a </w:t>
      </w:r>
      <w:r>
        <w:rPr>
          <w:rFonts w:eastAsiaTheme="minorEastAsia"/>
        </w:rPr>
        <w:t>F</w:t>
      </w:r>
      <w:r w:rsidR="008B084D">
        <w:rPr>
          <w:rFonts w:eastAsiaTheme="minorEastAsia"/>
        </w:rPr>
        <w:t>uturo</w:t>
      </w:r>
      <w:bookmarkEnd w:id="64"/>
    </w:p>
    <w:p w:rsidR="00A9748E" w:rsidRDefault="00A9748E" w:rsidP="000403B7">
      <w:pPr>
        <w:jc w:val="both"/>
      </w:pPr>
      <w:r w:rsidRPr="00A9748E">
        <w:t>Dentro de los ítems que no entraron en el alcance del proyecto o que debido a problemas de diferente índole debieron ser excluidos durante la marcha se encuentran los siguientes puntos</w:t>
      </w:r>
      <w:r>
        <w:t>:</w:t>
      </w:r>
    </w:p>
    <w:p w:rsidR="00E21FB0" w:rsidRPr="00A9748E" w:rsidRDefault="00E21FB0" w:rsidP="000403B7">
      <w:pPr>
        <w:jc w:val="both"/>
      </w:pPr>
    </w:p>
    <w:p w:rsidR="00A9748E" w:rsidRDefault="0087287F" w:rsidP="000403B7">
      <w:pPr>
        <w:pStyle w:val="Prrafodelista"/>
        <w:numPr>
          <w:ilvl w:val="0"/>
          <w:numId w:val="22"/>
        </w:numPr>
        <w:jc w:val="both"/>
      </w:pPr>
      <w:r>
        <w:t>S</w:t>
      </w:r>
      <w:r w:rsidR="00A9748E" w:rsidRPr="00A9748E">
        <w:t>e encontraron problemas en la interacción con MapServer. Algunos métodos no funcionaron como era debido o fue muy complejo darles soporte. Aunque todos estos problemas estarían relacionados directamente y únicamente con la configuración del servidor. La puesta en marcha de dicho software no era parte esencial del alcance y aunque reducido, se demostró que con el mismo código, con la salvedad del manejo de la URL, se puede comunicar en los protocolos WMS y WFS en ambos servidores. Con un poco de trabajo de configuración directamente sobre este producto GIS ser puede tener el sistema CTP funcionando, además de requerir testing para la validación de los resultados.</w:t>
      </w:r>
    </w:p>
    <w:p w:rsidR="00E21FB0" w:rsidRPr="00A9748E" w:rsidRDefault="00E21FB0" w:rsidP="000403B7">
      <w:pPr>
        <w:pStyle w:val="Prrafodelista"/>
        <w:jc w:val="both"/>
      </w:pPr>
    </w:p>
    <w:p w:rsidR="00A9748E" w:rsidRDefault="00A9748E" w:rsidP="000403B7">
      <w:pPr>
        <w:pStyle w:val="Prrafodelista"/>
        <w:numPr>
          <w:ilvl w:val="0"/>
          <w:numId w:val="24"/>
        </w:numPr>
        <w:jc w:val="both"/>
      </w:pPr>
      <w:r w:rsidRPr="00A9748E">
        <w:t>Uno de los escenarios de estudio explicados en la tesis de Raquel Sosa, implica flujos de datos con asincronismo entre el CTP RestConnector y la PGE.  El soporte para este tipo de interacción debe ser implementado en el CTP, modificando mediante cabezales de WS-Addressing, el pedido SOAP para indicar a donde debe encaminarse la respuesta. Para este proyecto en particular se sumaban las dificultades inherentes al comunicación asincrónica, el desarrollo de dicha comunicación en el simulador básico implementado de la PGE y la falta de documentación de cómo ataca este tipo de pedidos la PGE, ya que no hay ni ejemplos ni casos de éxito para estudiar. Lo cual hacían bastante difícil la implementación. Por otro lado este no es considerado uno de los casos críticos para los objetivos del proyecto.</w:t>
      </w:r>
    </w:p>
    <w:p w:rsidR="00E21FB0" w:rsidRPr="00A9748E" w:rsidRDefault="00E21FB0" w:rsidP="000403B7">
      <w:pPr>
        <w:pStyle w:val="Prrafodelista"/>
        <w:jc w:val="both"/>
      </w:pPr>
    </w:p>
    <w:p w:rsidR="00A9748E" w:rsidRDefault="00A9748E" w:rsidP="000403B7">
      <w:pPr>
        <w:pStyle w:val="Prrafodelista"/>
        <w:numPr>
          <w:ilvl w:val="0"/>
          <w:numId w:val="26"/>
        </w:numPr>
        <w:jc w:val="both"/>
      </w:pPr>
      <w:r w:rsidRPr="00A9748E">
        <w:t>Debido a la escase</w:t>
      </w:r>
      <w:r w:rsidR="0087287F">
        <w:t>z</w:t>
      </w:r>
      <w:r w:rsidRPr="00A9748E">
        <w:t xml:space="preserve"> de tiempo el testeo del soporte de WFS no ha sido posible, por tanto es importante terminar con esta tarea para poder decir que se soporta dicho estándar.</w:t>
      </w:r>
    </w:p>
    <w:p w:rsidR="00E21FB0" w:rsidRPr="00A9748E" w:rsidRDefault="00E21FB0" w:rsidP="000403B7">
      <w:pPr>
        <w:pStyle w:val="Prrafodelista"/>
        <w:jc w:val="both"/>
      </w:pPr>
    </w:p>
    <w:p w:rsidR="00A9748E" w:rsidRPr="00A9748E" w:rsidRDefault="00A9748E" w:rsidP="000403B7">
      <w:pPr>
        <w:pStyle w:val="Prrafodelista"/>
        <w:numPr>
          <w:ilvl w:val="0"/>
          <w:numId w:val="28"/>
        </w:numPr>
        <w:jc w:val="both"/>
      </w:pPr>
      <w:r w:rsidRPr="00A9748E">
        <w:t>Como es sabido el OGC está en proceso de finalización de los estándares WMS y WFS en su versión 2.0 respectivamente. Estos incluyen cambios dignos de analizar, entre ellos la definición de una interfaz SOAP. Lo cual podría reducir, modificar o hasta eliminar varias de la funcionalidades provistas por la plataforma.</w:t>
      </w:r>
    </w:p>
    <w:p w:rsidR="00597442" w:rsidRDefault="00597442">
      <w:r>
        <w:br w:type="page"/>
      </w:r>
    </w:p>
    <w:sdt>
      <w:sdtPr>
        <w:rPr>
          <w:rFonts w:asciiTheme="minorHAnsi" w:eastAsiaTheme="minorEastAsia" w:hAnsiTheme="minorHAnsi" w:cstheme="minorBidi"/>
          <w:b w:val="0"/>
          <w:bCs w:val="0"/>
          <w:color w:val="auto"/>
          <w:sz w:val="22"/>
          <w:szCs w:val="22"/>
        </w:rPr>
        <w:id w:val="2135860"/>
        <w:docPartObj>
          <w:docPartGallery w:val="Bibliographies"/>
          <w:docPartUnique/>
        </w:docPartObj>
      </w:sdtPr>
      <w:sdtEndPr>
        <w:rPr>
          <w:lang w:val="es-ES"/>
        </w:rPr>
      </w:sdtEndPr>
      <w:sdtContent>
        <w:bookmarkStart w:id="65" w:name="_Toc416460561" w:displacedByCustomXml="prev"/>
        <w:p w:rsidR="00FA2981" w:rsidRDefault="00A05C08" w:rsidP="00CB20FB">
          <w:pPr>
            <w:pStyle w:val="Ttulo1"/>
            <w:jc w:val="both"/>
          </w:pPr>
          <w:r>
            <w:t>Referencias</w:t>
          </w:r>
          <w:bookmarkEnd w:id="65"/>
        </w:p>
        <w:sdt>
          <w:sdtPr>
            <w:rPr>
              <w:lang w:val="es-ES"/>
            </w:rPr>
            <w:id w:val="111145805"/>
            <w:bibliography/>
          </w:sdtPr>
          <w:sdtContent>
            <w:p w:rsidR="00982955" w:rsidRDefault="005952BF" w:rsidP="00982955">
              <w:pPr>
                <w:pStyle w:val="Bibliografa"/>
                <w:rPr>
                  <w:noProof/>
                </w:rPr>
              </w:pPr>
              <w:r>
                <w:rPr>
                  <w:lang w:val="es-ES"/>
                </w:rPr>
                <w:fldChar w:fldCharType="begin"/>
              </w:r>
              <w:r w:rsidR="00FA2981">
                <w:rPr>
                  <w:lang w:val="es-ES"/>
                </w:rPr>
                <w:instrText xml:space="preserve"> BIBLIOGRAPHY </w:instrText>
              </w:r>
              <w:r>
                <w:rPr>
                  <w:lang w:val="es-ES"/>
                </w:rPr>
                <w:fldChar w:fldCharType="separate"/>
              </w:r>
              <w:r w:rsidR="00982955">
                <w:rPr>
                  <w:noProof/>
                </w:rPr>
                <w:t xml:space="preserve">1. Plataforma de Gobierno Electrónico. </w:t>
              </w:r>
              <w:r w:rsidR="00982955">
                <w:rPr>
                  <w:i/>
                  <w:iCs/>
                  <w:noProof/>
                </w:rPr>
                <w:t xml:space="preserve">AGSIC. </w:t>
              </w:r>
              <w:r w:rsidR="00982955">
                <w:rPr>
                  <w:noProof/>
                </w:rPr>
                <w:t>[En línea] [Citado el: 05 de 05 de 2014.] http://www.agesic.gub.uy/innovaportal/v/452/1/agesic/plataforma_de_gobierno_electronico.html?menuderecho=5.</w:t>
              </w:r>
            </w:p>
            <w:p w:rsidR="00982955" w:rsidRDefault="00982955" w:rsidP="00982955">
              <w:pPr>
                <w:pStyle w:val="Bibliografa"/>
                <w:rPr>
                  <w:noProof/>
                </w:rPr>
              </w:pPr>
              <w:r>
                <w:rPr>
                  <w:noProof/>
                </w:rPr>
                <w:t xml:space="preserve">2. Plataforma de Interoperabilidad. </w:t>
              </w:r>
              <w:r>
                <w:rPr>
                  <w:i/>
                  <w:iCs/>
                  <w:noProof/>
                </w:rPr>
                <w:t xml:space="preserve">AGSIC. </w:t>
              </w:r>
              <w:r>
                <w:rPr>
                  <w:noProof/>
                </w:rPr>
                <w:t>[En línea] [Citado el: 05 de 05 de 2014.] http://agesic.gub.uy/innovaportal/v/1710/1/agesic/plataforma_de_interoperabilidad.html?menuderecho=5.</w:t>
              </w:r>
            </w:p>
            <w:p w:rsidR="00982955" w:rsidRDefault="00982955" w:rsidP="00982955">
              <w:pPr>
                <w:pStyle w:val="Bibliografa"/>
                <w:rPr>
                  <w:noProof/>
                </w:rPr>
              </w:pPr>
              <w:r>
                <w:rPr>
                  <w:noProof/>
                </w:rPr>
                <w:t xml:space="preserve">3. Open Geospatial Consortium. </w:t>
              </w:r>
              <w:r>
                <w:rPr>
                  <w:i/>
                  <w:iCs/>
                  <w:noProof/>
                </w:rPr>
                <w:t xml:space="preserve">OGC. </w:t>
              </w:r>
              <w:r>
                <w:rPr>
                  <w:noProof/>
                </w:rPr>
                <w:t>[En línea] [Citado el: 02 de 05 de 2014.] http://www.opengeospatial.org/.</w:t>
              </w:r>
            </w:p>
            <w:p w:rsidR="00982955" w:rsidRDefault="00982955" w:rsidP="00982955">
              <w:pPr>
                <w:pStyle w:val="Bibliografa"/>
                <w:rPr>
                  <w:noProof/>
                </w:rPr>
              </w:pPr>
              <w:r>
                <w:rPr>
                  <w:noProof/>
                </w:rPr>
                <w:t xml:space="preserve">4. Estándar WMS. </w:t>
              </w:r>
              <w:r>
                <w:rPr>
                  <w:i/>
                  <w:iCs/>
                  <w:noProof/>
                </w:rPr>
                <w:t xml:space="preserve">OGC. </w:t>
              </w:r>
              <w:r>
                <w:rPr>
                  <w:noProof/>
                </w:rPr>
                <w:t>[En línea] [Citado el: 02 de 05 de 2014.] http://www.opengeospatial.org/standards/wms.</w:t>
              </w:r>
            </w:p>
            <w:p w:rsidR="00982955" w:rsidRDefault="00982955" w:rsidP="00982955">
              <w:pPr>
                <w:pStyle w:val="Bibliografa"/>
                <w:rPr>
                  <w:noProof/>
                </w:rPr>
              </w:pPr>
              <w:r>
                <w:rPr>
                  <w:noProof/>
                </w:rPr>
                <w:t xml:space="preserve">5. Estándar WFS. </w:t>
              </w:r>
              <w:r>
                <w:rPr>
                  <w:i/>
                  <w:iCs/>
                  <w:noProof/>
                </w:rPr>
                <w:t xml:space="preserve">OGC. </w:t>
              </w:r>
              <w:r>
                <w:rPr>
                  <w:noProof/>
                </w:rPr>
                <w:t>[En línea] [Citado el: 02 de 05 de 2014.] http://www.opengeospatial.org/standards/wfs.</w:t>
              </w:r>
            </w:p>
            <w:p w:rsidR="00982955" w:rsidRDefault="00982955" w:rsidP="00982955">
              <w:pPr>
                <w:pStyle w:val="Bibliografa"/>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[Citado el: 02 de 05 de 2014.] http://www.fing.edu.uy/inco/cursos/tsi/TSIG/clases2012/WebServicesGeograficos2012.pdf.</w:t>
              </w:r>
            </w:p>
            <w:p w:rsidR="00982955" w:rsidRDefault="00982955" w:rsidP="00982955">
              <w:pPr>
                <w:pStyle w:val="Bibliografa"/>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[Citado el: 02 de 05 de 2014.] http://www.fing.edu.uy/~raquels/TesisRaquelSosa_vf_1.2.pdf.</w:t>
              </w:r>
            </w:p>
            <w:p w:rsidR="00982955" w:rsidRDefault="00982955" w:rsidP="00982955">
              <w:pPr>
                <w:pStyle w:val="Bibliografa"/>
                <w:rPr>
                  <w:noProof/>
                </w:rPr>
              </w:pPr>
              <w:r>
                <w:rPr>
                  <w:noProof/>
                </w:rPr>
                <w:t xml:space="preserve">8. </w:t>
              </w:r>
              <w:r>
                <w:rPr>
                  <w:b/>
                  <w:bCs/>
                  <w:noProof/>
                </w:rPr>
                <w:t>Fielding, Roy Thomas.</w:t>
              </w:r>
              <w:r>
                <w:rPr>
                  <w:noProof/>
                </w:rPr>
                <w:t xml:space="preserve"> DISSERTATION. [En línea] [Citado el: 09 de 05 de 2014.] http://www.ics.uci.edu/~fielding/pubs/dissertation/rest_arch_style.htm.</w:t>
              </w:r>
            </w:p>
            <w:p w:rsidR="00982955" w:rsidRDefault="00982955" w:rsidP="00982955">
              <w:pPr>
                <w:pStyle w:val="Bibliografa"/>
                <w:rPr>
                  <w:noProof/>
                </w:rPr>
              </w:pPr>
              <w:r>
                <w:rPr>
                  <w:noProof/>
                </w:rPr>
                <w:t>9. GeoServer. [En línea] [Citado el: 09 de 05 de 2014.] http://geoserver.org/display/GEOS/Welcome.</w:t>
              </w:r>
            </w:p>
            <w:p w:rsidR="00982955" w:rsidRDefault="00982955" w:rsidP="00982955">
              <w:pPr>
                <w:pStyle w:val="Bibliografa"/>
                <w:rPr>
                  <w:noProof/>
                </w:rPr>
              </w:pPr>
              <w:r>
                <w:rPr>
                  <w:noProof/>
                </w:rPr>
                <w:t>10. OSGeo Live. [En línea] [Citado el: 09 de 05 de 2014.] http://live.osgeo.org/es/overview/geoserver_overview.html.</w:t>
              </w:r>
            </w:p>
            <w:p w:rsidR="00982955" w:rsidRDefault="00982955" w:rsidP="00982955">
              <w:pPr>
                <w:pStyle w:val="Bibliografa"/>
                <w:rPr>
                  <w:noProof/>
                </w:rPr>
              </w:pPr>
              <w:r>
                <w:rPr>
                  <w:noProof/>
                </w:rPr>
                <w:t xml:space="preserve">11. SOAP Introduction. </w:t>
              </w:r>
              <w:r>
                <w:rPr>
                  <w:i/>
                  <w:iCs/>
                  <w:noProof/>
                </w:rPr>
                <w:t xml:space="preserve">W3Schools. </w:t>
              </w:r>
              <w:r>
                <w:rPr>
                  <w:noProof/>
                </w:rPr>
                <w:t>[En línea] [Citado el: 09 de 05 de 2014.] http://www.w3schools.com/webservices/ws_soap_intro.asp.</w:t>
              </w:r>
            </w:p>
            <w:p w:rsidR="00982955" w:rsidRDefault="00982955" w:rsidP="00982955">
              <w:pPr>
                <w:pStyle w:val="Bibliografa"/>
                <w:rPr>
                  <w:noProof/>
                </w:rPr>
              </w:pPr>
              <w:r>
                <w:rPr>
                  <w:noProof/>
                </w:rPr>
                <w:t xml:space="preserve">12. Introduction to WSDL. </w:t>
              </w:r>
              <w:r>
                <w:rPr>
                  <w:i/>
                  <w:iCs/>
                  <w:noProof/>
                </w:rPr>
                <w:t xml:space="preserve">W3Schools. </w:t>
              </w:r>
              <w:r>
                <w:rPr>
                  <w:noProof/>
                </w:rPr>
                <w:t>[En línea] [Citado el: 09 de 05 de 2014.] http://www.w3schools.com/webservices/ws_wsdl_intro.asp.</w:t>
              </w:r>
            </w:p>
            <w:p w:rsidR="00982955" w:rsidRDefault="00982955" w:rsidP="00982955">
              <w:pPr>
                <w:pStyle w:val="Bibliografa"/>
                <w:rPr>
                  <w:noProof/>
                </w:rPr>
              </w:pPr>
              <w:r>
                <w:rPr>
                  <w:noProof/>
                </w:rPr>
                <w:t xml:space="preserve">13. AGESIC. </w:t>
              </w:r>
              <w:r>
                <w:rPr>
                  <w:i/>
                  <w:iCs/>
                  <w:noProof/>
                </w:rPr>
                <w:t xml:space="preserve">Agencia de Gobierno Electrónico y Sociedad de la Información. </w:t>
              </w:r>
              <w:r>
                <w:rPr>
                  <w:noProof/>
                </w:rPr>
                <w:t>[En línea] [Citado el: 05 de 05 de 2014.] http://www.agesic.gub.uy/.</w:t>
              </w:r>
            </w:p>
            <w:p w:rsidR="00982955" w:rsidRDefault="00982955" w:rsidP="00982955">
              <w:pPr>
                <w:pStyle w:val="Bibliografa"/>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[Citado el: 28 de 09 de 2014.] http://www.cepal.org/ilpes/noticias/paginas/5/39255/gobierno_electronico_anaser.pdf..</w:t>
              </w:r>
            </w:p>
            <w:p w:rsidR="00982955" w:rsidRDefault="00982955" w:rsidP="00982955">
              <w:pPr>
                <w:pStyle w:val="Bibliografa"/>
                <w:rPr>
                  <w:noProof/>
                </w:rPr>
              </w:pPr>
              <w:r w:rsidRPr="00B67DDB">
                <w:rPr>
                  <w:noProof/>
                  <w:lang w:val="en-US"/>
                </w:rPr>
                <w:lastRenderedPageBreak/>
                <w:t xml:space="preserve">15. </w:t>
              </w:r>
              <w:r w:rsidRPr="00B67DDB">
                <w:rPr>
                  <w:b/>
                  <w:bCs/>
                  <w:noProof/>
                  <w:lang w:val="en-US"/>
                </w:rPr>
                <w:t>POLICY BRIEF, OECD.</w:t>
              </w:r>
              <w:r w:rsidRPr="00B67DDB">
                <w:rPr>
                  <w:noProof/>
                  <w:lang w:val="en-US"/>
                </w:rPr>
                <w:t xml:space="preserve"> The e-government imperative: main findings. </w:t>
              </w:r>
              <w:r>
                <w:rPr>
                  <w:noProof/>
                </w:rPr>
                <w:t>Marzo 2003. [En línea] [Citado el: 20 de 10 de 2014.] http://unpan1.un.org/intradoc/groups/public/documents/APCITY/UNPAN015120.pdf.</w:t>
              </w:r>
            </w:p>
            <w:p w:rsidR="00982955" w:rsidRDefault="00982955" w:rsidP="00982955">
              <w:pPr>
                <w:pStyle w:val="Bibliografa"/>
                <w:rPr>
                  <w:noProof/>
                </w:rPr>
              </w:pPr>
              <w:r w:rsidRPr="00B67DDB">
                <w:rPr>
                  <w:noProof/>
                  <w:lang w:val="en-US"/>
                </w:rPr>
                <w:t xml:space="preserve">16. W3Schools. </w:t>
              </w:r>
              <w:r w:rsidRPr="00B67DDB">
                <w:rPr>
                  <w:i/>
                  <w:iCs/>
                  <w:noProof/>
                  <w:lang w:val="en-US"/>
                </w:rPr>
                <w:t xml:space="preserve">Web Services Addressing. </w:t>
              </w:r>
              <w:r w:rsidRPr="00B67DDB">
                <w:rPr>
                  <w:noProof/>
                  <w:lang w:val="en-US"/>
                </w:rPr>
                <w:t xml:space="preserve">[En línea] 10 de 08 de 2004. </w:t>
              </w:r>
              <w:r>
                <w:rPr>
                  <w:noProof/>
                </w:rPr>
                <w:t>[Citado el: 23 de 10 de 2014.] http://www.w3.org/Submission/ws-addressing.</w:t>
              </w:r>
            </w:p>
            <w:p w:rsidR="00982955" w:rsidRDefault="00982955" w:rsidP="00982955">
              <w:pPr>
                <w:pStyle w:val="Bibliografa"/>
                <w:rPr>
                  <w:noProof/>
                </w:rPr>
              </w:pPr>
              <w:r>
                <w:rPr>
                  <w:noProof/>
                </w:rPr>
                <w:t>17. MapServer. [En línea] [Citado el: 15 de 08 de 2014.] http://mapserver.org/.</w:t>
              </w:r>
            </w:p>
            <w:p w:rsidR="00982955" w:rsidRDefault="00982955" w:rsidP="00982955">
              <w:pPr>
                <w:pStyle w:val="Bibliografa"/>
                <w:rPr>
                  <w:noProof/>
                </w:rPr>
              </w:pPr>
              <w:r>
                <w:rPr>
                  <w:noProof/>
                </w:rPr>
                <w:t xml:space="preserve">18. OASIS. </w:t>
              </w:r>
              <w:r>
                <w:rPr>
                  <w:i/>
                  <w:iCs/>
                  <w:noProof/>
                </w:rPr>
                <w:t xml:space="preserve">WS-Trust 1.4. </w:t>
              </w:r>
              <w:r>
                <w:rPr>
                  <w:noProof/>
                </w:rPr>
                <w:t>[En línea] http://docs.oasis-open.org/ws-sx/ws-trust/v1.4/ws-trust.html.</w:t>
              </w:r>
            </w:p>
            <w:p w:rsidR="00982955" w:rsidRDefault="00982955" w:rsidP="00982955">
              <w:pPr>
                <w:pStyle w:val="Bibliografa"/>
                <w:rPr>
                  <w:noProof/>
                </w:rPr>
              </w:pPr>
              <w:r>
                <w:rPr>
                  <w:noProof/>
                </w:rPr>
                <w:t xml:space="preserve">19. Marco de Desarrollo de la Junta de Andalucía. </w:t>
              </w:r>
              <w:r>
                <w:rPr>
                  <w:i/>
                  <w:iCs/>
                  <w:noProof/>
                </w:rPr>
                <w:t xml:space="preserve">Conceptos de seguridad en los servicios WEB. </w:t>
              </w:r>
              <w:r>
                <w:rPr>
                  <w:noProof/>
                </w:rPr>
                <w:t>[En línea] http://www.juntadeandalucia.es/servicios/madeja/contenido/recurso/211#WS-Trust.</w:t>
              </w:r>
            </w:p>
            <w:p w:rsidR="00982955" w:rsidRDefault="00982955" w:rsidP="00982955">
              <w:pPr>
                <w:pStyle w:val="Bibliografa"/>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[Citado el: 27 de 02 de 2015.] http://www.agesic.gub.uy/innovaportal/file/1454/1/capitulo_3.pdf.</w:t>
              </w:r>
            </w:p>
            <w:p w:rsidR="00982955" w:rsidRDefault="00982955" w:rsidP="00982955">
              <w:pPr>
                <w:pStyle w:val="Bibliografa"/>
                <w:rPr>
                  <w:noProof/>
                </w:rPr>
              </w:pPr>
              <w:r>
                <w:rPr>
                  <w:noProof/>
                </w:rPr>
                <w:t>21. JBoss ESB. [En línea] [Citado el: 10 de 05 de 2014.] http://jbossesb.jboss.org/.</w:t>
              </w:r>
            </w:p>
            <w:p w:rsidR="00982955" w:rsidRDefault="00982955" w:rsidP="00982955">
              <w:pPr>
                <w:pStyle w:val="Bibliografa"/>
                <w:rPr>
                  <w:noProof/>
                </w:rPr>
              </w:pPr>
              <w:r>
                <w:rPr>
                  <w:noProof/>
                </w:rPr>
                <w:t>22. Dirección Nacional de Catastro. [En línea] [Citado el: 04 de 03 de 2015.] http://catastro.mef.gub.uy/.</w:t>
              </w:r>
            </w:p>
            <w:p w:rsidR="00AF57A9" w:rsidRDefault="00AF57A9" w:rsidP="00AF57A9">
              <w:r>
                <w:t xml:space="preserve">23. </w:t>
              </w:r>
              <w:r w:rsidRPr="00AF57A9">
                <w:rPr>
                  <w:b/>
                </w:rPr>
                <w:t>Steffen, Martín y Penna, Emilio</w:t>
              </w:r>
              <w:r>
                <w:t>. Orquestación de servicios en la PGE. Agostos 2013. [Citado el: 07 del 03 de 2015]</w:t>
              </w:r>
            </w:p>
            <w:p w:rsidR="00390A65" w:rsidRPr="00390A65" w:rsidRDefault="00390A65" w:rsidP="00AF57A9">
              <w:pPr>
                <w:rPr>
                  <w:lang w:val="es-ES"/>
                </w:rPr>
              </w:pPr>
              <w:r w:rsidRPr="00390A65">
                <w:rPr>
                  <w:lang w:val="es-ES"/>
                </w:rPr>
                <w:t>24. Manual de Oracle para creación de servidor STS</w:t>
              </w:r>
              <w:r>
                <w:rPr>
                  <w:lang w:val="es-ES"/>
                </w:rPr>
                <w:t xml:space="preserve">. </w:t>
              </w:r>
              <w:r w:rsidRPr="00390A65">
                <w:rPr>
                  <w:lang w:val="es-ES"/>
                </w:rPr>
                <w:t>[En línea] [Citado el:</w:t>
              </w:r>
              <w:r>
                <w:rPr>
                  <w:lang w:val="es-ES"/>
                </w:rPr>
                <w:t xml:space="preserve"> 14 de 03 de 2015</w:t>
              </w:r>
              <w:r w:rsidRPr="00390A65">
                <w:rPr>
                  <w:lang w:val="es-ES"/>
                </w:rPr>
                <w:t>]</w:t>
              </w:r>
              <w:r>
                <w:rPr>
                  <w:lang w:val="es-ES"/>
                </w:rPr>
                <w:t xml:space="preserve"> </w:t>
              </w:r>
              <w:r w:rsidRPr="00390A65">
                <w:rPr>
                  <w:lang w:val="es-ES"/>
                </w:rPr>
                <w:t>https://metro.java.net/2.0/guide/Configuring_A_Secure_Token_Service__STS_.html</w:t>
              </w:r>
            </w:p>
            <w:p w:rsidR="00FA01EE" w:rsidRDefault="00390A65" w:rsidP="00FA01EE">
              <w:pPr>
                <w:rPr>
                  <w:lang w:val="es-ES"/>
                </w:rPr>
              </w:pPr>
              <w:r w:rsidRPr="00390A65">
                <w:rPr>
                  <w:lang w:val="es-ES"/>
                </w:rPr>
                <w:t>25. Spring framework [En línea] [Citado el:</w:t>
              </w:r>
              <w:r>
                <w:rPr>
                  <w:lang w:val="es-ES"/>
                </w:rPr>
                <w:t xml:space="preserve"> 14 de 03 de 2015</w:t>
              </w:r>
              <w:r w:rsidRPr="00390A65">
                <w:rPr>
                  <w:lang w:val="es-ES"/>
                </w:rPr>
                <w:t>] http://projects.spring.io/spring-framework/</w:t>
              </w:r>
            </w:p>
            <w:p w:rsidR="006F7AA6" w:rsidRDefault="006F7AA6" w:rsidP="00FA01EE">
              <w:pPr>
                <w:rPr>
                  <w:noProof/>
                </w:rPr>
              </w:pPr>
              <w:r>
                <w:rPr>
                  <w:lang w:val="es-ES"/>
                </w:rPr>
                <w:t xml:space="preserve">26. </w:t>
              </w:r>
              <w:r>
                <w:rPr>
                  <w:b/>
                  <w:bCs/>
                  <w:noProof/>
                </w:rPr>
                <w:t>David Chappel, O´Reilly Media.</w:t>
              </w:r>
              <w:r>
                <w:rPr>
                  <w:noProof/>
                </w:rPr>
                <w:t xml:space="preserve"> </w:t>
              </w:r>
              <w:r>
                <w:rPr>
                  <w:i/>
                  <w:iCs/>
                  <w:noProof/>
                </w:rPr>
                <w:t xml:space="preserve">Enterprise Service Bus: Theory in Practice. </w:t>
              </w:r>
              <w:r>
                <w:rPr>
                  <w:noProof/>
                </w:rPr>
                <w:t>Junio 2004. ISBN 0596006756.</w:t>
              </w:r>
            </w:p>
            <w:p w:rsidR="00381EEE" w:rsidRDefault="00381EEE" w:rsidP="00381EEE">
              <w:pPr>
                <w:pStyle w:val="Bibliografa"/>
                <w:rPr>
                  <w:noProof/>
                </w:rPr>
              </w:pPr>
              <w:r>
                <w:rPr>
                  <w:noProof/>
                </w:rPr>
                <w:t xml:space="preserve">27. Dirección General de Registros. [En línea] [Citado el: 21 de 03 de 2015.] </w:t>
              </w:r>
              <w:r w:rsidRPr="00381EEE">
                <w:rPr>
                  <w:noProof/>
                </w:rPr>
                <w:t>http://www.dgr.gub.uy/</w:t>
              </w:r>
              <w:r>
                <w:rPr>
                  <w:noProof/>
                </w:rPr>
                <w:t>.</w:t>
              </w:r>
            </w:p>
            <w:p w:rsidR="00381EEE" w:rsidRPr="00584411" w:rsidRDefault="00381EEE" w:rsidP="00FA01EE">
              <w:pPr>
                <w:rPr>
                  <w:lang w:val="es-ES"/>
                </w:rPr>
              </w:pPr>
            </w:p>
            <w:p w:rsidR="00B21801" w:rsidRPr="00015D40" w:rsidRDefault="005952BF" w:rsidP="00B074DB">
              <w:r>
                <w:rPr>
                  <w:lang w:val="es-ES"/>
                </w:rPr>
                <w:fldChar w:fldCharType="end"/>
              </w:r>
            </w:p>
          </w:sdtContent>
        </w:sdt>
      </w:sdtContent>
    </w:sdt>
    <w:sectPr w:rsidR="00B21801" w:rsidRPr="00015D40" w:rsidSect="00037973">
      <w:footerReference w:type="default" r:id="rId37"/>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6009E" w:rsidRDefault="0096009E" w:rsidP="004C1B6E">
      <w:pPr>
        <w:spacing w:after="0" w:line="240" w:lineRule="auto"/>
      </w:pPr>
      <w:r>
        <w:separator/>
      </w:r>
    </w:p>
  </w:endnote>
  <w:endnote w:type="continuationSeparator" w:id="1">
    <w:p w:rsidR="0096009E" w:rsidRDefault="0096009E"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646D8B" w:rsidTr="00037973">
      <w:trPr>
        <w:trHeight w:val="151"/>
      </w:trPr>
      <w:tc>
        <w:tcPr>
          <w:tcW w:w="2291" w:type="pct"/>
          <w:tcBorders>
            <w:bottom w:val="single" w:sz="4" w:space="0" w:color="4F81BD" w:themeColor="accent1"/>
          </w:tcBorders>
        </w:tcPr>
        <w:p w:rsidR="00646D8B" w:rsidRDefault="00646D8B">
          <w:pPr>
            <w:pStyle w:val="Encabezado"/>
            <w:rPr>
              <w:rFonts w:asciiTheme="majorHAnsi" w:eastAsiaTheme="majorEastAsia" w:hAnsiTheme="majorHAnsi" w:cstheme="majorBidi"/>
              <w:b/>
              <w:bCs/>
            </w:rPr>
          </w:pPr>
        </w:p>
      </w:tc>
      <w:tc>
        <w:tcPr>
          <w:tcW w:w="417" w:type="pct"/>
          <w:vMerge w:val="restart"/>
          <w:noWrap/>
          <w:vAlign w:val="center"/>
        </w:tcPr>
        <w:p w:rsidR="00646D8B" w:rsidRDefault="00646D8B">
          <w:pPr>
            <w:pStyle w:val="Sinespaciado"/>
            <w:rPr>
              <w:rFonts w:asciiTheme="majorHAnsi" w:hAnsiTheme="majorHAnsi"/>
            </w:rPr>
          </w:pPr>
          <w:r>
            <w:t xml:space="preserve">    </w:t>
          </w:r>
          <w:fldSimple w:instr=" PAGE  \* MERGEFORMAT ">
            <w:r w:rsidR="0087287F" w:rsidRPr="0087287F">
              <w:rPr>
                <w:rFonts w:asciiTheme="majorHAnsi" w:hAnsiTheme="majorHAnsi"/>
                <w:b/>
                <w:noProof/>
              </w:rPr>
              <w:t>48</w:t>
            </w:r>
          </w:fldSimple>
        </w:p>
      </w:tc>
      <w:tc>
        <w:tcPr>
          <w:tcW w:w="2291" w:type="pct"/>
          <w:tcBorders>
            <w:bottom w:val="single" w:sz="4" w:space="0" w:color="4F81BD" w:themeColor="accent1"/>
          </w:tcBorders>
        </w:tcPr>
        <w:p w:rsidR="00646D8B" w:rsidRDefault="00646D8B">
          <w:pPr>
            <w:pStyle w:val="Encabezado"/>
            <w:rPr>
              <w:rFonts w:asciiTheme="majorHAnsi" w:eastAsiaTheme="majorEastAsia" w:hAnsiTheme="majorHAnsi" w:cstheme="majorBidi"/>
              <w:b/>
              <w:bCs/>
            </w:rPr>
          </w:pPr>
        </w:p>
      </w:tc>
    </w:tr>
    <w:tr w:rsidR="00646D8B" w:rsidTr="00037973">
      <w:trPr>
        <w:trHeight w:val="150"/>
      </w:trPr>
      <w:tc>
        <w:tcPr>
          <w:tcW w:w="2291" w:type="pct"/>
          <w:tcBorders>
            <w:top w:val="single" w:sz="4" w:space="0" w:color="4F81BD" w:themeColor="accent1"/>
          </w:tcBorders>
        </w:tcPr>
        <w:p w:rsidR="00646D8B" w:rsidRDefault="00646D8B">
          <w:pPr>
            <w:pStyle w:val="Encabezado"/>
            <w:rPr>
              <w:rFonts w:asciiTheme="majorHAnsi" w:eastAsiaTheme="majorEastAsia" w:hAnsiTheme="majorHAnsi" w:cstheme="majorBidi"/>
              <w:b/>
              <w:bCs/>
            </w:rPr>
          </w:pPr>
        </w:p>
      </w:tc>
      <w:tc>
        <w:tcPr>
          <w:tcW w:w="417" w:type="pct"/>
          <w:vMerge/>
        </w:tcPr>
        <w:p w:rsidR="00646D8B" w:rsidRDefault="00646D8B">
          <w:pPr>
            <w:pStyle w:val="Encabezado"/>
            <w:jc w:val="center"/>
            <w:rPr>
              <w:rFonts w:asciiTheme="majorHAnsi" w:eastAsiaTheme="majorEastAsia" w:hAnsiTheme="majorHAnsi" w:cstheme="majorBidi"/>
              <w:b/>
              <w:bCs/>
            </w:rPr>
          </w:pPr>
        </w:p>
      </w:tc>
      <w:tc>
        <w:tcPr>
          <w:tcW w:w="2291" w:type="pct"/>
          <w:tcBorders>
            <w:top w:val="single" w:sz="4" w:space="0" w:color="4F81BD" w:themeColor="accent1"/>
          </w:tcBorders>
        </w:tcPr>
        <w:p w:rsidR="00646D8B" w:rsidRDefault="00646D8B">
          <w:pPr>
            <w:pStyle w:val="Encabezado"/>
            <w:rPr>
              <w:rFonts w:asciiTheme="majorHAnsi" w:eastAsiaTheme="majorEastAsia" w:hAnsiTheme="majorHAnsi" w:cstheme="majorBidi"/>
              <w:b/>
              <w:bCs/>
            </w:rPr>
          </w:pPr>
        </w:p>
      </w:tc>
    </w:tr>
  </w:tbl>
  <w:p w:rsidR="00646D8B" w:rsidRDefault="00646D8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6009E" w:rsidRDefault="0096009E" w:rsidP="004C1B6E">
      <w:pPr>
        <w:spacing w:after="0" w:line="240" w:lineRule="auto"/>
      </w:pPr>
      <w:r>
        <w:separator/>
      </w:r>
    </w:p>
  </w:footnote>
  <w:footnote w:type="continuationSeparator" w:id="1">
    <w:p w:rsidR="0096009E" w:rsidRDefault="0096009E" w:rsidP="004C1B6E">
      <w:pPr>
        <w:spacing w:after="0" w:line="240" w:lineRule="auto"/>
      </w:pPr>
      <w:r>
        <w:continuationSeparator/>
      </w:r>
    </w:p>
  </w:footnote>
  <w:footnote w:id="2">
    <w:p w:rsidR="00646D8B" w:rsidRDefault="00646D8B" w:rsidP="00B22448">
      <w:pPr>
        <w:pStyle w:val="Textonotapie"/>
      </w:pPr>
      <w:r>
        <w:rPr>
          <w:rStyle w:val="Refdenotaalpie"/>
        </w:rPr>
        <w:footnoteRef/>
      </w:r>
      <w:r>
        <w:t xml:space="preserve"> Imagen tomada de [21]. </w:t>
      </w:r>
    </w:p>
  </w:footnote>
  <w:footnote w:id="3">
    <w:p w:rsidR="00646D8B" w:rsidRDefault="00646D8B" w:rsidP="00F86ED8">
      <w:pPr>
        <w:pStyle w:val="Textonotapie"/>
      </w:pPr>
      <w:r>
        <w:rPr>
          <w:rStyle w:val="Refdenotaalpie"/>
        </w:rPr>
        <w:footnoteRef/>
      </w:r>
      <w:r>
        <w:t xml:space="preserve"> Imagen tomada de [21]. </w:t>
      </w:r>
    </w:p>
  </w:footnote>
  <w:footnote w:id="4">
    <w:p w:rsidR="00646D8B" w:rsidRDefault="00646D8B">
      <w:pPr>
        <w:pStyle w:val="Textonotapie"/>
      </w:pPr>
      <w:r>
        <w:rPr>
          <w:rStyle w:val="Refdenotaalpie"/>
        </w:rPr>
        <w:footnoteRef/>
      </w:r>
      <w:r>
        <w:t xml:space="preserve"> Imagen tomada de [1]. </w:t>
      </w:r>
    </w:p>
  </w:footnote>
  <w:footnote w:id="5">
    <w:p w:rsidR="00646D8B" w:rsidRDefault="00646D8B">
      <w:pPr>
        <w:pStyle w:val="Textonotapie"/>
      </w:pPr>
      <w:r>
        <w:rPr>
          <w:rStyle w:val="Refdenotaalpie"/>
        </w:rPr>
        <w:footnoteRef/>
      </w:r>
      <w:r>
        <w:t xml:space="preserve"> Cita tomada de [2].</w:t>
      </w:r>
    </w:p>
  </w:footnote>
  <w:footnote w:id="6">
    <w:p w:rsidR="00646D8B" w:rsidRDefault="00646D8B">
      <w:pPr>
        <w:pStyle w:val="Textonotapie"/>
      </w:pPr>
      <w:r>
        <w:rPr>
          <w:rStyle w:val="Refdenotaalpie"/>
        </w:rPr>
        <w:footnoteRef/>
      </w:r>
      <w:r>
        <w:t xml:space="preserve"> Imagen tomada de [2]. </w:t>
      </w:r>
    </w:p>
  </w:footnote>
  <w:footnote w:id="7">
    <w:p w:rsidR="00646D8B" w:rsidRDefault="00646D8B">
      <w:pPr>
        <w:pStyle w:val="Textonotapie"/>
      </w:pPr>
      <w:r>
        <w:rPr>
          <w:rStyle w:val="Refdenotaalpie"/>
        </w:rPr>
        <w:footnoteRef/>
      </w:r>
      <w:r>
        <w:t xml:space="preserve"> Imagen tomada de [20].</w:t>
      </w:r>
    </w:p>
  </w:footnote>
  <w:footnote w:id="8">
    <w:p w:rsidR="00646D8B" w:rsidRDefault="00646D8B">
      <w:pPr>
        <w:pStyle w:val="Textonotapie"/>
      </w:pPr>
      <w:r>
        <w:rPr>
          <w:rStyle w:val="Refdenotaalpie"/>
        </w:rPr>
        <w:footnoteRef/>
      </w:r>
      <w:r>
        <w:t xml:space="preserve"> Cita tomada de [20].</w:t>
      </w:r>
    </w:p>
  </w:footnote>
  <w:footnote w:id="9">
    <w:p w:rsidR="00646D8B" w:rsidRDefault="00646D8B">
      <w:pPr>
        <w:pStyle w:val="Textonotapie"/>
      </w:pPr>
      <w:r>
        <w:rPr>
          <w:rStyle w:val="Refdenotaalpie"/>
        </w:rPr>
        <w:footnoteRef/>
      </w:r>
      <w:r>
        <w:t xml:space="preserve"> Imagen tomada de [20].</w:t>
      </w:r>
    </w:p>
  </w:footnote>
  <w:footnote w:id="10">
    <w:p w:rsidR="00646D8B" w:rsidRDefault="00646D8B">
      <w:pPr>
        <w:pStyle w:val="Textonotapie"/>
      </w:pPr>
      <w:r>
        <w:rPr>
          <w:rStyle w:val="Refdenotaalpie"/>
        </w:rPr>
        <w:footnoteRef/>
      </w:r>
      <w:r>
        <w:t xml:space="preserve"> Imagen tomada de [20].</w:t>
      </w:r>
    </w:p>
  </w:footnote>
  <w:footnote w:id="11">
    <w:p w:rsidR="00646D8B" w:rsidRDefault="00646D8B">
      <w:pPr>
        <w:pStyle w:val="Textonotapie"/>
      </w:pPr>
      <w:r>
        <w:rPr>
          <w:rStyle w:val="Refdenotaalpie"/>
        </w:rPr>
        <w:footnoteRef/>
      </w:r>
      <w:r>
        <w:t xml:space="preserve"> Imagen tomada de [20].</w:t>
      </w:r>
    </w:p>
  </w:footnote>
  <w:footnote w:id="12">
    <w:p w:rsidR="00646D8B" w:rsidRDefault="00646D8B">
      <w:pPr>
        <w:pStyle w:val="Textonotapie"/>
      </w:pPr>
      <w:r>
        <w:rPr>
          <w:rStyle w:val="Refdenotaalpie"/>
        </w:rPr>
        <w:footnoteRef/>
      </w:r>
      <w:r>
        <w:t xml:space="preserve"> Imagen tomada de [20].</w:t>
      </w:r>
    </w:p>
  </w:footnote>
  <w:footnote w:id="13">
    <w:p w:rsidR="00646D8B" w:rsidRDefault="00646D8B">
      <w:pPr>
        <w:pStyle w:val="Textonotapie"/>
      </w:pPr>
      <w:r>
        <w:rPr>
          <w:rStyle w:val="Refdenotaalpie"/>
        </w:rPr>
        <w:footnoteRef/>
      </w:r>
      <w:r>
        <w:t xml:space="preserve"> Imagen tomada de [7].</w:t>
      </w:r>
    </w:p>
  </w:footnote>
  <w:footnote w:id="14">
    <w:p w:rsidR="00646D8B" w:rsidRDefault="00646D8B" w:rsidP="00886A01">
      <w:pPr>
        <w:pStyle w:val="Textonotapie"/>
      </w:pPr>
      <w:r>
        <w:rPr>
          <w:rStyle w:val="Refdenotaalpie"/>
        </w:rPr>
        <w:footnoteRef/>
      </w:r>
      <w:r>
        <w:t xml:space="preserve"> Imagen tomada de [7].</w:t>
      </w:r>
    </w:p>
  </w:footnote>
  <w:footnote w:id="15">
    <w:p w:rsidR="00646D8B" w:rsidRDefault="00646D8B" w:rsidP="001C3982">
      <w:pPr>
        <w:pStyle w:val="Textonotapie"/>
      </w:pPr>
      <w:r>
        <w:rPr>
          <w:rStyle w:val="Refdenotaalpie"/>
        </w:rPr>
        <w:footnoteRef/>
      </w:r>
      <w:r>
        <w:t xml:space="preserve"> Imagen tomada de [7].</w:t>
      </w:r>
    </w:p>
  </w:footnote>
  <w:footnote w:id="16">
    <w:p w:rsidR="00646D8B" w:rsidRDefault="00646D8B" w:rsidP="001C3982">
      <w:pPr>
        <w:pStyle w:val="Textonotapie"/>
      </w:pPr>
      <w:r>
        <w:rPr>
          <w:rStyle w:val="Refdenotaalpie"/>
        </w:rPr>
        <w:footnoteRef/>
      </w:r>
      <w:r>
        <w:t xml:space="preserve"> Imagen tomada de [7].</w:t>
      </w:r>
    </w:p>
  </w:footnote>
  <w:footnote w:id="17">
    <w:p w:rsidR="00646D8B" w:rsidRDefault="00646D8B" w:rsidP="001C3982">
      <w:pPr>
        <w:pStyle w:val="Textonotapie"/>
      </w:pPr>
      <w:r>
        <w:rPr>
          <w:rStyle w:val="Refdenotaalpi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F94915"/>
    <w:multiLevelType w:val="hybridMultilevel"/>
    <w:tmpl w:val="F1944E9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nsid w:val="15982E07"/>
    <w:multiLevelType w:val="multilevel"/>
    <w:tmpl w:val="264A31C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1E3C24CD"/>
    <w:multiLevelType w:val="hybridMultilevel"/>
    <w:tmpl w:val="773251E4"/>
    <w:lvl w:ilvl="0" w:tplc="AAE6D178">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nsid w:val="24A804E1"/>
    <w:multiLevelType w:val="hybridMultilevel"/>
    <w:tmpl w:val="A7528BE6"/>
    <w:lvl w:ilvl="0" w:tplc="D71A96E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nsid w:val="289F13E7"/>
    <w:multiLevelType w:val="hybridMultilevel"/>
    <w:tmpl w:val="836EB13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30EC0D98"/>
    <w:multiLevelType w:val="hybridMultilevel"/>
    <w:tmpl w:val="CA3AC300"/>
    <w:lvl w:ilvl="0" w:tplc="35FC4EA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8">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19">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0">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1">
    <w:nsid w:val="5AD262C2"/>
    <w:multiLevelType w:val="hybridMultilevel"/>
    <w:tmpl w:val="06C86C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2">
    <w:nsid w:val="65942BD9"/>
    <w:multiLevelType w:val="hybridMultilevel"/>
    <w:tmpl w:val="E41A506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4">
    <w:nsid w:val="7CD011CC"/>
    <w:multiLevelType w:val="hybridMultilevel"/>
    <w:tmpl w:val="4C769B84"/>
    <w:lvl w:ilvl="0" w:tplc="9316279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5">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0"/>
  </w:num>
  <w:num w:numId="3">
    <w:abstractNumId w:val="4"/>
  </w:num>
  <w:num w:numId="4">
    <w:abstractNumId w:val="12"/>
  </w:num>
  <w:num w:numId="5">
    <w:abstractNumId w:val="9"/>
  </w:num>
  <w:num w:numId="6">
    <w:abstractNumId w:val="18"/>
  </w:num>
  <w:num w:numId="7">
    <w:abstractNumId w:val="3"/>
  </w:num>
  <w:num w:numId="8">
    <w:abstractNumId w:val="2"/>
  </w:num>
  <w:num w:numId="9">
    <w:abstractNumId w:val="25"/>
  </w:num>
  <w:num w:numId="10">
    <w:abstractNumId w:val="17"/>
  </w:num>
  <w:num w:numId="11">
    <w:abstractNumId w:val="16"/>
  </w:num>
  <w:num w:numId="12">
    <w:abstractNumId w:val="7"/>
  </w:num>
  <w:num w:numId="13">
    <w:abstractNumId w:val="19"/>
  </w:num>
  <w:num w:numId="14">
    <w:abstractNumId w:val="20"/>
  </w:num>
  <w:num w:numId="15">
    <w:abstractNumId w:val="11"/>
  </w:num>
  <w:num w:numId="16">
    <w:abstractNumId w:val="23"/>
  </w:num>
  <w:num w:numId="17">
    <w:abstractNumId w:val="13"/>
  </w:num>
  <w:num w:numId="18">
    <w:abstractNumId w:val="1"/>
  </w:num>
  <w:num w:numId="19">
    <w:abstractNumId w:val="6"/>
  </w:num>
  <w:num w:numId="20">
    <w:abstractNumId w:val="6"/>
  </w:num>
  <w:num w:numId="21">
    <w:abstractNumId w:val="6"/>
  </w:num>
  <w:num w:numId="22">
    <w:abstractNumId w:val="5"/>
  </w:num>
  <w:num w:numId="23">
    <w:abstractNumId w:val="10"/>
  </w:num>
  <w:num w:numId="24">
    <w:abstractNumId w:val="21"/>
  </w:num>
  <w:num w:numId="25">
    <w:abstractNumId w:val="24"/>
  </w:num>
  <w:num w:numId="26">
    <w:abstractNumId w:val="14"/>
  </w:num>
  <w:num w:numId="27">
    <w:abstractNumId w:val="8"/>
  </w:num>
  <w:num w:numId="28">
    <w:abstractNumId w:val="22"/>
  </w:num>
  <w:num w:numId="2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00CCB"/>
    <w:rsid w:val="00000932"/>
    <w:rsid w:val="00003F84"/>
    <w:rsid w:val="00006DE5"/>
    <w:rsid w:val="00007D44"/>
    <w:rsid w:val="0001343A"/>
    <w:rsid w:val="00015D40"/>
    <w:rsid w:val="00016B76"/>
    <w:rsid w:val="000238D3"/>
    <w:rsid w:val="00031DAE"/>
    <w:rsid w:val="00033154"/>
    <w:rsid w:val="00033D2C"/>
    <w:rsid w:val="0003565F"/>
    <w:rsid w:val="00037155"/>
    <w:rsid w:val="00037973"/>
    <w:rsid w:val="000403B7"/>
    <w:rsid w:val="00050E45"/>
    <w:rsid w:val="000573DF"/>
    <w:rsid w:val="00057818"/>
    <w:rsid w:val="00057CEC"/>
    <w:rsid w:val="00061DC4"/>
    <w:rsid w:val="00071958"/>
    <w:rsid w:val="000821B4"/>
    <w:rsid w:val="000822BB"/>
    <w:rsid w:val="000848D8"/>
    <w:rsid w:val="00087370"/>
    <w:rsid w:val="000911A8"/>
    <w:rsid w:val="00092D69"/>
    <w:rsid w:val="00096C8A"/>
    <w:rsid w:val="000A22DD"/>
    <w:rsid w:val="000A2F6D"/>
    <w:rsid w:val="000B3110"/>
    <w:rsid w:val="000B5D0F"/>
    <w:rsid w:val="000C15C6"/>
    <w:rsid w:val="000C1A67"/>
    <w:rsid w:val="000C7C70"/>
    <w:rsid w:val="000D0644"/>
    <w:rsid w:val="000D18A5"/>
    <w:rsid w:val="000D2EC1"/>
    <w:rsid w:val="000D5C82"/>
    <w:rsid w:val="000D5C92"/>
    <w:rsid w:val="000D5EF7"/>
    <w:rsid w:val="000F3BB4"/>
    <w:rsid w:val="000F5AD5"/>
    <w:rsid w:val="000F6E1F"/>
    <w:rsid w:val="000F78F6"/>
    <w:rsid w:val="00100C18"/>
    <w:rsid w:val="00102017"/>
    <w:rsid w:val="001074C4"/>
    <w:rsid w:val="00111EBF"/>
    <w:rsid w:val="001121DB"/>
    <w:rsid w:val="001150AD"/>
    <w:rsid w:val="0011636E"/>
    <w:rsid w:val="00116ED7"/>
    <w:rsid w:val="00121F98"/>
    <w:rsid w:val="00132E44"/>
    <w:rsid w:val="00134166"/>
    <w:rsid w:val="001348C7"/>
    <w:rsid w:val="001352C6"/>
    <w:rsid w:val="00140CE2"/>
    <w:rsid w:val="00141C53"/>
    <w:rsid w:val="001514B0"/>
    <w:rsid w:val="001515F4"/>
    <w:rsid w:val="00162839"/>
    <w:rsid w:val="00162DED"/>
    <w:rsid w:val="001717C4"/>
    <w:rsid w:val="00176C1D"/>
    <w:rsid w:val="001853F6"/>
    <w:rsid w:val="0019758B"/>
    <w:rsid w:val="00197F9C"/>
    <w:rsid w:val="001A3B63"/>
    <w:rsid w:val="001A7B98"/>
    <w:rsid w:val="001C3982"/>
    <w:rsid w:val="001C4B2D"/>
    <w:rsid w:val="001D1D46"/>
    <w:rsid w:val="001D5F1D"/>
    <w:rsid w:val="001D699F"/>
    <w:rsid w:val="001D6AC8"/>
    <w:rsid w:val="001E357D"/>
    <w:rsid w:val="001F279D"/>
    <w:rsid w:val="001F3185"/>
    <w:rsid w:val="001F32AE"/>
    <w:rsid w:val="002133B4"/>
    <w:rsid w:val="00220713"/>
    <w:rsid w:val="002310BD"/>
    <w:rsid w:val="00232527"/>
    <w:rsid w:val="00235983"/>
    <w:rsid w:val="00243C77"/>
    <w:rsid w:val="002440C9"/>
    <w:rsid w:val="00244810"/>
    <w:rsid w:val="00260323"/>
    <w:rsid w:val="002604F5"/>
    <w:rsid w:val="002626E0"/>
    <w:rsid w:val="00263AF5"/>
    <w:rsid w:val="00272505"/>
    <w:rsid w:val="0027376A"/>
    <w:rsid w:val="002742BF"/>
    <w:rsid w:val="00274B6C"/>
    <w:rsid w:val="002766F2"/>
    <w:rsid w:val="00276915"/>
    <w:rsid w:val="00282D15"/>
    <w:rsid w:val="0028338D"/>
    <w:rsid w:val="00283F1B"/>
    <w:rsid w:val="00284A2A"/>
    <w:rsid w:val="00284CE9"/>
    <w:rsid w:val="00285AE3"/>
    <w:rsid w:val="00297E70"/>
    <w:rsid w:val="002A607D"/>
    <w:rsid w:val="002B0E30"/>
    <w:rsid w:val="002C443F"/>
    <w:rsid w:val="002C52C4"/>
    <w:rsid w:val="002C7567"/>
    <w:rsid w:val="00300E92"/>
    <w:rsid w:val="0031078E"/>
    <w:rsid w:val="00312928"/>
    <w:rsid w:val="00315421"/>
    <w:rsid w:val="00315456"/>
    <w:rsid w:val="00324D3D"/>
    <w:rsid w:val="00330240"/>
    <w:rsid w:val="00331F72"/>
    <w:rsid w:val="00332A3A"/>
    <w:rsid w:val="00333D98"/>
    <w:rsid w:val="00337A17"/>
    <w:rsid w:val="00340293"/>
    <w:rsid w:val="00341822"/>
    <w:rsid w:val="00346ED4"/>
    <w:rsid w:val="00353DAB"/>
    <w:rsid w:val="003641F6"/>
    <w:rsid w:val="003700ED"/>
    <w:rsid w:val="00372445"/>
    <w:rsid w:val="00381EEE"/>
    <w:rsid w:val="00384552"/>
    <w:rsid w:val="00385C21"/>
    <w:rsid w:val="00385EF1"/>
    <w:rsid w:val="00390A65"/>
    <w:rsid w:val="00390E83"/>
    <w:rsid w:val="003A6068"/>
    <w:rsid w:val="003A6DB5"/>
    <w:rsid w:val="003B1EF8"/>
    <w:rsid w:val="003C0F1C"/>
    <w:rsid w:val="003C1BDD"/>
    <w:rsid w:val="003C1DEB"/>
    <w:rsid w:val="003C72C3"/>
    <w:rsid w:val="003C773C"/>
    <w:rsid w:val="003D22AB"/>
    <w:rsid w:val="003D7BB1"/>
    <w:rsid w:val="003E285C"/>
    <w:rsid w:val="003E4680"/>
    <w:rsid w:val="003E4DB6"/>
    <w:rsid w:val="003E4F30"/>
    <w:rsid w:val="003E6446"/>
    <w:rsid w:val="003E68B0"/>
    <w:rsid w:val="003F0755"/>
    <w:rsid w:val="00403ED0"/>
    <w:rsid w:val="004052CC"/>
    <w:rsid w:val="00411A22"/>
    <w:rsid w:val="004133E1"/>
    <w:rsid w:val="00413737"/>
    <w:rsid w:val="0041607E"/>
    <w:rsid w:val="00422867"/>
    <w:rsid w:val="00427C55"/>
    <w:rsid w:val="00431E4D"/>
    <w:rsid w:val="004338AF"/>
    <w:rsid w:val="00434B8E"/>
    <w:rsid w:val="00435F43"/>
    <w:rsid w:val="00436087"/>
    <w:rsid w:val="004469AC"/>
    <w:rsid w:val="00457B89"/>
    <w:rsid w:val="00463412"/>
    <w:rsid w:val="00466AE9"/>
    <w:rsid w:val="0047409C"/>
    <w:rsid w:val="004741D2"/>
    <w:rsid w:val="004747D7"/>
    <w:rsid w:val="00477FA0"/>
    <w:rsid w:val="00482BD5"/>
    <w:rsid w:val="0048364B"/>
    <w:rsid w:val="004903C3"/>
    <w:rsid w:val="00490ED2"/>
    <w:rsid w:val="004A3F77"/>
    <w:rsid w:val="004A55AA"/>
    <w:rsid w:val="004A5D51"/>
    <w:rsid w:val="004B01C9"/>
    <w:rsid w:val="004B458D"/>
    <w:rsid w:val="004B52AB"/>
    <w:rsid w:val="004B5AFC"/>
    <w:rsid w:val="004B629D"/>
    <w:rsid w:val="004B70A6"/>
    <w:rsid w:val="004C1B6E"/>
    <w:rsid w:val="004C5866"/>
    <w:rsid w:val="004D0586"/>
    <w:rsid w:val="004D3EE4"/>
    <w:rsid w:val="004D5AD8"/>
    <w:rsid w:val="004F7153"/>
    <w:rsid w:val="004F7FC7"/>
    <w:rsid w:val="0050142C"/>
    <w:rsid w:val="005019FD"/>
    <w:rsid w:val="00501D7C"/>
    <w:rsid w:val="005023C3"/>
    <w:rsid w:val="00505881"/>
    <w:rsid w:val="0051257B"/>
    <w:rsid w:val="005128B7"/>
    <w:rsid w:val="0052499E"/>
    <w:rsid w:val="00526A3F"/>
    <w:rsid w:val="00530E2C"/>
    <w:rsid w:val="00530FFB"/>
    <w:rsid w:val="0053135B"/>
    <w:rsid w:val="00531FA5"/>
    <w:rsid w:val="00534C14"/>
    <w:rsid w:val="005358AF"/>
    <w:rsid w:val="00536C72"/>
    <w:rsid w:val="0054010D"/>
    <w:rsid w:val="005415C9"/>
    <w:rsid w:val="00547364"/>
    <w:rsid w:val="00547B10"/>
    <w:rsid w:val="00550087"/>
    <w:rsid w:val="00550D8F"/>
    <w:rsid w:val="00551D9E"/>
    <w:rsid w:val="00551F1F"/>
    <w:rsid w:val="00552207"/>
    <w:rsid w:val="00557499"/>
    <w:rsid w:val="00563D62"/>
    <w:rsid w:val="0056796B"/>
    <w:rsid w:val="005703CB"/>
    <w:rsid w:val="0057090D"/>
    <w:rsid w:val="0057171F"/>
    <w:rsid w:val="005734E5"/>
    <w:rsid w:val="005742DD"/>
    <w:rsid w:val="00581215"/>
    <w:rsid w:val="00584411"/>
    <w:rsid w:val="0058760C"/>
    <w:rsid w:val="00587CE7"/>
    <w:rsid w:val="005903BD"/>
    <w:rsid w:val="005906B3"/>
    <w:rsid w:val="00592DCF"/>
    <w:rsid w:val="005945E8"/>
    <w:rsid w:val="005952BF"/>
    <w:rsid w:val="00597442"/>
    <w:rsid w:val="00597C24"/>
    <w:rsid w:val="005A0F70"/>
    <w:rsid w:val="005A14FB"/>
    <w:rsid w:val="005A2CD0"/>
    <w:rsid w:val="005A6586"/>
    <w:rsid w:val="005A6A1A"/>
    <w:rsid w:val="005B0B31"/>
    <w:rsid w:val="005B2D84"/>
    <w:rsid w:val="005C4F97"/>
    <w:rsid w:val="005C64C8"/>
    <w:rsid w:val="005C7B78"/>
    <w:rsid w:val="005D0A3D"/>
    <w:rsid w:val="005D224C"/>
    <w:rsid w:val="005E0EBF"/>
    <w:rsid w:val="005F0F7A"/>
    <w:rsid w:val="005F183E"/>
    <w:rsid w:val="005F6CDC"/>
    <w:rsid w:val="0060011B"/>
    <w:rsid w:val="006001AC"/>
    <w:rsid w:val="00602482"/>
    <w:rsid w:val="00604F9F"/>
    <w:rsid w:val="006071A2"/>
    <w:rsid w:val="006071F7"/>
    <w:rsid w:val="0061467C"/>
    <w:rsid w:val="00615B5E"/>
    <w:rsid w:val="0061624E"/>
    <w:rsid w:val="00622C63"/>
    <w:rsid w:val="00623450"/>
    <w:rsid w:val="006242FA"/>
    <w:rsid w:val="00627E5D"/>
    <w:rsid w:val="006344C8"/>
    <w:rsid w:val="00640558"/>
    <w:rsid w:val="00644CA6"/>
    <w:rsid w:val="00646D8B"/>
    <w:rsid w:val="00646FD6"/>
    <w:rsid w:val="00647D90"/>
    <w:rsid w:val="00654D8F"/>
    <w:rsid w:val="00656B7E"/>
    <w:rsid w:val="00660267"/>
    <w:rsid w:val="00660F4C"/>
    <w:rsid w:val="00665CCB"/>
    <w:rsid w:val="006734CA"/>
    <w:rsid w:val="00674CA3"/>
    <w:rsid w:val="0067507B"/>
    <w:rsid w:val="0067538F"/>
    <w:rsid w:val="00675E67"/>
    <w:rsid w:val="00682772"/>
    <w:rsid w:val="006835F5"/>
    <w:rsid w:val="006848FE"/>
    <w:rsid w:val="006B4B20"/>
    <w:rsid w:val="006B7205"/>
    <w:rsid w:val="006C6D4A"/>
    <w:rsid w:val="006C6FA8"/>
    <w:rsid w:val="006D13B7"/>
    <w:rsid w:val="006D1667"/>
    <w:rsid w:val="006E10EF"/>
    <w:rsid w:val="006F7AA6"/>
    <w:rsid w:val="00701077"/>
    <w:rsid w:val="00705884"/>
    <w:rsid w:val="00711EE1"/>
    <w:rsid w:val="00712D4D"/>
    <w:rsid w:val="0071306D"/>
    <w:rsid w:val="00713DCE"/>
    <w:rsid w:val="00721E0B"/>
    <w:rsid w:val="007243C9"/>
    <w:rsid w:val="007303E7"/>
    <w:rsid w:val="00736CF2"/>
    <w:rsid w:val="00736F3B"/>
    <w:rsid w:val="00737C47"/>
    <w:rsid w:val="00743C2B"/>
    <w:rsid w:val="00753FA9"/>
    <w:rsid w:val="00755625"/>
    <w:rsid w:val="00756E89"/>
    <w:rsid w:val="0076509B"/>
    <w:rsid w:val="0077050B"/>
    <w:rsid w:val="007905C0"/>
    <w:rsid w:val="00791CC3"/>
    <w:rsid w:val="007A5D4D"/>
    <w:rsid w:val="007B17B6"/>
    <w:rsid w:val="007B5A82"/>
    <w:rsid w:val="007B693B"/>
    <w:rsid w:val="007B7BF7"/>
    <w:rsid w:val="007C13E3"/>
    <w:rsid w:val="007D089E"/>
    <w:rsid w:val="007D1DB8"/>
    <w:rsid w:val="007D4800"/>
    <w:rsid w:val="007E3FB9"/>
    <w:rsid w:val="007E4D43"/>
    <w:rsid w:val="007F25D5"/>
    <w:rsid w:val="007F3817"/>
    <w:rsid w:val="007F55D1"/>
    <w:rsid w:val="008004AA"/>
    <w:rsid w:val="00800565"/>
    <w:rsid w:val="0080229A"/>
    <w:rsid w:val="00804C41"/>
    <w:rsid w:val="00806EE0"/>
    <w:rsid w:val="00810E5A"/>
    <w:rsid w:val="00812089"/>
    <w:rsid w:val="00826B8C"/>
    <w:rsid w:val="00831632"/>
    <w:rsid w:val="00835FF7"/>
    <w:rsid w:val="00841B7E"/>
    <w:rsid w:val="00844B3C"/>
    <w:rsid w:val="00845D66"/>
    <w:rsid w:val="008550B7"/>
    <w:rsid w:val="00855FA5"/>
    <w:rsid w:val="00856028"/>
    <w:rsid w:val="00857137"/>
    <w:rsid w:val="008654E5"/>
    <w:rsid w:val="0087287F"/>
    <w:rsid w:val="0087496B"/>
    <w:rsid w:val="00877456"/>
    <w:rsid w:val="00883326"/>
    <w:rsid w:val="00883FD6"/>
    <w:rsid w:val="00886A01"/>
    <w:rsid w:val="008902BD"/>
    <w:rsid w:val="008979D8"/>
    <w:rsid w:val="008A2B97"/>
    <w:rsid w:val="008A3E48"/>
    <w:rsid w:val="008A5EA0"/>
    <w:rsid w:val="008B084D"/>
    <w:rsid w:val="008B56DE"/>
    <w:rsid w:val="008C23FC"/>
    <w:rsid w:val="008C7D64"/>
    <w:rsid w:val="008D0A04"/>
    <w:rsid w:val="008D283C"/>
    <w:rsid w:val="008D5243"/>
    <w:rsid w:val="008D52AC"/>
    <w:rsid w:val="008E3DCB"/>
    <w:rsid w:val="00900CCB"/>
    <w:rsid w:val="00907BDE"/>
    <w:rsid w:val="009121F2"/>
    <w:rsid w:val="00912757"/>
    <w:rsid w:val="00913621"/>
    <w:rsid w:val="009150DD"/>
    <w:rsid w:val="00920B05"/>
    <w:rsid w:val="0092681B"/>
    <w:rsid w:val="00926826"/>
    <w:rsid w:val="00926F83"/>
    <w:rsid w:val="009273A5"/>
    <w:rsid w:val="009309AA"/>
    <w:rsid w:val="00937C04"/>
    <w:rsid w:val="00941628"/>
    <w:rsid w:val="009437EA"/>
    <w:rsid w:val="009441E7"/>
    <w:rsid w:val="00946013"/>
    <w:rsid w:val="00946872"/>
    <w:rsid w:val="00947B21"/>
    <w:rsid w:val="00952401"/>
    <w:rsid w:val="0096009E"/>
    <w:rsid w:val="009625DF"/>
    <w:rsid w:val="00966BCE"/>
    <w:rsid w:val="00967383"/>
    <w:rsid w:val="00967C2A"/>
    <w:rsid w:val="009717F3"/>
    <w:rsid w:val="00974CB5"/>
    <w:rsid w:val="00977E3E"/>
    <w:rsid w:val="00982955"/>
    <w:rsid w:val="00987C25"/>
    <w:rsid w:val="00991090"/>
    <w:rsid w:val="009917F7"/>
    <w:rsid w:val="00995FD4"/>
    <w:rsid w:val="009A01D7"/>
    <w:rsid w:val="009A0E29"/>
    <w:rsid w:val="009B4D97"/>
    <w:rsid w:val="009B63EB"/>
    <w:rsid w:val="009C087C"/>
    <w:rsid w:val="009C1EF8"/>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31A0C"/>
    <w:rsid w:val="00A43F68"/>
    <w:rsid w:val="00A44207"/>
    <w:rsid w:val="00A52470"/>
    <w:rsid w:val="00A54342"/>
    <w:rsid w:val="00A567C8"/>
    <w:rsid w:val="00A574F5"/>
    <w:rsid w:val="00A725B7"/>
    <w:rsid w:val="00A7290A"/>
    <w:rsid w:val="00A8358C"/>
    <w:rsid w:val="00A852E0"/>
    <w:rsid w:val="00A9016F"/>
    <w:rsid w:val="00A949AE"/>
    <w:rsid w:val="00A968DE"/>
    <w:rsid w:val="00A9748E"/>
    <w:rsid w:val="00AA7F86"/>
    <w:rsid w:val="00AB2CE8"/>
    <w:rsid w:val="00AB5886"/>
    <w:rsid w:val="00AB5F8B"/>
    <w:rsid w:val="00AC5E2D"/>
    <w:rsid w:val="00AD16B2"/>
    <w:rsid w:val="00AD64E4"/>
    <w:rsid w:val="00AE1C52"/>
    <w:rsid w:val="00AE4FA3"/>
    <w:rsid w:val="00AE5578"/>
    <w:rsid w:val="00AE6E8C"/>
    <w:rsid w:val="00AF57A9"/>
    <w:rsid w:val="00B0157F"/>
    <w:rsid w:val="00B065AE"/>
    <w:rsid w:val="00B0735C"/>
    <w:rsid w:val="00B074DB"/>
    <w:rsid w:val="00B07897"/>
    <w:rsid w:val="00B13744"/>
    <w:rsid w:val="00B17B5A"/>
    <w:rsid w:val="00B17C43"/>
    <w:rsid w:val="00B2020A"/>
    <w:rsid w:val="00B21801"/>
    <w:rsid w:val="00B22448"/>
    <w:rsid w:val="00B22E10"/>
    <w:rsid w:val="00B2444D"/>
    <w:rsid w:val="00B341BE"/>
    <w:rsid w:val="00B40C8A"/>
    <w:rsid w:val="00B40CF8"/>
    <w:rsid w:val="00B43993"/>
    <w:rsid w:val="00B43E04"/>
    <w:rsid w:val="00B44EFD"/>
    <w:rsid w:val="00B60237"/>
    <w:rsid w:val="00B61DA0"/>
    <w:rsid w:val="00B67DDB"/>
    <w:rsid w:val="00B71E22"/>
    <w:rsid w:val="00B77506"/>
    <w:rsid w:val="00B77B29"/>
    <w:rsid w:val="00B9437F"/>
    <w:rsid w:val="00B95285"/>
    <w:rsid w:val="00B975EA"/>
    <w:rsid w:val="00BA3F07"/>
    <w:rsid w:val="00BA4A79"/>
    <w:rsid w:val="00BA7134"/>
    <w:rsid w:val="00BB2070"/>
    <w:rsid w:val="00BC0544"/>
    <w:rsid w:val="00BC46E4"/>
    <w:rsid w:val="00BD1BDF"/>
    <w:rsid w:val="00BD4A36"/>
    <w:rsid w:val="00BE6F6C"/>
    <w:rsid w:val="00BE755D"/>
    <w:rsid w:val="00BF12CC"/>
    <w:rsid w:val="00BF32BB"/>
    <w:rsid w:val="00C04B52"/>
    <w:rsid w:val="00C050A0"/>
    <w:rsid w:val="00C057D4"/>
    <w:rsid w:val="00C05ABF"/>
    <w:rsid w:val="00C05DC0"/>
    <w:rsid w:val="00C07DDD"/>
    <w:rsid w:val="00C10ED7"/>
    <w:rsid w:val="00C13F4B"/>
    <w:rsid w:val="00C17660"/>
    <w:rsid w:val="00C2249D"/>
    <w:rsid w:val="00C238AB"/>
    <w:rsid w:val="00C300A1"/>
    <w:rsid w:val="00C3095D"/>
    <w:rsid w:val="00C3234B"/>
    <w:rsid w:val="00C33CB6"/>
    <w:rsid w:val="00C404CE"/>
    <w:rsid w:val="00C423D6"/>
    <w:rsid w:val="00C42574"/>
    <w:rsid w:val="00C45F63"/>
    <w:rsid w:val="00C50702"/>
    <w:rsid w:val="00C50DA2"/>
    <w:rsid w:val="00C52346"/>
    <w:rsid w:val="00C60CBC"/>
    <w:rsid w:val="00C61F78"/>
    <w:rsid w:val="00C64910"/>
    <w:rsid w:val="00C6649A"/>
    <w:rsid w:val="00C702FF"/>
    <w:rsid w:val="00C705E8"/>
    <w:rsid w:val="00C72E63"/>
    <w:rsid w:val="00C77BE1"/>
    <w:rsid w:val="00C8375E"/>
    <w:rsid w:val="00CB20FB"/>
    <w:rsid w:val="00CB4D78"/>
    <w:rsid w:val="00CC1CD8"/>
    <w:rsid w:val="00CC255F"/>
    <w:rsid w:val="00CC659E"/>
    <w:rsid w:val="00CD0DCE"/>
    <w:rsid w:val="00CD4196"/>
    <w:rsid w:val="00CD489B"/>
    <w:rsid w:val="00CD4BD4"/>
    <w:rsid w:val="00CD7254"/>
    <w:rsid w:val="00CE1E4B"/>
    <w:rsid w:val="00CE2FCD"/>
    <w:rsid w:val="00CF2009"/>
    <w:rsid w:val="00CF5FCB"/>
    <w:rsid w:val="00CF65F1"/>
    <w:rsid w:val="00CF758C"/>
    <w:rsid w:val="00D0087F"/>
    <w:rsid w:val="00D01234"/>
    <w:rsid w:val="00D014F2"/>
    <w:rsid w:val="00D01A40"/>
    <w:rsid w:val="00D02BA0"/>
    <w:rsid w:val="00D12A51"/>
    <w:rsid w:val="00D17DB8"/>
    <w:rsid w:val="00D21AA9"/>
    <w:rsid w:val="00D23ED8"/>
    <w:rsid w:val="00D3280F"/>
    <w:rsid w:val="00D33270"/>
    <w:rsid w:val="00D3392F"/>
    <w:rsid w:val="00D369EF"/>
    <w:rsid w:val="00D372C7"/>
    <w:rsid w:val="00D37F82"/>
    <w:rsid w:val="00D4191E"/>
    <w:rsid w:val="00D46F84"/>
    <w:rsid w:val="00D5418A"/>
    <w:rsid w:val="00D55778"/>
    <w:rsid w:val="00D55D94"/>
    <w:rsid w:val="00D6080C"/>
    <w:rsid w:val="00D60F20"/>
    <w:rsid w:val="00D66927"/>
    <w:rsid w:val="00D71008"/>
    <w:rsid w:val="00D73FF6"/>
    <w:rsid w:val="00D74802"/>
    <w:rsid w:val="00D74A3A"/>
    <w:rsid w:val="00D76DD3"/>
    <w:rsid w:val="00D77037"/>
    <w:rsid w:val="00D82B67"/>
    <w:rsid w:val="00D873C8"/>
    <w:rsid w:val="00D90195"/>
    <w:rsid w:val="00D934EB"/>
    <w:rsid w:val="00D95AE3"/>
    <w:rsid w:val="00D97BFC"/>
    <w:rsid w:val="00DA0CDE"/>
    <w:rsid w:val="00DA3493"/>
    <w:rsid w:val="00DA6314"/>
    <w:rsid w:val="00DB0A4D"/>
    <w:rsid w:val="00DB718E"/>
    <w:rsid w:val="00DB7FA0"/>
    <w:rsid w:val="00DC7327"/>
    <w:rsid w:val="00DC7FD7"/>
    <w:rsid w:val="00DD7075"/>
    <w:rsid w:val="00DE2AE1"/>
    <w:rsid w:val="00DF2CC4"/>
    <w:rsid w:val="00DF2FDB"/>
    <w:rsid w:val="00E009CD"/>
    <w:rsid w:val="00E04AB5"/>
    <w:rsid w:val="00E06932"/>
    <w:rsid w:val="00E10206"/>
    <w:rsid w:val="00E166AD"/>
    <w:rsid w:val="00E172D3"/>
    <w:rsid w:val="00E205F8"/>
    <w:rsid w:val="00E21FB0"/>
    <w:rsid w:val="00E22C82"/>
    <w:rsid w:val="00E2345D"/>
    <w:rsid w:val="00E23796"/>
    <w:rsid w:val="00E276A7"/>
    <w:rsid w:val="00E32D04"/>
    <w:rsid w:val="00E32E94"/>
    <w:rsid w:val="00E3337C"/>
    <w:rsid w:val="00E3548B"/>
    <w:rsid w:val="00E47943"/>
    <w:rsid w:val="00E56401"/>
    <w:rsid w:val="00E56DA3"/>
    <w:rsid w:val="00E63371"/>
    <w:rsid w:val="00E64EB8"/>
    <w:rsid w:val="00E725A4"/>
    <w:rsid w:val="00E81B14"/>
    <w:rsid w:val="00E85087"/>
    <w:rsid w:val="00E862C3"/>
    <w:rsid w:val="00E86A00"/>
    <w:rsid w:val="00E87D64"/>
    <w:rsid w:val="00E91190"/>
    <w:rsid w:val="00E9267C"/>
    <w:rsid w:val="00E97295"/>
    <w:rsid w:val="00EA201C"/>
    <w:rsid w:val="00EA2B59"/>
    <w:rsid w:val="00EA41D4"/>
    <w:rsid w:val="00EB10E5"/>
    <w:rsid w:val="00EB11E7"/>
    <w:rsid w:val="00EB20DB"/>
    <w:rsid w:val="00EB4E8A"/>
    <w:rsid w:val="00EC2DAB"/>
    <w:rsid w:val="00EC50AD"/>
    <w:rsid w:val="00EC714C"/>
    <w:rsid w:val="00ED1895"/>
    <w:rsid w:val="00ED1A10"/>
    <w:rsid w:val="00EE4D68"/>
    <w:rsid w:val="00EE5901"/>
    <w:rsid w:val="00EE631C"/>
    <w:rsid w:val="00EE6B5E"/>
    <w:rsid w:val="00EF03E8"/>
    <w:rsid w:val="00EF456E"/>
    <w:rsid w:val="00EF525C"/>
    <w:rsid w:val="00EF56DE"/>
    <w:rsid w:val="00F005EB"/>
    <w:rsid w:val="00F03560"/>
    <w:rsid w:val="00F10B47"/>
    <w:rsid w:val="00F11E0B"/>
    <w:rsid w:val="00F130D7"/>
    <w:rsid w:val="00F2673F"/>
    <w:rsid w:val="00F3459D"/>
    <w:rsid w:val="00F42DB0"/>
    <w:rsid w:val="00F46922"/>
    <w:rsid w:val="00F46B62"/>
    <w:rsid w:val="00F5595B"/>
    <w:rsid w:val="00F6073E"/>
    <w:rsid w:val="00F60DDD"/>
    <w:rsid w:val="00F618D8"/>
    <w:rsid w:val="00F646C8"/>
    <w:rsid w:val="00F6551E"/>
    <w:rsid w:val="00F72691"/>
    <w:rsid w:val="00F772FD"/>
    <w:rsid w:val="00F80075"/>
    <w:rsid w:val="00F8294F"/>
    <w:rsid w:val="00F829EB"/>
    <w:rsid w:val="00F84D7F"/>
    <w:rsid w:val="00F85335"/>
    <w:rsid w:val="00F86ED8"/>
    <w:rsid w:val="00F87897"/>
    <w:rsid w:val="00F9786F"/>
    <w:rsid w:val="00FA01EE"/>
    <w:rsid w:val="00FA0F41"/>
    <w:rsid w:val="00FA2981"/>
    <w:rsid w:val="00FA40E2"/>
    <w:rsid w:val="00FA6467"/>
    <w:rsid w:val="00FC2064"/>
    <w:rsid w:val="00FD0010"/>
    <w:rsid w:val="00FD16A1"/>
    <w:rsid w:val="00FD1A60"/>
    <w:rsid w:val="00FD3B51"/>
    <w:rsid w:val="00FD6A94"/>
    <w:rsid w:val="00FE0C38"/>
    <w:rsid w:val="00FF00A0"/>
    <w:rsid w:val="00FF08DB"/>
    <w:rsid w:val="00FF144E"/>
    <w:rsid w:val="00FF1499"/>
    <w:rsid w:val="00FF1A65"/>
    <w:rsid w:val="00FF2017"/>
    <w:rsid w:val="00FF6DE2"/>
    <w:rsid w:val="00FF7475"/>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788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Ttulo1">
    <w:name w:val="heading 1"/>
    <w:basedOn w:val="Normal"/>
    <w:next w:val="Normal"/>
    <w:link w:val="Ttulo1C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15D40"/>
    <w:rPr>
      <w:color w:val="0000FF"/>
      <w:u w:val="single"/>
    </w:rPr>
  </w:style>
  <w:style w:type="character" w:styleId="Hipervnculovisitado">
    <w:name w:val="FollowedHyperlink"/>
    <w:basedOn w:val="Fuentedeprrafopredeter"/>
    <w:uiPriority w:val="99"/>
    <w:semiHidden/>
    <w:unhideWhenUsed/>
    <w:rsid w:val="00015D40"/>
    <w:rPr>
      <w:color w:val="800080" w:themeColor="followedHyperlink"/>
      <w:u w:val="single"/>
    </w:rPr>
  </w:style>
  <w:style w:type="character" w:customStyle="1" w:styleId="Ttulo1Car">
    <w:name w:val="Título 1 Car"/>
    <w:basedOn w:val="Fuentedeprrafopredeter"/>
    <w:link w:val="Ttulo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9"/>
    <w:rsid w:val="00015D40"/>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656B7E"/>
    <w:pPr>
      <w:tabs>
        <w:tab w:val="right" w:leader="dot" w:pos="8494"/>
      </w:tabs>
      <w:spacing w:after="100"/>
    </w:pPr>
    <w:rPr>
      <w:b/>
    </w:rPr>
  </w:style>
  <w:style w:type="paragraph" w:styleId="TDC2">
    <w:name w:val="toc 2"/>
    <w:basedOn w:val="Normal"/>
    <w:next w:val="Normal"/>
    <w:autoRedefine/>
    <w:uiPriority w:val="39"/>
    <w:unhideWhenUsed/>
    <w:rsid w:val="00312928"/>
    <w:pPr>
      <w:spacing w:after="100"/>
      <w:ind w:left="220"/>
    </w:pPr>
  </w:style>
  <w:style w:type="paragraph" w:styleId="TtulodeTDC">
    <w:name w:val="TOC Heading"/>
    <w:basedOn w:val="Ttulo1"/>
    <w:next w:val="Normal"/>
    <w:uiPriority w:val="39"/>
    <w:unhideWhenUsed/>
    <w:qFormat/>
    <w:rsid w:val="00656B7E"/>
    <w:pPr>
      <w:outlineLvl w:val="9"/>
    </w:pPr>
    <w:rPr>
      <w:lang w:val="es-ES" w:eastAsia="en-US"/>
    </w:rPr>
  </w:style>
  <w:style w:type="paragraph" w:styleId="Textodeglobo">
    <w:name w:val="Balloon Text"/>
    <w:basedOn w:val="Normal"/>
    <w:link w:val="TextodegloboCar"/>
    <w:uiPriority w:val="99"/>
    <w:semiHidden/>
    <w:unhideWhenUsed/>
    <w:rsid w:val="00656B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6B7E"/>
    <w:rPr>
      <w:rFonts w:ascii="Tahoma" w:hAnsi="Tahoma" w:cs="Tahoma"/>
      <w:sz w:val="16"/>
      <w:szCs w:val="16"/>
    </w:rPr>
  </w:style>
  <w:style w:type="character" w:customStyle="1" w:styleId="Ttulo3Car">
    <w:name w:val="Título 3 Car"/>
    <w:basedOn w:val="Fuentedeprrafopredeter"/>
    <w:link w:val="Ttulo3"/>
    <w:uiPriority w:val="99"/>
    <w:rsid w:val="00B21801"/>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9"/>
    <w:rsid w:val="00B2180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B2180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B2180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B2180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DC3">
    <w:name w:val="toc 3"/>
    <w:basedOn w:val="Normal"/>
    <w:next w:val="Normal"/>
    <w:autoRedefine/>
    <w:uiPriority w:val="39"/>
    <w:unhideWhenUsed/>
    <w:rsid w:val="00883326"/>
    <w:pPr>
      <w:spacing w:after="100"/>
      <w:ind w:left="440"/>
    </w:pPr>
  </w:style>
  <w:style w:type="paragraph" w:styleId="Bibliografa">
    <w:name w:val="Bibliography"/>
    <w:basedOn w:val="Normal"/>
    <w:next w:val="Normal"/>
    <w:uiPriority w:val="37"/>
    <w:unhideWhenUsed/>
    <w:rsid w:val="008D0A04"/>
  </w:style>
  <w:style w:type="paragraph" w:styleId="Textonotaalfinal">
    <w:name w:val="endnote text"/>
    <w:basedOn w:val="Normal"/>
    <w:link w:val="TextonotaalfinalCar"/>
    <w:uiPriority w:val="99"/>
    <w:semiHidden/>
    <w:unhideWhenUsed/>
    <w:rsid w:val="004C1B6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C1B6E"/>
    <w:rPr>
      <w:sz w:val="20"/>
      <w:szCs w:val="20"/>
    </w:rPr>
  </w:style>
  <w:style w:type="character" w:styleId="Refdenotaalfinal">
    <w:name w:val="endnote reference"/>
    <w:basedOn w:val="Fuentedeprrafopredeter"/>
    <w:uiPriority w:val="99"/>
    <w:semiHidden/>
    <w:unhideWhenUsed/>
    <w:rsid w:val="004C1B6E"/>
    <w:rPr>
      <w:vertAlign w:val="superscript"/>
    </w:rPr>
  </w:style>
  <w:style w:type="paragraph" w:styleId="Textonotapie">
    <w:name w:val="footnote text"/>
    <w:basedOn w:val="Normal"/>
    <w:link w:val="TextonotapieCar"/>
    <w:uiPriority w:val="99"/>
    <w:semiHidden/>
    <w:unhideWhenUsed/>
    <w:rsid w:val="004C1B6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C1B6E"/>
    <w:rPr>
      <w:sz w:val="20"/>
      <w:szCs w:val="20"/>
    </w:rPr>
  </w:style>
  <w:style w:type="character" w:styleId="Refdenotaalpie">
    <w:name w:val="footnote reference"/>
    <w:basedOn w:val="Fuentedeprrafopredeter"/>
    <w:uiPriority w:val="99"/>
    <w:semiHidden/>
    <w:unhideWhenUsed/>
    <w:rsid w:val="004C1B6E"/>
    <w:rPr>
      <w:vertAlign w:val="superscript"/>
    </w:rPr>
  </w:style>
  <w:style w:type="paragraph" w:styleId="Encabezado">
    <w:name w:val="header"/>
    <w:basedOn w:val="Normal"/>
    <w:link w:val="EncabezadoCar"/>
    <w:uiPriority w:val="99"/>
    <w:unhideWhenUsed/>
    <w:rsid w:val="00A227C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227C5"/>
  </w:style>
  <w:style w:type="paragraph" w:styleId="Piedepgina">
    <w:name w:val="footer"/>
    <w:basedOn w:val="Normal"/>
    <w:link w:val="PiedepginaCar"/>
    <w:uiPriority w:val="99"/>
    <w:semiHidden/>
    <w:unhideWhenUsed/>
    <w:rsid w:val="00A227C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A227C5"/>
  </w:style>
  <w:style w:type="paragraph" w:styleId="Sinespaciado">
    <w:name w:val="No Spacing"/>
    <w:link w:val="SinespaciadoCar"/>
    <w:uiPriority w:val="1"/>
    <w:qFormat/>
    <w:rsid w:val="00A227C5"/>
    <w:pPr>
      <w:spacing w:after="0" w:line="240" w:lineRule="auto"/>
    </w:pPr>
    <w:rPr>
      <w:lang w:val="es-ES" w:eastAsia="en-US"/>
    </w:rPr>
  </w:style>
  <w:style w:type="character" w:customStyle="1" w:styleId="SinespaciadoCar">
    <w:name w:val="Sin espaciado Car"/>
    <w:basedOn w:val="Fuentedeprrafopredeter"/>
    <w:link w:val="Sinespaciado"/>
    <w:uiPriority w:val="1"/>
    <w:rsid w:val="00A227C5"/>
    <w:rPr>
      <w:lang w:val="es-ES" w:eastAsia="en-US"/>
    </w:rPr>
  </w:style>
  <w:style w:type="paragraph" w:styleId="Prrafodelista">
    <w:name w:val="List Paragraph"/>
    <w:basedOn w:val="Normal"/>
    <w:uiPriority w:val="34"/>
    <w:qFormat/>
    <w:rsid w:val="00324D3D"/>
    <w:pPr>
      <w:ind w:left="720"/>
      <w:contextualSpacing/>
    </w:pPr>
  </w:style>
  <w:style w:type="table" w:styleId="Tablaconcuadrcula">
    <w:name w:val="Table Grid"/>
    <w:basedOn w:val="Tabla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85EF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Fuentedeprrafopredeter"/>
    <w:rsid w:val="00381EEE"/>
  </w:style>
  <w:style w:type="character" w:styleId="Textoennegrita">
    <w:name w:val="Strong"/>
    <w:basedOn w:val="Fuentedeprrafopredeter"/>
    <w:uiPriority w:val="22"/>
    <w:qFormat/>
    <w:rsid w:val="00381EEE"/>
    <w:rPr>
      <w:b/>
      <w:bCs/>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23499169">
      <w:bodyDiv w:val="1"/>
      <w:marLeft w:val="0"/>
      <w:marRight w:val="0"/>
      <w:marTop w:val="0"/>
      <w:marBottom w:val="0"/>
      <w:divBdr>
        <w:top w:val="none" w:sz="0" w:space="0" w:color="auto"/>
        <w:left w:val="none" w:sz="0" w:space="0" w:color="auto"/>
        <w:bottom w:val="none" w:sz="0" w:space="0" w:color="auto"/>
        <w:right w:val="none" w:sz="0" w:space="0" w:color="auto"/>
      </w:divBdr>
      <w:divsChild>
        <w:div w:id="28266966">
          <w:marLeft w:val="0"/>
          <w:marRight w:val="0"/>
          <w:marTop w:val="0"/>
          <w:marBottom w:val="0"/>
          <w:divBdr>
            <w:top w:val="none" w:sz="0" w:space="0" w:color="auto"/>
            <w:left w:val="none" w:sz="0" w:space="0" w:color="auto"/>
            <w:bottom w:val="none" w:sz="0" w:space="0" w:color="auto"/>
            <w:right w:val="none" w:sz="0" w:space="0" w:color="auto"/>
          </w:divBdr>
          <w:divsChild>
            <w:div w:id="14842625">
              <w:marLeft w:val="0"/>
              <w:marRight w:val="0"/>
              <w:marTop w:val="0"/>
              <w:marBottom w:val="0"/>
              <w:divBdr>
                <w:top w:val="none" w:sz="0" w:space="0" w:color="auto"/>
                <w:left w:val="none" w:sz="0" w:space="0" w:color="auto"/>
                <w:bottom w:val="none" w:sz="0" w:space="0" w:color="auto"/>
                <w:right w:val="none" w:sz="0" w:space="0" w:color="auto"/>
              </w:divBdr>
            </w:div>
            <w:div w:id="2090342206">
              <w:marLeft w:val="0"/>
              <w:marRight w:val="0"/>
              <w:marTop w:val="0"/>
              <w:marBottom w:val="0"/>
              <w:divBdr>
                <w:top w:val="none" w:sz="0" w:space="0" w:color="auto"/>
                <w:left w:val="none" w:sz="0" w:space="0" w:color="auto"/>
                <w:bottom w:val="none" w:sz="0" w:space="0" w:color="auto"/>
                <w:right w:val="none" w:sz="0" w:space="0" w:color="auto"/>
              </w:divBdr>
            </w:div>
            <w:div w:id="704602967">
              <w:marLeft w:val="0"/>
              <w:marRight w:val="0"/>
              <w:marTop w:val="0"/>
              <w:marBottom w:val="0"/>
              <w:divBdr>
                <w:top w:val="none" w:sz="0" w:space="0" w:color="auto"/>
                <w:left w:val="none" w:sz="0" w:space="0" w:color="auto"/>
                <w:bottom w:val="none" w:sz="0" w:space="0" w:color="auto"/>
                <w:right w:val="none" w:sz="0" w:space="0" w:color="auto"/>
              </w:divBdr>
            </w:div>
            <w:div w:id="371883154">
              <w:marLeft w:val="0"/>
              <w:marRight w:val="0"/>
              <w:marTop w:val="0"/>
              <w:marBottom w:val="0"/>
              <w:divBdr>
                <w:top w:val="none" w:sz="0" w:space="0" w:color="auto"/>
                <w:left w:val="none" w:sz="0" w:space="0" w:color="auto"/>
                <w:bottom w:val="none" w:sz="0" w:space="0" w:color="auto"/>
                <w:right w:val="none" w:sz="0" w:space="0" w:color="auto"/>
              </w:divBdr>
            </w:div>
            <w:div w:id="149061544">
              <w:marLeft w:val="0"/>
              <w:marRight w:val="0"/>
              <w:marTop w:val="0"/>
              <w:marBottom w:val="0"/>
              <w:divBdr>
                <w:top w:val="none" w:sz="0" w:space="0" w:color="auto"/>
                <w:left w:val="none" w:sz="0" w:space="0" w:color="auto"/>
                <w:bottom w:val="none" w:sz="0" w:space="0" w:color="auto"/>
                <w:right w:val="none" w:sz="0" w:space="0" w:color="auto"/>
              </w:divBdr>
            </w:div>
            <w:div w:id="20305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535388291">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hyperlink" Target="http://localhost:8081/geoserv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
    <b:Tag>JBo141</b:Tag>
    <b:SourceType>InternetSite</b:SourceType>
    <b:Guid>{218C753D-EAAC-418E-8EBE-E6B59481681F}</b:Guid>
    <b:LCID>0</b:LCID>
    <b:Title>JBoss ESB</b:Title>
    <b:YearAccessed>2014</b:YearAccessed>
    <b:MonthAccessed>05</b:MonthAccessed>
    <b:DayAccessed>10</b:DayAccessed>
    <b:URL>http://jbossesb.jboss.org/</b:URL>
    <b:RefOrder>21</b:RefOrder>
  </b:Source>
  <b:Source>
    <b:Tag>JBo14</b:Tag>
    <b:SourceType>InternetSite</b:SourceType>
    <b:Guid>{D103B8F0-ED6B-4929-9C91-A3945FCF39DD}</b:Guid>
    <b:LCID>0</b:LCID>
    <b:Title>JBoss ESB</b:Title>
    <b:YearAccessed>2014</b:YearAccessed>
    <b:MonthAccessed>05</b:MonthAccessed>
    <b:DayAccessed>10</b:DayAccessed>
    <b:URL>http://jbossesb.jboss.org/</b:URL>
    <b:RefOrder>22</b:RefOrder>
  </b:Source>
  <b:Source>
    <b:Tag>Dir15</b:Tag>
    <b:SourceType>InternetSite</b:SourceType>
    <b:Guid>{E5156420-0086-4353-883F-4FA18288DB26}</b:Guid>
    <b:LCID>0</b:LCID>
    <b:Title>Dirección Nacional de Catastro</b:Title>
    <b:YearAccessed>2015</b:YearAccessed>
    <b:MonthAccessed>03</b:MonthAccessed>
    <b:DayAccessed>04</b:DayAccessed>
    <b:URL>http://catastro.mef.gub.uy/</b:URL>
    <b:RefOrder>23</b:RefOrder>
  </b:Source>
  <b:Source>
    <b:Tag>Dir151</b:Tag>
    <b:SourceType>InternetSite</b:SourceType>
    <b:Guid>{9DE0029B-0F06-4816-9C54-093803B8902D}</b:Guid>
    <b:LCID>0</b:LCID>
    <b:Title> Dirección Nacional de Catastro</b:Title>
    <b:YearAccessed>2015</b:YearAccessed>
    <b:MonthAccessed>03</b:MonthAccessed>
    <b:DayAccessed>04</b:DayAccessed>
    <b:URL>http://catastro.mef.gub.uy/</b:URL>
    <b:RefOrder>24</b:RefOrder>
  </b:Source>
  <b:Source>
    <b:Tag>ISBN</b:Tag>
    <b:SourceType>Book</b:SourceType>
    <b:Guid>{1781131A-E56F-4D8A-93C6-2E71C0280663}</b:Guid>
    <b:LCID>0</b:LCID>
    <b:Author>
      <b:Author>
        <b:NameList>
          <b:Person>
            <b:Last>David Chappel</b:Last>
            <b:First>O´Reilly</b:First>
            <b:Middle>Media</b:Middle>
          </b:Person>
        </b:NameList>
      </b:Author>
    </b:Author>
    <b:Title>Enterprise Service Bus: Theory in Practice</b:Title>
    <b:Year>Junio 2004</b:Year>
    <b:StandardNumber>0596006756</b:StandardNumber>
    <b:RefOrder>25</b:RefOrder>
  </b:Source>
</b:Sources>
</file>

<file path=customXml/itemProps1.xml><?xml version="1.0" encoding="utf-8"?>
<ds:datastoreItem xmlns:ds="http://schemas.openxmlformats.org/officeDocument/2006/customXml" ds:itemID="{9E832ECB-9627-4B39-B644-222A50238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6547</TotalTime>
  <Pages>50</Pages>
  <Words>10992</Words>
  <Characters>60459</Characters>
  <Application>Microsoft Office Word</Application>
  <DocSecurity>0</DocSecurity>
  <Lines>503</Lines>
  <Paragraphs>142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Integración GIS-PGE </vt:lpstr>
      <vt:lpstr>Integración GIS-PGE </vt:lpstr>
    </vt:vector>
  </TitlesOfParts>
  <Company/>
  <LinksUpToDate>false</LinksUpToDate>
  <CharactersWithSpaces>71309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 </dc:title>
  <dc:subject> Proyecto de grado</dc:subject>
  <dc:creator>EstebanC</dc:creator>
  <cp:keywords/>
  <dc:description/>
  <cp:lastModifiedBy>Alejandro MrRemiAlejo</cp:lastModifiedBy>
  <cp:revision>481</cp:revision>
  <dcterms:created xsi:type="dcterms:W3CDTF">2014-04-28T20:10:00Z</dcterms:created>
  <dcterms:modified xsi:type="dcterms:W3CDTF">2015-04-19T21:51:00Z</dcterms:modified>
</cp:coreProperties>
</file>