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logistic回归是回归分析的一种，函数表达式为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y = 1/(1+exp(-x))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在matlab中可以画出其graph：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x = 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0.1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y =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1.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/(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exp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(-x)+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plot(x,y,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'g-x'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title(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'logistic function'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xlabel(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'x'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);ylabel(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'y'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以上是一维的情况。对于多维变量，可以定义一个超平面 代入原来的变量x中，得到：对于任意变量x，可以代入上式计算出y值并与0.5比较进行分类，　分类式为：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其中sgn(x) 为符号函数。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为了演示logistic函数是版怎样用于分类的，　假定我们有一组数据,分别对应的类别为。　定义平方和（或L2－norm)代价函数为：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通过最小化代价函数可以得到模型的参数w和b 。最小化的方法有很多种，　在下面的代码中给出一个最简单的梯度下降法。其基本思想是利用代价函数对w和b的一阶导数。关于导数如何求得请大家参考下面的Matlab代码。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%% generate random data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shift = 2;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n = 2;%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dim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200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x = [randn(n,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)-shift, randn(n,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)*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+shift];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y = [zeros(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);ones(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%show the data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figure;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plot(x(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:N/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),x(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:N/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),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'rs'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hold on;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plot(x(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:N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),x(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:N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),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'go'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title(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'2d training data'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上述code segment运行结果得到：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有了数据和模型，下面的代码将进行模型参数（即w和b)估计：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[w,b,cost] =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logistic_train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(x,y,tol,max_iter)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fprintf(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'training started...\n'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n =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size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(x,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N =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size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(x,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w =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ones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(n,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)/n;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b =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cost =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[]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count =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while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4"/>
          <w:szCs w:val="24"/>
          <w:bdr w:val="none" w:color="auto" w:sz="0" w:space="0"/>
          <w:shd w:val="clear" w:fill="F6F8FA"/>
        </w:rPr>
        <w:t>%find gradient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partial_w =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zeros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(n,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partial_b =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i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:N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a =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exp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w'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*x(:,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i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)+b);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partial_w = partial_w + 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/(a+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)-y(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i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))*(-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)/((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+a)*(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+a))*a*x(:,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i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partial_b = partial_b + 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/(a+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)-y(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i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))*(-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)/((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+a)*(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+a))*a;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end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4"/>
          <w:szCs w:val="24"/>
          <w:bdr w:val="none" w:color="auto" w:sz="0" w:space="0"/>
          <w:shd w:val="clear" w:fill="F6F8FA"/>
        </w:rPr>
        <w:t>%find step size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old_cost = logistic_cost(x,y,w,b);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step =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while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step &gt;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1e-12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w1 = w - step*partial_w;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b1 = b - step*partial_b;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new_cost = logistic_cost(x,y,w1,b1);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new_cost &lt; old_cost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break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end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step = step *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0.1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end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step &lt;=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1e-12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    fprintf(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'finished seraching the step size\n'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break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end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w = w1;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b = b1;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cost =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[cost,new_cost]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new_cost &lt; tol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fprintf(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'converged after %d iterates!'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,count);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break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end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count &gt; max_iter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fprintf(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'training stoped after %d iterates, not converged to desired precision!'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,count);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break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end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count = count +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end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调用上面logistic_train函数就能得到w,b。　如前述，训练方法为梯度下降法。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4"/>
          <w:szCs w:val="24"/>
          <w:bdr w:val="none" w:color="auto" w:sz="0" w:space="0"/>
          <w:shd w:val="clear" w:fill="F6F8FA"/>
        </w:rPr>
        <w:t>%%%training..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[w,b,cost]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= logistic_train(x,y,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1e-6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100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4"/>
          <w:szCs w:val="24"/>
          <w:bdr w:val="none" w:color="auto" w:sz="0" w:space="0"/>
          <w:shd w:val="clear" w:fill="F6F8FA"/>
        </w:rPr>
        <w:t>%%show convergence cureve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disp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'training ended'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figure;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plot(cost,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'g-s'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xlabel(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'iterate'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ylabel(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'cost'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set(gca,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'YScale'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'log'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title(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'convergence curve'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返回值中的cost为每一步迭代后的代价值，其曲线图如下：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训练结束后，得到的w = [ -30.1994, -30.4356], b = [2.7303]. （由于样本是随机人工生成的，每次得到的w,b都会有些不同。）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最后，有了模型（即logistic function)和模型参数w,b，　就能进行分类了。下面的代码演示训练样本进行分类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%% plot the training data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figure;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plot(x(1,1:N/2),x(2,1:N/2),'rs');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hold on;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plot(x(1,N/2+1:N),x(2,N/2+1:N),'go');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%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% visualize the classification area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hold on;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x = -shift*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:shift*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y=-shift*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:shift*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4"/>
          <w:szCs w:val="24"/>
          <w:bdr w:val="none" w:color="auto" w:sz="0" w:space="0"/>
          <w:shd w:val="clear" w:fill="F6F8FA"/>
        </w:rPr>
        <w:t>if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/(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+exp(w(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4"/>
          <w:szCs w:val="24"/>
          <w:bdr w:val="none" w:color="auto" w:sz="0" w:space="0"/>
          <w:shd w:val="clear" w:fill="F6F8FA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'*[x;y]+b)) &gt; 0.5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 xml:space="preserve">            plot(x,y,'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g.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 xml:space="preserve">        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 xml:space="preserve">            plot(x,y,'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r.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 xml:space="preserve">        end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 xml:space="preserve">    end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end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title('</w:t>
      </w:r>
      <w:r>
        <w:rPr>
          <w:rStyle w:val="8"/>
          <w:rFonts w:hint="default" w:ascii="Consolas" w:hAnsi="Consolas" w:eastAsia="Consolas" w:cs="Consolas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6F8FA"/>
        </w:rPr>
        <w:t>classification result on training data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6F8FA"/>
        </w:rPr>
        <w:t>');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</w:p>
  <w:p>
    <w:pPr>
      <w:pStyle w:val="3"/>
      <w:jc w:val="center"/>
      <w:rPr>
        <w:rFonts w:hint="default" w:eastAsiaTheme="minorEastAsia"/>
        <w:color w:val="FF0000"/>
        <w:lang w:val="en-US" w:eastAsia="zh-CN"/>
      </w:rPr>
    </w:pPr>
    <w:r>
      <w:rPr>
        <w:rFonts w:hint="eastAsia"/>
        <w:color w:val="FF0000"/>
        <w:lang w:val="en-US" w:eastAsia="zh-CN"/>
      </w:rPr>
      <w:t>更多资料欢迎关注微信公众号：科研交流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B1FD3"/>
    <w:rsid w:val="44CE1AB0"/>
    <w:rsid w:val="4BC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2020-02-03T08:27:21Z</dcterms:created>
  <dc:creator>HUAWEI</dc:creator>
  <cp:lastModifiedBy>gongzuo123456789</cp:lastModifiedBy>
  <dcterms:modified xsi:type="dcterms:W3CDTF">2020-02-03T15:04:35Z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