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8F2690" w:rsidRDefault="00700ADC" w:rsidP="00484162">
      <w:pPr>
        <w:tabs>
          <w:tab w:val="left" w:pos="1711"/>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[[site_adresse]]</w:t>
      </w:r>
    </w:p>
    <w:p w14:paraId="4E9C98F6" w14:textId="5ECF0873" w:rsidR="00F527F8" w:rsidRPr="008F2690" w:rsidRDefault="00700ADC" w:rsidP="00484162">
      <w:pPr>
        <w:tabs>
          <w:tab w:val="left" w:pos="709"/>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[[site_cp]]</w:t>
      </w:r>
      <w:r w:rsidR="00F527F8" w:rsidRPr="008F2690">
        <w:rPr>
          <w:rFonts w:ascii="Presence Normal" w:eastAsiaTheme="minorHAnsi" w:hAnsi="Presence Normal" w:cstheme="minorBidi"/>
          <w:color w:val="4D433A"/>
          <w:sz w:val="16"/>
          <w:szCs w:val="16"/>
        </w:rPr>
        <w:tab/>
      </w:r>
      <w:r w:rsidR="00484162">
        <w:rPr>
          <w:rFonts w:ascii="Presence Normal" w:eastAsiaTheme="minorHAnsi" w:hAnsi="Presence Normal" w:cstheme="minorBidi"/>
          <w:color w:val="4D433A"/>
          <w:sz w:val="16"/>
          <w:szCs w:val="16"/>
        </w:rPr>
        <w:t xml:space="preserve"> </w:t>
      </w:r>
      <w:r>
        <w:rPr>
          <w:rFonts w:ascii="Presence Normal" w:eastAsiaTheme="minorHAnsi" w:hAnsi="Presence Normal" w:cstheme="minorBidi"/>
          <w:color w:val="4D433A"/>
          <w:sz w:val="16"/>
          <w:szCs w:val="16"/>
        </w:rPr>
        <w:t>[[site_ville]]</w:t>
      </w:r>
    </w:p>
    <w:p w14:paraId="68A4F8B8" w14:textId="77777777" w:rsidR="00F527F8" w:rsidRPr="008F2690" w:rsidRDefault="00F527F8" w:rsidP="00484162">
      <w:pPr>
        <w:spacing w:line="181" w:lineRule="exact"/>
        <w:ind w:left="284"/>
        <w:rPr>
          <w:rFonts w:ascii="Presence Normal" w:eastAsiaTheme="minorHAnsi" w:hAnsi="Presence Normal" w:cstheme="minorBidi"/>
          <w:color w:val="4D433A"/>
          <w:sz w:val="16"/>
          <w:szCs w:val="16"/>
        </w:rPr>
      </w:pPr>
      <w:r w:rsidRPr="008F2690">
        <w:rPr>
          <w:rFonts w:ascii="Presence Normal" w:eastAsiaTheme="minorHAnsi" w:hAnsi="Presence Normal" w:cstheme="minorBidi"/>
          <w:color w:val="4D433A"/>
          <w:sz w:val="16"/>
          <w:szCs w:val="16"/>
        </w:rPr>
        <w:t>0381607607</w:t>
      </w:r>
    </w:p>
    <w:p w14:paraId="1BE6A581" w14:textId="77777777" w:rsidR="00F527F8" w:rsidRDefault="00F527F8" w:rsidP="00484162">
      <w:pPr>
        <w:spacing w:before="27"/>
        <w:ind w:left="284"/>
        <w:rPr>
          <w:rFonts w:ascii="Arial MT"/>
          <w:sz w:val="16"/>
        </w:rPr>
      </w:pPr>
      <w:hyperlink r:id="rId9">
        <w:r>
          <w:rPr>
            <w:rFonts w:ascii="Arial MT"/>
            <w:color w:val="0066CC"/>
            <w:spacing w:val="-2"/>
            <w:sz w:val="16"/>
            <w:u w:val="single" w:color="0066CC"/>
          </w:rPr>
          <w:t>www.lacomptabilite.fr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8F2690" w:rsidRDefault="00700ADC" w:rsidP="00484162">
      <w:pPr>
        <w:spacing w:before="120" w:line="276" w:lineRule="auto"/>
        <w:ind w:left="5387"/>
        <w:rPr>
          <w:rFonts w:ascii="Pluto Bold" w:eastAsiaTheme="minorHAnsi" w:hAnsi="Pluto Bold" w:cstheme="minorBidi"/>
          <w:b/>
          <w:noProof/>
          <w:color w:val="47413C"/>
          <w:sz w:val="24"/>
        </w:rPr>
      </w:pPr>
      <w:r>
        <w:rPr>
          <w:rFonts w:ascii="Pluto Bold" w:eastAsiaTheme="minorHAnsi" w:hAnsi="Pluto Bold" w:cstheme="minorBidi"/>
          <w:b/>
          <w:noProof/>
          <w:color w:val="47413C"/>
          <w:sz w:val="24"/>
        </w:rPr>
        <w:t>[[nomEntreprise]]</w:t>
      </w:r>
    </w:p>
    <w:p w14:paraId="74180B3F" w14:textId="4538A59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[[adrEntreprise1]][[adrEntreprise2]]</w:t>
      </w:r>
    </w:p>
    <w:p w14:paraId="59745484" w14:textId="689FAAD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[[codePostalClient]]</w:t>
      </w:r>
      <w:r w:rsidR="00380FAA" w:rsidRPr="008F2690">
        <w:rPr>
          <w:rFonts w:ascii="Neou Thin" w:eastAsiaTheme="minorHAnsi" w:hAnsi="Neou Thin" w:cs="Arial"/>
          <w:noProof/>
          <w:color w:val="47413C"/>
        </w:rPr>
        <w:t xml:space="preserve"> </w:t>
      </w:r>
      <w:r>
        <w:rPr>
          <w:rFonts w:ascii="Neou Thin" w:eastAsiaTheme="minorHAnsi" w:hAnsi="Neou Thin"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8F2690" w:rsidRDefault="00700ADC" w:rsidP="00484162">
      <w:pPr>
        <w:widowControl/>
        <w:tabs>
          <w:tab w:val="left" w:pos="4820"/>
        </w:tabs>
        <w:autoSpaceDE/>
        <w:autoSpaceDN/>
        <w:spacing w:line="240" w:lineRule="atLeast"/>
        <w:ind w:left="5387"/>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[[lieuCreation]]</w:t>
      </w:r>
      <w:r w:rsidR="008F2690">
        <w:rPr>
          <w:rFonts w:ascii="Pluto Light" w:eastAsiaTheme="minorHAnsi" w:hAnsi="Pluto Light" w:cstheme="minorBidi"/>
          <w:color w:val="47413C"/>
          <w:sz w:val="18"/>
          <w:szCs w:val="14"/>
        </w:rPr>
        <w:t>, l</w:t>
      </w:r>
      <w:r w:rsidR="000139BF" w:rsidRPr="008F2690">
        <w:rPr>
          <w:rFonts w:ascii="Pluto Light" w:eastAsiaTheme="minorHAnsi" w:hAnsi="Pluto Light" w:cstheme="minorBidi"/>
          <w:color w:val="47413C"/>
          <w:sz w:val="18"/>
          <w:szCs w:val="14"/>
        </w:rPr>
        <w:t xml:space="preserve">e </w:t>
      </w:r>
      <w:r>
        <w:rPr>
          <w:rFonts w:ascii="Pluto Light" w:eastAsiaTheme="minorHAnsi" w:hAnsi="Pluto Light"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Default="004751DB" w:rsidP="00484162">
      <w:pPr>
        <w:spacing w:before="120" w:after="120" w:line="276" w:lineRule="auto"/>
        <w:ind w:left="284" w:right="405"/>
        <w:rPr>
          <w:color w:val="46413B"/>
          <w:sz w:val="20"/>
          <w:szCs w:val="20"/>
        </w:rPr>
      </w:pPr>
    </w:p>
    <w:p w14:paraId="6E20A4BE" w14:textId="379F0980" w:rsidR="005D7862" w:rsidRPr="00C37681" w:rsidRDefault="000139BF" w:rsidP="00484162">
      <w:pPr>
        <w:widowControl/>
        <w:tabs>
          <w:tab w:val="left" w:pos="851"/>
          <w:tab w:val="left" w:pos="4820"/>
        </w:tabs>
        <w:autoSpaceDE/>
        <w:autoSpaceDN/>
        <w:spacing w:line="240" w:lineRule="atLeast"/>
        <w:ind w:left="284" w:right="405"/>
        <w:jc w:val="both"/>
        <w:rPr>
          <w:rFonts w:ascii="Pluto Light" w:eastAsiaTheme="minorHAnsi" w:hAnsi="Pluto Light" w:cstheme="minorBidi"/>
          <w:noProof/>
          <w:color w:val="47413C"/>
          <w:sz w:val="18"/>
          <w:szCs w:val="14"/>
        </w:rPr>
      </w:pPr>
      <w:r w:rsidRPr="00C37681">
        <w:rPr>
          <w:rFonts w:ascii="Pluto Light" w:eastAsiaTheme="minorHAnsi" w:hAnsi="Pluto Light" w:cstheme="minorBidi"/>
          <w:noProof/>
          <w:color w:val="47413C"/>
          <w:sz w:val="18"/>
          <w:szCs w:val="14"/>
        </w:rPr>
        <w:t xml:space="preserve">Réf : </w:t>
      </w:r>
      <w:r w:rsidR="00700ADC">
        <w:rPr>
          <w:rFonts w:ascii="Pluto Light" w:eastAsiaTheme="minorHAnsi" w:hAnsi="Pluto Light" w:cstheme="minorBidi"/>
          <w:noProof/>
          <w:color w:val="47413C"/>
          <w:sz w:val="18"/>
          <w:szCs w:val="14"/>
        </w:rPr>
        <w:t>[[initialesChefGroupe]]</w:t>
      </w:r>
      <w:r w:rsidRPr="00C37681">
        <w:rPr>
          <w:rFonts w:ascii="Pluto Light" w:eastAsiaTheme="minorHAnsi" w:hAnsi="Pluto Light" w:cstheme="minorBidi"/>
          <w:noProof/>
          <w:color w:val="47413C"/>
          <w:sz w:val="18"/>
          <w:szCs w:val="14"/>
        </w:rPr>
        <w:t xml:space="preserve"> </w:t>
      </w:r>
      <w:r w:rsidR="00700ADC">
        <w:rPr>
          <w:rFonts w:ascii="Pluto Light" w:eastAsiaTheme="minorHAnsi" w:hAnsi="Pluto Light" w:cstheme="minorBidi"/>
          <w:noProof/>
          <w:color w:val="47413C"/>
          <w:sz w:val="18"/>
          <w:szCs w:val="14"/>
        </w:rPr>
        <w:t>[[codeClient]]</w:t>
      </w:r>
      <w:r w:rsidRPr="00C37681">
        <w:rPr>
          <w:rFonts w:ascii="Pluto Light" w:eastAsiaTheme="minorHAnsi" w:hAnsi="Pluto Light" w:cstheme="minorBidi"/>
          <w:noProof/>
          <w:color w:val="47413C"/>
          <w:sz w:val="18"/>
          <w:szCs w:val="14"/>
        </w:rPr>
        <w:t xml:space="preserve"> </w:t>
      </w:r>
    </w:p>
    <w:p w14:paraId="5C1BCFCA" w14:textId="77777777" w:rsid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755D0249" w14:textId="7AE27127" w:rsidR="005D7862" w:rsidRDefault="000139BF"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Madame, Monsieur,</w:t>
      </w:r>
    </w:p>
    <w:p w14:paraId="2DBF86D3" w14:textId="77777777" w:rsidR="00C37681" w:rsidRP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3FB65745" w14:textId="00D40110" w:rsidR="005D7862" w:rsidRDefault="000139BF"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 xml:space="preserve">Nous </w:t>
      </w:r>
      <w:r w:rsidRPr="00484162">
        <w:rPr>
          <w:rFonts w:ascii="Pluto Light" w:eastAsiaTheme="minorHAnsi" w:hAnsi="Pluto Light" w:cstheme="minorBidi"/>
          <w:color w:val="47413C"/>
          <w:sz w:val="18"/>
          <w:szCs w:val="14"/>
        </w:rPr>
        <w:t>vous adressons notre lettre de fin</w:t>
      </w:r>
      <w:r w:rsidRPr="00C37681">
        <w:rPr>
          <w:rFonts w:ascii="Pluto Light" w:eastAsiaTheme="minorHAnsi" w:hAnsi="Pluto Light" w:cstheme="minorBidi"/>
          <w:color w:val="47413C"/>
          <w:sz w:val="18"/>
          <w:szCs w:val="14"/>
        </w:rPr>
        <w:t xml:space="preserve"> de mission concernant l'exercice clos le </w:t>
      </w:r>
      <w:r w:rsidR="00700ADC">
        <w:rPr>
          <w:rFonts w:ascii="Pluto Light" w:eastAsiaTheme="minorHAnsi" w:hAnsi="Pluto Light" w:cstheme="minorBidi"/>
          <w:color w:val="47413C"/>
          <w:sz w:val="18"/>
          <w:szCs w:val="14"/>
        </w:rPr>
        <w:t>[[dateFinEx]]</w:t>
      </w:r>
      <w:r w:rsidRPr="00C37681">
        <w:rPr>
          <w:rFonts w:ascii="Pluto Light" w:eastAsiaTheme="minorHAnsi" w:hAnsi="Pluto Light" w:cstheme="minorBidi"/>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Default="000139BF" w:rsidP="00484162">
      <w:pPr>
        <w:pStyle w:val="Sansinterligne1"/>
        <w:ind w:left="284" w:right="405"/>
        <w:jc w:val="both"/>
        <w:rPr>
          <w:rFonts w:ascii="Pluto Light" w:hAnsi="Pluto Light"/>
          <w:b/>
          <w:color w:val="47413C"/>
          <w:sz w:val="20"/>
          <w:szCs w:val="20"/>
        </w:rPr>
      </w:pPr>
      <w:r w:rsidRPr="006E6150">
        <w:rPr>
          <w:rFonts w:ascii="Pluto Light" w:hAnsi="Pluto Light"/>
          <w:b/>
          <w:color w:val="47413C"/>
          <w:sz w:val="20"/>
          <w:szCs w:val="20"/>
        </w:rPr>
        <w:t>CHIFFRES CLES</w:t>
      </w:r>
    </w:p>
    <w:p w14:paraId="077EACD6" w14:textId="7C209140" w:rsidR="00077216" w:rsidRDefault="00D67CA7" w:rsidP="001E08C0">
      <w:r>
        <w:t>[[#CC_comPerspective]]</w:t>
      </w:r>
    </w:p>
    <w:p w14:paraId="7B75F23B" w14:textId="51F104C6" w:rsidR="00D67CA7" w:rsidRPr="00A443CF" w:rsidRDefault="00D67CA7"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63540A"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val="restart"/>
            <w:shd w:val="clear" w:color="auto" w:fill="417A87"/>
            <w:vAlign w:val="center"/>
          </w:tcPr>
          <w:p w14:paraId="72CD5A3C" w14:textId="1F606A14" w:rsidR="0063540A" w:rsidRPr="0063540A"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N</w:t>
            </w:r>
          </w:p>
        </w:tc>
        <w:tc>
          <w:tcPr>
            <w:tcW w:w="1043" w:type="dxa"/>
            <w:vMerge w:val="restart"/>
            <w:shd w:val="clear" w:color="auto" w:fill="417A87"/>
            <w:vAlign w:val="center"/>
          </w:tcPr>
          <w:p w14:paraId="37C64515" w14:textId="691DDA30" w:rsidR="0063540A" w:rsidRPr="0063540A"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1508" w:type="dxa"/>
            <w:vMerge w:val="restart"/>
            <w:shd w:val="clear" w:color="auto" w:fill="417A87"/>
            <w:vAlign w:val="center"/>
          </w:tcPr>
          <w:p w14:paraId="4C551689" w14:textId="4F376CA3" w:rsidR="0063540A" w:rsidRPr="0063540A"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2"/>
                <w:sz w:val="18"/>
                <w:szCs w:val="18"/>
              </w:rPr>
              <w:t>N-</w:t>
            </w:r>
            <w:r w:rsidRPr="0063540A">
              <w:rPr>
                <w:rFonts w:ascii="Pluto Light" w:hAnsi="Pluto Light" w:cstheme="minorHAnsi"/>
                <w:b/>
                <w:color w:val="FFFFFF" w:themeColor="background1"/>
                <w:spacing w:val="-10"/>
                <w:sz w:val="18"/>
                <w:szCs w:val="18"/>
              </w:rPr>
              <w:t>1</w:t>
            </w:r>
          </w:p>
        </w:tc>
        <w:tc>
          <w:tcPr>
            <w:tcW w:w="1089" w:type="dxa"/>
            <w:vMerge w:val="restart"/>
            <w:shd w:val="clear" w:color="auto" w:fill="417A87"/>
            <w:vAlign w:val="center"/>
          </w:tcPr>
          <w:p w14:paraId="774E72CA" w14:textId="2A00B940" w:rsidR="0063540A" w:rsidRPr="0063540A"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2597" w:type="dxa"/>
            <w:gridSpan w:val="2"/>
            <w:shd w:val="clear" w:color="auto" w:fill="417A87"/>
            <w:vAlign w:val="center"/>
          </w:tcPr>
          <w:p w14:paraId="7B77F757" w14:textId="77777777" w:rsidR="0063540A" w:rsidRPr="0063540A"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63540A">
              <w:rPr>
                <w:rFonts w:ascii="Pluto Light" w:hAnsi="Pluto Light" w:cstheme="minorHAnsi"/>
                <w:b/>
                <w:color w:val="FFFFFF" w:themeColor="background1"/>
                <w:spacing w:val="-2"/>
                <w:sz w:val="18"/>
                <w:szCs w:val="18"/>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4D2AB9" w:rsidRDefault="0063540A" w:rsidP="0063540A">
            <w:pPr>
              <w:pStyle w:val="TableParagraph"/>
              <w:spacing w:before="0" w:line="240" w:lineRule="auto"/>
              <w:ind w:right="164"/>
              <w:jc w:val="center"/>
              <w:rPr>
                <w:rFonts w:ascii="Pluto Light" w:hAnsi="Pluto Light" w:cstheme="minorHAnsi"/>
                <w:b/>
                <w:color w:val="FFFFFF" w:themeColor="background1"/>
                <w:sz w:val="18"/>
                <w:szCs w:val="18"/>
              </w:rPr>
            </w:pPr>
          </w:p>
        </w:tc>
        <w:tc>
          <w:tcPr>
            <w:tcW w:w="1043" w:type="dxa"/>
            <w:vMerge/>
            <w:shd w:val="clear" w:color="auto" w:fill="417A87"/>
            <w:vAlign w:val="center"/>
          </w:tcPr>
          <w:p w14:paraId="1CC32A25" w14:textId="642A1E74" w:rsidR="0063540A" w:rsidRPr="004D2AB9" w:rsidRDefault="0063540A" w:rsidP="0063540A">
            <w:pPr>
              <w:pStyle w:val="TableParagraph"/>
              <w:spacing w:before="0" w:line="240" w:lineRule="auto"/>
              <w:ind w:left="19" w:right="186"/>
              <w:jc w:val="center"/>
              <w:rPr>
                <w:rFonts w:ascii="Pluto Light" w:hAnsi="Pluto Light" w:cstheme="minorHAnsi"/>
                <w:b/>
                <w:color w:val="FFFFFF" w:themeColor="background1"/>
                <w:sz w:val="18"/>
                <w:szCs w:val="18"/>
              </w:rPr>
            </w:pPr>
          </w:p>
        </w:tc>
        <w:tc>
          <w:tcPr>
            <w:tcW w:w="1508" w:type="dxa"/>
            <w:vMerge/>
            <w:shd w:val="clear" w:color="auto" w:fill="417A87"/>
            <w:vAlign w:val="center"/>
          </w:tcPr>
          <w:p w14:paraId="06348BEF" w14:textId="292B1149" w:rsidR="0063540A" w:rsidRPr="004D2AB9" w:rsidRDefault="0063540A" w:rsidP="0063540A">
            <w:pPr>
              <w:pStyle w:val="TableParagraph"/>
              <w:spacing w:before="0" w:line="240" w:lineRule="auto"/>
              <w:ind w:left="86" w:right="207"/>
              <w:jc w:val="center"/>
              <w:rPr>
                <w:rFonts w:ascii="Pluto Light" w:hAnsi="Pluto Light" w:cstheme="minorHAnsi"/>
                <w:b/>
                <w:color w:val="FFFFFF" w:themeColor="background1"/>
                <w:sz w:val="18"/>
                <w:szCs w:val="18"/>
              </w:rPr>
            </w:pPr>
          </w:p>
        </w:tc>
        <w:tc>
          <w:tcPr>
            <w:tcW w:w="1089" w:type="dxa"/>
            <w:vMerge/>
            <w:shd w:val="clear" w:color="auto" w:fill="417A87"/>
            <w:vAlign w:val="center"/>
          </w:tcPr>
          <w:p w14:paraId="28E91609" w14:textId="34718337" w:rsidR="0063540A" w:rsidRPr="004D2AB9" w:rsidRDefault="0063540A" w:rsidP="0063540A">
            <w:pPr>
              <w:pStyle w:val="TableParagraph"/>
              <w:spacing w:before="0" w:line="240" w:lineRule="auto"/>
              <w:ind w:left="65" w:right="87"/>
              <w:jc w:val="center"/>
              <w:rPr>
                <w:rFonts w:ascii="Pluto Light" w:hAnsi="Pluto Light" w:cstheme="minorHAnsi"/>
                <w:b/>
                <w:color w:val="FFFFFF" w:themeColor="background1"/>
                <w:sz w:val="18"/>
                <w:szCs w:val="18"/>
              </w:rPr>
            </w:pPr>
          </w:p>
        </w:tc>
        <w:tc>
          <w:tcPr>
            <w:tcW w:w="1463" w:type="dxa"/>
            <w:shd w:val="clear" w:color="auto" w:fill="447986"/>
            <w:vAlign w:val="center"/>
          </w:tcPr>
          <w:p w14:paraId="10FF1251" w14:textId="77777777" w:rsidR="0063540A" w:rsidRPr="004D2AB9" w:rsidRDefault="0063540A" w:rsidP="0063540A">
            <w:pPr>
              <w:pStyle w:val="TableParagraph"/>
              <w:spacing w:before="0" w:line="240" w:lineRule="auto"/>
              <w:ind w:left="42" w:right="109"/>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2"/>
                <w:sz w:val="18"/>
                <w:szCs w:val="18"/>
              </w:rPr>
              <w:t>Valeur</w:t>
            </w:r>
          </w:p>
        </w:tc>
        <w:tc>
          <w:tcPr>
            <w:tcW w:w="1134" w:type="dxa"/>
            <w:shd w:val="clear" w:color="auto" w:fill="447986"/>
            <w:vAlign w:val="center"/>
          </w:tcPr>
          <w:p w14:paraId="246E6600" w14:textId="77777777" w:rsidR="0063540A" w:rsidRPr="004D2AB9"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10"/>
                <w:sz w:val="18"/>
                <w:szCs w:val="18"/>
              </w:rPr>
              <w:t>%</w:t>
            </w:r>
          </w:p>
        </w:tc>
      </w:tr>
      <w:tr w:rsidR="0063540A" w:rsidRPr="00484162" w14:paraId="4E1C1DCC" w14:textId="77777777" w:rsidTr="00AA2358">
        <w:trPr>
          <w:trHeight w:val="325"/>
        </w:trPr>
        <w:tc>
          <w:tcPr>
            <w:tcW w:w="1843" w:type="dxa"/>
            <w:vAlign w:val="center"/>
          </w:tcPr>
          <w:p w14:paraId="08164DD0" w14:textId="77777777" w:rsidR="005D7862" w:rsidRPr="004D2AB9" w:rsidRDefault="000139BF"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CA</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produit</w:t>
            </w:r>
            <w:r w:rsidRPr="004D2AB9">
              <w:rPr>
                <w:rFonts w:ascii="Pluto Light" w:hAnsi="Pluto Light" w:cstheme="minorHAnsi"/>
                <w:color w:val="47413C"/>
                <w:spacing w:val="-6"/>
                <w:sz w:val="18"/>
                <w:szCs w:val="18"/>
              </w:rPr>
              <w:t xml:space="preserve"> </w:t>
            </w:r>
            <w:r w:rsidRPr="004D2AB9">
              <w:rPr>
                <w:rFonts w:ascii="Pluto Light" w:hAnsi="Pluto Light" w:cstheme="minorHAnsi"/>
                <w:color w:val="47413C"/>
                <w:spacing w:val="-5"/>
                <w:sz w:val="18"/>
                <w:szCs w:val="18"/>
              </w:rPr>
              <w:t>HT</w:t>
            </w:r>
          </w:p>
        </w:tc>
        <w:tc>
          <w:tcPr>
            <w:tcW w:w="1554" w:type="dxa"/>
            <w:vAlign w:val="center"/>
          </w:tcPr>
          <w:p w14:paraId="5AB3E5E6" w14:textId="77E450A8" w:rsidR="005D7862"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[[CC_caN]]</w:t>
            </w:r>
          </w:p>
        </w:tc>
        <w:tc>
          <w:tcPr>
            <w:tcW w:w="1043" w:type="dxa"/>
            <w:vAlign w:val="center"/>
          </w:tcPr>
          <w:p w14:paraId="42879161" w14:textId="224E5CF3" w:rsidR="005D7862" w:rsidRPr="004D2AB9" w:rsidRDefault="00D56464" w:rsidP="004D2AB9">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508" w:type="dxa"/>
            <w:vAlign w:val="center"/>
          </w:tcPr>
          <w:p w14:paraId="65E1147F" w14:textId="5650989F" w:rsidR="005D7862"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089" w:type="dxa"/>
            <w:vAlign w:val="center"/>
          </w:tcPr>
          <w:p w14:paraId="06DC3950" w14:textId="70643835" w:rsidR="005D7862" w:rsidRPr="004D2AB9" w:rsidRDefault="00D56464" w:rsidP="004D2AB9">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463" w:type="dxa"/>
            <w:vAlign w:val="center"/>
          </w:tcPr>
          <w:p w14:paraId="498F5820" w14:textId="3C738C21" w:rsidR="005D7862"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[[CC_caVar]]</w:t>
            </w:r>
          </w:p>
        </w:tc>
        <w:tc>
          <w:tcPr>
            <w:tcW w:w="1134" w:type="dxa"/>
            <w:vAlign w:val="center"/>
          </w:tcPr>
          <w:p w14:paraId="1B34A7F5" w14:textId="6DA3A148" w:rsidR="005D7862"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p>
        </w:tc>
        <w:tc>
          <w:tcPr>
            <w:tcW w:w="1554" w:type="dxa"/>
            <w:vAlign w:val="center"/>
          </w:tcPr>
          <w:p w14:paraId="240A2350" w14:textId="5ED82D88" w:rsidR="000441E1" w:rsidRPr="004D2AB9" w:rsidRDefault="000D0BF1"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[[CC_margeN]]</w:t>
            </w:r>
          </w:p>
        </w:tc>
        <w:tc>
          <w:tcPr>
            <w:tcW w:w="1043" w:type="dxa"/>
            <w:vAlign w:val="center"/>
          </w:tcPr>
          <w:p w14:paraId="33F98583" w14:textId="5087C9A5"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[[CC_%margeN]]</w:t>
            </w:r>
          </w:p>
        </w:tc>
        <w:tc>
          <w:tcPr>
            <w:tcW w:w="1508" w:type="dxa"/>
            <w:vAlign w:val="center"/>
          </w:tcPr>
          <w:p w14:paraId="0683B714" w14:textId="7D57B1AD" w:rsidR="000441E1" w:rsidRPr="004D2AB9" w:rsidRDefault="004E4B50"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089" w:type="dxa"/>
            <w:vAlign w:val="center"/>
          </w:tcPr>
          <w:p w14:paraId="06132E7F" w14:textId="192846DA"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463" w:type="dxa"/>
            <w:vAlign w:val="center"/>
          </w:tcPr>
          <w:p w14:paraId="28EB6267" w14:textId="61EA5888"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c>
          <w:tcPr>
            <w:tcW w:w="1134" w:type="dxa"/>
            <w:vAlign w:val="center"/>
          </w:tcPr>
          <w:p w14:paraId="692ADFF5" w14:textId="5F4E0C59"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4D2AB9" w:rsidRDefault="000441E1" w:rsidP="004D2AB9">
            <w:pPr>
              <w:pStyle w:val="TableParagraph"/>
              <w:spacing w:before="0" w:line="221"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Excédent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brut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pacing w:val="-2"/>
                <w:sz w:val="18"/>
                <w:szCs w:val="18"/>
              </w:rPr>
              <w:t>d'exploitation</w:t>
            </w:r>
          </w:p>
        </w:tc>
        <w:tc>
          <w:tcPr>
            <w:tcW w:w="1554" w:type="dxa"/>
            <w:vAlign w:val="center"/>
          </w:tcPr>
          <w:p w14:paraId="3BD772F8" w14:textId="7886A5B5" w:rsidR="000441E1" w:rsidRPr="004D2AB9" w:rsidRDefault="000D0BF1" w:rsidP="004D2AB9">
            <w:pPr>
              <w:pStyle w:val="TableParagraph"/>
              <w:spacing w:before="0" w:line="221"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[[CC_excedN]]</w:t>
            </w:r>
          </w:p>
        </w:tc>
        <w:tc>
          <w:tcPr>
            <w:tcW w:w="1043" w:type="dxa"/>
            <w:vAlign w:val="center"/>
          </w:tcPr>
          <w:p w14:paraId="53626158" w14:textId="03F13907" w:rsidR="000441E1" w:rsidRPr="004D2AB9" w:rsidRDefault="000D0BF1" w:rsidP="004D2AB9">
            <w:pPr>
              <w:pStyle w:val="TableParagraph"/>
              <w:spacing w:before="0" w:line="221"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[[CC_%excedN]]</w:t>
            </w:r>
          </w:p>
        </w:tc>
        <w:tc>
          <w:tcPr>
            <w:tcW w:w="1508" w:type="dxa"/>
            <w:vAlign w:val="center"/>
          </w:tcPr>
          <w:p w14:paraId="003D513A" w14:textId="01860067" w:rsidR="000441E1" w:rsidRPr="004D2AB9" w:rsidRDefault="000D0BF1" w:rsidP="004D2AB9">
            <w:pPr>
              <w:pStyle w:val="TableParagraph"/>
              <w:spacing w:before="0" w:line="221"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[[CC_excedN1]]</w:t>
            </w:r>
          </w:p>
        </w:tc>
        <w:tc>
          <w:tcPr>
            <w:tcW w:w="1089" w:type="dxa"/>
            <w:vAlign w:val="center"/>
          </w:tcPr>
          <w:p w14:paraId="4B61D2E5" w14:textId="66909E09" w:rsidR="000441E1" w:rsidRPr="004D2AB9" w:rsidRDefault="000D0BF1" w:rsidP="004D2AB9">
            <w:pPr>
              <w:pStyle w:val="TableParagraph"/>
              <w:spacing w:before="0" w:line="221"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[[CC_%excedN1]]</w:t>
            </w:r>
          </w:p>
        </w:tc>
        <w:tc>
          <w:tcPr>
            <w:tcW w:w="1463" w:type="dxa"/>
            <w:vAlign w:val="center"/>
          </w:tcPr>
          <w:p w14:paraId="02E47735" w14:textId="34544C78" w:rsidR="000441E1" w:rsidRPr="004D2AB9" w:rsidRDefault="000D0BF1" w:rsidP="004D2AB9">
            <w:pPr>
              <w:pStyle w:val="TableParagraph"/>
              <w:spacing w:before="0" w:line="221"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[[CC_excedVar]]</w:t>
            </w:r>
          </w:p>
        </w:tc>
        <w:tc>
          <w:tcPr>
            <w:tcW w:w="1134" w:type="dxa"/>
            <w:vAlign w:val="center"/>
          </w:tcPr>
          <w:p w14:paraId="11BDF038" w14:textId="40C4110E" w:rsidR="000441E1" w:rsidRPr="004D2AB9" w:rsidRDefault="00D67CA7" w:rsidP="004D2AB9">
            <w:pPr>
              <w:pStyle w:val="TableParagraph"/>
              <w:spacing w:before="0" w:line="221"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2"/>
                <w:sz w:val="18"/>
                <w:szCs w:val="18"/>
              </w:rPr>
              <w:t>courant</w:t>
            </w:r>
          </w:p>
        </w:tc>
        <w:tc>
          <w:tcPr>
            <w:tcW w:w="1554" w:type="dxa"/>
            <w:vAlign w:val="center"/>
          </w:tcPr>
          <w:p w14:paraId="09D51729" w14:textId="302B9AD8" w:rsidR="000441E1" w:rsidRPr="004D2AB9" w:rsidRDefault="00D67CA7"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[[CC_resCourant</w:t>
            </w:r>
            <w:r w:rsidR="000D0BF1">
              <w:rPr>
                <w:rFonts w:ascii="Pluto Light" w:hAnsi="Pluto Light" w:cstheme="minorHAnsi"/>
                <w:color w:val="47413C"/>
                <w:sz w:val="18"/>
                <w:szCs w:val="18"/>
              </w:rPr>
              <w:t>N]]</w:t>
            </w:r>
          </w:p>
        </w:tc>
        <w:tc>
          <w:tcPr>
            <w:tcW w:w="1043" w:type="dxa"/>
            <w:vAlign w:val="center"/>
          </w:tcPr>
          <w:p w14:paraId="4EE644FA" w14:textId="41185AB1"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[[CC_%resCourantN]]</w:t>
            </w:r>
          </w:p>
        </w:tc>
        <w:tc>
          <w:tcPr>
            <w:tcW w:w="1508" w:type="dxa"/>
            <w:vAlign w:val="center"/>
          </w:tcPr>
          <w:p w14:paraId="72F116CA" w14:textId="331FBC12" w:rsidR="000441E1" w:rsidRPr="004D2AB9" w:rsidRDefault="000D0BF1"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[[CC_resCourantN1]]</w:t>
            </w:r>
          </w:p>
        </w:tc>
        <w:tc>
          <w:tcPr>
            <w:tcW w:w="1089" w:type="dxa"/>
            <w:vAlign w:val="center"/>
          </w:tcPr>
          <w:p w14:paraId="260439C5" w14:textId="207639E8"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[[CC_%resCourantN1]]</w:t>
            </w:r>
          </w:p>
        </w:tc>
        <w:tc>
          <w:tcPr>
            <w:tcW w:w="1463" w:type="dxa"/>
            <w:vAlign w:val="center"/>
          </w:tcPr>
          <w:p w14:paraId="0B29141C" w14:textId="0891DEDB"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[[CC_resCourantVar]]</w:t>
            </w:r>
          </w:p>
        </w:tc>
        <w:tc>
          <w:tcPr>
            <w:tcW w:w="1134" w:type="dxa"/>
            <w:vAlign w:val="center"/>
          </w:tcPr>
          <w:p w14:paraId="41F52BF8" w14:textId="632D5B9E"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4D2AB9" w:rsidRDefault="000441E1"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5"/>
                <w:sz w:val="18"/>
                <w:szCs w:val="18"/>
              </w:rPr>
              <w:t>net</w:t>
            </w:r>
          </w:p>
        </w:tc>
        <w:tc>
          <w:tcPr>
            <w:tcW w:w="1554" w:type="dxa"/>
            <w:vAlign w:val="center"/>
          </w:tcPr>
          <w:p w14:paraId="2A907221" w14:textId="2CCDB617" w:rsidR="000441E1"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[[CC_resNetN]]</w:t>
            </w:r>
          </w:p>
        </w:tc>
        <w:tc>
          <w:tcPr>
            <w:tcW w:w="1043" w:type="dxa"/>
            <w:vAlign w:val="center"/>
          </w:tcPr>
          <w:p w14:paraId="02772DAA" w14:textId="0EE2F4FE" w:rsidR="000441E1" w:rsidRPr="004D2AB9" w:rsidRDefault="00D67CA7" w:rsidP="004D2AB9">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w:t>
            </w:r>
          </w:p>
        </w:tc>
        <w:tc>
          <w:tcPr>
            <w:tcW w:w="1508" w:type="dxa"/>
            <w:vAlign w:val="center"/>
          </w:tcPr>
          <w:p w14:paraId="311F85C9" w14:textId="127952D7" w:rsidR="000441E1"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[[CC_resNetN1]]</w:t>
            </w:r>
          </w:p>
        </w:tc>
        <w:tc>
          <w:tcPr>
            <w:tcW w:w="1089" w:type="dxa"/>
            <w:vAlign w:val="center"/>
          </w:tcPr>
          <w:p w14:paraId="215C3E40" w14:textId="60FCFBD7" w:rsidR="000441E1" w:rsidRPr="004D2AB9" w:rsidRDefault="00D67CA7" w:rsidP="004D2AB9">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[[CC_%resNetN1]]</w:t>
            </w:r>
          </w:p>
        </w:tc>
        <w:tc>
          <w:tcPr>
            <w:tcW w:w="1463" w:type="dxa"/>
            <w:vAlign w:val="center"/>
          </w:tcPr>
          <w:p w14:paraId="6ACCD9A4" w14:textId="16D5944E" w:rsidR="000441E1"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[[CC_resNetVar]]</w:t>
            </w:r>
          </w:p>
        </w:tc>
        <w:tc>
          <w:tcPr>
            <w:tcW w:w="1134" w:type="dxa"/>
            <w:vAlign w:val="center"/>
          </w:tcPr>
          <w:p w14:paraId="4FC651DA" w14:textId="635C7D7D" w:rsidR="000441E1"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[[CC_%resNetVar]]</w:t>
            </w:r>
          </w:p>
        </w:tc>
      </w:tr>
    </w:tbl>
    <w:p w14:paraId="163D8D88" w14:textId="56D28772" w:rsidR="00D1152D" w:rsidRDefault="004E4B50" w:rsidP="001E08C0">
      <w:r>
        <w:t>[[#AS</w:t>
      </w:r>
      <w:r w:rsidR="00F27FC9">
        <w:t>_millesime</w:t>
      </w:r>
      <w:r>
        <w:t>]]</w:t>
      </w:r>
    </w:p>
    <w:p w14:paraId="2F6A2485"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268"/>
        <w:gridCol w:w="1227"/>
        <w:gridCol w:w="1228"/>
        <w:gridCol w:w="1228"/>
        <w:gridCol w:w="1227"/>
        <w:gridCol w:w="1228"/>
        <w:gridCol w:w="1228"/>
      </w:tblGrid>
      <w:tr w:rsidR="00F27FC9" w:rsidRPr="00484162" w14:paraId="5EA18817" w14:textId="77777777" w:rsidTr="00896373">
        <w:trPr>
          <w:trHeight w:val="449"/>
        </w:trPr>
        <w:tc>
          <w:tcPr>
            <w:tcW w:w="9634" w:type="dxa"/>
            <w:gridSpan w:val="7"/>
            <w:shd w:val="clear" w:color="auto" w:fill="417A87"/>
            <w:vAlign w:val="center"/>
          </w:tcPr>
          <w:p w14:paraId="6AE497D4" w14:textId="7FDB9CCC" w:rsidR="00F27FC9" w:rsidRPr="007A35F8" w:rsidRDefault="00F27FC9" w:rsidP="00F27FC9">
            <w:pPr>
              <w:pStyle w:val="TableParagraph"/>
              <w:spacing w:before="0" w:line="240" w:lineRule="auto"/>
              <w:ind w:left="284"/>
              <w:jc w:val="center"/>
              <w:rPr>
                <w:rFonts w:ascii="Pluto Light" w:hAnsi="Pluto Light" w:cstheme="minorHAnsi"/>
                <w:b/>
                <w:color w:val="FFFFFF" w:themeColor="background1"/>
                <w:spacing w:val="-10"/>
                <w:sz w:val="18"/>
                <w:szCs w:val="18"/>
              </w:rPr>
            </w:pPr>
            <w:r w:rsidRPr="00F27FC9">
              <w:rPr>
                <w:rFonts w:ascii="Pluto Light" w:hAnsi="Pluto Light" w:cstheme="minorHAnsi"/>
                <w:b/>
                <w:color w:val="FFFFFF" w:themeColor="background1"/>
                <w:spacing w:val="-10"/>
                <w:sz w:val="18"/>
                <w:szCs w:val="18"/>
              </w:rPr>
              <w:t>Données sectorielles [[AS_millesime]]</w:t>
            </w:r>
          </w:p>
        </w:tc>
      </w:tr>
      <w:tr w:rsidR="004E4B50" w:rsidRPr="00484162" w14:paraId="594BE6B6" w14:textId="77777777" w:rsidTr="00ED5B21">
        <w:trPr>
          <w:trHeight w:val="449"/>
        </w:trPr>
        <w:tc>
          <w:tcPr>
            <w:tcW w:w="2268" w:type="dxa"/>
            <w:shd w:val="clear" w:color="auto" w:fill="417A87"/>
            <w:vAlign w:val="center"/>
          </w:tcPr>
          <w:p w14:paraId="1F11738D" w14:textId="1325C3DD" w:rsidR="004E4B50" w:rsidRPr="007A35F8" w:rsidRDefault="004E4B50" w:rsidP="004E4B50">
            <w:pPr>
              <w:pStyle w:val="TableParagraph"/>
              <w:spacing w:before="0" w:line="240" w:lineRule="auto"/>
              <w:ind w:left="28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Répartition selon le</w:t>
            </w:r>
          </w:p>
          <w:p w14:paraId="09D033DD" w14:textId="58A07766" w:rsidR="004E4B50" w:rsidRPr="007A35F8" w:rsidRDefault="004E4B50" w:rsidP="004E4B50">
            <w:pPr>
              <w:pStyle w:val="TableParagraph"/>
              <w:spacing w:before="0" w:line="240" w:lineRule="auto"/>
              <w:ind w:left="28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chiffre d’affaires en %</w:t>
            </w:r>
          </w:p>
        </w:tc>
        <w:tc>
          <w:tcPr>
            <w:tcW w:w="1227" w:type="dxa"/>
            <w:shd w:val="clear" w:color="auto" w:fill="417A87"/>
            <w:vAlign w:val="center"/>
          </w:tcPr>
          <w:p w14:paraId="3EEABB18" w14:textId="77777777" w:rsidR="004E4B50" w:rsidRDefault="004E4B50" w:rsidP="002622DE">
            <w:pPr>
              <w:pStyle w:val="TableParagraph"/>
              <w:spacing w:before="0" w:line="240" w:lineRule="auto"/>
              <w:ind w:right="164"/>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Global</w:t>
            </w:r>
          </w:p>
          <w:p w14:paraId="13625EFC" w14:textId="1B8E91F7" w:rsidR="007A35F8" w:rsidRPr="0063540A" w:rsidRDefault="007A35F8" w:rsidP="002622DE">
            <w:pPr>
              <w:pStyle w:val="TableParagraph"/>
              <w:spacing w:before="0" w:line="240" w:lineRule="auto"/>
              <w:ind w:right="164"/>
              <w:jc w:val="center"/>
              <w:rPr>
                <w:rFonts w:ascii="Pluto Light" w:hAnsi="Pluto Light" w:cstheme="minorHAnsi"/>
                <w:color w:val="FFFFFF" w:themeColor="background1"/>
                <w:sz w:val="18"/>
                <w:szCs w:val="18"/>
              </w:rPr>
            </w:pPr>
          </w:p>
        </w:tc>
        <w:tc>
          <w:tcPr>
            <w:tcW w:w="1228" w:type="dxa"/>
            <w:shd w:val="clear" w:color="auto" w:fill="417A87"/>
            <w:vAlign w:val="center"/>
          </w:tcPr>
          <w:p w14:paraId="4EACE597" w14:textId="77777777" w:rsidR="007A35F8" w:rsidRDefault="004E4B50" w:rsidP="007A35F8">
            <w:pPr>
              <w:pStyle w:val="TableParagraph"/>
              <w:spacing w:before="0" w:line="240" w:lineRule="auto"/>
              <w:ind w:left="19" w:right="186"/>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Tranche 1</w:t>
            </w:r>
          </w:p>
          <w:p w14:paraId="3FE297C7" w14:textId="6ED3CEAE" w:rsidR="007A35F8" w:rsidRPr="007A35F8" w:rsidRDefault="007A35F8" w:rsidP="007A35F8">
            <w:pPr>
              <w:pStyle w:val="TableParagraph"/>
              <w:spacing w:before="0" w:line="240" w:lineRule="auto"/>
              <w:ind w:left="19" w:right="186"/>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[[AS_t1]]</w:t>
            </w:r>
          </w:p>
        </w:tc>
        <w:tc>
          <w:tcPr>
            <w:tcW w:w="1228" w:type="dxa"/>
            <w:shd w:val="clear" w:color="auto" w:fill="417A87"/>
            <w:vAlign w:val="center"/>
          </w:tcPr>
          <w:p w14:paraId="5BB7364F" w14:textId="77777777" w:rsidR="004E4B50" w:rsidRDefault="004E4B50" w:rsidP="002622DE">
            <w:pPr>
              <w:pStyle w:val="TableParagraph"/>
              <w:spacing w:before="0" w:line="240" w:lineRule="auto"/>
              <w:ind w:left="86" w:right="207"/>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Tranche 2</w:t>
            </w:r>
          </w:p>
          <w:p w14:paraId="72E589E7" w14:textId="44C77C77" w:rsidR="007A35F8" w:rsidRPr="007A35F8" w:rsidRDefault="007A35F8" w:rsidP="002622DE">
            <w:pPr>
              <w:pStyle w:val="TableParagraph"/>
              <w:spacing w:before="0" w:line="240" w:lineRule="auto"/>
              <w:ind w:left="86" w:right="207"/>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[[AS_t2]]</w:t>
            </w:r>
          </w:p>
        </w:tc>
        <w:tc>
          <w:tcPr>
            <w:tcW w:w="1227" w:type="dxa"/>
            <w:shd w:val="clear" w:color="auto" w:fill="417A87"/>
            <w:vAlign w:val="center"/>
          </w:tcPr>
          <w:p w14:paraId="2F2EB94F" w14:textId="77777777" w:rsidR="004E4B50" w:rsidRDefault="004E4B50" w:rsidP="002622DE">
            <w:pPr>
              <w:pStyle w:val="TableParagraph"/>
              <w:spacing w:before="0" w:line="240" w:lineRule="auto"/>
              <w:ind w:left="65" w:right="87"/>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Tranche 3</w:t>
            </w:r>
          </w:p>
          <w:p w14:paraId="6AE8503C" w14:textId="296854FB" w:rsidR="007A35F8" w:rsidRPr="007A35F8" w:rsidRDefault="007A35F8" w:rsidP="002622DE">
            <w:pPr>
              <w:pStyle w:val="TableParagraph"/>
              <w:spacing w:before="0" w:line="240" w:lineRule="auto"/>
              <w:ind w:left="65" w:right="87"/>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[[AS_t3]]</w:t>
            </w:r>
          </w:p>
        </w:tc>
        <w:tc>
          <w:tcPr>
            <w:tcW w:w="1228" w:type="dxa"/>
            <w:shd w:val="clear" w:color="auto" w:fill="417A87"/>
            <w:vAlign w:val="center"/>
          </w:tcPr>
          <w:p w14:paraId="08CEA36A" w14:textId="77777777" w:rsidR="004E4B50" w:rsidRPr="007A35F8" w:rsidRDefault="004E4B50"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Tranche 4</w:t>
            </w:r>
          </w:p>
          <w:p w14:paraId="1DE4392A" w14:textId="0ABE5951" w:rsidR="007A35F8" w:rsidRPr="007A35F8" w:rsidRDefault="007A35F8"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[[AS_t4]]</w:t>
            </w:r>
          </w:p>
        </w:tc>
        <w:tc>
          <w:tcPr>
            <w:tcW w:w="1228" w:type="dxa"/>
            <w:shd w:val="clear" w:color="auto" w:fill="417A87"/>
            <w:vAlign w:val="center"/>
          </w:tcPr>
          <w:p w14:paraId="102483DD" w14:textId="77777777" w:rsidR="004E4B50" w:rsidRPr="007A35F8" w:rsidRDefault="004E4B50"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Tranche 5</w:t>
            </w:r>
          </w:p>
          <w:p w14:paraId="6D5B0E99" w14:textId="3B3ECDB4" w:rsidR="007A35F8" w:rsidRPr="007A35F8" w:rsidRDefault="007A35F8"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[[AS_t5]]</w:t>
            </w:r>
          </w:p>
        </w:tc>
      </w:tr>
      <w:tr w:rsidR="00ED5B21" w:rsidRPr="00484162" w14:paraId="37563AFF" w14:textId="77777777" w:rsidTr="00ED5B21">
        <w:trPr>
          <w:trHeight w:val="325"/>
        </w:trPr>
        <w:tc>
          <w:tcPr>
            <w:tcW w:w="2268" w:type="dxa"/>
            <w:vAlign w:val="center"/>
          </w:tcPr>
          <w:p w14:paraId="6C475157" w14:textId="4FBB5CBC" w:rsidR="00ED5B21" w:rsidRDefault="00ED5B21" w:rsidP="00ED5B21">
            <w:pPr>
              <w:pStyle w:val="TableParagraph"/>
              <w:spacing w:before="0" w:line="237" w:lineRule="exact"/>
              <w:ind w:left="141"/>
              <w:rPr>
                <w:rFonts w:ascii="Pluto Light" w:hAnsi="Pluto Light" w:cstheme="minorHAnsi"/>
                <w:color w:val="47413C"/>
                <w:sz w:val="18"/>
                <w:szCs w:val="18"/>
              </w:rPr>
            </w:pPr>
            <w:r w:rsidRPr="00ED5B21">
              <w:rPr>
                <w:rFonts w:ascii="Pluto Light" w:hAnsi="Pluto Light" w:cstheme="minorHAnsi"/>
                <w:color w:val="47413C"/>
                <w:sz w:val="18"/>
                <w:szCs w:val="18"/>
              </w:rPr>
              <w:t>Nombres d’entreprises</w:t>
            </w:r>
          </w:p>
        </w:tc>
        <w:tc>
          <w:tcPr>
            <w:tcW w:w="1227" w:type="dxa"/>
            <w:vAlign w:val="center"/>
          </w:tcPr>
          <w:p w14:paraId="070877EF" w14:textId="61E1677F" w:rsidR="00ED5B21" w:rsidRPr="00ED5B21" w:rsidRDefault="00ED5B21" w:rsidP="00ED5B21">
            <w:pPr>
              <w:pStyle w:val="TableParagraph"/>
              <w:spacing w:before="0" w:line="237" w:lineRule="exact"/>
              <w:ind w:right="164"/>
              <w:jc w:val="right"/>
              <w:rPr>
                <w:color w:val="46413B"/>
                <w:sz w:val="20"/>
              </w:rPr>
            </w:pPr>
            <w:r w:rsidRPr="00ED5B21">
              <w:rPr>
                <w:color w:val="46413B"/>
                <w:sz w:val="20"/>
              </w:rPr>
              <w:t>[[AS_nbrEntG]]</w:t>
            </w:r>
          </w:p>
        </w:tc>
        <w:tc>
          <w:tcPr>
            <w:tcW w:w="1228" w:type="dxa"/>
            <w:vAlign w:val="center"/>
          </w:tcPr>
          <w:p w14:paraId="6AEDD314" w14:textId="1F4C4CC1" w:rsidR="00ED5B21" w:rsidRPr="00ED5B21" w:rsidRDefault="00ED5B21" w:rsidP="00ED5B21">
            <w:pPr>
              <w:pStyle w:val="TableParagraph"/>
              <w:spacing w:before="0" w:line="237" w:lineRule="exact"/>
              <w:ind w:left="19" w:right="186"/>
              <w:jc w:val="right"/>
              <w:rPr>
                <w:color w:val="46413B"/>
                <w:sz w:val="20"/>
              </w:rPr>
            </w:pPr>
            <w:r w:rsidRPr="00ED5B21">
              <w:rPr>
                <w:color w:val="46413B"/>
                <w:sz w:val="20"/>
              </w:rPr>
              <w:t>[[AS_nbrEnt1]]</w:t>
            </w:r>
          </w:p>
        </w:tc>
        <w:tc>
          <w:tcPr>
            <w:tcW w:w="1228" w:type="dxa"/>
            <w:vAlign w:val="center"/>
          </w:tcPr>
          <w:p w14:paraId="40C79C81" w14:textId="4D2944E1" w:rsidR="00ED5B21" w:rsidRPr="00ED5B21" w:rsidRDefault="00ED5B21" w:rsidP="00ED5B21">
            <w:pPr>
              <w:pStyle w:val="TableParagraph"/>
              <w:spacing w:before="0" w:line="237" w:lineRule="exact"/>
              <w:ind w:left="86" w:right="207"/>
              <w:jc w:val="right"/>
              <w:rPr>
                <w:color w:val="46413B"/>
                <w:sz w:val="20"/>
              </w:rPr>
            </w:pPr>
            <w:r w:rsidRPr="00ED5B21">
              <w:rPr>
                <w:color w:val="46413B"/>
                <w:sz w:val="20"/>
              </w:rPr>
              <w:t>[[AS_nbrEnt2]]</w:t>
            </w:r>
          </w:p>
        </w:tc>
        <w:tc>
          <w:tcPr>
            <w:tcW w:w="1227" w:type="dxa"/>
            <w:vAlign w:val="center"/>
          </w:tcPr>
          <w:p w14:paraId="44CBCC9E" w14:textId="4344517E" w:rsidR="00ED5B21" w:rsidRPr="00ED5B21" w:rsidRDefault="00ED5B21" w:rsidP="00ED5B21">
            <w:pPr>
              <w:pStyle w:val="TableParagraph"/>
              <w:spacing w:before="0" w:line="237" w:lineRule="exact"/>
              <w:ind w:left="65" w:right="87"/>
              <w:jc w:val="right"/>
              <w:rPr>
                <w:color w:val="46413B"/>
                <w:sz w:val="20"/>
              </w:rPr>
            </w:pPr>
            <w:r w:rsidRPr="00ED5B21">
              <w:rPr>
                <w:color w:val="46413B"/>
                <w:sz w:val="20"/>
              </w:rPr>
              <w:t>[[AS_nbrEnt3]]</w:t>
            </w:r>
          </w:p>
        </w:tc>
        <w:tc>
          <w:tcPr>
            <w:tcW w:w="1228" w:type="dxa"/>
            <w:vAlign w:val="center"/>
          </w:tcPr>
          <w:p w14:paraId="59759560" w14:textId="2EF71BE0" w:rsidR="00ED5B21" w:rsidRPr="00ED5B21" w:rsidRDefault="00ED5B21" w:rsidP="00ED5B21">
            <w:pPr>
              <w:pStyle w:val="TableParagraph"/>
              <w:spacing w:before="0" w:line="237" w:lineRule="exact"/>
              <w:ind w:left="42" w:right="109"/>
              <w:jc w:val="right"/>
              <w:rPr>
                <w:color w:val="46413B"/>
                <w:sz w:val="20"/>
              </w:rPr>
            </w:pPr>
            <w:r w:rsidRPr="00ED5B21">
              <w:rPr>
                <w:color w:val="46413B"/>
                <w:sz w:val="20"/>
              </w:rPr>
              <w:t>[[AS_nbrEnt4]]</w:t>
            </w:r>
          </w:p>
        </w:tc>
        <w:tc>
          <w:tcPr>
            <w:tcW w:w="1228" w:type="dxa"/>
            <w:vAlign w:val="center"/>
          </w:tcPr>
          <w:p w14:paraId="0EF064C3" w14:textId="58F536B1" w:rsidR="00ED5B21" w:rsidRPr="00ED5B21" w:rsidRDefault="00ED5B21" w:rsidP="00ED5B21">
            <w:pPr>
              <w:pStyle w:val="TableParagraph"/>
              <w:spacing w:before="0" w:line="237" w:lineRule="exact"/>
              <w:ind w:left="21" w:right="144"/>
              <w:jc w:val="right"/>
              <w:rPr>
                <w:color w:val="46413B"/>
                <w:sz w:val="20"/>
              </w:rPr>
            </w:pPr>
            <w:r w:rsidRPr="00ED5B21">
              <w:rPr>
                <w:color w:val="46413B"/>
                <w:sz w:val="20"/>
              </w:rPr>
              <w:t>[[AS_nbrEnt5]]</w:t>
            </w:r>
          </w:p>
        </w:tc>
      </w:tr>
      <w:tr w:rsidR="00ED5B21" w:rsidRPr="00484162" w14:paraId="0A18719D" w14:textId="77777777" w:rsidTr="00ED5B21">
        <w:trPr>
          <w:trHeight w:val="325"/>
        </w:trPr>
        <w:tc>
          <w:tcPr>
            <w:tcW w:w="2268" w:type="dxa"/>
            <w:vAlign w:val="center"/>
          </w:tcPr>
          <w:p w14:paraId="22961CB6" w14:textId="524007BB" w:rsidR="00ED5B21" w:rsidRDefault="00ED5B21" w:rsidP="00ED5B21">
            <w:pPr>
              <w:pStyle w:val="TableParagraph"/>
              <w:spacing w:before="0" w:line="237" w:lineRule="exact"/>
              <w:ind w:left="141"/>
              <w:rPr>
                <w:rFonts w:ascii="Pluto Light" w:hAnsi="Pluto Light" w:cstheme="minorHAnsi"/>
                <w:color w:val="47413C"/>
                <w:sz w:val="18"/>
                <w:szCs w:val="18"/>
              </w:rPr>
            </w:pPr>
            <w:r w:rsidRPr="00ED5B21">
              <w:rPr>
                <w:rFonts w:ascii="Pluto Light" w:hAnsi="Pluto Light" w:cstheme="minorHAnsi"/>
                <w:color w:val="47413C"/>
                <w:sz w:val="18"/>
                <w:szCs w:val="18"/>
              </w:rPr>
              <w:t>Effectif moyen (exploitant inclus)</w:t>
            </w:r>
          </w:p>
        </w:tc>
        <w:tc>
          <w:tcPr>
            <w:tcW w:w="1227" w:type="dxa"/>
            <w:vAlign w:val="center"/>
          </w:tcPr>
          <w:p w14:paraId="73D83819" w14:textId="7D756C31" w:rsidR="00ED5B21" w:rsidRPr="00ED5B21" w:rsidRDefault="00ED5B21" w:rsidP="00ED5B21">
            <w:pPr>
              <w:pStyle w:val="TableParagraph"/>
              <w:spacing w:before="0" w:line="237" w:lineRule="exact"/>
              <w:ind w:right="164"/>
              <w:jc w:val="right"/>
              <w:rPr>
                <w:color w:val="46413B"/>
                <w:sz w:val="20"/>
              </w:rPr>
            </w:pPr>
            <w:r w:rsidRPr="00ED5B21">
              <w:rPr>
                <w:color w:val="46413B"/>
                <w:sz w:val="20"/>
              </w:rPr>
              <w:t>[[AS_efMoyG]]</w:t>
            </w:r>
          </w:p>
        </w:tc>
        <w:tc>
          <w:tcPr>
            <w:tcW w:w="1228" w:type="dxa"/>
            <w:vAlign w:val="center"/>
          </w:tcPr>
          <w:p w14:paraId="48ED09F2" w14:textId="1CC49D26" w:rsidR="00ED5B21" w:rsidRPr="00ED5B21" w:rsidRDefault="00ED5B21" w:rsidP="00ED5B21">
            <w:pPr>
              <w:pStyle w:val="TableParagraph"/>
              <w:spacing w:before="0" w:line="237" w:lineRule="exact"/>
              <w:ind w:left="19" w:right="186"/>
              <w:jc w:val="right"/>
              <w:rPr>
                <w:color w:val="46413B"/>
                <w:sz w:val="20"/>
              </w:rPr>
            </w:pPr>
            <w:r w:rsidRPr="00ED5B21">
              <w:rPr>
                <w:color w:val="46413B"/>
                <w:sz w:val="20"/>
              </w:rPr>
              <w:t>[[AS_efMoy1]]</w:t>
            </w:r>
          </w:p>
        </w:tc>
        <w:tc>
          <w:tcPr>
            <w:tcW w:w="1228" w:type="dxa"/>
            <w:vAlign w:val="center"/>
          </w:tcPr>
          <w:p w14:paraId="48A37449" w14:textId="3DCD6C55" w:rsidR="00ED5B21" w:rsidRPr="00ED5B21" w:rsidRDefault="00ED5B21" w:rsidP="00ED5B21">
            <w:pPr>
              <w:pStyle w:val="TableParagraph"/>
              <w:spacing w:before="0" w:line="237" w:lineRule="exact"/>
              <w:ind w:left="86" w:right="207"/>
              <w:jc w:val="right"/>
              <w:rPr>
                <w:color w:val="46413B"/>
                <w:sz w:val="20"/>
              </w:rPr>
            </w:pPr>
            <w:r w:rsidRPr="00ED5B21">
              <w:rPr>
                <w:color w:val="46413B"/>
                <w:sz w:val="20"/>
              </w:rPr>
              <w:t>[[AS_efMoy2]]</w:t>
            </w:r>
          </w:p>
        </w:tc>
        <w:tc>
          <w:tcPr>
            <w:tcW w:w="1227" w:type="dxa"/>
            <w:vAlign w:val="center"/>
          </w:tcPr>
          <w:p w14:paraId="41B0F986" w14:textId="0CC1D532" w:rsidR="00ED5B21" w:rsidRPr="00ED5B21" w:rsidRDefault="00ED5B21" w:rsidP="00ED5B21">
            <w:pPr>
              <w:pStyle w:val="TableParagraph"/>
              <w:spacing w:before="0" w:line="237" w:lineRule="exact"/>
              <w:ind w:left="65" w:right="87"/>
              <w:jc w:val="right"/>
              <w:rPr>
                <w:color w:val="46413B"/>
                <w:sz w:val="20"/>
              </w:rPr>
            </w:pPr>
            <w:r w:rsidRPr="00ED5B21">
              <w:rPr>
                <w:color w:val="46413B"/>
                <w:sz w:val="20"/>
              </w:rPr>
              <w:t>[[AS_efMoy3]]</w:t>
            </w:r>
          </w:p>
        </w:tc>
        <w:tc>
          <w:tcPr>
            <w:tcW w:w="1228" w:type="dxa"/>
            <w:vAlign w:val="center"/>
          </w:tcPr>
          <w:p w14:paraId="3D615DD3" w14:textId="031C8A40" w:rsidR="00ED5B21" w:rsidRPr="00ED5B21" w:rsidRDefault="00ED5B21" w:rsidP="00ED5B21">
            <w:pPr>
              <w:pStyle w:val="TableParagraph"/>
              <w:spacing w:before="0" w:line="237" w:lineRule="exact"/>
              <w:ind w:left="42" w:right="109"/>
              <w:jc w:val="right"/>
              <w:rPr>
                <w:color w:val="46413B"/>
                <w:sz w:val="20"/>
              </w:rPr>
            </w:pPr>
            <w:r w:rsidRPr="00ED5B21">
              <w:rPr>
                <w:color w:val="46413B"/>
                <w:sz w:val="20"/>
              </w:rPr>
              <w:t>[[AS_efMoy4]]</w:t>
            </w:r>
          </w:p>
        </w:tc>
        <w:tc>
          <w:tcPr>
            <w:tcW w:w="1228" w:type="dxa"/>
            <w:vAlign w:val="center"/>
          </w:tcPr>
          <w:p w14:paraId="5B5940D1" w14:textId="78F07DBB" w:rsidR="00ED5B21" w:rsidRPr="00ED5B21" w:rsidRDefault="00ED5B21" w:rsidP="00ED5B21">
            <w:pPr>
              <w:pStyle w:val="TableParagraph"/>
              <w:spacing w:before="0" w:line="237" w:lineRule="exact"/>
              <w:ind w:left="21" w:right="144"/>
              <w:jc w:val="right"/>
              <w:rPr>
                <w:color w:val="46413B"/>
                <w:sz w:val="20"/>
              </w:rPr>
            </w:pPr>
            <w:r w:rsidRPr="00ED5B21">
              <w:rPr>
                <w:color w:val="46413B"/>
                <w:sz w:val="20"/>
              </w:rPr>
              <w:t>[[AS_efMoy5]]</w:t>
            </w:r>
          </w:p>
        </w:tc>
      </w:tr>
      <w:tr w:rsidR="003B21AB" w:rsidRPr="00484162" w14:paraId="4C4413EF" w14:textId="77777777" w:rsidTr="00ED5B21">
        <w:trPr>
          <w:trHeight w:val="325"/>
        </w:trPr>
        <w:tc>
          <w:tcPr>
            <w:tcW w:w="2268" w:type="dxa"/>
            <w:vAlign w:val="center"/>
          </w:tcPr>
          <w:p w14:paraId="6B198328" w14:textId="2AB555A5" w:rsidR="003B21AB" w:rsidRPr="004D2AB9" w:rsidRDefault="003B21AB" w:rsidP="003B21AB">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 xml:space="preserve">Chiffre d’affaires </w:t>
            </w:r>
            <w:r w:rsidRPr="004D2AB9">
              <w:rPr>
                <w:rFonts w:ascii="Pluto Light" w:hAnsi="Pluto Light" w:cstheme="minorHAnsi"/>
                <w:color w:val="47413C"/>
                <w:spacing w:val="-5"/>
                <w:sz w:val="18"/>
                <w:szCs w:val="18"/>
              </w:rPr>
              <w:t>HT</w:t>
            </w:r>
            <w:r>
              <w:rPr>
                <w:rFonts w:ascii="Pluto Light" w:hAnsi="Pluto Light" w:cstheme="minorHAnsi"/>
                <w:color w:val="47413C"/>
                <w:spacing w:val="-5"/>
                <w:sz w:val="18"/>
                <w:szCs w:val="18"/>
              </w:rPr>
              <w:t xml:space="preserve"> en </w:t>
            </w:r>
            <w:r w:rsidRPr="003F55EC">
              <w:rPr>
                <w:color w:val="46413B"/>
                <w:sz w:val="20"/>
              </w:rPr>
              <w:t>€</w:t>
            </w:r>
          </w:p>
        </w:tc>
        <w:tc>
          <w:tcPr>
            <w:tcW w:w="1227" w:type="dxa"/>
            <w:vAlign w:val="center"/>
          </w:tcPr>
          <w:p w14:paraId="4CC9895F" w14:textId="301B3943" w:rsidR="003B21AB" w:rsidRPr="004D2AB9" w:rsidRDefault="003B21AB" w:rsidP="003B21AB">
            <w:pPr>
              <w:pStyle w:val="TableParagraph"/>
              <w:spacing w:before="0" w:line="237" w:lineRule="exact"/>
              <w:ind w:right="164"/>
              <w:jc w:val="right"/>
              <w:rPr>
                <w:rFonts w:ascii="Pluto Light" w:hAnsi="Pluto Light" w:cstheme="minorHAnsi"/>
                <w:color w:val="47413C"/>
                <w:sz w:val="18"/>
                <w:szCs w:val="18"/>
              </w:rPr>
            </w:pPr>
            <w:r>
              <w:rPr>
                <w:color w:val="46413B"/>
                <w:sz w:val="20"/>
              </w:rPr>
              <w:t>[[AS_caG]]</w:t>
            </w:r>
          </w:p>
        </w:tc>
        <w:tc>
          <w:tcPr>
            <w:tcW w:w="1228" w:type="dxa"/>
            <w:vAlign w:val="center"/>
          </w:tcPr>
          <w:p w14:paraId="6AA7D474" w14:textId="3AE2ABB7" w:rsidR="003B21AB" w:rsidRPr="004D2AB9" w:rsidRDefault="003B21AB" w:rsidP="003B21AB">
            <w:pPr>
              <w:pStyle w:val="TableParagraph"/>
              <w:spacing w:before="0" w:line="237" w:lineRule="exact"/>
              <w:ind w:left="19" w:right="186"/>
              <w:jc w:val="right"/>
              <w:rPr>
                <w:rFonts w:ascii="Pluto Light" w:hAnsi="Pluto Light" w:cstheme="minorHAnsi"/>
                <w:color w:val="47413C"/>
                <w:sz w:val="18"/>
                <w:szCs w:val="18"/>
              </w:rPr>
            </w:pPr>
            <w:r>
              <w:rPr>
                <w:color w:val="46413B"/>
                <w:sz w:val="20"/>
              </w:rPr>
              <w:t>[[AS_ca1]]</w:t>
            </w:r>
          </w:p>
        </w:tc>
        <w:tc>
          <w:tcPr>
            <w:tcW w:w="1228" w:type="dxa"/>
            <w:vAlign w:val="center"/>
          </w:tcPr>
          <w:p w14:paraId="438E6944" w14:textId="1B6FD6CF" w:rsidR="003B21AB" w:rsidRPr="004D2AB9" w:rsidRDefault="003B21AB" w:rsidP="003B21AB">
            <w:pPr>
              <w:pStyle w:val="TableParagraph"/>
              <w:spacing w:before="0" w:line="237" w:lineRule="exact"/>
              <w:ind w:left="86" w:right="207"/>
              <w:jc w:val="right"/>
              <w:rPr>
                <w:rFonts w:ascii="Pluto Light" w:hAnsi="Pluto Light" w:cstheme="minorHAnsi"/>
                <w:color w:val="47413C"/>
                <w:sz w:val="18"/>
                <w:szCs w:val="18"/>
              </w:rPr>
            </w:pPr>
            <w:r>
              <w:rPr>
                <w:color w:val="46413B"/>
                <w:sz w:val="20"/>
              </w:rPr>
              <w:t>[[AS_ca2]]</w:t>
            </w:r>
          </w:p>
        </w:tc>
        <w:tc>
          <w:tcPr>
            <w:tcW w:w="1227" w:type="dxa"/>
            <w:vAlign w:val="center"/>
          </w:tcPr>
          <w:p w14:paraId="49692A99" w14:textId="407E35FB" w:rsidR="003B21AB" w:rsidRPr="004D2AB9" w:rsidRDefault="003B21AB" w:rsidP="003B21AB">
            <w:pPr>
              <w:pStyle w:val="TableParagraph"/>
              <w:spacing w:before="0" w:line="237" w:lineRule="exact"/>
              <w:ind w:left="65" w:right="87"/>
              <w:jc w:val="right"/>
              <w:rPr>
                <w:rFonts w:ascii="Pluto Light" w:hAnsi="Pluto Light" w:cstheme="minorHAnsi"/>
                <w:color w:val="47413C"/>
                <w:sz w:val="18"/>
                <w:szCs w:val="18"/>
              </w:rPr>
            </w:pPr>
            <w:r>
              <w:rPr>
                <w:color w:val="46413B"/>
                <w:sz w:val="20"/>
              </w:rPr>
              <w:t>[[AS_ca3]]</w:t>
            </w:r>
          </w:p>
        </w:tc>
        <w:tc>
          <w:tcPr>
            <w:tcW w:w="1228" w:type="dxa"/>
            <w:vAlign w:val="center"/>
          </w:tcPr>
          <w:p w14:paraId="629401B4" w14:textId="55231167" w:rsidR="003B21AB" w:rsidRPr="004D2AB9" w:rsidRDefault="003B21AB" w:rsidP="003B21AB">
            <w:pPr>
              <w:pStyle w:val="TableParagraph"/>
              <w:spacing w:before="0" w:line="237" w:lineRule="exact"/>
              <w:ind w:left="42" w:right="109"/>
              <w:jc w:val="right"/>
              <w:rPr>
                <w:rFonts w:ascii="Pluto Light" w:hAnsi="Pluto Light" w:cstheme="minorHAnsi"/>
                <w:color w:val="47413C"/>
                <w:sz w:val="18"/>
                <w:szCs w:val="18"/>
              </w:rPr>
            </w:pPr>
            <w:r>
              <w:rPr>
                <w:color w:val="46413B"/>
                <w:sz w:val="20"/>
              </w:rPr>
              <w:t>[[AS_ca4]]</w:t>
            </w:r>
          </w:p>
        </w:tc>
        <w:tc>
          <w:tcPr>
            <w:tcW w:w="1228" w:type="dxa"/>
            <w:vAlign w:val="center"/>
          </w:tcPr>
          <w:p w14:paraId="6312333A" w14:textId="13E0C14A" w:rsidR="003B21AB" w:rsidRPr="004D2AB9" w:rsidRDefault="003B21AB" w:rsidP="003B21AB">
            <w:pPr>
              <w:pStyle w:val="TableParagraph"/>
              <w:spacing w:before="0" w:line="237" w:lineRule="exact"/>
              <w:ind w:left="21" w:right="144"/>
              <w:jc w:val="right"/>
              <w:rPr>
                <w:rFonts w:ascii="Pluto Light" w:hAnsi="Pluto Light" w:cstheme="minorHAnsi"/>
                <w:color w:val="47413C"/>
                <w:sz w:val="18"/>
                <w:szCs w:val="18"/>
              </w:rPr>
            </w:pPr>
            <w:r>
              <w:rPr>
                <w:color w:val="46413B"/>
                <w:sz w:val="20"/>
              </w:rPr>
              <w:t>[[AS_ca5]]</w:t>
            </w:r>
          </w:p>
        </w:tc>
      </w:tr>
      <w:tr w:rsidR="00ED5B21" w:rsidRPr="00484162" w14:paraId="77E1B2FA" w14:textId="77777777" w:rsidTr="00ED5B21">
        <w:trPr>
          <w:trHeight w:val="325"/>
        </w:trPr>
        <w:tc>
          <w:tcPr>
            <w:tcW w:w="2268" w:type="dxa"/>
            <w:vAlign w:val="center"/>
          </w:tcPr>
          <w:p w14:paraId="411E472F" w14:textId="1D74A786" w:rsidR="00ED5B21" w:rsidRDefault="00ED5B21" w:rsidP="00ED5B21">
            <w:pPr>
              <w:pStyle w:val="TableParagraph"/>
              <w:spacing w:before="0" w:line="237" w:lineRule="exact"/>
              <w:ind w:left="141"/>
              <w:rPr>
                <w:rFonts w:ascii="Pluto Light" w:hAnsi="Pluto Light" w:cstheme="minorHAnsi"/>
                <w:color w:val="47413C"/>
                <w:sz w:val="18"/>
                <w:szCs w:val="18"/>
              </w:rPr>
            </w:pPr>
            <w:r w:rsidRPr="00ED5B21">
              <w:rPr>
                <w:rFonts w:ascii="Pluto Light" w:hAnsi="Pluto Light" w:cstheme="minorHAnsi"/>
                <w:color w:val="47413C"/>
                <w:sz w:val="18"/>
                <w:szCs w:val="18"/>
              </w:rPr>
              <w:t>Chiffre d’affaires par personne en €</w:t>
            </w:r>
          </w:p>
        </w:tc>
        <w:tc>
          <w:tcPr>
            <w:tcW w:w="1227" w:type="dxa"/>
            <w:vAlign w:val="center"/>
          </w:tcPr>
          <w:p w14:paraId="419DBDED" w14:textId="1F4B81C5" w:rsidR="00ED5B21" w:rsidRPr="00ED5B21" w:rsidRDefault="00ED5B21" w:rsidP="00ED5B21">
            <w:pPr>
              <w:pStyle w:val="TableParagraph"/>
              <w:spacing w:before="0" w:line="237" w:lineRule="exact"/>
              <w:ind w:right="164"/>
              <w:jc w:val="right"/>
              <w:rPr>
                <w:color w:val="46413B"/>
                <w:sz w:val="20"/>
              </w:rPr>
            </w:pPr>
            <w:r w:rsidRPr="00ED5B21">
              <w:rPr>
                <w:color w:val="46413B"/>
                <w:sz w:val="20"/>
              </w:rPr>
              <w:t>[[AS_caPG]]</w:t>
            </w:r>
          </w:p>
        </w:tc>
        <w:tc>
          <w:tcPr>
            <w:tcW w:w="1228" w:type="dxa"/>
            <w:vAlign w:val="center"/>
          </w:tcPr>
          <w:p w14:paraId="5B8BFD7F" w14:textId="2EBE1DFC" w:rsidR="00ED5B21" w:rsidRPr="00ED5B21" w:rsidRDefault="00ED5B21" w:rsidP="00ED5B21">
            <w:pPr>
              <w:pStyle w:val="TableParagraph"/>
              <w:spacing w:before="0" w:line="237" w:lineRule="exact"/>
              <w:ind w:left="19" w:right="186"/>
              <w:jc w:val="right"/>
              <w:rPr>
                <w:color w:val="46413B"/>
                <w:sz w:val="20"/>
              </w:rPr>
            </w:pPr>
            <w:r w:rsidRPr="00ED5B21">
              <w:rPr>
                <w:color w:val="46413B"/>
                <w:sz w:val="20"/>
              </w:rPr>
              <w:t>[[AS_caP1]]</w:t>
            </w:r>
          </w:p>
        </w:tc>
        <w:tc>
          <w:tcPr>
            <w:tcW w:w="1228" w:type="dxa"/>
            <w:vAlign w:val="center"/>
          </w:tcPr>
          <w:p w14:paraId="2488C728" w14:textId="4E9127F5" w:rsidR="00ED5B21" w:rsidRPr="00ED5B21" w:rsidRDefault="00ED5B21" w:rsidP="00ED5B21">
            <w:pPr>
              <w:pStyle w:val="TableParagraph"/>
              <w:spacing w:before="0" w:line="237" w:lineRule="exact"/>
              <w:ind w:left="86" w:right="207"/>
              <w:jc w:val="right"/>
              <w:rPr>
                <w:color w:val="46413B"/>
                <w:sz w:val="20"/>
              </w:rPr>
            </w:pPr>
            <w:r w:rsidRPr="00ED5B21">
              <w:rPr>
                <w:color w:val="46413B"/>
                <w:sz w:val="20"/>
              </w:rPr>
              <w:t>[[AS_caP2]]</w:t>
            </w:r>
          </w:p>
        </w:tc>
        <w:tc>
          <w:tcPr>
            <w:tcW w:w="1227" w:type="dxa"/>
            <w:vAlign w:val="center"/>
          </w:tcPr>
          <w:p w14:paraId="2E4D1117" w14:textId="31B6D2EC" w:rsidR="00ED5B21" w:rsidRPr="00ED5B21" w:rsidRDefault="00ED5B21" w:rsidP="00ED5B21">
            <w:pPr>
              <w:pStyle w:val="TableParagraph"/>
              <w:spacing w:before="0" w:line="237" w:lineRule="exact"/>
              <w:ind w:left="65" w:right="87"/>
              <w:jc w:val="right"/>
              <w:rPr>
                <w:color w:val="46413B"/>
                <w:sz w:val="20"/>
              </w:rPr>
            </w:pPr>
            <w:r w:rsidRPr="00ED5B21">
              <w:rPr>
                <w:color w:val="46413B"/>
                <w:sz w:val="20"/>
              </w:rPr>
              <w:t>[[AS_caP3]]</w:t>
            </w:r>
          </w:p>
        </w:tc>
        <w:tc>
          <w:tcPr>
            <w:tcW w:w="1228" w:type="dxa"/>
            <w:vAlign w:val="center"/>
          </w:tcPr>
          <w:p w14:paraId="5D9564BD" w14:textId="4DC6774F" w:rsidR="00ED5B21" w:rsidRPr="00ED5B21" w:rsidRDefault="00ED5B21" w:rsidP="00ED5B21">
            <w:pPr>
              <w:pStyle w:val="TableParagraph"/>
              <w:spacing w:before="0" w:line="237" w:lineRule="exact"/>
              <w:ind w:left="42" w:right="109"/>
              <w:jc w:val="right"/>
              <w:rPr>
                <w:color w:val="46413B"/>
                <w:sz w:val="20"/>
              </w:rPr>
            </w:pPr>
            <w:r w:rsidRPr="00ED5B21">
              <w:rPr>
                <w:color w:val="46413B"/>
                <w:sz w:val="20"/>
              </w:rPr>
              <w:t>[[AS_caP4]]</w:t>
            </w:r>
          </w:p>
        </w:tc>
        <w:tc>
          <w:tcPr>
            <w:tcW w:w="1228" w:type="dxa"/>
            <w:vAlign w:val="center"/>
          </w:tcPr>
          <w:p w14:paraId="47468824" w14:textId="51DBE7CB" w:rsidR="00ED5B21" w:rsidRPr="00ED5B21" w:rsidRDefault="00ED5B21" w:rsidP="00ED5B21">
            <w:pPr>
              <w:pStyle w:val="TableParagraph"/>
              <w:spacing w:before="0" w:line="237" w:lineRule="exact"/>
              <w:ind w:left="21" w:right="144"/>
              <w:jc w:val="right"/>
              <w:rPr>
                <w:color w:val="46413B"/>
                <w:sz w:val="20"/>
              </w:rPr>
            </w:pPr>
            <w:r w:rsidRPr="00ED5B21">
              <w:rPr>
                <w:color w:val="46413B"/>
                <w:sz w:val="20"/>
              </w:rPr>
              <w:t>[[AS_caP5]]</w:t>
            </w:r>
          </w:p>
        </w:tc>
      </w:tr>
      <w:tr w:rsidR="003B21AB" w:rsidRPr="00484162" w14:paraId="56C3DC80" w14:textId="77777777" w:rsidTr="00ED5B21">
        <w:trPr>
          <w:trHeight w:val="312"/>
        </w:trPr>
        <w:tc>
          <w:tcPr>
            <w:tcW w:w="2268" w:type="dxa"/>
            <w:vAlign w:val="center"/>
          </w:tcPr>
          <w:p w14:paraId="6ABD85D3" w14:textId="602DD064" w:rsidR="003B21AB" w:rsidRPr="004D2AB9" w:rsidRDefault="003B21AB" w:rsidP="003B21AB">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lastRenderedPageBreak/>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r>
              <w:rPr>
                <w:rFonts w:ascii="Pluto Light" w:hAnsi="Pluto Light" w:cstheme="minorHAnsi"/>
                <w:color w:val="47413C"/>
                <w:spacing w:val="-2"/>
                <w:sz w:val="18"/>
                <w:szCs w:val="18"/>
              </w:rPr>
              <w:t xml:space="preserve"> globale</w:t>
            </w:r>
          </w:p>
        </w:tc>
        <w:tc>
          <w:tcPr>
            <w:tcW w:w="1227" w:type="dxa"/>
            <w:vAlign w:val="center"/>
          </w:tcPr>
          <w:p w14:paraId="03C3CCDE" w14:textId="022897B0" w:rsidR="003B21AB" w:rsidRPr="004D2AB9" w:rsidRDefault="003B21AB" w:rsidP="003B21AB">
            <w:pPr>
              <w:pStyle w:val="TableParagraph"/>
              <w:spacing w:before="0" w:line="219" w:lineRule="exact"/>
              <w:ind w:right="164"/>
              <w:jc w:val="right"/>
              <w:rPr>
                <w:rFonts w:ascii="Pluto Light" w:hAnsi="Pluto Light" w:cstheme="minorHAnsi"/>
                <w:color w:val="47413C"/>
                <w:sz w:val="18"/>
                <w:szCs w:val="18"/>
              </w:rPr>
            </w:pPr>
            <w:r>
              <w:rPr>
                <w:color w:val="46413B"/>
                <w:sz w:val="20"/>
              </w:rPr>
              <w:t>[[AS_margeG]]</w:t>
            </w:r>
          </w:p>
        </w:tc>
        <w:tc>
          <w:tcPr>
            <w:tcW w:w="1228" w:type="dxa"/>
            <w:vAlign w:val="center"/>
          </w:tcPr>
          <w:p w14:paraId="099712A1" w14:textId="152A04D3" w:rsidR="003B21AB" w:rsidRPr="004D2AB9" w:rsidRDefault="003B21AB" w:rsidP="003B21AB">
            <w:pPr>
              <w:pStyle w:val="TableParagraph"/>
              <w:spacing w:before="0" w:line="219" w:lineRule="exact"/>
              <w:ind w:left="19" w:right="186"/>
              <w:jc w:val="right"/>
              <w:rPr>
                <w:rFonts w:ascii="Pluto Light" w:hAnsi="Pluto Light" w:cstheme="minorHAnsi"/>
                <w:color w:val="47413C"/>
                <w:sz w:val="18"/>
                <w:szCs w:val="18"/>
              </w:rPr>
            </w:pPr>
            <w:r>
              <w:rPr>
                <w:color w:val="46413B"/>
                <w:sz w:val="20"/>
              </w:rPr>
              <w:t>[[AS_marge1]]</w:t>
            </w:r>
          </w:p>
        </w:tc>
        <w:tc>
          <w:tcPr>
            <w:tcW w:w="1228" w:type="dxa"/>
            <w:vAlign w:val="center"/>
          </w:tcPr>
          <w:p w14:paraId="03B263E3" w14:textId="3167A233" w:rsidR="003B21AB" w:rsidRPr="004D2AB9" w:rsidRDefault="003B21AB" w:rsidP="003B21AB">
            <w:pPr>
              <w:pStyle w:val="TableParagraph"/>
              <w:spacing w:before="0" w:line="219" w:lineRule="exact"/>
              <w:ind w:left="86" w:right="207"/>
              <w:jc w:val="right"/>
              <w:rPr>
                <w:rFonts w:ascii="Pluto Light" w:hAnsi="Pluto Light" w:cstheme="minorHAnsi"/>
                <w:color w:val="47413C"/>
                <w:sz w:val="18"/>
                <w:szCs w:val="18"/>
              </w:rPr>
            </w:pPr>
            <w:r>
              <w:rPr>
                <w:color w:val="46413B"/>
                <w:sz w:val="20"/>
              </w:rPr>
              <w:t>[[AS_marge2]]</w:t>
            </w:r>
          </w:p>
        </w:tc>
        <w:tc>
          <w:tcPr>
            <w:tcW w:w="1227" w:type="dxa"/>
            <w:vAlign w:val="center"/>
          </w:tcPr>
          <w:p w14:paraId="6DAEB42F" w14:textId="24B7DCA9" w:rsidR="003B21AB" w:rsidRPr="004D2AB9" w:rsidRDefault="003B21AB" w:rsidP="003B21AB">
            <w:pPr>
              <w:pStyle w:val="TableParagraph"/>
              <w:spacing w:before="0" w:line="219" w:lineRule="exact"/>
              <w:ind w:left="65" w:right="87"/>
              <w:jc w:val="right"/>
              <w:rPr>
                <w:rFonts w:ascii="Pluto Light" w:hAnsi="Pluto Light" w:cstheme="minorHAnsi"/>
                <w:color w:val="47413C"/>
                <w:sz w:val="18"/>
                <w:szCs w:val="18"/>
              </w:rPr>
            </w:pPr>
            <w:r>
              <w:rPr>
                <w:color w:val="46413B"/>
                <w:sz w:val="20"/>
              </w:rPr>
              <w:t>[[AS_marge3]]</w:t>
            </w:r>
          </w:p>
        </w:tc>
        <w:tc>
          <w:tcPr>
            <w:tcW w:w="1228" w:type="dxa"/>
            <w:vAlign w:val="center"/>
          </w:tcPr>
          <w:p w14:paraId="62435C2B" w14:textId="58196817" w:rsidR="003B21AB" w:rsidRPr="004D2AB9" w:rsidRDefault="003B21AB" w:rsidP="003B21AB">
            <w:pPr>
              <w:pStyle w:val="TableParagraph"/>
              <w:spacing w:before="0" w:line="219" w:lineRule="exact"/>
              <w:ind w:left="42" w:right="109"/>
              <w:jc w:val="right"/>
              <w:rPr>
                <w:rFonts w:ascii="Pluto Light" w:hAnsi="Pluto Light" w:cstheme="minorHAnsi"/>
                <w:color w:val="47413C"/>
                <w:sz w:val="18"/>
                <w:szCs w:val="18"/>
              </w:rPr>
            </w:pPr>
            <w:r>
              <w:rPr>
                <w:color w:val="46413B"/>
                <w:sz w:val="20"/>
              </w:rPr>
              <w:t>[[AS_marge4]]</w:t>
            </w:r>
          </w:p>
        </w:tc>
        <w:tc>
          <w:tcPr>
            <w:tcW w:w="1228" w:type="dxa"/>
            <w:vAlign w:val="center"/>
          </w:tcPr>
          <w:p w14:paraId="4D33C971" w14:textId="60FCD418" w:rsidR="003B21AB" w:rsidRPr="004D2AB9" w:rsidRDefault="003B21AB" w:rsidP="003B21AB">
            <w:pPr>
              <w:pStyle w:val="TableParagraph"/>
              <w:spacing w:before="0" w:line="219" w:lineRule="exact"/>
              <w:ind w:left="21" w:right="144"/>
              <w:jc w:val="right"/>
              <w:rPr>
                <w:rFonts w:ascii="Pluto Light" w:hAnsi="Pluto Light" w:cstheme="minorHAnsi"/>
                <w:color w:val="47413C"/>
                <w:sz w:val="18"/>
                <w:szCs w:val="18"/>
              </w:rPr>
            </w:pPr>
            <w:r>
              <w:rPr>
                <w:color w:val="46413B"/>
                <w:sz w:val="20"/>
              </w:rPr>
              <w:t>[[AS_marge5]]</w:t>
            </w:r>
          </w:p>
        </w:tc>
      </w:tr>
    </w:tbl>
    <w:p w14:paraId="42852B05" w14:textId="23D03928" w:rsidR="004E4B50" w:rsidRDefault="004E4B50" w:rsidP="001E08C0">
      <w:r>
        <w:t>[[/AS</w:t>
      </w:r>
      <w:r w:rsidR="00F27FC9">
        <w:t>_millesime</w:t>
      </w:r>
      <w:r>
        <w:t>]]</w:t>
      </w:r>
    </w:p>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[[CC_commentaire]]</w:t>
      </w:r>
    </w:p>
    <w:p w14:paraId="1499EC7A" w14:textId="3BB17E9F" w:rsidR="004E4B50" w:rsidRDefault="004E4B50" w:rsidP="00A443CF">
      <w:pPr>
        <w:widowControl/>
        <w:tabs>
          <w:tab w:val="left" w:pos="1418"/>
          <w:tab w:val="left" w:pos="5104"/>
        </w:tabs>
        <w:autoSpaceDE/>
        <w:autoSpaceDN/>
        <w:ind w:left="284" w:right="405"/>
        <w:jc w:val="both"/>
      </w:pPr>
      <w:r w:rsidRPr="00A443CF">
        <w:rPr>
          <w:rFonts w:ascii="Pluto Light" w:eastAsiaTheme="minorHAnsi" w:hAnsi="Pluto Light" w:cstheme="minorBidi"/>
          <w:color w:val="47413C"/>
          <w:sz w:val="18"/>
          <w:szCs w:val="14"/>
        </w:rPr>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15796AC2" w:rsidR="004A1274" w:rsidRPr="00484162" w:rsidRDefault="004E4B50" w:rsidP="001E08C0">
      <w:r>
        <w:t>[[^EC_masquerSection]]</w:t>
      </w:r>
    </w:p>
    <w:p w14:paraId="345EDCCB" w14:textId="7D3E6131" w:rsidR="00460E07"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Libellé</w:t>
            </w:r>
          </w:p>
        </w:tc>
        <w:tc>
          <w:tcPr>
            <w:tcW w:w="1559" w:type="dxa"/>
            <w:vMerge w:val="restart"/>
            <w:shd w:val="clear" w:color="auto" w:fill="417A87"/>
            <w:vAlign w:val="center"/>
          </w:tcPr>
          <w:p w14:paraId="3C738172" w14:textId="0EBB453A" w:rsidR="001C2214" w:rsidRPr="001C2214" w:rsidRDefault="001C2214" w:rsidP="001C2214">
            <w:pPr>
              <w:pStyle w:val="TableParagraph"/>
              <w:spacing w:before="0" w:line="240" w:lineRule="auto"/>
              <w:ind w:left="145" w:right="139"/>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N</w:t>
            </w:r>
          </w:p>
        </w:tc>
        <w:tc>
          <w:tcPr>
            <w:tcW w:w="1560" w:type="dxa"/>
            <w:vMerge w:val="restart"/>
            <w:shd w:val="clear" w:color="auto" w:fill="417A87"/>
            <w:vAlign w:val="center"/>
          </w:tcPr>
          <w:p w14:paraId="3639B926" w14:textId="205E2C38" w:rsidR="001C2214" w:rsidRPr="001C2214" w:rsidRDefault="001C2214" w:rsidP="001C2214">
            <w:pPr>
              <w:pStyle w:val="TableParagraph"/>
              <w:spacing w:before="0" w:line="240" w:lineRule="auto"/>
              <w:ind w:left="145" w:right="202"/>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2"/>
                <w:sz w:val="18"/>
                <w:szCs w:val="18"/>
              </w:rPr>
              <w:t>N-</w:t>
            </w:r>
            <w:r w:rsidRPr="001C2214">
              <w:rPr>
                <w:rFonts w:ascii="Pluto Light" w:hAnsi="Pluto Light"/>
                <w:b/>
                <w:color w:val="FFFFFF" w:themeColor="background1"/>
                <w:spacing w:val="-10"/>
                <w:sz w:val="18"/>
                <w:szCs w:val="18"/>
              </w:rPr>
              <w:t>1</w:t>
            </w:r>
          </w:p>
        </w:tc>
        <w:tc>
          <w:tcPr>
            <w:tcW w:w="3119" w:type="dxa"/>
            <w:gridSpan w:val="2"/>
            <w:shd w:val="clear" w:color="auto" w:fill="417A87"/>
            <w:vAlign w:val="center"/>
          </w:tcPr>
          <w:p w14:paraId="4E35F85A" w14:textId="72A9B09B" w:rsidR="001C2214" w:rsidRPr="001C2214" w:rsidRDefault="001C2214" w:rsidP="001C2214">
            <w:pPr>
              <w:pStyle w:val="TableParagraph"/>
              <w:spacing w:before="0" w:line="240" w:lineRule="auto"/>
              <w:ind w:left="148" w:right="144"/>
              <w:jc w:val="center"/>
              <w:rPr>
                <w:rFonts w:ascii="Pluto Light" w:hAnsi="Pluto Light"/>
                <w:b/>
                <w:color w:val="FFFFFF" w:themeColor="background1"/>
                <w:spacing w:val="-10"/>
                <w:sz w:val="18"/>
                <w:szCs w:val="18"/>
              </w:rPr>
            </w:pPr>
            <w:r w:rsidRPr="001C2214">
              <w:rPr>
                <w:rFonts w:ascii="Pluto Light" w:hAnsi="Pluto Light"/>
                <w:b/>
                <w:color w:val="FFFFFF" w:themeColor="background1"/>
                <w:spacing w:val="-2"/>
                <w:sz w:val="18"/>
                <w:szCs w:val="18"/>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10"/>
                <w:sz w:val="18"/>
                <w:szCs w:val="18"/>
              </w:rPr>
            </w:pPr>
          </w:p>
        </w:tc>
        <w:tc>
          <w:tcPr>
            <w:tcW w:w="1559" w:type="dxa"/>
            <w:vMerge/>
            <w:shd w:val="clear" w:color="auto" w:fill="417A87"/>
            <w:vAlign w:val="center"/>
          </w:tcPr>
          <w:p w14:paraId="4A70BAA7" w14:textId="23B3F22B" w:rsidR="001C2214" w:rsidRPr="001C2214" w:rsidRDefault="001C2214" w:rsidP="001C2214">
            <w:pPr>
              <w:pStyle w:val="TableParagraph"/>
              <w:spacing w:before="0" w:line="240" w:lineRule="auto"/>
              <w:ind w:left="145" w:right="139"/>
              <w:jc w:val="center"/>
              <w:rPr>
                <w:rFonts w:ascii="Pluto Light" w:hAnsi="Pluto Light"/>
                <w:b/>
                <w:color w:val="FFFFFF" w:themeColor="background1"/>
                <w:sz w:val="18"/>
                <w:szCs w:val="18"/>
              </w:rPr>
            </w:pPr>
          </w:p>
        </w:tc>
        <w:tc>
          <w:tcPr>
            <w:tcW w:w="1560" w:type="dxa"/>
            <w:vMerge/>
            <w:shd w:val="clear" w:color="auto" w:fill="417A87"/>
            <w:vAlign w:val="center"/>
          </w:tcPr>
          <w:p w14:paraId="61B58576" w14:textId="6A990BAA" w:rsidR="001C2214" w:rsidRPr="001C2214" w:rsidRDefault="001C2214" w:rsidP="001C2214">
            <w:pPr>
              <w:pStyle w:val="TableParagraph"/>
              <w:spacing w:before="0" w:line="240" w:lineRule="auto"/>
              <w:ind w:left="145" w:right="202"/>
              <w:jc w:val="center"/>
              <w:rPr>
                <w:rFonts w:ascii="Pluto Light" w:hAnsi="Pluto Light"/>
                <w:b/>
                <w:color w:val="FFFFFF" w:themeColor="background1"/>
                <w:sz w:val="18"/>
                <w:szCs w:val="18"/>
              </w:rPr>
            </w:pPr>
          </w:p>
        </w:tc>
        <w:tc>
          <w:tcPr>
            <w:tcW w:w="1559" w:type="dxa"/>
            <w:shd w:val="clear" w:color="auto" w:fill="417A87"/>
            <w:vAlign w:val="center"/>
          </w:tcPr>
          <w:p w14:paraId="0BCDF62F" w14:textId="77777777" w:rsidR="001C2214" w:rsidRPr="001C2214" w:rsidRDefault="001C2214" w:rsidP="001C2214">
            <w:pPr>
              <w:pStyle w:val="TableParagraph"/>
              <w:spacing w:before="0" w:line="240" w:lineRule="auto"/>
              <w:ind w:left="70"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776A1547" w14:textId="77777777" w:rsidR="001C2214" w:rsidRPr="001C2214" w:rsidRDefault="001C2214" w:rsidP="001C2214">
            <w:pPr>
              <w:pStyle w:val="TableParagraph"/>
              <w:spacing w:before="0" w:line="240" w:lineRule="auto"/>
              <w:ind w:left="148" w:right="144"/>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7F525813" w14:textId="77777777" w:rsidTr="00AA2358">
        <w:trPr>
          <w:trHeight w:val="273"/>
        </w:trPr>
        <w:tc>
          <w:tcPr>
            <w:tcW w:w="3401" w:type="dxa"/>
            <w:vAlign w:val="center"/>
          </w:tcPr>
          <w:p w14:paraId="42EA0051" w14:textId="7587E58B" w:rsidR="00B1348C" w:rsidRPr="001C2214" w:rsidRDefault="00597BCD" w:rsidP="001C2214">
            <w:pPr>
              <w:pStyle w:val="TableParagraph"/>
              <w:spacing w:before="0"/>
              <w:ind w:left="141" w:right="127"/>
              <w:rPr>
                <w:rFonts w:ascii="Pluto Light" w:hAnsi="Pluto Light"/>
                <w:color w:val="47413C"/>
                <w:sz w:val="18"/>
                <w:szCs w:val="18"/>
              </w:rPr>
            </w:pPr>
            <w:r>
              <w:rPr>
                <w:rFonts w:ascii="Pluto Light" w:hAnsi="Pluto Light"/>
                <w:color w:val="47413C"/>
                <w:spacing w:val="-2"/>
                <w:sz w:val="18"/>
                <w:szCs w:val="18"/>
              </w:rPr>
              <w:t>[[#EC_tab]][[EC_lib]]</w:t>
            </w:r>
          </w:p>
        </w:tc>
        <w:tc>
          <w:tcPr>
            <w:tcW w:w="1559" w:type="dxa"/>
            <w:vAlign w:val="center"/>
          </w:tcPr>
          <w:p w14:paraId="261B06A2" w14:textId="7F294530" w:rsidR="00B1348C" w:rsidRPr="001C2214" w:rsidRDefault="00597BCD" w:rsidP="001C2214">
            <w:pPr>
              <w:pStyle w:val="TableParagraph"/>
              <w:spacing w:before="0"/>
              <w:ind w:left="145" w:right="139"/>
              <w:jc w:val="right"/>
              <w:rPr>
                <w:rFonts w:ascii="Pluto Light" w:hAnsi="Pluto Light"/>
                <w:color w:val="47413C"/>
                <w:sz w:val="18"/>
                <w:szCs w:val="18"/>
              </w:rPr>
            </w:pPr>
            <w:r>
              <w:rPr>
                <w:rFonts w:ascii="Pluto Light" w:hAnsi="Pluto Light"/>
                <w:color w:val="47413C"/>
                <w:sz w:val="18"/>
                <w:szCs w:val="18"/>
              </w:rPr>
              <w:t>[[EC_valN]]</w:t>
            </w:r>
          </w:p>
        </w:tc>
        <w:tc>
          <w:tcPr>
            <w:tcW w:w="1560" w:type="dxa"/>
            <w:vAlign w:val="center"/>
          </w:tcPr>
          <w:p w14:paraId="75DA3B35" w14:textId="258A10DC" w:rsidR="00B1348C" w:rsidRPr="001C2214" w:rsidRDefault="00597BCD" w:rsidP="001C2214">
            <w:pPr>
              <w:pStyle w:val="TableParagraph"/>
              <w:spacing w:before="0"/>
              <w:ind w:left="145" w:right="202"/>
              <w:jc w:val="right"/>
              <w:rPr>
                <w:rFonts w:ascii="Pluto Light" w:hAnsi="Pluto Light"/>
                <w:color w:val="47413C"/>
                <w:sz w:val="18"/>
                <w:szCs w:val="18"/>
              </w:rPr>
            </w:pPr>
            <w:r>
              <w:rPr>
                <w:rFonts w:ascii="Pluto Light" w:hAnsi="Pluto Light"/>
                <w:color w:val="47413C"/>
                <w:sz w:val="18"/>
                <w:szCs w:val="18"/>
              </w:rPr>
              <w:t>[[EC_valN1]]</w:t>
            </w:r>
          </w:p>
        </w:tc>
        <w:tc>
          <w:tcPr>
            <w:tcW w:w="1559" w:type="dxa"/>
            <w:vAlign w:val="center"/>
          </w:tcPr>
          <w:p w14:paraId="501E4F99" w14:textId="0D594C7F" w:rsidR="00B1348C" w:rsidRPr="001C2214" w:rsidRDefault="00597BCD" w:rsidP="001C2214">
            <w:pPr>
              <w:pStyle w:val="TableParagraph"/>
              <w:spacing w:before="0"/>
              <w:ind w:left="70" w:right="136"/>
              <w:jc w:val="right"/>
              <w:rPr>
                <w:rFonts w:ascii="Pluto Light" w:hAnsi="Pluto Light"/>
                <w:color w:val="47413C"/>
                <w:sz w:val="18"/>
                <w:szCs w:val="18"/>
              </w:rPr>
            </w:pPr>
            <w:r>
              <w:rPr>
                <w:rFonts w:ascii="Pluto Light" w:hAnsi="Pluto Light"/>
                <w:color w:val="47413C"/>
                <w:sz w:val="18"/>
                <w:szCs w:val="18"/>
              </w:rPr>
              <w:t>[[EC_valVar]]</w:t>
            </w:r>
          </w:p>
        </w:tc>
        <w:tc>
          <w:tcPr>
            <w:tcW w:w="1560" w:type="dxa"/>
            <w:vAlign w:val="center"/>
          </w:tcPr>
          <w:p w14:paraId="35E0776D" w14:textId="37F03138" w:rsidR="00B1348C" w:rsidRPr="001C2214" w:rsidRDefault="00597BCD" w:rsidP="001C2214">
            <w:pPr>
              <w:ind w:left="148" w:right="144"/>
              <w:jc w:val="right"/>
              <w:rPr>
                <w:rFonts w:ascii="Pluto Light" w:hAnsi="Pluto Light"/>
                <w:color w:val="47413C"/>
                <w:sz w:val="18"/>
                <w:szCs w:val="18"/>
              </w:rPr>
            </w:pPr>
            <w:r>
              <w:rPr>
                <w:rFonts w:ascii="Pluto Light" w:hAnsi="Pluto Light"/>
                <w:color w:val="47413C"/>
                <w:sz w:val="18"/>
                <w:szCs w:val="18"/>
              </w:rPr>
              <w:t>[[EC_</w:t>
            </w:r>
            <w:r w:rsidR="007E3EFC">
              <w:rPr>
                <w:rFonts w:ascii="Pluto Light" w:hAnsi="Pluto Light"/>
                <w:color w:val="47413C"/>
                <w:sz w:val="18"/>
                <w:szCs w:val="18"/>
              </w:rPr>
              <w:t>%</w:t>
            </w:r>
            <w:r>
              <w:rPr>
                <w:rFonts w:ascii="Pluto Light" w:hAnsi="Pluto Light"/>
                <w:color w:val="47413C"/>
                <w:sz w:val="18"/>
                <w:szCs w:val="18"/>
              </w:rPr>
              <w:t>Var]]</w:t>
            </w:r>
          </w:p>
        </w:tc>
      </w:tr>
      <w:tr w:rsidR="001C2214" w:rsidRPr="001C2214" w14:paraId="2CE7DEA6" w14:textId="77777777" w:rsidTr="00AA2358">
        <w:trPr>
          <w:trHeight w:val="273"/>
        </w:trPr>
        <w:tc>
          <w:tcPr>
            <w:tcW w:w="9639" w:type="dxa"/>
            <w:gridSpan w:val="5"/>
            <w:vAlign w:val="center"/>
          </w:tcPr>
          <w:p w14:paraId="67A7D6CA" w14:textId="6A00D1B0" w:rsidR="00F977A6" w:rsidRPr="001C2214" w:rsidRDefault="00597BCD" w:rsidP="001C2214">
            <w:pPr>
              <w:spacing w:before="120" w:after="120"/>
              <w:ind w:left="141" w:right="127"/>
              <w:rPr>
                <w:i/>
                <w:iCs/>
                <w:color w:val="47413C"/>
                <w:sz w:val="14"/>
                <w:szCs w:val="14"/>
              </w:rPr>
            </w:pPr>
            <w:r>
              <w:rPr>
                <w:i/>
                <w:iCs/>
                <w:color w:val="47413C"/>
                <w:sz w:val="14"/>
                <w:szCs w:val="14"/>
              </w:rPr>
              <w:t>[[#EC_comment_tab]][[.]]</w:t>
            </w:r>
          </w:p>
        </w:tc>
      </w:tr>
      <w:tr w:rsidR="001C2214" w:rsidRPr="001C2214" w14:paraId="364B77AD" w14:textId="77777777" w:rsidTr="00AA2358">
        <w:trPr>
          <w:trHeight w:val="273"/>
        </w:trPr>
        <w:tc>
          <w:tcPr>
            <w:tcW w:w="9639" w:type="dxa"/>
            <w:gridSpan w:val="5"/>
            <w:vAlign w:val="center"/>
          </w:tcPr>
          <w:p w14:paraId="1509DC0C" w14:textId="6FC4A7C3" w:rsidR="00F977A6" w:rsidRPr="001C2214" w:rsidRDefault="00597BCD" w:rsidP="001C2214">
            <w:pPr>
              <w:spacing w:before="120" w:after="120"/>
              <w:ind w:left="141" w:right="127"/>
              <w:rPr>
                <w:i/>
                <w:iCs/>
                <w:color w:val="47413C"/>
                <w:sz w:val="14"/>
                <w:szCs w:val="14"/>
              </w:rPr>
            </w:pPr>
            <w:r>
              <w:rPr>
                <w:i/>
                <w:iCs/>
                <w:color w:val="47413C"/>
                <w:sz w:val="14"/>
                <w:szCs w:val="14"/>
              </w:rPr>
              <w:t>[[/EC_comment_tab]][[/EC_tab]]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695B412A" w:rsidR="00597BCD" w:rsidRDefault="00597BCD" w:rsidP="001E08C0">
      <w:r>
        <w:t>[[/EC_masquerSection]]</w:t>
      </w:r>
    </w:p>
    <w:p w14:paraId="7B218494" w14:textId="5D238B69" w:rsidR="002172EF"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val="restart"/>
            <w:shd w:val="clear" w:color="auto" w:fill="417A87"/>
            <w:vAlign w:val="center"/>
          </w:tcPr>
          <w:p w14:paraId="384DBB38" w14:textId="55B7422A" w:rsidR="001C2214" w:rsidRPr="001C2214" w:rsidRDefault="001C2214" w:rsidP="001C2214">
            <w:pPr>
              <w:pStyle w:val="TableParagraph"/>
              <w:spacing w:before="0" w:line="240" w:lineRule="auto"/>
              <w:ind w:left="5" w:right="134"/>
              <w:jc w:val="center"/>
              <w:rPr>
                <w:rFonts w:ascii="Pluto Light" w:hAnsi="Pluto Light"/>
                <w:color w:val="FFFFFF" w:themeColor="background1"/>
                <w:sz w:val="18"/>
                <w:szCs w:val="18"/>
              </w:rPr>
            </w:pPr>
            <w:r w:rsidRPr="001C2214">
              <w:rPr>
                <w:rFonts w:ascii="Pluto Light" w:hAnsi="Pluto Light"/>
                <w:b/>
                <w:color w:val="FFFFFF" w:themeColor="background1"/>
                <w:spacing w:val="-10"/>
                <w:sz w:val="18"/>
                <w:szCs w:val="18"/>
              </w:rPr>
              <w:t>N</w:t>
            </w:r>
          </w:p>
        </w:tc>
        <w:tc>
          <w:tcPr>
            <w:tcW w:w="1559" w:type="dxa"/>
            <w:vMerge w:val="restart"/>
            <w:shd w:val="clear" w:color="auto" w:fill="417A87"/>
            <w:vAlign w:val="center"/>
          </w:tcPr>
          <w:p w14:paraId="1725657D" w14:textId="117C8711" w:rsidR="001C2214" w:rsidRPr="001C2214" w:rsidRDefault="001C2214" w:rsidP="001C2214">
            <w:pPr>
              <w:pStyle w:val="TableParagraph"/>
              <w:spacing w:before="0" w:line="240" w:lineRule="auto"/>
              <w:ind w:right="131"/>
              <w:jc w:val="center"/>
              <w:rPr>
                <w:rFonts w:ascii="Pluto Light" w:hAnsi="Pluto Light"/>
                <w:color w:val="FFFFFF" w:themeColor="background1"/>
                <w:sz w:val="18"/>
                <w:szCs w:val="18"/>
              </w:rPr>
            </w:pPr>
            <w:r w:rsidRPr="001C2214">
              <w:rPr>
                <w:rFonts w:ascii="Pluto Light" w:hAnsi="Pluto Light"/>
                <w:b/>
                <w:color w:val="FFFFFF" w:themeColor="background1"/>
                <w:sz w:val="18"/>
                <w:szCs w:val="18"/>
              </w:rPr>
              <w:t>N-</w:t>
            </w:r>
            <w:r w:rsidRPr="001C2214">
              <w:rPr>
                <w:rFonts w:ascii="Pluto Light" w:hAnsi="Pluto Light"/>
                <w:b/>
                <w:color w:val="FFFFFF" w:themeColor="background1"/>
                <w:spacing w:val="-10"/>
                <w:sz w:val="18"/>
                <w:szCs w:val="18"/>
              </w:rPr>
              <w:t>1</w:t>
            </w:r>
          </w:p>
        </w:tc>
        <w:tc>
          <w:tcPr>
            <w:tcW w:w="3120" w:type="dxa"/>
            <w:gridSpan w:val="2"/>
            <w:shd w:val="clear" w:color="auto" w:fill="417A87"/>
            <w:vAlign w:val="center"/>
          </w:tcPr>
          <w:p w14:paraId="3163A340" w14:textId="77777777" w:rsidR="001C2214" w:rsidRPr="001C2214" w:rsidRDefault="001C2214" w:rsidP="001C2214">
            <w:pPr>
              <w:pStyle w:val="TableParagraph"/>
              <w:spacing w:before="0" w:line="290" w:lineRule="exact"/>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shd w:val="clear" w:color="auto" w:fill="417A87"/>
            <w:vAlign w:val="center"/>
          </w:tcPr>
          <w:p w14:paraId="47F0CA16" w14:textId="490467E6" w:rsidR="001C2214" w:rsidRPr="001C2214" w:rsidRDefault="001C2214" w:rsidP="001C2214">
            <w:pPr>
              <w:pStyle w:val="TableParagraph"/>
              <w:spacing w:before="0" w:line="240" w:lineRule="auto"/>
              <w:ind w:left="5" w:right="134"/>
              <w:jc w:val="center"/>
              <w:rPr>
                <w:rFonts w:ascii="Pluto Light" w:hAnsi="Pluto Light"/>
                <w:b/>
                <w:color w:val="FFFFFF" w:themeColor="background1"/>
                <w:sz w:val="18"/>
                <w:szCs w:val="18"/>
              </w:rPr>
            </w:pPr>
          </w:p>
        </w:tc>
        <w:tc>
          <w:tcPr>
            <w:tcW w:w="1559" w:type="dxa"/>
            <w:vMerge/>
            <w:shd w:val="clear" w:color="auto" w:fill="417A87"/>
            <w:vAlign w:val="center"/>
          </w:tcPr>
          <w:p w14:paraId="7B859457" w14:textId="13A882D3" w:rsidR="001C2214" w:rsidRPr="001C2214" w:rsidRDefault="001C2214" w:rsidP="001C2214">
            <w:pPr>
              <w:pStyle w:val="TableParagraph"/>
              <w:spacing w:before="0" w:line="240" w:lineRule="auto"/>
              <w:ind w:right="131"/>
              <w:jc w:val="center"/>
              <w:rPr>
                <w:rFonts w:ascii="Pluto Light" w:hAnsi="Pluto Light"/>
                <w:b/>
                <w:color w:val="FFFFFF" w:themeColor="background1"/>
                <w:sz w:val="18"/>
                <w:szCs w:val="18"/>
              </w:rPr>
            </w:pPr>
          </w:p>
        </w:tc>
        <w:tc>
          <w:tcPr>
            <w:tcW w:w="1560" w:type="dxa"/>
            <w:shd w:val="clear" w:color="auto" w:fill="417A87"/>
            <w:vAlign w:val="center"/>
          </w:tcPr>
          <w:p w14:paraId="4E98D274" w14:textId="77777777" w:rsidR="001C2214" w:rsidRPr="001C2214" w:rsidRDefault="001C2214" w:rsidP="001C2214">
            <w:pPr>
              <w:pStyle w:val="TableParagraph"/>
              <w:spacing w:before="0" w:line="240" w:lineRule="auto"/>
              <w:ind w:left="140" w:right="139"/>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57CE87ED" w14:textId="77777777" w:rsidR="001C2214" w:rsidRPr="001C2214" w:rsidRDefault="001C2214" w:rsidP="001C2214">
            <w:pPr>
              <w:pStyle w:val="TableParagraph"/>
              <w:spacing w:before="0" w:line="240" w:lineRule="auto"/>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079799E4" w14:textId="77777777" w:rsidTr="00AA2358">
        <w:trPr>
          <w:trHeight w:val="318"/>
        </w:trPr>
        <w:tc>
          <w:tcPr>
            <w:tcW w:w="3402" w:type="dxa"/>
            <w:vAlign w:val="center"/>
          </w:tcPr>
          <w:p w14:paraId="5051CF1B" w14:textId="77777777" w:rsidR="005D7862" w:rsidRPr="001C2214" w:rsidRDefault="000139BF" w:rsidP="001C2214">
            <w:pPr>
              <w:pStyle w:val="TableParagraph"/>
              <w:spacing w:before="0" w:line="214" w:lineRule="exact"/>
              <w:ind w:left="147" w:right="137"/>
              <w:rPr>
                <w:rFonts w:ascii="Pluto Light" w:hAnsi="Pluto Light"/>
                <w:color w:val="47413C"/>
                <w:sz w:val="18"/>
                <w:szCs w:val="18"/>
              </w:rPr>
            </w:pPr>
            <w:r w:rsidRPr="001C2214">
              <w:rPr>
                <w:rFonts w:ascii="Pluto Light" w:hAnsi="Pluto Light"/>
                <w:color w:val="47413C"/>
                <w:sz w:val="18"/>
                <w:szCs w:val="18"/>
              </w:rPr>
              <w:t>Charges</w:t>
            </w:r>
            <w:r w:rsidRPr="001C2214">
              <w:rPr>
                <w:rFonts w:ascii="Pluto Light" w:hAnsi="Pluto Light"/>
                <w:color w:val="47413C"/>
                <w:spacing w:val="-11"/>
                <w:sz w:val="18"/>
                <w:szCs w:val="18"/>
              </w:rPr>
              <w:t xml:space="preserve"> </w:t>
            </w:r>
            <w:r w:rsidRPr="001C2214">
              <w:rPr>
                <w:rFonts w:ascii="Pluto Light" w:hAnsi="Pluto Light"/>
                <w:color w:val="47413C"/>
                <w:spacing w:val="-2"/>
                <w:sz w:val="18"/>
                <w:szCs w:val="18"/>
              </w:rPr>
              <w:t>personnel</w:t>
            </w:r>
          </w:p>
        </w:tc>
        <w:tc>
          <w:tcPr>
            <w:tcW w:w="1559" w:type="dxa"/>
            <w:vAlign w:val="center"/>
          </w:tcPr>
          <w:p w14:paraId="6D8316C6" w14:textId="17E23643" w:rsidR="005D7862" w:rsidRPr="001C2214" w:rsidRDefault="00597BCD" w:rsidP="001C2214">
            <w:pPr>
              <w:pStyle w:val="TableParagraph"/>
              <w:spacing w:before="0" w:line="229" w:lineRule="exact"/>
              <w:ind w:left="5" w:right="134"/>
              <w:jc w:val="right"/>
              <w:rPr>
                <w:rFonts w:ascii="Pluto Light" w:hAnsi="Pluto Light"/>
                <w:color w:val="47413C"/>
                <w:sz w:val="18"/>
                <w:szCs w:val="18"/>
              </w:rPr>
            </w:pPr>
            <w:r>
              <w:rPr>
                <w:rFonts w:ascii="Pluto Light" w:hAnsi="Pluto Light"/>
                <w:color w:val="47413C"/>
                <w:sz w:val="18"/>
                <w:szCs w:val="18"/>
              </w:rPr>
              <w:t>[[CP_N]]</w:t>
            </w:r>
          </w:p>
        </w:tc>
        <w:tc>
          <w:tcPr>
            <w:tcW w:w="1559" w:type="dxa"/>
            <w:vAlign w:val="center"/>
          </w:tcPr>
          <w:p w14:paraId="590D8D35" w14:textId="4DE0E9DB" w:rsidR="005D7862" w:rsidRPr="001C2214" w:rsidRDefault="00597BCD" w:rsidP="001C2214">
            <w:pPr>
              <w:pStyle w:val="TableParagraph"/>
              <w:spacing w:before="0" w:line="229" w:lineRule="exact"/>
              <w:ind w:right="131"/>
              <w:jc w:val="right"/>
              <w:rPr>
                <w:rFonts w:ascii="Pluto Light" w:hAnsi="Pluto Light"/>
                <w:color w:val="47413C"/>
                <w:sz w:val="18"/>
                <w:szCs w:val="18"/>
              </w:rPr>
            </w:pPr>
            <w:r>
              <w:rPr>
                <w:rFonts w:ascii="Pluto Light" w:hAnsi="Pluto Light"/>
                <w:color w:val="47413C"/>
                <w:sz w:val="18"/>
                <w:szCs w:val="18"/>
              </w:rPr>
              <w:t>[[CP_N1]]</w:t>
            </w:r>
          </w:p>
        </w:tc>
        <w:tc>
          <w:tcPr>
            <w:tcW w:w="1560" w:type="dxa"/>
            <w:vAlign w:val="center"/>
          </w:tcPr>
          <w:p w14:paraId="77EF1E04" w14:textId="36BD8006" w:rsidR="005D7862" w:rsidRPr="001C2214" w:rsidRDefault="00597BCD" w:rsidP="001C2214">
            <w:pPr>
              <w:pStyle w:val="TableParagraph"/>
              <w:spacing w:before="0" w:line="229" w:lineRule="exact"/>
              <w:ind w:left="140" w:right="139"/>
              <w:jc w:val="right"/>
              <w:rPr>
                <w:rFonts w:ascii="Pluto Light" w:hAnsi="Pluto Light"/>
                <w:color w:val="47413C"/>
                <w:sz w:val="18"/>
                <w:szCs w:val="18"/>
              </w:rPr>
            </w:pPr>
            <w:r>
              <w:rPr>
                <w:rFonts w:ascii="Pluto Light" w:hAnsi="Pluto Light"/>
                <w:color w:val="47413C"/>
                <w:sz w:val="18"/>
                <w:szCs w:val="18"/>
              </w:rPr>
              <w:t>[[CP_Var]]</w:t>
            </w:r>
          </w:p>
        </w:tc>
        <w:tc>
          <w:tcPr>
            <w:tcW w:w="1560" w:type="dxa"/>
            <w:vAlign w:val="center"/>
          </w:tcPr>
          <w:p w14:paraId="2B5F71A5" w14:textId="1C4F5289" w:rsidR="005D7862" w:rsidRPr="001C2214" w:rsidRDefault="00597BCD" w:rsidP="001C2214">
            <w:pPr>
              <w:pStyle w:val="TableParagraph"/>
              <w:spacing w:before="0" w:line="229" w:lineRule="exact"/>
              <w:ind w:left="144" w:right="136"/>
              <w:jc w:val="right"/>
              <w:rPr>
                <w:rFonts w:ascii="Pluto Light" w:hAnsi="Pluto Light"/>
                <w:color w:val="47413C"/>
                <w:sz w:val="18"/>
                <w:szCs w:val="18"/>
              </w:rPr>
            </w:pPr>
            <w:r>
              <w:rPr>
                <w:rFonts w:ascii="Pluto Light" w:hAnsi="Pluto Light"/>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C2214" w:rsidRDefault="000139BF" w:rsidP="001C2214">
            <w:pPr>
              <w:pStyle w:val="TableParagraph"/>
              <w:spacing w:before="0" w:line="221" w:lineRule="exact"/>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du</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chiffre</w:t>
            </w:r>
            <w:r w:rsidRPr="001C2214">
              <w:rPr>
                <w:rFonts w:ascii="Pluto Light" w:hAnsi="Pluto Light"/>
                <w:color w:val="47413C"/>
                <w:spacing w:val="-5"/>
                <w:sz w:val="18"/>
                <w:szCs w:val="18"/>
              </w:rPr>
              <w:t xml:space="preserve"> </w:t>
            </w:r>
            <w:r w:rsidRPr="001C2214">
              <w:rPr>
                <w:rFonts w:ascii="Pluto Light" w:hAnsi="Pluto Light"/>
                <w:color w:val="47413C"/>
                <w:spacing w:val="-2"/>
                <w:sz w:val="18"/>
                <w:szCs w:val="18"/>
              </w:rPr>
              <w:t>d'affaires</w:t>
            </w:r>
          </w:p>
        </w:tc>
        <w:tc>
          <w:tcPr>
            <w:tcW w:w="1559" w:type="dxa"/>
            <w:vAlign w:val="center"/>
          </w:tcPr>
          <w:p w14:paraId="797F63F6" w14:textId="718CD501" w:rsidR="005D7862" w:rsidRPr="001C2214" w:rsidRDefault="00597BCD" w:rsidP="001C2214">
            <w:pPr>
              <w:pStyle w:val="TableParagraph"/>
              <w:spacing w:before="0" w:line="235" w:lineRule="exact"/>
              <w:ind w:left="5" w:right="134"/>
              <w:jc w:val="right"/>
              <w:rPr>
                <w:rFonts w:ascii="Pluto Light" w:hAnsi="Pluto Light"/>
                <w:color w:val="47413C"/>
                <w:sz w:val="18"/>
                <w:szCs w:val="18"/>
              </w:rPr>
            </w:pPr>
            <w:r>
              <w:rPr>
                <w:rFonts w:ascii="Pluto Light" w:hAnsi="Pluto Light"/>
                <w:color w:val="47413C"/>
                <w:spacing w:val="-5"/>
                <w:sz w:val="18"/>
                <w:szCs w:val="18"/>
              </w:rPr>
              <w:t>[[CP_caN]]</w:t>
            </w:r>
          </w:p>
        </w:tc>
        <w:tc>
          <w:tcPr>
            <w:tcW w:w="1559" w:type="dxa"/>
            <w:vAlign w:val="center"/>
          </w:tcPr>
          <w:p w14:paraId="272ACCDB" w14:textId="5FD99061" w:rsidR="005D7862" w:rsidRPr="001C2214" w:rsidRDefault="00597BCD" w:rsidP="001C2214">
            <w:pPr>
              <w:pStyle w:val="TableParagraph"/>
              <w:spacing w:before="0" w:line="235" w:lineRule="exact"/>
              <w:ind w:right="131"/>
              <w:jc w:val="right"/>
              <w:rPr>
                <w:rFonts w:ascii="Pluto Light" w:hAnsi="Pluto Light"/>
                <w:color w:val="47413C"/>
                <w:sz w:val="18"/>
                <w:szCs w:val="18"/>
              </w:rPr>
            </w:pPr>
            <w:r>
              <w:rPr>
                <w:rFonts w:ascii="Pluto Light" w:hAnsi="Pluto Light"/>
                <w:color w:val="47413C"/>
                <w:spacing w:val="-5"/>
                <w:sz w:val="18"/>
                <w:szCs w:val="18"/>
              </w:rPr>
              <w:t>[[CP_caN1]]</w:t>
            </w:r>
          </w:p>
        </w:tc>
        <w:tc>
          <w:tcPr>
            <w:tcW w:w="1560" w:type="dxa"/>
            <w:shd w:val="clear" w:color="auto" w:fill="CFCFCF"/>
            <w:vAlign w:val="center"/>
          </w:tcPr>
          <w:p w14:paraId="3001A408"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49FEA2C5"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le</w:t>
            </w:r>
            <w:r w:rsidRPr="001C2214">
              <w:rPr>
                <w:rFonts w:ascii="Pluto Light" w:hAnsi="Pluto Light"/>
                <w:color w:val="47413C"/>
                <w:spacing w:val="-3"/>
                <w:sz w:val="18"/>
                <w:szCs w:val="18"/>
              </w:rPr>
              <w:t xml:space="preserve"> </w:t>
            </w:r>
            <w:r w:rsidRPr="001C2214">
              <w:rPr>
                <w:rFonts w:ascii="Pluto Light" w:hAnsi="Pluto Light"/>
                <w:color w:val="47413C"/>
                <w:sz w:val="18"/>
                <w:szCs w:val="18"/>
              </w:rPr>
              <w:t>marge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brute</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globale</w:t>
            </w:r>
          </w:p>
        </w:tc>
        <w:tc>
          <w:tcPr>
            <w:tcW w:w="1559" w:type="dxa"/>
            <w:vAlign w:val="center"/>
          </w:tcPr>
          <w:p w14:paraId="00350CCF" w14:textId="4311A2F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[[CP_margeN]]</w:t>
            </w:r>
          </w:p>
        </w:tc>
        <w:tc>
          <w:tcPr>
            <w:tcW w:w="1559" w:type="dxa"/>
            <w:vAlign w:val="center"/>
          </w:tcPr>
          <w:p w14:paraId="0E391A99" w14:textId="76E2A0A7"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5"/>
                <w:sz w:val="18"/>
                <w:szCs w:val="18"/>
              </w:rPr>
              <w:t>[[CP_margeN1]]</w:t>
            </w:r>
          </w:p>
        </w:tc>
        <w:tc>
          <w:tcPr>
            <w:tcW w:w="1560" w:type="dxa"/>
            <w:shd w:val="clear" w:color="auto" w:fill="CFCFCF"/>
            <w:vAlign w:val="center"/>
          </w:tcPr>
          <w:p w14:paraId="3FBE184E"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7AB73D6F"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Nombre</w:t>
            </w:r>
            <w:r w:rsidRPr="001C2214">
              <w:rPr>
                <w:rFonts w:ascii="Pluto Light" w:hAnsi="Pluto Light"/>
                <w:color w:val="47413C"/>
                <w:spacing w:val="-9"/>
                <w:sz w:val="18"/>
                <w:szCs w:val="18"/>
              </w:rPr>
              <w:t xml:space="preserve"> </w:t>
            </w:r>
            <w:r w:rsidRPr="001C2214">
              <w:rPr>
                <w:rFonts w:ascii="Pluto Light" w:hAnsi="Pluto Light"/>
                <w:color w:val="47413C"/>
                <w:sz w:val="18"/>
                <w:szCs w:val="18"/>
              </w:rPr>
              <w:t>d'heures</w:t>
            </w:r>
            <w:r w:rsidRPr="001C2214">
              <w:rPr>
                <w:rFonts w:ascii="Pluto Light" w:hAnsi="Pluto Light"/>
                <w:color w:val="47413C"/>
                <w:spacing w:val="-9"/>
                <w:sz w:val="18"/>
                <w:szCs w:val="18"/>
              </w:rPr>
              <w:t xml:space="preserve"> </w:t>
            </w:r>
            <w:r w:rsidRPr="001C2214">
              <w:rPr>
                <w:rFonts w:ascii="Pluto Light" w:hAnsi="Pluto Light"/>
                <w:color w:val="47413C"/>
                <w:spacing w:val="-2"/>
                <w:sz w:val="18"/>
                <w:szCs w:val="18"/>
              </w:rPr>
              <w:t>rémunérées</w:t>
            </w:r>
          </w:p>
        </w:tc>
        <w:tc>
          <w:tcPr>
            <w:tcW w:w="1559" w:type="dxa"/>
            <w:vAlign w:val="center"/>
          </w:tcPr>
          <w:p w14:paraId="39827821" w14:textId="4CDEE339" w:rsidR="005D7862" w:rsidRPr="001C2214" w:rsidRDefault="00597BCD" w:rsidP="001C2214">
            <w:pPr>
              <w:ind w:left="5" w:right="134"/>
              <w:jc w:val="right"/>
              <w:rPr>
                <w:rFonts w:ascii="Pluto Light" w:hAnsi="Pluto Light"/>
                <w:color w:val="47413C"/>
                <w:sz w:val="18"/>
                <w:szCs w:val="18"/>
              </w:rPr>
            </w:pPr>
            <w:r>
              <w:rPr>
                <w:rFonts w:ascii="Pluto Light" w:hAnsi="Pluto Light"/>
                <w:color w:val="47413C"/>
                <w:spacing w:val="-2"/>
                <w:sz w:val="18"/>
                <w:szCs w:val="18"/>
              </w:rPr>
              <w:t>[[CP_heuresRemunN]]</w:t>
            </w:r>
          </w:p>
        </w:tc>
        <w:tc>
          <w:tcPr>
            <w:tcW w:w="1559" w:type="dxa"/>
            <w:vAlign w:val="center"/>
          </w:tcPr>
          <w:p w14:paraId="5D474E8C" w14:textId="164E7A29" w:rsidR="005D7862" w:rsidRPr="001C2214" w:rsidRDefault="00597BCD" w:rsidP="001C2214">
            <w:pPr>
              <w:ind w:right="131"/>
              <w:jc w:val="right"/>
              <w:rPr>
                <w:rFonts w:ascii="Pluto Light" w:hAnsi="Pluto Light"/>
                <w:color w:val="47413C"/>
                <w:sz w:val="18"/>
                <w:szCs w:val="18"/>
              </w:rPr>
            </w:pPr>
            <w:r>
              <w:rPr>
                <w:rFonts w:ascii="Pluto Light" w:hAnsi="Pluto Light"/>
                <w:color w:val="47413C"/>
                <w:spacing w:val="-2"/>
                <w:sz w:val="18"/>
                <w:szCs w:val="18"/>
              </w:rPr>
              <w:t>[[CP_heuresRemunN1]]</w:t>
            </w:r>
          </w:p>
        </w:tc>
        <w:tc>
          <w:tcPr>
            <w:tcW w:w="1560" w:type="dxa"/>
            <w:vAlign w:val="center"/>
          </w:tcPr>
          <w:p w14:paraId="139D326B" w14:textId="4A20D6C7" w:rsidR="005D7862" w:rsidRPr="001C2214" w:rsidRDefault="00597BCD" w:rsidP="001C2214">
            <w:pPr>
              <w:pStyle w:val="TableParagraph"/>
              <w:spacing w:before="0" w:line="240" w:lineRule="auto"/>
              <w:ind w:left="140" w:right="139"/>
              <w:jc w:val="right"/>
              <w:rPr>
                <w:rFonts w:ascii="Pluto Light" w:hAnsi="Pluto Light"/>
                <w:color w:val="47413C"/>
                <w:sz w:val="18"/>
                <w:szCs w:val="18"/>
              </w:rPr>
            </w:pPr>
            <w:r>
              <w:rPr>
                <w:rFonts w:ascii="Pluto Light" w:hAnsi="Pluto Light"/>
                <w:color w:val="47413C"/>
                <w:spacing w:val="-5"/>
                <w:sz w:val="18"/>
                <w:szCs w:val="18"/>
              </w:rPr>
              <w:t>[[CP_heureVal]]</w:t>
            </w:r>
          </w:p>
        </w:tc>
        <w:tc>
          <w:tcPr>
            <w:tcW w:w="1560" w:type="dxa"/>
            <w:vAlign w:val="center"/>
          </w:tcPr>
          <w:p w14:paraId="10A3F962" w14:textId="2C0D5C19" w:rsidR="005D7862" w:rsidRPr="001C2214" w:rsidRDefault="00597BCD" w:rsidP="001C2214">
            <w:pPr>
              <w:pStyle w:val="TableParagraph"/>
              <w:spacing w:before="0" w:line="240" w:lineRule="auto"/>
              <w:ind w:left="144" w:right="136"/>
              <w:jc w:val="right"/>
              <w:rPr>
                <w:rFonts w:ascii="Pluto Light" w:hAnsi="Pluto Light"/>
                <w:color w:val="47413C"/>
                <w:spacing w:val="-5"/>
                <w:sz w:val="18"/>
                <w:szCs w:val="18"/>
              </w:rPr>
            </w:pPr>
            <w:r>
              <w:rPr>
                <w:rFonts w:ascii="Pluto Light" w:hAnsi="Pluto Light"/>
                <w:color w:val="47413C"/>
                <w:spacing w:val="-5"/>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Coût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6"/>
                <w:sz w:val="18"/>
                <w:szCs w:val="18"/>
              </w:rPr>
              <w:t xml:space="preserve"> </w:t>
            </w:r>
            <w:r w:rsidRPr="001C2214">
              <w:rPr>
                <w:rFonts w:ascii="Pluto Light" w:hAnsi="Pluto Light"/>
                <w:color w:val="47413C"/>
                <w:sz w:val="18"/>
                <w:szCs w:val="18"/>
              </w:rPr>
              <w:t>revient</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horaire</w:t>
            </w:r>
          </w:p>
        </w:tc>
        <w:tc>
          <w:tcPr>
            <w:tcW w:w="1559" w:type="dxa"/>
            <w:vAlign w:val="center"/>
          </w:tcPr>
          <w:p w14:paraId="0268D6EC" w14:textId="0FB24B2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[[CP_coutHorN]]</w:t>
            </w:r>
          </w:p>
        </w:tc>
        <w:tc>
          <w:tcPr>
            <w:tcW w:w="1559" w:type="dxa"/>
            <w:vAlign w:val="center"/>
          </w:tcPr>
          <w:p w14:paraId="0B09BC08" w14:textId="2598052E"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2"/>
                <w:sz w:val="18"/>
                <w:szCs w:val="18"/>
              </w:rPr>
              <w:t>[[CP_coutHorN1]]</w:t>
            </w:r>
          </w:p>
        </w:tc>
        <w:tc>
          <w:tcPr>
            <w:tcW w:w="1560" w:type="dxa"/>
            <w:shd w:val="clear" w:color="auto" w:fill="CFCFCF"/>
            <w:vAlign w:val="center"/>
          </w:tcPr>
          <w:p w14:paraId="0F7F3D67" w14:textId="2E187806"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1F634F42" w14:textId="77777777" w:rsidR="005D7862" w:rsidRPr="001C2214" w:rsidRDefault="005D7862" w:rsidP="001C2214">
            <w:pPr>
              <w:pStyle w:val="TableParagraph"/>
              <w:spacing w:before="0" w:line="240" w:lineRule="auto"/>
              <w:ind w:left="144" w:right="136"/>
              <w:jc w:val="right"/>
              <w:rPr>
                <w:rFonts w:ascii="Pluto Light" w:hAnsi="Pluto Light"/>
                <w:color w:val="47413C"/>
                <w:spacing w:val="-5"/>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C2214" w:rsidRDefault="0068617C" w:rsidP="001C2214">
            <w:pPr>
              <w:pStyle w:val="TableParagraph"/>
              <w:spacing w:before="0" w:line="240" w:lineRule="auto"/>
              <w:ind w:left="147" w:right="137"/>
              <w:rPr>
                <w:rFonts w:ascii="Pluto Light" w:hAnsi="Pluto Light"/>
                <w:color w:val="47413C"/>
                <w:sz w:val="18"/>
                <w:szCs w:val="18"/>
              </w:rPr>
            </w:pPr>
            <w:r>
              <w:rPr>
                <w:rFonts w:ascii="Pluto Light" w:hAnsi="Pluto Light"/>
                <w:color w:val="47413C"/>
                <w:sz w:val="18"/>
                <w:szCs w:val="18"/>
              </w:rPr>
              <w:t>VA/MS</w:t>
            </w:r>
          </w:p>
        </w:tc>
        <w:tc>
          <w:tcPr>
            <w:tcW w:w="1559" w:type="dxa"/>
            <w:vAlign w:val="center"/>
          </w:tcPr>
          <w:p w14:paraId="3BB9BA06" w14:textId="150AE44B" w:rsidR="0068617C" w:rsidRDefault="0068617C" w:rsidP="001C2214">
            <w:pPr>
              <w:pStyle w:val="TableParagraph"/>
              <w:spacing w:before="0" w:line="240" w:lineRule="auto"/>
              <w:ind w:left="5" w:right="134"/>
              <w:jc w:val="right"/>
              <w:rPr>
                <w:rFonts w:ascii="Pluto Light" w:hAnsi="Pluto Light"/>
                <w:color w:val="47413C"/>
                <w:spacing w:val="-5"/>
                <w:sz w:val="18"/>
                <w:szCs w:val="18"/>
              </w:rPr>
            </w:pPr>
            <w:r>
              <w:rPr>
                <w:rFonts w:ascii="Pluto Light" w:hAnsi="Pluto Light"/>
                <w:color w:val="47413C"/>
                <w:spacing w:val="-5"/>
                <w:sz w:val="18"/>
                <w:szCs w:val="18"/>
              </w:rPr>
              <w:t>[[CP_VA/MS_N]]</w:t>
            </w:r>
          </w:p>
        </w:tc>
        <w:tc>
          <w:tcPr>
            <w:tcW w:w="1559" w:type="dxa"/>
            <w:vAlign w:val="center"/>
          </w:tcPr>
          <w:p w14:paraId="5F223A7D" w14:textId="289F5D6A" w:rsidR="0068617C" w:rsidRDefault="0068617C" w:rsidP="001C2214">
            <w:pPr>
              <w:pStyle w:val="TableParagraph"/>
              <w:spacing w:before="0" w:line="240" w:lineRule="auto"/>
              <w:ind w:right="131"/>
              <w:jc w:val="right"/>
              <w:rPr>
                <w:rFonts w:ascii="Pluto Light" w:hAnsi="Pluto Light"/>
                <w:color w:val="47413C"/>
                <w:spacing w:val="-2"/>
                <w:sz w:val="18"/>
                <w:szCs w:val="18"/>
              </w:rPr>
            </w:pPr>
            <w:r>
              <w:rPr>
                <w:rFonts w:ascii="Pluto Light" w:hAnsi="Pluto Light"/>
                <w:color w:val="47413C"/>
                <w:spacing w:val="-2"/>
                <w:sz w:val="18"/>
                <w:szCs w:val="18"/>
              </w:rPr>
              <w:t>[[CP_VA/MS_N1]]</w:t>
            </w:r>
          </w:p>
        </w:tc>
        <w:tc>
          <w:tcPr>
            <w:tcW w:w="1560" w:type="dxa"/>
            <w:shd w:val="clear" w:color="auto" w:fill="CFCFCF"/>
            <w:vAlign w:val="center"/>
          </w:tcPr>
          <w:p w14:paraId="3F2AC419" w14:textId="77777777" w:rsidR="0068617C" w:rsidRPr="001C2214" w:rsidRDefault="0068617C"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66B1C221" w14:textId="77777777" w:rsidR="0068617C" w:rsidRPr="001C2214" w:rsidRDefault="0068617C" w:rsidP="001C2214">
            <w:pPr>
              <w:pStyle w:val="TableParagraph"/>
              <w:spacing w:before="0" w:line="240" w:lineRule="auto"/>
              <w:ind w:left="144" w:right="136"/>
              <w:jc w:val="right"/>
              <w:rPr>
                <w:rFonts w:ascii="Pluto Light" w:hAnsi="Pluto Light"/>
                <w:color w:val="47413C"/>
                <w:spacing w:val="-5"/>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06660A" w:rsidRDefault="001166BB"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CP_annexe1TNS_annee</w:t>
            </w:r>
            <w:r>
              <w:rPr>
                <w:rFonts w:ascii="Pluto Light" w:hAnsi="Pluto Light"/>
                <w:b/>
                <w:bCs/>
                <w:color w:val="FFFFFF" w:themeColor="background1"/>
                <w:spacing w:val="-5"/>
                <w:sz w:val="18"/>
                <w:szCs w:val="18"/>
              </w:rPr>
              <w:t>]]</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3D3E94" w:rsidRDefault="003D3E94" w:rsidP="003D3E94">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591A6402" w14:textId="46DCC0E0" w:rsidR="001166BB"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87" w:type="dxa"/>
            <w:gridSpan w:val="2"/>
            <w:shd w:val="clear" w:color="auto" w:fill="447987"/>
            <w:vAlign w:val="center"/>
          </w:tcPr>
          <w:p w14:paraId="647B7E3C" w14:textId="79198A5F" w:rsidR="001166BB"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70A6B802" w14:textId="603B36E0" w:rsidR="001166BB"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3D3E94">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4EE2AEE6" w14:textId="122FBFB1" w:rsidR="001166BB" w:rsidRPr="0006660A" w:rsidRDefault="001166BB" w:rsidP="00172A7E">
            <w:pPr>
              <w:ind w:left="150" w:right="131"/>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periode</w:t>
            </w:r>
            <w:r>
              <w:rPr>
                <w:rFonts w:ascii="Pluto Light" w:hAnsi="Pluto Light"/>
                <w:color w:val="47413C"/>
                <w:sz w:val="18"/>
                <w:szCs w:val="18"/>
              </w:rPr>
              <w:t>]]</w:t>
            </w:r>
          </w:p>
        </w:tc>
        <w:tc>
          <w:tcPr>
            <w:tcW w:w="1887" w:type="dxa"/>
            <w:gridSpan w:val="2"/>
            <w:vAlign w:val="center"/>
          </w:tcPr>
          <w:p w14:paraId="695C8B70" w14:textId="49FD1111" w:rsidR="001166BB" w:rsidRPr="0006660A" w:rsidRDefault="001166BB"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date</w:t>
            </w:r>
            <w:r>
              <w:rPr>
                <w:rFonts w:ascii="Pluto Light" w:hAnsi="Pluto Light"/>
                <w:color w:val="47413C"/>
                <w:sz w:val="18"/>
                <w:szCs w:val="18"/>
              </w:rPr>
              <w:t>]]</w:t>
            </w:r>
          </w:p>
        </w:tc>
        <w:tc>
          <w:tcPr>
            <w:tcW w:w="1888" w:type="dxa"/>
            <w:vAlign w:val="center"/>
          </w:tcPr>
          <w:p w14:paraId="1E5E3862" w14:textId="0C39367C" w:rsidR="001166BB" w:rsidRPr="0006660A" w:rsidRDefault="001166BB"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montant</w:t>
            </w:r>
            <w:r>
              <w:rPr>
                <w:rFonts w:ascii="Pluto Light" w:hAnsi="Pluto Light"/>
                <w:color w:val="47413C"/>
                <w:sz w:val="18"/>
                <w:szCs w:val="18"/>
              </w:rPr>
              <w:t>]]</w:t>
            </w:r>
            <w:r w:rsidR="003D3E94">
              <w:rPr>
                <w:rFonts w:ascii="Pluto Light" w:hAnsi="Pluto Light"/>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Pr="003D3E94">
              <w:rPr>
                <w:rFonts w:ascii="Pluto Light" w:hAnsi="Pluto Light"/>
                <w:color w:val="47413C"/>
                <w:sz w:val="18"/>
                <w:szCs w:val="18"/>
              </w:rPr>
              <w:t>CP_annexe1TNS_totalAnnee</w:t>
            </w:r>
            <w:r>
              <w:rPr>
                <w:rFonts w:ascii="Pluto Light" w:hAnsi="Pluto Light"/>
                <w:color w:val="47413C"/>
                <w:sz w:val="18"/>
                <w:szCs w:val="18"/>
              </w:rPr>
              <w:t>]]</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06660A" w:rsidRDefault="003D3E94"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w:t>
            </w:r>
            <w:r>
              <w:rPr>
                <w:rFonts w:ascii="Pluto Light" w:hAnsi="Pluto Light"/>
                <w:b/>
                <w:bCs/>
                <w:color w:val="FFFFFF" w:themeColor="background1"/>
                <w:spacing w:val="-5"/>
                <w:sz w:val="18"/>
                <w:szCs w:val="18"/>
              </w:rPr>
              <w:t>2</w:t>
            </w:r>
            <w:r w:rsidRPr="001166BB">
              <w:rPr>
                <w:rFonts w:ascii="Pluto Light" w:hAnsi="Pluto Light"/>
                <w:b/>
                <w:bCs/>
                <w:color w:val="FFFFFF" w:themeColor="background1"/>
                <w:spacing w:val="-5"/>
                <w:sz w:val="18"/>
                <w:szCs w:val="18"/>
              </w:rPr>
              <w:t>TNS_annee</w:t>
            </w:r>
            <w:r>
              <w:rPr>
                <w:rFonts w:ascii="Pluto Light" w:hAnsi="Pluto Light"/>
                <w:b/>
                <w:bCs/>
                <w:color w:val="FFFFFF" w:themeColor="background1"/>
                <w:spacing w:val="-5"/>
                <w:sz w:val="18"/>
                <w:szCs w:val="18"/>
              </w:rPr>
              <w:t>]]</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3D3E94" w:rsidRDefault="003D3E94" w:rsidP="00172A7E">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13018957" w14:textId="77777777" w:rsidR="003D3E94"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92" w:type="dxa"/>
            <w:shd w:val="clear" w:color="auto" w:fill="447987"/>
            <w:vAlign w:val="center"/>
          </w:tcPr>
          <w:p w14:paraId="3CFE8C59" w14:textId="77777777" w:rsidR="003D3E94"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0C5AFF96" w14:textId="77777777" w:rsidR="003D3E94"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72A7E">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w:t>
            </w:r>
            <w:r>
              <w:rPr>
                <w:rFonts w:ascii="Pluto Light" w:hAnsi="Pluto Light"/>
                <w:color w:val="FFFFFF" w:themeColor="background1"/>
                <w:sz w:val="18"/>
                <w:szCs w:val="18"/>
              </w:rPr>
              <w:t>2</w:t>
            </w:r>
            <w:r w:rsidRPr="003D3E94">
              <w:rPr>
                <w:rFonts w:ascii="Pluto Light" w:hAnsi="Pluto Light"/>
                <w:color w:val="FFFFFF" w:themeColor="background1"/>
                <w:sz w:val="18"/>
                <w:szCs w:val="18"/>
              </w:rPr>
              <w:t>TNS_echeanciers]][[caisse]]</w:t>
            </w:r>
          </w:p>
        </w:tc>
      </w:tr>
      <w:tr w:rsidR="003D3E94" w:rsidRPr="0006660A" w14:paraId="17E7BE10" w14:textId="77777777" w:rsidTr="005608BE">
        <w:trPr>
          <w:trHeight w:val="317"/>
        </w:trPr>
        <w:tc>
          <w:tcPr>
            <w:tcW w:w="3977" w:type="dxa"/>
            <w:vAlign w:val="center"/>
          </w:tcPr>
          <w:p w14:paraId="3A819CA1" w14:textId="77777777" w:rsidR="003D3E94"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1962A176" w14:textId="77777777" w:rsidR="003D3E94" w:rsidRPr="0006660A" w:rsidRDefault="003D3E94" w:rsidP="00172A7E">
            <w:pPr>
              <w:ind w:left="150" w:right="131"/>
              <w:jc w:val="right"/>
              <w:rPr>
                <w:rFonts w:ascii="Pluto Light" w:hAnsi="Pluto Light"/>
                <w:color w:val="47413C"/>
                <w:sz w:val="18"/>
                <w:szCs w:val="18"/>
              </w:rPr>
            </w:pPr>
            <w:r>
              <w:rPr>
                <w:rFonts w:ascii="Pluto Light" w:hAnsi="Pluto Light"/>
                <w:color w:val="47413C"/>
                <w:sz w:val="18"/>
                <w:szCs w:val="18"/>
              </w:rPr>
              <w:t>[[periode]]</w:t>
            </w:r>
          </w:p>
        </w:tc>
        <w:tc>
          <w:tcPr>
            <w:tcW w:w="1892" w:type="dxa"/>
            <w:vAlign w:val="center"/>
          </w:tcPr>
          <w:p w14:paraId="77D8DE97" w14:textId="77777777" w:rsidR="003D3E94" w:rsidRPr="0006660A" w:rsidRDefault="003D3E94"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[[date]]</w:t>
            </w:r>
          </w:p>
        </w:tc>
        <w:tc>
          <w:tcPr>
            <w:tcW w:w="1888" w:type="dxa"/>
            <w:vAlign w:val="center"/>
          </w:tcPr>
          <w:p w14:paraId="55E045EF" w14:textId="77777777" w:rsidR="003D3E94" w:rsidRPr="0006660A"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Default="003D3E94" w:rsidP="00172A7E">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w:t>
            </w:r>
            <w:r w:rsidR="000C00A5">
              <w:rPr>
                <w:rFonts w:ascii="Pluto Light" w:hAnsi="Pluto Light"/>
                <w:color w:val="47413C"/>
                <w:sz w:val="18"/>
                <w:szCs w:val="18"/>
              </w:rPr>
              <w:t>2</w:t>
            </w:r>
            <w:r>
              <w:rPr>
                <w:rFonts w:ascii="Pluto Light" w:hAnsi="Pluto Light"/>
                <w:color w:val="47413C"/>
                <w:sz w:val="18"/>
                <w:szCs w:val="18"/>
              </w:rPr>
              <w:t>TNS_echeanciers]]</w:t>
            </w:r>
          </w:p>
        </w:tc>
      </w:tr>
    </w:tbl>
    <w:p w14:paraId="7FEC4A42" w14:textId="77777777" w:rsidR="00616AE3" w:rsidRDefault="00616AE3" w:rsidP="003D3E94"/>
    <w:p w14:paraId="75FA49D0" w14:textId="496653E6"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r w:rsidRPr="00616AE3">
        <w:rPr>
          <w:rFonts w:ascii="Pluto Light" w:eastAsiaTheme="minorHAnsi" w:hAnsi="Pluto Light" w:cstheme="minorBidi"/>
          <w:b/>
          <w:bCs/>
          <w:color w:val="47413C"/>
          <w:sz w:val="18"/>
          <w:szCs w:val="14"/>
        </w:rPr>
        <w:t>Rappel des sanctions et pénalités en cas de non-paiement :</w:t>
      </w:r>
      <w:r w:rsidRPr="00616AE3">
        <w:rPr>
          <w:rFonts w:ascii="Pluto Light" w:eastAsiaTheme="minorHAnsi" w:hAnsi="Pluto Light" w:cstheme="minorBidi"/>
          <w:color w:val="47413C"/>
          <w:sz w:val="18"/>
          <w:szCs w:val="14"/>
        </w:rPr>
        <w:br/>
        <w:t xml:space="preserve">   - majorations de retard de 5% ;</w:t>
      </w:r>
      <w:r w:rsidRPr="00616AE3">
        <w:rPr>
          <w:rFonts w:ascii="Pluto Light" w:eastAsiaTheme="minorHAnsi" w:hAnsi="Pluto Light" w:cstheme="minorBidi"/>
          <w:color w:val="47413C"/>
          <w:sz w:val="18"/>
          <w:szCs w:val="14"/>
        </w:rPr>
        <w:br/>
        <w:t xml:space="preserve">   - majorations de retard complémentaire : 0,4% par mois de retard ;</w:t>
      </w:r>
      <w:r w:rsidRPr="00616AE3">
        <w:rPr>
          <w:rFonts w:ascii="Pluto Light" w:eastAsiaTheme="minorHAnsi" w:hAnsi="Pluto Light" w:cstheme="minorBidi"/>
          <w:color w:val="47413C"/>
          <w:sz w:val="18"/>
          <w:szCs w:val="14"/>
        </w:rPr>
        <w:br/>
        <w:t xml:space="preserve">   - perte du droit aux prestations "maladie".</w:t>
      </w:r>
      <w:r w:rsidRPr="00616AE3">
        <w:rPr>
          <w:rFonts w:ascii="Pluto Light" w:eastAsiaTheme="minorHAnsi" w:hAnsi="Pluto Light" w:cstheme="minorBidi"/>
          <w:color w:val="47413C"/>
          <w:sz w:val="18"/>
          <w:szCs w:val="14"/>
        </w:rPr>
        <w:br/>
      </w:r>
      <w:r w:rsidRPr="00616AE3">
        <w:rPr>
          <w:rFonts w:ascii="Pluto Light" w:eastAsiaTheme="minorHAnsi" w:hAnsi="Pluto Light" w:cstheme="minorBidi"/>
          <w:b/>
          <w:bCs/>
          <w:color w:val="47413C"/>
          <w:sz w:val="18"/>
          <w:szCs w:val="14"/>
        </w:rPr>
        <w:t>Nous vous conseillons de conserver précieusement cet échéancier et de prévenir sans délai votre expert-comptable en cas</w:t>
      </w:r>
      <w:r w:rsidRPr="00616AE3">
        <w:rPr>
          <w:rFonts w:ascii="Pluto Light" w:eastAsiaTheme="minorHAnsi" w:hAnsi="Pluto Light" w:cstheme="minorBidi"/>
          <w:b/>
          <w:bCs/>
          <w:color w:val="47413C"/>
          <w:sz w:val="18"/>
          <w:szCs w:val="14"/>
        </w:rPr>
        <w:br/>
        <w:t>d'appels de cotisations différentes avec cette projection.</w:t>
      </w:r>
    </w:p>
    <w:p w14:paraId="479D0741" w14:textId="77777777"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p>
    <w:p w14:paraId="035D1A7E" w14:textId="45D102F3"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 xml:space="preserve">Cet échéancier est établi à titre provisoire et ne tient pas compte de la réforme de l'assiette des bases de cotisations            </w:t>
      </w:r>
      <w:r w:rsidRPr="00616AE3">
        <w:rPr>
          <w:rFonts w:ascii="Pluto Light" w:eastAsiaTheme="minorHAnsi" w:hAnsi="Pluto Light" w:cstheme="minorBidi"/>
          <w:i/>
          <w:iCs/>
          <w:color w:val="47413C"/>
          <w:sz w:val="18"/>
          <w:szCs w:val="14"/>
        </w:rPr>
        <w:br/>
        <w:t>(article 18 de la loi 2023-1250 du 26/12/2023).</w:t>
      </w:r>
    </w:p>
    <w:p w14:paraId="15D43748" w14:textId="2BE93C4A"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Echéancier produit selon les taux &amp; plafonds de Sécurité Sociale en vigueur sous réserve d'exhaustivité des éléments</w:t>
      </w:r>
      <w:r w:rsidRPr="00616AE3">
        <w:rPr>
          <w:rFonts w:ascii="Pluto Light" w:eastAsiaTheme="minorHAnsi" w:hAnsi="Pluto Light"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INVESTISSEMENTS</w:t>
      </w:r>
    </w:p>
    <w:p w14:paraId="65ED4943" w14:textId="70B732C1" w:rsidR="00597BCD" w:rsidRDefault="00597BCD" w:rsidP="001E08C0">
      <w:r>
        <w:t>[[#I_commentaire]]</w:t>
      </w:r>
    </w:p>
    <w:p w14:paraId="3D251551" w14:textId="60EFDAE4" w:rsidR="00597BCD" w:rsidRPr="00A443CF" w:rsidRDefault="00597BCD"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06660A" w:rsidRDefault="005D7862" w:rsidP="0006660A">
            <w:pPr>
              <w:pStyle w:val="TableParagraph"/>
              <w:spacing w:before="0" w:line="240" w:lineRule="auto"/>
              <w:ind w:left="147" w:right="134"/>
              <w:rPr>
                <w:rFonts w:ascii="Pluto Light" w:hAnsi="Pluto Light"/>
                <w:color w:val="FFFFFF" w:themeColor="background1"/>
                <w:sz w:val="18"/>
                <w:szCs w:val="18"/>
              </w:rPr>
            </w:pPr>
          </w:p>
        </w:tc>
        <w:tc>
          <w:tcPr>
            <w:tcW w:w="1559" w:type="dxa"/>
            <w:shd w:val="clear" w:color="auto" w:fill="447987"/>
            <w:vAlign w:val="center"/>
          </w:tcPr>
          <w:p w14:paraId="121EA102" w14:textId="77777777" w:rsidR="005D7862" w:rsidRPr="0006660A" w:rsidRDefault="000139BF" w:rsidP="0006660A">
            <w:pPr>
              <w:pStyle w:val="TableParagraph"/>
              <w:spacing w:before="0" w:line="240" w:lineRule="auto"/>
              <w:ind w:left="150" w:right="131"/>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c>
          <w:tcPr>
            <w:tcW w:w="1559" w:type="dxa"/>
            <w:shd w:val="clear" w:color="auto" w:fill="447987"/>
            <w:vAlign w:val="center"/>
          </w:tcPr>
          <w:p w14:paraId="3C1385D2" w14:textId="77777777" w:rsidR="005D7862" w:rsidRPr="0006660A" w:rsidRDefault="000139BF" w:rsidP="0006660A">
            <w:pPr>
              <w:pStyle w:val="TableParagraph"/>
              <w:spacing w:before="0" w:line="240" w:lineRule="auto"/>
              <w:ind w:left="152" w:right="128"/>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N+1</w:t>
            </w:r>
          </w:p>
        </w:tc>
        <w:tc>
          <w:tcPr>
            <w:tcW w:w="1560" w:type="dxa"/>
            <w:shd w:val="clear" w:color="auto" w:fill="447987"/>
            <w:vAlign w:val="center"/>
          </w:tcPr>
          <w:p w14:paraId="540196B0" w14:textId="77777777" w:rsidR="005D7862" w:rsidRPr="0006660A" w:rsidRDefault="000139BF" w:rsidP="0006660A">
            <w:pPr>
              <w:pStyle w:val="TableParagraph"/>
              <w:spacing w:before="0" w:line="240" w:lineRule="auto"/>
              <w:ind w:left="14" w:right="136"/>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06660A">
            <w:pPr>
              <w:pStyle w:val="TableParagraph"/>
              <w:spacing w:before="0" w:line="220" w:lineRule="auto"/>
              <w:ind w:left="147" w:right="134"/>
              <w:rPr>
                <w:rFonts w:ascii="Pluto Light" w:hAnsi="Pluto Light"/>
                <w:color w:val="47413C"/>
                <w:sz w:val="18"/>
                <w:szCs w:val="18"/>
              </w:rPr>
            </w:pPr>
            <w:r w:rsidRPr="0006660A">
              <w:rPr>
                <w:rFonts w:ascii="Pluto Light" w:hAnsi="Pluto Light"/>
                <w:color w:val="47413C"/>
                <w:sz w:val="18"/>
                <w:szCs w:val="18"/>
              </w:rPr>
              <w:t xml:space="preserve">Prévisions d'amortissements </w:t>
            </w:r>
            <w:r w:rsidRPr="0006660A">
              <w:rPr>
                <w:rFonts w:ascii="Pluto Light" w:hAnsi="Pluto Light"/>
                <w:color w:val="47413C"/>
                <w:spacing w:val="-2"/>
                <w:sz w:val="18"/>
                <w:szCs w:val="18"/>
              </w:rPr>
              <w:t>(avec investissements actuels)</w:t>
            </w:r>
          </w:p>
        </w:tc>
        <w:tc>
          <w:tcPr>
            <w:tcW w:w="1559" w:type="dxa"/>
            <w:vAlign w:val="center"/>
          </w:tcPr>
          <w:p w14:paraId="1E5E3196" w14:textId="5734043B" w:rsidR="002D7891" w:rsidRPr="0006660A" w:rsidRDefault="00597BCD" w:rsidP="0006660A">
            <w:pPr>
              <w:ind w:left="150" w:right="131"/>
              <w:jc w:val="right"/>
              <w:rPr>
                <w:rFonts w:ascii="Pluto Light" w:hAnsi="Pluto Light"/>
                <w:color w:val="47413C"/>
                <w:sz w:val="18"/>
                <w:szCs w:val="18"/>
              </w:rPr>
            </w:pPr>
            <w:r>
              <w:rPr>
                <w:rFonts w:ascii="Pluto Light" w:hAnsi="Pluto Light"/>
                <w:color w:val="47413C"/>
                <w:sz w:val="18"/>
                <w:szCs w:val="18"/>
              </w:rPr>
              <w:t>[[I_prevAmoN]]</w:t>
            </w:r>
          </w:p>
        </w:tc>
        <w:tc>
          <w:tcPr>
            <w:tcW w:w="1559" w:type="dxa"/>
            <w:vAlign w:val="center"/>
          </w:tcPr>
          <w:p w14:paraId="1EA11C63" w14:textId="576C9119" w:rsidR="002D7891" w:rsidRPr="0006660A" w:rsidRDefault="00597BCD" w:rsidP="0006660A">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[[I_prevAmoN1]]</w:t>
            </w:r>
          </w:p>
        </w:tc>
        <w:tc>
          <w:tcPr>
            <w:tcW w:w="1560" w:type="dxa"/>
            <w:vAlign w:val="center"/>
          </w:tcPr>
          <w:p w14:paraId="25CAD417" w14:textId="38D93094" w:rsidR="002D7891" w:rsidRPr="0006660A" w:rsidRDefault="00597BCD" w:rsidP="0006660A">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[[I_prevAmo</w:t>
            </w:r>
            <w:r w:rsidR="00A667CE">
              <w:rPr>
                <w:rFonts w:ascii="Pluto Light" w:hAnsi="Pluto Light"/>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06660A" w:rsidRDefault="005C78DE" w:rsidP="00484162">
            <w:pPr>
              <w:pStyle w:val="TableParagraph"/>
              <w:spacing w:before="0" w:line="240" w:lineRule="auto"/>
              <w:ind w:left="284" w:right="405"/>
              <w:rPr>
                <w:rFonts w:ascii="Pluto Light" w:hAnsi="Pluto Light"/>
                <w:color w:val="FFFFFF" w:themeColor="background1"/>
                <w:sz w:val="18"/>
                <w:szCs w:val="18"/>
              </w:rPr>
            </w:pPr>
          </w:p>
        </w:tc>
        <w:tc>
          <w:tcPr>
            <w:tcW w:w="1559" w:type="dxa"/>
            <w:shd w:val="clear" w:color="auto" w:fill="447987"/>
            <w:vAlign w:val="center"/>
          </w:tcPr>
          <w:p w14:paraId="02BFB8FD" w14:textId="77777777" w:rsidR="005C78DE" w:rsidRPr="0006660A" w:rsidRDefault="005C78DE" w:rsidP="00484162">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r>
      <w:tr w:rsidR="0006660A" w:rsidRPr="0006660A" w14:paraId="1617D965" w14:textId="77777777" w:rsidTr="00AA2358">
        <w:trPr>
          <w:trHeight w:val="325"/>
        </w:trPr>
        <w:tc>
          <w:tcPr>
            <w:tcW w:w="4969" w:type="dxa"/>
            <w:vAlign w:val="center"/>
          </w:tcPr>
          <w:p w14:paraId="5E4019F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Impôt</w:t>
            </w:r>
            <w:r w:rsidRPr="0006660A">
              <w:rPr>
                <w:rFonts w:ascii="Pluto Light" w:hAnsi="Pluto Light"/>
                <w:color w:val="47413C"/>
                <w:spacing w:val="-7"/>
                <w:sz w:val="18"/>
                <w:szCs w:val="18"/>
              </w:rPr>
              <w:t xml:space="preserve"> </w:t>
            </w:r>
            <w:r w:rsidRPr="0006660A">
              <w:rPr>
                <w:rFonts w:ascii="Pluto Light" w:hAnsi="Pluto Light"/>
                <w:color w:val="47413C"/>
                <w:sz w:val="18"/>
                <w:szCs w:val="18"/>
              </w:rPr>
              <w:t>sociétés</w:t>
            </w:r>
            <w:r w:rsidRPr="0006660A">
              <w:rPr>
                <w:rFonts w:ascii="Pluto Light" w:hAnsi="Pluto Light"/>
                <w:color w:val="47413C"/>
                <w:spacing w:val="-9"/>
                <w:sz w:val="18"/>
                <w:szCs w:val="18"/>
              </w:rPr>
              <w:t xml:space="preserve"> </w:t>
            </w:r>
            <w:r w:rsidRPr="0006660A">
              <w:rPr>
                <w:rFonts w:ascii="Pluto Light" w:hAnsi="Pluto Light"/>
                <w:color w:val="47413C"/>
                <w:spacing w:val="-4"/>
                <w:sz w:val="18"/>
                <w:szCs w:val="18"/>
              </w:rPr>
              <w:t>total</w:t>
            </w:r>
          </w:p>
        </w:tc>
        <w:tc>
          <w:tcPr>
            <w:tcW w:w="1559" w:type="dxa"/>
            <w:vAlign w:val="center"/>
          </w:tcPr>
          <w:p w14:paraId="5C3109F2" w14:textId="5F41DDD3"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Crédits</w:t>
            </w:r>
            <w:r w:rsidRPr="0006660A">
              <w:rPr>
                <w:rFonts w:ascii="Pluto Light" w:hAnsi="Pluto Light"/>
                <w:color w:val="47413C"/>
                <w:spacing w:val="-9"/>
                <w:sz w:val="18"/>
                <w:szCs w:val="18"/>
              </w:rPr>
              <w:t xml:space="preserve"> </w:t>
            </w:r>
            <w:r w:rsidRPr="0006660A">
              <w:rPr>
                <w:rFonts w:ascii="Pluto Light" w:hAnsi="Pluto Light"/>
                <w:color w:val="47413C"/>
                <w:spacing w:val="-2"/>
                <w:sz w:val="18"/>
                <w:szCs w:val="18"/>
              </w:rPr>
              <w:t>d'impôts</w:t>
            </w:r>
          </w:p>
        </w:tc>
        <w:tc>
          <w:tcPr>
            <w:tcW w:w="1559" w:type="dxa"/>
            <w:vAlign w:val="center"/>
          </w:tcPr>
          <w:p w14:paraId="75299104" w14:textId="14C789CE"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06660A" w:rsidRDefault="005C78DE" w:rsidP="00484162">
            <w:pPr>
              <w:pStyle w:val="TableParagraph"/>
              <w:spacing w:before="0" w:line="219" w:lineRule="exact"/>
              <w:ind w:left="284" w:right="405"/>
              <w:rPr>
                <w:rFonts w:ascii="Pluto Light" w:hAnsi="Pluto Light"/>
                <w:color w:val="47413C"/>
                <w:sz w:val="18"/>
                <w:szCs w:val="18"/>
              </w:rPr>
            </w:pPr>
            <w:r w:rsidRPr="0006660A">
              <w:rPr>
                <w:rFonts w:ascii="Pluto Light" w:hAnsi="Pluto Light"/>
                <w:color w:val="47413C"/>
                <w:sz w:val="18"/>
                <w:szCs w:val="18"/>
              </w:rPr>
              <w:t>Acomptes</w:t>
            </w:r>
            <w:r w:rsidRPr="0006660A">
              <w:rPr>
                <w:rFonts w:ascii="Pluto Light" w:hAnsi="Pluto Light"/>
                <w:color w:val="47413C"/>
                <w:spacing w:val="-11"/>
                <w:sz w:val="18"/>
                <w:szCs w:val="18"/>
              </w:rPr>
              <w:t xml:space="preserve"> </w:t>
            </w:r>
            <w:r w:rsidRPr="0006660A">
              <w:rPr>
                <w:rFonts w:ascii="Pluto Light" w:hAnsi="Pluto Light"/>
                <w:color w:val="47413C"/>
                <w:spacing w:val="-2"/>
                <w:sz w:val="18"/>
                <w:szCs w:val="18"/>
              </w:rPr>
              <w:t>versés</w:t>
            </w:r>
          </w:p>
        </w:tc>
        <w:tc>
          <w:tcPr>
            <w:tcW w:w="1559" w:type="dxa"/>
            <w:vAlign w:val="center"/>
          </w:tcPr>
          <w:p w14:paraId="460566F3" w14:textId="3DFADD9D" w:rsidR="005C78DE" w:rsidRPr="0006660A" w:rsidRDefault="00A667CE"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703A4C" w:rsidRDefault="005C78DE" w:rsidP="00484162">
            <w:pPr>
              <w:pStyle w:val="TableParagraph"/>
              <w:spacing w:before="0" w:line="243" w:lineRule="exact"/>
              <w:ind w:left="284" w:right="405"/>
              <w:rPr>
                <w:rFonts w:ascii="Pluto Light" w:hAnsi="Pluto Light"/>
                <w:color w:val="47413C"/>
                <w:sz w:val="18"/>
                <w:szCs w:val="18"/>
              </w:rPr>
            </w:pPr>
            <w:r w:rsidRPr="00703A4C">
              <w:rPr>
                <w:rFonts w:ascii="Pluto Light" w:hAnsi="Pluto Light"/>
                <w:color w:val="47413C"/>
                <w:sz w:val="18"/>
                <w:szCs w:val="18"/>
              </w:rPr>
              <w:t>Montant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00A667CE">
              <w:rPr>
                <w:rFonts w:ascii="Pluto Light" w:hAnsi="Pluto Light"/>
                <w:color w:val="47413C"/>
                <w:spacing w:val="-2"/>
                <w:sz w:val="18"/>
                <w:szCs w:val="18"/>
              </w:rPr>
              <w:t>[[IS_choixMontant]]</w:t>
            </w:r>
          </w:p>
        </w:tc>
        <w:tc>
          <w:tcPr>
            <w:tcW w:w="1559" w:type="dxa"/>
            <w:shd w:val="clear" w:color="auto" w:fill="EBE3D5"/>
            <w:vAlign w:val="center"/>
          </w:tcPr>
          <w:p w14:paraId="3804421D" w14:textId="0FA762C7" w:rsidR="005C78DE" w:rsidRPr="00703A4C" w:rsidRDefault="00A667CE" w:rsidP="00484162">
            <w:pPr>
              <w:pStyle w:val="TableParagraph"/>
              <w:spacing w:before="0" w:line="243"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A443CF" w:rsidRDefault="00A667CE"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Default="00A667CE" w:rsidP="00A667CE">
      <w:pPr>
        <w:pStyle w:val="Sansinterligne1"/>
        <w:ind w:left="284" w:right="405"/>
        <w:jc w:val="both"/>
        <w:rPr>
          <w:rFonts w:ascii="Pluto Light" w:hAnsi="Pluto Light"/>
          <w:b/>
          <w:color w:val="47413C"/>
          <w:sz w:val="20"/>
          <w:szCs w:val="20"/>
        </w:rPr>
      </w:pPr>
      <w:r>
        <w:rPr>
          <w:rFonts w:ascii="Pluto Light" w:hAnsi="Pluto Light"/>
          <w:b/>
          <w:color w:val="47413C"/>
          <w:sz w:val="20"/>
          <w:szCs w:val="2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A667CE" w:rsidRDefault="00A667CE" w:rsidP="002622DE">
            <w:pPr>
              <w:pStyle w:val="TableParagraph"/>
              <w:spacing w:before="0" w:line="240" w:lineRule="auto"/>
              <w:ind w:left="284" w:right="405"/>
              <w:rPr>
                <w:rFonts w:ascii="Pluto Light" w:hAnsi="Pluto Light"/>
                <w:sz w:val="18"/>
                <w:szCs w:val="18"/>
              </w:rPr>
            </w:pPr>
            <w:r w:rsidRPr="002C69E4">
              <w:rPr>
                <w:rFonts w:ascii="Pluto Light" w:hAnsi="Pluto Light"/>
                <w:color w:val="47413C"/>
                <w:spacing w:val="-4"/>
                <w:sz w:val="18"/>
                <w:szCs w:val="18"/>
              </w:rPr>
              <w:t>Acomptes :</w:t>
            </w:r>
          </w:p>
        </w:tc>
        <w:tc>
          <w:tcPr>
            <w:tcW w:w="1559" w:type="dxa"/>
            <w:shd w:val="clear" w:color="auto" w:fill="447987"/>
            <w:vAlign w:val="center"/>
          </w:tcPr>
          <w:p w14:paraId="1C2FE0BA" w14:textId="58807EF3" w:rsidR="00A667CE" w:rsidRPr="0006660A" w:rsidRDefault="00A667CE" w:rsidP="002622DE">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r>
              <w:rPr>
                <w:rFonts w:ascii="Pluto Light" w:hAnsi="Pluto Light"/>
                <w:b/>
                <w:color w:val="FFFFFF" w:themeColor="background1"/>
                <w:spacing w:val="-10"/>
                <w:sz w:val="18"/>
                <w:szCs w:val="18"/>
              </w:rPr>
              <w:t>+1</w:t>
            </w:r>
          </w:p>
        </w:tc>
      </w:tr>
      <w:tr w:rsidR="00A667CE" w:rsidRPr="0006660A" w14:paraId="4BE6CCDD" w14:textId="77777777" w:rsidTr="002622DE">
        <w:trPr>
          <w:trHeight w:val="325"/>
        </w:trPr>
        <w:tc>
          <w:tcPr>
            <w:tcW w:w="4969" w:type="dxa"/>
            <w:vAlign w:val="center"/>
          </w:tcPr>
          <w:p w14:paraId="1B5DC4F6" w14:textId="68715EC8"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[[AI_date1]]</w:t>
            </w:r>
          </w:p>
        </w:tc>
        <w:tc>
          <w:tcPr>
            <w:tcW w:w="1559" w:type="dxa"/>
            <w:vAlign w:val="center"/>
          </w:tcPr>
          <w:p w14:paraId="7759D254" w14:textId="68AE84F2"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[[AI_date2]]</w:t>
            </w:r>
          </w:p>
        </w:tc>
        <w:tc>
          <w:tcPr>
            <w:tcW w:w="1559" w:type="dxa"/>
            <w:vAlign w:val="center"/>
          </w:tcPr>
          <w:p w14:paraId="7C6CF80E" w14:textId="376F8363"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[[AI_date3]]</w:t>
            </w:r>
          </w:p>
        </w:tc>
        <w:tc>
          <w:tcPr>
            <w:tcW w:w="1559" w:type="dxa"/>
            <w:vAlign w:val="center"/>
          </w:tcPr>
          <w:p w14:paraId="1C273F9C" w14:textId="773AA01C" w:rsidR="00A667CE" w:rsidRPr="0006660A" w:rsidRDefault="00A667CE"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lastRenderedPageBreak/>
              <w:t>15/</w:t>
            </w:r>
            <w:r w:rsidR="002C69E4" w:rsidRPr="002C69E4">
              <w:rPr>
                <w:rFonts w:ascii="Pluto Light" w:hAnsi="Pluto Light"/>
                <w:color w:val="47413C"/>
                <w:spacing w:val="-4"/>
                <w:sz w:val="18"/>
                <w:szCs w:val="18"/>
              </w:rPr>
              <w:t>[[AI_date4]]</w:t>
            </w:r>
          </w:p>
        </w:tc>
        <w:tc>
          <w:tcPr>
            <w:tcW w:w="1559" w:type="dxa"/>
            <w:vAlign w:val="center"/>
          </w:tcPr>
          <w:p w14:paraId="438483D7" w14:textId="43B52C3A" w:rsidR="002C69E4" w:rsidRDefault="002C69E4"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2C69E4" w:rsidRDefault="002C69E4" w:rsidP="002C69E4">
      <w:pPr>
        <w:pStyle w:val="IF"/>
        <w:ind w:firstLine="284"/>
        <w:rPr>
          <w:rFonts w:ascii="Pluto Light" w:eastAsiaTheme="minorHAnsi" w:hAnsi="Pluto Light" w:cstheme="minorBidi"/>
          <w:b/>
          <w:bCs/>
          <w:color w:val="417A87"/>
          <w:sz w:val="20"/>
          <w:szCs w:val="16"/>
          <w:u w:val="none"/>
        </w:rPr>
      </w:pPr>
      <w:r w:rsidRPr="002C69E4">
        <w:rPr>
          <w:rFonts w:ascii="Pluto Light" w:eastAsiaTheme="minorHAnsi" w:hAnsi="Pluto Light" w:cstheme="minorBidi"/>
          <w:b/>
          <w:bCs/>
          <w:color w:val="417A87"/>
          <w:sz w:val="20"/>
          <w:szCs w:val="16"/>
          <w:u w:val="none"/>
        </w:rPr>
        <w:t>Rénovation et taux réduit de TVA :</w:t>
      </w:r>
    </w:p>
    <w:p w14:paraId="22865573"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Prestataire sous-traitant : l’attestation de vigilance :</w:t>
      </w:r>
    </w:p>
    <w:p w14:paraId="0292F358"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Utilisation d'une ou plusieurs caisses :</w:t>
      </w:r>
    </w:p>
    <w:p w14:paraId="7915E3BC" w14:textId="77777777" w:rsidR="002C69E4" w:rsidRP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Créances irrécouvrables :</w:t>
      </w:r>
    </w:p>
    <w:p w14:paraId="488DA5A1"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Rupture dans une séquence de numérotation de facturation :</w:t>
      </w:r>
    </w:p>
    <w:p w14:paraId="78B24EE2"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Nous avons relevé que l’organisation administrative et informatique du processus de facturation des prestations réalisées ne garantit pas l’enregistrement exhaustif des prestations</w:t>
      </w:r>
    </w:p>
    <w:p w14:paraId="6B892B4F"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les factures doivent être numérotées, selon la réglementation fiscale (article 242 nonies A de l'annexe II au CGI).</w:t>
      </w:r>
    </w:p>
    <w:p w14:paraId="084F759B"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numéros font partie des ’mentions obligatoires d’une facture,</w:t>
      </w:r>
    </w:p>
    <w:p w14:paraId="4785E28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sont attribués de manière ininterrompue, sans aucun trou ni aucune rupture,</w:t>
      </w:r>
    </w:p>
    <w:p w14:paraId="76512A57"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se suivent successivement dans le temps, au fur et à mesure de l’émission des factures.</w:t>
      </w:r>
    </w:p>
    <w:p w14:paraId="22D233C2" w14:textId="77777777" w:rsidR="002C69E4" w:rsidRDefault="002C69E4" w:rsidP="002C69E4">
      <w:pPr>
        <w:pStyle w:val="Corpsdetexte"/>
        <w:spacing w:before="120" w:after="120" w:line="276" w:lineRule="auto"/>
        <w:ind w:left="284" w:right="310"/>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Perte ½ capital social :</w:t>
      </w:r>
    </w:p>
    <w:p w14:paraId="2AD4CE65" w14:textId="77777777" w:rsid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Comptes courants débiteurs :</w:t>
      </w:r>
    </w:p>
    <w:p w14:paraId="4AA9D42A"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social</w:t>
      </w:r>
    </w:p>
    <w:p w14:paraId="2CE92E53"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fiscal</w:t>
      </w:r>
    </w:p>
    <w:p w14:paraId="70D61E59"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Default="002C69E4" w:rsidP="002C69E4">
      <w:pPr>
        <w:pStyle w:val="Corpsdetexte"/>
        <w:spacing w:before="120" w:after="120" w:line="276" w:lineRule="auto"/>
        <w:ind w:left="284" w:right="1498"/>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lastRenderedPageBreak/>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Obligation FEC « Fichier des Ecritures Comptables » :</w:t>
      </w:r>
    </w:p>
    <w:p w14:paraId="11CCDCA4" w14:textId="77777777" w:rsidR="00F42D6E"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l’obligation de produire un fichier des écritures comptables « FEC » pour les contribuables soumis</w:t>
      </w:r>
    </w:p>
    <w:p w14:paraId="4B82E256" w14:textId="010401FC"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Obligation des entreprises individuelles :</w:t>
      </w:r>
    </w:p>
    <w:p w14:paraId="7C859C36" w14:textId="77777777" w:rsid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SCI IR : obligation du gérant de transmettre les documents aux associés :</w:t>
      </w:r>
    </w:p>
    <w:p w14:paraId="5C3B9901" w14:textId="77777777" w:rsid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Non affiliation à la médecine du travail :</w:t>
      </w:r>
    </w:p>
    <w:p w14:paraId="0821A4C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souhaiterions porter à votre connaissance les conséquences en cas de non-affiliation à la Médecine du travail de votre entreprise.</w:t>
      </w:r>
    </w:p>
    <w:p w14:paraId="0DBC58E4" w14:textId="77777777" w:rsidR="00F314D8" w:rsidRPr="00F314D8" w:rsidRDefault="00F314D8" w:rsidP="00F314D8">
      <w:pPr>
        <w:pStyle w:val="Corpsdetexte"/>
        <w:spacing w:before="120" w:after="120" w:line="276" w:lineRule="auto"/>
        <w:ind w:left="284" w:right="50"/>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F314D8" w:rsidRDefault="00F314D8" w:rsidP="00F314D8">
      <w:pPr>
        <w:pStyle w:val="Corpsdetexte"/>
        <w:spacing w:before="120" w:after="120" w:line="276" w:lineRule="auto"/>
        <w:ind w:left="284" w:right="54"/>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suite à non-transmission de vos éléments comptables :</w:t>
      </w:r>
    </w:p>
    <w:p w14:paraId="7FE0D85B" w14:textId="77777777" w:rsid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lastRenderedPageBreak/>
        <w:t>[[#informationFiscale_Retard_dpot_dclaration_fiscale__retard_rglement_honoraires]]</w:t>
      </w:r>
    </w:p>
    <w:p w14:paraId="28723E1D"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à la suite du délai de règlement de vos honoraires :</w:t>
      </w:r>
    </w:p>
    <w:p w14:paraId="41C5A2CC"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Protection Sociale</w:t>
      </w:r>
      <w:r>
        <w:rPr>
          <w:rFonts w:ascii="Pluto Light" w:eastAsiaTheme="minorHAnsi" w:hAnsi="Pluto Light" w:cstheme="minorBidi"/>
          <w:b/>
          <w:bCs/>
          <w:color w:val="417A87"/>
          <w:sz w:val="20"/>
          <w:szCs w:val="16"/>
          <w:u w:val="none"/>
        </w:rPr>
        <w:t xml:space="preserve"> </w:t>
      </w:r>
      <w:r w:rsidRPr="00F314D8">
        <w:rPr>
          <w:rFonts w:ascii="Pluto Light" w:eastAsiaTheme="minorHAnsi" w:hAnsi="Pluto Light" w:cstheme="minorBidi"/>
          <w:b/>
          <w:bCs/>
          <w:color w:val="417A87"/>
          <w:sz w:val="20"/>
          <w:szCs w:val="16"/>
          <w:u w:val="none"/>
        </w:rPr>
        <w:t>:</w:t>
      </w:r>
    </w:p>
    <w:p w14:paraId="26FC2ACE"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[[/informationFiscale_Protection_sociale]]</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F314D8" w:rsidRDefault="009A16AB" w:rsidP="009A16AB">
      <w:pPr>
        <w:pStyle w:val="IF"/>
        <w:ind w:left="284"/>
        <w:rPr>
          <w:rFonts w:ascii="Pluto Light" w:eastAsiaTheme="minorHAnsi" w:hAnsi="Pluto Light" w:cstheme="minorBidi"/>
          <w:b/>
          <w:bCs/>
          <w:color w:val="417A87"/>
          <w:sz w:val="20"/>
          <w:szCs w:val="16"/>
          <w:u w:val="none"/>
        </w:rPr>
      </w:pPr>
      <w:r>
        <w:rPr>
          <w:rFonts w:ascii="Pluto Light" w:eastAsiaTheme="minorHAnsi" w:hAnsi="Pluto Light" w:cstheme="minorBidi"/>
          <w:b/>
          <w:bCs/>
          <w:color w:val="417A87"/>
          <w:sz w:val="20"/>
          <w:szCs w:val="16"/>
          <w:u w:val="none"/>
        </w:rPr>
        <w:t xml:space="preserve">Facturation électronique </w:t>
      </w:r>
      <w:r w:rsidRPr="00F314D8">
        <w:rPr>
          <w:rFonts w:ascii="Pluto Light" w:eastAsiaTheme="minorHAnsi" w:hAnsi="Pluto Light" w:cstheme="minorBidi"/>
          <w:b/>
          <w:bCs/>
          <w:color w:val="417A87"/>
          <w:sz w:val="20"/>
          <w:szCs w:val="16"/>
          <w:u w:val="none"/>
        </w:rPr>
        <w:t>:</w:t>
      </w:r>
    </w:p>
    <w:p w14:paraId="0FEF8A83" w14:textId="77777777" w:rsidR="009A16AB" w:rsidRDefault="009A16AB" w:rsidP="009A16AB">
      <w:pPr>
        <w:pStyle w:val="Corpsdetexte"/>
        <w:spacing w:before="120" w:after="120" w:line="276" w:lineRule="auto"/>
        <w:ind w:left="284" w:right="51"/>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Nous attirons votre attention sur la réforme de la facturation électronique qui entrera progressivement en vigueur à compter du 1</w:t>
      </w:r>
      <w:r w:rsidRPr="009A16AB">
        <w:rPr>
          <w:rFonts w:ascii="Pluto Light" w:eastAsiaTheme="minorHAnsi" w:hAnsi="Pluto Light" w:cstheme="minorBidi"/>
          <w:color w:val="47413C"/>
          <w:sz w:val="18"/>
          <w:szCs w:val="14"/>
          <w:vertAlign w:val="superscript"/>
        </w:rPr>
        <w:t>er</w:t>
      </w:r>
      <w:r>
        <w:rPr>
          <w:rFonts w:ascii="Pluto Light" w:eastAsiaTheme="minorHAnsi" w:hAnsi="Pluto Light" w:cstheme="minorBidi"/>
          <w:color w:val="47413C"/>
          <w:sz w:val="18"/>
          <w:szCs w:val="14"/>
        </w:rPr>
        <w:t xml:space="preserve"> septembre 2026.</w:t>
      </w:r>
    </w:p>
    <w:p w14:paraId="5A26F3EE" w14:textId="77777777" w:rsidR="009A16AB" w:rsidRDefault="009A16AB" w:rsidP="009A16AB">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w:t>
      </w:r>
      <w:r>
        <w:rPr>
          <w:rFonts w:ascii="Pluto Light" w:eastAsiaTheme="minorHAnsi" w:hAnsi="Pluto Light" w:cstheme="minorBidi"/>
          <w:color w:val="47413C"/>
          <w:sz w:val="18"/>
          <w:szCs w:val="14"/>
        </w:rPr>
        <w:t xml:space="preserve"> partir de cette date, vous devrez être en mesure de recevoir vos factures électronique via une plateforme agréée.</w:t>
      </w:r>
    </w:p>
    <w:p w14:paraId="730575E8" w14:textId="77777777" w:rsidR="009A16AB" w:rsidRDefault="009A16AB" w:rsidP="009A16AB">
      <w:pPr>
        <w:pStyle w:val="Corpsdetexte"/>
        <w:spacing w:before="120" w:after="120" w:line="276" w:lineRule="auto"/>
        <w:ind w:left="284" w:right="51"/>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Puis, à compter du 1</w:t>
      </w:r>
      <w:r w:rsidRPr="009A16AB">
        <w:rPr>
          <w:rFonts w:ascii="Pluto Light" w:eastAsiaTheme="minorHAnsi" w:hAnsi="Pluto Light" w:cstheme="minorBidi"/>
          <w:color w:val="47413C"/>
          <w:sz w:val="18"/>
          <w:szCs w:val="14"/>
          <w:vertAlign w:val="superscript"/>
        </w:rPr>
        <w:t>er</w:t>
      </w:r>
      <w:r>
        <w:rPr>
          <w:rFonts w:ascii="Pluto Light" w:eastAsiaTheme="minorHAnsi" w:hAnsi="Pluto Light" w:cstheme="minorBidi"/>
          <w:color w:val="47413C"/>
          <w:sz w:val="18"/>
          <w:szCs w:val="14"/>
        </w:rPr>
        <w:t xml:space="preserve"> septembre 2027, vous devrez également émettre vos factures sous format électronique et les transmettre par l’intermédiaire d’une plateforme agréée.</w:t>
      </w:r>
    </w:p>
    <w:p w14:paraId="6B901243" w14:textId="6EE53C68" w:rsidR="009A16AB" w:rsidRDefault="009A16AB" w:rsidP="009A16AB">
      <w:pPr>
        <w:pStyle w:val="Corpsdetexte"/>
        <w:spacing w:before="120" w:after="120" w:line="276" w:lineRule="auto"/>
        <w:ind w:left="284" w:right="51"/>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[[/informationFiscale_</w:t>
      </w:r>
      <w:r>
        <w:t>Facturation_lectronique</w:t>
      </w:r>
      <w:r w:rsidRPr="00F314D8">
        <w:t>]]</w:t>
      </w:r>
    </w:p>
    <w:p w14:paraId="3AAA1BA2" w14:textId="34A01230" w:rsidR="00F314D8" w:rsidRPr="00944C17" w:rsidRDefault="00F314D8" w:rsidP="00944C17">
      <w:r w:rsidRPr="00F314D8">
        <w:t>[[/informationFiscale_hasAny]]</w:t>
      </w:r>
    </w:p>
    <w:p w14:paraId="190C44A2" w14:textId="0126A1D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703A4C" w:rsidRDefault="005D7862" w:rsidP="00703A4C">
            <w:pPr>
              <w:pStyle w:val="TableParagraph"/>
              <w:spacing w:before="0" w:line="240" w:lineRule="auto"/>
              <w:ind w:left="147" w:right="134"/>
              <w:jc w:val="center"/>
              <w:rPr>
                <w:rFonts w:ascii="Pluto Light" w:hAnsi="Pluto Light"/>
                <w:color w:val="FFFFFF" w:themeColor="background1"/>
                <w:sz w:val="18"/>
                <w:szCs w:val="18"/>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703A4C" w:rsidRDefault="000139BF" w:rsidP="00703A4C">
            <w:pPr>
              <w:pStyle w:val="TableParagraph"/>
              <w:spacing w:before="0" w:line="235" w:lineRule="exact"/>
              <w:ind w:left="150" w:right="131"/>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703A4C" w:rsidRDefault="000139BF" w:rsidP="00703A4C">
            <w:pPr>
              <w:pStyle w:val="TableParagraph"/>
              <w:spacing w:before="0" w:line="227" w:lineRule="exact"/>
              <w:ind w:left="147" w:right="134"/>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tcBorders>
              <w:top w:val="single" w:sz="4" w:space="0" w:color="47413C"/>
              <w:bottom w:val="single" w:sz="4" w:space="0" w:color="EEECE1" w:themeColor="background2"/>
            </w:tcBorders>
            <w:vAlign w:val="center"/>
          </w:tcPr>
          <w:p w14:paraId="51E675FE" w14:textId="313E44DF" w:rsidR="005D7862" w:rsidRPr="00703A4C" w:rsidRDefault="00F314D8" w:rsidP="00703A4C">
            <w:pPr>
              <w:pStyle w:val="TableParagraph"/>
              <w:spacing w:before="0" w:line="227" w:lineRule="exact"/>
              <w:ind w:left="150" w:right="131"/>
              <w:jc w:val="right"/>
              <w:rPr>
                <w:rFonts w:ascii="Pluto Light" w:hAnsi="Pluto Light"/>
                <w:color w:val="47413C"/>
                <w:sz w:val="18"/>
                <w:szCs w:val="18"/>
              </w:rPr>
            </w:pPr>
            <w:r>
              <w:rPr>
                <w:rFonts w:ascii="Pluto Light" w:hAnsi="Pluto Light"/>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703A4C" w:rsidRDefault="000139BF" w:rsidP="00703A4C">
            <w:pPr>
              <w:pStyle w:val="TableParagraph"/>
              <w:spacing w:before="0" w:line="202" w:lineRule="exact"/>
              <w:ind w:left="147" w:right="134"/>
              <w:rPr>
                <w:rFonts w:ascii="Pluto Light" w:hAnsi="Pluto Light"/>
                <w:color w:val="47413C"/>
                <w:sz w:val="18"/>
                <w:szCs w:val="18"/>
              </w:rPr>
            </w:pPr>
            <w:r w:rsidRPr="00703A4C">
              <w:rPr>
                <w:rFonts w:ascii="Pluto Light" w:hAnsi="Pluto Light"/>
                <w:color w:val="47413C"/>
                <w:spacing w:val="-2"/>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703A4C" w:rsidRDefault="005D7862" w:rsidP="00703A4C">
            <w:pPr>
              <w:pStyle w:val="TableParagraph"/>
              <w:spacing w:before="0" w:line="240" w:lineRule="auto"/>
              <w:ind w:left="150" w:right="131"/>
              <w:jc w:val="right"/>
              <w:rPr>
                <w:rFonts w:ascii="Pluto Light" w:hAnsi="Pluto Light"/>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703A4C" w:rsidRDefault="000139BF" w:rsidP="0010039B">
            <w:pPr>
              <w:pStyle w:val="TableParagraph"/>
              <w:spacing w:before="0" w:line="221" w:lineRule="exact"/>
              <w:ind w:left="720"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légale</w:t>
            </w:r>
          </w:p>
        </w:tc>
        <w:tc>
          <w:tcPr>
            <w:tcW w:w="3119" w:type="dxa"/>
            <w:tcBorders>
              <w:top w:val="single" w:sz="4" w:space="0" w:color="47413C"/>
            </w:tcBorders>
            <w:vAlign w:val="center"/>
          </w:tcPr>
          <w:p w14:paraId="71270737" w14:textId="66464410" w:rsidR="005D7862" w:rsidRPr="00703A4C" w:rsidRDefault="00F314D8" w:rsidP="00703A4C">
            <w:pPr>
              <w:pStyle w:val="TableParagraph"/>
              <w:spacing w:before="0" w:line="221" w:lineRule="exact"/>
              <w:ind w:left="150" w:right="131"/>
              <w:jc w:val="right"/>
              <w:rPr>
                <w:rFonts w:ascii="Pluto Light" w:hAnsi="Pluto Light"/>
                <w:color w:val="47413C"/>
                <w:spacing w:val="-2"/>
                <w:sz w:val="18"/>
                <w:szCs w:val="18"/>
              </w:rPr>
            </w:pPr>
            <w:r>
              <w:rPr>
                <w:rFonts w:ascii="Pluto Light" w:hAnsi="Pluto Light"/>
                <w:color w:val="47413C"/>
                <w:spacing w:val="-2"/>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703A4C" w:rsidRDefault="000139BF" w:rsidP="0010039B">
            <w:pPr>
              <w:pStyle w:val="TableParagraph"/>
              <w:spacing w:before="0" w:line="221" w:lineRule="exact"/>
              <w:ind w:left="720" w:right="134"/>
              <w:rPr>
                <w:rFonts w:ascii="Pluto Light" w:hAnsi="Pluto Light"/>
                <w:color w:val="47413C"/>
                <w:sz w:val="18"/>
                <w:szCs w:val="18"/>
              </w:rPr>
            </w:pPr>
            <w:r w:rsidRPr="00703A4C">
              <w:rPr>
                <w:rFonts w:ascii="Pluto Light" w:hAnsi="Pluto Light"/>
                <w:color w:val="47413C"/>
                <w:sz w:val="18"/>
                <w:szCs w:val="18"/>
              </w:rPr>
              <w:t>-</w:t>
            </w:r>
            <w:r w:rsidRPr="0010039B">
              <w:rPr>
                <w:rFonts w:ascii="Pluto Light" w:hAnsi="Pluto Light"/>
                <w:color w:val="47413C"/>
                <w:sz w:val="18"/>
                <w:szCs w:val="18"/>
              </w:rPr>
              <w:t xml:space="preserve"> </w:t>
            </w:r>
            <w:r w:rsidRPr="00703A4C">
              <w:rPr>
                <w:rFonts w:ascii="Pluto Light" w:hAnsi="Pluto Light"/>
                <w:color w:val="47413C"/>
                <w:sz w:val="18"/>
                <w:szCs w:val="18"/>
              </w:rPr>
              <w:t>Réserve</w:t>
            </w:r>
            <w:r w:rsidRPr="0010039B">
              <w:rPr>
                <w:rFonts w:ascii="Pluto Light" w:hAnsi="Pluto Light"/>
                <w:color w:val="47413C"/>
                <w:sz w:val="18"/>
                <w:szCs w:val="18"/>
              </w:rPr>
              <w:t xml:space="preserve"> ordinaire</w:t>
            </w:r>
          </w:p>
        </w:tc>
        <w:tc>
          <w:tcPr>
            <w:tcW w:w="3119" w:type="dxa"/>
            <w:vAlign w:val="center"/>
          </w:tcPr>
          <w:p w14:paraId="131D6E24" w14:textId="2BC412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703A4C" w:rsidRDefault="000139BF" w:rsidP="0010039B">
            <w:pPr>
              <w:pStyle w:val="TableParagraph"/>
              <w:spacing w:before="0" w:line="221" w:lineRule="exact"/>
              <w:ind w:left="720" w:right="134"/>
              <w:rPr>
                <w:rFonts w:ascii="Pluto Light" w:hAnsi="Pluto Light"/>
                <w:color w:val="47413C"/>
                <w:sz w:val="18"/>
                <w:szCs w:val="18"/>
              </w:rPr>
            </w:pPr>
            <w:r w:rsidRPr="00703A4C">
              <w:rPr>
                <w:rFonts w:ascii="Pluto Light" w:hAnsi="Pluto Light"/>
                <w:color w:val="47413C"/>
                <w:sz w:val="18"/>
                <w:szCs w:val="18"/>
              </w:rPr>
              <w:t>-</w:t>
            </w:r>
            <w:r w:rsidRPr="0010039B">
              <w:rPr>
                <w:rFonts w:ascii="Pluto Light" w:hAnsi="Pluto Light"/>
                <w:color w:val="47413C"/>
                <w:sz w:val="18"/>
                <w:szCs w:val="18"/>
              </w:rPr>
              <w:t xml:space="preserve"> </w:t>
            </w:r>
            <w:r w:rsidRPr="00703A4C">
              <w:rPr>
                <w:rFonts w:ascii="Pluto Light" w:hAnsi="Pluto Light"/>
                <w:color w:val="47413C"/>
                <w:sz w:val="18"/>
                <w:szCs w:val="18"/>
              </w:rPr>
              <w:t>Report</w:t>
            </w:r>
            <w:r w:rsidRPr="0010039B">
              <w:rPr>
                <w:rFonts w:ascii="Pluto Light" w:hAnsi="Pluto Light"/>
                <w:color w:val="47413C"/>
                <w:sz w:val="18"/>
                <w:szCs w:val="18"/>
              </w:rPr>
              <w:t xml:space="preserve"> </w:t>
            </w:r>
            <w:r w:rsidRPr="00703A4C">
              <w:rPr>
                <w:rFonts w:ascii="Pluto Light" w:hAnsi="Pluto Light"/>
                <w:color w:val="47413C"/>
                <w:sz w:val="18"/>
                <w:szCs w:val="18"/>
              </w:rPr>
              <w:t>à</w:t>
            </w:r>
            <w:r w:rsidRPr="0010039B">
              <w:rPr>
                <w:rFonts w:ascii="Pluto Light" w:hAnsi="Pluto Light"/>
                <w:color w:val="47413C"/>
                <w:sz w:val="18"/>
                <w:szCs w:val="18"/>
              </w:rPr>
              <w:t xml:space="preserve"> nouveau</w:t>
            </w:r>
          </w:p>
        </w:tc>
        <w:tc>
          <w:tcPr>
            <w:tcW w:w="3119" w:type="dxa"/>
            <w:vAlign w:val="center"/>
          </w:tcPr>
          <w:p w14:paraId="25A4B928" w14:textId="2ED225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703A4C" w:rsidRDefault="000139BF" w:rsidP="0010039B">
            <w:pPr>
              <w:pStyle w:val="TableParagraph"/>
              <w:spacing w:before="0" w:line="221" w:lineRule="exact"/>
              <w:ind w:left="720" w:right="134"/>
              <w:rPr>
                <w:rFonts w:ascii="Pluto Light" w:hAnsi="Pluto Light"/>
                <w:color w:val="47413C"/>
                <w:sz w:val="18"/>
                <w:szCs w:val="18"/>
              </w:rPr>
            </w:pPr>
            <w:r w:rsidRPr="00703A4C">
              <w:rPr>
                <w:rFonts w:ascii="Pluto Light" w:hAnsi="Pluto Light"/>
                <w:color w:val="47413C"/>
                <w:sz w:val="18"/>
                <w:szCs w:val="18"/>
              </w:rPr>
              <w:t>-</w:t>
            </w:r>
            <w:r w:rsidRPr="0010039B">
              <w:rPr>
                <w:rFonts w:ascii="Pluto Light" w:hAnsi="Pluto Light"/>
                <w:color w:val="47413C"/>
                <w:sz w:val="18"/>
                <w:szCs w:val="18"/>
              </w:rPr>
              <w:t xml:space="preserve"> </w:t>
            </w:r>
            <w:r w:rsidR="00F314D8" w:rsidRPr="0010039B">
              <w:rPr>
                <w:rFonts w:ascii="Pluto Light" w:hAnsi="Pluto Light"/>
                <w:color w:val="47413C"/>
                <w:sz w:val="18"/>
                <w:szCs w:val="18"/>
              </w:rPr>
              <w:t>[[PA_affectation]]</w:t>
            </w:r>
          </w:p>
        </w:tc>
        <w:tc>
          <w:tcPr>
            <w:tcW w:w="3119" w:type="dxa"/>
            <w:tcBorders>
              <w:bottom w:val="single" w:sz="4" w:space="0" w:color="47413C"/>
            </w:tcBorders>
            <w:vAlign w:val="center"/>
          </w:tcPr>
          <w:p w14:paraId="2795D715" w14:textId="4396875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703A4C" w:rsidRDefault="000C0323" w:rsidP="00484162">
            <w:pPr>
              <w:pStyle w:val="TableParagraph"/>
              <w:spacing w:before="0" w:line="240" w:lineRule="auto"/>
              <w:ind w:left="284" w:right="405"/>
              <w:rPr>
                <w:rFonts w:ascii="Pluto Light" w:hAnsi="Pluto Light"/>
                <w:color w:val="FFFFFF" w:themeColor="background1"/>
                <w:sz w:val="18"/>
                <w:szCs w:val="18"/>
              </w:rPr>
            </w:pPr>
          </w:p>
        </w:tc>
        <w:tc>
          <w:tcPr>
            <w:tcW w:w="3261" w:type="dxa"/>
            <w:tcBorders>
              <w:top w:val="single" w:sz="4" w:space="0" w:color="47413C"/>
            </w:tcBorders>
            <w:shd w:val="clear" w:color="auto" w:fill="447987"/>
            <w:vAlign w:val="center"/>
          </w:tcPr>
          <w:p w14:paraId="74DB671F" w14:textId="75EEFA1A" w:rsidR="000C0323" w:rsidRPr="00703A4C" w:rsidRDefault="000C0323"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703A4C" w:rsidRPr="00703A4C" w14:paraId="18295C7F" w14:textId="77777777" w:rsidTr="00AA2358">
        <w:trPr>
          <w:trHeight w:val="309"/>
        </w:trPr>
        <w:tc>
          <w:tcPr>
            <w:tcW w:w="6528" w:type="dxa"/>
            <w:vAlign w:val="center"/>
          </w:tcPr>
          <w:p w14:paraId="301568FA" w14:textId="7CFD09C2" w:rsidR="000C0323" w:rsidRPr="00703A4C" w:rsidRDefault="000C0323" w:rsidP="00484162">
            <w:pPr>
              <w:pStyle w:val="TableParagraph"/>
              <w:spacing w:before="0" w:line="219" w:lineRule="exact"/>
              <w:ind w:left="284" w:right="405"/>
              <w:rPr>
                <w:rFonts w:ascii="Pluto Light" w:hAnsi="Pluto Light"/>
                <w:color w:val="47413C"/>
                <w:sz w:val="18"/>
                <w:szCs w:val="18"/>
              </w:rPr>
            </w:pPr>
            <w:r w:rsidRPr="00703A4C">
              <w:rPr>
                <w:rFonts w:ascii="Pluto Light" w:hAnsi="Pluto Light"/>
                <w:color w:val="47413C"/>
                <w:sz w:val="18"/>
                <w:szCs w:val="18"/>
              </w:rPr>
              <w:t>Résultat net comptable</w:t>
            </w:r>
          </w:p>
        </w:tc>
        <w:tc>
          <w:tcPr>
            <w:tcW w:w="3261" w:type="dxa"/>
            <w:vAlign w:val="center"/>
          </w:tcPr>
          <w:p w14:paraId="40690674" w14:textId="36F5F2BC" w:rsidR="000C0323" w:rsidRPr="00703A4C" w:rsidRDefault="001E08C0" w:rsidP="00484162">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Dotations aux amortissements et provisions</w:t>
            </w:r>
          </w:p>
        </w:tc>
        <w:tc>
          <w:tcPr>
            <w:tcW w:w="3261" w:type="dxa"/>
            <w:vAlign w:val="center"/>
          </w:tcPr>
          <w:p w14:paraId="51599DA1" w14:textId="00CF0AE9"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Reprises sur amortissements et provisions</w:t>
            </w:r>
          </w:p>
        </w:tc>
        <w:tc>
          <w:tcPr>
            <w:tcW w:w="3261" w:type="dxa"/>
            <w:vAlign w:val="center"/>
          </w:tcPr>
          <w:p w14:paraId="013A5B4C" w14:textId="03E66FA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703A4C" w:rsidRDefault="000C0323" w:rsidP="00484162">
            <w:pPr>
              <w:pStyle w:val="TableParagraph"/>
              <w:spacing w:before="0" w:line="237" w:lineRule="exact"/>
              <w:ind w:left="284" w:right="405"/>
              <w:rPr>
                <w:rFonts w:ascii="Pluto Light" w:hAnsi="Pluto Light"/>
                <w:color w:val="47413C"/>
                <w:sz w:val="18"/>
                <w:szCs w:val="18"/>
              </w:rPr>
            </w:pPr>
            <w:r w:rsidRPr="00703A4C">
              <w:rPr>
                <w:rFonts w:ascii="Pluto Light" w:hAnsi="Pluto Light"/>
                <w:color w:val="47413C"/>
                <w:sz w:val="18"/>
                <w:szCs w:val="18"/>
              </w:rPr>
              <w:t>+ ou – values sur cessions d’actifs</w:t>
            </w:r>
            <w:r w:rsidRPr="00703A4C">
              <w:rPr>
                <w:rFonts w:ascii="Pluto Light" w:hAnsi="Pluto Light"/>
                <w:color w:val="47413C"/>
                <w:spacing w:val="-7"/>
                <w:sz w:val="18"/>
                <w:szCs w:val="18"/>
              </w:rPr>
              <w:t xml:space="preserve"> </w:t>
            </w:r>
          </w:p>
        </w:tc>
        <w:tc>
          <w:tcPr>
            <w:tcW w:w="3261" w:type="dxa"/>
            <w:vAlign w:val="center"/>
          </w:tcPr>
          <w:p w14:paraId="30BFFB57" w14:textId="6EEAFE84" w:rsidR="000C0323" w:rsidRPr="00703A4C" w:rsidRDefault="001E08C0" w:rsidP="00484162">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Subventions</w:t>
            </w:r>
            <w:r w:rsidRPr="00703A4C">
              <w:rPr>
                <w:rFonts w:ascii="Pluto Light" w:hAnsi="Pluto Light"/>
                <w:color w:val="47413C"/>
                <w:spacing w:val="-9"/>
                <w:sz w:val="18"/>
                <w:szCs w:val="18"/>
              </w:rPr>
              <w:t xml:space="preserve"> </w:t>
            </w:r>
            <w:r w:rsidRPr="00703A4C">
              <w:rPr>
                <w:rFonts w:ascii="Pluto Light" w:hAnsi="Pluto Light"/>
                <w:color w:val="47413C"/>
                <w:sz w:val="18"/>
                <w:szCs w:val="18"/>
              </w:rPr>
              <w:t>d'investissement</w:t>
            </w:r>
            <w:r w:rsidRPr="00703A4C">
              <w:rPr>
                <w:rFonts w:ascii="Pluto Light" w:hAnsi="Pluto Light"/>
                <w:color w:val="47413C"/>
                <w:spacing w:val="-7"/>
                <w:sz w:val="18"/>
                <w:szCs w:val="18"/>
              </w:rPr>
              <w:t xml:space="preserve"> </w:t>
            </w:r>
            <w:r w:rsidRPr="00703A4C">
              <w:rPr>
                <w:rFonts w:ascii="Pluto Light" w:hAnsi="Pluto Light"/>
                <w:color w:val="47413C"/>
                <w:sz w:val="18"/>
                <w:szCs w:val="18"/>
              </w:rPr>
              <w:t>virées</w:t>
            </w:r>
            <w:r w:rsidRPr="00703A4C">
              <w:rPr>
                <w:rFonts w:ascii="Pluto Light" w:hAnsi="Pluto Light"/>
                <w:color w:val="47413C"/>
                <w:spacing w:val="-11"/>
                <w:sz w:val="18"/>
                <w:szCs w:val="18"/>
              </w:rPr>
              <w:t xml:space="preserve"> </w:t>
            </w:r>
            <w:r w:rsidRPr="00703A4C">
              <w:rPr>
                <w:rFonts w:ascii="Pluto Light" w:hAnsi="Pluto Light"/>
                <w:color w:val="47413C"/>
                <w:sz w:val="18"/>
                <w:szCs w:val="18"/>
              </w:rPr>
              <w:t>au</w:t>
            </w:r>
            <w:r w:rsidRPr="00703A4C">
              <w:rPr>
                <w:rFonts w:ascii="Pluto Light" w:hAnsi="Pluto Light"/>
                <w:color w:val="47413C"/>
                <w:spacing w:val="-10"/>
                <w:sz w:val="18"/>
                <w:szCs w:val="18"/>
              </w:rPr>
              <w:t xml:space="preserve"> </w:t>
            </w:r>
            <w:r w:rsidRPr="00703A4C">
              <w:rPr>
                <w:rFonts w:ascii="Pluto Light" w:hAnsi="Pluto Light"/>
                <w:color w:val="47413C"/>
                <w:spacing w:val="-2"/>
                <w:sz w:val="18"/>
                <w:szCs w:val="18"/>
              </w:rPr>
              <w:t>résultat</w:t>
            </w:r>
          </w:p>
        </w:tc>
        <w:tc>
          <w:tcPr>
            <w:tcW w:w="3261" w:type="dxa"/>
            <w:tcBorders>
              <w:bottom w:val="single" w:sz="12" w:space="0" w:color="EEECE1" w:themeColor="background2"/>
            </w:tcBorders>
            <w:vAlign w:val="center"/>
          </w:tcPr>
          <w:p w14:paraId="42680197" w14:textId="62DD07C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[[AF_subv]]</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703A4C" w:rsidRDefault="000C0323" w:rsidP="00484162">
            <w:pPr>
              <w:pStyle w:val="TableParagraph"/>
              <w:spacing w:before="0" w:line="209" w:lineRule="exact"/>
              <w:ind w:left="284" w:right="405"/>
              <w:rPr>
                <w:rFonts w:ascii="Pluto Light" w:hAnsi="Pluto Light"/>
                <w:b/>
                <w:color w:val="47413C"/>
                <w:sz w:val="18"/>
                <w:szCs w:val="18"/>
              </w:rPr>
            </w:pPr>
            <w:r w:rsidRPr="00703A4C">
              <w:rPr>
                <w:rFonts w:ascii="Pluto Light" w:hAnsi="Pluto Light"/>
                <w:b/>
                <w:color w:val="47413C"/>
                <w:spacing w:val="-2"/>
                <w:sz w:val="18"/>
                <w:szCs w:val="18"/>
              </w:rPr>
              <w:lastRenderedPageBreak/>
              <w:t>= Capacité d’autofinancement</w:t>
            </w:r>
          </w:p>
        </w:tc>
        <w:tc>
          <w:tcPr>
            <w:tcW w:w="3261" w:type="dxa"/>
            <w:tcBorders>
              <w:bottom w:val="single" w:sz="4" w:space="0" w:color="47413C"/>
            </w:tcBorders>
            <w:shd w:val="clear" w:color="auto" w:fill="EBE3D5"/>
            <w:vAlign w:val="center"/>
          </w:tcPr>
          <w:p w14:paraId="3172A85A" w14:textId="2E2931E5" w:rsidR="000C0323" w:rsidRPr="00703A4C" w:rsidRDefault="001E08C0" w:rsidP="00484162">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703A4C" w:rsidRDefault="000C0323"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703A4C" w:rsidRDefault="001E08C0" w:rsidP="00484162">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Default="001E08C0" w:rsidP="001E08C0">
      <w:pPr>
        <w:pStyle w:val="Sansinterligne1"/>
        <w:ind w:left="284" w:right="405"/>
        <w:jc w:val="both"/>
        <w:rPr>
          <w:rFonts w:ascii="Pluto Light" w:hAnsi="Pluto Light"/>
          <w:b/>
          <w:color w:val="47413C"/>
          <w:sz w:val="20"/>
          <w:szCs w:val="20"/>
        </w:rPr>
      </w:pPr>
      <w:r w:rsidRPr="001E08C0">
        <w:rPr>
          <w:rFonts w:ascii="Pluto Light" w:hAnsi="Pluto Light"/>
          <w:b/>
          <w:color w:val="47413C"/>
          <w:sz w:val="20"/>
          <w:szCs w:val="2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703A4C" w:rsidRDefault="00347547" w:rsidP="008854C2">
            <w:pPr>
              <w:pStyle w:val="TableParagraph"/>
              <w:spacing w:before="0" w:line="240" w:lineRule="auto"/>
              <w:ind w:left="284"/>
              <w:jc w:val="center"/>
              <w:rPr>
                <w:rFonts w:ascii="Pluto Light" w:hAnsi="Pluto Light"/>
                <w:color w:val="FFFFFF" w:themeColor="background1"/>
                <w:sz w:val="18"/>
                <w:szCs w:val="18"/>
              </w:rPr>
            </w:pPr>
            <w:r w:rsidRPr="008854C2">
              <w:rPr>
                <w:rFonts w:ascii="Pluto Light" w:hAnsi="Pluto Light" w:cstheme="minorHAnsi"/>
                <w:color w:val="FFFFFF" w:themeColor="background1"/>
                <w:sz w:val="18"/>
                <w:szCs w:val="18"/>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703A4C" w:rsidRDefault="00347547" w:rsidP="005B5FA6">
            <w:pPr>
              <w:pStyle w:val="TableParagraph"/>
              <w:spacing w:before="0" w:line="240" w:lineRule="auto"/>
              <w:ind w:left="284" w:right="405"/>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703A4C" w:rsidRDefault="00347547" w:rsidP="005B5FA6">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T_tresoN1</w:t>
            </w:r>
            <w:r>
              <w:rPr>
                <w:rFonts w:ascii="Pluto Light" w:hAnsi="Pluto Light"/>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703A4C" w:rsidRDefault="00347547" w:rsidP="005B5FA6">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T_CAF</w:t>
            </w:r>
            <w:r>
              <w:rPr>
                <w:rFonts w:ascii="Pluto Light" w:hAnsi="Pluto Light"/>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703A4C" w:rsidRDefault="00347547" w:rsidP="00347547">
            <w:pPr>
              <w:pStyle w:val="TableParagraph"/>
              <w:spacing w:before="0" w:line="234" w:lineRule="exact"/>
              <w:ind w:left="284" w:right="405"/>
              <w:rPr>
                <w:rFonts w:ascii="Pluto Light" w:hAnsi="Pluto Light"/>
                <w:color w:val="47413C"/>
                <w:sz w:val="18"/>
                <w:szCs w:val="18"/>
              </w:rPr>
            </w:pPr>
            <w:r w:rsidRPr="00347547">
              <w:rPr>
                <w:rFonts w:ascii="Pluto Light" w:hAnsi="Pluto Light"/>
                <w:b/>
                <w:color w:val="47413C"/>
                <w:spacing w:val="-2"/>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703A4C" w:rsidRDefault="00347547" w:rsidP="005B5FA6">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T_RF_apport</w:t>
            </w:r>
            <w:r>
              <w:rPr>
                <w:rFonts w:ascii="Pluto Light" w:hAnsi="Pluto Light"/>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703A4C" w:rsidRDefault="00347547" w:rsidP="005B5FA6">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T_RF_emprunts</w:t>
            </w:r>
            <w:r>
              <w:rPr>
                <w:rFonts w:ascii="Pluto Light" w:hAnsi="Pluto Light"/>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347547"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703A4C" w:rsidRDefault="00347547" w:rsidP="005B5FA6">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T_RF_invest</w:t>
            </w:r>
            <w:r>
              <w:rPr>
                <w:rFonts w:ascii="Pluto Light" w:hAnsi="Pluto Light"/>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703A4C" w:rsidRDefault="00347547" w:rsidP="005B5FA6">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T_RF_autre</w:t>
            </w:r>
            <w:r>
              <w:rPr>
                <w:rFonts w:ascii="Pluto Light" w:hAnsi="Pluto Light"/>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8854C2" w:rsidRDefault="008854C2" w:rsidP="008854C2">
            <w:pPr>
              <w:pStyle w:val="TableParagraph"/>
              <w:spacing w:before="0" w:line="210" w:lineRule="exact"/>
              <w:ind w:left="284" w:right="405"/>
              <w:rPr>
                <w:rFonts w:ascii="Pluto Light" w:hAnsi="Pluto Light"/>
                <w:b/>
                <w:bCs/>
                <w:color w:val="47413C"/>
                <w:sz w:val="18"/>
                <w:szCs w:val="18"/>
              </w:rPr>
            </w:pPr>
            <w:r w:rsidRPr="008854C2">
              <w:rPr>
                <w:rFonts w:ascii="Pluto Light" w:hAnsi="Pluto Light"/>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Investissements</w:t>
            </w:r>
            <w:r w:rsidRPr="008854C2">
              <w:rPr>
                <w:rFonts w:ascii="Pluto Light" w:hAnsi="Pluto Light"/>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703A4C" w:rsidRDefault="00347547"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T_EF_invest</w:t>
            </w:r>
            <w:r>
              <w:rPr>
                <w:rFonts w:ascii="Pluto Light" w:hAnsi="Pluto Light"/>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T_EF_emprunts</w:t>
            </w:r>
            <w:r>
              <w:rPr>
                <w:rFonts w:ascii="Pluto Light" w:hAnsi="Pluto Light"/>
                <w:color w:val="47413C"/>
                <w:sz w:val="18"/>
                <w:szCs w:val="18"/>
              </w:rPr>
              <w:t>]]</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T_EF_retraits</w:t>
            </w:r>
            <w:r>
              <w:rPr>
                <w:rFonts w:ascii="Pluto Light" w:hAnsi="Pluto Light"/>
                <w:color w:val="47413C"/>
                <w:sz w:val="18"/>
                <w:szCs w:val="18"/>
              </w:rPr>
              <w:t>]]</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Dividendes versés</w:t>
            </w:r>
            <w:r w:rsidRPr="008854C2">
              <w:rPr>
                <w:rFonts w:ascii="Pluto Light" w:hAnsi="Pluto Light"/>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T_EF_</w:t>
            </w:r>
            <w:r>
              <w:rPr>
                <w:rFonts w:ascii="Pluto Light" w:hAnsi="Pluto Light"/>
                <w:color w:val="47413C"/>
                <w:sz w:val="18"/>
                <w:szCs w:val="18"/>
              </w:rPr>
              <w:t>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Default="008854C2" w:rsidP="008854C2">
            <w:pPr>
              <w:pStyle w:val="TableParagraph"/>
              <w:spacing w:before="0" w:line="210" w:lineRule="exact"/>
              <w:ind w:left="284" w:right="405"/>
              <w:rPr>
                <w:rFonts w:ascii="Pluto Light" w:hAnsi="Pluto Light"/>
                <w:color w:val="47413C"/>
                <w:sz w:val="18"/>
                <w:szCs w:val="18"/>
              </w:rPr>
            </w:pPr>
            <w:r w:rsidRPr="00347547">
              <w:rPr>
                <w:rFonts w:ascii="Pluto Light" w:hAnsi="Pluto Light"/>
                <w:b/>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347547" w:rsidRDefault="00347547" w:rsidP="005B5FA6">
            <w:pPr>
              <w:pStyle w:val="TableParagraph"/>
              <w:spacing w:before="0" w:line="210" w:lineRule="exact"/>
              <w:ind w:left="284" w:right="405"/>
              <w:rPr>
                <w:rFonts w:ascii="Pluto Light" w:hAnsi="Pluto Light"/>
                <w:b/>
                <w:color w:val="47413C"/>
                <w:sz w:val="18"/>
                <w:szCs w:val="18"/>
              </w:rPr>
            </w:pPr>
            <w:r w:rsidRPr="00347547">
              <w:rPr>
                <w:rFonts w:ascii="Pluto Light" w:hAnsi="Pluto Light"/>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w:t>
            </w:r>
            <w:r>
              <w:rPr>
                <w:rFonts w:ascii="Pluto Light" w:hAnsi="Pluto Light"/>
                <w:color w:val="47413C"/>
                <w:sz w:val="18"/>
                <w:szCs w:val="18"/>
              </w:rPr>
              <w:t>_tresoN]]</w:t>
            </w:r>
          </w:p>
        </w:tc>
      </w:tr>
    </w:tbl>
    <w:p w14:paraId="3B8A01BE" w14:textId="4D573663" w:rsidR="00C202F3" w:rsidRPr="004C4EE1" w:rsidRDefault="004C4EE1" w:rsidP="004C4EE1">
      <w:r w:rsidRPr="004C4EE1">
        <w:t>[[/anneeN1Existe]]</w:t>
      </w:r>
    </w:p>
    <w:p w14:paraId="344D25BA" w14:textId="77777777" w:rsidR="003C498D" w:rsidRDefault="003C498D" w:rsidP="001E08C0">
      <w:pPr>
        <w:pStyle w:val="Sansinterligne1"/>
        <w:ind w:left="284" w:right="405"/>
        <w:jc w:val="both"/>
        <w:rPr>
          <w:rFonts w:ascii="Pluto Light" w:hAnsi="Pluto Light"/>
          <w:b/>
          <w:color w:val="47413C"/>
          <w:sz w:val="20"/>
          <w:szCs w:val="20"/>
        </w:rPr>
      </w:pPr>
    </w:p>
    <w:p w14:paraId="5DF2065E" w14:textId="17D0A4D4" w:rsidR="003C498D" w:rsidRPr="001E08C0" w:rsidRDefault="003C498D" w:rsidP="001E08C0">
      <w:pPr>
        <w:pStyle w:val="Sansinterligne1"/>
        <w:ind w:left="284" w:right="405"/>
        <w:jc w:val="both"/>
        <w:rPr>
          <w:rFonts w:ascii="Pluto Light" w:hAnsi="Pluto Light"/>
          <w:b/>
          <w:color w:val="47413C"/>
          <w:sz w:val="20"/>
          <w:szCs w:val="20"/>
        </w:rPr>
      </w:pPr>
      <w:r>
        <w:rPr>
          <w:rFonts w:ascii="Pluto Light" w:hAnsi="Pluto Light"/>
          <w:b/>
          <w:color w:val="47413C"/>
          <w:sz w:val="20"/>
          <w:szCs w:val="2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63540A" w:rsidRDefault="00B10FDF" w:rsidP="002622DE">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Libellé</w:t>
            </w:r>
          </w:p>
        </w:tc>
        <w:tc>
          <w:tcPr>
            <w:tcW w:w="1630" w:type="dxa"/>
            <w:shd w:val="clear" w:color="auto" w:fill="417A87"/>
            <w:vAlign w:val="center"/>
          </w:tcPr>
          <w:p w14:paraId="7DBA1143" w14:textId="2A43E3E3" w:rsidR="00B10FDF" w:rsidRPr="0063540A" w:rsidRDefault="00B10FDF"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début</w:t>
            </w:r>
          </w:p>
        </w:tc>
        <w:tc>
          <w:tcPr>
            <w:tcW w:w="1630" w:type="dxa"/>
            <w:shd w:val="clear" w:color="auto" w:fill="417A87"/>
            <w:vAlign w:val="center"/>
          </w:tcPr>
          <w:p w14:paraId="663541A8" w14:textId="2589B723" w:rsidR="00B10FDF" w:rsidRPr="0063540A" w:rsidRDefault="00B10FDF"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fin</w:t>
            </w:r>
          </w:p>
        </w:tc>
        <w:tc>
          <w:tcPr>
            <w:tcW w:w="1630" w:type="dxa"/>
            <w:shd w:val="clear" w:color="auto" w:fill="417A87"/>
            <w:vAlign w:val="center"/>
          </w:tcPr>
          <w:p w14:paraId="2424AFDC" w14:textId="02FEC865" w:rsidR="00B10FDF" w:rsidRPr="0063540A" w:rsidRDefault="00B10FDF"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emprunté</w:t>
            </w:r>
          </w:p>
        </w:tc>
        <w:tc>
          <w:tcPr>
            <w:tcW w:w="1630" w:type="dxa"/>
            <w:shd w:val="clear" w:color="auto" w:fill="417A87"/>
            <w:vAlign w:val="center"/>
          </w:tcPr>
          <w:p w14:paraId="22D09560" w14:textId="77777777" w:rsidR="003D78C8"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 xml:space="preserve">Montant </w:t>
            </w:r>
            <w:r w:rsidR="003D78C8">
              <w:rPr>
                <w:rFonts w:ascii="Pluto Light" w:hAnsi="Pluto Light" w:cstheme="minorHAnsi"/>
                <w:color w:val="FFFFFF" w:themeColor="background1"/>
                <w:sz w:val="18"/>
                <w:szCs w:val="18"/>
              </w:rPr>
              <w:t>restant</w:t>
            </w:r>
          </w:p>
          <w:p w14:paraId="2E7B5EFE" w14:textId="21A71B57" w:rsidR="00B10FDF" w:rsidRPr="0063540A"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à payer</w:t>
            </w:r>
          </w:p>
        </w:tc>
      </w:tr>
      <w:tr w:rsidR="00B10FDF" w:rsidRPr="004D2AB9" w14:paraId="44D63A03" w14:textId="77777777" w:rsidTr="00B10FDF">
        <w:trPr>
          <w:trHeight w:val="325"/>
        </w:trPr>
        <w:tc>
          <w:tcPr>
            <w:tcW w:w="2977" w:type="dxa"/>
            <w:vAlign w:val="center"/>
          </w:tcPr>
          <w:p w14:paraId="7C1B3F7B" w14:textId="22F02CD3"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w:t>
            </w:r>
            <w:r w:rsidR="00C06A5C" w:rsidRPr="00C06A5C">
              <w:rPr>
                <w:rFonts w:ascii="Pluto Light" w:hAnsi="Pluto Light" w:cstheme="minorHAnsi"/>
                <w:color w:val="47413C"/>
                <w:sz w:val="18"/>
                <w:szCs w:val="18"/>
              </w:rPr>
              <w:t>T_emprunts_global_emprunts</w:t>
            </w:r>
            <w:r>
              <w:rPr>
                <w:rFonts w:ascii="Pluto Light" w:hAnsi="Pluto Light" w:cstheme="minorHAnsi"/>
                <w:color w:val="47413C"/>
                <w:sz w:val="18"/>
                <w:szCs w:val="18"/>
              </w:rPr>
              <w:t>]][[T_designation]]</w:t>
            </w:r>
          </w:p>
        </w:tc>
        <w:tc>
          <w:tcPr>
            <w:tcW w:w="1630" w:type="dxa"/>
            <w:vAlign w:val="center"/>
          </w:tcPr>
          <w:p w14:paraId="3C5F51BD" w14:textId="1A827CA7" w:rsidR="00B10FDF" w:rsidRPr="004D2AB9" w:rsidRDefault="00B10FDF"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[[T_date_debut]]</w:t>
            </w:r>
          </w:p>
        </w:tc>
        <w:tc>
          <w:tcPr>
            <w:tcW w:w="1630" w:type="dxa"/>
            <w:vAlign w:val="center"/>
          </w:tcPr>
          <w:p w14:paraId="2FCF8379" w14:textId="06EF9F76" w:rsidR="00B10FDF" w:rsidRPr="004D2AB9" w:rsidRDefault="00B10FDF" w:rsidP="002622DE">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[[T_date_fin]]</w:t>
            </w:r>
          </w:p>
        </w:tc>
        <w:tc>
          <w:tcPr>
            <w:tcW w:w="1630" w:type="dxa"/>
            <w:vAlign w:val="center"/>
          </w:tcPr>
          <w:p w14:paraId="46F37B32" w14:textId="2031E85D" w:rsidR="00B10FDF" w:rsidRPr="004D2AB9" w:rsidRDefault="00B10FDF"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[[T_montant_emprunt]]</w:t>
            </w:r>
          </w:p>
        </w:tc>
        <w:tc>
          <w:tcPr>
            <w:tcW w:w="1630" w:type="dxa"/>
            <w:vAlign w:val="center"/>
          </w:tcPr>
          <w:p w14:paraId="05C9F686" w14:textId="796816C8" w:rsidR="00B10FDF" w:rsidRPr="004D2AB9" w:rsidRDefault="00B10FDF" w:rsidP="002622DE">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[[T_montant_restant]][[/</w:t>
            </w:r>
            <w:r w:rsidR="00C06A5C" w:rsidRPr="00C06A5C">
              <w:rPr>
                <w:rFonts w:ascii="Pluto Light" w:hAnsi="Pluto Light" w:cstheme="minorHAnsi"/>
                <w:color w:val="47413C"/>
                <w:spacing w:val="-2"/>
                <w:sz w:val="18"/>
                <w:szCs w:val="18"/>
              </w:rPr>
              <w:t>T_emprunts_global_emprunts</w:t>
            </w:r>
            <w:r>
              <w:rPr>
                <w:rFonts w:ascii="Pluto Light" w:hAnsi="Pluto Light" w:cstheme="minorHAnsi"/>
                <w:color w:val="47413C"/>
                <w:spacing w:val="-2"/>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A443CF" w:rsidRDefault="00B10FDF"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703A4C" w:rsidRDefault="005D7862" w:rsidP="00484162">
            <w:pPr>
              <w:pStyle w:val="TableParagraph"/>
              <w:spacing w:before="0" w:line="240" w:lineRule="auto"/>
              <w:ind w:left="284" w:right="405"/>
              <w:rPr>
                <w:rFonts w:ascii="Pluto Light" w:hAnsi="Pluto Light"/>
                <w:color w:val="FFFFFF" w:themeColor="background1"/>
                <w:sz w:val="18"/>
                <w:szCs w:val="18"/>
              </w:rPr>
            </w:pPr>
          </w:p>
        </w:tc>
        <w:tc>
          <w:tcPr>
            <w:tcW w:w="3119" w:type="dxa"/>
            <w:shd w:val="clear" w:color="auto" w:fill="447987"/>
            <w:vAlign w:val="center"/>
          </w:tcPr>
          <w:p w14:paraId="4FD413D7" w14:textId="77777777" w:rsidR="005D7862" w:rsidRPr="00703A4C" w:rsidRDefault="000139BF"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5"/>
                <w:sz w:val="18"/>
                <w:szCs w:val="18"/>
              </w:rPr>
              <w:t>N+1</w:t>
            </w:r>
          </w:p>
        </w:tc>
      </w:tr>
      <w:tr w:rsidR="00703A4C" w:rsidRPr="00703A4C" w14:paraId="5B94BC95" w14:textId="77777777" w:rsidTr="00AA2358">
        <w:trPr>
          <w:trHeight w:val="322"/>
        </w:trPr>
        <w:tc>
          <w:tcPr>
            <w:tcW w:w="6528" w:type="dxa"/>
            <w:vAlign w:val="center"/>
          </w:tcPr>
          <w:p w14:paraId="17DC8ADF" w14:textId="77777777" w:rsidR="005D7862" w:rsidRPr="00703A4C" w:rsidRDefault="000139BF"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lastRenderedPageBreak/>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vAlign w:val="center"/>
          </w:tcPr>
          <w:p w14:paraId="02C85C97" w14:textId="5BF602F2" w:rsidR="005D7862" w:rsidRPr="00703A4C" w:rsidRDefault="00B10FDF" w:rsidP="00484162">
            <w:pPr>
              <w:pStyle w:val="TableParagraph"/>
              <w:spacing w:before="0" w:line="234"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z w:val="18"/>
                <w:szCs w:val="18"/>
              </w:rPr>
              <w:t>Dotations</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aux</w:t>
            </w:r>
            <w:r w:rsidRPr="00703A4C">
              <w:rPr>
                <w:rFonts w:ascii="Pluto Light" w:hAnsi="Pluto Light"/>
                <w:color w:val="47413C"/>
                <w:spacing w:val="-5"/>
                <w:sz w:val="18"/>
                <w:szCs w:val="18"/>
              </w:rPr>
              <w:t xml:space="preserve"> </w:t>
            </w:r>
            <w:r w:rsidRPr="00703A4C">
              <w:rPr>
                <w:rFonts w:ascii="Pluto Light" w:hAnsi="Pluto Light"/>
                <w:color w:val="47413C"/>
                <w:spacing w:val="-2"/>
                <w:sz w:val="18"/>
                <w:szCs w:val="18"/>
              </w:rPr>
              <w:t>amortissements</w:t>
            </w:r>
          </w:p>
        </w:tc>
        <w:tc>
          <w:tcPr>
            <w:tcW w:w="3119" w:type="dxa"/>
            <w:vAlign w:val="center"/>
          </w:tcPr>
          <w:p w14:paraId="2E48B915" w14:textId="68514789"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pacing w:val="-2"/>
                <w:sz w:val="18"/>
                <w:szCs w:val="18"/>
              </w:rPr>
              <w:t>Remboursements</w:t>
            </w:r>
            <w:r w:rsidRPr="00703A4C">
              <w:rPr>
                <w:rFonts w:ascii="Pluto Light" w:hAnsi="Pluto Light"/>
                <w:color w:val="47413C"/>
                <w:spacing w:val="8"/>
                <w:sz w:val="18"/>
                <w:szCs w:val="18"/>
              </w:rPr>
              <w:t xml:space="preserve"> </w:t>
            </w:r>
            <w:r w:rsidRPr="00703A4C">
              <w:rPr>
                <w:rFonts w:ascii="Pluto Light" w:hAnsi="Pluto Light"/>
                <w:color w:val="47413C"/>
                <w:spacing w:val="-2"/>
                <w:sz w:val="18"/>
                <w:szCs w:val="18"/>
              </w:rPr>
              <w:t>emprunts</w:t>
            </w:r>
          </w:p>
        </w:tc>
        <w:tc>
          <w:tcPr>
            <w:tcW w:w="3119" w:type="dxa"/>
            <w:vAlign w:val="center"/>
          </w:tcPr>
          <w:p w14:paraId="5F2E6067" w14:textId="73D3EB39" w:rsidR="005D7862" w:rsidRPr="00703A4C" w:rsidRDefault="00B10FDF"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703A4C" w:rsidRDefault="000139BF" w:rsidP="00484162">
            <w:pPr>
              <w:pStyle w:val="TableParagraph"/>
              <w:spacing w:before="0" w:line="217" w:lineRule="exact"/>
              <w:ind w:left="284" w:right="405"/>
              <w:rPr>
                <w:rFonts w:ascii="Pluto Light" w:hAnsi="Pluto Light"/>
                <w:color w:val="47413C"/>
                <w:sz w:val="18"/>
                <w:szCs w:val="18"/>
              </w:rPr>
            </w:pPr>
            <w:r w:rsidRPr="00703A4C">
              <w:rPr>
                <w:rFonts w:ascii="Pluto Light" w:hAnsi="Pluto Light"/>
                <w:color w:val="47413C"/>
                <w:spacing w:val="-2"/>
                <w:sz w:val="18"/>
                <w:szCs w:val="18"/>
              </w:rPr>
              <w:t>Dividendes</w:t>
            </w:r>
          </w:p>
        </w:tc>
        <w:tc>
          <w:tcPr>
            <w:tcW w:w="3119" w:type="dxa"/>
            <w:vAlign w:val="center"/>
          </w:tcPr>
          <w:p w14:paraId="19F68539" w14:textId="6DD8012D"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703A4C" w:rsidRDefault="000139BF"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w:t>
            </w:r>
            <w:r w:rsidRPr="00703A4C">
              <w:rPr>
                <w:rFonts w:ascii="Pluto Light" w:hAnsi="Pluto Light"/>
                <w:b/>
                <w:color w:val="47413C"/>
                <w:spacing w:val="-11"/>
                <w:sz w:val="18"/>
                <w:szCs w:val="18"/>
              </w:rPr>
              <w:t xml:space="preserve"> </w:t>
            </w:r>
            <w:r w:rsidRPr="00703A4C">
              <w:rPr>
                <w:rFonts w:ascii="Pluto Light" w:hAnsi="Pluto Light"/>
                <w:b/>
                <w:color w:val="47413C"/>
                <w:sz w:val="18"/>
                <w:szCs w:val="18"/>
              </w:rPr>
              <w:t>Capacité</w:t>
            </w:r>
            <w:r w:rsidRPr="00703A4C">
              <w:rPr>
                <w:rFonts w:ascii="Pluto Light" w:hAnsi="Pluto Light"/>
                <w:b/>
                <w:color w:val="47413C"/>
                <w:spacing w:val="-5"/>
                <w:sz w:val="18"/>
                <w:szCs w:val="18"/>
              </w:rPr>
              <w:t xml:space="preserve"> </w:t>
            </w:r>
            <w:r w:rsidRPr="00703A4C">
              <w:rPr>
                <w:rFonts w:ascii="Pluto Light" w:hAnsi="Pluto Light"/>
                <w:b/>
                <w:color w:val="47413C"/>
                <w:sz w:val="18"/>
                <w:szCs w:val="18"/>
              </w:rPr>
              <w:t>d'autofinancement</w:t>
            </w:r>
            <w:r w:rsidRPr="00703A4C">
              <w:rPr>
                <w:rFonts w:ascii="Pluto Light" w:hAnsi="Pluto Light"/>
                <w:b/>
                <w:color w:val="47413C"/>
                <w:spacing w:val="-7"/>
                <w:sz w:val="18"/>
                <w:szCs w:val="18"/>
              </w:rPr>
              <w:t xml:space="preserve"> </w:t>
            </w:r>
            <w:r w:rsidRPr="00703A4C">
              <w:rPr>
                <w:rFonts w:ascii="Pluto Light" w:hAnsi="Pluto Light"/>
                <w:b/>
                <w:color w:val="47413C"/>
                <w:spacing w:val="-5"/>
                <w:sz w:val="18"/>
                <w:szCs w:val="18"/>
              </w:rPr>
              <w:t>net</w:t>
            </w:r>
          </w:p>
        </w:tc>
        <w:tc>
          <w:tcPr>
            <w:tcW w:w="3119" w:type="dxa"/>
            <w:shd w:val="clear" w:color="auto" w:fill="EBE3D5"/>
            <w:vAlign w:val="center"/>
          </w:tcPr>
          <w:p w14:paraId="215F3E52" w14:textId="19C72F30" w:rsidR="005D7862" w:rsidRPr="00703A4C" w:rsidRDefault="00B10FDF" w:rsidP="00484162">
            <w:pPr>
              <w:pStyle w:val="TableParagraph"/>
              <w:spacing w:before="0" w:line="210"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[[/EA_enabled]]</w:t>
      </w:r>
    </w:p>
    <w:p w14:paraId="28E8E31A" w14:textId="77777777"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CYBERSECURITE :</w:t>
      </w:r>
    </w:p>
    <w:p w14:paraId="095D1FB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ci-dessous une liste non exhaustive des règles de base pour permettre une sécurité numérique minimum de votre entité :</w:t>
      </w:r>
    </w:p>
    <w:p w14:paraId="5497271E"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45C4901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des sauvegardes et les vérifier,</w:t>
      </w:r>
    </w:p>
    <w:p w14:paraId="20D905F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les mises à jour de vos logiciels et protéger le matériel des virus,</w:t>
      </w:r>
    </w:p>
    <w:p w14:paraId="40C7C53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réseaux Wifi publics,</w:t>
      </w:r>
    </w:p>
    <w:p w14:paraId="4AE627B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Séparer vos usages professionnels et personnels,</w:t>
      </w:r>
    </w:p>
    <w:p w14:paraId="7A8FB6E1"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sites douteux ou illicites et contrôler les permissions des comptes utilisateurs,</w:t>
      </w:r>
    </w:p>
    <w:p w14:paraId="7667D689" w14:textId="49A039D6"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vigilant sur les liens ou les pièces jointes contenus dans des messages électroniques,</w:t>
      </w:r>
    </w:p>
    <w:p w14:paraId="089E4F44" w14:textId="45B6C01C"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attentif aux informations personnelles ou professionnelles diffusées sur internet.</w:t>
      </w:r>
    </w:p>
    <w:p w14:paraId="6FA77CB0" w14:textId="07144F68"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Vous retrouverez toutes les informations utiles sur le sujet auprès de l'ANSSI (Agence nationale de la sécurité des systèmes d'informations) dont le site internet est le suivant : </w:t>
      </w:r>
      <w:r w:rsidR="00FC294B" w:rsidRPr="00484162">
        <w:rPr>
          <w:rFonts w:ascii="Pluto Light" w:eastAsiaTheme="minorHAnsi" w:hAnsi="Pluto Light" w:cstheme="minorBidi"/>
          <w:color w:val="47413C"/>
          <w:sz w:val="18"/>
          <w:szCs w:val="14"/>
        </w:rPr>
        <w:t>&lt;https://</w:t>
      </w:r>
      <w:hyperlink r:id="rId10">
        <w:r w:rsidR="00FC294B" w:rsidRPr="00484162">
          <w:rPr>
            <w:rFonts w:ascii="Pluto Light" w:eastAsiaTheme="minorHAnsi" w:hAnsi="Pluto Light" w:cstheme="minorBidi"/>
            <w:color w:val="47413C"/>
            <w:sz w:val="18"/>
            <w:szCs w:val="14"/>
          </w:rPr>
          <w:t>www.ssi.gouv.fr/</w:t>
        </w:r>
      </w:hyperlink>
      <w:r w:rsidR="00FC294B" w:rsidRPr="00484162">
        <w:rPr>
          <w:rFonts w:ascii="Pluto Light" w:eastAsiaTheme="minorHAnsi" w:hAnsi="Pluto Light"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24874005" w14:textId="77777777" w:rsidR="005D7862" w:rsidRPr="004841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MISE A JOUR DU DOCUMENT UNIQUE D’EVALUATION DES RISQUES PROFESSIONNELS DE L’ENTREPRISE</w:t>
      </w:r>
    </w:p>
    <w:p w14:paraId="3738ED83"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484162">
        <w:rPr>
          <w:rFonts w:ascii="Pluto Light" w:eastAsiaTheme="minorHAnsi" w:hAnsi="Pluto Light"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484162">
        <w:rPr>
          <w:rFonts w:ascii="Pluto Light" w:eastAsiaTheme="minorHAnsi" w:hAnsi="Pluto Light" w:cstheme="minorBidi"/>
          <w:color w:val="47413C"/>
          <w:sz w:val="18"/>
          <w:szCs w:val="14"/>
        </w:rPr>
        <w:t>. Cette évaluation des risques tient compte de l'impact différencié de l'exposition au risque en fonction du sexe.</w:t>
      </w:r>
    </w:p>
    <w:p w14:paraId="7DE2911D" w14:textId="69AD4F3B" w:rsidR="005D7862" w:rsidRPr="00484162" w:rsidRDefault="00791593"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À la suite de cette évaluation, l'employeur met en œuvre les </w:t>
      </w:r>
      <w:r w:rsidRPr="00484162">
        <w:rPr>
          <w:rFonts w:ascii="Pluto Light" w:eastAsiaTheme="minorHAnsi" w:hAnsi="Pluto Light" w:cstheme="minorBidi"/>
          <w:b/>
          <w:bCs/>
          <w:color w:val="47413C"/>
          <w:sz w:val="18"/>
          <w:szCs w:val="14"/>
          <w:u w:val="single"/>
        </w:rPr>
        <w:t>actions de prévention</w:t>
      </w:r>
      <w:r w:rsidRPr="00484162">
        <w:rPr>
          <w:rFonts w:ascii="Pluto Light" w:eastAsiaTheme="minorHAnsi" w:hAnsi="Pluto Light" w:cstheme="minorBidi"/>
          <w:color w:val="47413C"/>
          <w:sz w:val="18"/>
          <w:szCs w:val="14"/>
        </w:rPr>
        <w:t xml:space="preserve"> ainsi que les </w:t>
      </w:r>
      <w:r w:rsidRPr="00484162">
        <w:rPr>
          <w:rFonts w:ascii="Pluto Light" w:eastAsiaTheme="minorHAnsi" w:hAnsi="Pluto Light" w:cstheme="minorBidi"/>
          <w:b/>
          <w:bCs/>
          <w:color w:val="47413C"/>
          <w:sz w:val="18"/>
          <w:szCs w:val="14"/>
          <w:u w:val="single"/>
        </w:rPr>
        <w:t>méthodes de travail et de production</w:t>
      </w:r>
      <w:r w:rsidRPr="00484162">
        <w:rPr>
          <w:rFonts w:ascii="Pluto Light" w:eastAsiaTheme="minorHAnsi" w:hAnsi="Pluto Light"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La mise à jour du DUERP doit être réalisée :</w:t>
      </w:r>
    </w:p>
    <w:p w14:paraId="6A87FBEC" w14:textId="61C48F6E"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Au moins chaque année ;</w:t>
      </w:r>
    </w:p>
    <w:p w14:paraId="7DD87C39" w14:textId="64C28AD4"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 de toute décision d'aménagement important modifiant les conditions de santé et de sécurité ou les conditions de travail ;</w:t>
      </w:r>
    </w:p>
    <w:p w14:paraId="7522A1B2" w14:textId="2F50694D"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Lorsqu’une information supplémentaire intéressant l'évaluation d'un risque dans une unité de travail est recueillie.</w:t>
      </w:r>
    </w:p>
    <w:p w14:paraId="4CA227C5"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Dans le contexte de pandémie mondiale liée au COVID-19, la règlementation donnera lieu à la mise en place </w:t>
      </w:r>
      <w:r w:rsidRPr="00484162">
        <w:rPr>
          <w:rFonts w:ascii="Pluto Light" w:eastAsiaTheme="minorHAnsi" w:hAnsi="Pluto Light" w:cstheme="minorBidi"/>
          <w:b/>
          <w:bCs/>
          <w:color w:val="47413C"/>
          <w:sz w:val="18"/>
          <w:szCs w:val="14"/>
          <w:u w:val="single"/>
        </w:rPr>
        <w:t>des actions de prévention, d’information, de formation</w:t>
      </w:r>
      <w:r w:rsidRPr="00484162">
        <w:rPr>
          <w:rFonts w:ascii="Pluto Light" w:eastAsiaTheme="minorHAnsi" w:hAnsi="Pluto Light" w:cstheme="minorBidi"/>
          <w:color w:val="47413C"/>
          <w:sz w:val="18"/>
          <w:szCs w:val="14"/>
        </w:rPr>
        <w:t xml:space="preserve"> du personnel ainsi qu’à la fourniture de </w:t>
      </w:r>
      <w:r w:rsidRPr="00484162">
        <w:rPr>
          <w:rFonts w:ascii="Pluto Light" w:eastAsiaTheme="minorHAnsi" w:hAnsi="Pluto Light" w:cstheme="minorBidi"/>
          <w:b/>
          <w:bCs/>
          <w:color w:val="47413C"/>
          <w:sz w:val="18"/>
          <w:szCs w:val="14"/>
          <w:u w:val="single"/>
        </w:rPr>
        <w:t>moyens adaptés conformément aux instructions des pouvoirs publics</w:t>
      </w:r>
      <w:r w:rsidRPr="00484162">
        <w:rPr>
          <w:rFonts w:ascii="Pluto Light" w:eastAsiaTheme="minorHAnsi" w:hAnsi="Pluto Light"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03DC7F05"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lastRenderedPageBreak/>
        <w:t>Ces mesures de prévention découlant de l’actualisation du DUERP devront être portées à la connaissance des salariés.</w:t>
      </w:r>
    </w:p>
    <w:p w14:paraId="3D019D1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[[/MD_enabled]]</w:t>
      </w:r>
    </w:p>
    <w:p w14:paraId="558446F2" w14:textId="77777777" w:rsidR="009473A6" w:rsidRPr="000520BA" w:rsidRDefault="009473A6" w:rsidP="009473A6">
      <w:r>
        <w:t>[[#FM_enabled]]</w:t>
      </w:r>
    </w:p>
    <w:p w14:paraId="2371F461" w14:textId="77777777" w:rsidR="009473A6" w:rsidRPr="009473A6" w:rsidRDefault="009473A6" w:rsidP="009473A6">
      <w:pPr>
        <w:pStyle w:val="titre"/>
        <w:rPr>
          <w:rFonts w:ascii="Pluto Light" w:eastAsia="Times New Roman" w:hAnsi="Pluto Light" w:cs="Times New Roman"/>
          <w:color w:val="47413C"/>
          <w:sz w:val="20"/>
          <w:szCs w:val="20"/>
          <w:u w:val="none"/>
        </w:rPr>
      </w:pPr>
      <w:r w:rsidRPr="009473A6">
        <w:rPr>
          <w:rFonts w:ascii="Pluto Light" w:eastAsia="Times New Roman" w:hAnsi="Pluto Light" w:cs="Times New Roman"/>
          <w:color w:val="47413C"/>
          <w:sz w:val="20"/>
          <w:szCs w:val="20"/>
          <w:u w:val="none"/>
        </w:rPr>
        <w:t>FAITS MARQUANTS DE L'EXERCICE</w:t>
      </w:r>
    </w:p>
    <w:p w14:paraId="65B8F671" w14:textId="77777777" w:rsidR="009473A6" w:rsidRDefault="009473A6" w:rsidP="009473A6">
      <w:r>
        <w:t>[[#FM_commentaire]]</w:t>
      </w:r>
    </w:p>
    <w:p w14:paraId="03D338A7"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r w:rsidRPr="009473A6">
        <w:rPr>
          <w:rFonts w:ascii="Pluto Light" w:eastAsiaTheme="minorHAnsi" w:hAnsi="Pluto Light"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POINTS IMPORTANTS</w:t>
      </w:r>
    </w:p>
    <w:p w14:paraId="28587AB3"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LES PERSPECTIVES</w:t>
      </w:r>
    </w:p>
    <w:p w14:paraId="0A0B00B9"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B0F64A2" w14:textId="4C2552A8" w:rsidR="005D7862" w:rsidRPr="00484162" w:rsidRDefault="002C6589"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SIGNATAIRES</w:t>
      </w:r>
    </w:p>
    <w:p w14:paraId="389448A2" w14:textId="77777777" w:rsidR="005D7862" w:rsidRPr="00484162" w:rsidRDefault="000139BF" w:rsidP="0048416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484162"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[[S_nomExpert]]</w:t>
            </w:r>
          </w:p>
        </w:tc>
        <w:tc>
          <w:tcPr>
            <w:tcW w:w="3798" w:type="dxa"/>
          </w:tcPr>
          <w:p w14:paraId="18567E46" w14:textId="38B74ACC" w:rsidR="006D4E30" w:rsidRPr="006E6150"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[[S_qualiteExpert]]</w:t>
            </w:r>
          </w:p>
        </w:tc>
        <w:tc>
          <w:tcPr>
            <w:tcW w:w="3798" w:type="dxa"/>
          </w:tcPr>
          <w:p w14:paraId="55E2DF7B" w14:textId="56069A2D"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[[S_qualiteReviseur]]</w:t>
            </w:r>
          </w:p>
        </w:tc>
      </w:tr>
    </w:tbl>
    <w:p w14:paraId="1693C556" w14:textId="77777777" w:rsidR="0011174F" w:rsidRDefault="0011174F" w:rsidP="00484162">
      <w:pPr>
        <w:ind w:left="284" w:right="405"/>
      </w:pPr>
    </w:p>
    <w:p w14:paraId="5CA80299" w14:textId="77777777" w:rsidR="009C0D0F" w:rsidRDefault="009C0D0F" w:rsidP="00484162">
      <w:pPr>
        <w:ind w:left="284" w:right="405"/>
      </w:pPr>
    </w:p>
    <w:p w14:paraId="7B6931D6" w14:textId="77777777" w:rsidR="001D451B" w:rsidRPr="001D451B" w:rsidRDefault="001D451B" w:rsidP="001D451B"/>
    <w:p w14:paraId="4933EEA8" w14:textId="77777777" w:rsidR="001D451B" w:rsidRPr="001D451B" w:rsidRDefault="001D451B" w:rsidP="001D451B"/>
    <w:p w14:paraId="7D16C2EF" w14:textId="77777777" w:rsidR="001D451B" w:rsidRPr="001D451B" w:rsidRDefault="001D451B" w:rsidP="001D451B"/>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675D6E58" w14:textId="77777777" w:rsidR="001D451B" w:rsidRPr="001D451B" w:rsidRDefault="001D451B" w:rsidP="001D451B"/>
    <w:p w14:paraId="0782631D" w14:textId="77777777" w:rsidR="001D451B" w:rsidRPr="001D451B" w:rsidRDefault="001D451B" w:rsidP="001D451B"/>
    <w:p w14:paraId="7DF61654" w14:textId="77777777" w:rsidR="001D451B" w:rsidRPr="001D451B" w:rsidRDefault="001D451B" w:rsidP="001D451B"/>
    <w:p w14:paraId="3B2ACB40" w14:textId="77777777" w:rsidR="001D451B" w:rsidRPr="001D451B" w:rsidRDefault="001D451B" w:rsidP="001D451B"/>
    <w:p w14:paraId="483956BE" w14:textId="77777777" w:rsidR="001D451B" w:rsidRPr="001D451B" w:rsidRDefault="001D451B" w:rsidP="001D451B"/>
    <w:p w14:paraId="50496FA9" w14:textId="77777777" w:rsidR="001D451B" w:rsidRPr="001D451B" w:rsidRDefault="001D451B" w:rsidP="001D451B"/>
    <w:p w14:paraId="6276EA13" w14:textId="77777777" w:rsidR="001D451B" w:rsidRPr="001D451B" w:rsidRDefault="001D451B" w:rsidP="001D451B"/>
    <w:p w14:paraId="75A20099" w14:textId="77777777" w:rsidR="001D451B" w:rsidRPr="001D451B" w:rsidRDefault="001D451B" w:rsidP="001D451B"/>
    <w:p w14:paraId="3E735990" w14:textId="77777777" w:rsidR="001D451B" w:rsidRPr="001D451B" w:rsidRDefault="001D451B" w:rsidP="001D451B"/>
    <w:p w14:paraId="2B20217D" w14:textId="77777777" w:rsidR="001D451B" w:rsidRPr="001D451B" w:rsidRDefault="001D451B" w:rsidP="001D451B"/>
    <w:p w14:paraId="5689F259" w14:textId="77777777" w:rsidR="001D451B" w:rsidRPr="001D451B" w:rsidRDefault="001D451B" w:rsidP="001D451B"/>
    <w:p w14:paraId="2F36F594" w14:textId="77777777" w:rsidR="001D451B" w:rsidRPr="001D451B" w:rsidRDefault="001D451B" w:rsidP="001D451B"/>
    <w:p w14:paraId="24B7E933" w14:textId="77777777" w:rsidR="001D451B" w:rsidRPr="001D451B" w:rsidRDefault="001D451B" w:rsidP="001D451B"/>
    <w:p w14:paraId="69AF583D" w14:textId="77777777" w:rsidR="001D451B" w:rsidRPr="001D451B" w:rsidRDefault="001D451B" w:rsidP="001D451B"/>
    <w:p w14:paraId="50504268" w14:textId="77777777" w:rsidR="001D451B" w:rsidRPr="001D451B" w:rsidRDefault="001D451B" w:rsidP="001D451B"/>
    <w:p w14:paraId="3CEFB092" w14:textId="77777777" w:rsidR="001D451B" w:rsidRPr="001D451B" w:rsidRDefault="001D451B" w:rsidP="001D451B"/>
    <w:p w14:paraId="38AF2C42"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28BD7245" w14:textId="25E640A0" w:rsidR="001D6234" w:rsidRDefault="00E61C01" w:rsidP="009C0D0F">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2256879A" w14:textId="77777777" w:rsidR="001D451B" w:rsidRPr="001D451B" w:rsidRDefault="001D451B" w:rsidP="001D451B"/>
    <w:p w14:paraId="58C27993" w14:textId="77777777" w:rsidR="001D451B" w:rsidRPr="001D451B" w:rsidRDefault="001D451B" w:rsidP="001D451B"/>
    <w:p w14:paraId="3297B2E2" w14:textId="77777777" w:rsidR="001D451B" w:rsidRPr="001D451B" w:rsidRDefault="001D451B" w:rsidP="001D451B"/>
    <w:p w14:paraId="6C011873" w14:textId="77777777" w:rsidR="001D451B" w:rsidRPr="001D451B" w:rsidRDefault="001D451B" w:rsidP="001D451B"/>
    <w:p w14:paraId="73F15392" w14:textId="77777777" w:rsidR="001D451B" w:rsidRPr="001D451B" w:rsidRDefault="001D451B" w:rsidP="001D451B"/>
    <w:p w14:paraId="44F463B5" w14:textId="77777777" w:rsidR="001D451B" w:rsidRPr="001D451B" w:rsidRDefault="001D451B" w:rsidP="001D451B"/>
    <w:p w14:paraId="556CAAD4" w14:textId="77777777" w:rsidR="001D451B" w:rsidRPr="001D451B" w:rsidRDefault="001D451B" w:rsidP="001D451B"/>
    <w:p w14:paraId="3F1FDB66" w14:textId="77777777" w:rsidR="001D451B" w:rsidRPr="001D451B" w:rsidRDefault="001D451B" w:rsidP="001D451B"/>
    <w:p w14:paraId="1A95B655" w14:textId="77777777" w:rsidR="001D451B" w:rsidRPr="001D451B" w:rsidRDefault="001D451B" w:rsidP="001D451B"/>
    <w:p w14:paraId="6CF2F2EF" w14:textId="77777777" w:rsidR="001D451B" w:rsidRPr="001D451B" w:rsidRDefault="001D451B" w:rsidP="001D451B"/>
    <w:p w14:paraId="2BC78081" w14:textId="77777777" w:rsidR="001D451B" w:rsidRPr="001D451B" w:rsidRDefault="001D451B" w:rsidP="001D451B"/>
    <w:p w14:paraId="6423B455" w14:textId="77777777" w:rsidR="001D451B" w:rsidRPr="001D451B" w:rsidRDefault="001D451B" w:rsidP="001D451B"/>
    <w:p w14:paraId="079B96E8" w14:textId="77777777" w:rsidR="001D451B" w:rsidRDefault="001D451B" w:rsidP="001D451B">
      <w:pPr>
        <w:rPr>
          <w:rFonts w:ascii="Pluto Light" w:eastAsia="Times New Roman" w:hAnsi="Pluto Light" w:cs="Times New Roman"/>
          <w:i/>
          <w:color w:val="47413C"/>
          <w:sz w:val="18"/>
          <w:szCs w:val="18"/>
        </w:rPr>
      </w:pPr>
    </w:p>
    <w:p w14:paraId="7652962A" w14:textId="77777777" w:rsidR="001D451B" w:rsidRPr="001D451B" w:rsidRDefault="001D451B" w:rsidP="001D451B">
      <w:pPr>
        <w:jc w:val="center"/>
      </w:pPr>
    </w:p>
    <w:sectPr w:rsidR="001D451B" w:rsidRPr="001D451B" w:rsidSect="00AC6ECB">
      <w:headerReference w:type="default" r:id="rId11"/>
      <w:footerReference w:type="default" r:id="rId12"/>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B72DF35" w14:textId="77777777" w:rsidR="002949DD" w:rsidRDefault="002949DD" w:rsidP="00AA2358">
      <w:r>
        <w:separator/>
      </w:r>
    </w:p>
  </w:endnote>
  <w:endnote w:type="continuationSeparator" w:id="0">
    <w:p w14:paraId="2734E235" w14:textId="77777777" w:rsidR="002949DD" w:rsidRDefault="002949DD"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resence Normal">
    <w:altName w:val="Calibri"/>
    <w:panose1 w:val="00000000000000000000"/>
    <w:charset w:val="00"/>
    <w:family w:val="auto"/>
    <w:notTrueType/>
    <w:pitch w:val="variable"/>
    <w:sig w:usb0="00000003" w:usb1="00000000" w:usb2="00000000" w:usb3="00000000" w:csb0="00000001" w:csb1="00000000"/>
  </w:font>
  <w:font w:name="Arial MT">
    <w:altName w:val="Arial"/>
    <w:charset w:val="01"/>
    <w:family w:val="swiss"/>
    <w:pitch w:val="variable"/>
  </w:font>
  <w:font w:name="Pluto Bold">
    <w:altName w:val="Calibri"/>
    <w:panose1 w:val="00000000000000000000"/>
    <w:charset w:val="00"/>
    <w:family w:val="swiss"/>
    <w:notTrueType/>
    <w:pitch w:val="variable"/>
    <w:sig w:usb0="A00000AF" w:usb1="5000207B" w:usb2="00000000" w:usb3="00000000" w:csb0="00000093" w:csb1="00000000"/>
  </w:font>
  <w:font w:name="Neou Thin">
    <w:altName w:val="Calibri"/>
    <w:panose1 w:val="00000000000000000000"/>
    <w:charset w:val="00"/>
    <w:family w:val="modern"/>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EDFCF" w14:textId="37358192" w:rsidR="003A7CAF" w:rsidRDefault="003A7CAF" w:rsidP="001D6234">
    <w:pPr>
      <w:pStyle w:val="Pieddepage"/>
      <w:jc w:val="center"/>
    </w:pPr>
    <w:r>
      <w:fldChar w:fldCharType="begin"/>
    </w:r>
    <w:r>
      <w:instrText xml:space="preserve"> IF </w:instrText>
    </w:r>
    <w:r>
      <w:fldChar w:fldCharType="begin"/>
    </w:r>
    <w:r>
      <w:instrText xml:space="preserve"> PAGE </w:instrText>
    </w:r>
    <w:r>
      <w:fldChar w:fldCharType="separate"/>
    </w:r>
    <w:r w:rsidR="009D759B">
      <w:rPr>
        <w:noProof/>
      </w:rPr>
      <w:instrText>8</w:instrText>
    </w:r>
    <w:r>
      <w:fldChar w:fldCharType="end"/>
    </w:r>
    <w:r>
      <w:instrText xml:space="preserve"> = </w:instrText>
    </w:r>
    <w:r>
      <w:fldChar w:fldCharType="begin"/>
    </w:r>
    <w:r>
      <w:instrText xml:space="preserve"> NUMPAGES </w:instrText>
    </w:r>
    <w:r>
      <w:fldChar w:fldCharType="separate"/>
    </w:r>
    <w:r w:rsidR="009D759B">
      <w:rPr>
        <w:noProof/>
      </w:rPr>
      <w:instrText>11</w:instrText>
    </w:r>
    <w:r>
      <w:fldChar w:fldCharType="end"/>
    </w:r>
    <w:r>
      <w:instrText xml:space="preserve"> "</w:instrText>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3A7CAF" w14:paraId="4505D1E6" w14:textId="77777777" w:rsidTr="001D451B">
      <w:trPr>
        <w:jc w:val="center"/>
      </w:trPr>
      <w:tc>
        <w:tcPr>
          <w:tcW w:w="9638" w:type="dxa"/>
          <w:gridSpan w:val="7"/>
          <w:vAlign w:val="center"/>
        </w:tcPr>
        <w:p w14:paraId="489CDE37" w14:textId="77777777" w:rsidR="003A7CAF" w:rsidRPr="008A7151" w:rsidRDefault="003A7CAF" w:rsidP="001D451B">
          <w:pPr>
            <w:jc w:val="center"/>
            <w:rPr>
              <w:rFonts w:ascii="Presence Normal" w:hAnsi="Presence Normal"/>
              <w:color w:val="4D433A"/>
              <w:sz w:val="10"/>
              <w:szCs w:val="10"/>
            </w:rPr>
          </w:pPr>
          <w:r>
            <w:rPr>
              <w:noProof/>
            </w:rPr>
            <w:drawing>
              <wp:inline distT="0" distB="0" distL="0" distR="0" wp14:anchorId="09171CF3" wp14:editId="56BE4063">
                <wp:extent cx="2924175" cy="852247"/>
                <wp:effectExtent l="0" t="0" r="0" b="0"/>
                <wp:docPr id="849945955" name="Image 849945955"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A7CAF" w14:paraId="1CDCF36C" w14:textId="77777777" w:rsidTr="001D451B">
      <w:trPr>
        <w:jc w:val="center"/>
      </w:trPr>
      <w:tc>
        <w:tcPr>
          <w:tcW w:w="9638" w:type="dxa"/>
          <w:gridSpan w:val="7"/>
        </w:tcPr>
        <w:p w14:paraId="0B52504E"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Siège social : 6, rue Ernest Nicolas - BP 24 102 - 25 114 Baume-les-Dames Cedex - Tél. : +33 (0)3 81 607 607</w:instrText>
          </w:r>
        </w:p>
        <w:p w14:paraId="6FDF7B74"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Cabinet d’Expertise comptable inscrit au Tableau de l’Ordre des Experts-Comptables de Bourgogne Franche-Comté et à la Compagnie Régionale des Commissaires aux Comptes de Besançon-Dijon</w:instrText>
          </w:r>
        </w:p>
        <w:p w14:paraId="6B8FF70A"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 xml:space="preserve">SAS au capital de </w:instrText>
          </w:r>
          <w:r>
            <w:rPr>
              <w:rFonts w:ascii="Presence Normal" w:hAnsi="Presence Normal"/>
              <w:color w:val="4D433A"/>
              <w:sz w:val="11"/>
              <w:szCs w:val="11"/>
            </w:rPr>
            <w:instrText>345 360</w:instrText>
          </w:r>
          <w:r w:rsidRPr="00751938">
            <w:rPr>
              <w:rFonts w:ascii="Presence Normal" w:hAnsi="Presence Normal"/>
              <w:color w:val="4D433A"/>
              <w:sz w:val="11"/>
              <w:szCs w:val="11"/>
            </w:rPr>
            <w:instrText xml:space="preserve"> € - RCS Besançon 423 781 459 - TVA intracommunautaire FR18 423 781 459</w:instrText>
          </w:r>
        </w:p>
        <w:p w14:paraId="0D053C0A" w14:textId="73C784A6" w:rsidR="003A7CAF" w:rsidRPr="008A7151" w:rsidRDefault="0019547C" w:rsidP="001D451B">
          <w:pPr>
            <w:tabs>
              <w:tab w:val="left" w:pos="5565"/>
            </w:tabs>
            <w:rPr>
              <w:rFonts w:ascii="Presence Normal" w:hAnsi="Presence Normal"/>
              <w:color w:val="4D433A"/>
              <w:sz w:val="10"/>
              <w:szCs w:val="10"/>
            </w:rPr>
          </w:pPr>
          <w:r>
            <w:rPr>
              <w:rFonts w:ascii="Presence Normal" w:hAnsi="Presence Normal"/>
              <w:color w:val="4D433A"/>
              <w:sz w:val="10"/>
              <w:szCs w:val="10"/>
            </w:rPr>
            <w:tab/>
          </w:r>
        </w:p>
      </w:tc>
    </w:tr>
    <w:tr w:rsidR="003A7CAF" w14:paraId="373D5EB3" w14:textId="77777777" w:rsidTr="001D451B">
      <w:trPr>
        <w:jc w:val="center"/>
      </w:trPr>
      <w:tc>
        <w:tcPr>
          <w:tcW w:w="3210" w:type="dxa"/>
          <w:gridSpan w:val="2"/>
        </w:tcPr>
        <w:p w14:paraId="63733B04" w14:textId="7ED39543"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La Comptabilité</w:instrText>
          </w:r>
        </w:p>
        <w:p w14:paraId="56ABFEEA" w14:textId="77777777" w:rsidR="003A7CAF" w:rsidRPr="00751938" w:rsidRDefault="003A7CAF" w:rsidP="001D451B">
          <w:pPr>
            <w:ind w:right="74"/>
            <w:jc w:val="center"/>
            <w:rPr>
              <w:rFonts w:ascii="Pluto Light" w:hAnsi="Pluto Light"/>
              <w:color w:val="72BFCC"/>
              <w:sz w:val="14"/>
              <w:szCs w:val="14"/>
            </w:rPr>
          </w:pPr>
          <w:r w:rsidRPr="00751938">
            <w:rPr>
              <w:rFonts w:ascii="Pluto Light" w:hAnsi="Pluto Light"/>
              <w:b/>
              <w:bCs/>
              <w:color w:val="72BFCC"/>
              <w:sz w:val="10"/>
              <w:szCs w:val="10"/>
            </w:rPr>
            <w:instrText>EXPERTISE COMPTABLE &amp; CREATIVITE</w:instrText>
          </w:r>
        </w:p>
      </w:tc>
      <w:tc>
        <w:tcPr>
          <w:tcW w:w="3212" w:type="dxa"/>
          <w:gridSpan w:val="3"/>
        </w:tcPr>
        <w:p w14:paraId="1F5F3785" w14:textId="16122F11"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Cofides L’audit</w:instrText>
          </w:r>
        </w:p>
        <w:p w14:paraId="22E19AFF" w14:textId="77777777" w:rsidR="003A7CAF" w:rsidRPr="00751938" w:rsidRDefault="003A7CAF" w:rsidP="001D451B">
          <w:pPr>
            <w:ind w:right="74"/>
            <w:jc w:val="center"/>
            <w:rPr>
              <w:rFonts w:ascii="Pluto Light" w:hAnsi="Pluto Light"/>
              <w:b/>
              <w:bCs/>
              <w:color w:val="72BFCC"/>
              <w:sz w:val="10"/>
              <w:szCs w:val="10"/>
            </w:rPr>
          </w:pPr>
          <w:r w:rsidRPr="00751938">
            <w:rPr>
              <w:rFonts w:ascii="Pluto Light" w:hAnsi="Pluto Light"/>
              <w:b/>
              <w:bCs/>
              <w:color w:val="72BFCC"/>
              <w:sz w:val="10"/>
              <w:szCs w:val="10"/>
            </w:rPr>
            <w:instrText>AUDIT LEGAL &amp; STRATEGIE</w:instrText>
          </w:r>
        </w:p>
      </w:tc>
      <w:tc>
        <w:tcPr>
          <w:tcW w:w="3216" w:type="dxa"/>
          <w:gridSpan w:val="2"/>
        </w:tcPr>
        <w:p w14:paraId="4403EC86" w14:textId="77777777" w:rsidR="003A7CAF" w:rsidRDefault="003A7CAF" w:rsidP="001D451B">
          <w:pPr>
            <w:ind w:right="74"/>
            <w:jc w:val="center"/>
            <w:rPr>
              <w:rFonts w:ascii="Pluto Bold" w:hAnsi="Pluto Bold"/>
              <w:b/>
              <w:bCs/>
              <w:color w:val="72BFCC"/>
              <w:sz w:val="14"/>
              <w:szCs w:val="14"/>
            </w:rPr>
          </w:pPr>
          <w:r w:rsidRPr="008A7151">
            <w:rPr>
              <w:rFonts w:ascii="Pluto Bold" w:hAnsi="Pluto Bold"/>
              <w:b/>
              <w:bCs/>
              <w:color w:val="72BFCC"/>
              <w:sz w:val="14"/>
              <w:szCs w:val="14"/>
            </w:rPr>
            <w:instrText>Prévio Patrimoine</w:instrText>
          </w:r>
        </w:p>
        <w:p w14:paraId="659599E2" w14:textId="52A45F3D" w:rsidR="003A7CAF" w:rsidRPr="00751938" w:rsidRDefault="003A7CAF" w:rsidP="001D451B">
          <w:pPr>
            <w:ind w:right="74"/>
            <w:jc w:val="center"/>
            <w:rPr>
              <w:rFonts w:ascii="Pluto Light" w:hAnsi="Pluto Light"/>
              <w:b/>
              <w:bCs/>
              <w:sz w:val="16"/>
              <w:szCs w:val="16"/>
            </w:rPr>
          </w:pPr>
          <w:r w:rsidRPr="00751938">
            <w:rPr>
              <w:rFonts w:ascii="Pluto Light" w:hAnsi="Pluto Light"/>
              <w:b/>
              <w:bCs/>
              <w:color w:val="72BFCC"/>
              <w:sz w:val="10"/>
              <w:szCs w:val="10"/>
            </w:rPr>
            <w:instrText>VOTRE REUSSITE, AUJOURD’HUI &amp; DEMAIN</w:instrText>
          </w:r>
        </w:p>
      </w:tc>
    </w:tr>
    <w:tr w:rsidR="003A7CAF" w14:paraId="34DC78E8" w14:textId="77777777" w:rsidTr="001D451B">
      <w:trPr>
        <w:gridBefore w:val="1"/>
        <w:gridAfter w:val="1"/>
        <w:wBefore w:w="1843" w:type="dxa"/>
        <w:wAfter w:w="1983" w:type="dxa"/>
        <w:trHeight w:val="673"/>
        <w:jc w:val="center"/>
      </w:trPr>
      <w:tc>
        <w:tcPr>
          <w:tcW w:w="2077" w:type="dxa"/>
          <w:gridSpan w:val="2"/>
        </w:tcPr>
        <w:p w14:paraId="4866CC92" w14:textId="06E68C9E" w:rsidR="003A7CAF"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Baume-les-Dames</w:instrText>
          </w:r>
        </w:p>
      </w:tc>
      <w:tc>
        <w:tcPr>
          <w:tcW w:w="1899" w:type="dxa"/>
        </w:tcPr>
        <w:p w14:paraId="2AC2EB2F" w14:textId="55AD3AA0"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Besançon</w:instrText>
          </w:r>
        </w:p>
      </w:tc>
      <w:tc>
        <w:tcPr>
          <w:tcW w:w="1836" w:type="dxa"/>
          <w:gridSpan w:val="2"/>
        </w:tcPr>
        <w:p w14:paraId="12C5445E" w14:textId="77777777"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Morteau</w:instrText>
          </w:r>
        </w:p>
      </w:tc>
    </w:tr>
  </w:tbl>
  <w:p w14:paraId="75EB5442" w14:textId="1AB87DE1" w:rsidR="003A7CAF" w:rsidRDefault="003A7CAF" w:rsidP="001D6234">
    <w:pPr>
      <w:pStyle w:val="Pieddepage"/>
      <w:tabs>
        <w:tab w:val="clear" w:pos="4536"/>
        <w:tab w:val="clear" w:pos="9072"/>
        <w:tab w:val="left" w:pos="3690"/>
      </w:tabs>
      <w:jc w:val="center"/>
    </w:pPr>
    <w:r>
      <w:instrText xml:space="preserve">" "" </w:instrTex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66D01D3" w14:textId="77777777" w:rsidR="002949DD" w:rsidRDefault="002949DD" w:rsidP="00AA2358">
      <w:r>
        <w:separator/>
      </w:r>
    </w:p>
  </w:footnote>
  <w:footnote w:type="continuationSeparator" w:id="0">
    <w:p w14:paraId="3AA33AD7" w14:textId="77777777" w:rsidR="002949DD" w:rsidRDefault="002949DD"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45676E5D" w:rsidR="00DA66D7" w:rsidRDefault="00DA66D7">
    <w:pPr>
      <w:pStyle w:val="En-tte"/>
    </w:pPr>
    <w:r>
      <w:rPr>
        <w:rFonts w:ascii="Times New Roman"/>
        <w:noProof/>
      </w:rPr>
      <w:drawing>
        <wp:anchor distT="0" distB="0" distL="114300" distR="114300" simplePos="0" relativeHeight="251658240" behindDoc="0" locked="0" layoutInCell="1" allowOverlap="1" wp14:anchorId="2C01C46C" wp14:editId="5C0CAE2D">
          <wp:simplePos x="0" y="0"/>
          <wp:positionH relativeFrom="column">
            <wp:posOffset>-274320</wp:posOffset>
          </wp:positionH>
          <wp:positionV relativeFrom="paragraph">
            <wp:posOffset>-60960</wp:posOffset>
          </wp:positionV>
          <wp:extent cx="2260417" cy="367760"/>
          <wp:effectExtent l="0" t="0" r="6985" b="0"/>
          <wp:wrapNone/>
          <wp:docPr id="1765626983" name="Image 1765626983"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60417" cy="36776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37FE3"/>
    <w:rsid w:val="000441E1"/>
    <w:rsid w:val="000520BA"/>
    <w:rsid w:val="00055079"/>
    <w:rsid w:val="000614FD"/>
    <w:rsid w:val="000631C8"/>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4718"/>
    <w:rsid w:val="000E4DC2"/>
    <w:rsid w:val="000F24D7"/>
    <w:rsid w:val="0010039B"/>
    <w:rsid w:val="0010202C"/>
    <w:rsid w:val="001020A2"/>
    <w:rsid w:val="0011174F"/>
    <w:rsid w:val="001166BB"/>
    <w:rsid w:val="00116E00"/>
    <w:rsid w:val="00117EE5"/>
    <w:rsid w:val="00120E7A"/>
    <w:rsid w:val="001235C4"/>
    <w:rsid w:val="00123B60"/>
    <w:rsid w:val="0012625D"/>
    <w:rsid w:val="00147CF3"/>
    <w:rsid w:val="00152F80"/>
    <w:rsid w:val="00164356"/>
    <w:rsid w:val="0017090C"/>
    <w:rsid w:val="00172E84"/>
    <w:rsid w:val="00175D84"/>
    <w:rsid w:val="0019547C"/>
    <w:rsid w:val="001A0117"/>
    <w:rsid w:val="001A7A55"/>
    <w:rsid w:val="001B18AB"/>
    <w:rsid w:val="001B2EA5"/>
    <w:rsid w:val="001B375C"/>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752F"/>
    <w:rsid w:val="00233DBE"/>
    <w:rsid w:val="00255154"/>
    <w:rsid w:val="00266644"/>
    <w:rsid w:val="00277656"/>
    <w:rsid w:val="002949DD"/>
    <w:rsid w:val="002958D5"/>
    <w:rsid w:val="002A41D7"/>
    <w:rsid w:val="002C6589"/>
    <w:rsid w:val="002C69E4"/>
    <w:rsid w:val="002D377D"/>
    <w:rsid w:val="002D7891"/>
    <w:rsid w:val="002E0CB5"/>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CAF"/>
    <w:rsid w:val="003B21AB"/>
    <w:rsid w:val="003B2C59"/>
    <w:rsid w:val="003B3FC6"/>
    <w:rsid w:val="003B582D"/>
    <w:rsid w:val="003C498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4EE1"/>
    <w:rsid w:val="004C5783"/>
    <w:rsid w:val="004C6ABD"/>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49F3"/>
    <w:rsid w:val="006F4B2C"/>
    <w:rsid w:val="00700ADC"/>
    <w:rsid w:val="00703A4C"/>
    <w:rsid w:val="007245CD"/>
    <w:rsid w:val="007257E7"/>
    <w:rsid w:val="007260EC"/>
    <w:rsid w:val="00726BEE"/>
    <w:rsid w:val="00737284"/>
    <w:rsid w:val="00743BAF"/>
    <w:rsid w:val="007614CA"/>
    <w:rsid w:val="00762E02"/>
    <w:rsid w:val="00777CDC"/>
    <w:rsid w:val="00791593"/>
    <w:rsid w:val="00797762"/>
    <w:rsid w:val="007A0C8B"/>
    <w:rsid w:val="007A0D74"/>
    <w:rsid w:val="007A18F3"/>
    <w:rsid w:val="007A358F"/>
    <w:rsid w:val="007A35F8"/>
    <w:rsid w:val="007A4EDA"/>
    <w:rsid w:val="007B062C"/>
    <w:rsid w:val="007C348A"/>
    <w:rsid w:val="007D21AC"/>
    <w:rsid w:val="007E136B"/>
    <w:rsid w:val="007E3EFC"/>
    <w:rsid w:val="00802F5D"/>
    <w:rsid w:val="008230E4"/>
    <w:rsid w:val="008233E3"/>
    <w:rsid w:val="0084497B"/>
    <w:rsid w:val="008806A5"/>
    <w:rsid w:val="008854C2"/>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6D51"/>
    <w:rsid w:val="00944C17"/>
    <w:rsid w:val="0094512C"/>
    <w:rsid w:val="009473A6"/>
    <w:rsid w:val="00951C99"/>
    <w:rsid w:val="009562CC"/>
    <w:rsid w:val="00963BEE"/>
    <w:rsid w:val="0097290B"/>
    <w:rsid w:val="00985124"/>
    <w:rsid w:val="0098520C"/>
    <w:rsid w:val="009A14C4"/>
    <w:rsid w:val="009A16AB"/>
    <w:rsid w:val="009A78F1"/>
    <w:rsid w:val="009B4F21"/>
    <w:rsid w:val="009C00D8"/>
    <w:rsid w:val="009C07F7"/>
    <w:rsid w:val="009C0D0F"/>
    <w:rsid w:val="009C5904"/>
    <w:rsid w:val="009C6F7A"/>
    <w:rsid w:val="009D4D46"/>
    <w:rsid w:val="009D5C35"/>
    <w:rsid w:val="009D759B"/>
    <w:rsid w:val="00A12FF6"/>
    <w:rsid w:val="00A24F84"/>
    <w:rsid w:val="00A322F2"/>
    <w:rsid w:val="00A443CF"/>
    <w:rsid w:val="00A5486B"/>
    <w:rsid w:val="00A63013"/>
    <w:rsid w:val="00A667CE"/>
    <w:rsid w:val="00A775A8"/>
    <w:rsid w:val="00A93DCD"/>
    <w:rsid w:val="00A95504"/>
    <w:rsid w:val="00AA203B"/>
    <w:rsid w:val="00AA2358"/>
    <w:rsid w:val="00AA4B16"/>
    <w:rsid w:val="00AA4C38"/>
    <w:rsid w:val="00AA70A6"/>
    <w:rsid w:val="00AB1709"/>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61C64"/>
    <w:rsid w:val="00B63244"/>
    <w:rsid w:val="00B65009"/>
    <w:rsid w:val="00B707A9"/>
    <w:rsid w:val="00B83A3D"/>
    <w:rsid w:val="00B84A7A"/>
    <w:rsid w:val="00B91F48"/>
    <w:rsid w:val="00BA16EF"/>
    <w:rsid w:val="00BA7724"/>
    <w:rsid w:val="00BB4605"/>
    <w:rsid w:val="00BB479C"/>
    <w:rsid w:val="00BC0D1E"/>
    <w:rsid w:val="00BC28D4"/>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56A67"/>
    <w:rsid w:val="00C82723"/>
    <w:rsid w:val="00C85323"/>
    <w:rsid w:val="00C92EEB"/>
    <w:rsid w:val="00CA185D"/>
    <w:rsid w:val="00CB629A"/>
    <w:rsid w:val="00CC229B"/>
    <w:rsid w:val="00CC5C52"/>
    <w:rsid w:val="00CE557F"/>
    <w:rsid w:val="00D1152D"/>
    <w:rsid w:val="00D1784F"/>
    <w:rsid w:val="00D276FE"/>
    <w:rsid w:val="00D33975"/>
    <w:rsid w:val="00D34C7F"/>
    <w:rsid w:val="00D420ED"/>
    <w:rsid w:val="00D458E5"/>
    <w:rsid w:val="00D512C3"/>
    <w:rsid w:val="00D524EC"/>
    <w:rsid w:val="00D53F18"/>
    <w:rsid w:val="00D56464"/>
    <w:rsid w:val="00D67CA7"/>
    <w:rsid w:val="00D7344B"/>
    <w:rsid w:val="00D90C9A"/>
    <w:rsid w:val="00D92781"/>
    <w:rsid w:val="00DA66D7"/>
    <w:rsid w:val="00DC1D42"/>
    <w:rsid w:val="00DC32C4"/>
    <w:rsid w:val="00DD2A74"/>
    <w:rsid w:val="00DF02EF"/>
    <w:rsid w:val="00DF2780"/>
    <w:rsid w:val="00E009BB"/>
    <w:rsid w:val="00E13A56"/>
    <w:rsid w:val="00E224EA"/>
    <w:rsid w:val="00E22634"/>
    <w:rsid w:val="00E26C7D"/>
    <w:rsid w:val="00E41ECE"/>
    <w:rsid w:val="00E61C01"/>
    <w:rsid w:val="00E643F9"/>
    <w:rsid w:val="00E7084D"/>
    <w:rsid w:val="00E725BE"/>
    <w:rsid w:val="00E81A25"/>
    <w:rsid w:val="00E862FE"/>
    <w:rsid w:val="00EA6F74"/>
    <w:rsid w:val="00EB08BB"/>
    <w:rsid w:val="00EB38AA"/>
    <w:rsid w:val="00ED30A9"/>
    <w:rsid w:val="00ED5B21"/>
    <w:rsid w:val="00EE2944"/>
    <w:rsid w:val="00EE6B0E"/>
    <w:rsid w:val="00F23525"/>
    <w:rsid w:val="00F27FC9"/>
    <w:rsid w:val="00F309EB"/>
    <w:rsid w:val="00F314D8"/>
    <w:rsid w:val="00F421FF"/>
    <w:rsid w:val="00F42D6E"/>
    <w:rsid w:val="00F46CA3"/>
    <w:rsid w:val="00F501DB"/>
    <w:rsid w:val="00F527F8"/>
    <w:rsid w:val="00F55412"/>
    <w:rsid w:val="00F74594"/>
    <w:rsid w:val="00F83246"/>
    <w:rsid w:val="00F977A6"/>
    <w:rsid w:val="00FA1026"/>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lacomptabilite.fr/" TargetMode="Externa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1078</TotalTime>
  <Pages>11</Pages>
  <Words>3708</Words>
  <Characters>20394</Characters>
  <Application>Microsoft Office Word</Application>
  <DocSecurity>0</DocSecurity>
  <Lines>169</Lines>
  <Paragraphs>48</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24054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50</cp:revision>
  <dcterms:created xsi:type="dcterms:W3CDTF">2025-10-15T16:10:00Z</dcterms:created>
  <dcterms:modified xsi:type="dcterms:W3CDTF">2025-12-18T13:34:00Z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