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2CD5A3C" w14:textId="1F606A14"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37C64515" w14:textId="691DDA3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1508" w:type="dxa"/>
            <w:vMerge w:val="restart"/>
            <w:shd w:val="clear" w:color="auto" w:fill="417A87"/>
            <w:vAlign w:val="center"/>
          </w:tcPr>
          <w:p w14:paraId="4C551689" w14:textId="4F376CA3"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089" w:type="dxa"/>
            <w:vMerge w:val="restart"/>
            <w:shd w:val="clear" w:color="auto" w:fill="417A87"/>
            <w:vAlign w:val="center"/>
          </w:tcPr>
          <w:p w14:paraId="774E72CA" w14:textId="2A00B94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2597" w:type="dxa"/>
            <w:gridSpan w:val="2"/>
            <w:shd w:val="clear" w:color="auto" w:fill="417A87"/>
            <w:vAlign w:val="center"/>
          </w:tcPr>
          <w:p w14:paraId="7B77F757" w14:textId="77777777" w:rsidR="0063540A" w:rsidRPr="001B75F1" w:rsidRDefault="0063540A" w:rsidP="0063540A">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1B75F1"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1CC32A25" w14:textId="642A1E74" w:rsidR="0063540A" w:rsidRPr="001B75F1"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p>
        </w:tc>
        <w:tc>
          <w:tcPr>
            <w:tcW w:w="1508" w:type="dxa"/>
            <w:vMerge/>
            <w:shd w:val="clear" w:color="auto" w:fill="417A87"/>
            <w:vAlign w:val="center"/>
          </w:tcPr>
          <w:p w14:paraId="06348BEF" w14:textId="292B1149" w:rsidR="0063540A" w:rsidRPr="001B75F1"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p>
        </w:tc>
        <w:tc>
          <w:tcPr>
            <w:tcW w:w="1089" w:type="dxa"/>
            <w:vMerge/>
            <w:shd w:val="clear" w:color="auto" w:fill="417A87"/>
            <w:vAlign w:val="center"/>
          </w:tcPr>
          <w:p w14:paraId="28E91609" w14:textId="34718337" w:rsidR="0063540A" w:rsidRPr="001B75F1"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p>
        </w:tc>
        <w:tc>
          <w:tcPr>
            <w:tcW w:w="1463" w:type="dxa"/>
            <w:shd w:val="clear" w:color="auto" w:fill="447986"/>
            <w:vAlign w:val="center"/>
          </w:tcPr>
          <w:p w14:paraId="10FF1251"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134" w:type="dxa"/>
            <w:shd w:val="clear" w:color="auto" w:fill="447986"/>
            <w:vAlign w:val="center"/>
          </w:tcPr>
          <w:p w14:paraId="246E6600"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63540A" w:rsidRPr="00484162" w14:paraId="4E1C1DCC" w14:textId="77777777" w:rsidTr="00AA2358">
        <w:trPr>
          <w:trHeight w:val="325"/>
        </w:trPr>
        <w:tc>
          <w:tcPr>
            <w:tcW w:w="1843" w:type="dxa"/>
            <w:vAlign w:val="center"/>
          </w:tcPr>
          <w:p w14:paraId="08164DD0" w14:textId="77777777" w:rsidR="005D7862" w:rsidRPr="001B75F1" w:rsidRDefault="000139BF"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5AB3E5E6" w14:textId="77E450A8" w:rsidR="005D7862"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42879161" w14:textId="224E5CF3" w:rsidR="005D7862" w:rsidRPr="001B75F1" w:rsidRDefault="00D56464"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508" w:type="dxa"/>
            <w:vAlign w:val="center"/>
          </w:tcPr>
          <w:p w14:paraId="65E1147F" w14:textId="5650989F" w:rsidR="005D7862"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[[CC_caN1]]</w:t>
            </w:r>
          </w:p>
        </w:tc>
        <w:tc>
          <w:tcPr>
            <w:tcW w:w="1089" w:type="dxa"/>
            <w:vAlign w:val="center"/>
          </w:tcPr>
          <w:p w14:paraId="06DC3950" w14:textId="70643835" w:rsidR="005D7862" w:rsidRPr="001B75F1" w:rsidRDefault="00D56464"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463" w:type="dxa"/>
            <w:vAlign w:val="center"/>
          </w:tcPr>
          <w:p w14:paraId="498F5820" w14:textId="3C738C21" w:rsidR="005D7862"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c>
          <w:tcPr>
            <w:tcW w:w="1134" w:type="dxa"/>
            <w:vAlign w:val="center"/>
          </w:tcPr>
          <w:p w14:paraId="1B34A7F5" w14:textId="6DA3A148" w:rsidR="005D7862"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240A2350" w14:textId="5ED82D88"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33F98583" w14:textId="5087C9A5"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508" w:type="dxa"/>
            <w:vAlign w:val="center"/>
          </w:tcPr>
          <w:p w14:paraId="0683B714" w14:textId="7D57B1AD" w:rsidR="000441E1" w:rsidRPr="001B75F1" w:rsidRDefault="004E4B50"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089" w:type="dxa"/>
            <w:vAlign w:val="center"/>
          </w:tcPr>
          <w:p w14:paraId="06132E7F" w14:textId="192846DA"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463" w:type="dxa"/>
            <w:vAlign w:val="center"/>
          </w:tcPr>
          <w:p w14:paraId="28EB6267" w14:textId="61EA588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c>
          <w:tcPr>
            <w:tcW w:w="1134" w:type="dxa"/>
            <w:vAlign w:val="center"/>
          </w:tcPr>
          <w:p w14:paraId="692ADFF5" w14:textId="5F4E0C59"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3BD772F8" w14:textId="7886A5B5"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53626158" w14:textId="03F13907"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508" w:type="dxa"/>
            <w:vAlign w:val="center"/>
          </w:tcPr>
          <w:p w14:paraId="003D513A" w14:textId="01860067"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089" w:type="dxa"/>
            <w:vAlign w:val="center"/>
          </w:tcPr>
          <w:p w14:paraId="4B61D2E5" w14:textId="66909E09"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463" w:type="dxa"/>
            <w:vAlign w:val="center"/>
          </w:tcPr>
          <w:p w14:paraId="02E47735" w14:textId="34544C7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c>
          <w:tcPr>
            <w:tcW w:w="1134" w:type="dxa"/>
            <w:vAlign w:val="center"/>
          </w:tcPr>
          <w:p w14:paraId="11BDF038" w14:textId="40C4110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09D51729" w14:textId="302B9AD8" w:rsidR="000441E1" w:rsidRPr="001B75F1" w:rsidRDefault="00D67CA7"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w:t>
            </w:r>
            <w:r w:rsidR="000D0BF1" w:rsidRPr="001B75F1">
              <w:rPr>
                <w:rFonts w:ascii="Trebuchet MS" w:hAnsi="Trebuchet MS" w:cstheme="minorHAnsi"/>
                <w:color w:val="47413C"/>
                <w:sz w:val="18"/>
                <w:szCs w:val="18"/>
              </w:rPr>
              <w:t>N]]</w:t>
            </w:r>
          </w:p>
        </w:tc>
        <w:tc>
          <w:tcPr>
            <w:tcW w:w="1043" w:type="dxa"/>
            <w:vAlign w:val="center"/>
          </w:tcPr>
          <w:p w14:paraId="4EE644FA" w14:textId="41185AB1"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508" w:type="dxa"/>
            <w:vAlign w:val="center"/>
          </w:tcPr>
          <w:p w14:paraId="72F116CA" w14:textId="331FBC12"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089" w:type="dxa"/>
            <w:vAlign w:val="center"/>
          </w:tcPr>
          <w:p w14:paraId="260439C5" w14:textId="207639E8"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463" w:type="dxa"/>
            <w:vAlign w:val="center"/>
          </w:tcPr>
          <w:p w14:paraId="0B29141C" w14:textId="0891DEDB"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c>
          <w:tcPr>
            <w:tcW w:w="1134" w:type="dxa"/>
            <w:vAlign w:val="center"/>
          </w:tcPr>
          <w:p w14:paraId="41F52BF8" w14:textId="632D5B9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1B75F1" w:rsidRDefault="000441E1"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554" w:type="dxa"/>
            <w:vAlign w:val="center"/>
          </w:tcPr>
          <w:p w14:paraId="2A907221" w14:textId="2CCDB617" w:rsidR="000441E1"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02772DAA" w14:textId="0EE2F4FE" w:rsidR="000441E1" w:rsidRPr="001B75F1" w:rsidRDefault="00D67CA7"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508" w:type="dxa"/>
            <w:vAlign w:val="center"/>
          </w:tcPr>
          <w:p w14:paraId="311F85C9" w14:textId="127952D7" w:rsidR="000441E1"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089" w:type="dxa"/>
            <w:vAlign w:val="center"/>
          </w:tcPr>
          <w:p w14:paraId="215C3E40" w14:textId="60FCFBD7" w:rsidR="000441E1" w:rsidRPr="001B75F1" w:rsidRDefault="00D67CA7"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463" w:type="dxa"/>
            <w:vAlign w:val="center"/>
          </w:tcPr>
          <w:p w14:paraId="6ACCD9A4" w14:textId="16D5944E" w:rsidR="000441E1"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c>
          <w:tcPr>
            <w:tcW w:w="1134" w:type="dxa"/>
            <w:vAlign w:val="center"/>
          </w:tcPr>
          <w:p w14:paraId="4FC651DA" w14:textId="635C7D7D" w:rsidR="000441E1"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r>
    </w:tbl>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Libellé</w:t>
            </w:r>
          </w:p>
        </w:tc>
        <w:tc>
          <w:tcPr>
            <w:tcW w:w="1559" w:type="dxa"/>
            <w:vMerge w:val="restart"/>
            <w:shd w:val="clear" w:color="auto" w:fill="417A87"/>
            <w:vAlign w:val="center"/>
          </w:tcPr>
          <w:p w14:paraId="3C738172" w14:textId="0EBB453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60" w:type="dxa"/>
            <w:vMerge w:val="restart"/>
            <w:shd w:val="clear" w:color="auto" w:fill="417A87"/>
            <w:vAlign w:val="center"/>
          </w:tcPr>
          <w:p w14:paraId="3639B926" w14:textId="205E2C38"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19" w:type="dxa"/>
            <w:gridSpan w:val="2"/>
            <w:shd w:val="clear" w:color="auto" w:fill="417A87"/>
            <w:vAlign w:val="center"/>
          </w:tcPr>
          <w:p w14:paraId="4E35F85A" w14:textId="72A9B09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A70BAA7" w14:textId="23B3F22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vMerge/>
            <w:shd w:val="clear" w:color="auto" w:fill="417A87"/>
            <w:vAlign w:val="center"/>
          </w:tcPr>
          <w:p w14:paraId="61B58576" w14:textId="6A990BA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17A87"/>
            <w:vAlign w:val="center"/>
          </w:tcPr>
          <w:p w14:paraId="0BCDF62F"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776A1547"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7F525813" w14:textId="77777777" w:rsidTr="00AA2358">
        <w:trPr>
          <w:trHeight w:val="273"/>
        </w:trPr>
        <w:tc>
          <w:tcPr>
            <w:tcW w:w="3401" w:type="dxa"/>
            <w:vAlign w:val="center"/>
          </w:tcPr>
          <w:p w14:paraId="42EA0051" w14:textId="622FC499" w:rsidR="00B1348C" w:rsidRPr="001B75F1" w:rsidRDefault="00FB1F4D"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lastRenderedPageBreak/>
              <w:t>[[#EC_tab]]</w:t>
            </w:r>
            <w:r w:rsidR="00597BCD" w:rsidRPr="001B75F1">
              <w:rPr>
                <w:rFonts w:ascii="Aptos" w:hAnsi="Aptos" w:cstheme="minorHAnsi"/>
                <w:b/>
                <w:bCs/>
                <w:color w:val="47413C"/>
                <w:sz w:val="18"/>
                <w:szCs w:val="18"/>
              </w:rPr>
              <w:t>[[EC_lib]]</w:t>
            </w:r>
          </w:p>
        </w:tc>
        <w:tc>
          <w:tcPr>
            <w:tcW w:w="1559" w:type="dxa"/>
            <w:vAlign w:val="center"/>
          </w:tcPr>
          <w:p w14:paraId="261B06A2" w14:textId="7F294530"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c>
          <w:tcPr>
            <w:tcW w:w="1560" w:type="dxa"/>
            <w:vAlign w:val="center"/>
          </w:tcPr>
          <w:p w14:paraId="75DA3B35" w14:textId="258A10DC"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[[EC_valN1]]</w:t>
            </w:r>
          </w:p>
        </w:tc>
        <w:tc>
          <w:tcPr>
            <w:tcW w:w="1559" w:type="dxa"/>
            <w:vAlign w:val="center"/>
          </w:tcPr>
          <w:p w14:paraId="501E4F99" w14:textId="0D594C7F"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[[EC_valVar]]</w:t>
            </w:r>
          </w:p>
        </w:tc>
        <w:tc>
          <w:tcPr>
            <w:tcW w:w="1560" w:type="dxa"/>
            <w:vAlign w:val="center"/>
          </w:tcPr>
          <w:p w14:paraId="35E0776D" w14:textId="2CF03A7B" w:rsidR="00B1348C" w:rsidRPr="00CD4B3D" w:rsidRDefault="004C04C8" w:rsidP="00CD4B3D">
            <w:pPr>
              <w:pStyle w:val="TableParagraph"/>
              <w:spacing w:before="0" w:line="237" w:lineRule="exact"/>
              <w:ind w:right="164"/>
              <w:jc w:val="right"/>
              <w:rPr>
                <w:rFonts w:ascii="Trebuchet MS" w:hAnsi="Trebuchet MS" w:cstheme="minorHAnsi"/>
                <w:color w:val="47413C"/>
                <w:sz w:val="18"/>
                <w:szCs w:val="18"/>
              </w:rPr>
            </w:pPr>
            <w:r w:rsidRPr="00CD4B3D">
              <w:rPr>
                <w:rFonts w:ascii="Trebuchet MS" w:hAnsi="Trebuchet MS" w:cstheme="minorHAnsi"/>
                <w:color w:val="47413C"/>
                <w:sz w:val="18"/>
                <w:szCs w:val="18"/>
              </w:rPr>
              <w:t>[[EC_pctVar]]</w:t>
            </w:r>
          </w:p>
        </w:tc>
      </w:tr>
      <w:tr w:rsidR="001C2214" w:rsidRPr="001C2214" w14:paraId="2CE7DEA6" w14:textId="77777777" w:rsidTr="00AA2358">
        <w:trPr>
          <w:trHeight w:val="273"/>
        </w:trPr>
        <w:tc>
          <w:tcPr>
            <w:tcW w:w="9639" w:type="dxa"/>
            <w:gridSpan w:val="5"/>
            <w:vAlign w:val="center"/>
          </w:tcPr>
          <w:p w14:paraId="67A7D6CA" w14:textId="6A00D1B0" w:rsidR="00F977A6" w:rsidRPr="00611CFC" w:rsidRDefault="00597BCD" w:rsidP="00611CFC">
            <w:pPr>
              <w:pStyle w:val="TableParagraph"/>
              <w:spacing w:before="0" w:line="237" w:lineRule="exact"/>
              <w:ind w:left="141"/>
              <w:rPr>
                <w:rFonts w:ascii="Aptos" w:hAnsi="Aptos" w:cstheme="minorHAnsi"/>
                <w:b/>
                <w:bCs/>
                <w:color w:val="47413C"/>
                <w:sz w:val="18"/>
                <w:szCs w:val="18"/>
              </w:rPr>
            </w:pPr>
            <w:r w:rsidRPr="00611CFC">
              <w:rPr>
                <w:rFonts w:ascii="Aptos" w:hAnsi="Aptos" w:cstheme="minorHAnsi"/>
                <w:b/>
                <w:bCs/>
                <w:color w:val="47413C"/>
                <w:sz w:val="18"/>
                <w:szCs w:val="18"/>
              </w:rPr>
              <w:t>[[#EC_comment_tab]][[.]]</w:t>
            </w:r>
          </w:p>
        </w:tc>
      </w:tr>
      <w:tr w:rsidR="001C2214" w:rsidRPr="001C2214" w14:paraId="364B77AD" w14:textId="77777777" w:rsidTr="00AA2358">
        <w:trPr>
          <w:trHeight w:val="273"/>
        </w:trPr>
        <w:tc>
          <w:tcPr>
            <w:tcW w:w="9639" w:type="dxa"/>
            <w:gridSpan w:val="5"/>
            <w:vAlign w:val="center"/>
          </w:tcPr>
          <w:p w14:paraId="1509DC0C" w14:textId="4C37640F" w:rsidR="00F977A6" w:rsidRPr="00611CFC" w:rsidRDefault="00597BCD" w:rsidP="00611CFC">
            <w:pPr>
              <w:pStyle w:val="TableParagraph"/>
              <w:spacing w:before="0" w:line="237" w:lineRule="exact"/>
              <w:ind w:left="141"/>
              <w:rPr>
                <w:rFonts w:ascii="Aptos" w:hAnsi="Aptos" w:cstheme="minorHAnsi"/>
                <w:b/>
                <w:bCs/>
                <w:color w:val="47413C"/>
                <w:sz w:val="18"/>
                <w:szCs w:val="18"/>
              </w:rPr>
            </w:pPr>
            <w:r w:rsidRPr="00611CFC">
              <w:rPr>
                <w:rFonts w:ascii="Aptos" w:hAnsi="Aptos" w:cstheme="minorHAnsi"/>
                <w:b/>
                <w:bCs/>
                <w:color w:val="47413C"/>
                <w:sz w:val="18"/>
                <w:szCs w:val="18"/>
              </w:rPr>
              <w:t>[[/EC_comment_tab]]</w:t>
            </w:r>
            <w:r w:rsidR="00FB1F4D" w:rsidRPr="00611CFC">
              <w:rPr>
                <w:rFonts w:ascii="Aptos" w:hAnsi="Aptos" w:cstheme="minorHAnsi"/>
                <w:b/>
                <w:bCs/>
                <w:color w:val="47413C"/>
                <w:sz w:val="18"/>
                <w:szCs w:val="18"/>
              </w:rPr>
              <w:t>[[/EC_tab]]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vMerge w:val="restart"/>
            <w:shd w:val="clear" w:color="auto" w:fill="417A87"/>
            <w:vAlign w:val="center"/>
          </w:tcPr>
          <w:p w14:paraId="1725657D" w14:textId="117C8711"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20" w:type="dxa"/>
            <w:gridSpan w:val="2"/>
            <w:shd w:val="clear" w:color="auto" w:fill="417A87"/>
            <w:vAlign w:val="center"/>
          </w:tcPr>
          <w:p w14:paraId="3163A340" w14:textId="77777777" w:rsidR="001C2214" w:rsidRPr="001B75F1" w:rsidRDefault="001C2214" w:rsidP="001B75F1">
            <w:pPr>
              <w:pStyle w:val="TableParagraph"/>
              <w:spacing w:before="0" w:line="290" w:lineRule="exact"/>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7B859457" w14:textId="13A882D3"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shd w:val="clear" w:color="auto" w:fill="417A87"/>
            <w:vAlign w:val="center"/>
          </w:tcPr>
          <w:p w14:paraId="4E98D274"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57CE87ED"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079799E4" w14:textId="77777777" w:rsidTr="00AA2358">
        <w:trPr>
          <w:trHeight w:val="318"/>
        </w:trPr>
        <w:tc>
          <w:tcPr>
            <w:tcW w:w="3402" w:type="dxa"/>
            <w:vAlign w:val="center"/>
          </w:tcPr>
          <w:p w14:paraId="5051CF1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Charges personnel</w:t>
            </w:r>
          </w:p>
        </w:tc>
        <w:tc>
          <w:tcPr>
            <w:tcW w:w="1559" w:type="dxa"/>
            <w:vAlign w:val="center"/>
          </w:tcPr>
          <w:p w14:paraId="6D8316C6" w14:textId="17E23643" w:rsidR="005D7862" w:rsidRPr="001B75F1" w:rsidRDefault="00597BCD"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c>
          <w:tcPr>
            <w:tcW w:w="1559" w:type="dxa"/>
            <w:vAlign w:val="center"/>
          </w:tcPr>
          <w:p w14:paraId="590D8D35" w14:textId="4DE0E9DB" w:rsidR="005D7862" w:rsidRPr="001B75F1" w:rsidRDefault="00597BCD" w:rsidP="001C2214">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[[CP_N1]]</w:t>
            </w:r>
          </w:p>
        </w:tc>
        <w:tc>
          <w:tcPr>
            <w:tcW w:w="1560" w:type="dxa"/>
            <w:vAlign w:val="center"/>
          </w:tcPr>
          <w:p w14:paraId="77EF1E04" w14:textId="36BD8006" w:rsidR="005D7862" w:rsidRPr="001B75F1" w:rsidRDefault="00597BCD" w:rsidP="001C2214">
            <w:pPr>
              <w:pStyle w:val="TableParagraph"/>
              <w:spacing w:before="0" w:line="229" w:lineRule="exact"/>
              <w:ind w:left="140" w:right="139"/>
              <w:jc w:val="right"/>
              <w:rPr>
                <w:rFonts w:ascii="Trebuchet MS" w:hAnsi="Trebuchet MS"/>
                <w:color w:val="47413C"/>
                <w:sz w:val="18"/>
                <w:szCs w:val="18"/>
              </w:rPr>
            </w:pPr>
            <w:r w:rsidRPr="001B75F1">
              <w:rPr>
                <w:rFonts w:ascii="Trebuchet MS" w:hAnsi="Trebuchet MS"/>
                <w:color w:val="47413C"/>
                <w:sz w:val="18"/>
                <w:szCs w:val="18"/>
              </w:rPr>
              <w:t>[[CP_Var]]</w:t>
            </w:r>
          </w:p>
        </w:tc>
        <w:tc>
          <w:tcPr>
            <w:tcW w:w="1560" w:type="dxa"/>
            <w:vAlign w:val="center"/>
          </w:tcPr>
          <w:p w14:paraId="2B5F71A5" w14:textId="1C4F5289" w:rsidR="005D7862" w:rsidRPr="001B75F1" w:rsidRDefault="00597BCD" w:rsidP="001C2214">
            <w:pPr>
              <w:pStyle w:val="TableParagraph"/>
              <w:spacing w:before="0" w:line="229" w:lineRule="exact"/>
              <w:ind w:left="144" w:right="136"/>
              <w:jc w:val="right"/>
              <w:rPr>
                <w:rFonts w:ascii="Trebuchet MS" w:hAnsi="Trebuchet MS"/>
                <w:color w:val="47413C"/>
                <w:sz w:val="18"/>
                <w:szCs w:val="18"/>
              </w:rPr>
            </w:pPr>
            <w:r w:rsidRPr="001B75F1">
              <w:rPr>
                <w:rFonts w:ascii="Trebuchet MS" w:hAnsi="Trebuchet MS"/>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c>
          <w:tcPr>
            <w:tcW w:w="1559" w:type="dxa"/>
            <w:vAlign w:val="center"/>
          </w:tcPr>
          <w:p w14:paraId="272ACCDB" w14:textId="5FD99061"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[[CP_caN1]]</w:t>
            </w:r>
          </w:p>
        </w:tc>
        <w:tc>
          <w:tcPr>
            <w:tcW w:w="1560" w:type="dxa"/>
            <w:shd w:val="clear" w:color="auto" w:fill="CFCFCF"/>
            <w:vAlign w:val="center"/>
          </w:tcPr>
          <w:p w14:paraId="3001A408"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49FEA2C5"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c>
          <w:tcPr>
            <w:tcW w:w="1559" w:type="dxa"/>
            <w:vAlign w:val="center"/>
          </w:tcPr>
          <w:p w14:paraId="0E391A99" w14:textId="76E2A0A7"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[[CP_margeN1]]</w:t>
            </w:r>
          </w:p>
        </w:tc>
        <w:tc>
          <w:tcPr>
            <w:tcW w:w="1560" w:type="dxa"/>
            <w:shd w:val="clear" w:color="auto" w:fill="CFCFCF"/>
            <w:vAlign w:val="center"/>
          </w:tcPr>
          <w:p w14:paraId="3FBE184E"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7AB73D6F"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c>
          <w:tcPr>
            <w:tcW w:w="1559" w:type="dxa"/>
            <w:vAlign w:val="center"/>
          </w:tcPr>
          <w:p w14:paraId="5D474E8C" w14:textId="164E7A2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[[CP_heuresRemunN1]]</w:t>
            </w:r>
          </w:p>
        </w:tc>
        <w:tc>
          <w:tcPr>
            <w:tcW w:w="1560" w:type="dxa"/>
            <w:vAlign w:val="center"/>
          </w:tcPr>
          <w:p w14:paraId="139D326B" w14:textId="4A20D6C7"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[[CP_heureVal]]</w:t>
            </w:r>
          </w:p>
        </w:tc>
        <w:tc>
          <w:tcPr>
            <w:tcW w:w="1560" w:type="dxa"/>
            <w:vAlign w:val="center"/>
          </w:tcPr>
          <w:p w14:paraId="10A3F962" w14:textId="2C0D5C1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c>
          <w:tcPr>
            <w:tcW w:w="1559" w:type="dxa"/>
            <w:vAlign w:val="center"/>
          </w:tcPr>
          <w:p w14:paraId="0B09BC08" w14:textId="2598052E"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[[CP_coutHorN1]]</w:t>
            </w:r>
          </w:p>
        </w:tc>
        <w:tc>
          <w:tcPr>
            <w:tcW w:w="1560" w:type="dxa"/>
            <w:shd w:val="clear" w:color="auto" w:fill="CFCFCF"/>
            <w:vAlign w:val="center"/>
          </w:tcPr>
          <w:p w14:paraId="0F7F3D67" w14:textId="2E187806"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1F634F42"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B75F1" w:rsidRDefault="0068617C"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68617C" w:rsidRPr="001B75F1" w:rsidRDefault="0068617C"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c>
          <w:tcPr>
            <w:tcW w:w="1559" w:type="dxa"/>
            <w:vAlign w:val="center"/>
          </w:tcPr>
          <w:p w14:paraId="5F223A7D" w14:textId="289F5D6A" w:rsidR="0068617C" w:rsidRPr="001B75F1" w:rsidRDefault="0068617C"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[[CP_VA/MS_N1]]</w:t>
            </w:r>
          </w:p>
        </w:tc>
        <w:tc>
          <w:tcPr>
            <w:tcW w:w="1560" w:type="dxa"/>
            <w:shd w:val="clear" w:color="auto" w:fill="CFCFCF"/>
            <w:vAlign w:val="center"/>
          </w:tcPr>
          <w:p w14:paraId="3F2AC419" w14:textId="77777777" w:rsidR="0068617C" w:rsidRPr="001B75F1" w:rsidRDefault="0068617C"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66B1C221" w14:textId="77777777" w:rsidR="0068617C" w:rsidRPr="001B75F1" w:rsidRDefault="0068617C" w:rsidP="001B75F1">
            <w:pPr>
              <w:pStyle w:val="TableParagraph"/>
              <w:spacing w:before="0" w:line="229" w:lineRule="exact"/>
              <w:ind w:left="144" w:right="136"/>
              <w:jc w:val="right"/>
              <w:rPr>
                <w:rFonts w:ascii="Trebuchet MS" w:hAnsi="Trebuchet MS"/>
                <w:color w:val="47413C"/>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lastRenderedPageBreak/>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sociétés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w:t>
      </w:r>
      <w:r w:rsidRPr="001B75F1">
        <w:rPr>
          <w:rFonts w:ascii="Trebuchet MS" w:eastAsiaTheme="minorHAnsi" w:hAnsi="Trebuchet MS" w:cstheme="minorBidi"/>
          <w:color w:val="47413C"/>
          <w:sz w:val="18"/>
          <w:szCs w:val="14"/>
        </w:rPr>
        <w:lastRenderedPageBreak/>
        <w:t>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Le contribuable qui n’est pas en mesure de fournir un FEC conforme aux exigences de l’administration dans les délais requis encourt des sanctions. Ces sanctions représentent 5 ‰ du chiffre d’affaires déclaré ou rehaussé avec une amende </w:t>
      </w:r>
      <w:r w:rsidRPr="001B75F1">
        <w:rPr>
          <w:rFonts w:ascii="Trebuchet MS" w:eastAsiaTheme="minorHAnsi" w:hAnsi="Trebuchet MS" w:cstheme="minorBidi"/>
          <w:color w:val="47413C"/>
          <w:sz w:val="18"/>
          <w:szCs w:val="14"/>
        </w:rPr>
        <w:lastRenderedPageBreak/>
        <w:t>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lastRenderedPageBreak/>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partir de cette date, vous devrez être en mesure de recevoir vos factures électronique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Pr="00944C17" w:rsidRDefault="00F314D8" w:rsidP="00944C17">
      <w:r w:rsidRPr="00F314D8">
        <w:t>[[/informationFiscale_hasAny]]</w:t>
      </w:r>
    </w:p>
    <w:p w14:paraId="190C44A2" w14:textId="0126A1D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62DD07C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lastRenderedPageBreak/>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2D09560" w14:textId="77777777" w:rsidR="003D78C8"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 xml:space="preserve">Montant </w:t>
            </w:r>
            <w:r w:rsidR="003D78C8" w:rsidRPr="001B75F1">
              <w:rPr>
                <w:rFonts w:ascii="Aptos" w:hAnsi="Aptos"/>
                <w:b/>
                <w:color w:val="FFFFFF" w:themeColor="background1"/>
                <w:spacing w:val="-10"/>
                <w:sz w:val="20"/>
                <w:szCs w:val="20"/>
              </w:rPr>
              <w:t>restant</w:t>
            </w:r>
          </w:p>
          <w:p w14:paraId="2E7B5EFE" w14:textId="21A71B5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à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C06A5C" w:rsidRPr="001B75F1">
              <w:rPr>
                <w:rFonts w:ascii="Trebuchet MS" w:hAnsi="Trebuchet MS"/>
                <w:color w:val="47413C"/>
                <w:sz w:val="18"/>
                <w:szCs w:val="18"/>
              </w:rPr>
              <w:t>T_emprunts_global_emprunts</w:t>
            </w:r>
            <w:r w:rsidRPr="001B75F1">
              <w:rPr>
                <w:rFonts w:ascii="Trebuchet MS" w:hAnsi="Trebuchet MS"/>
                <w:color w:val="47413C"/>
                <w:sz w:val="18"/>
                <w:szCs w:val="18"/>
              </w:rPr>
              <w:t>]][[T_designation]]</w:t>
            </w:r>
          </w:p>
        </w:tc>
        <w:tc>
          <w:tcPr>
            <w:tcW w:w="1630" w:type="dxa"/>
            <w:vAlign w:val="center"/>
          </w:tcPr>
          <w:p w14:paraId="3C5F51BD" w14:textId="1A827CA7"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[[T_date_debut]]</w:t>
            </w:r>
          </w:p>
        </w:tc>
        <w:tc>
          <w:tcPr>
            <w:tcW w:w="1630" w:type="dxa"/>
            <w:vAlign w:val="center"/>
          </w:tcPr>
          <w:p w14:paraId="2FCF8379" w14:textId="06EF9F76"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[[T_date_fin]]</w:t>
            </w:r>
          </w:p>
        </w:tc>
        <w:tc>
          <w:tcPr>
            <w:tcW w:w="1630" w:type="dxa"/>
            <w:vAlign w:val="center"/>
          </w:tcPr>
          <w:p w14:paraId="46F37B32" w14:textId="2031E85D"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[[T_montant_emprunt]]</w:t>
            </w:r>
          </w:p>
        </w:tc>
        <w:tc>
          <w:tcPr>
            <w:tcW w:w="1630" w:type="dxa"/>
            <w:vAlign w:val="center"/>
          </w:tcPr>
          <w:p w14:paraId="05C9F686" w14:textId="796816C8"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[[T_montant_restant]][[/</w:t>
            </w:r>
            <w:r w:rsidR="00C06A5C" w:rsidRPr="001B75F1">
              <w:rPr>
                <w:rFonts w:ascii="Trebuchet MS" w:hAnsi="Trebuchet MS"/>
                <w:color w:val="47413C"/>
                <w:sz w:val="18"/>
                <w:szCs w:val="18"/>
              </w:rPr>
              <w:t>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1B75F1" w:rsidRDefault="00B10FDF"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lastRenderedPageBreak/>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lastRenderedPageBreak/>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9E4F095"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SIGNATAIRES</w:t>
      </w:r>
      <w:r>
        <w:rPr>
          <w:rFonts w:ascii="Aptos" w:hAnsi="Aptos"/>
          <w:b/>
          <w:color w:val="7CC0D0"/>
        </w:rPr>
        <w:t>.</w:t>
      </w: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lastRenderedPageBreak/>
        <w:t>Nous vous précisons que vos comptes annuels ont fait l’objet d’une signature électronique de l’Expert-Comptable qui leurs confère le caractère de document original.</w:t>
      </w:r>
    </w:p>
    <w:p w14:paraId="7652962A" w14:textId="76BCBC06"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4E5BE3A8" w14:textId="77777777" w:rsidR="001B75F1" w:rsidRDefault="001B75F1" w:rsidP="001B75F1">
      <w:pPr>
        <w:pStyle w:val="Sansinterligne1"/>
        <w:spacing w:after="60"/>
        <w:ind w:left="284" w:right="405"/>
        <w:jc w:val="both"/>
        <w:rPr>
          <w:rFonts w:ascii="Pluto Light" w:hAnsi="Pluto Light"/>
          <w:i/>
          <w:color w:val="47413C"/>
          <w:sz w:val="18"/>
          <w:szCs w:val="18"/>
        </w:rPr>
      </w:pPr>
    </w:p>
    <w:p w14:paraId="10E17148" w14:textId="77777777" w:rsidR="001B75F1" w:rsidRDefault="001B75F1" w:rsidP="001B75F1">
      <w:pPr>
        <w:pStyle w:val="Sansinterligne1"/>
        <w:spacing w:after="60"/>
        <w:ind w:left="284" w:right="405"/>
        <w:jc w:val="both"/>
        <w:rPr>
          <w:rFonts w:ascii="Pluto Light" w:hAnsi="Pluto Light"/>
          <w:i/>
          <w:color w:val="47413C"/>
          <w:sz w:val="18"/>
          <w:szCs w:val="18"/>
        </w:rPr>
      </w:pPr>
    </w:p>
    <w:p w14:paraId="08069FEA"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A154B4" w14:textId="77777777" w:rsidR="001B75F1" w:rsidRDefault="001B75F1" w:rsidP="001B75F1">
      <w:pPr>
        <w:pStyle w:val="Sansinterligne1"/>
        <w:spacing w:after="60"/>
        <w:ind w:left="284" w:right="405"/>
        <w:jc w:val="both"/>
        <w:rPr>
          <w:rFonts w:ascii="Pluto Light" w:hAnsi="Pluto Light"/>
          <w:i/>
          <w:color w:val="47413C"/>
          <w:sz w:val="18"/>
          <w:szCs w:val="18"/>
        </w:rPr>
      </w:pPr>
    </w:p>
    <w:p w14:paraId="0ED3E51E" w14:textId="77777777" w:rsidR="001B75F1" w:rsidRDefault="001B75F1" w:rsidP="001B75F1">
      <w:pPr>
        <w:pStyle w:val="Sansinterligne1"/>
        <w:spacing w:after="60"/>
        <w:ind w:left="284" w:right="405"/>
        <w:jc w:val="both"/>
        <w:rPr>
          <w:rFonts w:ascii="Pluto Light" w:hAnsi="Pluto Light"/>
          <w:i/>
          <w:color w:val="47413C"/>
          <w:sz w:val="18"/>
          <w:szCs w:val="18"/>
        </w:rPr>
      </w:pPr>
    </w:p>
    <w:p w14:paraId="00A329DD" w14:textId="77777777" w:rsidR="001B75F1" w:rsidRDefault="001B75F1" w:rsidP="001B75F1">
      <w:pPr>
        <w:pStyle w:val="Sansinterligne1"/>
        <w:spacing w:after="60"/>
        <w:ind w:left="284" w:right="405"/>
        <w:jc w:val="both"/>
        <w:rPr>
          <w:rFonts w:ascii="Pluto Light" w:hAnsi="Pluto Light"/>
          <w:i/>
          <w:color w:val="47413C"/>
          <w:sz w:val="18"/>
          <w:szCs w:val="18"/>
        </w:rPr>
      </w:pPr>
    </w:p>
    <w:p w14:paraId="59817781" w14:textId="77777777" w:rsidR="001B75F1" w:rsidRDefault="001B75F1" w:rsidP="001B75F1">
      <w:pPr>
        <w:pStyle w:val="Sansinterligne1"/>
        <w:spacing w:after="60"/>
        <w:ind w:left="284" w:right="405"/>
        <w:jc w:val="both"/>
        <w:rPr>
          <w:rFonts w:ascii="Pluto Light" w:hAnsi="Pluto Light"/>
          <w:i/>
          <w:color w:val="47413C"/>
          <w:sz w:val="18"/>
          <w:szCs w:val="18"/>
        </w:rPr>
      </w:pPr>
    </w:p>
    <w:p w14:paraId="7B17870A" w14:textId="77777777" w:rsidR="001B75F1" w:rsidRDefault="001B75F1" w:rsidP="001B75F1">
      <w:pPr>
        <w:pStyle w:val="Sansinterligne1"/>
        <w:spacing w:after="60"/>
        <w:ind w:left="284" w:right="405"/>
        <w:jc w:val="both"/>
        <w:rPr>
          <w:rFonts w:ascii="Pluto Light" w:hAnsi="Pluto Light"/>
          <w:i/>
          <w:color w:val="47413C"/>
          <w:sz w:val="18"/>
          <w:szCs w:val="18"/>
        </w:rPr>
      </w:pPr>
    </w:p>
    <w:p w14:paraId="36DDCCF3" w14:textId="77777777" w:rsidR="001B75F1" w:rsidRDefault="001B75F1" w:rsidP="001B75F1">
      <w:pPr>
        <w:pStyle w:val="Sansinterligne1"/>
        <w:spacing w:after="60"/>
        <w:ind w:left="284" w:right="405"/>
        <w:jc w:val="both"/>
        <w:rPr>
          <w:rFonts w:ascii="Pluto Light" w:hAnsi="Pluto Light"/>
          <w:i/>
          <w:color w:val="47413C"/>
          <w:sz w:val="18"/>
          <w:szCs w:val="18"/>
        </w:rPr>
      </w:pPr>
    </w:p>
    <w:p w14:paraId="21A35DD1" w14:textId="77777777" w:rsidR="001B75F1" w:rsidRDefault="001B75F1" w:rsidP="001B75F1">
      <w:pPr>
        <w:pStyle w:val="Sansinterligne1"/>
        <w:spacing w:after="60"/>
        <w:ind w:left="284" w:right="405"/>
        <w:jc w:val="both"/>
        <w:rPr>
          <w:rFonts w:ascii="Pluto Light" w:hAnsi="Pluto Light"/>
          <w:i/>
          <w:color w:val="47413C"/>
          <w:sz w:val="18"/>
          <w:szCs w:val="18"/>
        </w:rPr>
      </w:pPr>
    </w:p>
    <w:p w14:paraId="663231FF" w14:textId="77777777" w:rsidR="001B75F1" w:rsidRDefault="001B75F1" w:rsidP="001B75F1">
      <w:pPr>
        <w:pStyle w:val="Sansinterligne1"/>
        <w:spacing w:after="60"/>
        <w:ind w:left="284" w:right="405"/>
        <w:jc w:val="both"/>
        <w:rPr>
          <w:rFonts w:ascii="Pluto Light" w:hAnsi="Pluto Light"/>
          <w:i/>
          <w:color w:val="47413C"/>
          <w:sz w:val="18"/>
          <w:szCs w:val="18"/>
        </w:rPr>
      </w:pPr>
    </w:p>
    <w:p w14:paraId="7258E83F" w14:textId="77777777" w:rsidR="001B75F1" w:rsidRDefault="001B75F1" w:rsidP="001B75F1">
      <w:pPr>
        <w:pStyle w:val="Sansinterligne1"/>
        <w:spacing w:after="60"/>
        <w:ind w:left="284" w:right="405"/>
        <w:jc w:val="both"/>
        <w:rPr>
          <w:rFonts w:ascii="Pluto Light" w:hAnsi="Pluto Light"/>
          <w:i/>
          <w:color w:val="47413C"/>
          <w:sz w:val="18"/>
          <w:szCs w:val="18"/>
        </w:rPr>
      </w:pPr>
    </w:p>
    <w:p w14:paraId="47DC417B"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76E25D" w14:textId="77777777" w:rsidR="001B75F1" w:rsidRDefault="001B75F1" w:rsidP="001B75F1">
      <w:pPr>
        <w:pStyle w:val="Sansinterligne1"/>
        <w:spacing w:after="60"/>
        <w:ind w:left="284" w:right="405"/>
        <w:jc w:val="both"/>
        <w:rPr>
          <w:rFonts w:ascii="Pluto Light" w:hAnsi="Pluto Light"/>
          <w:i/>
          <w:color w:val="47413C"/>
          <w:sz w:val="18"/>
          <w:szCs w:val="18"/>
        </w:rPr>
      </w:pPr>
    </w:p>
    <w:p w14:paraId="0D9F33E4" w14:textId="77777777" w:rsidR="00226059" w:rsidRPr="00226059" w:rsidRDefault="00226059" w:rsidP="00226059"/>
    <w:p w14:paraId="3729797A" w14:textId="77777777" w:rsidR="00226059" w:rsidRPr="00226059" w:rsidRDefault="00226059" w:rsidP="00226059"/>
    <w:p w14:paraId="45A47BFC" w14:textId="77777777" w:rsidR="00226059" w:rsidRPr="00226059" w:rsidRDefault="00226059" w:rsidP="00226059"/>
    <w:p w14:paraId="6307F4E4" w14:textId="77777777" w:rsidR="00226059" w:rsidRPr="00226059" w:rsidRDefault="00226059" w:rsidP="00226059"/>
    <w:p w14:paraId="2679C8A7" w14:textId="77777777" w:rsidR="00226059" w:rsidRPr="00226059" w:rsidRDefault="00226059" w:rsidP="00226059"/>
    <w:p w14:paraId="68A02BFD" w14:textId="77777777" w:rsidR="00226059" w:rsidRPr="00226059" w:rsidRDefault="00226059" w:rsidP="00226059"/>
    <w:p w14:paraId="045CFFC4" w14:textId="77777777" w:rsidR="00226059" w:rsidRPr="00226059" w:rsidRDefault="00226059" w:rsidP="00226059"/>
    <w:p w14:paraId="0CE17737" w14:textId="77777777" w:rsidR="00226059" w:rsidRPr="00226059" w:rsidRDefault="00226059" w:rsidP="00226059"/>
    <w:p w14:paraId="6A94BCD3" w14:textId="77777777" w:rsidR="00226059" w:rsidRPr="00226059" w:rsidRDefault="00226059" w:rsidP="00226059"/>
    <w:p w14:paraId="5B08E9A0" w14:textId="77777777" w:rsidR="00226059" w:rsidRPr="00226059" w:rsidRDefault="00226059" w:rsidP="00226059"/>
    <w:p w14:paraId="579742FB" w14:textId="77777777" w:rsidR="00226059" w:rsidRPr="00226059" w:rsidRDefault="00226059" w:rsidP="00226059"/>
    <w:p w14:paraId="2DE512AD" w14:textId="77777777" w:rsidR="00226059" w:rsidRPr="00226059" w:rsidRDefault="00226059" w:rsidP="00226059"/>
    <w:p w14:paraId="4ACCAF64" w14:textId="77777777" w:rsidR="00226059" w:rsidRPr="00226059" w:rsidRDefault="00226059" w:rsidP="00226059"/>
    <w:p w14:paraId="7EF36741" w14:textId="77777777" w:rsidR="00226059" w:rsidRPr="00226059" w:rsidRDefault="00226059" w:rsidP="00226059"/>
    <w:p w14:paraId="0C616324" w14:textId="77777777" w:rsidR="00226059" w:rsidRPr="00226059" w:rsidRDefault="00226059" w:rsidP="00226059"/>
    <w:p w14:paraId="1C4866F5" w14:textId="77777777" w:rsidR="00226059" w:rsidRPr="00226059" w:rsidRDefault="00226059" w:rsidP="00226059"/>
    <w:p w14:paraId="175051B1" w14:textId="77777777" w:rsidR="00226059" w:rsidRPr="00226059" w:rsidRDefault="00226059" w:rsidP="00226059"/>
    <w:p w14:paraId="52FC5AA1" w14:textId="77777777" w:rsidR="00226059" w:rsidRPr="00226059" w:rsidRDefault="00226059" w:rsidP="00226059"/>
    <w:p w14:paraId="124CD7C6" w14:textId="77777777" w:rsidR="00226059" w:rsidRPr="00226059" w:rsidRDefault="00226059" w:rsidP="00226059"/>
    <w:p w14:paraId="498D4CB5" w14:textId="77777777" w:rsidR="00226059" w:rsidRPr="00226059" w:rsidRDefault="00226059" w:rsidP="00226059"/>
    <w:p w14:paraId="2BA345CA" w14:textId="77777777" w:rsidR="00226059" w:rsidRPr="00226059" w:rsidRDefault="00226059" w:rsidP="00226059"/>
    <w:p w14:paraId="27BE14EB" w14:textId="77777777" w:rsidR="00226059" w:rsidRPr="00226059" w:rsidRDefault="00226059" w:rsidP="00226059"/>
    <w:p w14:paraId="0DC60756" w14:textId="77777777" w:rsidR="00226059" w:rsidRPr="00226059" w:rsidRDefault="00226059" w:rsidP="00226059"/>
    <w:p w14:paraId="7A9835F2" w14:textId="77777777" w:rsidR="00226059" w:rsidRPr="00226059" w:rsidRDefault="00226059" w:rsidP="00226059"/>
    <w:p w14:paraId="77782FC5" w14:textId="77777777" w:rsidR="00226059" w:rsidRPr="00226059" w:rsidRDefault="00226059" w:rsidP="00226059"/>
    <w:p w14:paraId="5E571E2F" w14:textId="77777777" w:rsidR="00226059" w:rsidRPr="00226059" w:rsidRDefault="00226059" w:rsidP="00226059"/>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C981E64" w14:textId="77777777" w:rsidR="006F08F0" w:rsidRDefault="006F08F0" w:rsidP="00AA2358">
      <w:r>
        <w:separator/>
      </w:r>
    </w:p>
  </w:endnote>
  <w:endnote w:type="continuationSeparator" w:id="0">
    <w:p w14:paraId="796430F9" w14:textId="77777777" w:rsidR="006F08F0" w:rsidRDefault="006F08F0"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0AD13952"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CD4B3D">
      <w:rPr>
        <w:noProof/>
      </w:rPr>
      <w:instrText>2</w:instrText>
    </w:r>
    <w:r>
      <w:fldChar w:fldCharType="end"/>
    </w:r>
    <w:r>
      <w:instrText xml:space="preserve"> = </w:instrText>
    </w:r>
    <w:r>
      <w:fldChar w:fldCharType="begin"/>
    </w:r>
    <w:r>
      <w:instrText xml:space="preserve"> NUMPAGES </w:instrText>
    </w:r>
    <w:r>
      <w:fldChar w:fldCharType="separate"/>
    </w:r>
    <w:r w:rsidR="00CD4B3D">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48FBE5F7" w14:textId="1790AB39" w:rsidR="00226059" w:rsidRDefault="00226059" w:rsidP="00226059">
    <w:pPr>
      <w:pStyle w:val="Pieddepage"/>
      <w:tabs>
        <w:tab w:val="clear" w:pos="4536"/>
        <w:tab w:val="clear" w:pos="9072"/>
        <w:tab w:val="left" w:pos="3690"/>
      </w:tabs>
      <w:jc w:val="center"/>
    </w:pPr>
    <w:r>
      <w:instrText xml:space="preserve">" "" </w:instrText>
    </w: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41BDF28" w14:textId="77777777" w:rsidR="006F08F0" w:rsidRDefault="006F08F0" w:rsidP="00AA2358">
      <w:r>
        <w:separator/>
      </w:r>
    </w:p>
  </w:footnote>
  <w:footnote w:type="continuationSeparator" w:id="0">
    <w:p w14:paraId="6735EEF9" w14:textId="77777777" w:rsidR="006F08F0" w:rsidRDefault="006F08F0"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E78ED"/>
    <w:rsid w:val="000F24D7"/>
    <w:rsid w:val="0010039B"/>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EA5"/>
    <w:rsid w:val="001B375C"/>
    <w:rsid w:val="001B3764"/>
    <w:rsid w:val="001B75F1"/>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6059"/>
    <w:rsid w:val="0022752F"/>
    <w:rsid w:val="00233DBE"/>
    <w:rsid w:val="00255154"/>
    <w:rsid w:val="00266644"/>
    <w:rsid w:val="00277656"/>
    <w:rsid w:val="002949DD"/>
    <w:rsid w:val="002958D5"/>
    <w:rsid w:val="002A41D7"/>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04C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08F0"/>
    <w:rsid w:val="006F49F3"/>
    <w:rsid w:val="006F4B2C"/>
    <w:rsid w:val="00700ADC"/>
    <w:rsid w:val="0070298E"/>
    <w:rsid w:val="00703A4C"/>
    <w:rsid w:val="007245CD"/>
    <w:rsid w:val="007257E7"/>
    <w:rsid w:val="007260EC"/>
    <w:rsid w:val="00726BEE"/>
    <w:rsid w:val="00737284"/>
    <w:rsid w:val="00743BAF"/>
    <w:rsid w:val="007614CA"/>
    <w:rsid w:val="00762E02"/>
    <w:rsid w:val="00777CDC"/>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57D10"/>
    <w:rsid w:val="00871A8E"/>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D8"/>
    <w:rsid w:val="009C07F7"/>
    <w:rsid w:val="009C0D0F"/>
    <w:rsid w:val="009C5904"/>
    <w:rsid w:val="009C6F7A"/>
    <w:rsid w:val="009D4D46"/>
    <w:rsid w:val="009D5C35"/>
    <w:rsid w:val="009D759B"/>
    <w:rsid w:val="00A12FF6"/>
    <w:rsid w:val="00A24F84"/>
    <w:rsid w:val="00A322F2"/>
    <w:rsid w:val="00A443CF"/>
    <w:rsid w:val="00A5486B"/>
    <w:rsid w:val="00A63013"/>
    <w:rsid w:val="00A667CE"/>
    <w:rsid w:val="00A7616B"/>
    <w:rsid w:val="00A775A8"/>
    <w:rsid w:val="00A93DCD"/>
    <w:rsid w:val="00A95504"/>
    <w:rsid w:val="00AA203B"/>
    <w:rsid w:val="00AA2358"/>
    <w:rsid w:val="00AA4B16"/>
    <w:rsid w:val="00AA4C38"/>
    <w:rsid w:val="00AA70A6"/>
    <w:rsid w:val="00AB170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7A9"/>
    <w:rsid w:val="00B752A0"/>
    <w:rsid w:val="00B83A3D"/>
    <w:rsid w:val="00B84A7A"/>
    <w:rsid w:val="00B91F48"/>
    <w:rsid w:val="00BA16EF"/>
    <w:rsid w:val="00BA7724"/>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67CA7"/>
    <w:rsid w:val="00D7344B"/>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43F9"/>
    <w:rsid w:val="00E7084D"/>
    <w:rsid w:val="00E725BE"/>
    <w:rsid w:val="00E81A25"/>
    <w:rsid w:val="00E862FE"/>
    <w:rsid w:val="00EA6F74"/>
    <w:rsid w:val="00EB08BB"/>
    <w:rsid w:val="00EB38AA"/>
    <w:rsid w:val="00ED30A9"/>
    <w:rsid w:val="00ED5B21"/>
    <w:rsid w:val="00EE2944"/>
    <w:rsid w:val="00EE6B0E"/>
    <w:rsid w:val="00EF0DB1"/>
    <w:rsid w:val="00F21F13"/>
    <w:rsid w:val="00F23525"/>
    <w:rsid w:val="00F27FC9"/>
    <w:rsid w:val="00F309EB"/>
    <w:rsid w:val="00F314D8"/>
    <w:rsid w:val="00F421FF"/>
    <w:rsid w:val="00F42D6E"/>
    <w:rsid w:val="00F46CA3"/>
    <w:rsid w:val="00F501DB"/>
    <w:rsid w:val="00F527F8"/>
    <w:rsid w:val="00F53258"/>
    <w:rsid w:val="00F55412"/>
    <w:rsid w:val="00F74594"/>
    <w:rsid w:val="00F83246"/>
    <w:rsid w:val="00F977A6"/>
    <w:rsid w:val="00FA1026"/>
    <w:rsid w:val="00FB1F4D"/>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1332</TotalTime>
  <Pages>12</Pages>
  <Words>3593</Words>
  <Characters>19765</Characters>
  <Application>Microsoft Office Word</Application>
  <DocSecurity>0</DocSecurity>
  <Lines>164</Lines>
  <Paragraphs>46</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23312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62</cp:revision>
  <dcterms:created xsi:type="dcterms:W3CDTF">2025-10-15T16:10:00Z</dcterms:created>
  <dcterms:modified xsi:type="dcterms:W3CDTF">2026-01-26T15:37:00Z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