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1980"/>
        <w:gridCol w:w="8476"/>
      </w:tblGrid>
      <w:tr w:rsidR="00AB2101" w:rsidRPr="004C34DC" w14:paraId="7F200609" w14:textId="77777777" w:rsidTr="002034DA">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0C60F83D" w14:textId="2D5FA39B" w:rsidR="00AB2101" w:rsidRPr="004C34DC" w:rsidRDefault="00007D91" w:rsidP="002034DA">
            <w:pPr>
              <w:jc w:val="center"/>
              <w:rPr>
                <w:rFonts w:ascii="Times New Roman" w:hAnsi="Times New Roman" w:cs="Times New Roman"/>
                <w:sz w:val="34"/>
                <w:szCs w:val="34"/>
                <w:lang w:val="en-US"/>
              </w:rPr>
            </w:pPr>
            <w:proofErr w:type="spellStart"/>
            <w:r>
              <w:rPr>
                <w:rFonts w:ascii="Times New Roman" w:hAnsi="Times New Roman" w:cs="Times New Roman"/>
                <w:sz w:val="34"/>
                <w:szCs w:val="34"/>
                <w:lang w:val="en-US"/>
              </w:rPr>
              <w:t>Fotzelschnitten</w:t>
            </w:r>
            <w:proofErr w:type="spellEnd"/>
            <w:r>
              <w:rPr>
                <w:rFonts w:ascii="Times New Roman" w:hAnsi="Times New Roman" w:cs="Times New Roman"/>
                <w:sz w:val="34"/>
                <w:szCs w:val="34"/>
                <w:lang w:val="en-US"/>
              </w:rPr>
              <w:t xml:space="preserve"> </w:t>
            </w:r>
            <w:proofErr w:type="spellStart"/>
            <w:r>
              <w:rPr>
                <w:rFonts w:ascii="Times New Roman" w:hAnsi="Times New Roman" w:cs="Times New Roman"/>
                <w:sz w:val="34"/>
                <w:szCs w:val="34"/>
                <w:lang w:val="en-US"/>
              </w:rPr>
              <w:t>mit</w:t>
            </w:r>
            <w:proofErr w:type="spellEnd"/>
            <w:r>
              <w:rPr>
                <w:rFonts w:ascii="Times New Roman" w:hAnsi="Times New Roman" w:cs="Times New Roman"/>
                <w:sz w:val="34"/>
                <w:szCs w:val="34"/>
                <w:lang w:val="en-US"/>
              </w:rPr>
              <w:t xml:space="preserve"> </w:t>
            </w:r>
            <w:proofErr w:type="spellStart"/>
            <w:r>
              <w:rPr>
                <w:rFonts w:ascii="Times New Roman" w:hAnsi="Times New Roman" w:cs="Times New Roman"/>
                <w:sz w:val="34"/>
                <w:szCs w:val="34"/>
                <w:lang w:val="en-US"/>
              </w:rPr>
              <w:t>Apfelmus</w:t>
            </w:r>
            <w:proofErr w:type="spellEnd"/>
          </w:p>
        </w:tc>
      </w:tr>
      <w:tr w:rsidR="00AB2101" w:rsidRPr="001828D3" w14:paraId="7FADB83C" w14:textId="77777777" w:rsidTr="004C34DC">
        <w:trPr>
          <w:trHeight w:val="842"/>
        </w:trPr>
        <w:tc>
          <w:tcPr>
            <w:tcW w:w="10456" w:type="dxa"/>
            <w:gridSpan w:val="2"/>
            <w:tcBorders>
              <w:top w:val="single" w:sz="4" w:space="0" w:color="auto"/>
              <w:left w:val="nil"/>
              <w:bottom w:val="nil"/>
              <w:right w:val="nil"/>
            </w:tcBorders>
            <w:vAlign w:val="center"/>
          </w:tcPr>
          <w:p w14:paraId="0A948B39" w14:textId="77777777" w:rsidR="00AB2101" w:rsidRPr="001828D3" w:rsidRDefault="00AB2101" w:rsidP="00AB2101">
            <w:pPr>
              <w:jc w:val="center"/>
              <w:rPr>
                <w:rFonts w:ascii="Courant" w:hAnsi="Courant" w:cs="Arial"/>
                <w:sz w:val="24"/>
                <w:szCs w:val="24"/>
              </w:rPr>
            </w:pPr>
          </w:p>
        </w:tc>
      </w:tr>
      <w:tr w:rsidR="00AB2101" w:rsidRPr="001828D3" w14:paraId="7CD37CFD" w14:textId="77777777" w:rsidTr="006E029B">
        <w:tc>
          <w:tcPr>
            <w:tcW w:w="1980" w:type="dxa"/>
            <w:tcBorders>
              <w:top w:val="nil"/>
              <w:left w:val="nil"/>
              <w:bottom w:val="nil"/>
              <w:right w:val="nil"/>
            </w:tcBorders>
          </w:tcPr>
          <w:p w14:paraId="0A8BF2B7" w14:textId="14E9E772" w:rsidR="00AB2101" w:rsidRPr="001828D3" w:rsidRDefault="00AB2101" w:rsidP="00007D91">
            <w:pPr>
              <w:rPr>
                <w:rFonts w:ascii="Courant" w:hAnsi="Courant" w:cs="Arial"/>
                <w:sz w:val="24"/>
                <w:szCs w:val="24"/>
                <w:lang w:val="en-US"/>
              </w:rPr>
            </w:pPr>
            <w:r w:rsidRPr="001828D3">
              <w:rPr>
                <w:rFonts w:ascii="Courant" w:hAnsi="Courant" w:cs="Arial"/>
                <w:sz w:val="24"/>
                <w:szCs w:val="24"/>
                <w:lang w:val="en-US"/>
              </w:rPr>
              <w:t>Ingredients:</w:t>
            </w:r>
          </w:p>
        </w:tc>
        <w:tc>
          <w:tcPr>
            <w:tcW w:w="8476" w:type="dxa"/>
            <w:tcBorders>
              <w:top w:val="nil"/>
              <w:left w:val="nil"/>
              <w:bottom w:val="nil"/>
              <w:right w:val="nil"/>
            </w:tcBorders>
          </w:tcPr>
          <w:p w14:paraId="4681CE48" w14:textId="6DB78EC6" w:rsidR="00AB2101" w:rsidRPr="001828D3" w:rsidRDefault="00007D91" w:rsidP="00007D91">
            <w:pPr>
              <w:jc w:val="both"/>
              <w:rPr>
                <w:rFonts w:ascii="Courant" w:hAnsi="Courant" w:cs="Arial"/>
                <w:sz w:val="24"/>
                <w:szCs w:val="24"/>
                <w:lang w:val="de-DE"/>
              </w:rPr>
            </w:pPr>
            <w:r>
              <w:rPr>
                <w:rFonts w:ascii="Courant" w:hAnsi="Courant" w:cs="Arial"/>
                <w:sz w:val="24"/>
                <w:szCs w:val="24"/>
                <w:lang w:val="de-DE"/>
              </w:rPr>
              <w:t>1kg</w:t>
            </w:r>
            <w:r w:rsidR="00E07D29">
              <w:rPr>
                <w:rFonts w:ascii="Courant" w:hAnsi="Courant" w:cs="Arial"/>
                <w:sz w:val="24"/>
                <w:szCs w:val="24"/>
                <w:lang w:val="de-DE"/>
              </w:rPr>
              <w:t xml:space="preserve"> </w:t>
            </w:r>
            <w:r>
              <w:rPr>
                <w:rFonts w:ascii="Courant" w:hAnsi="Courant" w:cs="Arial"/>
                <w:sz w:val="24"/>
                <w:szCs w:val="24"/>
                <w:lang w:val="de-DE"/>
              </w:rPr>
              <w:t>alter Butterzopf</w:t>
            </w:r>
            <w:r w:rsidR="002034DA" w:rsidRPr="001828D3">
              <w:rPr>
                <w:rFonts w:ascii="Courant" w:hAnsi="Courant" w:cs="Arial"/>
                <w:sz w:val="24"/>
                <w:szCs w:val="24"/>
                <w:lang w:val="de-DE"/>
              </w:rPr>
              <w:t>,</w:t>
            </w:r>
            <w:r w:rsidR="00E07D29">
              <w:rPr>
                <w:rFonts w:ascii="Courant" w:hAnsi="Courant" w:cs="Arial"/>
                <w:sz w:val="24"/>
                <w:szCs w:val="24"/>
                <w:lang w:val="de-DE"/>
              </w:rPr>
              <w:t xml:space="preserve"> </w:t>
            </w:r>
            <w:r>
              <w:rPr>
                <w:rFonts w:ascii="Courant" w:hAnsi="Courant" w:cs="Arial"/>
                <w:sz w:val="24"/>
                <w:szCs w:val="24"/>
                <w:lang w:val="de-DE"/>
              </w:rPr>
              <w:t>Milch</w:t>
            </w:r>
            <w:r w:rsidR="002034DA" w:rsidRPr="001828D3">
              <w:rPr>
                <w:rFonts w:ascii="Courant" w:hAnsi="Courant" w:cs="Arial"/>
                <w:sz w:val="24"/>
                <w:szCs w:val="24"/>
                <w:lang w:val="de-DE"/>
              </w:rPr>
              <w:t xml:space="preserve">, </w:t>
            </w:r>
            <w:r>
              <w:rPr>
                <w:rFonts w:ascii="Courant" w:hAnsi="Courant" w:cs="Arial"/>
                <w:sz w:val="24"/>
                <w:szCs w:val="24"/>
                <w:lang w:val="de-DE"/>
              </w:rPr>
              <w:t>mind. 6 Eier</w:t>
            </w:r>
            <w:r w:rsidR="002034DA" w:rsidRPr="001828D3">
              <w:rPr>
                <w:rFonts w:ascii="Courant" w:hAnsi="Courant" w:cs="Arial"/>
                <w:sz w:val="24"/>
                <w:szCs w:val="24"/>
                <w:lang w:val="de-DE"/>
              </w:rPr>
              <w:t>,</w:t>
            </w:r>
            <w:r w:rsidR="00E07D29">
              <w:rPr>
                <w:rFonts w:ascii="Courant" w:hAnsi="Courant" w:cs="Arial"/>
                <w:sz w:val="24"/>
                <w:szCs w:val="24"/>
                <w:lang w:val="de-DE"/>
              </w:rPr>
              <w:t xml:space="preserve"> </w:t>
            </w:r>
            <w:r>
              <w:rPr>
                <w:rFonts w:ascii="Courant" w:hAnsi="Courant" w:cs="Arial"/>
                <w:sz w:val="24"/>
                <w:szCs w:val="24"/>
                <w:lang w:val="de-DE"/>
              </w:rPr>
              <w:t xml:space="preserve">Zucker, Bratfett, Zucker, säuerliche Äpfel (z.B. </w:t>
            </w:r>
            <w:proofErr w:type="spellStart"/>
            <w:r>
              <w:rPr>
                <w:rFonts w:ascii="Courant" w:hAnsi="Courant" w:cs="Arial"/>
                <w:sz w:val="24"/>
                <w:szCs w:val="24"/>
                <w:lang w:val="de-DE"/>
              </w:rPr>
              <w:t>Brabeurn</w:t>
            </w:r>
            <w:proofErr w:type="spellEnd"/>
            <w:r>
              <w:rPr>
                <w:rFonts w:ascii="Courant" w:hAnsi="Courant" w:cs="Arial"/>
                <w:sz w:val="24"/>
                <w:szCs w:val="24"/>
                <w:lang w:val="de-DE"/>
              </w:rPr>
              <w:t xml:space="preserve"> oder so), Zimt, evtl. Ingwer</w:t>
            </w:r>
          </w:p>
        </w:tc>
      </w:tr>
      <w:tr w:rsidR="00AB2101" w:rsidRPr="001828D3" w14:paraId="343224DE" w14:textId="77777777" w:rsidTr="004C34DC">
        <w:trPr>
          <w:trHeight w:val="767"/>
        </w:trPr>
        <w:tc>
          <w:tcPr>
            <w:tcW w:w="10456" w:type="dxa"/>
            <w:gridSpan w:val="2"/>
            <w:tcBorders>
              <w:top w:val="nil"/>
              <w:left w:val="nil"/>
              <w:bottom w:val="nil"/>
              <w:right w:val="nil"/>
            </w:tcBorders>
            <w:vAlign w:val="center"/>
          </w:tcPr>
          <w:p w14:paraId="586EF822" w14:textId="77777777" w:rsidR="00AB2101" w:rsidRPr="001828D3" w:rsidRDefault="00AB2101" w:rsidP="001828D3">
            <w:pPr>
              <w:spacing w:line="276" w:lineRule="auto"/>
              <w:jc w:val="center"/>
              <w:rPr>
                <w:rFonts w:ascii="Courant" w:hAnsi="Courant" w:cs="Arial"/>
                <w:sz w:val="24"/>
                <w:szCs w:val="24"/>
              </w:rPr>
            </w:pPr>
          </w:p>
        </w:tc>
      </w:tr>
      <w:tr w:rsidR="00AB2101" w:rsidRPr="001828D3" w14:paraId="2C1EFB6D" w14:textId="77777777" w:rsidTr="00AB2101">
        <w:tc>
          <w:tcPr>
            <w:tcW w:w="10456" w:type="dxa"/>
            <w:gridSpan w:val="2"/>
            <w:tcBorders>
              <w:top w:val="nil"/>
              <w:left w:val="nil"/>
              <w:bottom w:val="nil"/>
              <w:right w:val="nil"/>
            </w:tcBorders>
          </w:tcPr>
          <w:p w14:paraId="04EA924E" w14:textId="7F5FA558" w:rsidR="00AB2101" w:rsidRDefault="00007D91" w:rsidP="00E07D29">
            <w:pPr>
              <w:spacing w:line="276" w:lineRule="auto"/>
              <w:jc w:val="both"/>
              <w:rPr>
                <w:rFonts w:ascii="Courant" w:hAnsi="Courant" w:cs="Arial"/>
                <w:sz w:val="24"/>
                <w:szCs w:val="24"/>
                <w:lang w:val="de-DE"/>
              </w:rPr>
            </w:pPr>
            <w:r>
              <w:rPr>
                <w:rFonts w:ascii="Courant" w:hAnsi="Courant" w:cs="Arial"/>
                <w:sz w:val="24"/>
                <w:szCs w:val="24"/>
                <w:lang w:val="de-DE"/>
              </w:rPr>
              <w:t xml:space="preserve">Äpfel schälen, </w:t>
            </w:r>
            <w:proofErr w:type="spellStart"/>
            <w:r>
              <w:rPr>
                <w:rFonts w:ascii="Courant" w:hAnsi="Courant" w:cs="Arial"/>
                <w:sz w:val="24"/>
                <w:szCs w:val="24"/>
                <w:lang w:val="de-DE"/>
              </w:rPr>
              <w:t>Bitzgi</w:t>
            </w:r>
            <w:proofErr w:type="spellEnd"/>
            <w:r>
              <w:rPr>
                <w:rFonts w:ascii="Courant" w:hAnsi="Courant" w:cs="Arial"/>
                <w:sz w:val="24"/>
                <w:szCs w:val="24"/>
                <w:lang w:val="de-DE"/>
              </w:rPr>
              <w:t xml:space="preserve"> </w:t>
            </w:r>
            <w:r w:rsidR="006E029B">
              <w:rPr>
                <w:rFonts w:ascii="Courant" w:hAnsi="Courant" w:cs="Arial"/>
                <w:sz w:val="24"/>
                <w:szCs w:val="24"/>
              </w:rPr>
              <w:t>raus</w:t>
            </w:r>
            <w:r>
              <w:rPr>
                <w:rFonts w:ascii="Courant" w:hAnsi="Courant" w:cs="Arial"/>
                <w:sz w:val="24"/>
                <w:szCs w:val="24"/>
                <w:lang w:val="de-DE"/>
              </w:rPr>
              <w:t xml:space="preserve">, achteln. Mit ein bisschen Wasser (max. 1dl) und Zucker </w:t>
            </w:r>
            <w:r w:rsidR="00142FB6">
              <w:rPr>
                <w:rFonts w:ascii="Courant" w:hAnsi="Courant" w:cs="Arial"/>
                <w:sz w:val="24"/>
                <w:szCs w:val="24"/>
                <w:lang w:val="de-DE"/>
              </w:rPr>
              <w:t>aufkochen, zudecken, Hitze zurückdrehen und mind. 20min köcheln lassen. Wer mag, vorher Ingwer klein würfeln, karamellisieren, dann das Wasser und die Äpfel dazu geben. Ab und zu mit einer Gabel durch den Topf ziehen damit die Apfelstücke kleiner werden.</w:t>
            </w:r>
          </w:p>
          <w:p w14:paraId="74127070" w14:textId="4FF1BD2E" w:rsidR="00142FB6" w:rsidRDefault="00142FB6" w:rsidP="00E07D29">
            <w:pPr>
              <w:spacing w:line="276" w:lineRule="auto"/>
              <w:jc w:val="both"/>
              <w:rPr>
                <w:rFonts w:ascii="Courant" w:hAnsi="Courant" w:cs="Arial"/>
                <w:sz w:val="24"/>
                <w:szCs w:val="24"/>
                <w:lang w:val="de-DE"/>
              </w:rPr>
            </w:pPr>
            <w:r>
              <w:rPr>
                <w:rFonts w:ascii="Courant" w:hAnsi="Courant" w:cs="Arial"/>
                <w:sz w:val="24"/>
                <w:szCs w:val="24"/>
                <w:lang w:val="de-DE"/>
              </w:rPr>
              <w:t xml:space="preserve">Zopf in fingerdicke Scheiben schneiden. Eier verquirlen, </w:t>
            </w:r>
            <w:r w:rsidR="00E548C4">
              <w:rPr>
                <w:rFonts w:ascii="Courant" w:hAnsi="Courant" w:cs="Arial"/>
                <w:sz w:val="24"/>
                <w:szCs w:val="24"/>
              </w:rPr>
              <w:t>ca. 5</w:t>
            </w:r>
            <w:r>
              <w:rPr>
                <w:rFonts w:ascii="Courant" w:hAnsi="Courant" w:cs="Arial"/>
                <w:sz w:val="24"/>
                <w:szCs w:val="24"/>
                <w:lang w:val="de-DE"/>
              </w:rPr>
              <w:t>dl Milch dazu geben. Zopfscheiben durch die Eiermischung ziehen, dann goldbraun anbraten.</w:t>
            </w:r>
          </w:p>
          <w:p w14:paraId="02BD1D70" w14:textId="171BB8DD" w:rsidR="00142FB6" w:rsidRPr="001828D3" w:rsidRDefault="00142FB6" w:rsidP="00E07D29">
            <w:pPr>
              <w:spacing w:line="276" w:lineRule="auto"/>
              <w:jc w:val="both"/>
              <w:rPr>
                <w:rFonts w:ascii="Courant" w:hAnsi="Courant" w:cs="Arial"/>
                <w:sz w:val="24"/>
                <w:szCs w:val="24"/>
                <w:lang w:val="de-DE"/>
              </w:rPr>
            </w:pPr>
            <w:r>
              <w:rPr>
                <w:rFonts w:ascii="Courant" w:hAnsi="Courant" w:cs="Arial"/>
                <w:sz w:val="24"/>
                <w:szCs w:val="24"/>
                <w:lang w:val="de-DE"/>
              </w:rPr>
              <w:t xml:space="preserve">Zimtzucker </w:t>
            </w:r>
            <w:r w:rsidR="00E548C4">
              <w:rPr>
                <w:rFonts w:ascii="Courant" w:hAnsi="Courant" w:cs="Arial"/>
                <w:sz w:val="24"/>
                <w:szCs w:val="24"/>
              </w:rPr>
              <w:t>und Apfelmus dazu</w:t>
            </w:r>
            <w:r>
              <w:rPr>
                <w:rFonts w:ascii="Courant" w:hAnsi="Courant" w:cs="Arial"/>
                <w:sz w:val="24"/>
                <w:szCs w:val="24"/>
                <w:lang w:val="de-DE"/>
              </w:rPr>
              <w:t>.</w:t>
            </w:r>
          </w:p>
        </w:tc>
      </w:tr>
    </w:tbl>
    <w:p w14:paraId="39E24731" w14:textId="77777777" w:rsidR="006640E5" w:rsidRDefault="006640E5"/>
    <w:sectPr w:rsidR="006640E5" w:rsidSect="004C34DC">
      <w:pgSz w:w="11906" w:h="8391" w:orient="landscape" w:code="1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ant">
    <w:altName w:val="Calibri"/>
    <w:charset w:val="00"/>
    <w:family w:val="modern"/>
    <w:pitch w:val="fixed"/>
    <w:sig w:usb0="8000002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01"/>
    <w:rsid w:val="00007D91"/>
    <w:rsid w:val="000B6229"/>
    <w:rsid w:val="00142FB6"/>
    <w:rsid w:val="001828D3"/>
    <w:rsid w:val="002034DA"/>
    <w:rsid w:val="002578F8"/>
    <w:rsid w:val="004C34DC"/>
    <w:rsid w:val="006640E5"/>
    <w:rsid w:val="006E029B"/>
    <w:rsid w:val="00797CDB"/>
    <w:rsid w:val="00AB2101"/>
    <w:rsid w:val="00AC06DA"/>
    <w:rsid w:val="00E07D29"/>
    <w:rsid w:val="00E548C4"/>
    <w:rsid w:val="00F70C6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676B"/>
  <w15:chartTrackingRefBased/>
  <w15:docId w15:val="{5DCA6778-6C7C-4773-8C55-134D5380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Felicitas Tschan</dc:creator>
  <cp:keywords/>
  <dc:description/>
  <cp:lastModifiedBy>Tschan, LeaFelicitas</cp:lastModifiedBy>
  <cp:revision>5</cp:revision>
  <dcterms:created xsi:type="dcterms:W3CDTF">2021-03-23T18:00:00Z</dcterms:created>
  <dcterms:modified xsi:type="dcterms:W3CDTF">2022-06-04T10:16:00Z</dcterms:modified>
</cp:coreProperties>
</file>