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Pasukan contoh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Pasukan contoh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Hubungan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Jalan Contoh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Bandar contoh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Mac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Perkara:</w:t>
      </w:r>
      <w:r>
        <w:rPr>
          <w:rFonts w:ascii="DejaVu Sans" w:hAnsi="DejaVu Sans" w:eastAsia="DejaVu Sans" w:cs="DejaVu Sans"/>
        </w:rPr>
        <w:t xml:space="preserve"> Permohonan bilik mesyuarat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Rujukan: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Lampiran:</w:t>
      </w:r>
      <w:r>
        <w:rPr>
          <w:rFonts w:ascii="DejaVu Sans" w:hAnsi="DejaVu Sans" w:eastAsia="DejaVu Sans" w:cs="DejaVu Sans"/>
        </w:rPr>
        <w:t xml:space="preserve"> Penyediaan dokumen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Pasukan yang dihormati,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Sila tempah bilik untuk bengkel komuniti kami.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Penyelarasan mesyuarat — 9 Mac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Aktiviti komuniti — Untuk disahkan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Kami akan mengesahkan jadual dan peralatan dengan pasukan anda.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Peralatan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Kuantiti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Catatan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Meja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Untuk disahkan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Kerusi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Papan pameran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Kerja berpasukan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Papan pameran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Aktiviti komuniti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Kami akan mengesahkan jadual dan peralatan dengan pasukan anda.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Terima kasih atas bantuan anda.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Yang benar,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Pasukan contoh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Penyelaras projek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Individu contoh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Contoh rekaan — gantikan maklumat ini.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Pasukan contoh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Jalan Contoh 1 — Bandar contoh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Pasukan contoh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Surat — 9 Mac 2026 — Halaman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ms-MY" w:bidi="ms-MY" w:eastAsia="ms-MY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