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C5BF" w14:textId="6CF52ABB" w:rsidR="00EB7056" w:rsidRDefault="00EB7056" w:rsidP="00EB7056">
      <w:pPr>
        <w:rPr>
          <w:rFonts w:asciiTheme="majorHAnsi" w:hAnsiTheme="majorHAnsi" w:cstheme="majorHAnsi"/>
          <w:b/>
          <w:sz w:val="30"/>
          <w:szCs w:val="30"/>
          <w:u w:val="single"/>
        </w:rPr>
      </w:pPr>
      <w:r>
        <w:rPr>
          <w:noProof/>
          <w:lang w:eastAsia="pt-BR"/>
        </w:rPr>
        <w:drawing>
          <wp:inline distT="0" distB="0" distL="0" distR="0" wp14:anchorId="6A89B549" wp14:editId="3FFC8FB4">
            <wp:extent cx="857250" cy="606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89" cy="6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             </w:t>
      </w:r>
      <w:r w:rsidR="00406499">
        <w:rPr>
          <w:rFonts w:asciiTheme="majorHAnsi" w:hAnsiTheme="majorHAnsi" w:cstheme="majorHAnsi"/>
          <w:b/>
          <w:sz w:val="36"/>
          <w:szCs w:val="36"/>
        </w:rPr>
        <w:t xml:space="preserve">           </w:t>
      </w:r>
      <w:r w:rsidR="007B2D3A">
        <w:rPr>
          <w:rFonts w:asciiTheme="majorHAnsi" w:hAnsiTheme="majorHAnsi" w:cstheme="majorHAnsi"/>
          <w:b/>
          <w:sz w:val="30"/>
          <w:szCs w:val="30"/>
          <w:u w:val="single"/>
        </w:rPr>
        <w:t>LISTA DE MATERIAL 202</w:t>
      </w:r>
      <w:r w:rsidR="00C848D9">
        <w:rPr>
          <w:rFonts w:asciiTheme="majorHAnsi" w:hAnsiTheme="majorHAnsi" w:cstheme="majorHAnsi"/>
          <w:b/>
          <w:sz w:val="30"/>
          <w:szCs w:val="30"/>
          <w:u w:val="single"/>
        </w:rPr>
        <w:t>4</w:t>
      </w:r>
      <w:r w:rsidR="00F14BE4">
        <w:rPr>
          <w:rFonts w:asciiTheme="majorHAnsi" w:hAnsiTheme="majorHAnsi" w:cstheme="majorHAnsi"/>
          <w:b/>
          <w:sz w:val="30"/>
          <w:szCs w:val="30"/>
          <w:u w:val="single"/>
        </w:rPr>
        <w:t xml:space="preserve"> – 3</w:t>
      </w:r>
      <w:r w:rsidRPr="00406499">
        <w:rPr>
          <w:rFonts w:asciiTheme="majorHAnsi" w:hAnsiTheme="majorHAnsi" w:cstheme="majorHAnsi"/>
          <w:b/>
          <w:sz w:val="30"/>
          <w:szCs w:val="30"/>
          <w:u w:val="single"/>
        </w:rPr>
        <w:t>°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805"/>
        <w:gridCol w:w="440"/>
        <w:gridCol w:w="4790"/>
      </w:tblGrid>
      <w:tr w:rsidR="00406499" w14:paraId="46EE29E9" w14:textId="77777777" w:rsidTr="00406499">
        <w:tc>
          <w:tcPr>
            <w:tcW w:w="5226" w:type="dxa"/>
            <w:gridSpan w:val="2"/>
            <w:shd w:val="clear" w:color="auto" w:fill="A8D08D" w:themeFill="accent6" w:themeFillTint="99"/>
          </w:tcPr>
          <w:p w14:paraId="0CAC07D5" w14:textId="77777777"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INDIVIDUAL</w:t>
            </w:r>
          </w:p>
        </w:tc>
        <w:tc>
          <w:tcPr>
            <w:tcW w:w="5230" w:type="dxa"/>
            <w:gridSpan w:val="2"/>
            <w:shd w:val="clear" w:color="auto" w:fill="F4B083" w:themeFill="accent2" w:themeFillTint="99"/>
          </w:tcPr>
          <w:p w14:paraId="3EB528E2" w14:textId="77777777"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COLETIVO</w:t>
            </w:r>
          </w:p>
        </w:tc>
      </w:tr>
      <w:tr w:rsidR="00560ED5" w14:paraId="003F4CA1" w14:textId="77777777" w:rsidTr="00406499">
        <w:tc>
          <w:tcPr>
            <w:tcW w:w="421" w:type="dxa"/>
          </w:tcPr>
          <w:p w14:paraId="39CAB83F" w14:textId="77777777" w:rsidR="00560ED5" w:rsidRPr="00EB7056" w:rsidRDefault="00560ED5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310B123E" w14:textId="77777777" w:rsidR="00560ED5" w:rsidRPr="00EB7056" w:rsidRDefault="00560ED5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Agenda Escolar (Adquirir no Colégio)</w:t>
            </w:r>
          </w:p>
        </w:tc>
        <w:tc>
          <w:tcPr>
            <w:tcW w:w="440" w:type="dxa"/>
          </w:tcPr>
          <w:p w14:paraId="10C7A7B2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567922F7" w14:textId="77777777" w:rsidR="00560ED5" w:rsidRPr="00EB7056" w:rsidRDefault="00A5024E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Gibis</w:t>
            </w:r>
          </w:p>
        </w:tc>
      </w:tr>
      <w:tr w:rsidR="00560ED5" w14:paraId="6D6AE06E" w14:textId="77777777" w:rsidTr="00406499">
        <w:tc>
          <w:tcPr>
            <w:tcW w:w="421" w:type="dxa"/>
          </w:tcPr>
          <w:p w14:paraId="176B6960" w14:textId="77777777" w:rsidR="00560ED5" w:rsidRPr="00EB7056" w:rsidRDefault="00F14BE4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560ED5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805" w:type="dxa"/>
          </w:tcPr>
          <w:p w14:paraId="0EB633CA" w14:textId="77777777" w:rsidR="00560ED5" w:rsidRPr="00EB7056" w:rsidRDefault="00560ED5" w:rsidP="00F14B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Caderno</w:t>
            </w:r>
            <w:r w:rsidR="00F14BE4">
              <w:rPr>
                <w:rFonts w:asciiTheme="majorHAnsi" w:hAnsiTheme="majorHAnsi" w:cstheme="majorHAnsi"/>
              </w:rPr>
              <w:t xml:space="preserve">s universitários criativos </w:t>
            </w:r>
            <w:r>
              <w:rPr>
                <w:rFonts w:asciiTheme="majorHAnsi" w:hAnsiTheme="majorHAnsi" w:cstheme="majorHAnsi"/>
              </w:rPr>
              <w:t>(</w:t>
            </w:r>
            <w:r w:rsidR="008A7E9A">
              <w:rPr>
                <w:rFonts w:asciiTheme="majorHAnsi" w:hAnsiTheme="majorHAnsi" w:cstheme="majorHAnsi"/>
              </w:rPr>
              <w:t xml:space="preserve">96 folhas - </w:t>
            </w:r>
            <w:r>
              <w:rPr>
                <w:rFonts w:asciiTheme="majorHAnsi" w:hAnsiTheme="majorHAnsi" w:cstheme="majorHAnsi"/>
              </w:rPr>
              <w:t>Capa dura)</w:t>
            </w:r>
          </w:p>
        </w:tc>
        <w:tc>
          <w:tcPr>
            <w:tcW w:w="440" w:type="dxa"/>
          </w:tcPr>
          <w:p w14:paraId="7EED78CB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774000C8" w14:textId="77777777" w:rsidR="00560ED5" w:rsidRPr="00EB7056" w:rsidRDefault="00A5024E" w:rsidP="00A502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Revista para recorte</w:t>
            </w:r>
          </w:p>
        </w:tc>
      </w:tr>
      <w:tr w:rsidR="00F9762B" w14:paraId="1161DCC0" w14:textId="77777777" w:rsidTr="00406499">
        <w:tc>
          <w:tcPr>
            <w:tcW w:w="421" w:type="dxa"/>
          </w:tcPr>
          <w:p w14:paraId="3830CBD4" w14:textId="77777777" w:rsidR="00F9762B" w:rsidRDefault="00F9762B" w:rsidP="00F9762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3086533" w14:textId="60C2BE82" w:rsidR="00F9762B" w:rsidRDefault="008E2B14" w:rsidP="00F976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Caneta esferográfica azul</w:t>
            </w:r>
          </w:p>
        </w:tc>
        <w:tc>
          <w:tcPr>
            <w:tcW w:w="440" w:type="dxa"/>
          </w:tcPr>
          <w:p w14:paraId="341F1F8F" w14:textId="7B0B4BBF" w:rsidR="00F9762B" w:rsidRDefault="00F9762B" w:rsidP="00F9762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790" w:type="dxa"/>
          </w:tcPr>
          <w:p w14:paraId="290A761C" w14:textId="7B65DD9D" w:rsidR="00F9762B" w:rsidRDefault="00F9762B" w:rsidP="00F976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crepes largas</w:t>
            </w:r>
          </w:p>
        </w:tc>
      </w:tr>
      <w:tr w:rsidR="008E2B14" w14:paraId="1F318B58" w14:textId="77777777" w:rsidTr="00406499">
        <w:tc>
          <w:tcPr>
            <w:tcW w:w="421" w:type="dxa"/>
          </w:tcPr>
          <w:p w14:paraId="725E7DA6" w14:textId="5E95F818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2E074995" w14:textId="3A5BA96E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de fichário</w:t>
            </w:r>
          </w:p>
        </w:tc>
        <w:tc>
          <w:tcPr>
            <w:tcW w:w="440" w:type="dxa"/>
          </w:tcPr>
          <w:p w14:paraId="689EB1C4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2B16A7D6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Bloco de papel </w:t>
            </w:r>
            <w:proofErr w:type="spellStart"/>
            <w:r>
              <w:rPr>
                <w:rFonts w:asciiTheme="majorHAnsi" w:hAnsiTheme="majorHAnsi" w:cstheme="majorHAnsi"/>
              </w:rPr>
              <w:t>canson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A4 – Branco</w:t>
            </w:r>
          </w:p>
        </w:tc>
      </w:tr>
      <w:tr w:rsidR="008E2B14" w14:paraId="6B3494FA" w14:textId="77777777" w:rsidTr="00406499">
        <w:tc>
          <w:tcPr>
            <w:tcW w:w="421" w:type="dxa"/>
          </w:tcPr>
          <w:p w14:paraId="4ABB7733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14D8BD44" w14:textId="73F7DA6B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caneta hidrocor Faber Castell</w:t>
            </w:r>
          </w:p>
        </w:tc>
        <w:tc>
          <w:tcPr>
            <w:tcW w:w="440" w:type="dxa"/>
          </w:tcPr>
          <w:p w14:paraId="59E19618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3E47FFFE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Papel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Textura Visual</w:t>
            </w:r>
          </w:p>
        </w:tc>
      </w:tr>
      <w:tr w:rsidR="008E2B14" w14:paraId="3097A63C" w14:textId="77777777" w:rsidTr="00406499">
        <w:tc>
          <w:tcPr>
            <w:tcW w:w="421" w:type="dxa"/>
          </w:tcPr>
          <w:p w14:paraId="5B4435A0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62CA303C" w14:textId="3D478BDE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giz de cera retrátil Faber Castell</w:t>
            </w:r>
          </w:p>
        </w:tc>
        <w:tc>
          <w:tcPr>
            <w:tcW w:w="440" w:type="dxa"/>
          </w:tcPr>
          <w:p w14:paraId="01A96A55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5B60EE02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criativo - colorido</w:t>
            </w:r>
          </w:p>
        </w:tc>
      </w:tr>
      <w:tr w:rsidR="008E2B14" w14:paraId="5DE8D1A1" w14:textId="77777777" w:rsidTr="00406499">
        <w:tc>
          <w:tcPr>
            <w:tcW w:w="421" w:type="dxa"/>
          </w:tcPr>
          <w:p w14:paraId="44D11321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23D7AFD5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Apontador com depósito (Compatível com o lápis do alunos)</w:t>
            </w:r>
          </w:p>
        </w:tc>
        <w:tc>
          <w:tcPr>
            <w:tcW w:w="440" w:type="dxa"/>
          </w:tcPr>
          <w:p w14:paraId="248145DD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0E61EDB4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sulfite colorido – 100 folhas</w:t>
            </w:r>
          </w:p>
        </w:tc>
      </w:tr>
      <w:tr w:rsidR="008E2B14" w14:paraId="00C533D8" w14:textId="77777777" w:rsidTr="00406499">
        <w:tc>
          <w:tcPr>
            <w:tcW w:w="421" w:type="dxa"/>
          </w:tcPr>
          <w:p w14:paraId="47BEF304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805" w:type="dxa"/>
          </w:tcPr>
          <w:p w14:paraId="037DBF04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Borrachas brancas</w:t>
            </w:r>
          </w:p>
        </w:tc>
        <w:tc>
          <w:tcPr>
            <w:tcW w:w="440" w:type="dxa"/>
          </w:tcPr>
          <w:p w14:paraId="0A15B8C6" w14:textId="700A0543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7E5E3FDE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Pacotes de papel sulfite branco – 500 folhas</w:t>
            </w:r>
          </w:p>
        </w:tc>
      </w:tr>
      <w:tr w:rsidR="008E2B14" w14:paraId="33168861" w14:textId="77777777" w:rsidTr="00406499">
        <w:tc>
          <w:tcPr>
            <w:tcW w:w="421" w:type="dxa"/>
          </w:tcPr>
          <w:p w14:paraId="28629340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805" w:type="dxa"/>
          </w:tcPr>
          <w:p w14:paraId="68B7D76A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Lápis grafite (Sendo 1 lápis grafite triangular)</w:t>
            </w:r>
          </w:p>
        </w:tc>
        <w:tc>
          <w:tcPr>
            <w:tcW w:w="440" w:type="dxa"/>
          </w:tcPr>
          <w:p w14:paraId="6FCFE8B1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161EB51B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Moldura</w:t>
            </w:r>
          </w:p>
        </w:tc>
      </w:tr>
      <w:tr w:rsidR="008E2B14" w14:paraId="789B06ED" w14:textId="77777777" w:rsidTr="00406499">
        <w:tc>
          <w:tcPr>
            <w:tcW w:w="421" w:type="dxa"/>
          </w:tcPr>
          <w:p w14:paraId="027AB43A" w14:textId="720A892D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3860D762" w14:textId="4B78BD7F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76339AED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790" w:type="dxa"/>
          </w:tcPr>
          <w:p w14:paraId="34CB5C27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sorvete</w:t>
            </w:r>
          </w:p>
        </w:tc>
      </w:tr>
      <w:tr w:rsidR="008E2B14" w14:paraId="3032BFF8" w14:textId="77777777" w:rsidTr="00406499">
        <w:tc>
          <w:tcPr>
            <w:tcW w:w="421" w:type="dxa"/>
          </w:tcPr>
          <w:p w14:paraId="6E65AC3A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4D8D3045" w14:textId="1AF67C32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com lápis de cor – 24 cores Faber Castell</w:t>
            </w:r>
          </w:p>
        </w:tc>
        <w:tc>
          <w:tcPr>
            <w:tcW w:w="440" w:type="dxa"/>
          </w:tcPr>
          <w:p w14:paraId="3C81A301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790" w:type="dxa"/>
          </w:tcPr>
          <w:p w14:paraId="54573255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churrasco</w:t>
            </w:r>
          </w:p>
        </w:tc>
      </w:tr>
      <w:tr w:rsidR="008E2B14" w14:paraId="22F0E249" w14:textId="77777777" w:rsidTr="00406499">
        <w:tc>
          <w:tcPr>
            <w:tcW w:w="421" w:type="dxa"/>
          </w:tcPr>
          <w:p w14:paraId="25FB65D0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805" w:type="dxa"/>
          </w:tcPr>
          <w:p w14:paraId="387D9270" w14:textId="7480CE02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Marca texto </w:t>
            </w:r>
            <w:proofErr w:type="spellStart"/>
            <w:r>
              <w:rPr>
                <w:rFonts w:asciiTheme="majorHAnsi" w:hAnsiTheme="majorHAnsi" w:cstheme="majorHAnsi"/>
              </w:rPr>
              <w:t>supersoft</w:t>
            </w:r>
            <w:proofErr w:type="spellEnd"/>
            <w:r>
              <w:rPr>
                <w:rFonts w:asciiTheme="majorHAnsi" w:hAnsiTheme="majorHAnsi" w:cstheme="majorHAnsi"/>
              </w:rPr>
              <w:t xml:space="preserve"> Faber Castell</w:t>
            </w:r>
          </w:p>
        </w:tc>
        <w:tc>
          <w:tcPr>
            <w:tcW w:w="440" w:type="dxa"/>
          </w:tcPr>
          <w:p w14:paraId="44679D2B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5605433A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Fita fio de nylon </w:t>
            </w:r>
          </w:p>
        </w:tc>
      </w:tr>
      <w:tr w:rsidR="008E2B14" w14:paraId="3BA1843F" w14:textId="77777777" w:rsidTr="00406499">
        <w:tc>
          <w:tcPr>
            <w:tcW w:w="421" w:type="dxa"/>
          </w:tcPr>
          <w:p w14:paraId="0E25D8AC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5CF60344" w14:textId="0C6C0FD3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Tesoura sem ponta </w:t>
            </w:r>
          </w:p>
        </w:tc>
        <w:tc>
          <w:tcPr>
            <w:tcW w:w="440" w:type="dxa"/>
          </w:tcPr>
          <w:p w14:paraId="64E83E2A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</w:p>
        </w:tc>
        <w:tc>
          <w:tcPr>
            <w:tcW w:w="4790" w:type="dxa"/>
          </w:tcPr>
          <w:p w14:paraId="3CA5B1C4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Plásticos de ofício – 4 furos</w:t>
            </w:r>
          </w:p>
        </w:tc>
      </w:tr>
      <w:tr w:rsidR="008E2B14" w14:paraId="4D38DB6F" w14:textId="77777777" w:rsidTr="00406499">
        <w:tc>
          <w:tcPr>
            <w:tcW w:w="421" w:type="dxa"/>
          </w:tcPr>
          <w:p w14:paraId="3E5B28C6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A37FD22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Estojo grande (Com 3 divisórias)</w:t>
            </w:r>
          </w:p>
        </w:tc>
        <w:tc>
          <w:tcPr>
            <w:tcW w:w="440" w:type="dxa"/>
          </w:tcPr>
          <w:p w14:paraId="60F6ECF2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</w:p>
        </w:tc>
        <w:tc>
          <w:tcPr>
            <w:tcW w:w="4790" w:type="dxa"/>
          </w:tcPr>
          <w:p w14:paraId="7BECF9D2" w14:textId="38D15C83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EVA’s</w:t>
            </w:r>
            <w:proofErr w:type="spellEnd"/>
            <w:r>
              <w:rPr>
                <w:rFonts w:asciiTheme="majorHAnsi" w:hAnsiTheme="majorHAnsi" w:cstheme="majorHAnsi"/>
              </w:rPr>
              <w:t xml:space="preserve"> (3 lisos laranja / 3 glitters dourado)</w:t>
            </w:r>
          </w:p>
        </w:tc>
      </w:tr>
      <w:tr w:rsidR="008E2B14" w14:paraId="78190CF0" w14:textId="77777777" w:rsidTr="00406499">
        <w:tc>
          <w:tcPr>
            <w:tcW w:w="421" w:type="dxa"/>
          </w:tcPr>
          <w:p w14:paraId="19470BC4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805" w:type="dxa"/>
          </w:tcPr>
          <w:p w14:paraId="559B1AE5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bastão</w:t>
            </w:r>
          </w:p>
        </w:tc>
        <w:tc>
          <w:tcPr>
            <w:tcW w:w="440" w:type="dxa"/>
          </w:tcPr>
          <w:p w14:paraId="3A63A1FA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14:paraId="1B49C50C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TNT – Laranja</w:t>
            </w:r>
          </w:p>
        </w:tc>
      </w:tr>
      <w:tr w:rsidR="008E2B14" w14:paraId="7C7E0627" w14:textId="77777777" w:rsidTr="00406499">
        <w:tc>
          <w:tcPr>
            <w:tcW w:w="421" w:type="dxa"/>
          </w:tcPr>
          <w:p w14:paraId="74123A23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7A4D40BB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 branca liquida (Grande)</w:t>
            </w:r>
          </w:p>
        </w:tc>
        <w:tc>
          <w:tcPr>
            <w:tcW w:w="440" w:type="dxa"/>
          </w:tcPr>
          <w:p w14:paraId="00B9350E" w14:textId="4B2A66C4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4790" w:type="dxa"/>
          </w:tcPr>
          <w:p w14:paraId="5C351BF2" w14:textId="34B538E2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Refis de cola quente – Fino</w:t>
            </w:r>
          </w:p>
        </w:tc>
      </w:tr>
      <w:tr w:rsidR="008E2B14" w14:paraId="60259091" w14:textId="77777777" w:rsidTr="00406499">
        <w:tc>
          <w:tcPr>
            <w:tcW w:w="421" w:type="dxa"/>
          </w:tcPr>
          <w:p w14:paraId="09BEF969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7E72F2B4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Régua transparente (30 cm)</w:t>
            </w:r>
          </w:p>
        </w:tc>
        <w:tc>
          <w:tcPr>
            <w:tcW w:w="440" w:type="dxa"/>
          </w:tcPr>
          <w:p w14:paraId="1AD5E11F" w14:textId="2753FB1D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1A2A3450" w14:textId="5BD5462D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Durex colorido (cor variada)</w:t>
            </w:r>
          </w:p>
        </w:tc>
      </w:tr>
      <w:tr w:rsidR="008E2B14" w14:paraId="7BDBF6B8" w14:textId="77777777" w:rsidTr="00406499">
        <w:tc>
          <w:tcPr>
            <w:tcW w:w="421" w:type="dxa"/>
          </w:tcPr>
          <w:p w14:paraId="1C27EAA9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2622305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Avental para pintura ou Camiseta grande</w:t>
            </w:r>
          </w:p>
        </w:tc>
        <w:tc>
          <w:tcPr>
            <w:tcW w:w="440" w:type="dxa"/>
          </w:tcPr>
          <w:p w14:paraId="49E6578C" w14:textId="222511B6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24B982CF" w14:textId="03252566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bexiga laranja nº9</w:t>
            </w:r>
          </w:p>
        </w:tc>
      </w:tr>
      <w:tr w:rsidR="008E2B14" w14:paraId="325AC81D" w14:textId="77777777" w:rsidTr="00406499">
        <w:tc>
          <w:tcPr>
            <w:tcW w:w="421" w:type="dxa"/>
          </w:tcPr>
          <w:p w14:paraId="4094E189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2A9D25CE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Pasta fina com elástico</w:t>
            </w:r>
          </w:p>
        </w:tc>
        <w:tc>
          <w:tcPr>
            <w:tcW w:w="440" w:type="dxa"/>
          </w:tcPr>
          <w:p w14:paraId="69C00BED" w14:textId="431868F6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079676DE" w14:textId="1A7F73F9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Durex transparente (Sendo 1 grosso e 1 fino)</w:t>
            </w:r>
          </w:p>
        </w:tc>
      </w:tr>
      <w:tr w:rsidR="008E2B14" w14:paraId="243C1A38" w14:textId="77777777" w:rsidTr="00406499">
        <w:tc>
          <w:tcPr>
            <w:tcW w:w="421" w:type="dxa"/>
          </w:tcPr>
          <w:p w14:paraId="3B23947D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5F044D8F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Pincel chato (n° 12 ou n° 16)</w:t>
            </w:r>
          </w:p>
        </w:tc>
        <w:tc>
          <w:tcPr>
            <w:tcW w:w="440" w:type="dxa"/>
          </w:tcPr>
          <w:p w14:paraId="43205219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49FA592E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tecido – CHITA</w:t>
            </w:r>
          </w:p>
        </w:tc>
      </w:tr>
      <w:tr w:rsidR="008E2B14" w14:paraId="49B8DD36" w14:textId="77777777" w:rsidTr="00406499">
        <w:tc>
          <w:tcPr>
            <w:tcW w:w="421" w:type="dxa"/>
          </w:tcPr>
          <w:p w14:paraId="30C6AE63" w14:textId="77777777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511CCFD9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Squeeze ou Garrafa de água (Com Identificação)</w:t>
            </w:r>
          </w:p>
        </w:tc>
        <w:tc>
          <w:tcPr>
            <w:tcW w:w="440" w:type="dxa"/>
          </w:tcPr>
          <w:p w14:paraId="595EA766" w14:textId="44B01543" w:rsidR="008E2B14" w:rsidRPr="00EB7056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790" w:type="dxa"/>
          </w:tcPr>
          <w:p w14:paraId="1F48DFA7" w14:textId="77777777" w:rsidR="008E2B14" w:rsidRPr="00EB7056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Envelopes A4 – Branco</w:t>
            </w:r>
          </w:p>
        </w:tc>
      </w:tr>
      <w:tr w:rsidR="008E2B14" w14:paraId="3FC3CCA4" w14:textId="77777777" w:rsidTr="00406499">
        <w:tc>
          <w:tcPr>
            <w:tcW w:w="421" w:type="dxa"/>
          </w:tcPr>
          <w:p w14:paraId="7F75D2F7" w14:textId="52C142D8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662B3787" w14:textId="5B2E4A5C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Tela para pintura 20x30cm</w:t>
            </w:r>
          </w:p>
        </w:tc>
        <w:tc>
          <w:tcPr>
            <w:tcW w:w="440" w:type="dxa"/>
          </w:tcPr>
          <w:p w14:paraId="22FE222B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14:paraId="0A718339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Folhas de papel KRAFT</w:t>
            </w:r>
          </w:p>
        </w:tc>
      </w:tr>
      <w:tr w:rsidR="008E2B14" w14:paraId="4D9F0A2E" w14:textId="77777777" w:rsidTr="00406499">
        <w:tc>
          <w:tcPr>
            <w:tcW w:w="421" w:type="dxa"/>
          </w:tcPr>
          <w:p w14:paraId="558E8C7D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58B07A3D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tinta guache lavável (6 cores)</w:t>
            </w:r>
          </w:p>
        </w:tc>
        <w:tc>
          <w:tcPr>
            <w:tcW w:w="440" w:type="dxa"/>
          </w:tcPr>
          <w:p w14:paraId="054E6668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14:paraId="2BBB5B01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Cartolinas brancas</w:t>
            </w:r>
          </w:p>
        </w:tc>
      </w:tr>
      <w:tr w:rsidR="008E2B14" w14:paraId="1F5BB56B" w14:textId="77777777" w:rsidTr="00406499">
        <w:tc>
          <w:tcPr>
            <w:tcW w:w="421" w:type="dxa"/>
          </w:tcPr>
          <w:p w14:paraId="6956783A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354F2A07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cola colorida lavável (6 cores)</w:t>
            </w:r>
          </w:p>
        </w:tc>
        <w:tc>
          <w:tcPr>
            <w:tcW w:w="440" w:type="dxa"/>
          </w:tcPr>
          <w:p w14:paraId="390C2A08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22B5466E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cartão – Laranja</w:t>
            </w:r>
          </w:p>
        </w:tc>
      </w:tr>
      <w:tr w:rsidR="008E2B14" w14:paraId="1EBE97C1" w14:textId="77777777" w:rsidTr="00406499">
        <w:tc>
          <w:tcPr>
            <w:tcW w:w="421" w:type="dxa"/>
          </w:tcPr>
          <w:p w14:paraId="1C4B79FA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169336D4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cola glitter (6 cores)</w:t>
            </w:r>
          </w:p>
        </w:tc>
        <w:tc>
          <w:tcPr>
            <w:tcW w:w="440" w:type="dxa"/>
          </w:tcPr>
          <w:p w14:paraId="28AB0FAD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45851D37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Metalóides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Laranja (Sendo 1 grosso e 1 fino)</w:t>
            </w:r>
          </w:p>
        </w:tc>
      </w:tr>
      <w:tr w:rsidR="008E2B14" w14:paraId="3A576FBD" w14:textId="77777777" w:rsidTr="00406499">
        <w:tc>
          <w:tcPr>
            <w:tcW w:w="421" w:type="dxa"/>
          </w:tcPr>
          <w:p w14:paraId="10D0999D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2DA1CEFD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Material dourado (Identificado)</w:t>
            </w:r>
          </w:p>
        </w:tc>
        <w:tc>
          <w:tcPr>
            <w:tcW w:w="440" w:type="dxa"/>
          </w:tcPr>
          <w:p w14:paraId="338E872B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7DE44C7E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Fitilho – Laranja</w:t>
            </w:r>
          </w:p>
        </w:tc>
      </w:tr>
      <w:tr w:rsidR="008E2B14" w14:paraId="05865C99" w14:textId="77777777" w:rsidTr="00406499">
        <w:tc>
          <w:tcPr>
            <w:tcW w:w="421" w:type="dxa"/>
          </w:tcPr>
          <w:p w14:paraId="47668A24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3CE50CF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Dicionário Aurélio – Português</w:t>
            </w:r>
          </w:p>
        </w:tc>
        <w:tc>
          <w:tcPr>
            <w:tcW w:w="440" w:type="dxa"/>
          </w:tcPr>
          <w:p w14:paraId="5CFEE4D9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790" w:type="dxa"/>
          </w:tcPr>
          <w:p w14:paraId="399E35E5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Potes sendo: 1 estrelas, 1 lantejoula, 1 glitter</w:t>
            </w:r>
          </w:p>
        </w:tc>
      </w:tr>
      <w:tr w:rsidR="008E2B14" w14:paraId="654FC16C" w14:textId="77777777" w:rsidTr="00406499">
        <w:tc>
          <w:tcPr>
            <w:tcW w:w="421" w:type="dxa"/>
          </w:tcPr>
          <w:p w14:paraId="0E9B1B39" w14:textId="6203551A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6F7011AD" w14:textId="697FAC56" w:rsidR="008E2B14" w:rsidRDefault="008E2B14" w:rsidP="008E2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39630DFD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281C6B5E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laminados – Prata</w:t>
            </w:r>
          </w:p>
        </w:tc>
      </w:tr>
      <w:tr w:rsidR="008E2B14" w14:paraId="00E9132A" w14:textId="77777777" w:rsidTr="00406499">
        <w:tc>
          <w:tcPr>
            <w:tcW w:w="421" w:type="dxa"/>
          </w:tcPr>
          <w:p w14:paraId="3FBC48FE" w14:textId="627A26CD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3548FC4F" w14:textId="19E788DC" w:rsidR="008E2B14" w:rsidRDefault="008E2B14" w:rsidP="008E2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4C0439D7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790" w:type="dxa"/>
          </w:tcPr>
          <w:p w14:paraId="592BD076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Nacarado</w:t>
            </w:r>
          </w:p>
        </w:tc>
      </w:tr>
      <w:tr w:rsidR="008E2B14" w14:paraId="54FA77C6" w14:textId="77777777" w:rsidTr="00406499">
        <w:tc>
          <w:tcPr>
            <w:tcW w:w="421" w:type="dxa"/>
          </w:tcPr>
          <w:p w14:paraId="0890F300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3BC6F814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5B27FBA1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27ED4846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– Laranja</w:t>
            </w:r>
          </w:p>
        </w:tc>
      </w:tr>
      <w:tr w:rsidR="008E2B14" w14:paraId="3CAE513D" w14:textId="77777777" w:rsidTr="00406499">
        <w:tc>
          <w:tcPr>
            <w:tcW w:w="421" w:type="dxa"/>
          </w:tcPr>
          <w:p w14:paraId="27D1D8AC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38720DFC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0A8F4BAD" w14:textId="5A412BAB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3656D822" w14:textId="0DF3BA5D" w:rsidR="008E2B14" w:rsidRDefault="008E2B14" w:rsidP="008E2B14">
            <w:pPr>
              <w:rPr>
                <w:rFonts w:asciiTheme="majorHAnsi" w:hAnsiTheme="majorHAnsi" w:cstheme="majorHAnsi"/>
              </w:rPr>
            </w:pPr>
          </w:p>
        </w:tc>
      </w:tr>
      <w:tr w:rsidR="008E2B14" w14:paraId="121C1866" w14:textId="77777777" w:rsidTr="00406499">
        <w:tc>
          <w:tcPr>
            <w:tcW w:w="421" w:type="dxa"/>
          </w:tcPr>
          <w:p w14:paraId="066F768B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7D235CC1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50AA4309" w14:textId="1C94FB30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2EDA91E7" w14:textId="2690D054" w:rsidR="008E2B14" w:rsidRDefault="008E2B14" w:rsidP="008E2B14">
            <w:pPr>
              <w:rPr>
                <w:rFonts w:asciiTheme="majorHAnsi" w:hAnsiTheme="majorHAnsi" w:cstheme="majorHAnsi"/>
              </w:rPr>
            </w:pPr>
          </w:p>
        </w:tc>
      </w:tr>
      <w:tr w:rsidR="008E2B14" w14:paraId="605E34FD" w14:textId="77777777" w:rsidTr="00406499">
        <w:tc>
          <w:tcPr>
            <w:tcW w:w="421" w:type="dxa"/>
          </w:tcPr>
          <w:p w14:paraId="5AE0AD7C" w14:textId="77777777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786C633B" w14:textId="77777777" w:rsidR="008E2B14" w:rsidRDefault="008E2B14" w:rsidP="008E2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7127D1EE" w14:textId="19FF78DF" w:rsidR="008E2B14" w:rsidRDefault="008E2B14" w:rsidP="008E2B1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1FAD8F46" w14:textId="1A751DA8" w:rsidR="008E2B14" w:rsidRDefault="008E2B14" w:rsidP="008E2B14">
            <w:pPr>
              <w:rPr>
                <w:rFonts w:asciiTheme="majorHAnsi" w:hAnsiTheme="majorHAnsi" w:cstheme="majorHAnsi"/>
              </w:rPr>
            </w:pPr>
          </w:p>
        </w:tc>
      </w:tr>
    </w:tbl>
    <w:p w14:paraId="1923AF78" w14:textId="77777777"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  <w:r w:rsidRPr="00F11D71">
        <w:rPr>
          <w:rFonts w:asciiTheme="majorHAnsi" w:hAnsiTheme="majorHAnsi" w:cstheme="majorHAnsi"/>
          <w:b/>
          <w:color w:val="FF0000"/>
        </w:rPr>
        <w:t>** TODO O MATERIAL DEVERÁ SER ENTREGUE NO 1° DIA DE AULA E DEVE ESTAR IDENTIFICADO COM O NOME DO ALUNO E TURMA **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1D71" w:rsidRPr="00F11D71" w14:paraId="2C409D5D" w14:textId="77777777" w:rsidTr="00FE43B4">
        <w:tc>
          <w:tcPr>
            <w:tcW w:w="10456" w:type="dxa"/>
          </w:tcPr>
          <w:p w14:paraId="090F551B" w14:textId="77777777" w:rsidR="00F11D71" w:rsidRPr="00F11D71" w:rsidRDefault="00F11D71" w:rsidP="00F11D71">
            <w:pPr>
              <w:shd w:val="clear" w:color="auto" w:fill="9CC2E5" w:themeFill="accent1" w:themeFillTint="99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UNIFORME ESCOLAR</w:t>
            </w:r>
          </w:p>
        </w:tc>
      </w:tr>
      <w:tr w:rsidR="00F11D71" w:rsidRPr="00F11D71" w14:paraId="1CC3173F" w14:textId="77777777" w:rsidTr="00F11D71">
        <w:tc>
          <w:tcPr>
            <w:tcW w:w="10456" w:type="dxa"/>
          </w:tcPr>
          <w:p w14:paraId="45E1C73C" w14:textId="77777777"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 w:line="254" w:lineRule="auto"/>
              <w:ind w:right="2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Para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uso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diário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(obrigatório):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shorts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padronizados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agasalho de inverno padronizado do uniforme.</w:t>
            </w:r>
          </w:p>
          <w:p w14:paraId="01A52975" w14:textId="77777777" w:rsidR="00F11D71" w:rsidRPr="007B2D3A" w:rsidRDefault="00F11D71" w:rsidP="007B2D3A">
            <w:pPr>
              <w:pStyle w:val="PargrafodaLista"/>
              <w:numPr>
                <w:ilvl w:val="0"/>
                <w:numId w:val="3"/>
              </w:numPr>
              <w:spacing w:line="271" w:lineRule="exact"/>
              <w:ind w:right="2234"/>
              <w:rPr>
                <w:rFonts w:asciiTheme="majorHAnsi" w:hAnsiTheme="majorHAnsi" w:cstheme="majorHAnsi"/>
                <w:b/>
              </w:rPr>
            </w:pPr>
            <w:r w:rsidRPr="007B2D3A">
              <w:rPr>
                <w:rFonts w:asciiTheme="majorHAnsi" w:hAnsiTheme="majorHAnsi" w:cstheme="majorHAnsi"/>
                <w:b/>
              </w:rPr>
              <w:t>Educação</w:t>
            </w:r>
            <w:r w:rsidRPr="007B2D3A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7B2D3A">
              <w:rPr>
                <w:rFonts w:asciiTheme="majorHAnsi" w:hAnsiTheme="majorHAnsi" w:cstheme="majorHAnsi"/>
                <w:b/>
              </w:rPr>
              <w:t>Física</w:t>
            </w:r>
          </w:p>
          <w:p w14:paraId="38342D1E" w14:textId="77777777"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Bermuda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-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Tênis.</w:t>
            </w:r>
          </w:p>
          <w:p w14:paraId="44B3B9E8" w14:textId="77777777" w:rsidR="00F11D71" w:rsidRPr="00F11D71" w:rsidRDefault="00F11D71" w:rsidP="00F11D71">
            <w:pPr>
              <w:spacing w:line="261" w:lineRule="auto"/>
              <w:ind w:right="161"/>
              <w:rPr>
                <w:rFonts w:asciiTheme="majorHAnsi" w:hAnsiTheme="majorHAnsi" w:cstheme="majorHAnsi"/>
              </w:rPr>
            </w:pPr>
            <w:r w:rsidRPr="00F11D71">
              <w:rPr>
                <w:rFonts w:asciiTheme="majorHAnsi" w:hAnsiTheme="majorHAnsi" w:cstheme="majorHAnsi"/>
                <w:b/>
                <w:color w:val="FF0000"/>
              </w:rPr>
              <w:t>IMPORTANTE</w:t>
            </w:r>
            <w:r w:rsidRPr="00F11D71">
              <w:rPr>
                <w:rFonts w:asciiTheme="majorHAnsi" w:hAnsiTheme="majorHAnsi" w:cstheme="majorHAnsi"/>
                <w:color w:val="FF0000"/>
              </w:rPr>
              <w:t>:</w:t>
            </w:r>
            <w:r w:rsidRPr="00F11D71">
              <w:rPr>
                <w:rFonts w:asciiTheme="majorHAnsi" w:hAnsiTheme="majorHAnsi" w:cstheme="majorHAnsi"/>
                <w:color w:val="FF0000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aluno (a)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deverá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estar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uniformizado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1°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aula.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Identificar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com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nome do aluno (a).</w:t>
            </w:r>
          </w:p>
          <w:p w14:paraId="3DEFCEB3" w14:textId="77777777" w:rsidR="00F11D71" w:rsidRDefault="00F11D71" w:rsidP="00F11D71">
            <w:pPr>
              <w:spacing w:line="259" w:lineRule="auto"/>
              <w:ind w:right="671"/>
              <w:rPr>
                <w:rFonts w:asciiTheme="majorHAnsi" w:hAnsiTheme="majorHAnsi" w:cstheme="majorHAnsi"/>
                <w:b/>
              </w:rPr>
            </w:pPr>
          </w:p>
          <w:p w14:paraId="33D98591" w14:textId="77777777" w:rsidR="00F11D71" w:rsidRPr="00F11D71" w:rsidRDefault="00F11D71" w:rsidP="00F11D71">
            <w:pPr>
              <w:spacing w:line="259" w:lineRule="auto"/>
              <w:ind w:right="671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O UNIFORME ESCOLAR PODERÁ SER ADQUIRIDO NA EMIGUEL – RUA GUAIAÚNA, 117 – PENHA DE</w:t>
            </w:r>
            <w:r w:rsidRPr="00F11D71">
              <w:rPr>
                <w:rFonts w:asciiTheme="majorHAnsi" w:hAnsiTheme="majorHAnsi" w:cstheme="majorHAnsi"/>
                <w:b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FRANÇA, SÃO PAULO-SP, CEP: 03631-000</w:t>
            </w:r>
            <w:r>
              <w:rPr>
                <w:rFonts w:asciiTheme="majorHAnsi" w:hAnsiTheme="majorHAnsi" w:cstheme="majorHAnsi"/>
                <w:b/>
              </w:rPr>
              <w:t xml:space="preserve"> / </w:t>
            </w:r>
            <w:r w:rsidRPr="00F11D71">
              <w:rPr>
                <w:rFonts w:asciiTheme="majorHAnsi" w:hAnsiTheme="majorHAnsi" w:cstheme="majorHAnsi"/>
                <w:b/>
              </w:rPr>
              <w:t>CONTATO</w:t>
            </w:r>
            <w:r w:rsidRPr="00F11D71">
              <w:rPr>
                <w:rFonts w:asciiTheme="majorHAnsi" w:hAnsiTheme="majorHAnsi" w:cstheme="majorHAnsi"/>
                <w:b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EMIGUEL:</w:t>
            </w:r>
            <w:r w:rsidRPr="00F11D71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(11)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2293-1531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– WhatsApp: (11)</w:t>
            </w:r>
            <w:r w:rsidRPr="00F11D71">
              <w:rPr>
                <w:rFonts w:asciiTheme="majorHAnsi" w:hAnsiTheme="majorHAnsi" w:cstheme="majorHAnsi"/>
                <w:b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9754-4135</w:t>
            </w:r>
          </w:p>
          <w:p w14:paraId="3AE5CBAA" w14:textId="77777777" w:rsidR="00F11D71" w:rsidRPr="00F11D71" w:rsidRDefault="00F11D71" w:rsidP="00F11D71">
            <w:pPr>
              <w:rPr>
                <w:rFonts w:asciiTheme="majorHAnsi" w:hAnsiTheme="majorHAnsi" w:cstheme="majorHAnsi"/>
                <w:b/>
                <w:u w:val="single"/>
              </w:rPr>
            </w:pPr>
          </w:p>
        </w:tc>
      </w:tr>
    </w:tbl>
    <w:p w14:paraId="0E36F154" w14:textId="77777777" w:rsidR="007B2D3A" w:rsidRDefault="007B2D3A" w:rsidP="007B2D3A">
      <w:pPr>
        <w:pStyle w:val="Corpodetexto"/>
        <w:spacing w:before="56"/>
        <w:rPr>
          <w:rFonts w:asciiTheme="majorHAnsi" w:hAnsiTheme="majorHAnsi" w:cstheme="majorHAnsi"/>
        </w:rPr>
      </w:pPr>
    </w:p>
    <w:p w14:paraId="6CD4CF7F" w14:textId="77777777" w:rsidR="00F11D71" w:rsidRPr="00F11D71" w:rsidRDefault="00F11D71" w:rsidP="007B2D3A">
      <w:pPr>
        <w:pStyle w:val="Corpodetexto"/>
        <w:spacing w:before="5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Senhores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Pais e/ou Responsáveis:</w:t>
      </w:r>
    </w:p>
    <w:p w14:paraId="3B292CE1" w14:textId="77777777" w:rsidR="00F11D71" w:rsidRPr="00F11D71" w:rsidRDefault="00F11D71" w:rsidP="00F11D71">
      <w:pPr>
        <w:tabs>
          <w:tab w:val="left" w:pos="1148"/>
          <w:tab w:val="left" w:pos="1149"/>
        </w:tabs>
        <w:spacing w:before="140"/>
        <w:ind w:right="802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 pontualidade e assiduidade nas atividades escolares refletem no desempenho dos educandos e são de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extrema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importância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aprendizagem.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Por isso,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salientamos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cumprimento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horários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14:paraId="35AB8363" w14:textId="77777777" w:rsidR="00F11D71" w:rsidRPr="00F11D71" w:rsidRDefault="00F11D71" w:rsidP="007B2D3A">
      <w:pPr>
        <w:tabs>
          <w:tab w:val="left" w:pos="1148"/>
          <w:tab w:val="left" w:pos="1149"/>
        </w:tabs>
        <w:spacing w:before="5"/>
        <w:ind w:right="36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Além disso, para segurança, identificação e, sobretudo, aprendizagens vinculadas à organização, disciplina 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respeito às normas, é relevante o uso do uniforme escolar completo, composto por: tênis, calça ou bermuda,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camiseta e jaqueta. Em dias de frio intenso, está autorizado o uso de blusas da cor branca ou azul por baixo da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camiseta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padrão, prevalecendo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uso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uniforme.</w:t>
      </w:r>
    </w:p>
    <w:p w14:paraId="0FDC4A07" w14:textId="77777777" w:rsidR="00F11D71" w:rsidRPr="00F11D71" w:rsidRDefault="00F11D71" w:rsidP="007B2D3A">
      <w:pPr>
        <w:pStyle w:val="Corpodetexto"/>
        <w:numPr>
          <w:ilvl w:val="0"/>
          <w:numId w:val="3"/>
        </w:numPr>
        <w:spacing w:line="259" w:lineRule="auto"/>
        <w:ind w:right="91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  <w:b/>
          <w:u w:val="single"/>
        </w:rPr>
        <w:t>Observações importantes:</w:t>
      </w:r>
      <w:r w:rsidRPr="00F11D71">
        <w:rPr>
          <w:rFonts w:asciiTheme="majorHAnsi" w:hAnsiTheme="majorHAnsi" w:cstheme="majorHAnsi"/>
          <w:b/>
        </w:rPr>
        <w:t xml:space="preserve"> </w:t>
      </w:r>
      <w:r w:rsidRPr="00F11D71">
        <w:rPr>
          <w:rFonts w:asciiTheme="majorHAnsi" w:hAnsiTheme="majorHAnsi" w:cstheme="majorHAnsi"/>
        </w:rPr>
        <w:t xml:space="preserve"> O material ficará com o aluno. Este deverá trazer o material necessário às aulas do dia, de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acordo com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 horário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ser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fornecido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oportunamente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pelo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14:paraId="1110B8F3" w14:textId="77777777" w:rsidR="00F11D71" w:rsidRPr="00F11D71" w:rsidRDefault="00F11D71" w:rsidP="00F11D71">
      <w:pPr>
        <w:pStyle w:val="Corpodetexto"/>
        <w:spacing w:before="9"/>
        <w:rPr>
          <w:rFonts w:asciiTheme="majorHAnsi" w:hAnsiTheme="majorHAnsi" w:cstheme="majorHAnsi"/>
        </w:rPr>
      </w:pPr>
    </w:p>
    <w:p w14:paraId="499403EA" w14:textId="77777777" w:rsidR="00F11D71" w:rsidRPr="00F11D71" w:rsidRDefault="00F11D71" w:rsidP="00F11D71">
      <w:pPr>
        <w:tabs>
          <w:tab w:val="left" w:pos="1148"/>
          <w:tab w:val="left" w:pos="1149"/>
        </w:tabs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aluno deverá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vir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diariamente uniformizado.</w:t>
      </w:r>
    </w:p>
    <w:p w14:paraId="4E670658" w14:textId="77777777" w:rsidR="00F11D71" w:rsidRPr="00F11D71" w:rsidRDefault="00F11D71" w:rsidP="00F11D71">
      <w:pPr>
        <w:tabs>
          <w:tab w:val="left" w:pos="1148"/>
          <w:tab w:val="left" w:pos="1149"/>
        </w:tabs>
        <w:spacing w:before="2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que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houver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Educação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Física,</w:t>
      </w:r>
      <w:r w:rsidRPr="00F11D71">
        <w:rPr>
          <w:rFonts w:asciiTheme="majorHAnsi" w:hAnsiTheme="majorHAnsi" w:cstheme="majorHAnsi"/>
          <w:spacing w:val="-5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aluno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deverá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estar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devidamente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uniformizado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essa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disciplina.</w:t>
      </w:r>
    </w:p>
    <w:p w14:paraId="616B2BBE" w14:textId="77777777" w:rsidR="00F11D71" w:rsidRPr="00F11D71" w:rsidRDefault="00F11D71" w:rsidP="00F11D71">
      <w:pPr>
        <w:tabs>
          <w:tab w:val="left" w:pos="1148"/>
          <w:tab w:val="left" w:pos="1149"/>
        </w:tabs>
        <w:spacing w:before="24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Durante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ano,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serão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livros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paradidáticos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pelos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professores.</w:t>
      </w:r>
    </w:p>
    <w:p w14:paraId="677A06B1" w14:textId="77777777" w:rsidR="00F11D71" w:rsidRPr="00F11D71" w:rsidRDefault="00F11D71" w:rsidP="00F11D71">
      <w:pPr>
        <w:tabs>
          <w:tab w:val="left" w:pos="1148"/>
          <w:tab w:val="left" w:pos="1149"/>
        </w:tabs>
        <w:spacing w:before="2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Proibido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o uso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celular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em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aula,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exceto quando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pelo professor.</w:t>
      </w:r>
    </w:p>
    <w:p w14:paraId="4F5F9901" w14:textId="77777777" w:rsidR="00F11D71" w:rsidRPr="00406499" w:rsidRDefault="00F11D71" w:rsidP="00F11D71">
      <w:pPr>
        <w:rPr>
          <w:rFonts w:asciiTheme="majorHAnsi" w:hAnsiTheme="majorHAnsi" w:cstheme="majorHAnsi"/>
          <w:b/>
          <w:u w:val="single"/>
        </w:rPr>
      </w:pPr>
    </w:p>
    <w:p w14:paraId="217D9A00" w14:textId="77777777"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</w:p>
    <w:sectPr w:rsidR="00F11D71" w:rsidRPr="00F11D71" w:rsidSect="00A5024E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036"/>
    <w:multiLevelType w:val="hybridMultilevel"/>
    <w:tmpl w:val="28940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0909"/>
    <w:multiLevelType w:val="hybridMultilevel"/>
    <w:tmpl w:val="B740A786"/>
    <w:lvl w:ilvl="0" w:tplc="580E69E0">
      <w:numFmt w:val="bullet"/>
      <w:lvlText w:val="-"/>
      <w:lvlJc w:val="left"/>
      <w:pPr>
        <w:ind w:left="1148" w:hanging="709"/>
      </w:pPr>
      <w:rPr>
        <w:rFonts w:ascii="Arial MT" w:eastAsia="Arial MT" w:hAnsi="Arial MT" w:cs="Arial MT" w:hint="default"/>
        <w:w w:val="100"/>
        <w:sz w:val="15"/>
        <w:szCs w:val="15"/>
        <w:lang w:val="pt-PT" w:eastAsia="en-US" w:bidi="ar-SA"/>
      </w:rPr>
    </w:lvl>
    <w:lvl w:ilvl="1" w:tplc="28E2D2A6">
      <w:numFmt w:val="bullet"/>
      <w:lvlText w:val="•"/>
      <w:lvlJc w:val="left"/>
      <w:pPr>
        <w:ind w:left="2163" w:hanging="709"/>
      </w:pPr>
      <w:rPr>
        <w:rFonts w:hint="default"/>
        <w:lang w:val="pt-PT" w:eastAsia="en-US" w:bidi="ar-SA"/>
      </w:rPr>
    </w:lvl>
    <w:lvl w:ilvl="2" w:tplc="AC86186C">
      <w:numFmt w:val="bullet"/>
      <w:lvlText w:val="•"/>
      <w:lvlJc w:val="left"/>
      <w:pPr>
        <w:ind w:left="3187" w:hanging="709"/>
      </w:pPr>
      <w:rPr>
        <w:rFonts w:hint="default"/>
        <w:lang w:val="pt-PT" w:eastAsia="en-US" w:bidi="ar-SA"/>
      </w:rPr>
    </w:lvl>
    <w:lvl w:ilvl="3" w:tplc="2924D25A">
      <w:numFmt w:val="bullet"/>
      <w:lvlText w:val="•"/>
      <w:lvlJc w:val="left"/>
      <w:pPr>
        <w:ind w:left="4211" w:hanging="709"/>
      </w:pPr>
      <w:rPr>
        <w:rFonts w:hint="default"/>
        <w:lang w:val="pt-PT" w:eastAsia="en-US" w:bidi="ar-SA"/>
      </w:rPr>
    </w:lvl>
    <w:lvl w:ilvl="4" w:tplc="5F68754E">
      <w:numFmt w:val="bullet"/>
      <w:lvlText w:val="•"/>
      <w:lvlJc w:val="left"/>
      <w:pPr>
        <w:ind w:left="5235" w:hanging="709"/>
      </w:pPr>
      <w:rPr>
        <w:rFonts w:hint="default"/>
        <w:lang w:val="pt-PT" w:eastAsia="en-US" w:bidi="ar-SA"/>
      </w:rPr>
    </w:lvl>
    <w:lvl w:ilvl="5" w:tplc="8CB0CE78">
      <w:numFmt w:val="bullet"/>
      <w:lvlText w:val="•"/>
      <w:lvlJc w:val="left"/>
      <w:pPr>
        <w:ind w:left="6259" w:hanging="709"/>
      </w:pPr>
      <w:rPr>
        <w:rFonts w:hint="default"/>
        <w:lang w:val="pt-PT" w:eastAsia="en-US" w:bidi="ar-SA"/>
      </w:rPr>
    </w:lvl>
    <w:lvl w:ilvl="6" w:tplc="537A07CE">
      <w:numFmt w:val="bullet"/>
      <w:lvlText w:val="•"/>
      <w:lvlJc w:val="left"/>
      <w:pPr>
        <w:ind w:left="7283" w:hanging="709"/>
      </w:pPr>
      <w:rPr>
        <w:rFonts w:hint="default"/>
        <w:lang w:val="pt-PT" w:eastAsia="en-US" w:bidi="ar-SA"/>
      </w:rPr>
    </w:lvl>
    <w:lvl w:ilvl="7" w:tplc="EC44ADCA">
      <w:numFmt w:val="bullet"/>
      <w:lvlText w:val="•"/>
      <w:lvlJc w:val="left"/>
      <w:pPr>
        <w:ind w:left="8307" w:hanging="709"/>
      </w:pPr>
      <w:rPr>
        <w:rFonts w:hint="default"/>
        <w:lang w:val="pt-PT" w:eastAsia="en-US" w:bidi="ar-SA"/>
      </w:rPr>
    </w:lvl>
    <w:lvl w:ilvl="8" w:tplc="A21E04C8">
      <w:numFmt w:val="bullet"/>
      <w:lvlText w:val="•"/>
      <w:lvlJc w:val="left"/>
      <w:pPr>
        <w:ind w:left="9331" w:hanging="709"/>
      </w:pPr>
      <w:rPr>
        <w:rFonts w:hint="default"/>
        <w:lang w:val="pt-PT" w:eastAsia="en-US" w:bidi="ar-SA"/>
      </w:rPr>
    </w:lvl>
  </w:abstractNum>
  <w:abstractNum w:abstractNumId="2" w15:restartNumberingAfterBreak="0">
    <w:nsid w:val="6E0F1728"/>
    <w:multiLevelType w:val="hybridMultilevel"/>
    <w:tmpl w:val="303A8B0A"/>
    <w:lvl w:ilvl="0" w:tplc="718A3CF4">
      <w:numFmt w:val="bullet"/>
      <w:lvlText w:val="-"/>
      <w:lvlJc w:val="left"/>
      <w:pPr>
        <w:ind w:left="382" w:hanging="406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F1B42FF2">
      <w:numFmt w:val="bullet"/>
      <w:lvlText w:val="•"/>
      <w:lvlJc w:val="left"/>
      <w:pPr>
        <w:ind w:left="1418" w:hanging="406"/>
      </w:pPr>
      <w:rPr>
        <w:rFonts w:hint="default"/>
        <w:lang w:val="pt-PT" w:eastAsia="en-US" w:bidi="ar-SA"/>
      </w:rPr>
    </w:lvl>
    <w:lvl w:ilvl="2" w:tplc="DCFE8CF0">
      <w:numFmt w:val="bullet"/>
      <w:lvlText w:val="•"/>
      <w:lvlJc w:val="left"/>
      <w:pPr>
        <w:ind w:left="2456" w:hanging="406"/>
      </w:pPr>
      <w:rPr>
        <w:rFonts w:hint="default"/>
        <w:lang w:val="pt-PT" w:eastAsia="en-US" w:bidi="ar-SA"/>
      </w:rPr>
    </w:lvl>
    <w:lvl w:ilvl="3" w:tplc="345E5908">
      <w:numFmt w:val="bullet"/>
      <w:lvlText w:val="•"/>
      <w:lvlJc w:val="left"/>
      <w:pPr>
        <w:ind w:left="3495" w:hanging="406"/>
      </w:pPr>
      <w:rPr>
        <w:rFonts w:hint="default"/>
        <w:lang w:val="pt-PT" w:eastAsia="en-US" w:bidi="ar-SA"/>
      </w:rPr>
    </w:lvl>
    <w:lvl w:ilvl="4" w:tplc="0F1E38B2">
      <w:numFmt w:val="bullet"/>
      <w:lvlText w:val="•"/>
      <w:lvlJc w:val="left"/>
      <w:pPr>
        <w:ind w:left="4533" w:hanging="406"/>
      </w:pPr>
      <w:rPr>
        <w:rFonts w:hint="default"/>
        <w:lang w:val="pt-PT" w:eastAsia="en-US" w:bidi="ar-SA"/>
      </w:rPr>
    </w:lvl>
    <w:lvl w:ilvl="5" w:tplc="971ED984">
      <w:numFmt w:val="bullet"/>
      <w:lvlText w:val="•"/>
      <w:lvlJc w:val="left"/>
      <w:pPr>
        <w:ind w:left="5572" w:hanging="406"/>
      </w:pPr>
      <w:rPr>
        <w:rFonts w:hint="default"/>
        <w:lang w:val="pt-PT" w:eastAsia="en-US" w:bidi="ar-SA"/>
      </w:rPr>
    </w:lvl>
    <w:lvl w:ilvl="6" w:tplc="1D583802">
      <w:numFmt w:val="bullet"/>
      <w:lvlText w:val="•"/>
      <w:lvlJc w:val="left"/>
      <w:pPr>
        <w:ind w:left="6610" w:hanging="406"/>
      </w:pPr>
      <w:rPr>
        <w:rFonts w:hint="default"/>
        <w:lang w:val="pt-PT" w:eastAsia="en-US" w:bidi="ar-SA"/>
      </w:rPr>
    </w:lvl>
    <w:lvl w:ilvl="7" w:tplc="ECB0CA62">
      <w:numFmt w:val="bullet"/>
      <w:lvlText w:val="•"/>
      <w:lvlJc w:val="left"/>
      <w:pPr>
        <w:ind w:left="7648" w:hanging="406"/>
      </w:pPr>
      <w:rPr>
        <w:rFonts w:hint="default"/>
        <w:lang w:val="pt-PT" w:eastAsia="en-US" w:bidi="ar-SA"/>
      </w:rPr>
    </w:lvl>
    <w:lvl w:ilvl="8" w:tplc="A0545710">
      <w:numFmt w:val="bullet"/>
      <w:lvlText w:val="•"/>
      <w:lvlJc w:val="left"/>
      <w:pPr>
        <w:ind w:left="8687" w:hanging="406"/>
      </w:pPr>
      <w:rPr>
        <w:rFonts w:hint="default"/>
        <w:lang w:val="pt-PT" w:eastAsia="en-US" w:bidi="ar-SA"/>
      </w:rPr>
    </w:lvl>
  </w:abstractNum>
  <w:num w:numId="1" w16cid:durableId="93940225">
    <w:abstractNumId w:val="2"/>
  </w:num>
  <w:num w:numId="2" w16cid:durableId="1155419334">
    <w:abstractNumId w:val="1"/>
  </w:num>
  <w:num w:numId="3" w16cid:durableId="14681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056"/>
    <w:rsid w:val="002042BD"/>
    <w:rsid w:val="002D42A7"/>
    <w:rsid w:val="00406499"/>
    <w:rsid w:val="00560ED5"/>
    <w:rsid w:val="00603BB0"/>
    <w:rsid w:val="007B2D3A"/>
    <w:rsid w:val="008A7E9A"/>
    <w:rsid w:val="008E2B14"/>
    <w:rsid w:val="00A5024E"/>
    <w:rsid w:val="00C60203"/>
    <w:rsid w:val="00C848D9"/>
    <w:rsid w:val="00DE6930"/>
    <w:rsid w:val="00EB7056"/>
    <w:rsid w:val="00F11D71"/>
    <w:rsid w:val="00F14BE4"/>
    <w:rsid w:val="00F9762B"/>
    <w:rsid w:val="00F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E1C4"/>
  <w15:chartTrackingRefBased/>
  <w15:docId w15:val="{386ED6DA-402D-4232-A9CA-1B7EC22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F11D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1D71"/>
    <w:rPr>
      <w:rFonts w:ascii="Calibri" w:eastAsia="Calibri" w:hAnsi="Calibri" w:cs="Calibri"/>
      <w:lang w:val="pt-PT"/>
    </w:rPr>
  </w:style>
  <w:style w:type="table" w:customStyle="1" w:styleId="TableNormal">
    <w:name w:val="Table Normal"/>
    <w:uiPriority w:val="2"/>
    <w:semiHidden/>
    <w:unhideWhenUsed/>
    <w:qFormat/>
    <w:rsid w:val="00F11D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F11D71"/>
    <w:pPr>
      <w:widowControl w:val="0"/>
      <w:autoSpaceDE w:val="0"/>
      <w:autoSpaceDN w:val="0"/>
      <w:spacing w:before="1" w:after="0" w:line="240" w:lineRule="auto"/>
      <w:ind w:left="1148" w:hanging="709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F11D71"/>
    <w:pPr>
      <w:widowControl w:val="0"/>
      <w:autoSpaceDE w:val="0"/>
      <w:autoSpaceDN w:val="0"/>
      <w:spacing w:before="102" w:after="0" w:line="240" w:lineRule="auto"/>
      <w:ind w:left="23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Atopp-016</dc:creator>
  <cp:keywords/>
  <dc:description/>
  <cp:lastModifiedBy>Coordenação Fund I</cp:lastModifiedBy>
  <cp:revision>6</cp:revision>
  <dcterms:created xsi:type="dcterms:W3CDTF">2023-11-21T14:39:00Z</dcterms:created>
  <dcterms:modified xsi:type="dcterms:W3CDTF">2023-12-01T14:24:00Z</dcterms:modified>
</cp:coreProperties>
</file>