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F4" w:rsidRDefault="00E32475" w:rsidP="00FC5518">
      <w:pPr>
        <w:jc w:val="center"/>
        <w:rPr>
          <w:sz w:val="40"/>
        </w:rPr>
      </w:pPr>
      <w:r>
        <w:rPr>
          <w:noProof/>
          <w:sz w:val="4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6.05pt;margin-top:28.9pt;width:467.75pt;height:0;z-index:251661312" o:connectortype="straight"/>
        </w:pict>
      </w:r>
      <w:r w:rsidR="00FC5518" w:rsidRPr="00E32475">
        <w:rPr>
          <w:sz w:val="40"/>
        </w:rPr>
        <w:t xml:space="preserve">Informe Página Web </w:t>
      </w:r>
      <w:proofErr w:type="spellStart"/>
      <w:r w:rsidR="00FC5518" w:rsidRPr="00E32475">
        <w:rPr>
          <w:sz w:val="40"/>
        </w:rPr>
        <w:t>WildFriends</w:t>
      </w:r>
      <w:proofErr w:type="spellEnd"/>
    </w:p>
    <w:p w:rsidR="00E32475" w:rsidRDefault="00E32475" w:rsidP="00FC5518">
      <w:pPr>
        <w:jc w:val="center"/>
        <w:rPr>
          <w:sz w:val="32"/>
        </w:rPr>
      </w:pPr>
    </w:p>
    <w:p w:rsidR="00FC5518" w:rsidRDefault="00FC5518" w:rsidP="00FC5518">
      <w:pPr>
        <w:jc w:val="center"/>
        <w:rPr>
          <w:sz w:val="32"/>
        </w:rPr>
      </w:pPr>
      <w:r w:rsidRPr="00FC5518"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-.1pt;width:478.2pt;height:349.35pt;z-index:251660288;mso-position-horizontal:center;mso-width-relative:margin;mso-height-relative:margin">
            <v:textbox>
              <w:txbxContent>
                <w:p w:rsidR="00FC5518" w:rsidRDefault="00FC5518">
                  <w:r w:rsidRPr="00FC5518">
                    <w:drawing>
                      <wp:inline distT="0" distB="0" distL="0" distR="0">
                        <wp:extent cx="6187440" cy="4362450"/>
                        <wp:effectExtent l="19050" t="0" r="3810" b="0"/>
                        <wp:docPr id="2" name="0 Imagen" descr="wf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f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07583" cy="43766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C5518" w:rsidRDefault="00FC5518" w:rsidP="00FC5518">
      <w:pPr>
        <w:jc w:val="center"/>
        <w:rPr>
          <w:sz w:val="32"/>
        </w:rPr>
      </w:pPr>
    </w:p>
    <w:p w:rsidR="00FC5518" w:rsidRDefault="00FC5518" w:rsidP="00FC5518">
      <w:pPr>
        <w:jc w:val="center"/>
        <w:rPr>
          <w:sz w:val="32"/>
        </w:rPr>
      </w:pPr>
    </w:p>
    <w:p w:rsidR="00FC5518" w:rsidRPr="00FC5518" w:rsidRDefault="00FC5518" w:rsidP="00FC5518">
      <w:pPr>
        <w:jc w:val="center"/>
        <w:rPr>
          <w:sz w:val="32"/>
        </w:rPr>
      </w:pPr>
    </w:p>
    <w:p w:rsidR="00FC5518" w:rsidRDefault="00FC5518"/>
    <w:p w:rsidR="00FC5518" w:rsidRDefault="00FC5518"/>
    <w:p w:rsidR="00FC5518" w:rsidRDefault="00FC5518"/>
    <w:p w:rsidR="00FC5518" w:rsidRDefault="00FC5518"/>
    <w:p w:rsidR="00FC5518" w:rsidRDefault="00FC5518"/>
    <w:p w:rsidR="00FC5518" w:rsidRDefault="00FC5518"/>
    <w:p w:rsidR="00FC5518" w:rsidRDefault="00FC5518"/>
    <w:p w:rsidR="00E32475" w:rsidRDefault="00E32475" w:rsidP="006F37A3"/>
    <w:p w:rsidR="00E32475" w:rsidRDefault="00E32475" w:rsidP="006F37A3"/>
    <w:p w:rsidR="006F37A3" w:rsidRDefault="006F37A3" w:rsidP="006F37A3">
      <w:r>
        <w:t>Toda la página web lleva los colores corporativos de la empresa.</w:t>
      </w:r>
    </w:p>
    <w:p w:rsidR="006F37A3" w:rsidRDefault="006F37A3"/>
    <w:p w:rsidR="00FC5518" w:rsidRDefault="00FC5518"/>
    <w:p w:rsidR="00FC5518" w:rsidRPr="00FC5518" w:rsidRDefault="00FC5518">
      <w:pPr>
        <w:rPr>
          <w:sz w:val="28"/>
        </w:rPr>
      </w:pPr>
      <w:r w:rsidRPr="00FC5518">
        <w:rPr>
          <w:sz w:val="28"/>
        </w:rPr>
        <w:t>1 Menú</w:t>
      </w:r>
    </w:p>
    <w:p w:rsidR="00FC5518" w:rsidRDefault="00FC5518">
      <w:r>
        <w:t>El menú consta de cinco botones con un desplegable cada uno</w:t>
      </w:r>
    </w:p>
    <w:p w:rsidR="00FC5518" w:rsidRDefault="00FC5518" w:rsidP="00E32475">
      <w:pPr>
        <w:pStyle w:val="Prrafodelista"/>
        <w:ind w:left="1425"/>
      </w:pPr>
      <w:r>
        <w:t>Quiénes somos</w:t>
      </w:r>
      <w:r w:rsidR="006F37A3">
        <w:t xml:space="preserve"> (Descripción de actividades)</w:t>
      </w:r>
    </w:p>
    <w:p w:rsidR="006F37A3" w:rsidRDefault="006F37A3" w:rsidP="006F37A3">
      <w:pPr>
        <w:pStyle w:val="Prrafodelista"/>
        <w:ind w:left="1425"/>
      </w:pPr>
    </w:p>
    <w:p w:rsidR="00FC5518" w:rsidRDefault="00FC5518" w:rsidP="006F37A3">
      <w:pPr>
        <w:pStyle w:val="Prrafodelista"/>
        <w:numPr>
          <w:ilvl w:val="0"/>
          <w:numId w:val="1"/>
        </w:numPr>
      </w:pPr>
      <w:r>
        <w:t>Historia</w:t>
      </w:r>
    </w:p>
    <w:p w:rsidR="00E32475" w:rsidRDefault="00E32475" w:rsidP="00E32475">
      <w:pPr>
        <w:pStyle w:val="Prrafodelista"/>
        <w:ind w:left="2130"/>
      </w:pPr>
      <w:r>
        <w:t>Historia</w:t>
      </w:r>
    </w:p>
    <w:p w:rsidR="00FC5518" w:rsidRDefault="00FC5518" w:rsidP="006F37A3">
      <w:pPr>
        <w:pStyle w:val="Prrafodelista"/>
        <w:numPr>
          <w:ilvl w:val="0"/>
          <w:numId w:val="1"/>
        </w:numPr>
      </w:pPr>
      <w:r>
        <w:t>WF en el mundo</w:t>
      </w:r>
      <w:r w:rsidR="00E32475">
        <w:t xml:space="preserve"> </w:t>
      </w:r>
    </w:p>
    <w:p w:rsidR="00E32475" w:rsidRDefault="00E32475" w:rsidP="00E32475">
      <w:pPr>
        <w:pStyle w:val="Prrafodelista"/>
        <w:ind w:left="2130"/>
      </w:pPr>
      <w:r>
        <w:t>Resumen de los proyectos llevados a cabo en el mundo</w:t>
      </w:r>
    </w:p>
    <w:p w:rsidR="00E32475" w:rsidRDefault="00E32475" w:rsidP="00E32475">
      <w:pPr>
        <w:pStyle w:val="Prrafodelista"/>
        <w:ind w:left="2130"/>
      </w:pPr>
    </w:p>
    <w:p w:rsidR="00E32475" w:rsidRDefault="00E32475" w:rsidP="00E32475">
      <w:pPr>
        <w:pStyle w:val="Prrafodelista"/>
        <w:ind w:left="2130"/>
      </w:pPr>
    </w:p>
    <w:p w:rsidR="00E32475" w:rsidRDefault="00E32475" w:rsidP="00E32475">
      <w:pPr>
        <w:pStyle w:val="Prrafodelista"/>
        <w:ind w:left="2130"/>
      </w:pPr>
    </w:p>
    <w:p w:rsidR="00FC5518" w:rsidRDefault="00FC5518" w:rsidP="00E32475">
      <w:pPr>
        <w:pStyle w:val="Prrafodelista"/>
        <w:ind w:left="1425"/>
      </w:pPr>
      <w:r>
        <w:lastRenderedPageBreak/>
        <w:t>Proyectos</w:t>
      </w:r>
    </w:p>
    <w:p w:rsidR="006F37A3" w:rsidRDefault="006F37A3" w:rsidP="006F37A3">
      <w:pPr>
        <w:pStyle w:val="Prrafodelista"/>
        <w:ind w:left="1425"/>
      </w:pPr>
    </w:p>
    <w:p w:rsidR="006F37A3" w:rsidRDefault="00FC5518" w:rsidP="00E32475">
      <w:pPr>
        <w:pStyle w:val="Prrafodelista"/>
        <w:numPr>
          <w:ilvl w:val="0"/>
          <w:numId w:val="1"/>
        </w:numPr>
      </w:pPr>
      <w:r>
        <w:t>Sistemas acuáticos y costa</w:t>
      </w:r>
    </w:p>
    <w:p w:rsidR="006F37A3" w:rsidRDefault="006F37A3" w:rsidP="00E32475">
      <w:pPr>
        <w:ind w:left="2124"/>
      </w:pPr>
      <w:r>
        <w:t>Proyectos realizados en estos sistemas con información y enlaces a los artículos publicados</w:t>
      </w:r>
    </w:p>
    <w:p w:rsidR="00FC5518" w:rsidRDefault="00E32475" w:rsidP="00E32475">
      <w:pPr>
        <w:pStyle w:val="Prrafodelista"/>
        <w:numPr>
          <w:ilvl w:val="0"/>
          <w:numId w:val="1"/>
        </w:numPr>
      </w:pPr>
      <w:r>
        <w:t>S</w:t>
      </w:r>
      <w:r w:rsidR="00FC5518">
        <w:t>istemas terrestres</w:t>
      </w:r>
      <w:r w:rsidR="006F37A3">
        <w:t xml:space="preserve"> (proyectos realizados en estos sistemas)</w:t>
      </w:r>
    </w:p>
    <w:p w:rsidR="006F37A3" w:rsidRDefault="006F37A3" w:rsidP="00E32475">
      <w:pPr>
        <w:ind w:left="1770" w:firstLine="3"/>
      </w:pPr>
      <w:r>
        <w:t>Proyectos realizados en estos sistemas con información y enlaces a los artículos publicados</w:t>
      </w:r>
      <w:r w:rsidR="00FC5518">
        <w:tab/>
      </w:r>
    </w:p>
    <w:p w:rsidR="006F37A3" w:rsidRDefault="006F37A3" w:rsidP="006F37A3">
      <w:pPr>
        <w:ind w:left="1410"/>
      </w:pPr>
    </w:p>
    <w:p w:rsidR="00FC5518" w:rsidRDefault="00FC5518" w:rsidP="00E32475">
      <w:pPr>
        <w:pStyle w:val="Prrafodelista"/>
        <w:ind w:left="1425"/>
      </w:pPr>
      <w:r>
        <w:t>Infórmate</w:t>
      </w:r>
    </w:p>
    <w:p w:rsidR="00FC5518" w:rsidRDefault="00FC5518" w:rsidP="006F37A3">
      <w:pPr>
        <w:pStyle w:val="Prrafodelista"/>
        <w:numPr>
          <w:ilvl w:val="0"/>
          <w:numId w:val="3"/>
        </w:numPr>
      </w:pPr>
      <w:r>
        <w:t>Eventos</w:t>
      </w:r>
    </w:p>
    <w:p w:rsidR="006F37A3" w:rsidRDefault="006F37A3" w:rsidP="006F37A3">
      <w:pPr>
        <w:pStyle w:val="Prrafodelista"/>
        <w:ind w:left="2130"/>
      </w:pPr>
      <w:r>
        <w:t>Futuros eventos disponibles</w:t>
      </w:r>
    </w:p>
    <w:p w:rsidR="00FC5518" w:rsidRDefault="00FC5518" w:rsidP="006F37A3">
      <w:pPr>
        <w:pStyle w:val="Prrafodelista"/>
        <w:numPr>
          <w:ilvl w:val="0"/>
          <w:numId w:val="3"/>
        </w:numPr>
      </w:pPr>
      <w:r>
        <w:t>Noticias</w:t>
      </w:r>
    </w:p>
    <w:p w:rsidR="006F37A3" w:rsidRDefault="006F37A3" w:rsidP="006F37A3">
      <w:pPr>
        <w:pStyle w:val="Prrafodelista"/>
        <w:ind w:left="2130"/>
      </w:pPr>
      <w:r>
        <w:t>Noticias relacionadas con los estudios llevados a cabo por la empresa</w:t>
      </w:r>
    </w:p>
    <w:p w:rsidR="006F37A3" w:rsidRDefault="00FC5518" w:rsidP="006F37A3">
      <w:pPr>
        <w:pStyle w:val="Prrafodelista"/>
        <w:numPr>
          <w:ilvl w:val="0"/>
          <w:numId w:val="3"/>
        </w:numPr>
      </w:pPr>
      <w:r>
        <w:t>Lista Roja IUCN</w:t>
      </w:r>
    </w:p>
    <w:p w:rsidR="006F37A3" w:rsidRDefault="006F37A3" w:rsidP="006F37A3">
      <w:pPr>
        <w:pStyle w:val="Prrafodelista"/>
        <w:ind w:left="2130"/>
      </w:pPr>
      <w:r>
        <w:t>Información sobre la lista roja y sobre especies</w:t>
      </w:r>
    </w:p>
    <w:p w:rsidR="00FC5518" w:rsidRDefault="00FC5518" w:rsidP="006F37A3">
      <w:pPr>
        <w:pStyle w:val="Prrafodelista"/>
        <w:numPr>
          <w:ilvl w:val="0"/>
          <w:numId w:val="3"/>
        </w:numPr>
      </w:pPr>
      <w:r>
        <w:t>Trabaja con nosotros</w:t>
      </w:r>
    </w:p>
    <w:p w:rsidR="006F37A3" w:rsidRDefault="006F37A3" w:rsidP="006F37A3">
      <w:pPr>
        <w:pStyle w:val="Prrafodelista"/>
        <w:ind w:left="2130"/>
      </w:pPr>
      <w:r>
        <w:t>Posibilidad de mandar el CV</w:t>
      </w:r>
    </w:p>
    <w:p w:rsidR="00FC5518" w:rsidRDefault="00FC5518" w:rsidP="006F37A3">
      <w:pPr>
        <w:pStyle w:val="Prrafodelista"/>
        <w:numPr>
          <w:ilvl w:val="0"/>
          <w:numId w:val="3"/>
        </w:numPr>
      </w:pPr>
      <w:r>
        <w:t>FAQ</w:t>
      </w:r>
    </w:p>
    <w:p w:rsidR="006F37A3" w:rsidRDefault="006F37A3" w:rsidP="006F37A3">
      <w:pPr>
        <w:pStyle w:val="Prrafodelista"/>
        <w:ind w:left="2130"/>
      </w:pPr>
      <w:r>
        <w:t>Preguntas frecuentes sobre la empresa, por ejemplo, el sistema de voluntariado o de donaciones.</w:t>
      </w:r>
    </w:p>
    <w:p w:rsidR="006F37A3" w:rsidRDefault="006F37A3" w:rsidP="006F37A3">
      <w:pPr>
        <w:pStyle w:val="Prrafodelista"/>
        <w:ind w:left="1425"/>
      </w:pPr>
    </w:p>
    <w:p w:rsidR="00FC5518" w:rsidRDefault="00FC5518" w:rsidP="00E32475">
      <w:pPr>
        <w:pStyle w:val="Prrafodelista"/>
        <w:ind w:left="1425"/>
      </w:pPr>
      <w:r>
        <w:t>Colabora</w:t>
      </w:r>
    </w:p>
    <w:p w:rsidR="00FC5518" w:rsidRDefault="00FC5518" w:rsidP="006F37A3">
      <w:pPr>
        <w:pStyle w:val="Prrafodelista"/>
        <w:numPr>
          <w:ilvl w:val="0"/>
          <w:numId w:val="3"/>
        </w:numPr>
      </w:pPr>
      <w:r>
        <w:t>Donaciones</w:t>
      </w:r>
    </w:p>
    <w:p w:rsidR="006F37A3" w:rsidRDefault="006F37A3" w:rsidP="006F37A3">
      <w:pPr>
        <w:pStyle w:val="Prrafodelista"/>
        <w:ind w:left="2130"/>
      </w:pPr>
      <w:r>
        <w:t xml:space="preserve">Formulario para enviar donaciones </w:t>
      </w:r>
    </w:p>
    <w:p w:rsidR="00FC5518" w:rsidRDefault="00FC5518" w:rsidP="006F37A3">
      <w:pPr>
        <w:pStyle w:val="Prrafodelista"/>
        <w:numPr>
          <w:ilvl w:val="0"/>
          <w:numId w:val="3"/>
        </w:numPr>
      </w:pPr>
      <w:r>
        <w:t>Voluntariado</w:t>
      </w:r>
    </w:p>
    <w:p w:rsidR="006F37A3" w:rsidRDefault="006F37A3" w:rsidP="006F37A3">
      <w:pPr>
        <w:pStyle w:val="Prrafodelista"/>
        <w:ind w:left="2130"/>
      </w:pPr>
      <w:r>
        <w:t>Información sobre los programas de voluntariado</w:t>
      </w:r>
    </w:p>
    <w:p w:rsidR="00FC5518" w:rsidRDefault="00FC5518" w:rsidP="006F37A3">
      <w:pPr>
        <w:pStyle w:val="Prrafodelista"/>
        <w:numPr>
          <w:ilvl w:val="0"/>
          <w:numId w:val="3"/>
        </w:numPr>
      </w:pPr>
      <w:r>
        <w:t>Tienda</w:t>
      </w:r>
    </w:p>
    <w:p w:rsidR="006F37A3" w:rsidRDefault="006F37A3" w:rsidP="006F37A3">
      <w:pPr>
        <w:pStyle w:val="Prrafodelista"/>
        <w:ind w:left="2130"/>
      </w:pPr>
      <w:r>
        <w:t>Tienda con algunos artículo como peluches de las especies de los programas de conservación y camisetas con el logo de la empresa.</w:t>
      </w:r>
    </w:p>
    <w:p w:rsidR="00E32475" w:rsidRDefault="00E32475" w:rsidP="006F37A3">
      <w:pPr>
        <w:pStyle w:val="Prrafodelista"/>
        <w:ind w:left="2130"/>
      </w:pPr>
    </w:p>
    <w:p w:rsidR="006F37A3" w:rsidRDefault="006F37A3" w:rsidP="006F37A3">
      <w:pPr>
        <w:pStyle w:val="Prrafodelista"/>
        <w:ind w:left="1425"/>
      </w:pPr>
    </w:p>
    <w:p w:rsidR="006F37A3" w:rsidRDefault="006F37A3" w:rsidP="006F37A3">
      <w:pPr>
        <w:pStyle w:val="Prrafodelista"/>
        <w:ind w:left="1425"/>
      </w:pPr>
    </w:p>
    <w:p w:rsidR="006F37A3" w:rsidRDefault="00FC5518" w:rsidP="00E32475">
      <w:pPr>
        <w:pStyle w:val="Prrafodelista"/>
        <w:ind w:left="1425"/>
      </w:pPr>
      <w:r>
        <w:t>Contacto</w:t>
      </w:r>
      <w:r w:rsidR="006F37A3">
        <w:t xml:space="preserve"> (formulario para enviar preguntas, sugerencias…)</w:t>
      </w:r>
    </w:p>
    <w:p w:rsidR="00FC5518" w:rsidRDefault="00FC5518" w:rsidP="00FC5518"/>
    <w:p w:rsidR="00E32475" w:rsidRDefault="00E32475" w:rsidP="00FC5518">
      <w:pPr>
        <w:rPr>
          <w:sz w:val="28"/>
        </w:rPr>
      </w:pPr>
    </w:p>
    <w:p w:rsidR="00E32475" w:rsidRDefault="00E32475" w:rsidP="00FC5518">
      <w:pPr>
        <w:rPr>
          <w:sz w:val="28"/>
        </w:rPr>
      </w:pPr>
    </w:p>
    <w:p w:rsidR="00E32475" w:rsidRDefault="00E32475" w:rsidP="00FC5518">
      <w:pPr>
        <w:rPr>
          <w:sz w:val="28"/>
        </w:rPr>
      </w:pPr>
    </w:p>
    <w:p w:rsidR="00FC5518" w:rsidRPr="00FC5518" w:rsidRDefault="00FC5518" w:rsidP="00FC5518">
      <w:pPr>
        <w:rPr>
          <w:sz w:val="28"/>
        </w:rPr>
      </w:pPr>
      <w:r>
        <w:rPr>
          <w:sz w:val="28"/>
        </w:rPr>
        <w:lastRenderedPageBreak/>
        <w:t>2</w:t>
      </w:r>
      <w:r w:rsidRPr="00FC5518">
        <w:rPr>
          <w:sz w:val="28"/>
        </w:rPr>
        <w:t xml:space="preserve"> </w:t>
      </w:r>
      <w:r>
        <w:rPr>
          <w:sz w:val="28"/>
        </w:rPr>
        <w:t>Redes sociales</w:t>
      </w:r>
    </w:p>
    <w:p w:rsidR="00FC5518" w:rsidRDefault="00FC5518" w:rsidP="00FC5518">
      <w:r>
        <w:t>Botones a las redes sociales.</w:t>
      </w:r>
    </w:p>
    <w:p w:rsidR="00FC5518" w:rsidRDefault="00FC5518" w:rsidP="00FC5518"/>
    <w:p w:rsidR="00FC5518" w:rsidRDefault="00FC5518" w:rsidP="00FC5518">
      <w:r>
        <w:t xml:space="preserve">Tanto el menú como la botonera de las redes sociales permanece en la parte de arriba de la página aunque bajemos con el </w:t>
      </w:r>
      <w:proofErr w:type="spellStart"/>
      <w:r>
        <w:t>scroll</w:t>
      </w:r>
      <w:proofErr w:type="spellEnd"/>
      <w:r>
        <w:t>.</w:t>
      </w:r>
    </w:p>
    <w:p w:rsidR="00FC5518" w:rsidRDefault="00FC5518" w:rsidP="00FC5518"/>
    <w:p w:rsidR="00E32475" w:rsidRDefault="00E32475" w:rsidP="00FC5518">
      <w:pPr>
        <w:rPr>
          <w:sz w:val="28"/>
        </w:rPr>
      </w:pPr>
    </w:p>
    <w:p w:rsidR="00FC5518" w:rsidRPr="00FC5518" w:rsidRDefault="00FC5518" w:rsidP="00FC5518">
      <w:pPr>
        <w:rPr>
          <w:sz w:val="28"/>
        </w:rPr>
      </w:pPr>
      <w:r>
        <w:rPr>
          <w:sz w:val="28"/>
        </w:rPr>
        <w:t>3</w:t>
      </w:r>
      <w:r w:rsidRPr="00FC5518">
        <w:rPr>
          <w:sz w:val="28"/>
        </w:rPr>
        <w:t xml:space="preserve"> </w:t>
      </w:r>
      <w:r>
        <w:rPr>
          <w:sz w:val="28"/>
        </w:rPr>
        <w:t>Logo</w:t>
      </w:r>
    </w:p>
    <w:p w:rsidR="00FC5518" w:rsidRDefault="00FC5518" w:rsidP="00FC5518">
      <w:r>
        <w:t>Logo de la empresa con un link a la página Quiénes somos.</w:t>
      </w:r>
    </w:p>
    <w:p w:rsidR="00FC5518" w:rsidRDefault="00FC5518" w:rsidP="00FC5518"/>
    <w:p w:rsidR="00FC5518" w:rsidRPr="00FC5518" w:rsidRDefault="00FC5518" w:rsidP="00FC5518">
      <w:pPr>
        <w:rPr>
          <w:sz w:val="28"/>
        </w:rPr>
      </w:pPr>
      <w:r>
        <w:rPr>
          <w:sz w:val="28"/>
        </w:rPr>
        <w:t>4</w:t>
      </w:r>
      <w:r w:rsidRPr="00FC5518">
        <w:rPr>
          <w:sz w:val="28"/>
        </w:rPr>
        <w:t xml:space="preserve"> </w:t>
      </w:r>
      <w:r>
        <w:rPr>
          <w:sz w:val="28"/>
        </w:rPr>
        <w:t>Título</w:t>
      </w:r>
    </w:p>
    <w:p w:rsidR="00FC5518" w:rsidRDefault="00FC5518" w:rsidP="00FC5518">
      <w:r>
        <w:t>Nombre de la empresa.</w:t>
      </w:r>
    </w:p>
    <w:p w:rsidR="00FC5518" w:rsidRDefault="00FC5518" w:rsidP="00FC5518"/>
    <w:p w:rsidR="00FC5518" w:rsidRPr="00FC5518" w:rsidRDefault="00FC5518" w:rsidP="00FC5518">
      <w:pPr>
        <w:rPr>
          <w:sz w:val="28"/>
        </w:rPr>
      </w:pPr>
      <w:r>
        <w:rPr>
          <w:sz w:val="28"/>
        </w:rPr>
        <w:t>5</w:t>
      </w:r>
      <w:r w:rsidRPr="00FC5518">
        <w:rPr>
          <w:sz w:val="28"/>
        </w:rPr>
        <w:t xml:space="preserve"> </w:t>
      </w:r>
      <w:r>
        <w:rPr>
          <w:sz w:val="28"/>
        </w:rPr>
        <w:t>Contenido</w:t>
      </w:r>
    </w:p>
    <w:p w:rsidR="00FC5518" w:rsidRDefault="00FC5518" w:rsidP="00FC5518">
      <w:r>
        <w:t>En este apartado va incluido el contenido de cada una de las secciones de la página.</w:t>
      </w:r>
    </w:p>
    <w:p w:rsidR="00FC5518" w:rsidRDefault="00FC5518" w:rsidP="00FC5518"/>
    <w:p w:rsidR="00FC5518" w:rsidRPr="00FC5518" w:rsidRDefault="00FC5518" w:rsidP="00FC5518">
      <w:pPr>
        <w:rPr>
          <w:sz w:val="28"/>
        </w:rPr>
      </w:pPr>
      <w:r>
        <w:rPr>
          <w:sz w:val="28"/>
        </w:rPr>
        <w:t>6</w:t>
      </w:r>
      <w:r w:rsidRPr="00FC5518">
        <w:rPr>
          <w:sz w:val="28"/>
        </w:rPr>
        <w:t xml:space="preserve"> </w:t>
      </w:r>
      <w:r>
        <w:rPr>
          <w:sz w:val="28"/>
        </w:rPr>
        <w:t>Pie</w:t>
      </w:r>
    </w:p>
    <w:p w:rsidR="006F37A3" w:rsidRDefault="00FC5518" w:rsidP="00FC5518">
      <w:r>
        <w:t>Pie de página con un menú para acceder fácilmente a todas las secciones. También irán incluidos enlaces de política de privacidad.</w:t>
      </w:r>
      <w:r>
        <w:tab/>
      </w:r>
    </w:p>
    <w:p w:rsidR="006F37A3" w:rsidRDefault="006F37A3"/>
    <w:sectPr w:rsidR="006F37A3" w:rsidSect="00D40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56A"/>
    <w:multiLevelType w:val="hybridMultilevel"/>
    <w:tmpl w:val="136A338C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F30A41"/>
    <w:multiLevelType w:val="hybridMultilevel"/>
    <w:tmpl w:val="6706DF8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498824B1"/>
    <w:multiLevelType w:val="hybridMultilevel"/>
    <w:tmpl w:val="8AEAAEB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5518"/>
    <w:rsid w:val="006F37A3"/>
    <w:rsid w:val="00D40EF4"/>
    <w:rsid w:val="00E32475"/>
    <w:rsid w:val="00FC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5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37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2015-07-07T17:38:00Z</cp:lastPrinted>
  <dcterms:created xsi:type="dcterms:W3CDTF">2015-07-07T17:11:00Z</dcterms:created>
  <dcterms:modified xsi:type="dcterms:W3CDTF">2015-07-07T17:39:00Z</dcterms:modified>
</cp:coreProperties>
</file>