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7C6" w:rsidRPr="00264739" w:rsidRDefault="004727C6" w:rsidP="00264739">
      <w:pPr>
        <w:pStyle w:val="a4"/>
        <w:numPr>
          <w:ilvl w:val="0"/>
          <w:numId w:val="1"/>
        </w:numPr>
        <w:jc w:val="right"/>
        <w:rPr>
          <w:b/>
          <w:sz w:val="28"/>
          <w:szCs w:val="28"/>
        </w:rPr>
      </w:pPr>
      <w:r w:rsidRPr="00264739">
        <w:rPr>
          <w:b/>
          <w:sz w:val="28"/>
          <w:szCs w:val="28"/>
        </w:rPr>
        <w:t xml:space="preserve">Управляющему </w:t>
      </w:r>
      <w:r w:rsidR="00AC5876" w:rsidRPr="00264739">
        <w:rPr>
          <w:b/>
          <w:sz w:val="28"/>
          <w:szCs w:val="28"/>
        </w:rPr>
        <w:t xml:space="preserve">ПАО </w:t>
      </w:r>
      <w:proofErr w:type="spellStart"/>
      <w:r w:rsidR="00AC5876" w:rsidRPr="00264739">
        <w:rPr>
          <w:b/>
          <w:sz w:val="28"/>
          <w:szCs w:val="28"/>
        </w:rPr>
        <w:t>Совкомбанк</w:t>
      </w:r>
      <w:proofErr w:type="spellEnd"/>
    </w:p>
    <w:p w:rsidR="00264739" w:rsidRPr="00264739" w:rsidRDefault="00264739" w:rsidP="00AC5876">
      <w:pPr>
        <w:jc w:val="right"/>
        <w:rPr>
          <w:b/>
          <w:sz w:val="28"/>
          <w:szCs w:val="28"/>
        </w:rPr>
      </w:pPr>
    </w:p>
    <w:p w:rsidR="00264739" w:rsidRDefault="00264739" w:rsidP="00264739">
      <w:pPr>
        <w:pStyle w:val="a3"/>
        <w:numPr>
          <w:ilvl w:val="0"/>
          <w:numId w:val="1"/>
        </w:num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Управление Федеральной службы по надзору </w:t>
      </w:r>
    </w:p>
    <w:p w:rsidR="00264739" w:rsidRDefault="00264739" w:rsidP="00264739">
      <w:pPr>
        <w:pStyle w:val="a3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 сфере защиты прав потребителей </w:t>
      </w:r>
    </w:p>
    <w:p w:rsidR="00264739" w:rsidRPr="00264739" w:rsidRDefault="00264739" w:rsidP="00264739">
      <w:pPr>
        <w:pStyle w:val="a3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и благополучия человека  (</w:t>
      </w:r>
      <w:proofErr w:type="spellStart"/>
      <w:r w:rsidRPr="00264739">
        <w:rPr>
          <w:b/>
          <w:sz w:val="28"/>
          <w:szCs w:val="28"/>
        </w:rPr>
        <w:t>Роспотребнадзор</w:t>
      </w:r>
      <w:proofErr w:type="spellEnd"/>
      <w:r>
        <w:rPr>
          <w:b/>
          <w:sz w:val="28"/>
          <w:szCs w:val="28"/>
        </w:rPr>
        <w:t>)</w:t>
      </w:r>
    </w:p>
    <w:p w:rsidR="00264739" w:rsidRPr="00264739" w:rsidRDefault="00264739" w:rsidP="00264739">
      <w:pPr>
        <w:pStyle w:val="a3"/>
        <w:jc w:val="right"/>
        <w:rPr>
          <w:b/>
          <w:sz w:val="28"/>
          <w:szCs w:val="28"/>
        </w:rPr>
      </w:pPr>
      <w:r w:rsidRPr="00264739">
        <w:rPr>
          <w:b/>
          <w:sz w:val="28"/>
          <w:szCs w:val="28"/>
        </w:rPr>
        <w:t xml:space="preserve"> </w:t>
      </w:r>
    </w:p>
    <w:p w:rsidR="00264739" w:rsidRPr="00264739" w:rsidRDefault="00264739" w:rsidP="00264739">
      <w:pPr>
        <w:pStyle w:val="a3"/>
        <w:numPr>
          <w:ilvl w:val="0"/>
          <w:numId w:val="1"/>
        </w:num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Центральный </w:t>
      </w:r>
      <w:r w:rsidRPr="00264739">
        <w:rPr>
          <w:b/>
          <w:sz w:val="28"/>
          <w:szCs w:val="28"/>
        </w:rPr>
        <w:t>банк</w:t>
      </w:r>
      <w:r>
        <w:rPr>
          <w:b/>
          <w:sz w:val="28"/>
          <w:szCs w:val="28"/>
        </w:rPr>
        <w:t xml:space="preserve"> РФ</w:t>
      </w:r>
    </w:p>
    <w:p w:rsidR="00264739" w:rsidRPr="00264739" w:rsidRDefault="00264739" w:rsidP="00264739">
      <w:pPr>
        <w:pStyle w:val="a3"/>
        <w:jc w:val="right"/>
        <w:rPr>
          <w:b/>
          <w:sz w:val="28"/>
          <w:szCs w:val="28"/>
        </w:rPr>
      </w:pPr>
      <w:r w:rsidRPr="00264739">
        <w:rPr>
          <w:b/>
          <w:sz w:val="28"/>
          <w:szCs w:val="28"/>
        </w:rPr>
        <w:t xml:space="preserve"> </w:t>
      </w:r>
    </w:p>
    <w:p w:rsidR="00264739" w:rsidRPr="00264739" w:rsidRDefault="00264739" w:rsidP="00264739">
      <w:pPr>
        <w:pStyle w:val="a3"/>
        <w:numPr>
          <w:ilvl w:val="0"/>
          <w:numId w:val="1"/>
        </w:numPr>
        <w:jc w:val="right"/>
        <w:rPr>
          <w:b/>
          <w:sz w:val="28"/>
          <w:szCs w:val="28"/>
        </w:rPr>
      </w:pPr>
      <w:r w:rsidRPr="00264739">
        <w:rPr>
          <w:b/>
          <w:sz w:val="28"/>
          <w:szCs w:val="28"/>
        </w:rPr>
        <w:t xml:space="preserve">Прокурору Орджоникидзевского района </w:t>
      </w:r>
      <w:proofErr w:type="gramStart"/>
      <w:r w:rsidRPr="00264739">
        <w:rPr>
          <w:b/>
          <w:sz w:val="28"/>
          <w:szCs w:val="28"/>
        </w:rPr>
        <w:t>г</w:t>
      </w:r>
      <w:proofErr w:type="gramEnd"/>
      <w:r w:rsidRPr="00264739">
        <w:rPr>
          <w:b/>
          <w:sz w:val="28"/>
          <w:szCs w:val="28"/>
        </w:rPr>
        <w:t>.  Уфы РБ</w:t>
      </w:r>
    </w:p>
    <w:p w:rsidR="00264739" w:rsidRPr="00264739" w:rsidRDefault="00264739" w:rsidP="00264739">
      <w:pPr>
        <w:pStyle w:val="a3"/>
        <w:jc w:val="right"/>
        <w:rPr>
          <w:b/>
          <w:sz w:val="28"/>
          <w:szCs w:val="28"/>
        </w:rPr>
      </w:pPr>
    </w:p>
    <w:p w:rsidR="00264739" w:rsidRPr="00264739" w:rsidRDefault="00264739" w:rsidP="00264739">
      <w:pPr>
        <w:pStyle w:val="a3"/>
        <w:numPr>
          <w:ilvl w:val="0"/>
          <w:numId w:val="1"/>
        </w:numPr>
        <w:jc w:val="right"/>
        <w:rPr>
          <w:b/>
          <w:sz w:val="28"/>
          <w:szCs w:val="28"/>
        </w:rPr>
      </w:pPr>
      <w:r w:rsidRPr="00264739">
        <w:rPr>
          <w:b/>
          <w:sz w:val="28"/>
          <w:szCs w:val="28"/>
        </w:rPr>
        <w:t>Федеральную антимонопольную службу (ФАС)</w:t>
      </w:r>
    </w:p>
    <w:p w:rsidR="00264739" w:rsidRPr="00264739" w:rsidRDefault="00264739" w:rsidP="00264739">
      <w:pPr>
        <w:pStyle w:val="a3"/>
        <w:jc w:val="right"/>
        <w:rPr>
          <w:b/>
          <w:sz w:val="28"/>
          <w:szCs w:val="28"/>
        </w:rPr>
      </w:pPr>
      <w:r w:rsidRPr="00264739">
        <w:rPr>
          <w:b/>
          <w:sz w:val="28"/>
          <w:szCs w:val="28"/>
        </w:rPr>
        <w:t xml:space="preserve"> </w:t>
      </w:r>
    </w:p>
    <w:p w:rsidR="00264739" w:rsidRPr="00264739" w:rsidRDefault="00264739" w:rsidP="00264739">
      <w:pPr>
        <w:pStyle w:val="a3"/>
        <w:numPr>
          <w:ilvl w:val="0"/>
          <w:numId w:val="1"/>
        </w:numPr>
        <w:jc w:val="right"/>
        <w:rPr>
          <w:b/>
          <w:sz w:val="28"/>
          <w:szCs w:val="28"/>
        </w:rPr>
      </w:pPr>
      <w:r w:rsidRPr="00264739">
        <w:rPr>
          <w:b/>
          <w:sz w:val="28"/>
          <w:szCs w:val="28"/>
        </w:rPr>
        <w:t>Ассоциацию российских банков</w:t>
      </w:r>
    </w:p>
    <w:p w:rsidR="00264739" w:rsidRPr="00264739" w:rsidRDefault="00264739" w:rsidP="00264739">
      <w:pPr>
        <w:pStyle w:val="a3"/>
        <w:jc w:val="right"/>
        <w:rPr>
          <w:b/>
          <w:sz w:val="28"/>
          <w:szCs w:val="28"/>
        </w:rPr>
      </w:pPr>
      <w:r w:rsidRPr="00264739">
        <w:rPr>
          <w:b/>
          <w:sz w:val="28"/>
          <w:szCs w:val="28"/>
        </w:rPr>
        <w:t xml:space="preserve"> </w:t>
      </w:r>
    </w:p>
    <w:p w:rsidR="00264739" w:rsidRDefault="00264739" w:rsidP="00264739">
      <w:pPr>
        <w:pStyle w:val="a3"/>
        <w:numPr>
          <w:ilvl w:val="0"/>
          <w:numId w:val="1"/>
        </w:numPr>
        <w:jc w:val="right"/>
        <w:rPr>
          <w:b/>
          <w:sz w:val="28"/>
          <w:szCs w:val="28"/>
        </w:rPr>
      </w:pPr>
      <w:r w:rsidRPr="00264739">
        <w:rPr>
          <w:b/>
          <w:sz w:val="28"/>
          <w:szCs w:val="28"/>
        </w:rPr>
        <w:t>Службу Финансового уполномоченного</w:t>
      </w:r>
    </w:p>
    <w:p w:rsidR="00264739" w:rsidRPr="00264739" w:rsidRDefault="00264739" w:rsidP="00264739">
      <w:pPr>
        <w:pStyle w:val="a3"/>
        <w:jc w:val="right"/>
        <w:rPr>
          <w:b/>
          <w:sz w:val="28"/>
          <w:szCs w:val="28"/>
        </w:rPr>
      </w:pPr>
      <w:r w:rsidRPr="00264739">
        <w:rPr>
          <w:b/>
          <w:sz w:val="28"/>
          <w:szCs w:val="28"/>
        </w:rPr>
        <w:t xml:space="preserve"> (Финансовому омбудсмену)</w:t>
      </w:r>
    </w:p>
    <w:p w:rsidR="00264739" w:rsidRPr="009A23E3" w:rsidRDefault="00264739" w:rsidP="00AC5876">
      <w:pPr>
        <w:jc w:val="right"/>
        <w:rPr>
          <w:b/>
          <w:sz w:val="28"/>
          <w:szCs w:val="28"/>
        </w:rPr>
      </w:pPr>
    </w:p>
    <w:p w:rsidR="004727C6" w:rsidRDefault="004727C6" w:rsidP="004727C6">
      <w:pPr>
        <w:jc w:val="right"/>
        <w:rPr>
          <w:i/>
          <w:sz w:val="28"/>
          <w:szCs w:val="28"/>
        </w:rPr>
      </w:pPr>
    </w:p>
    <w:p w:rsidR="004727C6" w:rsidRDefault="004727C6" w:rsidP="004727C6">
      <w:pPr>
        <w:jc w:val="right"/>
        <w:rPr>
          <w:sz w:val="28"/>
          <w:szCs w:val="28"/>
        </w:rPr>
      </w:pPr>
      <w:r w:rsidRPr="009A23E3">
        <w:rPr>
          <w:b/>
          <w:sz w:val="28"/>
          <w:szCs w:val="28"/>
        </w:rPr>
        <w:t>От</w:t>
      </w:r>
      <w:r w:rsidR="00AC5876" w:rsidRPr="009A23E3">
        <w:rPr>
          <w:b/>
          <w:sz w:val="28"/>
          <w:szCs w:val="28"/>
        </w:rPr>
        <w:t xml:space="preserve"> Лебедева Юрия Владимировича</w:t>
      </w:r>
      <w:r>
        <w:rPr>
          <w:sz w:val="28"/>
          <w:szCs w:val="28"/>
        </w:rPr>
        <w:t>,</w:t>
      </w:r>
    </w:p>
    <w:p w:rsidR="004727C6" w:rsidRDefault="004727C6" w:rsidP="00B42DF2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проживающего </w:t>
      </w:r>
      <w:r w:rsidR="00AC5876">
        <w:rPr>
          <w:sz w:val="28"/>
          <w:szCs w:val="28"/>
        </w:rPr>
        <w:t xml:space="preserve">по адресу: </w:t>
      </w:r>
      <w:r>
        <w:rPr>
          <w:sz w:val="28"/>
          <w:szCs w:val="28"/>
        </w:rPr>
        <w:t xml:space="preserve"> </w:t>
      </w:r>
      <w:proofErr w:type="gramStart"/>
      <w:r w:rsidR="00AC5876">
        <w:rPr>
          <w:sz w:val="28"/>
          <w:szCs w:val="28"/>
        </w:rPr>
        <w:t>г</w:t>
      </w:r>
      <w:proofErr w:type="gramEnd"/>
      <w:r w:rsidR="00AC5876">
        <w:rPr>
          <w:sz w:val="28"/>
          <w:szCs w:val="28"/>
        </w:rPr>
        <w:t>. Уфа, ул. Блюхера, д. 36/1, кв. 23</w:t>
      </w:r>
      <w:r>
        <w:rPr>
          <w:sz w:val="28"/>
          <w:szCs w:val="28"/>
        </w:rPr>
        <w:t xml:space="preserve">. </w:t>
      </w:r>
    </w:p>
    <w:p w:rsidR="004727C6" w:rsidRDefault="004727C6" w:rsidP="004727C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Паспорт </w:t>
      </w:r>
      <w:r w:rsidR="00AC5876">
        <w:rPr>
          <w:sz w:val="28"/>
          <w:szCs w:val="28"/>
        </w:rPr>
        <w:t>8012 704933выдан 08.02.2013</w:t>
      </w:r>
      <w:r>
        <w:rPr>
          <w:sz w:val="28"/>
          <w:szCs w:val="28"/>
        </w:rPr>
        <w:t xml:space="preserve"> г. </w:t>
      </w:r>
    </w:p>
    <w:p w:rsidR="004727C6" w:rsidRDefault="00AC5876" w:rsidP="004727C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ОУФМС России по РБ в Орджоникидзевском районе </w:t>
      </w:r>
      <w:proofErr w:type="gramStart"/>
      <w:r>
        <w:rPr>
          <w:sz w:val="28"/>
          <w:szCs w:val="28"/>
        </w:rPr>
        <w:t>г</w:t>
      </w:r>
      <w:proofErr w:type="gramEnd"/>
      <w:r>
        <w:rPr>
          <w:sz w:val="28"/>
          <w:szCs w:val="28"/>
        </w:rPr>
        <w:t>. Уфы</w:t>
      </w:r>
    </w:p>
    <w:p w:rsidR="004727C6" w:rsidRDefault="00AC5876" w:rsidP="004727C6">
      <w:pPr>
        <w:jc w:val="right"/>
        <w:rPr>
          <w:sz w:val="28"/>
          <w:szCs w:val="28"/>
        </w:rPr>
      </w:pPr>
      <w:r>
        <w:rPr>
          <w:sz w:val="28"/>
          <w:szCs w:val="28"/>
        </w:rPr>
        <w:t>Тел. +79196086519</w:t>
      </w:r>
    </w:p>
    <w:p w:rsidR="004727C6" w:rsidRDefault="004727C6" w:rsidP="004727C6">
      <w:pPr>
        <w:tabs>
          <w:tab w:val="left" w:pos="6720"/>
        </w:tabs>
        <w:jc w:val="center"/>
        <w:rPr>
          <w:b/>
          <w:sz w:val="28"/>
          <w:szCs w:val="28"/>
        </w:rPr>
      </w:pPr>
    </w:p>
    <w:p w:rsidR="004727C6" w:rsidRDefault="004727C6" w:rsidP="00264739">
      <w:pPr>
        <w:tabs>
          <w:tab w:val="left" w:pos="6720"/>
        </w:tabs>
        <w:rPr>
          <w:b/>
          <w:sz w:val="28"/>
          <w:szCs w:val="28"/>
        </w:rPr>
      </w:pPr>
    </w:p>
    <w:p w:rsidR="004727C6" w:rsidRDefault="0070309C" w:rsidP="004727C6">
      <w:pPr>
        <w:tabs>
          <w:tab w:val="left" w:pos="672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Претензия</w:t>
      </w:r>
    </w:p>
    <w:p w:rsidR="0070309C" w:rsidRPr="0070309C" w:rsidRDefault="0070309C" w:rsidP="004727C6">
      <w:pPr>
        <w:tabs>
          <w:tab w:val="left" w:pos="6720"/>
        </w:tabs>
        <w:jc w:val="center"/>
        <w:rPr>
          <w:i/>
          <w:sz w:val="28"/>
          <w:szCs w:val="28"/>
        </w:rPr>
      </w:pPr>
      <w:r w:rsidRPr="0070309C">
        <w:rPr>
          <w:i/>
          <w:sz w:val="28"/>
          <w:szCs w:val="28"/>
        </w:rPr>
        <w:t>На незаконные действия Банка</w:t>
      </w:r>
    </w:p>
    <w:p w:rsidR="004727C6" w:rsidRPr="00660872" w:rsidRDefault="004727C6" w:rsidP="0070309C">
      <w:pPr>
        <w:jc w:val="both"/>
        <w:rPr>
          <w:sz w:val="28"/>
          <w:szCs w:val="28"/>
        </w:rPr>
      </w:pPr>
    </w:p>
    <w:p w:rsidR="004727C6" w:rsidRPr="00660872" w:rsidRDefault="00DD446C" w:rsidP="004727C6">
      <w:pPr>
        <w:ind w:firstLine="840"/>
        <w:jc w:val="both"/>
        <w:rPr>
          <w:sz w:val="28"/>
          <w:szCs w:val="28"/>
        </w:rPr>
      </w:pPr>
      <w:r w:rsidRPr="00660872">
        <w:rPr>
          <w:sz w:val="28"/>
          <w:szCs w:val="28"/>
        </w:rPr>
        <w:t>"31" мая 2019</w:t>
      </w:r>
      <w:r w:rsidR="004727C6" w:rsidRPr="00660872">
        <w:rPr>
          <w:sz w:val="28"/>
          <w:szCs w:val="28"/>
        </w:rPr>
        <w:t xml:space="preserve"> го</w:t>
      </w:r>
      <w:r w:rsidRPr="00660872">
        <w:rPr>
          <w:sz w:val="28"/>
          <w:szCs w:val="28"/>
        </w:rPr>
        <w:t>да между мной и ПАО "</w:t>
      </w:r>
      <w:proofErr w:type="spellStart"/>
      <w:r w:rsidRPr="00660872">
        <w:rPr>
          <w:sz w:val="28"/>
          <w:szCs w:val="28"/>
        </w:rPr>
        <w:t>Совкомбанк</w:t>
      </w:r>
      <w:proofErr w:type="spellEnd"/>
      <w:r w:rsidR="004727C6" w:rsidRPr="00660872">
        <w:rPr>
          <w:sz w:val="28"/>
          <w:szCs w:val="28"/>
        </w:rPr>
        <w:t>"</w:t>
      </w:r>
      <w:r w:rsidRPr="00660872">
        <w:rPr>
          <w:sz w:val="28"/>
          <w:szCs w:val="28"/>
        </w:rPr>
        <w:t xml:space="preserve"> (далее Банк)</w:t>
      </w:r>
      <w:r w:rsidR="004727C6" w:rsidRPr="00660872">
        <w:rPr>
          <w:sz w:val="28"/>
          <w:szCs w:val="28"/>
        </w:rPr>
        <w:t xml:space="preserve"> заклю</w:t>
      </w:r>
      <w:r w:rsidRPr="00660872">
        <w:rPr>
          <w:sz w:val="28"/>
          <w:szCs w:val="28"/>
        </w:rPr>
        <w:t>чён договор потребительского кредита №2242375020 (далее – «Договор»), со сроком кредита 36 месяцев, с лимитом кредитования 17150</w:t>
      </w:r>
      <w:r w:rsidR="00B42DF2" w:rsidRPr="00660872">
        <w:rPr>
          <w:sz w:val="28"/>
          <w:szCs w:val="28"/>
        </w:rPr>
        <w:t>6,97 рублей, под 14,9 % годовых (кредитная карта Халва).</w:t>
      </w:r>
    </w:p>
    <w:p w:rsidR="00B42DF2" w:rsidRPr="00660872" w:rsidRDefault="00B42DF2" w:rsidP="004727C6">
      <w:pPr>
        <w:ind w:firstLine="840"/>
        <w:jc w:val="both"/>
        <w:rPr>
          <w:sz w:val="28"/>
          <w:szCs w:val="28"/>
        </w:rPr>
      </w:pPr>
      <w:r w:rsidRPr="00660872">
        <w:rPr>
          <w:sz w:val="28"/>
          <w:szCs w:val="28"/>
        </w:rPr>
        <w:t xml:space="preserve">05 ноября 2021 г.  мне </w:t>
      </w:r>
      <w:r w:rsidR="00601E68" w:rsidRPr="00660872">
        <w:rPr>
          <w:sz w:val="28"/>
          <w:szCs w:val="28"/>
        </w:rPr>
        <w:t xml:space="preserve">пришло </w:t>
      </w:r>
      <w:r w:rsidRPr="00660872">
        <w:rPr>
          <w:sz w:val="28"/>
          <w:szCs w:val="28"/>
        </w:rPr>
        <w:t xml:space="preserve">оповещение от Банка, что карта Халва и дистанционное банковское обслуживание заблокировано в связи с проведением по моему счету операций сомнительного характера, и для разблокировки необходимо </w:t>
      </w:r>
      <w:proofErr w:type="gramStart"/>
      <w:r w:rsidRPr="00660872">
        <w:rPr>
          <w:sz w:val="28"/>
          <w:szCs w:val="28"/>
        </w:rPr>
        <w:t>предоставить документы</w:t>
      </w:r>
      <w:proofErr w:type="gramEnd"/>
      <w:r w:rsidRPr="00660872">
        <w:rPr>
          <w:sz w:val="28"/>
          <w:szCs w:val="28"/>
        </w:rPr>
        <w:t>, подтверждающие законность происхождения средств.</w:t>
      </w:r>
      <w:r w:rsidR="00601E68" w:rsidRPr="00660872">
        <w:rPr>
          <w:sz w:val="28"/>
          <w:szCs w:val="28"/>
        </w:rPr>
        <w:t xml:space="preserve"> Были также запрошены документы, подтверждающие доходность не только мою, но и моей супруги. Данное требование мной было выполнено, в Банк были предоставлены Справки 2-НДФЛ. Однако, 12.11.2021 г. и 17.11.2021 г. в ответ на свои обращения в Банк по вопросу разблокировки счета были получены отказы, которые не были никак мотивированы Банком.</w:t>
      </w:r>
    </w:p>
    <w:p w:rsidR="0070309C" w:rsidRPr="00660872" w:rsidRDefault="0070309C" w:rsidP="004727C6">
      <w:pPr>
        <w:ind w:firstLine="840"/>
        <w:jc w:val="both"/>
        <w:rPr>
          <w:color w:val="000000"/>
          <w:sz w:val="28"/>
          <w:szCs w:val="28"/>
          <w:shd w:val="clear" w:color="auto" w:fill="FFFFFF"/>
        </w:rPr>
      </w:pPr>
      <w:r w:rsidRPr="00660872">
        <w:rPr>
          <w:color w:val="000000"/>
          <w:sz w:val="28"/>
          <w:szCs w:val="28"/>
          <w:shd w:val="clear" w:color="auto" w:fill="FFFFFF"/>
        </w:rPr>
        <w:t xml:space="preserve">Согласно </w:t>
      </w:r>
      <w:proofErr w:type="gramStart"/>
      <w:r w:rsidRPr="00660872">
        <w:rPr>
          <w:color w:val="000000"/>
          <w:sz w:val="28"/>
          <w:szCs w:val="28"/>
          <w:shd w:val="clear" w:color="auto" w:fill="FFFFFF"/>
        </w:rPr>
        <w:t>ч</w:t>
      </w:r>
      <w:proofErr w:type="gramEnd"/>
      <w:r w:rsidRPr="00660872">
        <w:rPr>
          <w:color w:val="000000"/>
          <w:sz w:val="28"/>
          <w:szCs w:val="28"/>
          <w:shd w:val="clear" w:color="auto" w:fill="FFFFFF"/>
        </w:rPr>
        <w:t xml:space="preserve">. 1 ст. 845 ГК РФ, По договору 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</w:t>
      </w:r>
      <w:r w:rsidRPr="00660872">
        <w:rPr>
          <w:color w:val="000000"/>
          <w:sz w:val="28"/>
          <w:szCs w:val="28"/>
          <w:shd w:val="clear" w:color="auto" w:fill="FFFFFF"/>
        </w:rPr>
        <w:lastRenderedPageBreak/>
        <w:t>перечислении и выдаче соответствующих сумм со счета и проведении других операций по счету.</w:t>
      </w:r>
    </w:p>
    <w:p w:rsidR="0070309C" w:rsidRPr="00660872" w:rsidRDefault="0070309C" w:rsidP="004727C6">
      <w:pPr>
        <w:ind w:firstLine="840"/>
        <w:jc w:val="both"/>
        <w:rPr>
          <w:b/>
          <w:sz w:val="28"/>
          <w:szCs w:val="28"/>
        </w:rPr>
      </w:pPr>
      <w:r w:rsidRPr="00660872">
        <w:rPr>
          <w:color w:val="000000"/>
          <w:sz w:val="28"/>
          <w:szCs w:val="28"/>
          <w:shd w:val="clear" w:color="auto" w:fill="FFFFFF"/>
        </w:rPr>
        <w:t xml:space="preserve">Согласно </w:t>
      </w:r>
      <w:proofErr w:type="gramStart"/>
      <w:r w:rsidRPr="00660872">
        <w:rPr>
          <w:color w:val="000000"/>
          <w:sz w:val="28"/>
          <w:szCs w:val="28"/>
          <w:shd w:val="clear" w:color="auto" w:fill="FFFFFF"/>
        </w:rPr>
        <w:t>ч</w:t>
      </w:r>
      <w:proofErr w:type="gramEnd"/>
      <w:r w:rsidRPr="00660872">
        <w:rPr>
          <w:color w:val="000000"/>
          <w:sz w:val="28"/>
          <w:szCs w:val="28"/>
          <w:shd w:val="clear" w:color="auto" w:fill="FFFFFF"/>
        </w:rPr>
        <w:t xml:space="preserve">. 3 ст. 845   ГК РФ, </w:t>
      </w:r>
      <w:r w:rsidRPr="00660872">
        <w:rPr>
          <w:b/>
          <w:color w:val="000000"/>
          <w:sz w:val="28"/>
          <w:szCs w:val="28"/>
          <w:shd w:val="clear" w:color="auto" w:fill="FFFFFF"/>
        </w:rPr>
        <w:t>Банк не вправе определять и контролировать направления использования денежных средств клиента и устанавливать другие</w:t>
      </w:r>
      <w:r w:rsidR="00C83400" w:rsidRPr="00660872">
        <w:rPr>
          <w:b/>
          <w:color w:val="000000"/>
          <w:sz w:val="28"/>
          <w:szCs w:val="28"/>
          <w:shd w:val="clear" w:color="auto" w:fill="FFFFFF"/>
        </w:rPr>
        <w:t>,</w:t>
      </w:r>
      <w:r w:rsidRPr="00660872">
        <w:rPr>
          <w:b/>
          <w:color w:val="000000"/>
          <w:sz w:val="28"/>
          <w:szCs w:val="28"/>
          <w:shd w:val="clear" w:color="auto" w:fill="FFFFFF"/>
        </w:rPr>
        <w:t xml:space="preserve"> не предусмотренные законом или договором банковского счета ограничения права клиента распоряжаться денежными средствами по своему усмотрению.</w:t>
      </w:r>
    </w:p>
    <w:p w:rsidR="00C83400" w:rsidRPr="00660872" w:rsidRDefault="00C83400" w:rsidP="00C83400">
      <w:pPr>
        <w:pStyle w:val="a3"/>
        <w:ind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660872">
        <w:rPr>
          <w:sz w:val="28"/>
          <w:szCs w:val="28"/>
          <w:shd w:val="clear" w:color="auto" w:fill="FFFFFF"/>
        </w:rPr>
        <w:t>Согласно Федеральному закону от 07.08.2001 № 115-ФЗ «О противодействии легализации (отмыванию) доходов» при приеме на обслуживание и обслуживании клиентов, банк вправе получать информацию о целях и характере их деловых отношений с банком, принимать меры по определению целей финансово-хозяйственной деятельности, финансового положения и деловой репутации клиентов, а также принимать меры по определению источников происхождения денежных средств. </w:t>
      </w:r>
      <w:proofErr w:type="gramEnd"/>
    </w:p>
    <w:p w:rsidR="00C83400" w:rsidRPr="00660872" w:rsidRDefault="00C83400" w:rsidP="00C83400">
      <w:pPr>
        <w:pStyle w:val="a3"/>
        <w:ind w:firstLine="709"/>
        <w:jc w:val="both"/>
        <w:rPr>
          <w:sz w:val="28"/>
          <w:szCs w:val="28"/>
          <w:shd w:val="clear" w:color="auto" w:fill="FFFFFF"/>
        </w:rPr>
      </w:pPr>
      <w:proofErr w:type="gramStart"/>
      <w:r w:rsidRPr="00660872">
        <w:rPr>
          <w:sz w:val="28"/>
          <w:szCs w:val="28"/>
          <w:shd w:val="clear" w:color="auto" w:fill="FFFFFF"/>
        </w:rPr>
        <w:t>Как следует из положений указанного Закона, применять меры по замораживанию (блокированию) денежных средств банк вправе только в отношении лиц, включенных в перечень организаций и физических лиц, в отношении которых имеются сведения об их причастности к экстремистской деятельности или терроризму, либо в отношении которых имеются достаточные основания подозревать их причастность к террористической деятельности (в том числе к финансированию терроризма).</w:t>
      </w:r>
      <w:proofErr w:type="gramEnd"/>
      <w:r w:rsidRPr="00660872">
        <w:rPr>
          <w:sz w:val="28"/>
          <w:szCs w:val="28"/>
          <w:shd w:val="clear" w:color="auto" w:fill="FFFFFF"/>
        </w:rPr>
        <w:t xml:space="preserve"> Достаточность оснований подозревать причастность организации или физического лица к террористической деятельности (в том числе к финансированию терроризма) определяется межведомственным координационным органом, осуществляющим функции по противодействию финансированию терроризма, но не самим банком.</w:t>
      </w:r>
    </w:p>
    <w:p w:rsidR="00C83400" w:rsidRPr="00660872" w:rsidRDefault="00C83400" w:rsidP="00C83400">
      <w:pPr>
        <w:pStyle w:val="a3"/>
        <w:ind w:firstLine="709"/>
        <w:jc w:val="both"/>
        <w:rPr>
          <w:sz w:val="28"/>
          <w:szCs w:val="28"/>
          <w:shd w:val="clear" w:color="auto" w:fill="FFFFFF"/>
        </w:rPr>
      </w:pPr>
      <w:r w:rsidRPr="00660872">
        <w:rPr>
          <w:sz w:val="28"/>
          <w:szCs w:val="28"/>
          <w:shd w:val="clear" w:color="auto" w:fill="FFFFFF"/>
        </w:rPr>
        <w:t>При этом</w:t>
      </w:r>
      <w:proofErr w:type="gramStart"/>
      <w:r w:rsidRPr="00660872">
        <w:rPr>
          <w:sz w:val="28"/>
          <w:szCs w:val="28"/>
          <w:shd w:val="clear" w:color="auto" w:fill="FFFFFF"/>
        </w:rPr>
        <w:t>,</w:t>
      </w:r>
      <w:proofErr w:type="gramEnd"/>
      <w:r w:rsidRPr="00660872">
        <w:rPr>
          <w:sz w:val="28"/>
          <w:szCs w:val="28"/>
          <w:shd w:val="clear" w:color="auto" w:fill="FFFFFF"/>
        </w:rPr>
        <w:t xml:space="preserve"> Банк вправе приостановить операцию клиента, за исключением операций по зачислению денежных средств, не более чем на пять рабочих дней. Если в течение этого срока Банк не получит из </w:t>
      </w:r>
      <w:proofErr w:type="spellStart"/>
      <w:r w:rsidRPr="00660872">
        <w:rPr>
          <w:sz w:val="28"/>
          <w:szCs w:val="28"/>
          <w:shd w:val="clear" w:color="auto" w:fill="FFFFFF"/>
        </w:rPr>
        <w:t>Росфинмониторинга</w:t>
      </w:r>
      <w:proofErr w:type="spellEnd"/>
      <w:r w:rsidRPr="00660872">
        <w:rPr>
          <w:sz w:val="28"/>
          <w:szCs w:val="28"/>
          <w:shd w:val="clear" w:color="auto" w:fill="FFFFFF"/>
        </w:rPr>
        <w:t xml:space="preserve"> постановление о приостановлении соответствующей операции на дополнительный срок, Банк должен провести операцию необходимую клиенту.</w:t>
      </w:r>
    </w:p>
    <w:p w:rsidR="0070309C" w:rsidRPr="00660872" w:rsidRDefault="00C83400" w:rsidP="00660872">
      <w:pPr>
        <w:pStyle w:val="a3"/>
        <w:ind w:firstLine="709"/>
        <w:jc w:val="both"/>
        <w:rPr>
          <w:color w:val="000000"/>
          <w:sz w:val="28"/>
          <w:szCs w:val="28"/>
        </w:rPr>
      </w:pPr>
      <w:r w:rsidRPr="00660872">
        <w:rPr>
          <w:sz w:val="28"/>
          <w:szCs w:val="28"/>
        </w:rPr>
        <w:br/>
      </w:r>
      <w:r w:rsidR="00660872">
        <w:rPr>
          <w:color w:val="000000"/>
          <w:sz w:val="28"/>
          <w:szCs w:val="28"/>
        </w:rPr>
        <w:t>К</w:t>
      </w:r>
      <w:r w:rsidRPr="00660872">
        <w:rPr>
          <w:color w:val="000000"/>
          <w:sz w:val="28"/>
          <w:szCs w:val="28"/>
        </w:rPr>
        <w:t>роме того, у</w:t>
      </w:r>
      <w:r w:rsidR="0070309C" w:rsidRPr="00660872">
        <w:rPr>
          <w:color w:val="000000"/>
          <w:sz w:val="28"/>
          <w:szCs w:val="28"/>
        </w:rPr>
        <w:t xml:space="preserve">казания Центробанка носят рекомендательный характер и не могут подменять нормы закона. </w:t>
      </w:r>
    </w:p>
    <w:p w:rsidR="0070309C" w:rsidRPr="00660872" w:rsidRDefault="0070309C" w:rsidP="00660872">
      <w:pPr>
        <w:pStyle w:val="a3"/>
        <w:ind w:firstLine="709"/>
        <w:jc w:val="both"/>
        <w:rPr>
          <w:sz w:val="28"/>
          <w:szCs w:val="28"/>
        </w:rPr>
      </w:pPr>
      <w:r w:rsidRPr="00660872">
        <w:rPr>
          <w:sz w:val="28"/>
          <w:szCs w:val="28"/>
        </w:rPr>
        <w:t>Положения нормативно-</w:t>
      </w:r>
      <w:r w:rsidR="00C83400" w:rsidRPr="00660872">
        <w:rPr>
          <w:sz w:val="28"/>
          <w:szCs w:val="28"/>
        </w:rPr>
        <w:t>правого акта 115-ФЗ не обязывали меня как клиента Б</w:t>
      </w:r>
      <w:r w:rsidRPr="00660872">
        <w:rPr>
          <w:sz w:val="28"/>
          <w:szCs w:val="28"/>
        </w:rPr>
        <w:t>анка</w:t>
      </w:r>
      <w:r w:rsidR="00C83400" w:rsidRPr="00660872">
        <w:rPr>
          <w:sz w:val="28"/>
          <w:szCs w:val="28"/>
        </w:rPr>
        <w:t xml:space="preserve"> в данном случае</w:t>
      </w:r>
      <w:r w:rsidRPr="00660872">
        <w:rPr>
          <w:sz w:val="28"/>
          <w:szCs w:val="28"/>
        </w:rPr>
        <w:t xml:space="preserve"> пре</w:t>
      </w:r>
      <w:r w:rsidR="00C83400" w:rsidRPr="00660872">
        <w:rPr>
          <w:sz w:val="28"/>
          <w:szCs w:val="28"/>
        </w:rPr>
        <w:t xml:space="preserve">дъявлять  </w:t>
      </w:r>
      <w:r w:rsidRPr="00660872">
        <w:rPr>
          <w:sz w:val="28"/>
          <w:szCs w:val="28"/>
        </w:rPr>
        <w:t>документы,</w:t>
      </w:r>
      <w:r w:rsidR="00C83400" w:rsidRPr="00660872">
        <w:rPr>
          <w:sz w:val="28"/>
          <w:szCs w:val="28"/>
        </w:rPr>
        <w:t xml:space="preserve"> подтверждающие чистоту операций</w:t>
      </w:r>
      <w:r w:rsidRPr="00660872">
        <w:rPr>
          <w:sz w:val="28"/>
          <w:szCs w:val="28"/>
        </w:rPr>
        <w:t>.</w:t>
      </w:r>
      <w:r w:rsidR="00C83400" w:rsidRPr="00660872">
        <w:rPr>
          <w:sz w:val="28"/>
          <w:szCs w:val="28"/>
        </w:rPr>
        <w:t xml:space="preserve"> Однако</w:t>
      </w:r>
      <w:proofErr w:type="gramStart"/>
      <w:r w:rsidR="00C83400" w:rsidRPr="00660872">
        <w:rPr>
          <w:sz w:val="28"/>
          <w:szCs w:val="28"/>
        </w:rPr>
        <w:t>,</w:t>
      </w:r>
      <w:proofErr w:type="gramEnd"/>
      <w:r w:rsidR="00C83400" w:rsidRPr="00660872">
        <w:rPr>
          <w:sz w:val="28"/>
          <w:szCs w:val="28"/>
        </w:rPr>
        <w:t xml:space="preserve"> еще раз отмечу, данное требование было мной выполнено.</w:t>
      </w:r>
    </w:p>
    <w:p w:rsidR="0070309C" w:rsidRPr="00660872" w:rsidRDefault="00660872" w:rsidP="004727C6">
      <w:pPr>
        <w:ind w:firstLine="840"/>
        <w:jc w:val="both"/>
        <w:rPr>
          <w:sz w:val="28"/>
          <w:szCs w:val="28"/>
        </w:rPr>
      </w:pPr>
      <w:r w:rsidRPr="00660872">
        <w:rPr>
          <w:sz w:val="28"/>
          <w:szCs w:val="28"/>
        </w:rPr>
        <w:t>В соответствии с Правилами банковского обслуживания физических лиц в ПАО «</w:t>
      </w:r>
      <w:proofErr w:type="spellStart"/>
      <w:r w:rsidRPr="00660872">
        <w:rPr>
          <w:sz w:val="28"/>
          <w:szCs w:val="28"/>
        </w:rPr>
        <w:t>Совкомбанк</w:t>
      </w:r>
      <w:proofErr w:type="spellEnd"/>
      <w:r w:rsidRPr="00660872">
        <w:rPr>
          <w:sz w:val="28"/>
          <w:szCs w:val="28"/>
        </w:rPr>
        <w:t xml:space="preserve">» Банк  вправе расторгнуть договор банковского счета с клиентом при определенных условиях. В данном случае такие условия отсутствовали, договор в настоящий момент </w:t>
      </w:r>
      <w:proofErr w:type="gramStart"/>
      <w:r w:rsidRPr="00660872">
        <w:rPr>
          <w:sz w:val="28"/>
          <w:szCs w:val="28"/>
        </w:rPr>
        <w:t>банком</w:t>
      </w:r>
      <w:proofErr w:type="gramEnd"/>
      <w:r w:rsidRPr="00660872">
        <w:rPr>
          <w:sz w:val="28"/>
          <w:szCs w:val="28"/>
        </w:rPr>
        <w:t xml:space="preserve"> не расторгнут.</w:t>
      </w:r>
    </w:p>
    <w:p w:rsidR="00660872" w:rsidRDefault="00660872" w:rsidP="004727C6">
      <w:pPr>
        <w:ind w:firstLine="840"/>
        <w:jc w:val="both"/>
        <w:rPr>
          <w:sz w:val="28"/>
          <w:szCs w:val="28"/>
        </w:rPr>
      </w:pPr>
    </w:p>
    <w:p w:rsidR="00660872" w:rsidRDefault="00660872" w:rsidP="00660872">
      <w:pPr>
        <w:ind w:firstLine="8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основании изложенного, </w:t>
      </w:r>
      <w:r w:rsidR="004727C6" w:rsidRPr="00660872">
        <w:rPr>
          <w:b/>
          <w:sz w:val="28"/>
          <w:szCs w:val="28"/>
        </w:rPr>
        <w:t>Прошу</w:t>
      </w:r>
      <w:r w:rsidRPr="00660872">
        <w:rPr>
          <w:b/>
          <w:sz w:val="28"/>
          <w:szCs w:val="28"/>
        </w:rPr>
        <w:t>:</w:t>
      </w:r>
    </w:p>
    <w:p w:rsidR="004727C6" w:rsidRDefault="004727C6" w:rsidP="00660872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 w:rsidRPr="00660872">
        <w:rPr>
          <w:sz w:val="28"/>
          <w:szCs w:val="28"/>
        </w:rPr>
        <w:lastRenderedPageBreak/>
        <w:t>раз</w:t>
      </w:r>
      <w:r w:rsidR="00660872" w:rsidRPr="00660872">
        <w:rPr>
          <w:sz w:val="28"/>
          <w:szCs w:val="28"/>
        </w:rPr>
        <w:t>обраться в сложившейся ситуации, принять меры по разблокировке банковского счета и карты</w:t>
      </w:r>
    </w:p>
    <w:p w:rsidR="00660872" w:rsidRPr="00660872" w:rsidRDefault="00660872" w:rsidP="00660872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привлечь к установленной законом ответственности виновных лиц.</w:t>
      </w:r>
    </w:p>
    <w:p w:rsidR="004727C6" w:rsidRDefault="004727C6" w:rsidP="004727C6">
      <w:pPr>
        <w:ind w:firstLine="840"/>
        <w:jc w:val="both"/>
        <w:rPr>
          <w:sz w:val="28"/>
          <w:szCs w:val="28"/>
        </w:rPr>
      </w:pPr>
    </w:p>
    <w:p w:rsidR="004727C6" w:rsidRDefault="004727C6" w:rsidP="004727C6">
      <w:pPr>
        <w:ind w:firstLine="840"/>
        <w:jc w:val="both"/>
        <w:rPr>
          <w:sz w:val="28"/>
          <w:szCs w:val="28"/>
        </w:rPr>
      </w:pPr>
    </w:p>
    <w:p w:rsidR="004727C6" w:rsidRDefault="00660872" w:rsidP="004727C6">
      <w:pPr>
        <w:ind w:firstLine="84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Приложение:</w:t>
      </w:r>
    </w:p>
    <w:p w:rsidR="00660872" w:rsidRDefault="00660872" w:rsidP="00660872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договор с ПАО </w:t>
      </w:r>
      <w:proofErr w:type="spellStart"/>
      <w:r>
        <w:rPr>
          <w:sz w:val="28"/>
          <w:szCs w:val="28"/>
        </w:rPr>
        <w:t>Совкомбанк</w:t>
      </w:r>
      <w:proofErr w:type="spellEnd"/>
    </w:p>
    <w:p w:rsidR="00660872" w:rsidRDefault="00660872" w:rsidP="00660872">
      <w:pPr>
        <w:pStyle w:val="a4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уведомления от ПАО </w:t>
      </w:r>
      <w:proofErr w:type="spellStart"/>
      <w:r>
        <w:rPr>
          <w:sz w:val="28"/>
          <w:szCs w:val="28"/>
        </w:rPr>
        <w:t>Совкомбанк</w:t>
      </w:r>
      <w:proofErr w:type="spellEnd"/>
    </w:p>
    <w:p w:rsidR="00660872" w:rsidRDefault="00660872" w:rsidP="00660872">
      <w:pPr>
        <w:jc w:val="both"/>
        <w:rPr>
          <w:sz w:val="28"/>
          <w:szCs w:val="28"/>
        </w:rPr>
      </w:pPr>
    </w:p>
    <w:p w:rsidR="00660872" w:rsidRDefault="00660872" w:rsidP="00660872">
      <w:pPr>
        <w:jc w:val="both"/>
        <w:rPr>
          <w:sz w:val="28"/>
          <w:szCs w:val="28"/>
        </w:rPr>
      </w:pPr>
    </w:p>
    <w:p w:rsidR="00660872" w:rsidRDefault="00660872" w:rsidP="00660872">
      <w:pPr>
        <w:jc w:val="both"/>
        <w:rPr>
          <w:sz w:val="28"/>
          <w:szCs w:val="28"/>
        </w:rPr>
      </w:pPr>
    </w:p>
    <w:p w:rsidR="00660872" w:rsidRPr="00660872" w:rsidRDefault="00660872" w:rsidP="00660872">
      <w:pPr>
        <w:jc w:val="both"/>
        <w:rPr>
          <w:sz w:val="28"/>
          <w:szCs w:val="28"/>
        </w:rPr>
      </w:pPr>
    </w:p>
    <w:p w:rsidR="004727C6" w:rsidRDefault="004727C6" w:rsidP="004727C6">
      <w:pPr>
        <w:ind w:firstLine="840"/>
        <w:jc w:val="both"/>
        <w:rPr>
          <w:sz w:val="28"/>
          <w:szCs w:val="28"/>
        </w:rPr>
      </w:pPr>
      <w:r>
        <w:rPr>
          <w:i/>
          <w:sz w:val="28"/>
          <w:szCs w:val="28"/>
        </w:rPr>
        <w:t>С уважением!</w:t>
      </w:r>
      <w:r w:rsidR="00660872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____________   /_______________/</w:t>
      </w:r>
    </w:p>
    <w:p w:rsidR="004727C6" w:rsidRDefault="004727C6" w:rsidP="004727C6">
      <w:pPr>
        <w:pStyle w:val="ConsNonformat"/>
        <w:widowControl/>
        <w:ind w:right="0"/>
        <w:jc w:val="both"/>
        <w:rPr>
          <w:sz w:val="28"/>
          <w:szCs w:val="28"/>
        </w:rPr>
      </w:pPr>
    </w:p>
    <w:p w:rsidR="004727C6" w:rsidRDefault="004727C6" w:rsidP="004727C6">
      <w:pPr>
        <w:rPr>
          <w:sz w:val="28"/>
          <w:szCs w:val="28"/>
        </w:rPr>
      </w:pPr>
    </w:p>
    <w:p w:rsidR="004727C6" w:rsidRDefault="004727C6" w:rsidP="004727C6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"___" ___________ года.</w:t>
      </w:r>
    </w:p>
    <w:p w:rsidR="004727C6" w:rsidRDefault="004727C6" w:rsidP="004727C6">
      <w:pPr>
        <w:rPr>
          <w:sz w:val="28"/>
          <w:szCs w:val="28"/>
        </w:rPr>
      </w:pPr>
    </w:p>
    <w:p w:rsidR="000979D3" w:rsidRPr="00527B7C" w:rsidRDefault="000979D3" w:rsidP="00527B7C">
      <w:bookmarkStart w:id="0" w:name="_GoBack"/>
      <w:bookmarkEnd w:id="0"/>
    </w:p>
    <w:sectPr w:rsidR="000979D3" w:rsidRPr="00527B7C" w:rsidSect="008C1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84A88"/>
    <w:multiLevelType w:val="hybridMultilevel"/>
    <w:tmpl w:val="E8084228"/>
    <w:lvl w:ilvl="0" w:tplc="334A07A6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>
    <w:nsid w:val="450637DC"/>
    <w:multiLevelType w:val="hybridMultilevel"/>
    <w:tmpl w:val="8FAC2BCC"/>
    <w:lvl w:ilvl="0" w:tplc="A9D2761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>
    <w:nsid w:val="787F6E5B"/>
    <w:multiLevelType w:val="hybridMultilevel"/>
    <w:tmpl w:val="1D34DC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61058"/>
    <w:rsid w:val="000979D3"/>
    <w:rsid w:val="00264739"/>
    <w:rsid w:val="004727C6"/>
    <w:rsid w:val="00527B7C"/>
    <w:rsid w:val="00561058"/>
    <w:rsid w:val="00601E68"/>
    <w:rsid w:val="00660872"/>
    <w:rsid w:val="006E65C5"/>
    <w:rsid w:val="0070309C"/>
    <w:rsid w:val="009A23E3"/>
    <w:rsid w:val="00AC5876"/>
    <w:rsid w:val="00B42DF2"/>
    <w:rsid w:val="00C83400"/>
    <w:rsid w:val="00DD44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0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56105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Nonformat">
    <w:name w:val="ConsNonformat"/>
    <w:rsid w:val="004727C6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6"/>
      <w:szCs w:val="26"/>
      <w:lang w:eastAsia="ru-RU"/>
    </w:rPr>
  </w:style>
  <w:style w:type="paragraph" w:styleId="a3">
    <w:name w:val="No Spacing"/>
    <w:uiPriority w:val="1"/>
    <w:qFormat/>
    <w:rsid w:val="00C834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647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4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Lyosha</cp:lastModifiedBy>
  <cp:revision>6</cp:revision>
  <dcterms:created xsi:type="dcterms:W3CDTF">2018-01-31T09:26:00Z</dcterms:created>
  <dcterms:modified xsi:type="dcterms:W3CDTF">2021-12-01T14:53:00Z</dcterms:modified>
</cp:coreProperties>
</file>