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AE" w:rsidRPr="003F7C7D" w:rsidRDefault="001A1288" w:rsidP="003F7C7D">
      <w:pPr>
        <w:jc w:val="center"/>
        <w:rPr>
          <w:rFonts w:asciiTheme="majorHAnsi" w:eastAsiaTheme="majorHAnsi" w:hAnsiTheme="majorHAnsi" w:hint="eastAsia"/>
          <w:b/>
          <w:sz w:val="28"/>
          <w:szCs w:val="28"/>
        </w:rPr>
        <w:sectPr w:rsidR="00C361AE" w:rsidRPr="003F7C7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1A1288">
        <w:rPr>
          <w:rFonts w:asciiTheme="majorHAnsi" w:eastAsiaTheme="majorHAnsi" w:hAnsiTheme="majorHAnsi" w:hint="eastAsia"/>
          <w:b/>
          <w:sz w:val="28"/>
          <w:szCs w:val="28"/>
        </w:rPr>
        <w:t>팜 랜드 매뉴얼</w:t>
      </w:r>
    </w:p>
    <w:tbl>
      <w:tblPr>
        <w:tblStyle w:val="a4"/>
        <w:tblW w:w="11057" w:type="dxa"/>
        <w:tblInd w:w="-289" w:type="dxa"/>
        <w:tblLook w:val="0600" w:firstRow="0" w:lastRow="0" w:firstColumn="0" w:lastColumn="0" w:noHBand="1" w:noVBand="1"/>
      </w:tblPr>
      <w:tblGrid>
        <w:gridCol w:w="5528"/>
        <w:gridCol w:w="5529"/>
      </w:tblGrid>
      <w:tr w:rsidR="00C361AE" w:rsidRPr="00826EE4" w:rsidTr="00260A17">
        <w:trPr>
          <w:trHeight w:val="5949"/>
        </w:trPr>
        <w:tc>
          <w:tcPr>
            <w:tcW w:w="5528" w:type="dxa"/>
            <w:vAlign w:val="center"/>
          </w:tcPr>
          <w:p w:rsidR="00C361AE" w:rsidRDefault="00C361AE" w:rsidP="00260A17">
            <w:pPr>
              <w:rPr>
                <w:rFonts w:hint="eastAsia"/>
              </w:rPr>
            </w:pPr>
          </w:p>
          <w:p w:rsidR="003F7C7D" w:rsidRPr="003F7C7D" w:rsidRDefault="003F7C7D" w:rsidP="00260A17">
            <w:pPr>
              <w:spacing w:line="276" w:lineRule="auto"/>
              <w:jc w:val="center"/>
              <w:rPr>
                <w:rFonts w:hint="eastAsia"/>
                <w:b/>
                <w:sz w:val="48"/>
                <w:szCs w:val="48"/>
              </w:rPr>
            </w:pPr>
            <w:r w:rsidRPr="003F7C7D">
              <w:rPr>
                <w:rFonts w:hint="eastAsia"/>
                <w:b/>
                <w:sz w:val="48"/>
                <w:szCs w:val="48"/>
              </w:rPr>
              <w:t>팜 랜드</w:t>
            </w:r>
          </w:p>
          <w:p w:rsidR="003F7C7D" w:rsidRPr="003F7C7D" w:rsidRDefault="003F7C7D" w:rsidP="00260A17">
            <w:pPr>
              <w:spacing w:line="276" w:lineRule="auto"/>
              <w:jc w:val="center"/>
              <w:rPr>
                <w:rFonts w:hint="eastAsia"/>
                <w:b/>
                <w:sz w:val="48"/>
                <w:szCs w:val="48"/>
              </w:rPr>
            </w:pPr>
            <w:r w:rsidRPr="003F7C7D">
              <w:rPr>
                <w:rFonts w:hint="eastAsia"/>
                <w:b/>
                <w:sz w:val="48"/>
                <w:szCs w:val="48"/>
              </w:rPr>
              <w:t>게임 플레이 매뉴얼</w:t>
            </w:r>
          </w:p>
          <w:p w:rsidR="003F7C7D" w:rsidRPr="003F7C7D" w:rsidRDefault="003F7C7D" w:rsidP="00260A17">
            <w:pPr>
              <w:spacing w:line="276" w:lineRule="auto"/>
              <w:jc w:val="center"/>
              <w:rPr>
                <w:b/>
                <w:sz w:val="48"/>
                <w:szCs w:val="48"/>
              </w:rPr>
            </w:pPr>
            <w:r w:rsidRPr="003F7C7D">
              <w:rPr>
                <w:rFonts w:hint="eastAsia"/>
                <w:b/>
                <w:sz w:val="48"/>
                <w:szCs w:val="48"/>
              </w:rPr>
              <w:t>룰 북</w:t>
            </w:r>
          </w:p>
          <w:p w:rsidR="003F7C7D" w:rsidRDefault="003F7C7D" w:rsidP="00260A17">
            <w:pPr>
              <w:jc w:val="center"/>
              <w:rPr>
                <w:rFonts w:hint="eastAsia"/>
              </w:rPr>
            </w:pPr>
          </w:p>
        </w:tc>
        <w:tc>
          <w:tcPr>
            <w:tcW w:w="5529" w:type="dxa"/>
          </w:tcPr>
          <w:p w:rsidR="003F7C7D" w:rsidRDefault="003F7C7D" w:rsidP="00260A17">
            <w:pPr>
              <w:ind w:leftChars="200" w:left="400"/>
              <w:jc w:val="left"/>
            </w:pPr>
          </w:p>
          <w:p w:rsidR="003F7C7D" w:rsidRDefault="003F7C7D" w:rsidP="00260A17">
            <w:pPr>
              <w:ind w:leftChars="200" w:left="400"/>
              <w:jc w:val="left"/>
            </w:pPr>
            <w:r w:rsidRPr="00C361AE">
              <w:t>플레이어들은 각자 지역에서 가장 뛰어난 농부로 선정된 전설적인 농부들입니다.</w:t>
            </w:r>
          </w:p>
          <w:p w:rsidR="003F7C7D" w:rsidRPr="00C361AE" w:rsidRDefault="003F7C7D" w:rsidP="00260A17">
            <w:pPr>
              <w:ind w:leftChars="200" w:left="400"/>
              <w:jc w:val="left"/>
            </w:pPr>
          </w:p>
          <w:p w:rsidR="003F7C7D" w:rsidRDefault="003F7C7D" w:rsidP="00260A17">
            <w:pPr>
              <w:ind w:leftChars="200" w:left="400"/>
              <w:jc w:val="left"/>
            </w:pPr>
            <w:r w:rsidRPr="00C361AE">
              <w:t>그들은 이제 누가 진정한 이 시대의 농경 패자인지 가리기 위해 스테이지인 팜 랜드에 모여 대결을 벌입니다!</w:t>
            </w:r>
          </w:p>
          <w:p w:rsidR="003F7C7D" w:rsidRPr="00C361AE" w:rsidRDefault="003F7C7D" w:rsidP="00260A17">
            <w:pPr>
              <w:ind w:leftChars="200" w:left="400"/>
              <w:jc w:val="left"/>
            </w:pPr>
          </w:p>
          <w:p w:rsidR="003F7C7D" w:rsidRDefault="003F7C7D" w:rsidP="00260A17">
            <w:pPr>
              <w:ind w:leftChars="200" w:left="400"/>
              <w:jc w:val="left"/>
            </w:pPr>
            <w:r w:rsidRPr="00C361AE">
              <w:t>플레이어들은 경쟁자의 농사를 방해하거나, 자신의 작물을 보호할 수 있습니다.</w:t>
            </w:r>
          </w:p>
          <w:p w:rsidR="003F7C7D" w:rsidRPr="00C361AE" w:rsidRDefault="003F7C7D" w:rsidP="00260A17">
            <w:pPr>
              <w:ind w:leftChars="200" w:left="400"/>
              <w:jc w:val="left"/>
            </w:pPr>
          </w:p>
          <w:p w:rsidR="003F7C7D" w:rsidRDefault="003F7C7D" w:rsidP="00260A17">
            <w:pPr>
              <w:ind w:leftChars="200" w:left="400"/>
              <w:jc w:val="left"/>
            </w:pPr>
            <w:r w:rsidRPr="00C361AE">
              <w:t>옥션 시스템을 이용해 돈을 빠르게 굴리거나 반대로 큰 손해를 볼 수도 있습니다.</w:t>
            </w:r>
          </w:p>
          <w:p w:rsidR="003F7C7D" w:rsidRPr="00C361AE" w:rsidRDefault="003F7C7D" w:rsidP="00260A17">
            <w:pPr>
              <w:ind w:leftChars="200" w:left="400"/>
              <w:jc w:val="left"/>
            </w:pPr>
          </w:p>
          <w:p w:rsidR="00826EE4" w:rsidRPr="003F7C7D" w:rsidRDefault="003F7C7D" w:rsidP="00260A17">
            <w:pPr>
              <w:ind w:leftChars="200" w:left="400"/>
              <w:jc w:val="left"/>
              <w:rPr>
                <w:rFonts w:hint="eastAsia"/>
              </w:rPr>
            </w:pPr>
            <w:r w:rsidRPr="00C361AE">
              <w:t>여러분도 어서 뛰어난 감각과 지략을 이용해 세계 최고의 농부가 되는 명예를 누리세요!</w:t>
            </w:r>
          </w:p>
        </w:tc>
      </w:tr>
      <w:tr w:rsidR="00C361AE" w:rsidTr="00260A17">
        <w:trPr>
          <w:trHeight w:val="5949"/>
        </w:trPr>
        <w:tc>
          <w:tcPr>
            <w:tcW w:w="5528" w:type="dxa"/>
          </w:tcPr>
          <w:p w:rsidR="003F7C7D" w:rsidRPr="003F7C7D" w:rsidRDefault="003F7C7D" w:rsidP="00260A17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F7C7D">
              <w:rPr>
                <w:rFonts w:asciiTheme="minorEastAsia" w:hAnsiTheme="minorEastAsia" w:hint="eastAsia"/>
                <w:b/>
                <w:szCs w:val="20"/>
              </w:rPr>
              <w:t>게임 준비</w:t>
            </w:r>
          </w:p>
          <w:p w:rsid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826EE4">
              <w:rPr>
                <w:rFonts w:asciiTheme="minorEastAsia" w:hAnsiTheme="minorEastAsia" w:hint="eastAsia"/>
                <w:szCs w:val="20"/>
              </w:rPr>
              <w:t>마더 보드와 덱홀더를 설치합니다.</w:t>
            </w:r>
          </w:p>
          <w:p w:rsidR="003F7C7D" w:rsidRPr="00826EE4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마더 보드의 저수지에 물 토큰을 배치합니다.</w:t>
            </w:r>
          </w:p>
          <w:p w:rsid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덱 홀더에 환경카드,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찬스카드,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작물카드, 동전을 배치합니다.</w:t>
            </w:r>
          </w:p>
          <w:p w:rsid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기본 농지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>장씩을 제외한 농지를 섞어 보이지 않게 농지 박스에 배치합니다.</w:t>
            </w:r>
          </w:p>
          <w:p w:rsid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 플레이어는 플레이타일에 기본 농지를 세팅합니다.</w:t>
            </w:r>
            <w:r w:rsidR="00C15B59">
              <w:rPr>
                <w:rFonts w:asciiTheme="minorEastAsia" w:hAnsiTheme="minorEastAsia"/>
                <w:szCs w:val="20"/>
              </w:rPr>
              <w:t xml:space="preserve"> </w:t>
            </w:r>
            <w:r w:rsidR="00C15B59">
              <w:rPr>
                <w:rFonts w:asciiTheme="minorEastAsia" w:hAnsiTheme="minorEastAsia" w:hint="eastAsia"/>
                <w:szCs w:val="20"/>
              </w:rPr>
              <w:t>기본 농지는 평범한 농지입니다.</w:t>
            </w:r>
          </w:p>
          <w:p w:rsid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각 플레이어는 물 자원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돈 </w:t>
            </w: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>원씩을 가져갑니다.</w:t>
            </w:r>
          </w:p>
          <w:p w:rsidR="00C361AE" w:rsidRPr="003F7C7D" w:rsidRDefault="003F7C7D" w:rsidP="00260A17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3F7C7D">
              <w:rPr>
                <w:rFonts w:asciiTheme="minorEastAsia" w:hAnsiTheme="minorEastAsia" w:hint="eastAsia"/>
                <w:szCs w:val="20"/>
              </w:rPr>
              <w:t>물 주사위를 준비하고,</w:t>
            </w:r>
            <w:r w:rsidRPr="003F7C7D">
              <w:rPr>
                <w:rFonts w:asciiTheme="minorEastAsia" w:hAnsiTheme="minorEastAsia"/>
                <w:szCs w:val="20"/>
              </w:rPr>
              <w:t xml:space="preserve"> </w:t>
            </w:r>
            <w:r w:rsidRPr="003F7C7D">
              <w:rPr>
                <w:rFonts w:asciiTheme="minorEastAsia" w:hAnsiTheme="minorEastAsia" w:hint="eastAsia"/>
                <w:szCs w:val="20"/>
              </w:rPr>
              <w:t>게임</w:t>
            </w:r>
            <w:r w:rsidRPr="003F7C7D">
              <w:rPr>
                <w:rFonts w:asciiTheme="minorEastAsia" w:hAnsiTheme="minorEastAsia" w:hint="eastAsia"/>
                <w:szCs w:val="20"/>
              </w:rPr>
              <w:t>을</w:t>
            </w:r>
            <w:r w:rsidRPr="003F7C7D">
              <w:rPr>
                <w:rFonts w:asciiTheme="minorEastAsia" w:hAnsiTheme="minorEastAsia" w:hint="eastAsia"/>
                <w:szCs w:val="20"/>
              </w:rPr>
              <w:t xml:space="preserve"> 시작합니다.</w:t>
            </w:r>
          </w:p>
        </w:tc>
        <w:tc>
          <w:tcPr>
            <w:tcW w:w="5529" w:type="dxa"/>
          </w:tcPr>
          <w:p w:rsidR="003F7C7D" w:rsidRPr="003F7C7D" w:rsidRDefault="003F7C7D" w:rsidP="00260A17">
            <w:pPr>
              <w:pStyle w:val="a7"/>
              <w:ind w:leftChars="123" w:left="246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게임 플레이</w:t>
            </w:r>
          </w:p>
          <w:p w:rsidR="003F7C7D" w:rsidRDefault="003F7C7D" w:rsidP="00260A17">
            <w:pPr>
              <w:pStyle w:val="a7"/>
              <w:ind w:leftChars="0" w:left="846"/>
              <w:jc w:val="left"/>
              <w:rPr>
                <w:rFonts w:hint="eastAsia"/>
                <w:szCs w:val="20"/>
              </w:rPr>
            </w:pPr>
          </w:p>
          <w:p w:rsidR="003F7C7D" w:rsidRPr="003F7C7D" w:rsidRDefault="003F7C7D" w:rsidP="00260A17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3F7C7D">
              <w:rPr>
                <w:rFonts w:hint="eastAsia"/>
                <w:szCs w:val="20"/>
              </w:rPr>
              <w:t>플레이어들은 자신의 턴이 시작될 때 먼저 물 주사위를 던져 눈의 숫자만큼 물을 획득합니다.</w:t>
            </w:r>
          </w:p>
          <w:p w:rsidR="003F7C7D" w:rsidRPr="00B92283" w:rsidRDefault="00B92283" w:rsidP="00260A17">
            <w:pPr>
              <w:ind w:leftChars="443" w:left="886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눈 수</w:t>
            </w:r>
            <w:r>
              <w:rPr>
                <w:szCs w:val="20"/>
              </w:rPr>
              <w:t>) X (</w:t>
            </w:r>
            <w:r>
              <w:rPr>
                <w:rFonts w:hint="eastAsia"/>
                <w:szCs w:val="20"/>
              </w:rPr>
              <w:t>땅의 개수+물탱크 개수</w:t>
            </w:r>
            <w:r>
              <w:rPr>
                <w:szCs w:val="20"/>
              </w:rPr>
              <w:t>)</w:t>
            </w:r>
          </w:p>
          <w:p w:rsidR="003F7C7D" w:rsidRPr="003F7C7D" w:rsidRDefault="003F7C7D" w:rsidP="00260A17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3F7C7D">
              <w:rPr>
                <w:rFonts w:hint="eastAsia"/>
                <w:szCs w:val="20"/>
              </w:rPr>
              <w:t>마켓 거래를 통해 작물을 환전하거나 새로운 작물을 구매할 수 있습니다.</w:t>
            </w:r>
          </w:p>
          <w:p w:rsidR="003F7C7D" w:rsidRPr="003F7C7D" w:rsidRDefault="003F7C7D" w:rsidP="00260A17">
            <w:pPr>
              <w:jc w:val="left"/>
              <w:rPr>
                <w:rFonts w:hint="eastAsia"/>
                <w:szCs w:val="20"/>
              </w:rPr>
            </w:pPr>
          </w:p>
          <w:p w:rsidR="003F7C7D" w:rsidRPr="003F7C7D" w:rsidRDefault="003F7C7D" w:rsidP="00260A17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3F7C7D">
              <w:rPr>
                <w:rFonts w:hint="eastAsia"/>
                <w:szCs w:val="20"/>
              </w:rPr>
              <w:t xml:space="preserve">땅 </w:t>
            </w:r>
            <w:r w:rsidRPr="003F7C7D">
              <w:rPr>
                <w:szCs w:val="20"/>
              </w:rPr>
              <w:t>1</w:t>
            </w:r>
            <w:r w:rsidRPr="003F7C7D">
              <w:rPr>
                <w:rFonts w:hint="eastAsia"/>
                <w:szCs w:val="20"/>
              </w:rPr>
              <w:t xml:space="preserve">칸에 </w:t>
            </w:r>
            <w:r w:rsidRPr="003F7C7D">
              <w:rPr>
                <w:szCs w:val="20"/>
              </w:rPr>
              <w:t>1</w:t>
            </w:r>
            <w:r w:rsidRPr="003F7C7D">
              <w:rPr>
                <w:rFonts w:hint="eastAsia"/>
                <w:szCs w:val="20"/>
              </w:rPr>
              <w:t>개의 작물을 심을 수 있습니다.</w:t>
            </w:r>
            <w:r w:rsidRPr="003F7C7D">
              <w:rPr>
                <w:szCs w:val="20"/>
              </w:rPr>
              <w:t xml:space="preserve"> </w:t>
            </w:r>
            <w:r w:rsidRPr="003F7C7D">
              <w:rPr>
                <w:rFonts w:hint="eastAsia"/>
                <w:szCs w:val="20"/>
              </w:rPr>
              <w:t>작물은 다음 자신의 턴에 수확합니다.</w:t>
            </w:r>
          </w:p>
          <w:p w:rsidR="003F7C7D" w:rsidRPr="003F7C7D" w:rsidRDefault="003F7C7D" w:rsidP="00260A17">
            <w:pPr>
              <w:jc w:val="left"/>
              <w:rPr>
                <w:rFonts w:hint="eastAsia"/>
                <w:szCs w:val="20"/>
              </w:rPr>
            </w:pPr>
          </w:p>
          <w:p w:rsidR="003F7C7D" w:rsidRPr="003F7C7D" w:rsidRDefault="003F7C7D" w:rsidP="00260A17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3F7C7D">
              <w:rPr>
                <w:rFonts w:hint="eastAsia"/>
                <w:szCs w:val="20"/>
              </w:rPr>
              <w:t>작물을 심을 때 작물마다 정해진 숫자의 물 자원을 소모합니다.</w:t>
            </w:r>
          </w:p>
          <w:p w:rsidR="003F7C7D" w:rsidRPr="003F7C7D" w:rsidRDefault="003F7C7D" w:rsidP="00260A17">
            <w:pPr>
              <w:jc w:val="left"/>
              <w:rPr>
                <w:rFonts w:hint="eastAsia"/>
                <w:szCs w:val="20"/>
              </w:rPr>
            </w:pPr>
          </w:p>
          <w:p w:rsidR="003F7C7D" w:rsidRPr="003F7C7D" w:rsidRDefault="003F7C7D" w:rsidP="00260A17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3F7C7D">
              <w:rPr>
                <w:rFonts w:hint="eastAsia"/>
                <w:szCs w:val="20"/>
              </w:rPr>
              <w:t>작물들은 각자 고유한 물 소모량,</w:t>
            </w:r>
            <w:r w:rsidRPr="003F7C7D">
              <w:rPr>
                <w:szCs w:val="20"/>
              </w:rPr>
              <w:t xml:space="preserve"> </w:t>
            </w:r>
            <w:r w:rsidRPr="003F7C7D">
              <w:rPr>
                <w:rFonts w:hint="eastAsia"/>
                <w:szCs w:val="20"/>
              </w:rPr>
              <w:t>수확량,</w:t>
            </w:r>
            <w:r w:rsidRPr="003F7C7D">
              <w:rPr>
                <w:szCs w:val="20"/>
              </w:rPr>
              <w:t xml:space="preserve"> </w:t>
            </w:r>
            <w:r w:rsidRPr="003F7C7D">
              <w:rPr>
                <w:rFonts w:hint="eastAsia"/>
                <w:szCs w:val="20"/>
              </w:rPr>
              <w:t>개당 가격,</w:t>
            </w:r>
            <w:r w:rsidRPr="003F7C7D">
              <w:rPr>
                <w:szCs w:val="20"/>
              </w:rPr>
              <w:t xml:space="preserve"> </w:t>
            </w:r>
            <w:r w:rsidRPr="003F7C7D">
              <w:rPr>
                <w:rFonts w:hint="eastAsia"/>
                <w:szCs w:val="20"/>
              </w:rPr>
              <w:t>특수 능력을 가지고 있습니다.</w:t>
            </w:r>
          </w:p>
          <w:p w:rsidR="00C361AE" w:rsidRPr="003F7C7D" w:rsidRDefault="00C361AE" w:rsidP="00260A17">
            <w:pPr>
              <w:jc w:val="left"/>
              <w:rPr>
                <w:rFonts w:hint="eastAsia"/>
                <w:szCs w:val="20"/>
              </w:rPr>
            </w:pPr>
          </w:p>
        </w:tc>
      </w:tr>
    </w:tbl>
    <w:p w:rsidR="00C361AE" w:rsidRDefault="00C361AE" w:rsidP="003F7C7D">
      <w:pPr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4"/>
        <w:tblW w:w="11057" w:type="dxa"/>
        <w:tblInd w:w="-289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C361AE" w:rsidTr="00260A17">
        <w:trPr>
          <w:trHeight w:val="5949"/>
        </w:trPr>
        <w:tc>
          <w:tcPr>
            <w:tcW w:w="5528" w:type="dxa"/>
          </w:tcPr>
          <w:p w:rsidR="003F7C7D" w:rsidRPr="00B92283" w:rsidRDefault="003F7C7D" w:rsidP="00260A17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 w:rsidRPr="00B92283">
              <w:rPr>
                <w:rFonts w:hint="eastAsia"/>
                <w:sz w:val="18"/>
                <w:szCs w:val="18"/>
              </w:rPr>
              <w:lastRenderedPageBreak/>
              <w:t>첫 번째 플레이어는 자신의 턴이 오기 전 환경 카드 덱에서 카드를 한 장 뒤집습니다. 환경 카드는 즉시 효력을 발휘합니다.</w:t>
            </w:r>
          </w:p>
          <w:p w:rsidR="003F7C7D" w:rsidRPr="00B92283" w:rsidRDefault="003F7C7D" w:rsidP="00260A17">
            <w:pPr>
              <w:jc w:val="left"/>
              <w:rPr>
                <w:rFonts w:hint="eastAsia"/>
                <w:sz w:val="18"/>
                <w:szCs w:val="18"/>
              </w:rPr>
            </w:pPr>
          </w:p>
          <w:p w:rsidR="003F7C7D" w:rsidRPr="00B92283" w:rsidRDefault="003F7C7D" w:rsidP="00260A17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 w:rsidRPr="00B92283">
              <w:rPr>
                <w:rFonts w:hint="eastAsia"/>
                <w:sz w:val="18"/>
                <w:szCs w:val="18"/>
              </w:rPr>
              <w:t>플레이어는 자신의 턴에 자원을 소모해 농지를 확장할 수 있습니다.</w:t>
            </w:r>
          </w:p>
          <w:p w:rsidR="003F7C7D" w:rsidRPr="00B92283" w:rsidRDefault="003F7C7D" w:rsidP="00260A17">
            <w:pPr>
              <w:jc w:val="left"/>
              <w:rPr>
                <w:rFonts w:hint="eastAsia"/>
                <w:sz w:val="18"/>
                <w:szCs w:val="18"/>
              </w:rPr>
            </w:pPr>
          </w:p>
          <w:p w:rsidR="003F7C7D" w:rsidRPr="00B92283" w:rsidRDefault="003F7C7D" w:rsidP="00260A17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 w:rsidRPr="00B92283">
              <w:rPr>
                <w:rFonts w:hint="eastAsia"/>
                <w:sz w:val="18"/>
                <w:szCs w:val="18"/>
              </w:rPr>
              <w:t>농지의 종류에는 황무지,</w:t>
            </w:r>
            <w:r w:rsidRPr="00B92283">
              <w:rPr>
                <w:sz w:val="18"/>
                <w:szCs w:val="18"/>
              </w:rPr>
              <w:t xml:space="preserve"> </w:t>
            </w:r>
            <w:r w:rsidRPr="00B92283">
              <w:rPr>
                <w:rFonts w:hint="eastAsia"/>
                <w:sz w:val="18"/>
                <w:szCs w:val="18"/>
              </w:rPr>
              <w:t>척박한 땅,</w:t>
            </w:r>
            <w:r w:rsidRPr="00B92283">
              <w:rPr>
                <w:sz w:val="18"/>
                <w:szCs w:val="18"/>
              </w:rPr>
              <w:t xml:space="preserve"> </w:t>
            </w:r>
            <w:r w:rsidRPr="00B92283">
              <w:rPr>
                <w:rFonts w:hint="eastAsia"/>
                <w:sz w:val="18"/>
                <w:szCs w:val="18"/>
              </w:rPr>
              <w:t>평범한 농지,</w:t>
            </w:r>
            <w:r w:rsidRPr="00B92283">
              <w:rPr>
                <w:sz w:val="18"/>
                <w:szCs w:val="18"/>
              </w:rPr>
              <w:t xml:space="preserve"> </w:t>
            </w:r>
            <w:r w:rsidRPr="00B92283">
              <w:rPr>
                <w:rFonts w:hint="eastAsia"/>
                <w:sz w:val="18"/>
                <w:szCs w:val="18"/>
              </w:rPr>
              <w:t xml:space="preserve">비옥한 땅 </w:t>
            </w:r>
            <w:r w:rsidRPr="00B92283">
              <w:rPr>
                <w:sz w:val="18"/>
                <w:szCs w:val="18"/>
              </w:rPr>
              <w:t>4</w:t>
            </w:r>
            <w:r w:rsidRPr="00B92283">
              <w:rPr>
                <w:rFonts w:hint="eastAsia"/>
                <w:sz w:val="18"/>
                <w:szCs w:val="18"/>
              </w:rPr>
              <w:t>가지 종류가 존재합니다.</w:t>
            </w:r>
          </w:p>
          <w:p w:rsidR="003F7C7D" w:rsidRPr="00B92283" w:rsidRDefault="003F7C7D" w:rsidP="00260A17">
            <w:pPr>
              <w:jc w:val="left"/>
              <w:rPr>
                <w:rFonts w:hint="eastAsia"/>
                <w:sz w:val="18"/>
                <w:szCs w:val="18"/>
              </w:rPr>
            </w:pPr>
          </w:p>
          <w:p w:rsidR="003F7C7D" w:rsidRPr="00B92283" w:rsidRDefault="003F7C7D" w:rsidP="00260A17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 w:rsidRPr="00B92283">
              <w:rPr>
                <w:rFonts w:hint="eastAsia"/>
                <w:sz w:val="18"/>
                <w:szCs w:val="18"/>
              </w:rPr>
              <w:t>농지가 늘어나면 같은 배율로 물의 획득량도 늘어납니다.</w:t>
            </w:r>
          </w:p>
          <w:p w:rsidR="00B92283" w:rsidRPr="00B92283" w:rsidRDefault="00B92283" w:rsidP="00260A17">
            <w:pPr>
              <w:jc w:val="left"/>
              <w:rPr>
                <w:rFonts w:hint="eastAsia"/>
                <w:sz w:val="18"/>
                <w:szCs w:val="18"/>
              </w:rPr>
            </w:pPr>
          </w:p>
          <w:p w:rsidR="003F7C7D" w:rsidRPr="00B92283" w:rsidRDefault="003F7C7D" w:rsidP="00260A17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 w:rsidRPr="00B92283">
              <w:rPr>
                <w:rFonts w:hint="eastAsia"/>
                <w:sz w:val="18"/>
                <w:szCs w:val="18"/>
              </w:rPr>
              <w:t>황무지에는 물탱크를 건설할 수 있습니다.</w:t>
            </w:r>
            <w:r w:rsidRPr="00B92283">
              <w:rPr>
                <w:sz w:val="18"/>
                <w:szCs w:val="18"/>
              </w:rPr>
              <w:t xml:space="preserve"> </w:t>
            </w:r>
            <w:r w:rsidRPr="00B92283">
              <w:rPr>
                <w:rFonts w:hint="eastAsia"/>
                <w:sz w:val="18"/>
                <w:szCs w:val="18"/>
              </w:rPr>
              <w:t>물의 획득량과 보관량이 늘어납니다.</w:t>
            </w:r>
          </w:p>
          <w:p w:rsidR="003F7C7D" w:rsidRPr="00B92283" w:rsidRDefault="003F7C7D" w:rsidP="00260A17">
            <w:pPr>
              <w:jc w:val="left"/>
              <w:rPr>
                <w:rFonts w:hint="eastAsia"/>
                <w:sz w:val="18"/>
                <w:szCs w:val="18"/>
              </w:rPr>
            </w:pPr>
          </w:p>
          <w:p w:rsidR="00C361AE" w:rsidRPr="00B92283" w:rsidRDefault="003F7C7D" w:rsidP="00260A17">
            <w:pPr>
              <w:ind w:leftChars="243" w:left="486"/>
              <w:jc w:val="left"/>
              <w:rPr>
                <w:rFonts w:hint="eastAsia"/>
                <w:szCs w:val="20"/>
              </w:rPr>
            </w:pPr>
            <w:r w:rsidRPr="00B92283">
              <w:rPr>
                <w:sz w:val="18"/>
                <w:szCs w:val="18"/>
              </w:rPr>
              <w:t xml:space="preserve">11. </w:t>
            </w:r>
            <w:r w:rsidRPr="00B92283">
              <w:rPr>
                <w:rFonts w:hint="eastAsia"/>
                <w:sz w:val="18"/>
                <w:szCs w:val="18"/>
              </w:rPr>
              <w:t>플레이어는 자신의 턴에 자원을 소모해 특수 카드를 구매하고 발동할 수 있습니다.</w:t>
            </w:r>
          </w:p>
        </w:tc>
        <w:tc>
          <w:tcPr>
            <w:tcW w:w="5529" w:type="dxa"/>
          </w:tcPr>
          <w:p w:rsidR="003F7C7D" w:rsidRPr="003F7C7D" w:rsidRDefault="003F7C7D" w:rsidP="00260A17">
            <w:pPr>
              <w:spacing w:line="276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F7C7D">
              <w:rPr>
                <w:rFonts w:asciiTheme="minorEastAsia" w:hAnsiTheme="minorEastAsia" w:hint="eastAsia"/>
                <w:b/>
                <w:szCs w:val="20"/>
              </w:rPr>
              <w:t>승리 조건</w:t>
            </w:r>
          </w:p>
          <w:p w:rsidR="003F7C7D" w:rsidRDefault="003F7C7D" w:rsidP="00260A17">
            <w:pPr>
              <w:spacing w:line="276" w:lineRule="auto"/>
              <w:ind w:leftChars="200" w:left="400"/>
              <w:jc w:val="left"/>
              <w:rPr>
                <w:rFonts w:asciiTheme="minorEastAsia" w:hAnsiTheme="minorEastAsia"/>
                <w:szCs w:val="20"/>
              </w:rPr>
            </w:pPr>
          </w:p>
          <w:p w:rsidR="00C361AE" w:rsidRDefault="00C361AE" w:rsidP="00260A17">
            <w:pPr>
              <w:spacing w:line="276" w:lineRule="auto"/>
              <w:ind w:leftChars="200" w:left="40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★돈 </w:t>
            </w:r>
            <w:r>
              <w:rPr>
                <w:rFonts w:asciiTheme="minorEastAsia" w:hAnsiTheme="minorEastAsia"/>
                <w:szCs w:val="20"/>
              </w:rPr>
              <w:t>10</w:t>
            </w:r>
            <w:r>
              <w:rPr>
                <w:rFonts w:asciiTheme="minorEastAsia" w:hAnsiTheme="minorEastAsia" w:hint="eastAsia"/>
                <w:szCs w:val="20"/>
              </w:rPr>
              <w:t xml:space="preserve">원당 승점 </w:t>
            </w: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>점을 가지며,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승점이 </w:t>
            </w:r>
            <w:r>
              <w:rPr>
                <w:rFonts w:asciiTheme="minorEastAsia" w:hAnsiTheme="minorEastAsia"/>
                <w:szCs w:val="20"/>
              </w:rPr>
              <w:t>10</w:t>
            </w:r>
            <w:r>
              <w:rPr>
                <w:rFonts w:asciiTheme="minorEastAsia" w:hAnsiTheme="minorEastAsia" w:hint="eastAsia"/>
                <w:szCs w:val="20"/>
              </w:rPr>
              <w:t>점이 되면 승리합니다!</w:t>
            </w:r>
          </w:p>
          <w:p w:rsidR="003F7C7D" w:rsidRDefault="003F7C7D" w:rsidP="00260A17">
            <w:pPr>
              <w:spacing w:line="276" w:lineRule="auto"/>
              <w:ind w:leftChars="200" w:left="400"/>
              <w:jc w:val="left"/>
              <w:rPr>
                <w:rFonts w:asciiTheme="minorEastAsia" w:hAnsiTheme="minorEastAsia"/>
                <w:szCs w:val="20"/>
              </w:rPr>
            </w:pPr>
          </w:p>
          <w:p w:rsidR="00C361AE" w:rsidRDefault="003F7C7D" w:rsidP="00260A17">
            <w:pPr>
              <w:ind w:leftChars="200" w:left="400"/>
              <w:jc w:val="left"/>
            </w:pPr>
            <w:r>
              <w:rPr>
                <w:rFonts w:asciiTheme="minorEastAsia" w:hAnsiTheme="minorEastAsia" w:hint="eastAsia"/>
              </w:rPr>
              <w:t>★</w:t>
            </w:r>
            <w:r>
              <w:rPr>
                <w:rFonts w:hint="eastAsia"/>
              </w:rPr>
              <w:t>몇 개의 특수 승리 조건으로 승점을 대량 획득할 수 있습니다!</w:t>
            </w:r>
          </w:p>
          <w:p w:rsidR="00B26EC5" w:rsidRDefault="00B26EC5" w:rsidP="00260A17">
            <w:pPr>
              <w:ind w:leftChars="200" w:left="400"/>
              <w:jc w:val="left"/>
              <w:rPr>
                <w:rFonts w:eastAsiaTheme="minorHAnsi"/>
              </w:rPr>
            </w:pPr>
            <w:r>
              <w:t xml:space="preserve"> </w:t>
            </w:r>
            <w:r>
              <w:rPr>
                <w:rFonts w:eastAsiaTheme="minorHAnsi"/>
              </w:rPr>
              <w:t xml:space="preserve">♣. </w:t>
            </w:r>
            <w:r>
              <w:rPr>
                <w:rFonts w:eastAsiaTheme="minorHAnsi" w:hint="eastAsia"/>
              </w:rPr>
              <w:t xml:space="preserve">황무지를 </w:t>
            </w:r>
            <w:r>
              <w:rPr>
                <w:rFonts w:eastAsiaTheme="minorHAnsi"/>
              </w:rPr>
              <w:t>3</w:t>
            </w:r>
            <w:r>
              <w:rPr>
                <w:rFonts w:eastAsiaTheme="minorHAnsi" w:hint="eastAsia"/>
              </w:rPr>
              <w:t>개 획득하면 승리!</w:t>
            </w:r>
          </w:p>
          <w:p w:rsidR="00B26EC5" w:rsidRDefault="00B26EC5" w:rsidP="00260A17">
            <w:pPr>
              <w:ind w:leftChars="200" w:left="400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eastAsiaTheme="minorHAnsi"/>
              </w:rPr>
              <w:t xml:space="preserve"> ♣. </w:t>
            </w:r>
            <w:r>
              <w:rPr>
                <w:rFonts w:eastAsiaTheme="minorHAnsi" w:hint="eastAsia"/>
              </w:rPr>
              <w:t xml:space="preserve">복권을 </w:t>
            </w:r>
            <w:r>
              <w:rPr>
                <w:rFonts w:eastAsiaTheme="minorHAnsi"/>
              </w:rPr>
              <w:t>3</w:t>
            </w:r>
            <w:r>
              <w:rPr>
                <w:rFonts w:eastAsiaTheme="minorHAnsi" w:hint="eastAsia"/>
              </w:rPr>
              <w:t>장 획득하면 승리!</w:t>
            </w:r>
          </w:p>
        </w:tc>
      </w:tr>
      <w:tr w:rsidR="00C361AE" w:rsidTr="00260A17">
        <w:trPr>
          <w:trHeight w:val="5949"/>
        </w:trPr>
        <w:tc>
          <w:tcPr>
            <w:tcW w:w="5528" w:type="dxa"/>
          </w:tcPr>
          <w:p w:rsidR="00C361AE" w:rsidRDefault="003F7C7D" w:rsidP="00260A17">
            <w:pPr>
              <w:pStyle w:val="a3"/>
              <w:spacing w:before="240" w:beforeAutospacing="0" w:after="24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color w:val="424242"/>
                <w:sz w:val="20"/>
                <w:szCs w:val="20"/>
              </w:rPr>
            </w:pPr>
            <w:r w:rsidRPr="003F7C7D">
              <w:rPr>
                <w:rFonts w:asciiTheme="majorHAnsi" w:eastAsiaTheme="majorHAnsi" w:hAnsiTheme="majorHAnsi" w:cs="Arial" w:hint="eastAsia"/>
                <w:b/>
                <w:color w:val="424242"/>
                <w:sz w:val="20"/>
                <w:szCs w:val="20"/>
              </w:rPr>
              <w:t>옥션</w:t>
            </w:r>
          </w:p>
          <w:p w:rsidR="003F7C7D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t>3</w:t>
            </w:r>
            <w:r>
              <w:rPr>
                <w:rFonts w:hint="eastAsia"/>
              </w:rPr>
              <w:t>번째 라운드부터는 패(경작하지 않은 작물의 모음</w:t>
            </w:r>
            <w:r>
              <w:t>)</w:t>
            </w:r>
            <w:r>
              <w:rPr>
                <w:rFonts w:hint="eastAsia"/>
              </w:rPr>
              <w:t xml:space="preserve">에 작물이 </w:t>
            </w:r>
            <w:r>
              <w:t>3</w:t>
            </w:r>
            <w:r>
              <w:rPr>
                <w:rFonts w:hint="eastAsia"/>
              </w:rPr>
              <w:t>장 이상 존재해야 합니다.</w:t>
            </w:r>
          </w:p>
          <w:p w:rsidR="00352EE2" w:rsidRDefault="00352EE2" w:rsidP="00260A17">
            <w:pPr>
              <w:pStyle w:val="a7"/>
              <w:ind w:leftChars="0" w:left="760"/>
              <w:jc w:val="left"/>
              <w:rPr>
                <w:rFonts w:hint="eastAsia"/>
              </w:rPr>
            </w:pPr>
          </w:p>
          <w:p w:rsidR="003F7C7D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t>4</w:t>
            </w:r>
            <w:r>
              <w:rPr>
                <w:rFonts w:hint="eastAsia"/>
              </w:rPr>
              <w:t>번째 라운드가 시작하기 전(환경 카드를 뒤집기 전)</w:t>
            </w:r>
            <w:r>
              <w:t xml:space="preserve"> </w:t>
            </w:r>
            <w:r>
              <w:rPr>
                <w:rFonts w:hint="eastAsia"/>
              </w:rPr>
              <w:t>모든 플레이어는 옥션을 선언할 수 있습니다.</w:t>
            </w:r>
          </w:p>
          <w:p w:rsidR="00352EE2" w:rsidRDefault="00352EE2" w:rsidP="00260A17">
            <w:pPr>
              <w:ind w:left="400"/>
              <w:jc w:val="left"/>
              <w:rPr>
                <w:rFonts w:hint="eastAsia"/>
              </w:rPr>
            </w:pPr>
          </w:p>
          <w:p w:rsidR="00352EE2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옥션에서 플레이어는 우선 모든 패를 숨기고,</w:t>
            </w:r>
            <w:r>
              <w:t xml:space="preserve"> </w:t>
            </w:r>
            <w:r>
              <w:rPr>
                <w:rFonts w:hint="eastAsia"/>
              </w:rPr>
              <w:t>작물 한장을 앞면으로 동시에 공개합니다.</w:t>
            </w:r>
          </w:p>
          <w:p w:rsidR="00352EE2" w:rsidRDefault="00352EE2" w:rsidP="00260A17">
            <w:pPr>
              <w:pStyle w:val="a7"/>
              <w:rPr>
                <w:rFonts w:hint="eastAsia"/>
              </w:rPr>
            </w:pPr>
          </w:p>
          <w:p w:rsidR="00352EE2" w:rsidRDefault="00352EE2" w:rsidP="00260A17">
            <w:pPr>
              <w:pStyle w:val="a7"/>
              <w:ind w:leftChars="0" w:left="760"/>
              <w:jc w:val="left"/>
              <w:rPr>
                <w:rFonts w:hint="eastAsia"/>
              </w:rPr>
            </w:pPr>
          </w:p>
          <w:p w:rsidR="00352EE2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그 뒤 두번째 카드를 정하고,</w:t>
            </w:r>
            <w:r>
              <w:t xml:space="preserve"> </w:t>
            </w:r>
            <w:r>
              <w:rPr>
                <w:rFonts w:hint="eastAsia"/>
              </w:rPr>
              <w:t>뒤집어 냅니다.</w:t>
            </w:r>
          </w:p>
          <w:p w:rsidR="00352EE2" w:rsidRDefault="00352EE2" w:rsidP="00260A17">
            <w:pPr>
              <w:pStyle w:val="a7"/>
              <w:ind w:leftChars="0" w:left="760"/>
              <w:jc w:val="left"/>
            </w:pPr>
          </w:p>
          <w:p w:rsidR="003F7C7D" w:rsidRPr="00352EE2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두번째 카드를 개방하여,</w:t>
            </w:r>
            <w:r>
              <w:t xml:space="preserve"> </w:t>
            </w:r>
            <w:r>
              <w:rPr>
                <w:rFonts w:hint="eastAsia"/>
              </w:rPr>
              <w:t>옥션에 나온 작물 종류중 어느게 가장 많은지,</w:t>
            </w:r>
            <w:r>
              <w:t xml:space="preserve"> </w:t>
            </w:r>
            <w:r>
              <w:rPr>
                <w:rFonts w:hint="eastAsia"/>
              </w:rPr>
              <w:t>가장 적은지 산정합니다</w:t>
            </w:r>
          </w:p>
        </w:tc>
        <w:tc>
          <w:tcPr>
            <w:tcW w:w="5529" w:type="dxa"/>
          </w:tcPr>
          <w:p w:rsidR="00352EE2" w:rsidRDefault="00352EE2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패에 존재하는 자신이 옥션에 낸 종류의 작물은 모두 </w:t>
            </w:r>
            <w:r w:rsidR="00931BDD">
              <w:rPr>
                <w:rFonts w:hint="eastAsia"/>
              </w:rPr>
              <w:t>매도</w:t>
            </w:r>
            <w:r>
              <w:rPr>
                <w:rFonts w:hint="eastAsia"/>
              </w:rPr>
              <w:t>해야 합니다.</w:t>
            </w:r>
          </w:p>
          <w:p w:rsidR="00352EE2" w:rsidRDefault="00352EE2" w:rsidP="00260A17">
            <w:pPr>
              <w:pStyle w:val="a7"/>
              <w:ind w:leftChars="0" w:left="760"/>
              <w:jc w:val="left"/>
              <w:rPr>
                <w:rFonts w:hint="eastAsia"/>
              </w:rPr>
            </w:pPr>
          </w:p>
          <w:p w:rsidR="00352EE2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가장 많은 종류가 나온 작물은 개당 가격이 </w:t>
            </w:r>
            <w:r>
              <w:t xml:space="preserve">-1 </w:t>
            </w:r>
            <w:r>
              <w:rPr>
                <w:rFonts w:hint="eastAsia"/>
              </w:rPr>
              <w:t>되며,</w:t>
            </w:r>
            <w:r>
              <w:t xml:space="preserve"> </w:t>
            </w:r>
            <w:r>
              <w:rPr>
                <w:rFonts w:hint="eastAsia"/>
              </w:rPr>
              <w:t xml:space="preserve">가장 적게 나온 작물은 </w:t>
            </w:r>
            <w:r>
              <w:t>+2</w:t>
            </w:r>
            <w:r>
              <w:rPr>
                <w:rFonts w:hint="eastAsia"/>
              </w:rPr>
              <w:t>가 됩니다.</w:t>
            </w:r>
          </w:p>
          <w:p w:rsidR="00352EE2" w:rsidRDefault="00352EE2" w:rsidP="00260A17">
            <w:pPr>
              <w:pStyle w:val="a7"/>
              <w:rPr>
                <w:rFonts w:hint="eastAsia"/>
              </w:rPr>
            </w:pPr>
          </w:p>
          <w:p w:rsidR="00352EE2" w:rsidRDefault="00352EE2" w:rsidP="00260A17">
            <w:pPr>
              <w:pStyle w:val="a7"/>
              <w:ind w:leftChars="0" w:left="760"/>
              <w:jc w:val="left"/>
              <w:rPr>
                <w:rFonts w:hint="eastAsia"/>
              </w:rPr>
            </w:pPr>
          </w:p>
          <w:p w:rsidR="00352EE2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모든 종류의 개수가 같을 경우 제 가격에 </w:t>
            </w:r>
            <w:r w:rsidR="00931BDD">
              <w:rPr>
                <w:rFonts w:hint="eastAsia"/>
              </w:rPr>
              <w:t>매도</w:t>
            </w:r>
            <w:r>
              <w:rPr>
                <w:rFonts w:hint="eastAsia"/>
              </w:rPr>
              <w:t>합니다.</w:t>
            </w:r>
          </w:p>
          <w:p w:rsidR="00352EE2" w:rsidRDefault="00352EE2" w:rsidP="00260A17">
            <w:pPr>
              <w:pStyle w:val="a7"/>
              <w:ind w:leftChars="0" w:left="760"/>
              <w:jc w:val="left"/>
              <w:rPr>
                <w:rFonts w:hint="eastAsia"/>
              </w:rPr>
            </w:pPr>
          </w:p>
          <w:p w:rsidR="00352EE2" w:rsidRPr="00352EE2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hint="eastAsia"/>
              </w:rPr>
              <w:t xml:space="preserve">번 옥션을 선언한 경우 </w:t>
            </w:r>
            <w:r>
              <w:t>1</w:t>
            </w:r>
            <w:r>
              <w:rPr>
                <w:rFonts w:hint="eastAsia"/>
              </w:rPr>
              <w:t xml:space="preserve">라운드 동안은 패 안에 작물 </w:t>
            </w:r>
            <w:r>
              <w:t>3</w:t>
            </w:r>
            <w:r>
              <w:rPr>
                <w:rFonts w:hint="eastAsia"/>
              </w:rPr>
              <w:t>장을 유지하지 않아도 되며,</w:t>
            </w:r>
            <w:r>
              <w:t xml:space="preserve"> </w:t>
            </w:r>
            <w:r>
              <w:rPr>
                <w:rFonts w:hint="eastAsia"/>
              </w:rPr>
              <w:t>옥션을 선언할 수 없습니다.</w:t>
            </w:r>
          </w:p>
          <w:p w:rsidR="00352EE2" w:rsidRPr="00352EE2" w:rsidRDefault="00352EE2" w:rsidP="00260A17">
            <w:pPr>
              <w:pStyle w:val="a7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pStyle w:val="a7"/>
              <w:ind w:leftChars="0" w:left="760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C361AE" w:rsidRDefault="003F7C7D" w:rsidP="00260A17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hint="eastAsia"/>
              </w:rPr>
              <w:t xml:space="preserve">라운드부터는 다시 패 안에 작물 </w:t>
            </w:r>
            <w:r>
              <w:t>3</w:t>
            </w:r>
            <w:r>
              <w:rPr>
                <w:rFonts w:hint="eastAsia"/>
              </w:rPr>
              <w:t>장을 유지해야 하며,</w:t>
            </w:r>
            <w:r>
              <w:t xml:space="preserve"> </w:t>
            </w:r>
            <w:r>
              <w:rPr>
                <w:rFonts w:hint="eastAsia"/>
              </w:rPr>
              <w:t>옥션을 선언할 수 있습니다.</w:t>
            </w:r>
          </w:p>
        </w:tc>
      </w:tr>
    </w:tbl>
    <w:p w:rsidR="00C361AE" w:rsidRDefault="00C361AE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tbl>
      <w:tblPr>
        <w:tblStyle w:val="a4"/>
        <w:tblW w:w="11057" w:type="dxa"/>
        <w:tblInd w:w="-289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352EE2" w:rsidTr="00260A17">
        <w:trPr>
          <w:trHeight w:val="5949"/>
        </w:trPr>
        <w:tc>
          <w:tcPr>
            <w:tcW w:w="5528" w:type="dxa"/>
          </w:tcPr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352EE2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352EE2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352EE2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352EE2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2개, 돈 10원 필요,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특수 카드: 물 1개, 돈 12원 필요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Pr="003F7C7D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2개, 돈 15원 필요, 한 번에 경작 가능한 작물 수 +1, 물 획득 배율 +1</w:t>
            </w:r>
          </w:p>
        </w:tc>
        <w:tc>
          <w:tcPr>
            <w:tcW w:w="5529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마더 보드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게임의 무대가 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가장 큰 테두리가 되는 보드입니다.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위에 농지 타일을 배치하게 됩니다.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환경카드와 특수카드,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작물카드를 세팅할 덱 홀더가 포함됩니다.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농지 타일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농사를 짓게 될 타일입니다.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황무지-경작 불가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척박한 땅-물 자원 소모량 </w:t>
            </w:r>
            <w:r>
              <w:rPr>
                <w:szCs w:val="20"/>
              </w:rPr>
              <w:t>+1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평범한 농지-디폴트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비옥한 농지-작물 수확량 </w:t>
            </w:r>
            <w:r>
              <w:rPr>
                <w:szCs w:val="20"/>
              </w:rPr>
              <w:t>+1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작물 카드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각 작물을 상징하는 카드입니다.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카드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장 </w:t>
            </w:r>
            <w:r>
              <w:rPr>
                <w:szCs w:val="20"/>
              </w:rPr>
              <w:t xml:space="preserve">= </w:t>
            </w:r>
            <w:r>
              <w:rPr>
                <w:rFonts w:hint="eastAsia"/>
                <w:szCs w:val="20"/>
              </w:rPr>
              <w:t xml:space="preserve">작물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개</w:t>
            </w:r>
          </w:p>
          <w:p w:rsidR="00352EE2" w:rsidRPr="00352EE2" w:rsidRDefault="00352EE2" w:rsidP="00260A17">
            <w:pPr>
              <w:ind w:leftChars="200" w:left="400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</w:tc>
      </w:tr>
      <w:tr w:rsidR="00352EE2" w:rsidTr="00260A17">
        <w:trPr>
          <w:trHeight w:val="5949"/>
        </w:trPr>
        <w:tc>
          <w:tcPr>
            <w:tcW w:w="5528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물 토큰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물 자원을 상징하는 토큰입니다.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小 = 개당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中 = 개당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개</w:t>
            </w:r>
          </w:p>
          <w:p w:rsidR="00352EE2" w:rsidRDefault="00352EE2" w:rsidP="00260A17">
            <w:pPr>
              <w:ind w:leftChars="200" w:left="400"/>
              <w:rPr>
                <w:rFonts w:hint="eastAsia"/>
                <w:szCs w:val="20"/>
              </w:rPr>
            </w:pP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동전 토큰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돈을 상징하는 토큰입니다.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小 = 개당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中 = 개당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大 = 개당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원</w:t>
            </w:r>
          </w:p>
          <w:p w:rsidR="00352EE2" w:rsidRDefault="00352EE2" w:rsidP="00260A17">
            <w:pPr>
              <w:ind w:leftChars="200" w:left="400"/>
              <w:rPr>
                <w:rFonts w:asciiTheme="minorEastAsia" w:hAnsiTheme="minorEastAsia"/>
                <w:szCs w:val="20"/>
              </w:rPr>
            </w:pP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물탱크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물탱크를 의미하는 오브젝트입니다.</w:t>
            </w:r>
          </w:p>
          <w:p w:rsidR="00352EE2" w:rsidRPr="00352EE2" w:rsidRDefault="00352EE2" w:rsidP="00260A17">
            <w:pPr>
              <w:ind w:leftChars="200" w:left="400"/>
              <w:rPr>
                <w:rFonts w:hint="eastAsia"/>
                <w:szCs w:val="20"/>
              </w:rPr>
            </w:pPr>
          </w:p>
        </w:tc>
        <w:tc>
          <w:tcPr>
            <w:tcW w:w="5529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★</w:t>
            </w:r>
            <w:r>
              <w:rPr>
                <w:rFonts w:hint="eastAsia"/>
                <w:szCs w:val="20"/>
              </w:rPr>
              <w:t xml:space="preserve">환경 카드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매 턴 환경의 변화를 의미하는 카드입니다.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쾌청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디폴트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병충해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메뚜기 대군(병충해</w:t>
            </w:r>
            <w:r>
              <w:rPr>
                <w:szCs w:val="20"/>
              </w:rPr>
              <w:t xml:space="preserve">):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-2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폭우(날씨)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물 자원 +1, 생산량 </w:t>
            </w:r>
            <w:r>
              <w:rPr>
                <w:szCs w:val="20"/>
              </w:rPr>
              <w:t>-1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태풍(날씨)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물 자원 </w:t>
            </w:r>
            <w:r>
              <w:rPr>
                <w:szCs w:val="20"/>
              </w:rPr>
              <w:t xml:space="preserve">+1,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-2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가뭄(날씨)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물 자원 </w:t>
            </w:r>
            <w:r>
              <w:rPr>
                <w:szCs w:val="20"/>
              </w:rPr>
              <w:t xml:space="preserve">-1,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고라니(동물)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멧돼지(동물)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생산량 </w:t>
            </w:r>
            <w:r>
              <w:rPr>
                <w:szCs w:val="20"/>
              </w:rPr>
              <w:t>-2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대 풍년: 생산량 </w:t>
            </w:r>
            <w:r>
              <w:rPr>
                <w:szCs w:val="20"/>
              </w:rPr>
              <w:t>+1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지진: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최초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개의 농지를 제외한 농지들 중 마지막으로 확장한 농지를 랜덤하게 변경합니다.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긴급 지원: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물 자원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개 이하 보유자는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개 획득</w:t>
            </w:r>
          </w:p>
          <w:p w:rsidR="00352EE2" w:rsidRPr="00352EE2" w:rsidRDefault="00352EE2" w:rsidP="00260A17">
            <w:pPr>
              <w:pStyle w:val="a7"/>
              <w:ind w:leftChars="0" w:left="760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</w:tc>
      </w:tr>
    </w:tbl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tbl>
      <w:tblPr>
        <w:tblStyle w:val="a4"/>
        <w:tblW w:w="11057" w:type="dxa"/>
        <w:tblInd w:w="-289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352EE2" w:rsidTr="00260A17">
        <w:trPr>
          <w:trHeight w:val="5949"/>
        </w:trPr>
        <w:tc>
          <w:tcPr>
            <w:tcW w:w="5528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lastRenderedPageBreak/>
              <w:t>★</w:t>
            </w:r>
            <w:r>
              <w:rPr>
                <w:rFonts w:hint="eastAsia"/>
                <w:szCs w:val="20"/>
              </w:rPr>
              <w:t xml:space="preserve">찬스 카드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여러 신기한 효과를 발휘하는 카드입니다.</w:t>
            </w:r>
          </w:p>
          <w:p w:rsidR="00352EE2" w:rsidRPr="009D387D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병충해 폭탄(병충해)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대상의 생산량 </w:t>
            </w:r>
            <w:r>
              <w:rPr>
                <w:szCs w:val="20"/>
              </w:rPr>
              <w:t>-2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구름 생성기(날씨)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자신 외 생산량 </w:t>
            </w:r>
            <w:r>
              <w:rPr>
                <w:szCs w:val="20"/>
              </w:rPr>
              <w:t>-1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야생동물 유인기(동물)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자신의 생산량 </w:t>
            </w:r>
            <w:r>
              <w:rPr>
                <w:szCs w:val="20"/>
              </w:rPr>
              <w:t xml:space="preserve">-1, </w:t>
            </w:r>
            <w:r>
              <w:rPr>
                <w:rFonts w:hint="eastAsia"/>
                <w:szCs w:val="20"/>
              </w:rPr>
              <w:t xml:space="preserve">자신 외 생산량 </w:t>
            </w:r>
            <w:r>
              <w:rPr>
                <w:szCs w:val="20"/>
              </w:rPr>
              <w:t>-2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지하수가 펑펑: 물 자원 3턴동안 </w:t>
            </w:r>
            <w:r>
              <w:rPr>
                <w:szCs w:val="20"/>
              </w:rPr>
              <w:t>+3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풀매수: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작물 구매 시 해당 작물의 개당 가격 -1, 발동 턴 해당 작물 활용 불가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살충제: 이번 턴 자신은 병충해 효과를 받지 않음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해가 번쩍: 이번 턴 자신은 날씨 효과를 받지 않음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전기울타리: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이번 턴 자신은 동물 피해를 받지 않음</w:t>
            </w:r>
          </w:p>
          <w:p w:rsidR="00352EE2" w:rsidRPr="00352EE2" w:rsidRDefault="00352EE2" w:rsidP="00260A17">
            <w:pPr>
              <w:ind w:leftChars="200" w:left="400"/>
              <w:rPr>
                <w:rFonts w:hint="eastAsia"/>
                <w:szCs w:val="20"/>
              </w:rPr>
            </w:pPr>
          </w:p>
        </w:tc>
        <w:tc>
          <w:tcPr>
            <w:tcW w:w="5529" w:type="dxa"/>
          </w:tcPr>
          <w:p w:rsidR="00352EE2" w:rsidRPr="009D387D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개간: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황무지를 평범한 농지로 개간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특급 복권: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돈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원 획득,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승점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점 획득,</w:t>
            </w:r>
            <w:r>
              <w:rPr>
                <w:szCs w:val="20"/>
              </w:rPr>
              <w:t xml:space="preserve"> 3</w:t>
            </w:r>
            <w:r>
              <w:rPr>
                <w:rFonts w:hint="eastAsia"/>
                <w:szCs w:val="20"/>
              </w:rPr>
              <w:t>장 획득 시 승리</w:t>
            </w:r>
          </w:p>
          <w:p w:rsidR="00352EE2" w:rsidRDefault="00352EE2" w:rsidP="00260A17">
            <w:pPr>
              <w:ind w:leftChars="200" w:left="40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약탈: 비용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원을 추가로 지불하고,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대상 농지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칸의 수확을 모두 훔쳐옴</w:t>
            </w:r>
          </w:p>
          <w:p w:rsidR="00352EE2" w:rsidRPr="00352EE2" w:rsidRDefault="00352EE2" w:rsidP="00260A17">
            <w:pPr>
              <w:ind w:leftChars="200" w:left="400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♣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경매 보험: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옥션 시 자신은 가격 하락 무효</w:t>
            </w:r>
          </w:p>
        </w:tc>
      </w:tr>
      <w:tr w:rsidR="00352EE2" w:rsidTr="00260A17">
        <w:trPr>
          <w:trHeight w:val="5949"/>
        </w:trPr>
        <w:tc>
          <w:tcPr>
            <w:tcW w:w="5528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2개, 돈 10원 필요,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특수 카드: 물 1개, 돈 12원 필요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rFonts w:hint="eastAsia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2개, 돈 15원 필요, 한 번에 경작 가능한 작물 수 +1, 물 획득 배율 +1</w:t>
            </w:r>
          </w:p>
        </w:tc>
        <w:tc>
          <w:tcPr>
            <w:tcW w:w="5529" w:type="dxa"/>
          </w:tcPr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2개, 돈 10원 필요,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특수 카드: 물 1개, 돈 12원 필요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2개, 돈 15원 필요, 한 번에 경작 가능한 작물 수 +1, 물 획득 배율 +1</w:t>
            </w:r>
          </w:p>
        </w:tc>
      </w:tr>
    </w:tbl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p w:rsidR="00352EE2" w:rsidRDefault="00352EE2" w:rsidP="001A1288">
      <w:pPr>
        <w:rPr>
          <w:szCs w:val="20"/>
        </w:rPr>
      </w:pPr>
    </w:p>
    <w:tbl>
      <w:tblPr>
        <w:tblStyle w:val="a4"/>
        <w:tblW w:w="11057" w:type="dxa"/>
        <w:tblInd w:w="-289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352EE2" w:rsidTr="00260A17">
        <w:trPr>
          <w:trHeight w:val="5949"/>
        </w:trPr>
        <w:tc>
          <w:tcPr>
            <w:tcW w:w="5528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</w:t>
            </w:r>
            <w:bookmarkStart w:id="0" w:name="_GoBack"/>
            <w:bookmarkEnd w:id="0"/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2개, 돈 10원 필요,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특수 카드: 물 1개, 돈 12원 필요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rFonts w:hint="eastAsia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2개, 돈 15원 필요, 한 번에 경작 가능한 작물 수 +1, 물 획득 배율 +1</w:t>
            </w:r>
          </w:p>
        </w:tc>
        <w:tc>
          <w:tcPr>
            <w:tcW w:w="5529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2개, 돈 10원 필요,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특수 카드: 물 1개, 돈 12원 필요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rFonts w:hint="eastAsia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2개, 돈 15원 필요, 한 번에 경작 가능한 작물 수 +1, 물 획득 배율 +1</w:t>
            </w:r>
          </w:p>
        </w:tc>
      </w:tr>
      <w:tr w:rsidR="00352EE2" w:rsidTr="00260A17">
        <w:trPr>
          <w:trHeight w:val="5949"/>
        </w:trPr>
        <w:tc>
          <w:tcPr>
            <w:tcW w:w="5528" w:type="dxa"/>
          </w:tcPr>
          <w:p w:rsidR="00352EE2" w:rsidRDefault="00352EE2" w:rsidP="00260A17">
            <w:pPr>
              <w:ind w:leftChars="200" w:left="400"/>
              <w:rPr>
                <w:szCs w:val="20"/>
              </w:rPr>
            </w:pPr>
          </w:p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2개, 돈 10원 필요,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특수 카드: 물 1개, 돈 12원 필요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rFonts w:hint="eastAsia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2개, 돈 15원 필요, 한 번에 경작 가능한 작물 수 +1, 물 획득 배율 +1</w:t>
            </w:r>
          </w:p>
        </w:tc>
        <w:tc>
          <w:tcPr>
            <w:tcW w:w="5529" w:type="dxa"/>
          </w:tcPr>
          <w:tbl>
            <w:tblPr>
              <w:tblStyle w:val="a4"/>
              <w:tblpPr w:leftFromText="142" w:rightFromText="142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043"/>
              <w:gridCol w:w="1043"/>
              <w:gridCol w:w="1043"/>
              <w:gridCol w:w="1044"/>
            </w:tblGrid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감자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옥수수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토마토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쌀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물 코스트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수확량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5</w:t>
                  </w:r>
                </w:p>
              </w:tc>
            </w:tr>
            <w:tr w:rsidR="00352EE2" w:rsidTr="00927C96">
              <w:tc>
                <w:tcPr>
                  <w:tcW w:w="1129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개당 가격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3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1044" w:type="dxa"/>
                  <w:vAlign w:val="center"/>
                </w:tcPr>
                <w:p w:rsidR="00352EE2" w:rsidRDefault="00352EE2" w:rsidP="00260A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</w:tr>
          </w:tbl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감자: 날씨 효과, 병충해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옥수수: 날씨 효과 무효</w:t>
            </w: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토마토: 동물 피해 무효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물탱크: 황무지에만 건설 가능, 물 2개, 돈 10원 필요, 물 획득 배율 +1, 물 자원 1을 돈 1원으로 환전 가능</w:t>
            </w:r>
          </w:p>
          <w:p w:rsidR="00352EE2" w:rsidRP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</w:pP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특수 카드: 물 1개, 돈 12원 필요</w:t>
            </w:r>
          </w:p>
          <w:p w:rsidR="00352EE2" w:rsidRDefault="00352EE2" w:rsidP="00260A17">
            <w:pPr>
              <w:ind w:leftChars="243" w:left="486"/>
              <w:jc w:val="left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</w:p>
          <w:p w:rsidR="00352EE2" w:rsidRPr="00352EE2" w:rsidRDefault="00352EE2" w:rsidP="00260A17">
            <w:pPr>
              <w:ind w:leftChars="200" w:left="400"/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</w:pPr>
            <w:r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 xml:space="preserve"> </w:t>
            </w:r>
            <w:r w:rsidRPr="00352EE2">
              <w:rPr>
                <w:rFonts w:asciiTheme="majorHAnsi" w:eastAsiaTheme="majorHAnsi" w:hAnsiTheme="majorHAnsi" w:cs="Arial" w:hint="eastAsia"/>
                <w:color w:val="424242"/>
                <w:sz w:val="18"/>
                <w:szCs w:val="18"/>
              </w:rPr>
              <w:t>★</w:t>
            </w:r>
            <w:r w:rsidRPr="00352EE2">
              <w:rPr>
                <w:rFonts w:asciiTheme="majorHAnsi" w:eastAsiaTheme="majorHAnsi" w:hAnsiTheme="majorHAnsi" w:cs="Arial"/>
                <w:color w:val="424242"/>
                <w:sz w:val="18"/>
                <w:szCs w:val="18"/>
              </w:rPr>
              <w:t>농지확장: 물 2개, 돈 15원 필요, 한 번에 경작 가능한 작물 수 +1, 물 획득 배율 +1</w:t>
            </w:r>
          </w:p>
        </w:tc>
      </w:tr>
    </w:tbl>
    <w:p w:rsidR="00352EE2" w:rsidRPr="00352EE2" w:rsidRDefault="00352EE2" w:rsidP="001A1288">
      <w:pPr>
        <w:rPr>
          <w:rFonts w:hint="eastAsia"/>
          <w:szCs w:val="20"/>
        </w:rPr>
      </w:pPr>
    </w:p>
    <w:sectPr w:rsidR="00352EE2" w:rsidRPr="00352EE2" w:rsidSect="00C361AE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03" w:rsidRDefault="00F40A03" w:rsidP="00826EE4">
      <w:pPr>
        <w:spacing w:after="0" w:line="240" w:lineRule="auto"/>
      </w:pPr>
      <w:r>
        <w:separator/>
      </w:r>
    </w:p>
  </w:endnote>
  <w:endnote w:type="continuationSeparator" w:id="0">
    <w:p w:rsidR="00F40A03" w:rsidRDefault="00F40A03" w:rsidP="0082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03" w:rsidRDefault="00F40A03" w:rsidP="00826EE4">
      <w:pPr>
        <w:spacing w:after="0" w:line="240" w:lineRule="auto"/>
      </w:pPr>
      <w:r>
        <w:separator/>
      </w:r>
    </w:p>
  </w:footnote>
  <w:footnote w:type="continuationSeparator" w:id="0">
    <w:p w:rsidR="00F40A03" w:rsidRDefault="00F40A03" w:rsidP="00826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851CF"/>
    <w:multiLevelType w:val="hybridMultilevel"/>
    <w:tmpl w:val="7286F1DC"/>
    <w:lvl w:ilvl="0" w:tplc="85406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097154"/>
    <w:multiLevelType w:val="hybridMultilevel"/>
    <w:tmpl w:val="C6DA0B04"/>
    <w:lvl w:ilvl="0" w:tplc="C9B47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6B062F2"/>
    <w:multiLevelType w:val="hybridMultilevel"/>
    <w:tmpl w:val="528C5A6A"/>
    <w:lvl w:ilvl="0" w:tplc="234C9FD6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6" w:hanging="400"/>
      </w:pPr>
    </w:lvl>
    <w:lvl w:ilvl="2" w:tplc="0409001B" w:tentative="1">
      <w:start w:val="1"/>
      <w:numFmt w:val="lowerRoman"/>
      <w:lvlText w:val="%3."/>
      <w:lvlJc w:val="right"/>
      <w:pPr>
        <w:ind w:left="1686" w:hanging="400"/>
      </w:pPr>
    </w:lvl>
    <w:lvl w:ilvl="3" w:tplc="0409000F" w:tentative="1">
      <w:start w:val="1"/>
      <w:numFmt w:val="decimal"/>
      <w:lvlText w:val="%4."/>
      <w:lvlJc w:val="left"/>
      <w:pPr>
        <w:ind w:left="2086" w:hanging="400"/>
      </w:pPr>
    </w:lvl>
    <w:lvl w:ilvl="4" w:tplc="04090019" w:tentative="1">
      <w:start w:val="1"/>
      <w:numFmt w:val="upperLetter"/>
      <w:lvlText w:val="%5."/>
      <w:lvlJc w:val="left"/>
      <w:pPr>
        <w:ind w:left="2486" w:hanging="400"/>
      </w:pPr>
    </w:lvl>
    <w:lvl w:ilvl="5" w:tplc="0409001B" w:tentative="1">
      <w:start w:val="1"/>
      <w:numFmt w:val="lowerRoman"/>
      <w:lvlText w:val="%6."/>
      <w:lvlJc w:val="right"/>
      <w:pPr>
        <w:ind w:left="2886" w:hanging="400"/>
      </w:pPr>
    </w:lvl>
    <w:lvl w:ilvl="6" w:tplc="0409000F" w:tentative="1">
      <w:start w:val="1"/>
      <w:numFmt w:val="decimal"/>
      <w:lvlText w:val="%7."/>
      <w:lvlJc w:val="left"/>
      <w:pPr>
        <w:ind w:left="3286" w:hanging="400"/>
      </w:pPr>
    </w:lvl>
    <w:lvl w:ilvl="7" w:tplc="04090019" w:tentative="1">
      <w:start w:val="1"/>
      <w:numFmt w:val="upperLetter"/>
      <w:lvlText w:val="%8."/>
      <w:lvlJc w:val="left"/>
      <w:pPr>
        <w:ind w:left="3686" w:hanging="400"/>
      </w:pPr>
    </w:lvl>
    <w:lvl w:ilvl="8" w:tplc="0409001B" w:tentative="1">
      <w:start w:val="1"/>
      <w:numFmt w:val="lowerRoman"/>
      <w:lvlText w:val="%9."/>
      <w:lvlJc w:val="right"/>
      <w:pPr>
        <w:ind w:left="4086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88"/>
    <w:rsid w:val="001A1288"/>
    <w:rsid w:val="00260A17"/>
    <w:rsid w:val="00266F9F"/>
    <w:rsid w:val="00352EE2"/>
    <w:rsid w:val="003F7C7D"/>
    <w:rsid w:val="00826EE4"/>
    <w:rsid w:val="00927C32"/>
    <w:rsid w:val="00931BDD"/>
    <w:rsid w:val="00B26EC5"/>
    <w:rsid w:val="00B92283"/>
    <w:rsid w:val="00C15B59"/>
    <w:rsid w:val="00C361AE"/>
    <w:rsid w:val="00F4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82387-13C5-4252-972F-3463DEC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2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C3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26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EE4"/>
  </w:style>
  <w:style w:type="paragraph" w:styleId="a6">
    <w:name w:val="footer"/>
    <w:basedOn w:val="a"/>
    <w:link w:val="Char0"/>
    <w:uiPriority w:val="99"/>
    <w:unhideWhenUsed/>
    <w:rsid w:val="00826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EE4"/>
  </w:style>
  <w:style w:type="paragraph" w:styleId="a7">
    <w:name w:val="List Paragraph"/>
    <w:basedOn w:val="a"/>
    <w:uiPriority w:val="34"/>
    <w:qFormat/>
    <w:rsid w:val="00826E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C3E98-F8B3-41DE-A066-233F4A44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2019-12-26T02:49:00Z</dcterms:created>
  <dcterms:modified xsi:type="dcterms:W3CDTF">2019-12-26T06:00:00Z</dcterms:modified>
</cp:coreProperties>
</file>